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NARESH R 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Email:deannaresh12@gmail.com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9964846144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0000FF"/>
          <w:spacing w:val="-57"/>
          <w:position w:val="0"/>
          <w:sz w:val="24"/>
          <w:shd w:fill="auto" w:val="clear"/>
        </w:rPr>
      </w:pPr>
    </w:p>
    <w:p>
      <w:pPr>
        <w:tabs>
          <w:tab w:val="left" w:pos="10509" w:leader="none"/>
        </w:tabs>
        <w:spacing w:before="34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CareerObjective: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Roboto-Regular" w:hAnsi="Roboto-Regular" w:cs="Roboto-Regular" w:eastAsia="Roboto-Regular"/>
          <w:color w:val="363636"/>
          <w:spacing w:val="0"/>
          <w:position w:val="0"/>
          <w:sz w:val="21"/>
          <w:shd w:fill="auto" w:val="clear"/>
        </w:rPr>
        <w:t xml:space="preserve">I seek challenging opportunities where I can fully use of my skills for the success of organization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509" w:leader="none"/>
        </w:tabs>
        <w:spacing w:before="90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Academics:</w:t>
        <w:tab/>
      </w:r>
    </w:p>
    <w:p>
      <w:pPr>
        <w:spacing w:before="0" w:after="0" w:line="271"/>
        <w:ind w:right="0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839" w:leader="none"/>
        </w:tabs>
        <w:spacing w:before="0" w:after="0" w:line="240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BCA.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Institute:-VVFGC tumkur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 Tumkur University.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passing:2023.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0"/>
        </w:numPr>
        <w:tabs>
          <w:tab w:val="left" w:pos="839" w:leader="none"/>
        </w:tabs>
        <w:spacing w:before="0" w:after="0" w:line="240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PUC(12th)- PCMC.</w:t>
      </w:r>
    </w:p>
    <w:p>
      <w:pPr>
        <w:spacing w:before="3" w:after="0" w:line="242"/>
        <w:ind w:right="5213" w:left="838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Vidyavahini pu college ,Tumkur</w:t>
      </w:r>
    </w:p>
    <w:p>
      <w:pPr>
        <w:spacing w:before="3" w:after="0" w:line="242"/>
        <w:ind w:right="521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Board:KarnatakaPU Board.</w:t>
      </w:r>
    </w:p>
    <w:p>
      <w:pPr>
        <w:spacing w:before="4" w:after="0" w:line="242"/>
        <w:ind w:right="6897" w:left="838" w:firstLine="0"/>
        <w:jc w:val="both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 2020.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4"/>
        </w:numPr>
        <w:tabs>
          <w:tab w:val="left" w:pos="839" w:leader="none"/>
        </w:tabs>
        <w:spacing w:before="0" w:after="0" w:line="275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SSLC(10th).</w:t>
      </w:r>
    </w:p>
    <w:p>
      <w:pPr>
        <w:spacing w:before="0" w:after="0" w:line="275"/>
        <w:ind w:right="0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Institute:Carmel english  High school.</w:t>
      </w:r>
    </w:p>
    <w:p>
      <w:pPr>
        <w:spacing w:before="7" w:after="0" w:line="242"/>
        <w:ind w:right="3271" w:left="838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 KarnatakaSecondaryEducationExaminationBoard</w:t>
      </w:r>
    </w:p>
    <w:p>
      <w:pPr>
        <w:spacing w:before="7" w:after="0" w:line="242"/>
        <w:ind w:right="3271" w:left="8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passing:2018.</w:t>
      </w:r>
    </w:p>
    <w:p>
      <w:pPr>
        <w:tabs>
          <w:tab w:val="left" w:pos="10509" w:leader="none"/>
        </w:tabs>
        <w:spacing w:before="90" w:after="0" w:line="491"/>
        <w:ind w:right="116" w:left="243" w:hanging="1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Skill set:</w:t>
        <w:tab/>
      </w:r>
    </w:p>
    <w:p>
      <w:pPr>
        <w:tabs>
          <w:tab w:val="left" w:pos="10509" w:leader="none"/>
        </w:tabs>
        <w:spacing w:before="90" w:after="0" w:line="491"/>
        <w:ind w:right="116" w:left="243" w:hanging="1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TECHNICALSKILLS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stack Teasting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63636"/>
          <w:spacing w:val="0"/>
          <w:position w:val="0"/>
          <w:sz w:val="21"/>
          <w:shd w:fill="auto" w:val="clear"/>
        </w:rPr>
      </w:pPr>
    </w:p>
    <w:p>
      <w:pPr>
        <w:spacing w:before="62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3" w:after="0" w:line="276"/>
        <w:ind w:right="0" w:left="4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English.</w:t>
      </w:r>
    </w:p>
    <w:p>
      <w:pPr>
        <w:widowControl w:val="false"/>
        <w:numPr>
          <w:ilvl w:val="0"/>
          <w:numId w:val="22"/>
        </w:numPr>
        <w:spacing w:before="0" w:after="120" w:line="384"/>
        <w:ind w:right="0" w:left="478" w:hanging="360"/>
        <w:jc w:val="left"/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  <w:t xml:space="preserve">Kannada.</w:t>
      </w:r>
    </w:p>
    <w:p>
      <w:pPr>
        <w:widowControl w:val="false"/>
        <w:numPr>
          <w:ilvl w:val="0"/>
          <w:numId w:val="22"/>
        </w:numPr>
        <w:spacing w:before="0" w:after="120" w:line="384"/>
        <w:ind w:right="0" w:left="478" w:hanging="360"/>
        <w:jc w:val="left"/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  <w:t xml:space="preserve">Telugu</w:t>
      </w:r>
    </w:p>
    <w:p>
      <w:pPr>
        <w:spacing w:before="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Personal Skills 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skills. 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efficiently in team and as well as individually. 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attitude.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management.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5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PersonalProfile: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3" w:leader="none"/>
        </w:tabs>
        <w:spacing w:before="1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ofBirth</w:t>
        <w:tab/>
        <w:t xml:space="preserve">:01Aug2001.</w:t>
      </w:r>
    </w:p>
    <w:p>
      <w:pPr>
        <w:tabs>
          <w:tab w:val="left" w:pos="3033" w:leader="none"/>
        </w:tabs>
        <w:spacing w:before="41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:Male.</w:t>
      </w:r>
    </w:p>
    <w:p>
      <w:pPr>
        <w:tabs>
          <w:tab w:val="left" w:pos="3033" w:leader="none"/>
        </w:tabs>
        <w:spacing w:before="45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:Indian.</w:t>
      </w:r>
    </w:p>
    <w:p>
      <w:pPr>
        <w:tabs>
          <w:tab w:val="left" w:pos="3033" w:leader="none"/>
        </w:tabs>
        <w:spacing w:before="46" w:after="0" w:line="240"/>
        <w:ind w:right="0" w:left="3030" w:hanging="21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:Sri Siddhartha Medical College and Research Centre, B.H. Road, Agalkote, Tumkur, Karnataka, India.</w:t>
      </w: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</w:t>
      </w:r>
    </w:p>
    <w:p>
      <w:pPr>
        <w:spacing w:before="233" w:after="0" w:line="240"/>
        <w:ind w:right="35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solemnly declare that all the information furnished in this document particulars is free of errors to the best of my knowledge and I hold the responsibility for the corrections of the above mentioned.</w:t>
      </w: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Tumkur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NARESH 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8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