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74F3C" w14:textId="292BE944" w:rsidR="00570225" w:rsidRPr="00FF0A4E" w:rsidRDefault="00DB525A" w:rsidP="00FF0A4E">
      <w:pPr>
        <w:spacing w:after="108" w:line="259" w:lineRule="auto"/>
        <w:ind w:left="50" w:right="0" w:firstLine="0"/>
        <w:jc w:val="center"/>
      </w:pPr>
      <w:r w:rsidRPr="00FF0A4E">
        <w:rPr>
          <w:noProof/>
        </w:rPr>
        <w:drawing>
          <wp:inline distT="0" distB="0" distL="0" distR="0" wp14:anchorId="774048F7" wp14:editId="783C148D">
            <wp:extent cx="2143125" cy="1200150"/>
            <wp:effectExtent l="0" t="0" r="0" b="0"/>
            <wp:docPr id="201185369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143125" cy="1200150"/>
                    </a:xfrm>
                    <a:prstGeom prst="rect">
                      <a:avLst/>
                    </a:prstGeom>
                    <a:ln/>
                  </pic:spPr>
                </pic:pic>
              </a:graphicData>
            </a:graphic>
          </wp:inline>
        </w:drawing>
      </w:r>
    </w:p>
    <w:p w14:paraId="27E7737C" w14:textId="77777777" w:rsidR="00570225" w:rsidRPr="00FF0A4E" w:rsidRDefault="00DB525A" w:rsidP="00FF0A4E">
      <w:pPr>
        <w:spacing w:after="156" w:line="259" w:lineRule="auto"/>
        <w:ind w:left="55" w:right="0" w:firstLine="0"/>
      </w:pPr>
      <w:r w:rsidRPr="00FF0A4E">
        <w:t xml:space="preserve"> </w:t>
      </w:r>
    </w:p>
    <w:p w14:paraId="754628D8" w14:textId="63C2CAC8" w:rsidR="00570225" w:rsidRPr="00FF0A4E" w:rsidRDefault="00570225" w:rsidP="00FF0A4E">
      <w:pPr>
        <w:spacing w:after="161" w:line="259" w:lineRule="auto"/>
        <w:ind w:left="55" w:right="0" w:firstLine="0"/>
        <w:jc w:val="center"/>
      </w:pPr>
    </w:p>
    <w:p w14:paraId="1F99EDA4" w14:textId="42EA4175" w:rsidR="00570225" w:rsidRPr="00FF0A4E" w:rsidRDefault="00570225" w:rsidP="00FF0A4E">
      <w:pPr>
        <w:spacing w:after="313" w:line="259" w:lineRule="auto"/>
        <w:ind w:left="55" w:right="0" w:firstLine="0"/>
        <w:jc w:val="center"/>
      </w:pPr>
    </w:p>
    <w:p w14:paraId="6F3E7A20" w14:textId="2FDE0770" w:rsidR="00570225" w:rsidRPr="00FF0A4E" w:rsidRDefault="00DB525A" w:rsidP="00FF0A4E">
      <w:pPr>
        <w:spacing w:after="152" w:line="259" w:lineRule="auto"/>
        <w:ind w:left="10" w:right="2" w:hanging="10"/>
        <w:jc w:val="center"/>
      </w:pPr>
      <w:r w:rsidRPr="00FF0A4E">
        <w:t>SVKM’s NMIMS</w:t>
      </w:r>
    </w:p>
    <w:p w14:paraId="4AE01DC1" w14:textId="73D016AC" w:rsidR="00570225" w:rsidRPr="00FF0A4E" w:rsidRDefault="00DB525A" w:rsidP="00FF0A4E">
      <w:pPr>
        <w:spacing w:after="152" w:line="259" w:lineRule="auto"/>
        <w:ind w:left="10" w:right="12" w:hanging="10"/>
        <w:jc w:val="center"/>
      </w:pPr>
      <w:r w:rsidRPr="00FF0A4E">
        <w:t>Mukesh Patel School of Technology Management &amp; Engineering</w:t>
      </w:r>
    </w:p>
    <w:p w14:paraId="12E23FF8" w14:textId="000417B5" w:rsidR="00570225" w:rsidRPr="00FF0A4E" w:rsidRDefault="004A3E18" w:rsidP="00FF0A4E">
      <w:pPr>
        <w:spacing w:after="156" w:line="259" w:lineRule="auto"/>
        <w:ind w:left="55" w:right="0" w:firstLine="0"/>
        <w:jc w:val="center"/>
        <w:rPr>
          <w:b/>
        </w:rPr>
      </w:pPr>
      <w:r w:rsidRPr="00FF0A4E">
        <w:rPr>
          <w:b/>
        </w:rPr>
        <w:t>Stock Market Analysis Dashboard</w:t>
      </w:r>
    </w:p>
    <w:p w14:paraId="0CBCD22E" w14:textId="1102AD2A" w:rsidR="00570225" w:rsidRPr="00FF0A4E" w:rsidRDefault="00570225" w:rsidP="00FF0A4E">
      <w:pPr>
        <w:spacing w:after="156" w:line="259" w:lineRule="auto"/>
        <w:ind w:left="0" w:right="0" w:firstLine="0"/>
        <w:jc w:val="center"/>
      </w:pPr>
    </w:p>
    <w:p w14:paraId="42D7F452" w14:textId="77777777" w:rsidR="00570225" w:rsidRPr="00FF0A4E" w:rsidRDefault="00DB525A" w:rsidP="00FF0A4E">
      <w:pPr>
        <w:spacing w:after="156" w:line="259" w:lineRule="auto"/>
        <w:ind w:left="55" w:right="0" w:firstLine="0"/>
        <w:jc w:val="center"/>
      </w:pPr>
      <w:r w:rsidRPr="00FF0A4E">
        <w:t>Subject: Business Information Visualization and Analysis</w:t>
      </w:r>
    </w:p>
    <w:p w14:paraId="71C4BDCF" w14:textId="2EB9CE4B" w:rsidR="00570225" w:rsidRPr="00FF0A4E" w:rsidRDefault="00570225" w:rsidP="00FF0A4E">
      <w:pPr>
        <w:spacing w:after="161" w:line="259" w:lineRule="auto"/>
        <w:ind w:left="55" w:right="0" w:firstLine="0"/>
        <w:jc w:val="center"/>
      </w:pPr>
    </w:p>
    <w:p w14:paraId="6F9C4EFC" w14:textId="77777777" w:rsidR="00E162A8" w:rsidRPr="00FF0A4E" w:rsidRDefault="00E162A8" w:rsidP="00FF0A4E">
      <w:pPr>
        <w:spacing w:after="158" w:line="259" w:lineRule="auto"/>
        <w:ind w:left="-5" w:right="0" w:hanging="10"/>
        <w:jc w:val="center"/>
        <w:rPr>
          <w:b/>
          <w:bCs/>
        </w:rPr>
      </w:pPr>
      <w:r w:rsidRPr="00FF0A4E">
        <w:rPr>
          <w:b/>
          <w:bCs/>
        </w:rPr>
        <w:t>Academic Year: 2023-24</w:t>
      </w:r>
    </w:p>
    <w:p w14:paraId="23B2AE1B" w14:textId="77777777" w:rsidR="00570225" w:rsidRPr="00FF0A4E" w:rsidRDefault="00DB525A" w:rsidP="00FF0A4E">
      <w:pPr>
        <w:spacing w:after="156" w:line="259" w:lineRule="auto"/>
        <w:ind w:left="55" w:right="0" w:firstLine="0"/>
      </w:pPr>
      <w:r w:rsidRPr="00FF0A4E">
        <w:t xml:space="preserve"> </w:t>
      </w:r>
    </w:p>
    <w:p w14:paraId="18CDF7AF" w14:textId="77777777" w:rsidR="00570225" w:rsidRPr="00FF0A4E" w:rsidRDefault="00DB525A" w:rsidP="00FF0A4E">
      <w:pPr>
        <w:spacing w:after="209" w:line="259" w:lineRule="auto"/>
        <w:ind w:left="55" w:right="0" w:firstLine="0"/>
      </w:pPr>
      <w:r w:rsidRPr="00FF0A4E">
        <w:t xml:space="preserve"> </w:t>
      </w:r>
    </w:p>
    <w:p w14:paraId="30A3BF0E" w14:textId="77777777" w:rsidR="00570225" w:rsidRPr="00FF0A4E" w:rsidRDefault="00570225" w:rsidP="00FF0A4E">
      <w:pPr>
        <w:spacing w:after="127" w:line="259" w:lineRule="auto"/>
        <w:ind w:left="0" w:right="0" w:firstLine="0"/>
      </w:pPr>
    </w:p>
    <w:tbl>
      <w:tblPr>
        <w:tblStyle w:val="a"/>
        <w:tblW w:w="1356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
        <w:gridCol w:w="5341"/>
        <w:gridCol w:w="2523"/>
        <w:gridCol w:w="2819"/>
        <w:gridCol w:w="2642"/>
      </w:tblGrid>
      <w:tr w:rsidR="00570225" w:rsidRPr="00FF0A4E" w14:paraId="61900297" w14:textId="77777777" w:rsidTr="004A3E18">
        <w:trPr>
          <w:gridAfter w:val="1"/>
          <w:wAfter w:w="2642" w:type="dxa"/>
          <w:trHeight w:val="322"/>
        </w:trPr>
        <w:tc>
          <w:tcPr>
            <w:tcW w:w="236" w:type="dxa"/>
          </w:tcPr>
          <w:p w14:paraId="14E544B2" w14:textId="77777777" w:rsidR="00570225" w:rsidRPr="00FF0A4E" w:rsidRDefault="00570225" w:rsidP="00FF0A4E">
            <w:pPr>
              <w:widowControl w:val="0"/>
              <w:pBdr>
                <w:top w:val="nil"/>
                <w:left w:val="nil"/>
                <w:bottom w:val="nil"/>
                <w:right w:val="nil"/>
                <w:between w:val="nil"/>
              </w:pBdr>
              <w:spacing w:line="276" w:lineRule="auto"/>
              <w:ind w:left="0" w:right="0" w:firstLine="0"/>
            </w:pPr>
          </w:p>
        </w:tc>
        <w:tc>
          <w:tcPr>
            <w:tcW w:w="5341" w:type="dxa"/>
            <w:tcBorders>
              <w:top w:val="nil"/>
              <w:left w:val="nil"/>
              <w:bottom w:val="nil"/>
              <w:right w:val="nil"/>
            </w:tcBorders>
          </w:tcPr>
          <w:p w14:paraId="3A891484" w14:textId="77777777" w:rsidR="00570225" w:rsidRPr="00FF0A4E" w:rsidRDefault="00DB525A" w:rsidP="00FF0A4E">
            <w:pPr>
              <w:spacing w:after="158" w:line="259" w:lineRule="auto"/>
              <w:ind w:left="0" w:right="0" w:firstLine="0"/>
            </w:pPr>
            <w:r w:rsidRPr="00FF0A4E">
              <w:rPr>
                <w:b/>
                <w:bCs/>
                <w:u w:val="single"/>
              </w:rPr>
              <w:t>Faculty mentor</w:t>
            </w:r>
            <w:r w:rsidRPr="00FF0A4E">
              <w:t xml:space="preserve">:  </w:t>
            </w:r>
          </w:p>
        </w:tc>
        <w:tc>
          <w:tcPr>
            <w:tcW w:w="5342" w:type="dxa"/>
            <w:gridSpan w:val="2"/>
            <w:tcBorders>
              <w:top w:val="nil"/>
              <w:left w:val="nil"/>
              <w:bottom w:val="nil"/>
              <w:right w:val="nil"/>
            </w:tcBorders>
          </w:tcPr>
          <w:p w14:paraId="37E4DA1B" w14:textId="77777777" w:rsidR="00570225" w:rsidRPr="00FF0A4E" w:rsidRDefault="00DB525A" w:rsidP="00FF0A4E">
            <w:pPr>
              <w:spacing w:after="127" w:line="259" w:lineRule="auto"/>
              <w:ind w:left="2160" w:right="0" w:firstLine="0"/>
              <w:rPr>
                <w:b/>
                <w:bCs/>
                <w:u w:val="single"/>
              </w:rPr>
            </w:pPr>
            <w:r w:rsidRPr="00FF0A4E">
              <w:t xml:space="preserve">     </w:t>
            </w:r>
            <w:r w:rsidRPr="00FF0A4E">
              <w:rPr>
                <w:b/>
                <w:bCs/>
                <w:u w:val="single"/>
              </w:rPr>
              <w:t>Submitted By:</w:t>
            </w:r>
          </w:p>
        </w:tc>
      </w:tr>
      <w:tr w:rsidR="00570225" w:rsidRPr="00FF0A4E" w14:paraId="778558DD" w14:textId="77777777" w:rsidTr="004A3E18">
        <w:tc>
          <w:tcPr>
            <w:tcW w:w="8100" w:type="dxa"/>
            <w:gridSpan w:val="3"/>
            <w:tcBorders>
              <w:top w:val="nil"/>
              <w:left w:val="nil"/>
              <w:bottom w:val="nil"/>
              <w:right w:val="nil"/>
            </w:tcBorders>
          </w:tcPr>
          <w:p w14:paraId="6CC05151" w14:textId="77777777" w:rsidR="00570225" w:rsidRPr="00FF0A4E" w:rsidRDefault="00DB525A" w:rsidP="00FF0A4E">
            <w:pPr>
              <w:spacing w:after="127" w:line="259" w:lineRule="auto"/>
              <w:ind w:right="0"/>
            </w:pPr>
            <w:r w:rsidRPr="00FF0A4E">
              <w:t xml:space="preserve">MR SURAJ PATIL                                                                                         </w:t>
            </w:r>
          </w:p>
        </w:tc>
        <w:tc>
          <w:tcPr>
            <w:tcW w:w="5461" w:type="dxa"/>
            <w:gridSpan w:val="2"/>
            <w:tcBorders>
              <w:top w:val="nil"/>
              <w:left w:val="nil"/>
              <w:bottom w:val="nil"/>
              <w:right w:val="nil"/>
            </w:tcBorders>
          </w:tcPr>
          <w:p w14:paraId="28FC70EF" w14:textId="56E4F1B4" w:rsidR="00570225" w:rsidRPr="00FF0A4E" w:rsidRDefault="004A3E18" w:rsidP="00FF0A4E">
            <w:pPr>
              <w:spacing w:after="127" w:line="259" w:lineRule="auto"/>
              <w:ind w:left="0" w:right="0" w:firstLine="0"/>
            </w:pPr>
            <w:r w:rsidRPr="00FF0A4E">
              <w:t>Koyana Jadhav B253</w:t>
            </w:r>
          </w:p>
        </w:tc>
      </w:tr>
      <w:tr w:rsidR="00570225" w:rsidRPr="00FF0A4E" w14:paraId="3D990BCC" w14:textId="77777777" w:rsidTr="004A3E18">
        <w:tc>
          <w:tcPr>
            <w:tcW w:w="8100" w:type="dxa"/>
            <w:gridSpan w:val="3"/>
            <w:tcBorders>
              <w:top w:val="nil"/>
              <w:left w:val="nil"/>
              <w:bottom w:val="nil"/>
              <w:right w:val="nil"/>
            </w:tcBorders>
          </w:tcPr>
          <w:p w14:paraId="51AF0088" w14:textId="38B92FE1" w:rsidR="00570225" w:rsidRPr="00FF0A4E" w:rsidRDefault="00DB525A" w:rsidP="00FF0A4E">
            <w:pPr>
              <w:spacing w:after="158" w:line="259" w:lineRule="auto"/>
              <w:ind w:left="-5" w:right="0" w:hanging="10"/>
            </w:pPr>
            <w:r w:rsidRPr="00FF0A4E">
              <w:t>(Assistant Professor)</w:t>
            </w:r>
            <w:r w:rsidRPr="00FF0A4E">
              <w:t xml:space="preserve">   </w:t>
            </w:r>
            <w:r w:rsidRPr="00FF0A4E">
              <w:t xml:space="preserve">                                                         </w:t>
            </w:r>
          </w:p>
        </w:tc>
        <w:tc>
          <w:tcPr>
            <w:tcW w:w="5461" w:type="dxa"/>
            <w:gridSpan w:val="2"/>
            <w:tcBorders>
              <w:top w:val="nil"/>
              <w:left w:val="nil"/>
              <w:bottom w:val="nil"/>
            </w:tcBorders>
          </w:tcPr>
          <w:p w14:paraId="41B45120" w14:textId="242CAA66" w:rsidR="00570225" w:rsidRPr="00FF0A4E" w:rsidRDefault="004A3E18" w:rsidP="00FF0A4E">
            <w:pPr>
              <w:spacing w:after="127" w:line="259" w:lineRule="auto"/>
              <w:ind w:left="0" w:right="0" w:firstLine="0"/>
            </w:pPr>
            <w:r w:rsidRPr="00FF0A4E">
              <w:t>Jash Bhurakhaya B259</w:t>
            </w:r>
          </w:p>
        </w:tc>
      </w:tr>
      <w:tr w:rsidR="00570225" w:rsidRPr="00FF0A4E" w14:paraId="4724ADE1" w14:textId="77777777" w:rsidTr="004A3E18">
        <w:tc>
          <w:tcPr>
            <w:tcW w:w="8100" w:type="dxa"/>
            <w:gridSpan w:val="3"/>
            <w:tcBorders>
              <w:top w:val="nil"/>
              <w:left w:val="nil"/>
              <w:bottom w:val="nil"/>
              <w:right w:val="nil"/>
            </w:tcBorders>
          </w:tcPr>
          <w:p w14:paraId="33665C6A" w14:textId="77777777" w:rsidR="00570225" w:rsidRPr="00FF0A4E" w:rsidRDefault="00DB525A" w:rsidP="00FF0A4E">
            <w:pPr>
              <w:spacing w:after="127" w:line="259" w:lineRule="auto"/>
              <w:ind w:left="0" w:right="0" w:firstLine="0"/>
            </w:pPr>
            <w:r w:rsidRPr="00FF0A4E">
              <w:t>Course: BTECH CE</w:t>
            </w:r>
          </w:p>
        </w:tc>
        <w:tc>
          <w:tcPr>
            <w:tcW w:w="5461" w:type="dxa"/>
            <w:gridSpan w:val="2"/>
            <w:tcBorders>
              <w:top w:val="nil"/>
              <w:left w:val="nil"/>
              <w:bottom w:val="nil"/>
              <w:right w:val="nil"/>
            </w:tcBorders>
          </w:tcPr>
          <w:p w14:paraId="78F41709" w14:textId="63DDDAD2" w:rsidR="00570225" w:rsidRPr="00FF0A4E" w:rsidRDefault="004A3E18" w:rsidP="00FF0A4E">
            <w:pPr>
              <w:spacing w:after="127" w:line="259" w:lineRule="auto"/>
              <w:ind w:left="0" w:right="0" w:firstLine="0"/>
            </w:pPr>
            <w:r w:rsidRPr="00FF0A4E">
              <w:t>Amol Wagh B268</w:t>
            </w:r>
          </w:p>
        </w:tc>
      </w:tr>
      <w:tr w:rsidR="00570225" w:rsidRPr="00FF0A4E" w14:paraId="1EA92203" w14:textId="77777777" w:rsidTr="004A3E18">
        <w:tc>
          <w:tcPr>
            <w:tcW w:w="8100" w:type="dxa"/>
            <w:gridSpan w:val="3"/>
            <w:tcBorders>
              <w:top w:val="nil"/>
              <w:left w:val="nil"/>
              <w:bottom w:val="nil"/>
              <w:right w:val="nil"/>
            </w:tcBorders>
          </w:tcPr>
          <w:p w14:paraId="652F6315" w14:textId="77777777" w:rsidR="00570225" w:rsidRPr="00FF0A4E" w:rsidRDefault="00DB525A" w:rsidP="00FF0A4E">
            <w:pPr>
              <w:spacing w:after="158" w:line="259" w:lineRule="auto"/>
              <w:ind w:left="-5" w:right="0" w:hanging="10"/>
            </w:pPr>
            <w:r w:rsidRPr="00FF0A4E">
              <w:t xml:space="preserve">MPSTME, NMIMS                                                                         </w:t>
            </w:r>
          </w:p>
        </w:tc>
        <w:tc>
          <w:tcPr>
            <w:tcW w:w="5461" w:type="dxa"/>
            <w:gridSpan w:val="2"/>
            <w:tcBorders>
              <w:top w:val="nil"/>
              <w:left w:val="nil"/>
              <w:bottom w:val="nil"/>
              <w:right w:val="nil"/>
            </w:tcBorders>
          </w:tcPr>
          <w:p w14:paraId="65F90E5E" w14:textId="573F3B4C" w:rsidR="00570225" w:rsidRPr="00FF0A4E" w:rsidRDefault="004A3E18" w:rsidP="00FF0A4E">
            <w:pPr>
              <w:spacing w:after="127" w:line="259" w:lineRule="auto"/>
              <w:ind w:left="0" w:right="0" w:firstLine="0"/>
            </w:pPr>
            <w:r w:rsidRPr="00FF0A4E">
              <w:t>Aditya Shinkar B269</w:t>
            </w:r>
          </w:p>
        </w:tc>
      </w:tr>
    </w:tbl>
    <w:p w14:paraId="4ED5A141" w14:textId="77777777" w:rsidR="00570225" w:rsidRPr="00FF0A4E" w:rsidRDefault="00DB525A" w:rsidP="00FF0A4E">
      <w:pPr>
        <w:spacing w:after="127" w:line="259" w:lineRule="auto"/>
        <w:ind w:left="0" w:right="0" w:firstLine="0"/>
      </w:pPr>
      <w:r w:rsidRPr="00FF0A4E">
        <w:t xml:space="preserve">                                                               </w:t>
      </w:r>
    </w:p>
    <w:p w14:paraId="07F3E7B9" w14:textId="77777777" w:rsidR="00570225" w:rsidRPr="00FF0A4E" w:rsidRDefault="00DB525A" w:rsidP="00FF0A4E">
      <w:pPr>
        <w:spacing w:after="158" w:line="259" w:lineRule="auto"/>
        <w:ind w:left="-5" w:right="0" w:hanging="10"/>
      </w:pPr>
      <w:r w:rsidRPr="00FF0A4E">
        <w:t xml:space="preserve">                                                             </w:t>
      </w:r>
      <w:r w:rsidRPr="00FF0A4E">
        <w:t xml:space="preserve">                                            </w:t>
      </w:r>
    </w:p>
    <w:p w14:paraId="330D5F7A" w14:textId="77777777" w:rsidR="00570225" w:rsidRPr="00FF0A4E" w:rsidRDefault="00DB525A" w:rsidP="00FF0A4E">
      <w:pPr>
        <w:spacing w:after="189" w:line="259" w:lineRule="auto"/>
        <w:ind w:left="0" w:right="0" w:firstLine="0"/>
      </w:pPr>
      <w:r w:rsidRPr="00FF0A4E">
        <w:t xml:space="preserve"> </w:t>
      </w:r>
    </w:p>
    <w:p w14:paraId="231498CC" w14:textId="77777777" w:rsidR="00570225" w:rsidRPr="00FF0A4E" w:rsidRDefault="00DB525A" w:rsidP="00FF0A4E">
      <w:pPr>
        <w:spacing w:after="0" w:line="259" w:lineRule="auto"/>
        <w:ind w:left="0" w:right="0" w:firstLine="0"/>
      </w:pPr>
      <w:r w:rsidRPr="00FF0A4E">
        <w:t xml:space="preserve"> </w:t>
      </w: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8364"/>
        <w:gridCol w:w="1297"/>
      </w:tblGrid>
      <w:tr w:rsidR="00E162A8" w:rsidRPr="00FF0A4E" w14:paraId="6BEF6415" w14:textId="77777777" w:rsidTr="00C14587">
        <w:tc>
          <w:tcPr>
            <w:tcW w:w="1129" w:type="dxa"/>
          </w:tcPr>
          <w:p w14:paraId="3EBC536D" w14:textId="77777777" w:rsidR="00E162A8" w:rsidRPr="00FF0A4E" w:rsidRDefault="00E162A8" w:rsidP="00FF0A4E">
            <w:pPr>
              <w:pStyle w:val="Heading2"/>
              <w:numPr>
                <w:ilvl w:val="0"/>
                <w:numId w:val="0"/>
              </w:numPr>
              <w:spacing w:after="184" w:line="240" w:lineRule="auto"/>
              <w:ind w:left="10"/>
              <w:rPr>
                <w:u w:val="none"/>
              </w:rPr>
            </w:pPr>
            <w:r w:rsidRPr="00FF0A4E">
              <w:rPr>
                <w:u w:val="none"/>
              </w:rPr>
              <w:lastRenderedPageBreak/>
              <w:t>Sr NO</w:t>
            </w:r>
          </w:p>
        </w:tc>
        <w:tc>
          <w:tcPr>
            <w:tcW w:w="8364" w:type="dxa"/>
          </w:tcPr>
          <w:p w14:paraId="59D961E6" w14:textId="77777777" w:rsidR="00E162A8" w:rsidRPr="00FF0A4E" w:rsidRDefault="00E162A8" w:rsidP="00FF0A4E">
            <w:pPr>
              <w:pStyle w:val="Heading2"/>
              <w:numPr>
                <w:ilvl w:val="0"/>
                <w:numId w:val="0"/>
              </w:numPr>
              <w:spacing w:after="184" w:line="240" w:lineRule="auto"/>
              <w:ind w:left="10"/>
              <w:rPr>
                <w:u w:val="none"/>
              </w:rPr>
            </w:pPr>
            <w:r w:rsidRPr="00FF0A4E">
              <w:rPr>
                <w:u w:val="none"/>
              </w:rPr>
              <w:t>Table Contents</w:t>
            </w:r>
          </w:p>
        </w:tc>
        <w:tc>
          <w:tcPr>
            <w:tcW w:w="1297" w:type="dxa"/>
          </w:tcPr>
          <w:p w14:paraId="038DA494" w14:textId="77777777" w:rsidR="00E162A8" w:rsidRPr="00FF0A4E" w:rsidRDefault="00E162A8" w:rsidP="00FF0A4E">
            <w:pPr>
              <w:pStyle w:val="Heading2"/>
              <w:numPr>
                <w:ilvl w:val="0"/>
                <w:numId w:val="0"/>
              </w:numPr>
              <w:spacing w:after="184" w:line="240" w:lineRule="auto"/>
              <w:ind w:left="10"/>
              <w:rPr>
                <w:u w:val="none"/>
              </w:rPr>
            </w:pPr>
            <w:r w:rsidRPr="00FF0A4E">
              <w:rPr>
                <w:u w:val="none"/>
              </w:rPr>
              <w:t>Page No</w:t>
            </w:r>
          </w:p>
        </w:tc>
      </w:tr>
      <w:tr w:rsidR="00E162A8" w:rsidRPr="00FF0A4E" w14:paraId="03BECF4D" w14:textId="77777777" w:rsidTr="00C14587">
        <w:tc>
          <w:tcPr>
            <w:tcW w:w="1129" w:type="dxa"/>
          </w:tcPr>
          <w:p w14:paraId="59DF5ACF" w14:textId="77777777" w:rsidR="00E162A8" w:rsidRPr="00FF0A4E" w:rsidRDefault="00E162A8" w:rsidP="00FF0A4E">
            <w:pPr>
              <w:pStyle w:val="Heading2"/>
              <w:numPr>
                <w:ilvl w:val="0"/>
                <w:numId w:val="5"/>
              </w:numPr>
              <w:spacing w:after="184" w:line="240" w:lineRule="auto"/>
              <w:rPr>
                <w:b w:val="0"/>
              </w:rPr>
            </w:pPr>
          </w:p>
        </w:tc>
        <w:tc>
          <w:tcPr>
            <w:tcW w:w="8364" w:type="dxa"/>
          </w:tcPr>
          <w:p w14:paraId="68ABA7AA" w14:textId="77777777" w:rsidR="00E162A8" w:rsidRPr="00FF0A4E" w:rsidRDefault="00E162A8" w:rsidP="00FF0A4E">
            <w:pPr>
              <w:pStyle w:val="Heading2"/>
              <w:numPr>
                <w:ilvl w:val="0"/>
                <w:numId w:val="0"/>
              </w:numPr>
              <w:spacing w:after="184" w:line="240" w:lineRule="auto"/>
              <w:ind w:left="10"/>
              <w:rPr>
                <w:b w:val="0"/>
                <w:u w:val="none"/>
              </w:rPr>
            </w:pPr>
            <w:r w:rsidRPr="00FF0A4E">
              <w:rPr>
                <w:b w:val="0"/>
                <w:u w:val="none"/>
              </w:rPr>
              <w:t>Introduction</w:t>
            </w:r>
          </w:p>
          <w:p w14:paraId="1C4C1740" w14:textId="77777777" w:rsidR="00E162A8" w:rsidRPr="00FF0A4E" w:rsidRDefault="00E162A8" w:rsidP="00FF0A4E">
            <w:pPr>
              <w:numPr>
                <w:ilvl w:val="1"/>
                <w:numId w:val="5"/>
              </w:numPr>
              <w:pBdr>
                <w:top w:val="nil"/>
                <w:left w:val="nil"/>
                <w:bottom w:val="nil"/>
                <w:right w:val="nil"/>
                <w:between w:val="nil"/>
              </w:pBdr>
              <w:spacing w:after="0" w:line="240" w:lineRule="auto"/>
            </w:pPr>
            <w:r w:rsidRPr="00FF0A4E">
              <w:t>SAS Studio Data Builder</w:t>
            </w:r>
          </w:p>
          <w:p w14:paraId="2E24BAB5" w14:textId="77777777" w:rsidR="00E162A8" w:rsidRPr="00FF0A4E" w:rsidRDefault="00E162A8" w:rsidP="00FF0A4E">
            <w:pPr>
              <w:numPr>
                <w:ilvl w:val="1"/>
                <w:numId w:val="5"/>
              </w:numPr>
              <w:pBdr>
                <w:top w:val="nil"/>
                <w:left w:val="nil"/>
                <w:bottom w:val="nil"/>
                <w:right w:val="nil"/>
                <w:between w:val="nil"/>
              </w:pBdr>
              <w:spacing w:after="0" w:line="240" w:lineRule="auto"/>
            </w:pPr>
            <w:r w:rsidRPr="00FF0A4E">
              <w:t>Tableau Data Visualization</w:t>
            </w:r>
          </w:p>
        </w:tc>
        <w:tc>
          <w:tcPr>
            <w:tcW w:w="1297" w:type="dxa"/>
          </w:tcPr>
          <w:p w14:paraId="521B7E08" w14:textId="77777777" w:rsidR="00E162A8" w:rsidRPr="00FF0A4E" w:rsidRDefault="00E162A8" w:rsidP="00FF0A4E">
            <w:pPr>
              <w:pStyle w:val="Heading2"/>
              <w:numPr>
                <w:ilvl w:val="0"/>
                <w:numId w:val="0"/>
              </w:numPr>
              <w:spacing w:after="184" w:line="240" w:lineRule="auto"/>
              <w:ind w:left="10"/>
              <w:rPr>
                <w:b w:val="0"/>
                <w:u w:val="none"/>
              </w:rPr>
            </w:pPr>
            <w:r w:rsidRPr="00FF0A4E">
              <w:rPr>
                <w:b w:val="0"/>
                <w:u w:val="none"/>
              </w:rPr>
              <w:t>3</w:t>
            </w:r>
          </w:p>
        </w:tc>
      </w:tr>
      <w:tr w:rsidR="00E162A8" w:rsidRPr="00FF0A4E" w14:paraId="0262E613" w14:textId="77777777" w:rsidTr="00C14587">
        <w:tc>
          <w:tcPr>
            <w:tcW w:w="1129" w:type="dxa"/>
          </w:tcPr>
          <w:p w14:paraId="4A238102" w14:textId="77777777" w:rsidR="00E162A8" w:rsidRPr="00FF0A4E" w:rsidRDefault="00E162A8" w:rsidP="00FF0A4E">
            <w:pPr>
              <w:pStyle w:val="Heading2"/>
              <w:numPr>
                <w:ilvl w:val="0"/>
                <w:numId w:val="5"/>
              </w:numPr>
              <w:spacing w:after="184" w:line="240" w:lineRule="auto"/>
              <w:rPr>
                <w:b w:val="0"/>
              </w:rPr>
            </w:pPr>
          </w:p>
        </w:tc>
        <w:tc>
          <w:tcPr>
            <w:tcW w:w="8364" w:type="dxa"/>
          </w:tcPr>
          <w:p w14:paraId="4F1900DE" w14:textId="77777777" w:rsidR="00E162A8" w:rsidRPr="00FF0A4E" w:rsidRDefault="00E162A8" w:rsidP="00FF0A4E">
            <w:pPr>
              <w:pStyle w:val="Heading2"/>
              <w:numPr>
                <w:ilvl w:val="0"/>
                <w:numId w:val="0"/>
              </w:numPr>
              <w:spacing w:after="184" w:line="240" w:lineRule="auto"/>
              <w:ind w:left="10"/>
              <w:rPr>
                <w:b w:val="0"/>
                <w:u w:val="none"/>
              </w:rPr>
            </w:pPr>
            <w:r w:rsidRPr="00FF0A4E">
              <w:rPr>
                <w:b w:val="0"/>
                <w:u w:val="none"/>
              </w:rPr>
              <w:t>Data preparation</w:t>
            </w:r>
          </w:p>
          <w:p w14:paraId="0D432802" w14:textId="77777777" w:rsidR="00E162A8" w:rsidRPr="00FF0A4E" w:rsidRDefault="00E162A8" w:rsidP="00FF0A4E">
            <w:r w:rsidRPr="00FF0A4E">
              <w:t>Business Scenario-1</w:t>
            </w:r>
          </w:p>
          <w:p w14:paraId="646282A8" w14:textId="77777777" w:rsidR="00E162A8" w:rsidRPr="00FF0A4E" w:rsidRDefault="00E162A8" w:rsidP="00FF0A4E">
            <w:r w:rsidRPr="00FF0A4E">
              <w:t>Business Scenario-2</w:t>
            </w:r>
          </w:p>
          <w:p w14:paraId="323B4E22" w14:textId="77777777" w:rsidR="00E162A8" w:rsidRPr="00FF0A4E" w:rsidRDefault="00E162A8" w:rsidP="00FF0A4E">
            <w:r w:rsidRPr="00FF0A4E">
              <w:t>Business Scenario-3</w:t>
            </w:r>
          </w:p>
          <w:p w14:paraId="283145CB" w14:textId="77777777" w:rsidR="00E162A8" w:rsidRPr="00FF0A4E" w:rsidRDefault="00E162A8" w:rsidP="00FF0A4E">
            <w:r w:rsidRPr="00FF0A4E">
              <w:t>Business Scenario-4</w:t>
            </w:r>
          </w:p>
          <w:p w14:paraId="054F559D" w14:textId="77777777" w:rsidR="00E162A8" w:rsidRPr="00FF0A4E" w:rsidRDefault="00E162A8" w:rsidP="00FF0A4E">
            <w:pPr>
              <w:ind w:left="0" w:firstLine="0"/>
            </w:pPr>
          </w:p>
        </w:tc>
        <w:tc>
          <w:tcPr>
            <w:tcW w:w="1297" w:type="dxa"/>
          </w:tcPr>
          <w:p w14:paraId="4F942BD8" w14:textId="77777777" w:rsidR="00E162A8" w:rsidRPr="00FF0A4E" w:rsidRDefault="00E162A8" w:rsidP="00FF0A4E">
            <w:pPr>
              <w:pStyle w:val="Heading2"/>
              <w:numPr>
                <w:ilvl w:val="0"/>
                <w:numId w:val="0"/>
              </w:numPr>
              <w:spacing w:after="184" w:line="240" w:lineRule="auto"/>
              <w:ind w:left="10"/>
              <w:rPr>
                <w:b w:val="0"/>
                <w:u w:val="none"/>
              </w:rPr>
            </w:pPr>
            <w:r w:rsidRPr="00FF0A4E">
              <w:rPr>
                <w:b w:val="0"/>
                <w:u w:val="none"/>
              </w:rPr>
              <w:t>4</w:t>
            </w:r>
          </w:p>
        </w:tc>
      </w:tr>
      <w:tr w:rsidR="00E162A8" w:rsidRPr="00FF0A4E" w14:paraId="137CC7BC" w14:textId="77777777" w:rsidTr="00C14587">
        <w:tc>
          <w:tcPr>
            <w:tcW w:w="1129" w:type="dxa"/>
          </w:tcPr>
          <w:p w14:paraId="272109E5" w14:textId="77777777" w:rsidR="00E162A8" w:rsidRPr="00FF0A4E" w:rsidRDefault="00E162A8" w:rsidP="00FF0A4E">
            <w:pPr>
              <w:pStyle w:val="Heading2"/>
              <w:numPr>
                <w:ilvl w:val="0"/>
                <w:numId w:val="5"/>
              </w:numPr>
              <w:spacing w:after="184" w:line="240" w:lineRule="auto"/>
              <w:rPr>
                <w:b w:val="0"/>
              </w:rPr>
            </w:pPr>
          </w:p>
        </w:tc>
        <w:tc>
          <w:tcPr>
            <w:tcW w:w="8364" w:type="dxa"/>
          </w:tcPr>
          <w:p w14:paraId="3985695D" w14:textId="77777777" w:rsidR="00E162A8" w:rsidRPr="00FF0A4E" w:rsidRDefault="00E162A8" w:rsidP="00FF0A4E">
            <w:pPr>
              <w:pStyle w:val="Heading2"/>
              <w:numPr>
                <w:ilvl w:val="0"/>
                <w:numId w:val="0"/>
              </w:numPr>
              <w:spacing w:after="184" w:line="240" w:lineRule="auto"/>
              <w:ind w:left="10"/>
              <w:rPr>
                <w:b w:val="0"/>
                <w:u w:val="none"/>
              </w:rPr>
            </w:pPr>
            <w:r w:rsidRPr="00FF0A4E">
              <w:rPr>
                <w:b w:val="0"/>
                <w:u w:val="none"/>
              </w:rPr>
              <w:t>Dashboard Design</w:t>
            </w:r>
          </w:p>
          <w:p w14:paraId="4E27F717" w14:textId="77777777" w:rsidR="00E162A8" w:rsidRPr="00FF0A4E" w:rsidRDefault="00E162A8" w:rsidP="00FF0A4E">
            <w:r w:rsidRPr="00FF0A4E">
              <w:t>Business Scenario-1</w:t>
            </w:r>
          </w:p>
          <w:p w14:paraId="6E3F132E" w14:textId="77777777" w:rsidR="00E162A8" w:rsidRPr="00FF0A4E" w:rsidRDefault="00E162A8" w:rsidP="00FF0A4E">
            <w:r w:rsidRPr="00FF0A4E">
              <w:t>Business Scenario-2</w:t>
            </w:r>
          </w:p>
          <w:p w14:paraId="04CFC626" w14:textId="77777777" w:rsidR="00E162A8" w:rsidRPr="00FF0A4E" w:rsidRDefault="00E162A8" w:rsidP="00FF0A4E">
            <w:r w:rsidRPr="00FF0A4E">
              <w:t>Business Scenario-3</w:t>
            </w:r>
          </w:p>
          <w:p w14:paraId="31F14BCA" w14:textId="257A7F17" w:rsidR="00E162A8" w:rsidRDefault="00E162A8" w:rsidP="00FF0A4E">
            <w:r w:rsidRPr="00FF0A4E">
              <w:t>Business Scenario-4</w:t>
            </w:r>
          </w:p>
          <w:p w14:paraId="676A6ED1" w14:textId="60F07BCD" w:rsidR="00FF0A4E" w:rsidRPr="00FF0A4E" w:rsidRDefault="00FF0A4E" w:rsidP="00FF0A4E">
            <w:r>
              <w:t>Business Scenario-5</w:t>
            </w:r>
          </w:p>
          <w:p w14:paraId="10F54FC4" w14:textId="77777777" w:rsidR="00E162A8" w:rsidRPr="00FF0A4E" w:rsidRDefault="00E162A8" w:rsidP="00FF0A4E"/>
        </w:tc>
        <w:tc>
          <w:tcPr>
            <w:tcW w:w="1297" w:type="dxa"/>
          </w:tcPr>
          <w:p w14:paraId="2E01BB57" w14:textId="70BDD8B9" w:rsidR="00E162A8" w:rsidRPr="00FF0A4E" w:rsidRDefault="00FF0A4E" w:rsidP="00FF0A4E">
            <w:pPr>
              <w:pStyle w:val="Heading2"/>
              <w:numPr>
                <w:ilvl w:val="0"/>
                <w:numId w:val="0"/>
              </w:numPr>
              <w:spacing w:after="184" w:line="240" w:lineRule="auto"/>
              <w:ind w:left="10"/>
              <w:rPr>
                <w:b w:val="0"/>
                <w:u w:val="none"/>
              </w:rPr>
            </w:pPr>
            <w:r>
              <w:rPr>
                <w:b w:val="0"/>
                <w:u w:val="none"/>
              </w:rPr>
              <w:t>6</w:t>
            </w:r>
          </w:p>
        </w:tc>
      </w:tr>
      <w:tr w:rsidR="00E162A8" w:rsidRPr="00FF0A4E" w14:paraId="454FAE14" w14:textId="77777777" w:rsidTr="00C14587">
        <w:tc>
          <w:tcPr>
            <w:tcW w:w="1129" w:type="dxa"/>
          </w:tcPr>
          <w:p w14:paraId="35072395" w14:textId="77777777" w:rsidR="00E162A8" w:rsidRPr="00FF0A4E" w:rsidRDefault="00E162A8" w:rsidP="00FF0A4E">
            <w:pPr>
              <w:pStyle w:val="Heading2"/>
              <w:numPr>
                <w:ilvl w:val="0"/>
                <w:numId w:val="5"/>
              </w:numPr>
              <w:spacing w:after="184" w:line="240" w:lineRule="auto"/>
              <w:rPr>
                <w:b w:val="0"/>
              </w:rPr>
            </w:pPr>
          </w:p>
        </w:tc>
        <w:tc>
          <w:tcPr>
            <w:tcW w:w="8364" w:type="dxa"/>
          </w:tcPr>
          <w:p w14:paraId="6DECCC04" w14:textId="77777777" w:rsidR="00E162A8" w:rsidRPr="00FF0A4E" w:rsidRDefault="00E162A8" w:rsidP="00FF0A4E">
            <w:pPr>
              <w:pStyle w:val="Heading2"/>
              <w:numPr>
                <w:ilvl w:val="0"/>
                <w:numId w:val="0"/>
              </w:numPr>
              <w:spacing w:after="184" w:line="240" w:lineRule="auto"/>
              <w:ind w:left="10"/>
              <w:rPr>
                <w:b w:val="0"/>
                <w:u w:val="none"/>
              </w:rPr>
            </w:pPr>
            <w:r w:rsidRPr="00FF0A4E">
              <w:rPr>
                <w:b w:val="0"/>
                <w:u w:val="none"/>
              </w:rPr>
              <w:t>Conclusion</w:t>
            </w:r>
          </w:p>
        </w:tc>
        <w:tc>
          <w:tcPr>
            <w:tcW w:w="1297" w:type="dxa"/>
          </w:tcPr>
          <w:p w14:paraId="305B9AD5" w14:textId="0BBA2604" w:rsidR="00E162A8" w:rsidRPr="00FF0A4E" w:rsidRDefault="00FF0A4E" w:rsidP="00FF0A4E">
            <w:pPr>
              <w:pStyle w:val="Heading2"/>
              <w:numPr>
                <w:ilvl w:val="0"/>
                <w:numId w:val="0"/>
              </w:numPr>
              <w:spacing w:after="184" w:line="240" w:lineRule="auto"/>
              <w:ind w:left="10"/>
              <w:rPr>
                <w:b w:val="0"/>
                <w:u w:val="none"/>
              </w:rPr>
            </w:pPr>
            <w:r>
              <w:rPr>
                <w:b w:val="0"/>
                <w:u w:val="none"/>
              </w:rPr>
              <w:t>14</w:t>
            </w:r>
          </w:p>
        </w:tc>
      </w:tr>
      <w:tr w:rsidR="00E162A8" w:rsidRPr="00FF0A4E" w14:paraId="6379C866" w14:textId="77777777" w:rsidTr="00C14587">
        <w:tc>
          <w:tcPr>
            <w:tcW w:w="1129" w:type="dxa"/>
          </w:tcPr>
          <w:p w14:paraId="1CD600CC" w14:textId="77777777" w:rsidR="00E162A8" w:rsidRPr="00FF0A4E" w:rsidRDefault="00E162A8" w:rsidP="00FF0A4E">
            <w:pPr>
              <w:pStyle w:val="Heading2"/>
              <w:numPr>
                <w:ilvl w:val="0"/>
                <w:numId w:val="5"/>
              </w:numPr>
              <w:spacing w:after="184" w:line="240" w:lineRule="auto"/>
              <w:rPr>
                <w:b w:val="0"/>
              </w:rPr>
            </w:pPr>
          </w:p>
        </w:tc>
        <w:tc>
          <w:tcPr>
            <w:tcW w:w="8364" w:type="dxa"/>
          </w:tcPr>
          <w:p w14:paraId="58E9492E" w14:textId="77777777" w:rsidR="00E162A8" w:rsidRPr="00FF0A4E" w:rsidRDefault="00E162A8" w:rsidP="00FF0A4E">
            <w:pPr>
              <w:pStyle w:val="Heading2"/>
              <w:numPr>
                <w:ilvl w:val="0"/>
                <w:numId w:val="0"/>
              </w:numPr>
              <w:spacing w:after="184" w:line="240" w:lineRule="auto"/>
              <w:ind w:left="10"/>
              <w:rPr>
                <w:b w:val="0"/>
                <w:u w:val="none"/>
              </w:rPr>
            </w:pPr>
            <w:r w:rsidRPr="00FF0A4E">
              <w:rPr>
                <w:b w:val="0"/>
                <w:u w:val="none"/>
              </w:rPr>
              <w:t>References</w:t>
            </w:r>
          </w:p>
        </w:tc>
        <w:tc>
          <w:tcPr>
            <w:tcW w:w="1297" w:type="dxa"/>
          </w:tcPr>
          <w:p w14:paraId="08A956F6" w14:textId="68E14755" w:rsidR="00E162A8" w:rsidRPr="00FF0A4E" w:rsidRDefault="00E162A8" w:rsidP="00FF0A4E">
            <w:pPr>
              <w:pStyle w:val="Heading2"/>
              <w:numPr>
                <w:ilvl w:val="0"/>
                <w:numId w:val="0"/>
              </w:numPr>
              <w:spacing w:after="184" w:line="240" w:lineRule="auto"/>
              <w:ind w:left="10"/>
              <w:rPr>
                <w:b w:val="0"/>
                <w:u w:val="none"/>
              </w:rPr>
            </w:pPr>
            <w:r w:rsidRPr="00FF0A4E">
              <w:rPr>
                <w:b w:val="0"/>
                <w:u w:val="none"/>
              </w:rPr>
              <w:t>1</w:t>
            </w:r>
            <w:r w:rsidR="00FF0A4E">
              <w:rPr>
                <w:b w:val="0"/>
                <w:u w:val="none"/>
              </w:rPr>
              <w:t>5</w:t>
            </w:r>
          </w:p>
        </w:tc>
      </w:tr>
    </w:tbl>
    <w:p w14:paraId="68369CE7" w14:textId="77777777" w:rsidR="00570225" w:rsidRPr="00FF0A4E" w:rsidRDefault="00DB525A" w:rsidP="00FF0A4E">
      <w:r w:rsidRPr="00FF0A4E">
        <w:br w:type="page"/>
      </w:r>
    </w:p>
    <w:p w14:paraId="122E3F1C" w14:textId="77777777" w:rsidR="00570225" w:rsidRPr="00FF0A4E" w:rsidRDefault="00570225" w:rsidP="00FF0A4E">
      <w:pPr>
        <w:spacing w:after="0" w:line="259" w:lineRule="auto"/>
        <w:ind w:left="0" w:right="0" w:firstLine="0"/>
      </w:pPr>
    </w:p>
    <w:p w14:paraId="15862811" w14:textId="77777777" w:rsidR="00570225" w:rsidRPr="00FF0A4E" w:rsidRDefault="00570225" w:rsidP="00FF0A4E">
      <w:pPr>
        <w:pStyle w:val="Heading2"/>
        <w:numPr>
          <w:ilvl w:val="0"/>
          <w:numId w:val="0"/>
        </w:numPr>
        <w:spacing w:after="184"/>
        <w:ind w:left="10"/>
      </w:pPr>
    </w:p>
    <w:p w14:paraId="56BBD67C" w14:textId="7FC95EBA" w:rsidR="00570225" w:rsidRPr="00FF0A4E" w:rsidRDefault="00570225" w:rsidP="00FF0A4E">
      <w:pPr>
        <w:spacing w:after="160" w:line="259" w:lineRule="auto"/>
        <w:ind w:left="0" w:right="0" w:firstLine="0"/>
      </w:pPr>
    </w:p>
    <w:p w14:paraId="7F2049BB" w14:textId="77777777" w:rsidR="00570225" w:rsidRPr="00FF0A4E" w:rsidRDefault="00DB525A" w:rsidP="00FF0A4E">
      <w:pPr>
        <w:jc w:val="center"/>
        <w:rPr>
          <w:b/>
          <w:u w:val="single"/>
        </w:rPr>
      </w:pPr>
      <w:r w:rsidRPr="00FF0A4E">
        <w:rPr>
          <w:b/>
          <w:u w:val="single"/>
        </w:rPr>
        <w:t>Introduction</w:t>
      </w:r>
    </w:p>
    <w:p w14:paraId="14B98059" w14:textId="77777777" w:rsidR="00570225" w:rsidRPr="00FF0A4E" w:rsidRDefault="00570225" w:rsidP="00FF0A4E">
      <w:pPr>
        <w:rPr>
          <w:b/>
          <w:u w:val="single"/>
        </w:rPr>
      </w:pPr>
    </w:p>
    <w:p w14:paraId="279D7568" w14:textId="77777777" w:rsidR="004A3E18" w:rsidRPr="00FF0A4E" w:rsidRDefault="004A3E18" w:rsidP="00FF0A4E">
      <w:pPr>
        <w:spacing w:after="160" w:line="259" w:lineRule="auto"/>
        <w:ind w:left="0" w:right="0" w:firstLine="0"/>
      </w:pPr>
      <w:r w:rsidRPr="00FF0A4E">
        <w:t>In the ever-evolving landscape of finance, the imperative for investors to navigate markets with precision and insight has never been greater. The Stock Market Dashboard emerges as a pivotal solution, leveraging the prowess of Tableau to transform intricate financial data into actionable intelligence. With a focus on key players including Google, Apple, Twitter, NVIDIA, Tesla, and Facebook, this dashboard serves as a beacon for investors, offering a panoramic view of historical market dynamics. By harnessing the power of visualization, users gain access to a wealth of information, enabling them to discern trends, identify opportunities, and optimize their investment strategies with confidence.</w:t>
      </w:r>
    </w:p>
    <w:p w14:paraId="5EADCC21" w14:textId="77777777" w:rsidR="004A3E18" w:rsidRPr="00FF0A4E" w:rsidRDefault="004A3E18" w:rsidP="00FF0A4E">
      <w:pPr>
        <w:spacing w:after="160" w:line="259" w:lineRule="auto"/>
        <w:ind w:left="0" w:right="0" w:firstLine="0"/>
      </w:pPr>
    </w:p>
    <w:p w14:paraId="1134AD40" w14:textId="4C7CF46A" w:rsidR="00570225" w:rsidRPr="00FF0A4E" w:rsidRDefault="004A3E18" w:rsidP="00FF0A4E">
      <w:pPr>
        <w:spacing w:after="160" w:line="259" w:lineRule="auto"/>
        <w:ind w:left="0" w:right="0" w:firstLine="0"/>
      </w:pPr>
      <w:r w:rsidRPr="00FF0A4E">
        <w:t>At the heart of the Stock Market Dashboard lies a commitment to empowering investors with tools that transcend conventional analysis. Through Tableau's interactive interface, users embark on a journey through the annals of market history, uncovering insights that guide decision-making with clarity and precision. From scrutinizing past performance metrics to discerning sentiment trends across social media platforms, this project epitomizes the fusion of data science and financial acumen. As investors confront the complexities of modern markets, the Stock Market Dashboard stands as a testament to innovation, providing a transformative platform for navigating the intricacies of investment landscapes with finesse and foresight.</w:t>
      </w:r>
      <w:r w:rsidRPr="00FF0A4E">
        <w:br w:type="page"/>
      </w:r>
    </w:p>
    <w:p w14:paraId="2CE73B54" w14:textId="77777777" w:rsidR="00570225" w:rsidRPr="00FF0A4E" w:rsidRDefault="00DB525A" w:rsidP="00FF0A4E">
      <w:pPr>
        <w:jc w:val="center"/>
        <w:rPr>
          <w:b/>
          <w:u w:val="single"/>
        </w:rPr>
      </w:pPr>
      <w:r w:rsidRPr="00FF0A4E">
        <w:rPr>
          <w:b/>
          <w:u w:val="single"/>
        </w:rPr>
        <w:lastRenderedPageBreak/>
        <w:t>Data Preparation</w:t>
      </w:r>
    </w:p>
    <w:p w14:paraId="39CCCCAC" w14:textId="77777777" w:rsidR="00D658F6" w:rsidRPr="00FF0A4E" w:rsidRDefault="00D658F6" w:rsidP="00FF0A4E">
      <w:pPr>
        <w:rPr>
          <w:b/>
          <w:u w:val="single"/>
        </w:rPr>
      </w:pPr>
    </w:p>
    <w:p w14:paraId="19DE5730" w14:textId="567FA071" w:rsidR="00D658F6" w:rsidRPr="00FF0A4E" w:rsidRDefault="00D658F6" w:rsidP="00FF0A4E">
      <w:pPr>
        <w:pStyle w:val="ListParagraph"/>
        <w:numPr>
          <w:ilvl w:val="0"/>
          <w:numId w:val="11"/>
        </w:numPr>
        <w:rPr>
          <w:rFonts w:eastAsia="Calibri"/>
          <w:b/>
        </w:rPr>
      </w:pPr>
      <w:r w:rsidRPr="00FF0A4E">
        <w:rPr>
          <w:rFonts w:eastAsia="Calibri"/>
          <w:b/>
        </w:rPr>
        <w:t>Import the dataset</w:t>
      </w:r>
    </w:p>
    <w:p w14:paraId="3DDBDF81" w14:textId="466B3508" w:rsidR="00570225" w:rsidRPr="00FF0A4E" w:rsidRDefault="00D658F6" w:rsidP="00FF0A4E">
      <w:pPr>
        <w:rPr>
          <w:b/>
          <w:u w:val="single"/>
        </w:rPr>
      </w:pPr>
      <w:r w:rsidRPr="00FF0A4E">
        <w:rPr>
          <w:rFonts w:eastAsia="Calibri"/>
          <w:b/>
          <w:noProof/>
        </w:rPr>
        <w:drawing>
          <wp:anchor distT="0" distB="0" distL="114300" distR="114300" simplePos="0" relativeHeight="251658240" behindDoc="0" locked="0" layoutInCell="1" allowOverlap="1" wp14:anchorId="58034510" wp14:editId="4697BE45">
            <wp:simplePos x="1039091" y="1212273"/>
            <wp:positionH relativeFrom="column">
              <wp:posOffset>1039091</wp:posOffset>
            </wp:positionH>
            <wp:positionV relativeFrom="paragraph">
              <wp:align>top</wp:align>
            </wp:positionV>
            <wp:extent cx="3006090" cy="1667510"/>
            <wp:effectExtent l="0" t="0" r="3810" b="8890"/>
            <wp:wrapSquare wrapText="bothSides"/>
            <wp:docPr id="373103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03908" name=""/>
                    <pic:cNvPicPr/>
                  </pic:nvPicPr>
                  <pic:blipFill rotWithShape="1">
                    <a:blip r:embed="rId10">
                      <a:extLst>
                        <a:ext uri="{28A0092B-C50C-407E-A947-70E740481C1C}">
                          <a14:useLocalDpi xmlns:a14="http://schemas.microsoft.com/office/drawing/2010/main" val="0"/>
                        </a:ext>
                      </a:extLst>
                    </a:blip>
                    <a:srcRect r="47130"/>
                    <a:stretch/>
                  </pic:blipFill>
                  <pic:spPr bwMode="auto">
                    <a:xfrm>
                      <a:off x="0" y="0"/>
                      <a:ext cx="3006860" cy="1667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88769BE" w14:textId="4C404FA7" w:rsidR="00D658F6" w:rsidRPr="00FF0A4E" w:rsidRDefault="00D658F6" w:rsidP="00FF0A4E">
      <w:pPr>
        <w:spacing w:after="160" w:line="259" w:lineRule="auto"/>
        <w:ind w:left="0" w:right="0" w:firstLine="0"/>
        <w:rPr>
          <w:rFonts w:eastAsia="Calibri"/>
          <w:b/>
        </w:rPr>
      </w:pPr>
      <w:r w:rsidRPr="00FF0A4E">
        <w:rPr>
          <w:rFonts w:eastAsia="Calibri"/>
          <w:b/>
        </w:rPr>
        <w:br w:type="textWrapping" w:clear="all"/>
      </w:r>
    </w:p>
    <w:p w14:paraId="66892787" w14:textId="38820B5F" w:rsidR="00D658F6" w:rsidRPr="00FF0A4E" w:rsidRDefault="00D658F6" w:rsidP="00FF0A4E">
      <w:pPr>
        <w:pStyle w:val="ListParagraph"/>
        <w:numPr>
          <w:ilvl w:val="0"/>
          <w:numId w:val="11"/>
        </w:numPr>
        <w:spacing w:after="160" w:line="259" w:lineRule="auto"/>
        <w:ind w:right="0"/>
        <w:rPr>
          <w:rFonts w:eastAsia="Calibri"/>
          <w:b/>
        </w:rPr>
      </w:pPr>
      <w:r w:rsidRPr="00FF0A4E">
        <w:rPr>
          <w:rFonts w:eastAsia="Calibri"/>
          <w:b/>
        </w:rPr>
        <w:t>Processing the datasets</w:t>
      </w:r>
    </w:p>
    <w:p w14:paraId="0C30093C" w14:textId="01CBA3E9" w:rsidR="00D658F6" w:rsidRPr="00FF0A4E" w:rsidRDefault="00D658F6" w:rsidP="00FF0A4E">
      <w:pPr>
        <w:pStyle w:val="ListParagraph"/>
        <w:spacing w:after="160" w:line="259" w:lineRule="auto"/>
        <w:ind w:right="0" w:firstLine="0"/>
        <w:rPr>
          <w:rFonts w:eastAsia="Calibri"/>
          <w:b/>
        </w:rPr>
      </w:pPr>
      <w:r w:rsidRPr="00FF0A4E">
        <w:rPr>
          <w:rFonts w:eastAsia="Calibri"/>
          <w:b/>
          <w:noProof/>
        </w:rPr>
        <w:drawing>
          <wp:inline distT="0" distB="0" distL="0" distR="0" wp14:anchorId="7C5BBFD6" wp14:editId="305BC16F">
            <wp:extent cx="4648200" cy="1429601"/>
            <wp:effectExtent l="0" t="0" r="0" b="0"/>
            <wp:docPr id="74451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12263" name=""/>
                    <pic:cNvPicPr/>
                  </pic:nvPicPr>
                  <pic:blipFill>
                    <a:blip r:embed="rId11"/>
                    <a:stretch>
                      <a:fillRect/>
                    </a:stretch>
                  </pic:blipFill>
                  <pic:spPr>
                    <a:xfrm>
                      <a:off x="0" y="0"/>
                      <a:ext cx="4666716" cy="1435296"/>
                    </a:xfrm>
                    <a:prstGeom prst="rect">
                      <a:avLst/>
                    </a:prstGeom>
                  </pic:spPr>
                </pic:pic>
              </a:graphicData>
            </a:graphic>
          </wp:inline>
        </w:drawing>
      </w:r>
    </w:p>
    <w:p w14:paraId="4D3BCA92" w14:textId="77436F61" w:rsidR="00D658F6" w:rsidRPr="00FF0A4E" w:rsidRDefault="00D658F6" w:rsidP="00FF0A4E">
      <w:pPr>
        <w:pStyle w:val="ListParagraph"/>
        <w:spacing w:after="160" w:line="259" w:lineRule="auto"/>
        <w:ind w:right="0" w:firstLine="0"/>
        <w:rPr>
          <w:rFonts w:eastAsia="Calibri"/>
          <w:b/>
        </w:rPr>
      </w:pPr>
      <w:r w:rsidRPr="00FF0A4E">
        <w:rPr>
          <w:rFonts w:eastAsia="Calibri"/>
          <w:b/>
          <w:noProof/>
        </w:rPr>
        <w:drawing>
          <wp:inline distT="0" distB="0" distL="0" distR="0" wp14:anchorId="5D3F9709" wp14:editId="46707ADB">
            <wp:extent cx="4668982" cy="881506"/>
            <wp:effectExtent l="0" t="0" r="0" b="0"/>
            <wp:docPr id="74626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60587" name=""/>
                    <pic:cNvPicPr/>
                  </pic:nvPicPr>
                  <pic:blipFill rotWithShape="1">
                    <a:blip r:embed="rId12"/>
                    <a:srcRect l="13756"/>
                    <a:stretch/>
                  </pic:blipFill>
                  <pic:spPr bwMode="auto">
                    <a:xfrm>
                      <a:off x="0" y="0"/>
                      <a:ext cx="4700146" cy="887390"/>
                    </a:xfrm>
                    <a:prstGeom prst="rect">
                      <a:avLst/>
                    </a:prstGeom>
                    <a:ln>
                      <a:noFill/>
                    </a:ln>
                    <a:extLst>
                      <a:ext uri="{53640926-AAD7-44D8-BBD7-CCE9431645EC}">
                        <a14:shadowObscured xmlns:a14="http://schemas.microsoft.com/office/drawing/2010/main"/>
                      </a:ext>
                    </a:extLst>
                  </pic:spPr>
                </pic:pic>
              </a:graphicData>
            </a:graphic>
          </wp:inline>
        </w:drawing>
      </w:r>
    </w:p>
    <w:p w14:paraId="45E14940" w14:textId="668B7B82" w:rsidR="00D658F6" w:rsidRPr="00FF0A4E" w:rsidRDefault="00D658F6" w:rsidP="00FF0A4E">
      <w:pPr>
        <w:pStyle w:val="ListParagraph"/>
        <w:spacing w:after="160" w:line="259" w:lineRule="auto"/>
        <w:ind w:right="0" w:firstLine="0"/>
        <w:rPr>
          <w:rFonts w:eastAsia="Calibri"/>
          <w:b/>
        </w:rPr>
      </w:pPr>
      <w:r w:rsidRPr="00FF0A4E">
        <w:rPr>
          <w:rFonts w:eastAsia="Calibri"/>
          <w:b/>
          <w:noProof/>
        </w:rPr>
        <w:drawing>
          <wp:inline distT="0" distB="0" distL="0" distR="0" wp14:anchorId="100E1E39" wp14:editId="5C55E0E1">
            <wp:extent cx="6072671" cy="831273"/>
            <wp:effectExtent l="0" t="0" r="4445" b="6985"/>
            <wp:docPr id="117280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02845" name=""/>
                    <pic:cNvPicPr/>
                  </pic:nvPicPr>
                  <pic:blipFill>
                    <a:blip r:embed="rId13"/>
                    <a:stretch>
                      <a:fillRect/>
                    </a:stretch>
                  </pic:blipFill>
                  <pic:spPr>
                    <a:xfrm>
                      <a:off x="0" y="0"/>
                      <a:ext cx="6159990" cy="843226"/>
                    </a:xfrm>
                    <a:prstGeom prst="rect">
                      <a:avLst/>
                    </a:prstGeom>
                  </pic:spPr>
                </pic:pic>
              </a:graphicData>
            </a:graphic>
          </wp:inline>
        </w:drawing>
      </w:r>
    </w:p>
    <w:p w14:paraId="6CD61B94" w14:textId="6188702F" w:rsidR="00D658F6" w:rsidRPr="00FF0A4E" w:rsidRDefault="00D658F6" w:rsidP="00FF0A4E">
      <w:pPr>
        <w:pStyle w:val="ListParagraph"/>
        <w:spacing w:after="160" w:line="259" w:lineRule="auto"/>
        <w:ind w:right="0" w:firstLine="0"/>
        <w:rPr>
          <w:rFonts w:eastAsia="Calibri"/>
          <w:b/>
        </w:rPr>
      </w:pPr>
      <w:r w:rsidRPr="00FF0A4E">
        <w:rPr>
          <w:rFonts w:eastAsia="Calibri"/>
          <w:b/>
          <w:noProof/>
        </w:rPr>
        <w:drawing>
          <wp:inline distT="0" distB="0" distL="0" distR="0" wp14:anchorId="4A44A2B3" wp14:editId="5EDE42DB">
            <wp:extent cx="5618018" cy="870006"/>
            <wp:effectExtent l="0" t="0" r="1905" b="6350"/>
            <wp:docPr id="2145664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64321" name=""/>
                    <pic:cNvPicPr/>
                  </pic:nvPicPr>
                  <pic:blipFill>
                    <a:blip r:embed="rId14"/>
                    <a:stretch>
                      <a:fillRect/>
                    </a:stretch>
                  </pic:blipFill>
                  <pic:spPr>
                    <a:xfrm>
                      <a:off x="0" y="0"/>
                      <a:ext cx="5639949" cy="873402"/>
                    </a:xfrm>
                    <a:prstGeom prst="rect">
                      <a:avLst/>
                    </a:prstGeom>
                  </pic:spPr>
                </pic:pic>
              </a:graphicData>
            </a:graphic>
          </wp:inline>
        </w:drawing>
      </w:r>
    </w:p>
    <w:p w14:paraId="6DA52EF5" w14:textId="7954CD3C" w:rsidR="00D658F6" w:rsidRPr="00FF0A4E" w:rsidRDefault="00D658F6" w:rsidP="00FF0A4E">
      <w:pPr>
        <w:pStyle w:val="ListParagraph"/>
        <w:spacing w:after="160" w:line="259" w:lineRule="auto"/>
        <w:ind w:right="0" w:firstLine="0"/>
        <w:rPr>
          <w:rFonts w:eastAsia="Calibri"/>
          <w:b/>
        </w:rPr>
      </w:pPr>
      <w:r w:rsidRPr="00FF0A4E">
        <w:rPr>
          <w:rFonts w:eastAsia="Calibri"/>
          <w:b/>
          <w:noProof/>
        </w:rPr>
        <w:drawing>
          <wp:inline distT="0" distB="0" distL="0" distR="0" wp14:anchorId="45526385" wp14:editId="7DF3DE1E">
            <wp:extent cx="4745182" cy="825627"/>
            <wp:effectExtent l="0" t="0" r="0" b="0"/>
            <wp:docPr id="59631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12589" name=""/>
                    <pic:cNvPicPr/>
                  </pic:nvPicPr>
                  <pic:blipFill>
                    <a:blip r:embed="rId15"/>
                    <a:stretch>
                      <a:fillRect/>
                    </a:stretch>
                  </pic:blipFill>
                  <pic:spPr>
                    <a:xfrm>
                      <a:off x="0" y="0"/>
                      <a:ext cx="4775383" cy="830882"/>
                    </a:xfrm>
                    <a:prstGeom prst="rect">
                      <a:avLst/>
                    </a:prstGeom>
                  </pic:spPr>
                </pic:pic>
              </a:graphicData>
            </a:graphic>
          </wp:inline>
        </w:drawing>
      </w:r>
    </w:p>
    <w:p w14:paraId="376E6D97" w14:textId="54B2935B" w:rsidR="00D658F6" w:rsidRPr="00FF0A4E" w:rsidRDefault="00D658F6" w:rsidP="00FF0A4E">
      <w:pPr>
        <w:pStyle w:val="ListParagraph"/>
        <w:spacing w:after="160" w:line="259" w:lineRule="auto"/>
        <w:ind w:right="0" w:firstLine="0"/>
        <w:rPr>
          <w:rFonts w:eastAsia="Calibri"/>
          <w:b/>
        </w:rPr>
      </w:pPr>
      <w:r w:rsidRPr="00FF0A4E">
        <w:rPr>
          <w:rFonts w:eastAsia="Calibri"/>
          <w:b/>
          <w:noProof/>
        </w:rPr>
        <w:lastRenderedPageBreak/>
        <w:drawing>
          <wp:inline distT="0" distB="0" distL="0" distR="0" wp14:anchorId="61CBF86D" wp14:editId="71B1A0E1">
            <wp:extent cx="5959446" cy="845127"/>
            <wp:effectExtent l="0" t="0" r="3810" b="0"/>
            <wp:docPr id="1203047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47344" name=""/>
                    <pic:cNvPicPr/>
                  </pic:nvPicPr>
                  <pic:blipFill>
                    <a:blip r:embed="rId16"/>
                    <a:stretch>
                      <a:fillRect/>
                    </a:stretch>
                  </pic:blipFill>
                  <pic:spPr>
                    <a:xfrm>
                      <a:off x="0" y="0"/>
                      <a:ext cx="5959446" cy="845127"/>
                    </a:xfrm>
                    <a:prstGeom prst="rect">
                      <a:avLst/>
                    </a:prstGeom>
                  </pic:spPr>
                </pic:pic>
              </a:graphicData>
            </a:graphic>
          </wp:inline>
        </w:drawing>
      </w:r>
    </w:p>
    <w:p w14:paraId="2DAE5B21" w14:textId="2374DB0F" w:rsidR="00D658F6" w:rsidRPr="00FF0A4E" w:rsidRDefault="00D658F6" w:rsidP="00FF0A4E">
      <w:pPr>
        <w:pStyle w:val="ListParagraph"/>
        <w:spacing w:after="160" w:line="259" w:lineRule="auto"/>
        <w:ind w:right="0" w:firstLine="0"/>
        <w:rPr>
          <w:rFonts w:eastAsia="Calibri"/>
          <w:b/>
        </w:rPr>
      </w:pPr>
      <w:r w:rsidRPr="00FF0A4E">
        <w:rPr>
          <w:rFonts w:eastAsia="Calibri"/>
          <w:b/>
          <w:noProof/>
        </w:rPr>
        <w:drawing>
          <wp:inline distT="0" distB="0" distL="0" distR="0" wp14:anchorId="550489B7" wp14:editId="2A242552">
            <wp:extent cx="6001588" cy="876422"/>
            <wp:effectExtent l="0" t="0" r="0" b="0"/>
            <wp:docPr id="206342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25984" name=""/>
                    <pic:cNvPicPr/>
                  </pic:nvPicPr>
                  <pic:blipFill>
                    <a:blip r:embed="rId17"/>
                    <a:stretch>
                      <a:fillRect/>
                    </a:stretch>
                  </pic:blipFill>
                  <pic:spPr>
                    <a:xfrm>
                      <a:off x="0" y="0"/>
                      <a:ext cx="6001588" cy="876422"/>
                    </a:xfrm>
                    <a:prstGeom prst="rect">
                      <a:avLst/>
                    </a:prstGeom>
                  </pic:spPr>
                </pic:pic>
              </a:graphicData>
            </a:graphic>
          </wp:inline>
        </w:drawing>
      </w:r>
    </w:p>
    <w:p w14:paraId="0E1C8252" w14:textId="77777777" w:rsidR="00D658F6" w:rsidRPr="00FF0A4E" w:rsidRDefault="00D658F6" w:rsidP="00FF0A4E">
      <w:pPr>
        <w:pStyle w:val="ListParagraph"/>
        <w:spacing w:after="160" w:line="259" w:lineRule="auto"/>
        <w:ind w:right="0" w:firstLine="0"/>
        <w:rPr>
          <w:rFonts w:eastAsia="Calibri"/>
          <w:b/>
        </w:rPr>
      </w:pPr>
    </w:p>
    <w:p w14:paraId="479377AF" w14:textId="3FCEB017" w:rsidR="00D658F6" w:rsidRPr="00FF0A4E" w:rsidRDefault="00D658F6" w:rsidP="00FF0A4E">
      <w:pPr>
        <w:pStyle w:val="ListParagraph"/>
        <w:numPr>
          <w:ilvl w:val="0"/>
          <w:numId w:val="11"/>
        </w:numPr>
        <w:spacing w:after="160" w:line="259" w:lineRule="auto"/>
        <w:ind w:right="0"/>
        <w:rPr>
          <w:rFonts w:eastAsia="Calibri"/>
          <w:b/>
        </w:rPr>
      </w:pPr>
      <w:r w:rsidRPr="00FF0A4E">
        <w:rPr>
          <w:rFonts w:eastAsia="Calibri"/>
          <w:b/>
        </w:rPr>
        <w:t>Exporting the processed data</w:t>
      </w:r>
    </w:p>
    <w:p w14:paraId="5DD62C72" w14:textId="73092296" w:rsidR="00D658F6" w:rsidRPr="00FF0A4E" w:rsidRDefault="00D658F6" w:rsidP="00FF0A4E">
      <w:pPr>
        <w:pStyle w:val="ListParagraph"/>
        <w:spacing w:after="160" w:line="259" w:lineRule="auto"/>
        <w:ind w:right="0" w:firstLine="0"/>
        <w:rPr>
          <w:rFonts w:eastAsia="Calibri"/>
          <w:b/>
        </w:rPr>
      </w:pPr>
      <w:r w:rsidRPr="00FF0A4E">
        <w:rPr>
          <w:rFonts w:eastAsia="Calibri"/>
          <w:b/>
          <w:noProof/>
        </w:rPr>
        <w:drawing>
          <wp:inline distT="0" distB="0" distL="0" distR="0" wp14:anchorId="4080B706" wp14:editId="24FA35A0">
            <wp:extent cx="3248478" cy="1657581"/>
            <wp:effectExtent l="0" t="0" r="9525" b="0"/>
            <wp:docPr id="24574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41149" name=""/>
                    <pic:cNvPicPr/>
                  </pic:nvPicPr>
                  <pic:blipFill>
                    <a:blip r:embed="rId18"/>
                    <a:stretch>
                      <a:fillRect/>
                    </a:stretch>
                  </pic:blipFill>
                  <pic:spPr>
                    <a:xfrm>
                      <a:off x="0" y="0"/>
                      <a:ext cx="3248478" cy="1657581"/>
                    </a:xfrm>
                    <a:prstGeom prst="rect">
                      <a:avLst/>
                    </a:prstGeom>
                  </pic:spPr>
                </pic:pic>
              </a:graphicData>
            </a:graphic>
          </wp:inline>
        </w:drawing>
      </w:r>
    </w:p>
    <w:p w14:paraId="7C40EE35" w14:textId="77777777" w:rsidR="00D658F6" w:rsidRPr="00FF0A4E" w:rsidRDefault="00D658F6" w:rsidP="00FF0A4E">
      <w:pPr>
        <w:pStyle w:val="Heading2"/>
        <w:numPr>
          <w:ilvl w:val="0"/>
          <w:numId w:val="0"/>
        </w:numPr>
        <w:spacing w:after="184"/>
        <w:ind w:left="10"/>
      </w:pPr>
    </w:p>
    <w:p w14:paraId="4F7F9970" w14:textId="77777777" w:rsidR="00D658F6" w:rsidRPr="00FF0A4E" w:rsidRDefault="00D658F6" w:rsidP="00FF0A4E">
      <w:pPr>
        <w:pStyle w:val="Heading2"/>
        <w:numPr>
          <w:ilvl w:val="0"/>
          <w:numId w:val="0"/>
        </w:numPr>
        <w:spacing w:after="184"/>
        <w:ind w:left="10"/>
      </w:pPr>
      <w:r w:rsidRPr="00FF0A4E">
        <w:br w:type="page"/>
      </w:r>
    </w:p>
    <w:p w14:paraId="78FF1191" w14:textId="77777777" w:rsidR="00E43BA2" w:rsidRPr="00FF0A4E" w:rsidRDefault="00E43BA2" w:rsidP="00FF0A4E">
      <w:pPr>
        <w:ind w:left="0" w:firstLine="0"/>
      </w:pPr>
    </w:p>
    <w:p w14:paraId="2DA69732" w14:textId="77777777" w:rsidR="00E162A8" w:rsidRPr="00FF0A4E" w:rsidRDefault="00E162A8" w:rsidP="00FF0A4E">
      <w:pPr>
        <w:pStyle w:val="Heading2"/>
        <w:numPr>
          <w:ilvl w:val="0"/>
          <w:numId w:val="0"/>
        </w:numPr>
        <w:spacing w:after="184"/>
        <w:ind w:left="10"/>
      </w:pPr>
    </w:p>
    <w:p w14:paraId="413BD0C1" w14:textId="6B441355" w:rsidR="00570225" w:rsidRPr="00FF0A4E" w:rsidRDefault="00DB525A" w:rsidP="00FF0A4E">
      <w:pPr>
        <w:pStyle w:val="Heading2"/>
        <w:numPr>
          <w:ilvl w:val="0"/>
          <w:numId w:val="0"/>
        </w:numPr>
        <w:spacing w:after="184"/>
        <w:ind w:left="10"/>
        <w:jc w:val="center"/>
      </w:pPr>
      <w:r w:rsidRPr="00FF0A4E">
        <w:t>Dashboard Design</w:t>
      </w:r>
    </w:p>
    <w:p w14:paraId="3050AC63" w14:textId="77777777" w:rsidR="00E43BA2" w:rsidRPr="00FF0A4E" w:rsidRDefault="00E43BA2" w:rsidP="00FF0A4E"/>
    <w:p w14:paraId="6FE9475C" w14:textId="77777777" w:rsidR="00E43BA2" w:rsidRPr="00FF0A4E" w:rsidRDefault="00E43BA2" w:rsidP="00FF0A4E">
      <w:pPr>
        <w:ind w:left="0" w:firstLine="0"/>
      </w:pPr>
    </w:p>
    <w:p w14:paraId="7A1C3FFA" w14:textId="77777777" w:rsidR="00E43BA2" w:rsidRPr="00FF0A4E" w:rsidRDefault="00E43BA2" w:rsidP="00FF0A4E"/>
    <w:p w14:paraId="367E0156" w14:textId="77777777" w:rsidR="00E43BA2" w:rsidRPr="00FF0A4E" w:rsidRDefault="00E43BA2" w:rsidP="00FF0A4E"/>
    <w:p w14:paraId="1F65DB1E" w14:textId="77777777" w:rsidR="00D658F6" w:rsidRPr="00FF0A4E" w:rsidRDefault="00D658F6" w:rsidP="00FF0A4E"/>
    <w:p w14:paraId="3D03CAD3" w14:textId="310AD45F" w:rsidR="00D658F6" w:rsidRPr="00FF0A4E" w:rsidRDefault="00D658F6" w:rsidP="00FF0A4E">
      <w:r w:rsidRPr="00FF0A4E">
        <w:rPr>
          <w:noProof/>
        </w:rPr>
        <w:drawing>
          <wp:inline distT="0" distB="0" distL="0" distR="0" wp14:anchorId="0781FC9C" wp14:editId="29139AD3">
            <wp:extent cx="6864327" cy="3903133"/>
            <wp:effectExtent l="0" t="0" r="0" b="2540"/>
            <wp:docPr id="3" name="Picture 2">
              <a:extLst xmlns:a="http://schemas.openxmlformats.org/drawingml/2006/main">
                <a:ext uri="{FF2B5EF4-FFF2-40B4-BE49-F238E27FC236}">
                  <a16:creationId xmlns:a16="http://schemas.microsoft.com/office/drawing/2014/main" id="{8F477896-BFB3-DCCC-7D01-0888ED1E4E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F477896-BFB3-DCCC-7D01-0888ED1E4E9F}"/>
                        </a:ext>
                      </a:extLst>
                    </pic:cNvPr>
                    <pic:cNvPicPr>
                      <a:picLocks noChangeAspect="1"/>
                    </pic:cNvPicPr>
                  </pic:nvPicPr>
                  <pic:blipFill rotWithShape="1">
                    <a:blip r:embed="rId19"/>
                    <a:srcRect r="1067"/>
                    <a:stretch/>
                  </pic:blipFill>
                  <pic:spPr>
                    <a:xfrm>
                      <a:off x="0" y="0"/>
                      <a:ext cx="6889570" cy="3917487"/>
                    </a:xfrm>
                    <a:prstGeom prst="rect">
                      <a:avLst/>
                    </a:prstGeom>
                  </pic:spPr>
                </pic:pic>
              </a:graphicData>
            </a:graphic>
          </wp:inline>
        </w:drawing>
      </w:r>
    </w:p>
    <w:p w14:paraId="7EB23DCE" w14:textId="70274EF4" w:rsidR="008D6450" w:rsidRPr="00FF0A4E" w:rsidRDefault="00E43BA2" w:rsidP="00FF0A4E">
      <w:pPr>
        <w:pBdr>
          <w:top w:val="nil"/>
          <w:left w:val="nil"/>
          <w:bottom w:val="nil"/>
          <w:right w:val="nil"/>
          <w:between w:val="nil"/>
        </w:pBdr>
        <w:spacing w:after="0"/>
        <w:ind w:left="0" w:firstLine="0"/>
        <w:rPr>
          <w:rFonts w:eastAsia="Calibri"/>
          <w:b/>
        </w:rPr>
      </w:pPr>
      <w:r w:rsidRPr="00FF0A4E">
        <w:rPr>
          <w:rFonts w:eastAsia="Calibri"/>
          <w:b/>
        </w:rPr>
        <w:br w:type="page"/>
      </w:r>
    </w:p>
    <w:p w14:paraId="16C5D3EA" w14:textId="3E51AF15" w:rsidR="00570225" w:rsidRPr="00FF0A4E" w:rsidRDefault="008D6450" w:rsidP="00FF0A4E">
      <w:pPr>
        <w:pStyle w:val="ListParagraph"/>
        <w:numPr>
          <w:ilvl w:val="0"/>
          <w:numId w:val="4"/>
        </w:numPr>
        <w:pBdr>
          <w:top w:val="nil"/>
          <w:left w:val="nil"/>
          <w:bottom w:val="nil"/>
          <w:right w:val="nil"/>
          <w:between w:val="nil"/>
        </w:pBdr>
        <w:spacing w:after="0"/>
        <w:rPr>
          <w:rFonts w:eastAsia="Calibri"/>
          <w:b/>
        </w:rPr>
      </w:pPr>
      <w:r w:rsidRPr="00FF0A4E">
        <w:rPr>
          <w:rFonts w:eastAsia="Calibri"/>
          <w:b/>
        </w:rPr>
        <w:lastRenderedPageBreak/>
        <w:t>Volume with dates</w:t>
      </w:r>
    </w:p>
    <w:p w14:paraId="1D6E53A6" w14:textId="77777777" w:rsidR="008D6450" w:rsidRPr="00FF0A4E" w:rsidRDefault="008D6450" w:rsidP="00FF0A4E">
      <w:pPr>
        <w:pStyle w:val="ListParagraph"/>
        <w:pBdr>
          <w:top w:val="nil"/>
          <w:left w:val="nil"/>
          <w:bottom w:val="nil"/>
          <w:right w:val="nil"/>
          <w:between w:val="nil"/>
        </w:pBdr>
        <w:spacing w:after="0"/>
        <w:ind w:left="1080" w:firstLine="0"/>
        <w:rPr>
          <w:rFonts w:eastAsia="Calibri"/>
          <w:b/>
        </w:rPr>
      </w:pPr>
    </w:p>
    <w:p w14:paraId="076C9DA0" w14:textId="3AA671CC" w:rsidR="008D6450" w:rsidRPr="00FF0A4E" w:rsidRDefault="008D6450" w:rsidP="00FF0A4E">
      <w:pPr>
        <w:pStyle w:val="ListParagraph"/>
        <w:pBdr>
          <w:top w:val="nil"/>
          <w:left w:val="nil"/>
          <w:bottom w:val="nil"/>
          <w:right w:val="nil"/>
          <w:between w:val="nil"/>
        </w:pBdr>
        <w:spacing w:after="0"/>
        <w:ind w:left="1080" w:firstLine="0"/>
        <w:rPr>
          <w:rFonts w:eastAsia="Calibri"/>
          <w:b/>
        </w:rPr>
      </w:pPr>
      <w:r w:rsidRPr="00FF0A4E">
        <w:rPr>
          <w:rFonts w:eastAsia="Calibri"/>
          <w:b/>
          <w:noProof/>
        </w:rPr>
        <w:drawing>
          <wp:inline distT="0" distB="0" distL="0" distR="0" wp14:anchorId="1E6873DB" wp14:editId="07AFB349">
            <wp:extent cx="5504873" cy="3096491"/>
            <wp:effectExtent l="152400" t="152400" r="362585" b="370840"/>
            <wp:docPr id="6" name="Picture 5">
              <a:extLst xmlns:a="http://schemas.openxmlformats.org/drawingml/2006/main">
                <a:ext uri="{FF2B5EF4-FFF2-40B4-BE49-F238E27FC236}">
                  <a16:creationId xmlns:a16="http://schemas.microsoft.com/office/drawing/2014/main" id="{2C861165-B5CA-575D-F31A-263D5A9450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C861165-B5CA-575D-F31A-263D5A945094}"/>
                        </a:ext>
                      </a:extLst>
                    </pic:cNvPr>
                    <pic:cNvPicPr>
                      <a:picLocks noChangeAspect="1"/>
                    </pic:cNvPicPr>
                  </pic:nvPicPr>
                  <pic:blipFill>
                    <a:blip r:embed="rId20"/>
                    <a:stretch>
                      <a:fillRect/>
                    </a:stretch>
                  </pic:blipFill>
                  <pic:spPr>
                    <a:xfrm>
                      <a:off x="0" y="0"/>
                      <a:ext cx="5549031" cy="3121330"/>
                    </a:xfrm>
                    <a:prstGeom prst="rect">
                      <a:avLst/>
                    </a:prstGeom>
                    <a:ln>
                      <a:noFill/>
                    </a:ln>
                    <a:effectLst>
                      <a:outerShdw blurRad="292100" dist="139700" dir="2700000" algn="tl" rotWithShape="0">
                        <a:srgbClr val="333333">
                          <a:alpha val="65000"/>
                        </a:srgbClr>
                      </a:outerShdw>
                    </a:effectLst>
                  </pic:spPr>
                </pic:pic>
              </a:graphicData>
            </a:graphic>
          </wp:inline>
        </w:drawing>
      </w:r>
    </w:p>
    <w:p w14:paraId="58AE6EDF" w14:textId="2DB9DC00" w:rsidR="00CC07C2" w:rsidRPr="00FF0A4E" w:rsidRDefault="00CC07C2" w:rsidP="00FF0A4E">
      <w:pPr>
        <w:ind w:left="0" w:firstLine="0"/>
      </w:pPr>
      <w:r w:rsidRPr="00FF0A4E">
        <w:rPr>
          <w:b/>
          <w:bCs/>
        </w:rPr>
        <w:t>Scenario:</w:t>
      </w:r>
      <w:r w:rsidRPr="00FF0A4E">
        <w:t xml:space="preserve"> You are </w:t>
      </w:r>
      <w:r w:rsidR="00B2117C" w:rsidRPr="00FF0A4E">
        <w:t>analysing</w:t>
      </w:r>
      <w:r w:rsidRPr="00FF0A4E">
        <w:t xml:space="preserve"> the volume of Apple stock over time. You want to see if there is a trend in the data.</w:t>
      </w:r>
    </w:p>
    <w:p w14:paraId="29773600" w14:textId="77777777" w:rsidR="00B2117C" w:rsidRPr="00FF0A4E" w:rsidRDefault="00B2117C" w:rsidP="00FF0A4E">
      <w:pPr>
        <w:ind w:left="0" w:firstLine="0"/>
      </w:pPr>
    </w:p>
    <w:p w14:paraId="1895C439" w14:textId="081B29D2" w:rsidR="00B2117C" w:rsidRPr="00FF0A4E" w:rsidRDefault="00CC07C2" w:rsidP="00FF0A4E">
      <w:pPr>
        <w:ind w:left="0" w:firstLine="0"/>
        <w:rPr>
          <w:b/>
          <w:bCs/>
        </w:rPr>
      </w:pPr>
      <w:r w:rsidRPr="00FF0A4E">
        <w:rPr>
          <w:b/>
          <w:bCs/>
        </w:rPr>
        <w:t>Action:</w:t>
      </w:r>
    </w:p>
    <w:p w14:paraId="5827A76E" w14:textId="77777777" w:rsidR="009E7D92" w:rsidRPr="00FF0A4E" w:rsidRDefault="00CC07C2" w:rsidP="00FF0A4E">
      <w:pPr>
        <w:pStyle w:val="ListParagraph"/>
        <w:numPr>
          <w:ilvl w:val="0"/>
          <w:numId w:val="23"/>
        </w:numPr>
      </w:pPr>
      <w:r w:rsidRPr="00FF0A4E">
        <w:t>Use Filters on the Dashboard:</w:t>
      </w:r>
    </w:p>
    <w:p w14:paraId="05C6C0C2" w14:textId="37FE2F59" w:rsidR="00CC07C2" w:rsidRPr="00FF0A4E" w:rsidRDefault="00CC07C2" w:rsidP="00FF0A4E">
      <w:pPr>
        <w:pStyle w:val="ListParagraph"/>
        <w:numPr>
          <w:ilvl w:val="0"/>
          <w:numId w:val="24"/>
        </w:numPr>
      </w:pPr>
      <w:r w:rsidRPr="00FF0A4E">
        <w:t>Access the dashboard where the volume data of Apple stock is displayed.</w:t>
      </w:r>
    </w:p>
    <w:p w14:paraId="34DD8701" w14:textId="77777777" w:rsidR="00CC07C2" w:rsidRPr="00FF0A4E" w:rsidRDefault="00CC07C2" w:rsidP="00FF0A4E">
      <w:pPr>
        <w:pStyle w:val="ListParagraph"/>
        <w:numPr>
          <w:ilvl w:val="0"/>
          <w:numId w:val="24"/>
        </w:numPr>
      </w:pPr>
      <w:r w:rsidRPr="00FF0A4E">
        <w:t>Utilize the filters provided on the dashboard interface. These filters may include options such as selecting a specific date range or comparing the volume of Apple stock to the volume of another stock.</w:t>
      </w:r>
    </w:p>
    <w:p w14:paraId="3190F181" w14:textId="77777777" w:rsidR="00CC07C2" w:rsidRPr="00FF0A4E" w:rsidRDefault="00CC07C2" w:rsidP="00FF0A4E">
      <w:pPr>
        <w:pStyle w:val="ListParagraph"/>
        <w:numPr>
          <w:ilvl w:val="0"/>
          <w:numId w:val="24"/>
        </w:numPr>
      </w:pPr>
      <w:r w:rsidRPr="00FF0A4E">
        <w:t>By selecting different date ranges, you can observe how the volume of Apple stock fluctuates over time. This helps in identifying any long-term trends or patterns.</w:t>
      </w:r>
    </w:p>
    <w:p w14:paraId="0D48D719" w14:textId="77777777" w:rsidR="009E7D92" w:rsidRPr="00FF0A4E" w:rsidRDefault="009E7D92" w:rsidP="00FF0A4E">
      <w:pPr>
        <w:ind w:left="0" w:firstLine="0"/>
      </w:pPr>
    </w:p>
    <w:p w14:paraId="208DA7EC" w14:textId="1A997C78" w:rsidR="00CC07C2" w:rsidRPr="00FF0A4E" w:rsidRDefault="00CC07C2" w:rsidP="00FF0A4E">
      <w:pPr>
        <w:pStyle w:val="ListParagraph"/>
        <w:numPr>
          <w:ilvl w:val="0"/>
          <w:numId w:val="23"/>
        </w:numPr>
      </w:pPr>
      <w:r w:rsidRPr="00FF0A4E">
        <w:t>Compare with Other Stocks:</w:t>
      </w:r>
    </w:p>
    <w:p w14:paraId="756FDC34" w14:textId="77777777" w:rsidR="00CC07C2" w:rsidRPr="00FF0A4E" w:rsidRDefault="00CC07C2" w:rsidP="00FF0A4E">
      <w:pPr>
        <w:pStyle w:val="ListParagraph"/>
        <w:numPr>
          <w:ilvl w:val="0"/>
          <w:numId w:val="25"/>
        </w:numPr>
      </w:pPr>
      <w:r w:rsidRPr="00FF0A4E">
        <w:t>Besides analyzing Apple stock in isolation, you can compare its volume to that of another stock.</w:t>
      </w:r>
    </w:p>
    <w:p w14:paraId="5F5F9E11" w14:textId="77777777" w:rsidR="00CC07C2" w:rsidRPr="00FF0A4E" w:rsidRDefault="00CC07C2" w:rsidP="00FF0A4E">
      <w:pPr>
        <w:pStyle w:val="ListParagraph"/>
        <w:numPr>
          <w:ilvl w:val="0"/>
          <w:numId w:val="25"/>
        </w:numPr>
      </w:pPr>
      <w:r w:rsidRPr="00FF0A4E">
        <w:t>Use the filter options to select the other stock you want to compare with Apple. This could be a competitor in the same industry or any other stock of interest.</w:t>
      </w:r>
    </w:p>
    <w:p w14:paraId="723FD0A8" w14:textId="53E7D3E6" w:rsidR="00CC07C2" w:rsidRPr="00FF0A4E" w:rsidRDefault="00CC07C2" w:rsidP="00FF0A4E">
      <w:pPr>
        <w:pStyle w:val="ListParagraph"/>
        <w:numPr>
          <w:ilvl w:val="0"/>
          <w:numId w:val="25"/>
        </w:numPr>
      </w:pPr>
      <w:r w:rsidRPr="00FF0A4E">
        <w:t>By comparing volumes, you can gain insights into how Apple's trading activity relates to that of other stocks, which may provide additional context for your analysis.</w:t>
      </w:r>
    </w:p>
    <w:p w14:paraId="7FB91277" w14:textId="77777777" w:rsidR="009E7D92" w:rsidRPr="00FF0A4E" w:rsidRDefault="009E7D92" w:rsidP="00FF0A4E">
      <w:pPr>
        <w:pStyle w:val="ListParagraph"/>
        <w:ind w:firstLine="0"/>
      </w:pPr>
    </w:p>
    <w:p w14:paraId="1534BF1C" w14:textId="77777777" w:rsidR="00CC07C2" w:rsidRPr="00FF0A4E" w:rsidRDefault="00CC07C2" w:rsidP="00FF0A4E">
      <w:pPr>
        <w:pStyle w:val="ListParagraph"/>
        <w:numPr>
          <w:ilvl w:val="0"/>
          <w:numId w:val="23"/>
        </w:numPr>
      </w:pPr>
      <w:r w:rsidRPr="00FF0A4E">
        <w:t>Download Data:</w:t>
      </w:r>
    </w:p>
    <w:p w14:paraId="2394553D" w14:textId="77777777" w:rsidR="00CC07C2" w:rsidRPr="00FF0A4E" w:rsidRDefault="00CC07C2" w:rsidP="00FF0A4E">
      <w:pPr>
        <w:pStyle w:val="ListParagraph"/>
        <w:numPr>
          <w:ilvl w:val="0"/>
          <w:numId w:val="26"/>
        </w:numPr>
      </w:pPr>
      <w:r w:rsidRPr="00FF0A4E">
        <w:t>If further analysis is required or if you prefer to work with the data in another program, you have the option to download the data from the dashboard.</w:t>
      </w:r>
    </w:p>
    <w:p w14:paraId="0C96C441" w14:textId="77777777" w:rsidR="00CC07C2" w:rsidRPr="00FF0A4E" w:rsidRDefault="00CC07C2" w:rsidP="00FF0A4E">
      <w:pPr>
        <w:pStyle w:val="ListParagraph"/>
        <w:numPr>
          <w:ilvl w:val="0"/>
          <w:numId w:val="26"/>
        </w:numPr>
      </w:pPr>
      <w:r w:rsidRPr="00FF0A4E">
        <w:t>Look for a download button or option on the dashboard interface.</w:t>
      </w:r>
    </w:p>
    <w:p w14:paraId="0EF3A2D8" w14:textId="77777777" w:rsidR="00CC07C2" w:rsidRPr="00FF0A4E" w:rsidRDefault="00CC07C2" w:rsidP="00FF0A4E">
      <w:pPr>
        <w:pStyle w:val="ListParagraph"/>
        <w:numPr>
          <w:ilvl w:val="0"/>
          <w:numId w:val="26"/>
        </w:numPr>
      </w:pPr>
      <w:r w:rsidRPr="00FF0A4E">
        <w:t>Once downloaded, you can import the data into your preferred analysis tool or software for more in-depth examination. This could involve generating visualizations, conducting statistical analysis, or applying machine learning algorithms, depending on the complexity of your analysis goals.</w:t>
      </w:r>
    </w:p>
    <w:p w14:paraId="24916DCD" w14:textId="6F7B9B77" w:rsidR="00E43BA2" w:rsidRPr="00FF0A4E" w:rsidRDefault="00E43BA2" w:rsidP="00FF0A4E">
      <w:pPr>
        <w:ind w:left="0" w:firstLine="0"/>
        <w:rPr>
          <w:rFonts w:eastAsia="Calibri"/>
        </w:rPr>
      </w:pPr>
      <w:r w:rsidRPr="00FF0A4E">
        <w:rPr>
          <w:rFonts w:eastAsia="Calibri"/>
        </w:rPr>
        <w:br w:type="page"/>
      </w:r>
    </w:p>
    <w:p w14:paraId="740806FC" w14:textId="77777777" w:rsidR="008D6450" w:rsidRPr="00FF0A4E" w:rsidRDefault="008D6450" w:rsidP="00FF0A4E">
      <w:pPr>
        <w:pStyle w:val="ListParagraph"/>
        <w:pBdr>
          <w:top w:val="nil"/>
          <w:left w:val="nil"/>
          <w:bottom w:val="nil"/>
          <w:right w:val="nil"/>
          <w:between w:val="nil"/>
        </w:pBdr>
        <w:spacing w:after="0"/>
        <w:ind w:left="1080" w:firstLine="0"/>
        <w:rPr>
          <w:rFonts w:eastAsia="Calibri"/>
          <w:b/>
        </w:rPr>
      </w:pPr>
    </w:p>
    <w:p w14:paraId="4B50413B" w14:textId="439F01D3" w:rsidR="008D6450" w:rsidRPr="00FF0A4E" w:rsidRDefault="008D6450" w:rsidP="00FF0A4E">
      <w:pPr>
        <w:pStyle w:val="ListParagraph"/>
        <w:numPr>
          <w:ilvl w:val="0"/>
          <w:numId w:val="4"/>
        </w:numPr>
        <w:pBdr>
          <w:top w:val="nil"/>
          <w:left w:val="nil"/>
          <w:bottom w:val="nil"/>
          <w:right w:val="nil"/>
          <w:between w:val="nil"/>
        </w:pBdr>
        <w:spacing w:after="0"/>
        <w:rPr>
          <w:rFonts w:eastAsia="Calibri"/>
          <w:b/>
          <w:bCs/>
        </w:rPr>
      </w:pPr>
      <w:r w:rsidRPr="00FF0A4E">
        <w:rPr>
          <w:rFonts w:eastAsia="Calibri"/>
          <w:b/>
          <w:bCs/>
          <w:lang w:val="en-US"/>
        </w:rPr>
        <w:t>Price percent change</w:t>
      </w:r>
    </w:p>
    <w:p w14:paraId="115E59BD" w14:textId="77777777" w:rsidR="00E43BA2" w:rsidRPr="00FF0A4E" w:rsidRDefault="00E43BA2" w:rsidP="00FF0A4E">
      <w:pPr>
        <w:pStyle w:val="ListParagraph"/>
        <w:pBdr>
          <w:top w:val="nil"/>
          <w:left w:val="nil"/>
          <w:bottom w:val="nil"/>
          <w:right w:val="nil"/>
          <w:between w:val="nil"/>
        </w:pBdr>
        <w:spacing w:after="0"/>
        <w:ind w:left="1080" w:firstLine="0"/>
        <w:rPr>
          <w:rFonts w:eastAsia="Calibri"/>
          <w:b/>
          <w:bCs/>
        </w:rPr>
      </w:pPr>
    </w:p>
    <w:p w14:paraId="0FF0FD73" w14:textId="671F93D6" w:rsidR="00E43BA2" w:rsidRPr="00FF0A4E" w:rsidRDefault="008D6450" w:rsidP="00FF0A4E">
      <w:pPr>
        <w:pBdr>
          <w:top w:val="nil"/>
          <w:left w:val="nil"/>
          <w:bottom w:val="nil"/>
          <w:right w:val="nil"/>
          <w:between w:val="nil"/>
        </w:pBdr>
        <w:spacing w:after="0"/>
        <w:rPr>
          <w:rFonts w:eastAsia="Calibri"/>
          <w:b/>
          <w:bCs/>
        </w:rPr>
      </w:pPr>
      <w:r w:rsidRPr="00FF0A4E">
        <w:rPr>
          <w:rFonts w:eastAsia="Calibri"/>
          <w:b/>
          <w:bCs/>
          <w:noProof/>
        </w:rPr>
        <w:drawing>
          <wp:inline distT="0" distB="0" distL="0" distR="0" wp14:anchorId="2144C18E" wp14:editId="465F953B">
            <wp:extent cx="6220691" cy="3499138"/>
            <wp:effectExtent l="152400" t="152400" r="370840" b="368300"/>
            <wp:docPr id="1423776171" name="Picture 2">
              <a:extLst xmlns:a="http://schemas.openxmlformats.org/drawingml/2006/main">
                <a:ext uri="{FF2B5EF4-FFF2-40B4-BE49-F238E27FC236}">
                  <a16:creationId xmlns:a16="http://schemas.microsoft.com/office/drawing/2014/main" id="{2F1BE177-1969-7787-962A-ECB4D15903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F1BE177-1969-7787-962A-ECB4D15903E2}"/>
                        </a:ext>
                      </a:extLst>
                    </pic:cNvPr>
                    <pic:cNvPicPr>
                      <a:picLocks noChangeAspect="1"/>
                    </pic:cNvPicPr>
                  </pic:nvPicPr>
                  <pic:blipFill>
                    <a:blip r:embed="rId21"/>
                    <a:stretch>
                      <a:fillRect/>
                    </a:stretch>
                  </pic:blipFill>
                  <pic:spPr>
                    <a:xfrm>
                      <a:off x="0" y="0"/>
                      <a:ext cx="6230384" cy="3504590"/>
                    </a:xfrm>
                    <a:prstGeom prst="rect">
                      <a:avLst/>
                    </a:prstGeom>
                    <a:ln>
                      <a:noFill/>
                    </a:ln>
                    <a:effectLst>
                      <a:outerShdw blurRad="292100" dist="139700" dir="2700000" algn="tl" rotWithShape="0">
                        <a:srgbClr val="333333">
                          <a:alpha val="65000"/>
                        </a:srgbClr>
                      </a:outerShdw>
                    </a:effectLst>
                  </pic:spPr>
                </pic:pic>
              </a:graphicData>
            </a:graphic>
          </wp:inline>
        </w:drawing>
      </w:r>
    </w:p>
    <w:p w14:paraId="4C7B4DD4" w14:textId="77777777" w:rsidR="00CC07C2" w:rsidRPr="00FF0A4E" w:rsidRDefault="00CC07C2" w:rsidP="00FF0A4E">
      <w:pPr>
        <w:ind w:left="0" w:firstLine="0"/>
      </w:pPr>
      <w:r w:rsidRPr="00FF0A4E">
        <w:rPr>
          <w:b/>
          <w:bCs/>
        </w:rPr>
        <w:t>Scenario:</w:t>
      </w:r>
      <w:r w:rsidRPr="00FF0A4E">
        <w:t xml:space="preserve"> You are interested in the distribution of stocks in a portfolio or mutual fund by company or sector. Additionally, you want to understand the allocation of assets in a portfolio, encompassing stocks, bonds, and cash.</w:t>
      </w:r>
    </w:p>
    <w:p w14:paraId="3165AC16" w14:textId="77777777" w:rsidR="00CC07C2" w:rsidRPr="00FF0A4E" w:rsidRDefault="00CC07C2" w:rsidP="00FF0A4E">
      <w:pPr>
        <w:ind w:left="0" w:firstLine="0"/>
        <w:rPr>
          <w:b/>
          <w:bCs/>
        </w:rPr>
      </w:pPr>
      <w:r w:rsidRPr="00FF0A4E">
        <w:rPr>
          <w:b/>
          <w:bCs/>
        </w:rPr>
        <w:t>Action:</w:t>
      </w:r>
    </w:p>
    <w:p w14:paraId="24879B50" w14:textId="77777777" w:rsidR="00CC07C2" w:rsidRPr="00FF0A4E" w:rsidRDefault="00CC07C2" w:rsidP="00FF0A4E">
      <w:pPr>
        <w:pStyle w:val="ListParagraph"/>
        <w:numPr>
          <w:ilvl w:val="0"/>
          <w:numId w:val="23"/>
        </w:numPr>
      </w:pPr>
      <w:r w:rsidRPr="00FF0A4E">
        <w:t>Utilize Dashboard Filters:</w:t>
      </w:r>
    </w:p>
    <w:p w14:paraId="015E254E" w14:textId="77777777" w:rsidR="00CC07C2" w:rsidRPr="00FF0A4E" w:rsidRDefault="00CC07C2" w:rsidP="00FF0A4E">
      <w:pPr>
        <w:pStyle w:val="ListParagraph"/>
        <w:numPr>
          <w:ilvl w:val="0"/>
          <w:numId w:val="29"/>
        </w:numPr>
      </w:pPr>
      <w:r w:rsidRPr="00FF0A4E">
        <w:t>Access the dashboard that displays the distribution of stocks in the portfolio or mutual fund.</w:t>
      </w:r>
    </w:p>
    <w:p w14:paraId="13C9E1A1" w14:textId="77777777" w:rsidR="00CC07C2" w:rsidRPr="00FF0A4E" w:rsidRDefault="00CC07C2" w:rsidP="00FF0A4E">
      <w:pPr>
        <w:pStyle w:val="ListParagraph"/>
        <w:numPr>
          <w:ilvl w:val="0"/>
          <w:numId w:val="29"/>
        </w:numPr>
      </w:pPr>
      <w:r w:rsidRPr="00FF0A4E">
        <w:t>Utilize the filters available on the dashboard interface. These filters might include options to sort or group stocks by company, sector, price change, market capitalization, or asset class (stocks, bonds, cash).</w:t>
      </w:r>
    </w:p>
    <w:p w14:paraId="42E18B1F" w14:textId="641CBB02" w:rsidR="00CC07C2" w:rsidRPr="00FF0A4E" w:rsidRDefault="00CC07C2" w:rsidP="00FF0A4E">
      <w:pPr>
        <w:pStyle w:val="ListParagraph"/>
        <w:numPr>
          <w:ilvl w:val="0"/>
          <w:numId w:val="29"/>
        </w:numPr>
      </w:pPr>
      <w:r w:rsidRPr="00FF0A4E">
        <w:t>By adjusting the filters, you can dynamically view how the distribution changes based on different criteria. For example, you can analy</w:t>
      </w:r>
      <w:r w:rsidR="009E7D92" w:rsidRPr="00FF0A4E">
        <w:t>s</w:t>
      </w:r>
      <w:r w:rsidRPr="00FF0A4E">
        <w:t>e the distribution by sector to see the proportion of stocks from various industries within the portfolio.</w:t>
      </w:r>
    </w:p>
    <w:p w14:paraId="6E97F7A6" w14:textId="3D3F3A0E" w:rsidR="009E7D92" w:rsidRPr="00FF0A4E" w:rsidRDefault="009E7D92" w:rsidP="00FF0A4E">
      <w:pPr>
        <w:pStyle w:val="ListParagraph"/>
        <w:ind w:firstLine="0"/>
      </w:pPr>
    </w:p>
    <w:p w14:paraId="3DA30E5E" w14:textId="17CA6226" w:rsidR="009E7D92" w:rsidRDefault="009E7D92" w:rsidP="00FF0A4E">
      <w:pPr>
        <w:pStyle w:val="ListParagraph"/>
        <w:ind w:firstLine="0"/>
      </w:pPr>
    </w:p>
    <w:p w14:paraId="4A240AE5" w14:textId="77777777" w:rsidR="00FF0A4E" w:rsidRPr="00FF0A4E" w:rsidRDefault="00FF0A4E" w:rsidP="00FF0A4E">
      <w:pPr>
        <w:pStyle w:val="ListParagraph"/>
        <w:ind w:firstLine="0"/>
      </w:pPr>
    </w:p>
    <w:p w14:paraId="29F1822E" w14:textId="77777777" w:rsidR="009E7D92" w:rsidRPr="00FF0A4E" w:rsidRDefault="009E7D92" w:rsidP="00FF0A4E">
      <w:pPr>
        <w:pStyle w:val="ListParagraph"/>
        <w:ind w:firstLine="0"/>
      </w:pPr>
    </w:p>
    <w:p w14:paraId="61A2FAFD" w14:textId="77777777" w:rsidR="00CC07C2" w:rsidRPr="00FF0A4E" w:rsidRDefault="00CC07C2" w:rsidP="00FF0A4E">
      <w:pPr>
        <w:pStyle w:val="ListParagraph"/>
        <w:numPr>
          <w:ilvl w:val="0"/>
          <w:numId w:val="23"/>
        </w:numPr>
      </w:pPr>
      <w:r w:rsidRPr="00FF0A4E">
        <w:lastRenderedPageBreak/>
        <w:t>Visualize Distribution with Pie Charts:</w:t>
      </w:r>
    </w:p>
    <w:p w14:paraId="4483B272" w14:textId="77777777" w:rsidR="00CC07C2" w:rsidRPr="00FF0A4E" w:rsidRDefault="00CC07C2" w:rsidP="00FF0A4E">
      <w:pPr>
        <w:pStyle w:val="ListParagraph"/>
        <w:numPr>
          <w:ilvl w:val="0"/>
          <w:numId w:val="30"/>
        </w:numPr>
      </w:pPr>
      <w:r w:rsidRPr="00FF0A4E">
        <w:t>A pie chart is a suitable visualization tool for representing the distribution of stocks by company or sector.</w:t>
      </w:r>
    </w:p>
    <w:p w14:paraId="0B61A6E5" w14:textId="77777777" w:rsidR="00CC07C2" w:rsidRPr="00FF0A4E" w:rsidRDefault="00CC07C2" w:rsidP="00FF0A4E">
      <w:pPr>
        <w:pStyle w:val="ListParagraph"/>
        <w:numPr>
          <w:ilvl w:val="0"/>
          <w:numId w:val="30"/>
        </w:numPr>
      </w:pPr>
      <w:r w:rsidRPr="00FF0A4E">
        <w:t>On the dashboard, locate the pie chart section that illustrates the distribution of stocks. Each segment of the pie chart represents a company or sector, and the size of each segment corresponds to its relative allocation within the portfolio.</w:t>
      </w:r>
    </w:p>
    <w:p w14:paraId="3C4C4CC0" w14:textId="311BF5C7" w:rsidR="00CC07C2" w:rsidRPr="00FF0A4E" w:rsidRDefault="00CC07C2" w:rsidP="00FF0A4E">
      <w:pPr>
        <w:pStyle w:val="ListParagraph"/>
        <w:numPr>
          <w:ilvl w:val="0"/>
          <w:numId w:val="30"/>
        </w:numPr>
      </w:pPr>
      <w:r w:rsidRPr="00FF0A4E">
        <w:t>Analye the pie chart to gain insights into which companies or sectors dominate the portfolio's holdings and identify any over- or under-represented areas.</w:t>
      </w:r>
    </w:p>
    <w:p w14:paraId="13A0D15C" w14:textId="77777777" w:rsidR="009E7D92" w:rsidRPr="00FF0A4E" w:rsidRDefault="009E7D92" w:rsidP="00FF0A4E">
      <w:pPr>
        <w:ind w:left="360" w:firstLine="0"/>
      </w:pPr>
    </w:p>
    <w:p w14:paraId="56292602" w14:textId="77777777" w:rsidR="00CC07C2" w:rsidRPr="00FF0A4E" w:rsidRDefault="00CC07C2" w:rsidP="00FF0A4E">
      <w:pPr>
        <w:pStyle w:val="ListParagraph"/>
        <w:numPr>
          <w:ilvl w:val="0"/>
          <w:numId w:val="23"/>
        </w:numPr>
      </w:pPr>
      <w:r w:rsidRPr="00FF0A4E">
        <w:t>Explore Asset Allocation:</w:t>
      </w:r>
    </w:p>
    <w:p w14:paraId="03A406C7" w14:textId="7035B333" w:rsidR="00CC07C2" w:rsidRPr="00FF0A4E" w:rsidRDefault="00CC07C2" w:rsidP="00FF0A4E">
      <w:pPr>
        <w:pStyle w:val="ListParagraph"/>
        <w:numPr>
          <w:ilvl w:val="0"/>
          <w:numId w:val="28"/>
        </w:numPr>
      </w:pPr>
      <w:r w:rsidRPr="00FF0A4E">
        <w:t xml:space="preserve">In addition to </w:t>
      </w:r>
      <w:r w:rsidR="009E7D92" w:rsidRPr="00FF0A4E">
        <w:t>analysing</w:t>
      </w:r>
      <w:r w:rsidRPr="00FF0A4E">
        <w:t xml:space="preserve"> the distribution of stocks, you are interested in understanding the overall asset allocation within the portfolio, which includes stocks, bonds, and cash.</w:t>
      </w:r>
    </w:p>
    <w:p w14:paraId="46A4B0EC" w14:textId="77777777" w:rsidR="00CC07C2" w:rsidRPr="00FF0A4E" w:rsidRDefault="00CC07C2" w:rsidP="00FF0A4E">
      <w:pPr>
        <w:pStyle w:val="ListParagraph"/>
        <w:numPr>
          <w:ilvl w:val="0"/>
          <w:numId w:val="28"/>
        </w:numPr>
      </w:pPr>
      <w:r w:rsidRPr="00FF0A4E">
        <w:t>The dashboard may include other visualizations or sections dedicated to illustrating the allocation of assets across different classes.</w:t>
      </w:r>
    </w:p>
    <w:p w14:paraId="37242327" w14:textId="77777777" w:rsidR="00CC07C2" w:rsidRPr="00FF0A4E" w:rsidRDefault="00CC07C2" w:rsidP="00FF0A4E">
      <w:pPr>
        <w:pStyle w:val="ListParagraph"/>
        <w:numPr>
          <w:ilvl w:val="0"/>
          <w:numId w:val="28"/>
        </w:numPr>
      </w:pPr>
      <w:r w:rsidRPr="00FF0A4E">
        <w:t>Utilize filters or interactive elements to drill down into the stock portion of the portfolio, allowing for a more detailed examination of individual holdings or sectors.</w:t>
      </w:r>
    </w:p>
    <w:p w14:paraId="4177628B" w14:textId="77777777" w:rsidR="00CC07C2" w:rsidRPr="00FF0A4E" w:rsidRDefault="00CC07C2" w:rsidP="00FF0A4E">
      <w:pPr>
        <w:pBdr>
          <w:top w:val="nil"/>
          <w:left w:val="nil"/>
          <w:bottom w:val="nil"/>
          <w:right w:val="nil"/>
          <w:between w:val="nil"/>
        </w:pBdr>
        <w:spacing w:after="0"/>
        <w:rPr>
          <w:rFonts w:eastAsia="Calibri"/>
          <w:b/>
          <w:bCs/>
        </w:rPr>
      </w:pPr>
    </w:p>
    <w:p w14:paraId="4C4C6B0C" w14:textId="77777777" w:rsidR="00E43BA2" w:rsidRPr="00FF0A4E" w:rsidRDefault="00E43BA2" w:rsidP="00FF0A4E">
      <w:pPr>
        <w:pStyle w:val="ListParagraph"/>
        <w:pBdr>
          <w:top w:val="nil"/>
          <w:left w:val="nil"/>
          <w:bottom w:val="nil"/>
          <w:right w:val="nil"/>
          <w:between w:val="nil"/>
        </w:pBdr>
        <w:spacing w:after="0"/>
        <w:ind w:left="1080" w:firstLine="0"/>
        <w:rPr>
          <w:rFonts w:eastAsia="Calibri"/>
          <w:b/>
          <w:bCs/>
        </w:rPr>
      </w:pPr>
    </w:p>
    <w:p w14:paraId="40499547" w14:textId="16FA007A" w:rsidR="008D6450" w:rsidRPr="00FF0A4E" w:rsidRDefault="008D6450" w:rsidP="00FF0A4E">
      <w:pPr>
        <w:pStyle w:val="ListParagraph"/>
        <w:numPr>
          <w:ilvl w:val="0"/>
          <w:numId w:val="4"/>
        </w:numPr>
        <w:pBdr>
          <w:top w:val="nil"/>
          <w:left w:val="nil"/>
          <w:bottom w:val="nil"/>
          <w:right w:val="nil"/>
          <w:between w:val="nil"/>
        </w:pBdr>
        <w:spacing w:after="0"/>
        <w:rPr>
          <w:rFonts w:eastAsia="Calibri"/>
          <w:b/>
          <w:bCs/>
        </w:rPr>
      </w:pPr>
      <w:r w:rsidRPr="00FF0A4E">
        <w:rPr>
          <w:rFonts w:eastAsia="Calibri"/>
          <w:b/>
          <w:bCs/>
          <w:lang w:val="en-US"/>
        </w:rPr>
        <w:t>Moving Average – open price</w:t>
      </w:r>
    </w:p>
    <w:p w14:paraId="630CB4EB" w14:textId="77777777" w:rsidR="00E43BA2" w:rsidRPr="00FF0A4E" w:rsidRDefault="00E43BA2" w:rsidP="00FF0A4E">
      <w:pPr>
        <w:pStyle w:val="ListParagraph"/>
        <w:pBdr>
          <w:top w:val="nil"/>
          <w:left w:val="nil"/>
          <w:bottom w:val="nil"/>
          <w:right w:val="nil"/>
          <w:between w:val="nil"/>
        </w:pBdr>
        <w:spacing w:after="0"/>
        <w:ind w:left="1080" w:firstLine="0"/>
        <w:rPr>
          <w:rFonts w:eastAsia="Calibri"/>
          <w:b/>
          <w:bCs/>
        </w:rPr>
      </w:pPr>
    </w:p>
    <w:p w14:paraId="6C8915DF" w14:textId="1AEFF0C4" w:rsidR="008D6450" w:rsidRPr="00FF0A4E" w:rsidRDefault="008D6450" w:rsidP="00FF0A4E">
      <w:pPr>
        <w:pBdr>
          <w:top w:val="nil"/>
          <w:left w:val="nil"/>
          <w:bottom w:val="nil"/>
          <w:right w:val="nil"/>
          <w:between w:val="nil"/>
        </w:pBdr>
        <w:spacing w:after="0"/>
        <w:rPr>
          <w:rFonts w:eastAsia="Calibri"/>
          <w:b/>
          <w:bCs/>
        </w:rPr>
      </w:pPr>
      <w:r w:rsidRPr="00FF0A4E">
        <w:rPr>
          <w:rFonts w:eastAsia="Calibri"/>
          <w:b/>
          <w:bCs/>
          <w:noProof/>
        </w:rPr>
        <w:drawing>
          <wp:inline distT="0" distB="0" distL="0" distR="0" wp14:anchorId="01F43EA3" wp14:editId="190318C4">
            <wp:extent cx="5999018" cy="3374449"/>
            <wp:effectExtent l="152400" t="152400" r="363855" b="359410"/>
            <wp:docPr id="62215458" name="Picture 2">
              <a:extLst xmlns:a="http://schemas.openxmlformats.org/drawingml/2006/main">
                <a:ext uri="{FF2B5EF4-FFF2-40B4-BE49-F238E27FC236}">
                  <a16:creationId xmlns:a16="http://schemas.microsoft.com/office/drawing/2014/main" id="{DEE7D2CD-EBF4-A842-2936-F5E002DA5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E7D2CD-EBF4-A842-2936-F5E002DA5957}"/>
                        </a:ext>
                      </a:extLst>
                    </pic:cNvPr>
                    <pic:cNvPicPr>
                      <a:picLocks noChangeAspect="1"/>
                    </pic:cNvPicPr>
                  </pic:nvPicPr>
                  <pic:blipFill>
                    <a:blip r:embed="rId22"/>
                    <a:stretch>
                      <a:fillRect/>
                    </a:stretch>
                  </pic:blipFill>
                  <pic:spPr>
                    <a:xfrm>
                      <a:off x="0" y="0"/>
                      <a:ext cx="6059379" cy="3408402"/>
                    </a:xfrm>
                    <a:prstGeom prst="rect">
                      <a:avLst/>
                    </a:prstGeom>
                    <a:ln>
                      <a:noFill/>
                    </a:ln>
                    <a:effectLst>
                      <a:outerShdw blurRad="292100" dist="139700" dir="2700000" algn="tl" rotWithShape="0">
                        <a:srgbClr val="333333">
                          <a:alpha val="65000"/>
                        </a:srgbClr>
                      </a:outerShdw>
                    </a:effectLst>
                  </pic:spPr>
                </pic:pic>
              </a:graphicData>
            </a:graphic>
          </wp:inline>
        </w:drawing>
      </w:r>
    </w:p>
    <w:p w14:paraId="730F557D" w14:textId="77777777" w:rsidR="00CC07C2" w:rsidRPr="00FF0A4E" w:rsidRDefault="00E43BA2" w:rsidP="00FF0A4E">
      <w:pPr>
        <w:pStyle w:val="Heading2"/>
        <w:shd w:val="clear" w:color="auto" w:fill="FFFFFF"/>
        <w:rPr>
          <w:color w:val="1F1F1F"/>
        </w:rPr>
      </w:pPr>
      <w:r w:rsidRPr="00FF0A4E">
        <w:rPr>
          <w:rFonts w:eastAsia="Calibri"/>
          <w:bCs/>
        </w:rPr>
        <w:br w:type="page"/>
      </w:r>
      <w:r w:rsidR="00CC07C2" w:rsidRPr="00FF0A4E">
        <w:rPr>
          <w:color w:val="1F1F1F"/>
        </w:rPr>
        <w:lastRenderedPageBreak/>
        <w:t>Scenario and Actions for Moving Averages and Open Prices Graph:</w:t>
      </w:r>
    </w:p>
    <w:p w14:paraId="2E4F9486" w14:textId="77777777" w:rsidR="00CC07C2" w:rsidRPr="00FF0A4E" w:rsidRDefault="00CC07C2" w:rsidP="00FF0A4E">
      <w:pPr>
        <w:pStyle w:val="NormalWeb"/>
        <w:shd w:val="clear" w:color="auto" w:fill="FFFFFF"/>
        <w:jc w:val="both"/>
        <w:rPr>
          <w:color w:val="1F1F1F"/>
          <w:sz w:val="28"/>
          <w:szCs w:val="28"/>
        </w:rPr>
      </w:pPr>
      <w:r w:rsidRPr="00FF0A4E">
        <w:rPr>
          <w:rStyle w:val="Strong"/>
          <w:rFonts w:eastAsiaTheme="majorEastAsia"/>
          <w:color w:val="1F1F1F"/>
          <w:sz w:val="28"/>
          <w:szCs w:val="28"/>
        </w:rPr>
        <w:t>Scenario:</w:t>
      </w:r>
      <w:r w:rsidRPr="00FF0A4E">
        <w:rPr>
          <w:color w:val="1F1F1F"/>
          <w:sz w:val="28"/>
          <w:szCs w:val="28"/>
        </w:rPr>
        <w:t xml:space="preserve"> You are a stock market analyst or investor interested in understanding the price trend and potential support/resistance levels for a particular stock.</w:t>
      </w:r>
    </w:p>
    <w:p w14:paraId="3E0192C0" w14:textId="77777777" w:rsidR="00CC07C2" w:rsidRPr="00FF0A4E" w:rsidRDefault="00CC07C2" w:rsidP="00FF0A4E">
      <w:pPr>
        <w:pStyle w:val="NormalWeb"/>
        <w:shd w:val="clear" w:color="auto" w:fill="FFFFFF"/>
        <w:jc w:val="both"/>
        <w:rPr>
          <w:color w:val="1F1F1F"/>
          <w:sz w:val="28"/>
          <w:szCs w:val="28"/>
        </w:rPr>
      </w:pPr>
      <w:r w:rsidRPr="00FF0A4E">
        <w:rPr>
          <w:rStyle w:val="Strong"/>
          <w:rFonts w:eastAsiaTheme="majorEastAsia"/>
          <w:color w:val="1F1F1F"/>
          <w:sz w:val="28"/>
          <w:szCs w:val="28"/>
        </w:rPr>
        <w:t>From the graph you have:</w:t>
      </w:r>
    </w:p>
    <w:p w14:paraId="5D67A0D2" w14:textId="77777777" w:rsidR="00CC07C2" w:rsidRPr="00FF0A4E" w:rsidRDefault="00CC07C2" w:rsidP="00FF0A4E">
      <w:pPr>
        <w:numPr>
          <w:ilvl w:val="0"/>
          <w:numId w:val="17"/>
        </w:numPr>
        <w:shd w:val="clear" w:color="auto" w:fill="FFFFFF"/>
        <w:spacing w:before="100" w:beforeAutospacing="1" w:after="0" w:line="240" w:lineRule="auto"/>
        <w:ind w:right="0"/>
        <w:rPr>
          <w:color w:val="1F1F1F"/>
        </w:rPr>
      </w:pPr>
      <w:r w:rsidRPr="00FF0A4E">
        <w:rPr>
          <w:rStyle w:val="Strong"/>
          <w:rFonts w:eastAsiaTheme="majorEastAsia"/>
          <w:color w:val="1F1F1F"/>
        </w:rPr>
        <w:t>Moving Average (Blue Line):</w:t>
      </w:r>
      <w:r w:rsidRPr="00FF0A4E">
        <w:rPr>
          <w:color w:val="1F1F1F"/>
        </w:rPr>
        <w:t> This smooths out price fluctuations and helps visualize the underlying trend.</w:t>
      </w:r>
    </w:p>
    <w:p w14:paraId="6B9186A8" w14:textId="77777777" w:rsidR="00CC07C2" w:rsidRPr="00FF0A4E" w:rsidRDefault="00CC07C2" w:rsidP="00FF0A4E">
      <w:pPr>
        <w:numPr>
          <w:ilvl w:val="0"/>
          <w:numId w:val="17"/>
        </w:numPr>
        <w:shd w:val="clear" w:color="auto" w:fill="FFFFFF"/>
        <w:spacing w:before="100" w:beforeAutospacing="1" w:after="0" w:line="240" w:lineRule="auto"/>
        <w:ind w:right="0"/>
        <w:rPr>
          <w:color w:val="1F1F1F"/>
        </w:rPr>
      </w:pPr>
      <w:r w:rsidRPr="00FF0A4E">
        <w:rPr>
          <w:rStyle w:val="Strong"/>
          <w:rFonts w:eastAsiaTheme="majorEastAsia"/>
          <w:color w:val="1F1F1F"/>
        </w:rPr>
        <w:t>Open Prices (Orange Dots):</w:t>
      </w:r>
      <w:r w:rsidRPr="00FF0A4E">
        <w:rPr>
          <w:color w:val="1F1F1F"/>
        </w:rPr>
        <w:t> These represent the opening price for each time period, offering a more granular view of price action.</w:t>
      </w:r>
    </w:p>
    <w:p w14:paraId="48E7CA3A" w14:textId="77777777" w:rsidR="00CC07C2" w:rsidRPr="00FF0A4E" w:rsidRDefault="00CC07C2" w:rsidP="00FF0A4E">
      <w:pPr>
        <w:pStyle w:val="NormalWeb"/>
        <w:shd w:val="clear" w:color="auto" w:fill="FFFFFF"/>
        <w:jc w:val="both"/>
        <w:rPr>
          <w:color w:val="1F1F1F"/>
          <w:sz w:val="28"/>
          <w:szCs w:val="28"/>
        </w:rPr>
      </w:pPr>
      <w:r w:rsidRPr="00FF0A4E">
        <w:rPr>
          <w:rStyle w:val="Strong"/>
          <w:rFonts w:eastAsiaTheme="majorEastAsia"/>
          <w:color w:val="1F1F1F"/>
          <w:sz w:val="28"/>
          <w:szCs w:val="28"/>
        </w:rPr>
        <w:t>Possible Actions:</w:t>
      </w:r>
    </w:p>
    <w:p w14:paraId="7F45DBD2" w14:textId="77777777" w:rsidR="00CC07C2" w:rsidRPr="00FF0A4E" w:rsidRDefault="00CC07C2" w:rsidP="00FF0A4E">
      <w:pPr>
        <w:pStyle w:val="NormalWeb"/>
        <w:numPr>
          <w:ilvl w:val="0"/>
          <w:numId w:val="18"/>
        </w:numPr>
        <w:shd w:val="clear" w:color="auto" w:fill="FFFFFF"/>
        <w:jc w:val="both"/>
        <w:rPr>
          <w:color w:val="1F1F1F"/>
          <w:sz w:val="28"/>
          <w:szCs w:val="28"/>
        </w:rPr>
      </w:pPr>
      <w:r w:rsidRPr="00FF0A4E">
        <w:rPr>
          <w:rStyle w:val="Strong"/>
          <w:rFonts w:eastAsiaTheme="majorEastAsia"/>
          <w:color w:val="1F1F1F"/>
          <w:sz w:val="28"/>
          <w:szCs w:val="28"/>
        </w:rPr>
        <w:t>Identify Trend:</w:t>
      </w:r>
    </w:p>
    <w:p w14:paraId="360F15CE" w14:textId="77777777" w:rsidR="00CC07C2" w:rsidRPr="00FF0A4E" w:rsidRDefault="00CC07C2" w:rsidP="00FF0A4E">
      <w:pPr>
        <w:numPr>
          <w:ilvl w:val="1"/>
          <w:numId w:val="18"/>
        </w:numPr>
        <w:shd w:val="clear" w:color="auto" w:fill="FFFFFF"/>
        <w:spacing w:before="100" w:beforeAutospacing="1" w:after="0" w:line="240" w:lineRule="auto"/>
        <w:ind w:right="0"/>
        <w:rPr>
          <w:color w:val="1F1F1F"/>
        </w:rPr>
      </w:pPr>
      <w:r w:rsidRPr="00FF0A4E">
        <w:rPr>
          <w:rStyle w:val="Strong"/>
          <w:rFonts w:eastAsiaTheme="majorEastAsia"/>
          <w:color w:val="1F1F1F"/>
        </w:rPr>
        <w:t>Upward Trend:</w:t>
      </w:r>
      <w:r w:rsidRPr="00FF0A4E">
        <w:rPr>
          <w:color w:val="1F1F1F"/>
        </w:rPr>
        <w:t> If the moving average is consistently </w:t>
      </w:r>
      <w:r w:rsidRPr="00FF0A4E">
        <w:rPr>
          <w:rStyle w:val="Strong"/>
          <w:rFonts w:eastAsiaTheme="majorEastAsia"/>
          <w:color w:val="1F1F1F"/>
        </w:rPr>
        <w:t>above</w:t>
      </w:r>
      <w:r w:rsidRPr="00FF0A4E">
        <w:rPr>
          <w:color w:val="1F1F1F"/>
        </w:rPr>
        <w:t> the open prices, this suggests a potential </w:t>
      </w:r>
      <w:r w:rsidRPr="00FF0A4E">
        <w:rPr>
          <w:rStyle w:val="Strong"/>
          <w:rFonts w:eastAsiaTheme="majorEastAsia"/>
          <w:color w:val="1F1F1F"/>
        </w:rPr>
        <w:t>upward trend</w:t>
      </w:r>
      <w:r w:rsidRPr="00FF0A4E">
        <w:rPr>
          <w:color w:val="1F1F1F"/>
        </w:rPr>
        <w:t>.</w:t>
      </w:r>
    </w:p>
    <w:p w14:paraId="7BC445E4" w14:textId="77777777" w:rsidR="00CC07C2" w:rsidRPr="00FF0A4E" w:rsidRDefault="00CC07C2" w:rsidP="00FF0A4E">
      <w:pPr>
        <w:numPr>
          <w:ilvl w:val="1"/>
          <w:numId w:val="18"/>
        </w:numPr>
        <w:shd w:val="clear" w:color="auto" w:fill="FFFFFF"/>
        <w:spacing w:before="100" w:beforeAutospacing="1" w:after="0" w:line="240" w:lineRule="auto"/>
        <w:ind w:right="0"/>
        <w:rPr>
          <w:color w:val="1F1F1F"/>
        </w:rPr>
      </w:pPr>
      <w:r w:rsidRPr="00FF0A4E">
        <w:rPr>
          <w:rStyle w:val="Strong"/>
          <w:rFonts w:eastAsiaTheme="majorEastAsia"/>
          <w:color w:val="1F1F1F"/>
        </w:rPr>
        <w:t>Downward Trend:</w:t>
      </w:r>
      <w:r w:rsidRPr="00FF0A4E">
        <w:rPr>
          <w:color w:val="1F1F1F"/>
        </w:rPr>
        <w:t> Conversely, if the moving average is consistently </w:t>
      </w:r>
      <w:r w:rsidRPr="00FF0A4E">
        <w:rPr>
          <w:rStyle w:val="Strong"/>
          <w:rFonts w:eastAsiaTheme="majorEastAsia"/>
          <w:color w:val="1F1F1F"/>
        </w:rPr>
        <w:t>below</w:t>
      </w:r>
      <w:r w:rsidRPr="00FF0A4E">
        <w:rPr>
          <w:color w:val="1F1F1F"/>
        </w:rPr>
        <w:t> the open prices, this suggests a potential </w:t>
      </w:r>
      <w:r w:rsidRPr="00FF0A4E">
        <w:rPr>
          <w:rStyle w:val="Strong"/>
          <w:rFonts w:eastAsiaTheme="majorEastAsia"/>
          <w:color w:val="1F1F1F"/>
        </w:rPr>
        <w:t>downward trend</w:t>
      </w:r>
      <w:r w:rsidRPr="00FF0A4E">
        <w:rPr>
          <w:color w:val="1F1F1F"/>
        </w:rPr>
        <w:t>.</w:t>
      </w:r>
    </w:p>
    <w:p w14:paraId="33BA35AA" w14:textId="77777777" w:rsidR="00CC07C2" w:rsidRPr="00FF0A4E" w:rsidRDefault="00CC07C2" w:rsidP="00FF0A4E">
      <w:pPr>
        <w:numPr>
          <w:ilvl w:val="1"/>
          <w:numId w:val="18"/>
        </w:numPr>
        <w:shd w:val="clear" w:color="auto" w:fill="FFFFFF"/>
        <w:spacing w:before="100" w:beforeAutospacing="1" w:after="0" w:line="240" w:lineRule="auto"/>
        <w:ind w:right="0"/>
        <w:rPr>
          <w:color w:val="1F1F1F"/>
        </w:rPr>
      </w:pPr>
      <w:r w:rsidRPr="00FF0A4E">
        <w:rPr>
          <w:rStyle w:val="Strong"/>
          <w:rFonts w:eastAsiaTheme="majorEastAsia"/>
          <w:color w:val="1F1F1F"/>
        </w:rPr>
        <w:t>Consolidation:</w:t>
      </w:r>
      <w:r w:rsidRPr="00FF0A4E">
        <w:rPr>
          <w:color w:val="1F1F1F"/>
        </w:rPr>
        <w:t> If the moving average and open prices are </w:t>
      </w:r>
      <w:r w:rsidRPr="00FF0A4E">
        <w:rPr>
          <w:rStyle w:val="Strong"/>
          <w:rFonts w:eastAsiaTheme="majorEastAsia"/>
          <w:color w:val="1F1F1F"/>
        </w:rPr>
        <w:t>close together</w:t>
      </w:r>
      <w:r w:rsidRPr="00FF0A4E">
        <w:rPr>
          <w:color w:val="1F1F1F"/>
        </w:rPr>
        <w:t>, it may indicate a period of </w:t>
      </w:r>
      <w:r w:rsidRPr="00FF0A4E">
        <w:rPr>
          <w:rStyle w:val="Strong"/>
          <w:rFonts w:eastAsiaTheme="majorEastAsia"/>
          <w:color w:val="1F1F1F"/>
        </w:rPr>
        <w:t>consolidation</w:t>
      </w:r>
      <w:r w:rsidRPr="00FF0A4E">
        <w:rPr>
          <w:color w:val="1F1F1F"/>
        </w:rPr>
        <w:t> where the price is neither strongly rising nor falling.</w:t>
      </w:r>
    </w:p>
    <w:p w14:paraId="09A97BB9" w14:textId="77777777" w:rsidR="00CC07C2" w:rsidRPr="00FF0A4E" w:rsidRDefault="00CC07C2" w:rsidP="00FF0A4E">
      <w:pPr>
        <w:pStyle w:val="NormalWeb"/>
        <w:numPr>
          <w:ilvl w:val="0"/>
          <w:numId w:val="18"/>
        </w:numPr>
        <w:shd w:val="clear" w:color="auto" w:fill="FFFFFF"/>
        <w:jc w:val="both"/>
        <w:rPr>
          <w:color w:val="1F1F1F"/>
          <w:sz w:val="28"/>
          <w:szCs w:val="28"/>
        </w:rPr>
      </w:pPr>
      <w:r w:rsidRPr="00FF0A4E">
        <w:rPr>
          <w:rStyle w:val="Strong"/>
          <w:rFonts w:eastAsiaTheme="majorEastAsia"/>
          <w:color w:val="1F1F1F"/>
          <w:sz w:val="28"/>
          <w:szCs w:val="28"/>
        </w:rPr>
        <w:t>Support and Resistance:</w:t>
      </w:r>
    </w:p>
    <w:p w14:paraId="45FC2E31" w14:textId="77777777" w:rsidR="00CC07C2" w:rsidRPr="00FF0A4E" w:rsidRDefault="00CC07C2" w:rsidP="00FF0A4E">
      <w:pPr>
        <w:numPr>
          <w:ilvl w:val="1"/>
          <w:numId w:val="18"/>
        </w:numPr>
        <w:shd w:val="clear" w:color="auto" w:fill="FFFFFF"/>
        <w:spacing w:before="100" w:beforeAutospacing="1" w:after="0" w:line="240" w:lineRule="auto"/>
        <w:ind w:right="0"/>
        <w:rPr>
          <w:color w:val="1F1F1F"/>
        </w:rPr>
      </w:pPr>
      <w:r w:rsidRPr="00FF0A4E">
        <w:rPr>
          <w:rStyle w:val="Strong"/>
          <w:rFonts w:eastAsiaTheme="majorEastAsia"/>
          <w:color w:val="1F1F1F"/>
        </w:rPr>
        <w:t>Support:</w:t>
      </w:r>
      <w:r w:rsidRPr="00FF0A4E">
        <w:rPr>
          <w:color w:val="1F1F1F"/>
        </w:rPr>
        <w:t> Look for areas where the price dips towards the moving average but bounces back up. This area could be acting as </w:t>
      </w:r>
      <w:r w:rsidRPr="00FF0A4E">
        <w:rPr>
          <w:rStyle w:val="Strong"/>
          <w:rFonts w:eastAsiaTheme="majorEastAsia"/>
          <w:color w:val="1F1F1F"/>
        </w:rPr>
        <w:t>support</w:t>
      </w:r>
      <w:r w:rsidRPr="00FF0A4E">
        <w:rPr>
          <w:color w:val="1F1F1F"/>
        </w:rPr>
        <w:t>.</w:t>
      </w:r>
    </w:p>
    <w:p w14:paraId="7684DA4D" w14:textId="77777777" w:rsidR="00CC07C2" w:rsidRPr="00FF0A4E" w:rsidRDefault="00CC07C2" w:rsidP="00FF0A4E">
      <w:pPr>
        <w:numPr>
          <w:ilvl w:val="1"/>
          <w:numId w:val="18"/>
        </w:numPr>
        <w:shd w:val="clear" w:color="auto" w:fill="FFFFFF"/>
        <w:spacing w:before="100" w:beforeAutospacing="1" w:after="0" w:line="240" w:lineRule="auto"/>
        <w:ind w:right="0"/>
        <w:rPr>
          <w:color w:val="1F1F1F"/>
        </w:rPr>
      </w:pPr>
      <w:r w:rsidRPr="00FF0A4E">
        <w:rPr>
          <w:rStyle w:val="Strong"/>
          <w:rFonts w:eastAsiaTheme="majorEastAsia"/>
          <w:color w:val="1F1F1F"/>
        </w:rPr>
        <w:t>Resistance:</w:t>
      </w:r>
      <w:r w:rsidRPr="00FF0A4E">
        <w:rPr>
          <w:color w:val="1F1F1F"/>
        </w:rPr>
        <w:t> Look for areas where the price tries to rise above the moving average but gets rejected. This area could be acting as </w:t>
      </w:r>
      <w:r w:rsidRPr="00FF0A4E">
        <w:rPr>
          <w:rStyle w:val="Strong"/>
          <w:rFonts w:eastAsiaTheme="majorEastAsia"/>
          <w:color w:val="1F1F1F"/>
        </w:rPr>
        <w:t>resistance</w:t>
      </w:r>
      <w:r w:rsidRPr="00FF0A4E">
        <w:rPr>
          <w:color w:val="1F1F1F"/>
        </w:rPr>
        <w:t>.</w:t>
      </w:r>
    </w:p>
    <w:p w14:paraId="61B7A745" w14:textId="77777777" w:rsidR="00CC07C2" w:rsidRPr="00FF0A4E" w:rsidRDefault="00CC07C2" w:rsidP="00FF0A4E">
      <w:pPr>
        <w:pStyle w:val="NormalWeb"/>
        <w:numPr>
          <w:ilvl w:val="0"/>
          <w:numId w:val="18"/>
        </w:numPr>
        <w:shd w:val="clear" w:color="auto" w:fill="FFFFFF"/>
        <w:jc w:val="both"/>
        <w:rPr>
          <w:color w:val="1F1F1F"/>
          <w:sz w:val="28"/>
          <w:szCs w:val="28"/>
        </w:rPr>
      </w:pPr>
      <w:r w:rsidRPr="00FF0A4E">
        <w:rPr>
          <w:rStyle w:val="Strong"/>
          <w:rFonts w:eastAsiaTheme="majorEastAsia"/>
          <w:color w:val="1F1F1F"/>
          <w:sz w:val="28"/>
          <w:szCs w:val="28"/>
        </w:rPr>
        <w:t>Confirmation with Other Indicators:</w:t>
      </w:r>
      <w:r w:rsidRPr="00FF0A4E">
        <w:rPr>
          <w:color w:val="1F1F1F"/>
          <w:sz w:val="28"/>
          <w:szCs w:val="28"/>
        </w:rPr>
        <w:t xml:space="preserve"> Moving averages and open prices are a starting point. Consider using them in conjunction with other technical indicators (e.g., RSI, MACD) for a more comprehensive analysis.</w:t>
      </w:r>
    </w:p>
    <w:p w14:paraId="5D98E01A" w14:textId="77777777" w:rsidR="00CC07C2" w:rsidRPr="00FF0A4E" w:rsidRDefault="00CC07C2" w:rsidP="00FF0A4E">
      <w:pPr>
        <w:pStyle w:val="NormalWeb"/>
        <w:numPr>
          <w:ilvl w:val="0"/>
          <w:numId w:val="18"/>
        </w:numPr>
        <w:shd w:val="clear" w:color="auto" w:fill="FFFFFF"/>
        <w:jc w:val="both"/>
        <w:rPr>
          <w:color w:val="1F1F1F"/>
          <w:sz w:val="28"/>
          <w:szCs w:val="28"/>
        </w:rPr>
      </w:pPr>
      <w:r w:rsidRPr="00FF0A4E">
        <w:rPr>
          <w:rStyle w:val="Strong"/>
          <w:rFonts w:eastAsiaTheme="majorEastAsia"/>
          <w:color w:val="1F1F1F"/>
          <w:sz w:val="28"/>
          <w:szCs w:val="28"/>
        </w:rPr>
        <w:t>Further Research:</w:t>
      </w:r>
      <w:r w:rsidRPr="00FF0A4E">
        <w:rPr>
          <w:color w:val="1F1F1F"/>
          <w:sz w:val="28"/>
          <w:szCs w:val="28"/>
        </w:rPr>
        <w:t xml:space="preserve"> If you identify interesting trends or potential support/resistance levels, investigate further. Look for relevant news or events that might be influencing the stock price.</w:t>
      </w:r>
    </w:p>
    <w:p w14:paraId="41D0A0CE" w14:textId="4CDA1DB6" w:rsidR="00E43BA2" w:rsidRPr="00FF0A4E" w:rsidRDefault="00E43BA2" w:rsidP="00FF0A4E">
      <w:pPr>
        <w:pStyle w:val="ListParagraph"/>
        <w:pBdr>
          <w:top w:val="nil"/>
          <w:left w:val="nil"/>
          <w:bottom w:val="nil"/>
          <w:right w:val="nil"/>
          <w:between w:val="nil"/>
        </w:pBdr>
        <w:spacing w:after="0"/>
        <w:ind w:left="1080" w:firstLine="0"/>
        <w:rPr>
          <w:rFonts w:eastAsia="Calibri"/>
          <w:b/>
          <w:bCs/>
        </w:rPr>
      </w:pPr>
    </w:p>
    <w:p w14:paraId="1EF4FF6D" w14:textId="0D248076" w:rsidR="00E43BA2" w:rsidRPr="00FF0A4E" w:rsidRDefault="00E43BA2" w:rsidP="00FF0A4E">
      <w:pPr>
        <w:pStyle w:val="ListParagraph"/>
        <w:pBdr>
          <w:top w:val="nil"/>
          <w:left w:val="nil"/>
          <w:bottom w:val="nil"/>
          <w:right w:val="nil"/>
          <w:between w:val="nil"/>
        </w:pBdr>
        <w:spacing w:after="0"/>
        <w:ind w:left="1080" w:firstLine="0"/>
        <w:rPr>
          <w:rFonts w:eastAsia="Calibri"/>
          <w:b/>
          <w:bCs/>
        </w:rPr>
      </w:pPr>
    </w:p>
    <w:p w14:paraId="4C60D3E2" w14:textId="39AD549A" w:rsidR="009E7D92" w:rsidRPr="00FF0A4E" w:rsidRDefault="009E7D92" w:rsidP="00FF0A4E">
      <w:pPr>
        <w:pStyle w:val="ListParagraph"/>
        <w:pBdr>
          <w:top w:val="nil"/>
          <w:left w:val="nil"/>
          <w:bottom w:val="nil"/>
          <w:right w:val="nil"/>
          <w:between w:val="nil"/>
        </w:pBdr>
        <w:spacing w:after="0"/>
        <w:ind w:left="1080" w:firstLine="0"/>
        <w:rPr>
          <w:rFonts w:eastAsia="Calibri"/>
          <w:b/>
          <w:bCs/>
        </w:rPr>
      </w:pPr>
    </w:p>
    <w:p w14:paraId="49936712" w14:textId="36E5F030" w:rsidR="009E7D92" w:rsidRPr="00FF0A4E" w:rsidRDefault="009E7D92" w:rsidP="00FF0A4E">
      <w:pPr>
        <w:pStyle w:val="ListParagraph"/>
        <w:pBdr>
          <w:top w:val="nil"/>
          <w:left w:val="nil"/>
          <w:bottom w:val="nil"/>
          <w:right w:val="nil"/>
          <w:between w:val="nil"/>
        </w:pBdr>
        <w:spacing w:after="0"/>
        <w:ind w:left="1080" w:firstLine="0"/>
        <w:rPr>
          <w:rFonts w:eastAsia="Calibri"/>
          <w:b/>
          <w:bCs/>
        </w:rPr>
      </w:pPr>
    </w:p>
    <w:p w14:paraId="2E3C2254" w14:textId="53FDAF88" w:rsidR="009E7D92" w:rsidRPr="00FF0A4E" w:rsidRDefault="009E7D92" w:rsidP="00FF0A4E">
      <w:pPr>
        <w:pStyle w:val="ListParagraph"/>
        <w:pBdr>
          <w:top w:val="nil"/>
          <w:left w:val="nil"/>
          <w:bottom w:val="nil"/>
          <w:right w:val="nil"/>
          <w:between w:val="nil"/>
        </w:pBdr>
        <w:spacing w:after="0"/>
        <w:ind w:left="1080" w:firstLine="0"/>
        <w:rPr>
          <w:rFonts w:eastAsia="Calibri"/>
          <w:b/>
          <w:bCs/>
        </w:rPr>
      </w:pPr>
    </w:p>
    <w:p w14:paraId="4643C507" w14:textId="30EA8878" w:rsidR="009E7D92" w:rsidRPr="00FF0A4E" w:rsidRDefault="009E7D92" w:rsidP="00FF0A4E">
      <w:pPr>
        <w:pStyle w:val="ListParagraph"/>
        <w:pBdr>
          <w:top w:val="nil"/>
          <w:left w:val="nil"/>
          <w:bottom w:val="nil"/>
          <w:right w:val="nil"/>
          <w:between w:val="nil"/>
        </w:pBdr>
        <w:spacing w:after="0"/>
        <w:ind w:left="1080" w:firstLine="0"/>
        <w:rPr>
          <w:rFonts w:eastAsia="Calibri"/>
          <w:b/>
          <w:bCs/>
        </w:rPr>
      </w:pPr>
    </w:p>
    <w:p w14:paraId="30821ECA" w14:textId="0AE3F1E5" w:rsidR="009E7D92" w:rsidRPr="00FF0A4E" w:rsidRDefault="009E7D92" w:rsidP="00FF0A4E">
      <w:pPr>
        <w:pStyle w:val="ListParagraph"/>
        <w:pBdr>
          <w:top w:val="nil"/>
          <w:left w:val="nil"/>
          <w:bottom w:val="nil"/>
          <w:right w:val="nil"/>
          <w:between w:val="nil"/>
        </w:pBdr>
        <w:spacing w:after="0"/>
        <w:ind w:left="1080" w:firstLine="0"/>
        <w:rPr>
          <w:rFonts w:eastAsia="Calibri"/>
          <w:b/>
          <w:bCs/>
        </w:rPr>
      </w:pPr>
    </w:p>
    <w:p w14:paraId="57C80966" w14:textId="77777777" w:rsidR="009E7D92" w:rsidRPr="00FF0A4E" w:rsidRDefault="009E7D92" w:rsidP="00FF0A4E">
      <w:pPr>
        <w:pStyle w:val="ListParagraph"/>
        <w:pBdr>
          <w:top w:val="nil"/>
          <w:left w:val="nil"/>
          <w:bottom w:val="nil"/>
          <w:right w:val="nil"/>
          <w:between w:val="nil"/>
        </w:pBdr>
        <w:spacing w:after="0"/>
        <w:ind w:left="1080" w:firstLine="0"/>
        <w:rPr>
          <w:rFonts w:eastAsia="Calibri"/>
          <w:b/>
          <w:bCs/>
        </w:rPr>
      </w:pPr>
    </w:p>
    <w:p w14:paraId="74B066D0" w14:textId="2AB3765D" w:rsidR="008D6450" w:rsidRPr="00FF0A4E" w:rsidRDefault="008D6450" w:rsidP="00FF0A4E">
      <w:pPr>
        <w:pStyle w:val="ListParagraph"/>
        <w:numPr>
          <w:ilvl w:val="0"/>
          <w:numId w:val="4"/>
        </w:numPr>
        <w:pBdr>
          <w:top w:val="nil"/>
          <w:left w:val="nil"/>
          <w:bottom w:val="nil"/>
          <w:right w:val="nil"/>
          <w:between w:val="nil"/>
        </w:pBdr>
        <w:spacing w:after="0"/>
        <w:rPr>
          <w:rFonts w:eastAsia="Calibri"/>
          <w:b/>
          <w:bCs/>
        </w:rPr>
      </w:pPr>
      <w:r w:rsidRPr="00FF0A4E">
        <w:rPr>
          <w:rFonts w:eastAsia="Calibri"/>
          <w:b/>
          <w:bCs/>
          <w:lang w:val="en-US"/>
        </w:rPr>
        <w:t>Detailed price table</w:t>
      </w:r>
    </w:p>
    <w:p w14:paraId="18A072E8" w14:textId="77777777" w:rsidR="00E43BA2" w:rsidRPr="00FF0A4E" w:rsidRDefault="00E43BA2" w:rsidP="00FF0A4E">
      <w:pPr>
        <w:pStyle w:val="ListParagraph"/>
        <w:pBdr>
          <w:top w:val="nil"/>
          <w:left w:val="nil"/>
          <w:bottom w:val="nil"/>
          <w:right w:val="nil"/>
          <w:between w:val="nil"/>
        </w:pBdr>
        <w:spacing w:after="0"/>
        <w:ind w:left="1080" w:firstLine="0"/>
        <w:rPr>
          <w:rFonts w:eastAsia="Calibri"/>
          <w:b/>
          <w:bCs/>
        </w:rPr>
      </w:pPr>
    </w:p>
    <w:p w14:paraId="27A4B518" w14:textId="0336DD4C" w:rsidR="008D6450" w:rsidRPr="00FF0A4E" w:rsidRDefault="008D6450" w:rsidP="00FF0A4E">
      <w:pPr>
        <w:pBdr>
          <w:top w:val="nil"/>
          <w:left w:val="nil"/>
          <w:bottom w:val="nil"/>
          <w:right w:val="nil"/>
          <w:between w:val="nil"/>
        </w:pBdr>
        <w:spacing w:after="0"/>
        <w:rPr>
          <w:rFonts w:eastAsia="Calibri"/>
          <w:b/>
          <w:bCs/>
        </w:rPr>
      </w:pPr>
      <w:r w:rsidRPr="00FF0A4E">
        <w:rPr>
          <w:rFonts w:eastAsia="Calibri"/>
          <w:b/>
          <w:bCs/>
          <w:noProof/>
        </w:rPr>
        <w:drawing>
          <wp:inline distT="0" distB="0" distL="0" distR="0" wp14:anchorId="6AD45239" wp14:editId="365C35CC">
            <wp:extent cx="6220691" cy="3499139"/>
            <wp:effectExtent l="152400" t="152400" r="370840" b="368300"/>
            <wp:docPr id="4" name="Picture 3">
              <a:extLst xmlns:a="http://schemas.openxmlformats.org/drawingml/2006/main">
                <a:ext uri="{FF2B5EF4-FFF2-40B4-BE49-F238E27FC236}">
                  <a16:creationId xmlns:a16="http://schemas.microsoft.com/office/drawing/2014/main" id="{090CC5D5-2820-2816-BA6C-DED2ED332D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0CC5D5-2820-2816-BA6C-DED2ED332D3C}"/>
                        </a:ext>
                      </a:extLst>
                    </pic:cNvPr>
                    <pic:cNvPicPr>
                      <a:picLocks noChangeAspect="1"/>
                    </pic:cNvPicPr>
                  </pic:nvPicPr>
                  <pic:blipFill>
                    <a:blip r:embed="rId23"/>
                    <a:stretch>
                      <a:fillRect/>
                    </a:stretch>
                  </pic:blipFill>
                  <pic:spPr>
                    <a:xfrm>
                      <a:off x="0" y="0"/>
                      <a:ext cx="6250181" cy="3515727"/>
                    </a:xfrm>
                    <a:prstGeom prst="rect">
                      <a:avLst/>
                    </a:prstGeom>
                    <a:ln>
                      <a:noFill/>
                    </a:ln>
                    <a:effectLst>
                      <a:outerShdw blurRad="292100" dist="139700" dir="2700000" algn="tl" rotWithShape="0">
                        <a:srgbClr val="333333">
                          <a:alpha val="65000"/>
                        </a:srgbClr>
                      </a:outerShdw>
                    </a:effectLst>
                  </pic:spPr>
                </pic:pic>
              </a:graphicData>
            </a:graphic>
          </wp:inline>
        </w:drawing>
      </w:r>
    </w:p>
    <w:p w14:paraId="289E7EE6" w14:textId="481C85A5" w:rsidR="00B2117C" w:rsidRPr="00FF0A4E" w:rsidRDefault="00B2117C" w:rsidP="00FF0A4E">
      <w:pPr>
        <w:pStyle w:val="NormalWeb"/>
        <w:shd w:val="clear" w:color="auto" w:fill="FFFFFF"/>
        <w:jc w:val="both"/>
        <w:rPr>
          <w:color w:val="1F1F1F"/>
          <w:sz w:val="28"/>
          <w:szCs w:val="28"/>
        </w:rPr>
      </w:pPr>
      <w:r w:rsidRPr="00FF0A4E">
        <w:rPr>
          <w:b/>
          <w:bCs/>
          <w:color w:val="1F1F1F"/>
          <w:sz w:val="28"/>
          <w:szCs w:val="28"/>
        </w:rPr>
        <w:t>Scenario:</w:t>
      </w:r>
      <w:r w:rsidRPr="00FF0A4E">
        <w:rPr>
          <w:color w:val="1F1F1F"/>
          <w:sz w:val="28"/>
          <w:szCs w:val="28"/>
        </w:rPr>
        <w:t xml:space="preserve"> You're a stock investor or analyst interested in comparing the current price of several stocks with their previous day's closing price to gauge their performance.</w:t>
      </w:r>
    </w:p>
    <w:p w14:paraId="63771020" w14:textId="77777777" w:rsidR="00B2117C" w:rsidRPr="00FF0A4E" w:rsidRDefault="00B2117C" w:rsidP="00FF0A4E">
      <w:pPr>
        <w:pStyle w:val="ListParagraph"/>
        <w:numPr>
          <w:ilvl w:val="0"/>
          <w:numId w:val="23"/>
        </w:numPr>
        <w:shd w:val="clear" w:color="auto" w:fill="FFFFFF"/>
        <w:spacing w:before="100" w:beforeAutospacing="1" w:after="100" w:afterAutospacing="1" w:line="240" w:lineRule="auto"/>
        <w:ind w:right="0"/>
        <w:rPr>
          <w:color w:val="1F1F1F"/>
        </w:rPr>
      </w:pPr>
      <w:r w:rsidRPr="00FF0A4E">
        <w:rPr>
          <w:b/>
          <w:bCs/>
          <w:color w:val="1F1F1F"/>
        </w:rPr>
        <w:t>Information in the Table:</w:t>
      </w:r>
    </w:p>
    <w:p w14:paraId="69B27BE8" w14:textId="77777777" w:rsidR="00B2117C" w:rsidRPr="00B2117C" w:rsidRDefault="00B2117C" w:rsidP="00FF0A4E">
      <w:pPr>
        <w:numPr>
          <w:ilvl w:val="0"/>
          <w:numId w:val="31"/>
        </w:numPr>
        <w:shd w:val="clear" w:color="auto" w:fill="FFFFFF"/>
        <w:spacing w:before="100" w:beforeAutospacing="1" w:after="0" w:line="240" w:lineRule="auto"/>
        <w:ind w:right="0"/>
        <w:rPr>
          <w:color w:val="1F1F1F"/>
        </w:rPr>
      </w:pPr>
      <w:r w:rsidRPr="00B2117C">
        <w:rPr>
          <w:b/>
          <w:bCs/>
          <w:color w:val="1F1F1F"/>
        </w:rPr>
        <w:t>Company:</w:t>
      </w:r>
      <w:r w:rsidRPr="00B2117C">
        <w:rPr>
          <w:color w:val="1F1F1F"/>
        </w:rPr>
        <w:t> Names of the companies listed (Apple, Facebook, Google, Nvidia, Tesla, Twitter)</w:t>
      </w:r>
    </w:p>
    <w:p w14:paraId="7F485CC7" w14:textId="77777777" w:rsidR="00B2117C" w:rsidRPr="00B2117C" w:rsidRDefault="00B2117C" w:rsidP="00FF0A4E">
      <w:pPr>
        <w:numPr>
          <w:ilvl w:val="0"/>
          <w:numId w:val="31"/>
        </w:numPr>
        <w:shd w:val="clear" w:color="auto" w:fill="FFFFFF"/>
        <w:spacing w:before="100" w:beforeAutospacing="1" w:after="0" w:line="240" w:lineRule="auto"/>
        <w:ind w:right="0"/>
        <w:rPr>
          <w:color w:val="1F1F1F"/>
        </w:rPr>
      </w:pPr>
      <w:r w:rsidRPr="00B2117C">
        <w:rPr>
          <w:b/>
          <w:bCs/>
          <w:color w:val="1F1F1F"/>
        </w:rPr>
        <w:t>Close Price:</w:t>
      </w:r>
      <w:r w:rsidRPr="00B2117C">
        <w:rPr>
          <w:color w:val="1F1F1F"/>
        </w:rPr>
        <w:t> The current price of each stock at the time the data was captured.</w:t>
      </w:r>
    </w:p>
    <w:p w14:paraId="161C34E8" w14:textId="77777777" w:rsidR="00B2117C" w:rsidRPr="00B2117C" w:rsidRDefault="00B2117C" w:rsidP="00FF0A4E">
      <w:pPr>
        <w:numPr>
          <w:ilvl w:val="0"/>
          <w:numId w:val="31"/>
        </w:numPr>
        <w:shd w:val="clear" w:color="auto" w:fill="FFFFFF"/>
        <w:spacing w:before="100" w:beforeAutospacing="1" w:after="0" w:line="240" w:lineRule="auto"/>
        <w:ind w:right="0"/>
        <w:rPr>
          <w:color w:val="1F1F1F"/>
        </w:rPr>
      </w:pPr>
      <w:r w:rsidRPr="00B2117C">
        <w:rPr>
          <w:b/>
          <w:bCs/>
          <w:color w:val="1F1F1F"/>
        </w:rPr>
        <w:t>Previous Day Close:</w:t>
      </w:r>
      <w:r w:rsidRPr="00B2117C">
        <w:rPr>
          <w:color w:val="1F1F1F"/>
        </w:rPr>
        <w:t> The closing price of each stock on the previous trading day.</w:t>
      </w:r>
    </w:p>
    <w:p w14:paraId="53267070" w14:textId="77777777" w:rsidR="00B2117C" w:rsidRPr="00B2117C" w:rsidRDefault="00B2117C" w:rsidP="00FF0A4E">
      <w:pPr>
        <w:numPr>
          <w:ilvl w:val="0"/>
          <w:numId w:val="31"/>
        </w:numPr>
        <w:shd w:val="clear" w:color="auto" w:fill="FFFFFF"/>
        <w:spacing w:before="100" w:beforeAutospacing="1" w:after="0" w:line="240" w:lineRule="auto"/>
        <w:ind w:right="0"/>
        <w:rPr>
          <w:color w:val="1F1F1F"/>
        </w:rPr>
      </w:pPr>
      <w:r w:rsidRPr="00B2117C">
        <w:rPr>
          <w:b/>
          <w:bCs/>
          <w:color w:val="1F1F1F"/>
        </w:rPr>
        <w:t>Change in Price:</w:t>
      </w:r>
      <w:r w:rsidRPr="00B2117C">
        <w:rPr>
          <w:color w:val="1F1F1F"/>
        </w:rPr>
        <w:t> The difference between the current price and the previous day's closing price.</w:t>
      </w:r>
    </w:p>
    <w:p w14:paraId="04B44F75" w14:textId="77777777" w:rsidR="00B2117C" w:rsidRPr="00B2117C" w:rsidRDefault="00B2117C" w:rsidP="00FF0A4E">
      <w:pPr>
        <w:numPr>
          <w:ilvl w:val="0"/>
          <w:numId w:val="31"/>
        </w:numPr>
        <w:shd w:val="clear" w:color="auto" w:fill="FFFFFF"/>
        <w:spacing w:before="100" w:beforeAutospacing="1" w:after="0" w:line="240" w:lineRule="auto"/>
        <w:ind w:right="0"/>
        <w:rPr>
          <w:color w:val="1F1F1F"/>
        </w:rPr>
      </w:pPr>
      <w:r w:rsidRPr="00B2117C">
        <w:rPr>
          <w:b/>
          <w:bCs/>
          <w:color w:val="1F1F1F"/>
        </w:rPr>
        <w:t>Change in %:</w:t>
      </w:r>
      <w:r w:rsidRPr="00B2117C">
        <w:rPr>
          <w:color w:val="1F1F1F"/>
        </w:rPr>
        <w:t> The percentage change in price compared to the previous day's close. (Negative values indicate a decrease)</w:t>
      </w:r>
    </w:p>
    <w:p w14:paraId="1458FC05" w14:textId="77777777" w:rsidR="00B2117C" w:rsidRPr="00FF0A4E" w:rsidRDefault="00B2117C" w:rsidP="00FF0A4E">
      <w:pPr>
        <w:pStyle w:val="ListParagraph"/>
        <w:numPr>
          <w:ilvl w:val="0"/>
          <w:numId w:val="23"/>
        </w:numPr>
        <w:shd w:val="clear" w:color="auto" w:fill="FFFFFF"/>
        <w:spacing w:before="100" w:beforeAutospacing="1" w:after="100" w:afterAutospacing="1" w:line="240" w:lineRule="auto"/>
        <w:ind w:right="0"/>
        <w:rPr>
          <w:color w:val="1F1F1F"/>
        </w:rPr>
      </w:pPr>
      <w:r w:rsidRPr="00FF0A4E">
        <w:rPr>
          <w:b/>
          <w:bCs/>
          <w:color w:val="1F1F1F"/>
        </w:rPr>
        <w:t>Actions You Can Take:</w:t>
      </w:r>
    </w:p>
    <w:p w14:paraId="34C90E5B" w14:textId="77777777" w:rsidR="00B2117C" w:rsidRPr="00B2117C" w:rsidRDefault="00B2117C" w:rsidP="00FF0A4E">
      <w:pPr>
        <w:numPr>
          <w:ilvl w:val="0"/>
          <w:numId w:val="32"/>
        </w:numPr>
        <w:shd w:val="clear" w:color="auto" w:fill="FFFFFF"/>
        <w:spacing w:before="100" w:beforeAutospacing="1" w:after="0" w:line="240" w:lineRule="auto"/>
        <w:ind w:right="0"/>
        <w:rPr>
          <w:color w:val="1F1F1F"/>
        </w:rPr>
      </w:pPr>
      <w:r w:rsidRPr="00B2117C">
        <w:rPr>
          <w:b/>
          <w:bCs/>
          <w:color w:val="1F1F1F"/>
        </w:rPr>
        <w:t>Identify Gainers and Losers:</w:t>
      </w:r>
      <w:r w:rsidRPr="00B2117C">
        <w:rPr>
          <w:color w:val="1F1F1F"/>
        </w:rPr>
        <w:t> Quickly see which stocks have increased or decreased in price compared to the previous day's close.</w:t>
      </w:r>
    </w:p>
    <w:p w14:paraId="203877ED" w14:textId="77777777" w:rsidR="00B2117C" w:rsidRPr="00B2117C" w:rsidRDefault="00B2117C" w:rsidP="00FF0A4E">
      <w:pPr>
        <w:numPr>
          <w:ilvl w:val="0"/>
          <w:numId w:val="32"/>
        </w:numPr>
        <w:shd w:val="clear" w:color="auto" w:fill="FFFFFF"/>
        <w:spacing w:before="100" w:beforeAutospacing="1" w:after="0" w:line="240" w:lineRule="auto"/>
        <w:ind w:right="0"/>
        <w:rPr>
          <w:color w:val="1F1F1F"/>
        </w:rPr>
      </w:pPr>
      <w:r w:rsidRPr="00B2117C">
        <w:rPr>
          <w:b/>
          <w:bCs/>
          <w:color w:val="1F1F1F"/>
        </w:rPr>
        <w:lastRenderedPageBreak/>
        <w:t>Analyze Performance:</w:t>
      </w:r>
      <w:r w:rsidRPr="00B2117C">
        <w:rPr>
          <w:color w:val="1F1F1F"/>
        </w:rPr>
        <w:t> Use the change in price and percentage change to assess how each stock is performing relative to the previous day.</w:t>
      </w:r>
    </w:p>
    <w:p w14:paraId="315D81C9" w14:textId="77777777" w:rsidR="00B2117C" w:rsidRPr="00B2117C" w:rsidRDefault="00B2117C" w:rsidP="00FF0A4E">
      <w:pPr>
        <w:numPr>
          <w:ilvl w:val="0"/>
          <w:numId w:val="32"/>
        </w:numPr>
        <w:shd w:val="clear" w:color="auto" w:fill="FFFFFF"/>
        <w:spacing w:before="100" w:beforeAutospacing="1" w:after="0" w:line="240" w:lineRule="auto"/>
        <w:ind w:right="0"/>
        <w:rPr>
          <w:color w:val="1F1F1F"/>
        </w:rPr>
      </w:pPr>
      <w:r w:rsidRPr="00B2117C">
        <w:rPr>
          <w:b/>
          <w:bCs/>
          <w:color w:val="1F1F1F"/>
        </w:rPr>
        <w:t>Compare Stocks:</w:t>
      </w:r>
      <w:r w:rsidRPr="00B2117C">
        <w:rPr>
          <w:color w:val="1F1F1F"/>
        </w:rPr>
        <w:t> Compare the performance of different stocks listed in the table.</w:t>
      </w:r>
    </w:p>
    <w:p w14:paraId="6B48C8D2" w14:textId="77777777" w:rsidR="00B2117C" w:rsidRPr="00B2117C" w:rsidRDefault="00B2117C" w:rsidP="00FF0A4E">
      <w:pPr>
        <w:numPr>
          <w:ilvl w:val="0"/>
          <w:numId w:val="32"/>
        </w:numPr>
        <w:shd w:val="clear" w:color="auto" w:fill="FFFFFF"/>
        <w:spacing w:before="100" w:beforeAutospacing="1" w:after="0" w:line="240" w:lineRule="auto"/>
        <w:ind w:right="0"/>
        <w:rPr>
          <w:color w:val="1F1F1F"/>
        </w:rPr>
      </w:pPr>
      <w:r w:rsidRPr="00B2117C">
        <w:rPr>
          <w:b/>
          <w:bCs/>
          <w:color w:val="1F1F1F"/>
        </w:rPr>
        <w:t>Drill Down for Further Analysis:</w:t>
      </w:r>
      <w:r w:rsidRPr="00B2117C">
        <w:rPr>
          <w:color w:val="1F1F1F"/>
        </w:rPr>
        <w:t> If a particular stock's performance piques your interest, you can research it further to understand the reasons behind the price movement. This might involve looking at news articles, analyst ratings, or other financial data.</w:t>
      </w:r>
    </w:p>
    <w:p w14:paraId="3593AF6D" w14:textId="624D0118" w:rsidR="00E43BA2" w:rsidRPr="00FF0A4E" w:rsidRDefault="00E43BA2" w:rsidP="00FF0A4E">
      <w:pPr>
        <w:pStyle w:val="ListParagraph"/>
        <w:pBdr>
          <w:top w:val="nil"/>
          <w:left w:val="nil"/>
          <w:bottom w:val="nil"/>
          <w:right w:val="nil"/>
          <w:between w:val="nil"/>
        </w:pBdr>
        <w:spacing w:after="0"/>
        <w:ind w:left="1080" w:firstLine="0"/>
        <w:rPr>
          <w:rFonts w:eastAsia="Calibri"/>
          <w:b/>
          <w:bCs/>
        </w:rPr>
      </w:pPr>
    </w:p>
    <w:p w14:paraId="6E1A0655" w14:textId="77777777" w:rsidR="00E43BA2" w:rsidRPr="00FF0A4E" w:rsidRDefault="00E43BA2" w:rsidP="00FF0A4E">
      <w:pPr>
        <w:pStyle w:val="ListParagraph"/>
        <w:pBdr>
          <w:top w:val="nil"/>
          <w:left w:val="nil"/>
          <w:bottom w:val="nil"/>
          <w:right w:val="nil"/>
          <w:between w:val="nil"/>
        </w:pBdr>
        <w:spacing w:after="0"/>
        <w:ind w:left="1080" w:firstLine="0"/>
        <w:rPr>
          <w:rFonts w:eastAsia="Calibri"/>
          <w:b/>
          <w:bCs/>
        </w:rPr>
      </w:pPr>
    </w:p>
    <w:p w14:paraId="3EA15367" w14:textId="37F7B97D" w:rsidR="008D6450" w:rsidRPr="00FF0A4E" w:rsidRDefault="008D6450" w:rsidP="00FF0A4E">
      <w:pPr>
        <w:pStyle w:val="ListParagraph"/>
        <w:numPr>
          <w:ilvl w:val="0"/>
          <w:numId w:val="4"/>
        </w:numPr>
        <w:pBdr>
          <w:top w:val="nil"/>
          <w:left w:val="nil"/>
          <w:bottom w:val="nil"/>
          <w:right w:val="nil"/>
          <w:between w:val="nil"/>
        </w:pBdr>
        <w:spacing w:after="0"/>
        <w:rPr>
          <w:rFonts w:eastAsia="Calibri"/>
          <w:b/>
          <w:bCs/>
        </w:rPr>
      </w:pPr>
      <w:r w:rsidRPr="00FF0A4E">
        <w:rPr>
          <w:rFonts w:eastAsia="Calibri"/>
          <w:b/>
          <w:bCs/>
          <w:lang w:val="en-US"/>
        </w:rPr>
        <w:t>Detailed volume table</w:t>
      </w:r>
    </w:p>
    <w:p w14:paraId="3169CFDB" w14:textId="77777777" w:rsidR="00E43BA2" w:rsidRPr="00FF0A4E" w:rsidRDefault="00E43BA2" w:rsidP="00FF0A4E">
      <w:pPr>
        <w:pStyle w:val="ListParagraph"/>
        <w:pBdr>
          <w:top w:val="nil"/>
          <w:left w:val="nil"/>
          <w:bottom w:val="nil"/>
          <w:right w:val="nil"/>
          <w:between w:val="nil"/>
        </w:pBdr>
        <w:spacing w:after="0"/>
        <w:ind w:left="1080" w:firstLine="0"/>
        <w:rPr>
          <w:rFonts w:eastAsia="Calibri"/>
          <w:b/>
          <w:bCs/>
        </w:rPr>
      </w:pPr>
    </w:p>
    <w:p w14:paraId="09BF13E3" w14:textId="06B18729" w:rsidR="008D6450" w:rsidRPr="00FF0A4E" w:rsidRDefault="008D6450" w:rsidP="00FF0A4E">
      <w:pPr>
        <w:pBdr>
          <w:top w:val="nil"/>
          <w:left w:val="nil"/>
          <w:bottom w:val="nil"/>
          <w:right w:val="nil"/>
          <w:between w:val="nil"/>
        </w:pBdr>
        <w:spacing w:after="0"/>
        <w:rPr>
          <w:rFonts w:eastAsia="Calibri"/>
          <w:b/>
          <w:bCs/>
        </w:rPr>
      </w:pPr>
      <w:r w:rsidRPr="00FF0A4E">
        <w:rPr>
          <w:rFonts w:eastAsia="Calibri"/>
          <w:b/>
          <w:bCs/>
          <w:noProof/>
        </w:rPr>
        <w:drawing>
          <wp:inline distT="0" distB="0" distL="0" distR="0" wp14:anchorId="3CE58929" wp14:editId="66136AAB">
            <wp:extent cx="6172200" cy="2734945"/>
            <wp:effectExtent l="152400" t="152400" r="361950" b="370205"/>
            <wp:docPr id="889957048" name="Picture 3">
              <a:extLst xmlns:a="http://schemas.openxmlformats.org/drawingml/2006/main">
                <a:ext uri="{FF2B5EF4-FFF2-40B4-BE49-F238E27FC236}">
                  <a16:creationId xmlns:a16="http://schemas.microsoft.com/office/drawing/2014/main" id="{090CC5D5-2820-2816-BA6C-DED2ED332D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0CC5D5-2820-2816-BA6C-DED2ED332D3C}"/>
                        </a:ext>
                      </a:extLst>
                    </pic:cNvPr>
                    <pic:cNvPicPr>
                      <a:picLocks noChangeAspect="1"/>
                    </pic:cNvPicPr>
                  </pic:nvPicPr>
                  <pic:blipFill>
                    <a:blip r:embed="rId23"/>
                    <a:stretch>
                      <a:fillRect/>
                    </a:stretch>
                  </pic:blipFill>
                  <pic:spPr>
                    <a:xfrm>
                      <a:off x="0" y="0"/>
                      <a:ext cx="6195921" cy="2745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7CA96197" w14:textId="61BF1387" w:rsidR="00B2117C" w:rsidRPr="00FF0A4E" w:rsidRDefault="00B2117C" w:rsidP="00FF0A4E">
      <w:pPr>
        <w:pStyle w:val="NormalWeb"/>
        <w:shd w:val="clear" w:color="auto" w:fill="FFFFFF"/>
        <w:jc w:val="both"/>
        <w:rPr>
          <w:color w:val="1F1F1F"/>
          <w:sz w:val="28"/>
          <w:szCs w:val="28"/>
        </w:rPr>
      </w:pPr>
      <w:r w:rsidRPr="00FF0A4E">
        <w:rPr>
          <w:b/>
          <w:bCs/>
          <w:color w:val="1F1F1F"/>
          <w:sz w:val="28"/>
          <w:szCs w:val="28"/>
        </w:rPr>
        <w:t>Scenario:</w:t>
      </w:r>
      <w:r w:rsidRPr="00FF0A4E">
        <w:rPr>
          <w:color w:val="1F1F1F"/>
          <w:sz w:val="28"/>
          <w:szCs w:val="28"/>
        </w:rPr>
        <w:t xml:space="preserve"> You are a stock market analyst or investor following several </w:t>
      </w:r>
      <w:r w:rsidRPr="00FF0A4E">
        <w:rPr>
          <w:color w:val="1F1F1F"/>
          <w:sz w:val="28"/>
          <w:szCs w:val="28"/>
        </w:rPr>
        <w:t>USA</w:t>
      </w:r>
      <w:r w:rsidRPr="00FF0A4E">
        <w:rPr>
          <w:color w:val="1F1F1F"/>
          <w:sz w:val="28"/>
          <w:szCs w:val="28"/>
        </w:rPr>
        <w:t xml:space="preserve"> stocks and interested in comparing their performance over the course of the day.</w:t>
      </w:r>
    </w:p>
    <w:p w14:paraId="0911E6E7" w14:textId="77777777" w:rsidR="00B2117C" w:rsidRPr="00B2117C" w:rsidRDefault="00B2117C" w:rsidP="00FF0A4E">
      <w:pPr>
        <w:shd w:val="clear" w:color="auto" w:fill="FFFFFF"/>
        <w:spacing w:before="100" w:beforeAutospacing="1" w:after="100" w:afterAutospacing="1" w:line="240" w:lineRule="auto"/>
        <w:ind w:left="0" w:right="0" w:firstLine="0"/>
        <w:rPr>
          <w:color w:val="1F1F1F"/>
        </w:rPr>
      </w:pPr>
      <w:r w:rsidRPr="00B2117C">
        <w:rPr>
          <w:b/>
          <w:bCs/>
          <w:color w:val="1F1F1F"/>
        </w:rPr>
        <w:t>Information in the Table:</w:t>
      </w:r>
    </w:p>
    <w:p w14:paraId="0ED3E7F0" w14:textId="77777777" w:rsidR="00B2117C" w:rsidRPr="00B2117C" w:rsidRDefault="00B2117C" w:rsidP="00FF0A4E">
      <w:pPr>
        <w:numPr>
          <w:ilvl w:val="0"/>
          <w:numId w:val="33"/>
        </w:numPr>
        <w:shd w:val="clear" w:color="auto" w:fill="FFFFFF"/>
        <w:spacing w:before="100" w:beforeAutospacing="1" w:after="0" w:line="240" w:lineRule="auto"/>
        <w:ind w:right="0"/>
        <w:rPr>
          <w:color w:val="1F1F1F"/>
        </w:rPr>
      </w:pPr>
      <w:r w:rsidRPr="00B2117C">
        <w:rPr>
          <w:b/>
          <w:bCs/>
          <w:color w:val="1F1F1F"/>
        </w:rPr>
        <w:t>Company:</w:t>
      </w:r>
      <w:r w:rsidRPr="00B2117C">
        <w:rPr>
          <w:color w:val="1F1F1F"/>
        </w:rPr>
        <w:t> Names of the Indian companies listed (ABB India Ltd., ABM International Ltd., ACC Ltd., ADF Foods Ltd., etc.)</w:t>
      </w:r>
    </w:p>
    <w:p w14:paraId="7275A89E" w14:textId="77777777" w:rsidR="00B2117C" w:rsidRPr="00B2117C" w:rsidRDefault="00B2117C" w:rsidP="00FF0A4E">
      <w:pPr>
        <w:numPr>
          <w:ilvl w:val="0"/>
          <w:numId w:val="33"/>
        </w:numPr>
        <w:shd w:val="clear" w:color="auto" w:fill="FFFFFF"/>
        <w:spacing w:before="100" w:beforeAutospacing="1" w:after="0" w:line="240" w:lineRule="auto"/>
        <w:ind w:right="0"/>
        <w:rPr>
          <w:color w:val="1F1F1F"/>
        </w:rPr>
      </w:pPr>
      <w:r w:rsidRPr="00B2117C">
        <w:rPr>
          <w:b/>
          <w:bCs/>
          <w:color w:val="1F1F1F"/>
        </w:rPr>
        <w:t>Current Price:</w:t>
      </w:r>
      <w:r w:rsidRPr="00B2117C">
        <w:rPr>
          <w:color w:val="1F1F1F"/>
        </w:rPr>
        <w:t> The current price of each stock at the time the data was captured.</w:t>
      </w:r>
    </w:p>
    <w:p w14:paraId="26D2ABB6" w14:textId="77777777" w:rsidR="00B2117C" w:rsidRPr="00B2117C" w:rsidRDefault="00B2117C" w:rsidP="00FF0A4E">
      <w:pPr>
        <w:numPr>
          <w:ilvl w:val="0"/>
          <w:numId w:val="33"/>
        </w:numPr>
        <w:shd w:val="clear" w:color="auto" w:fill="FFFFFF"/>
        <w:spacing w:before="100" w:beforeAutospacing="1" w:after="0" w:line="240" w:lineRule="auto"/>
        <w:ind w:right="0"/>
        <w:rPr>
          <w:color w:val="1F1F1F"/>
        </w:rPr>
      </w:pPr>
      <w:r w:rsidRPr="00B2117C">
        <w:rPr>
          <w:b/>
          <w:bCs/>
          <w:color w:val="1F1F1F"/>
        </w:rPr>
        <w:t>52 Week High/Low:</w:t>
      </w:r>
      <w:r w:rsidRPr="00B2117C">
        <w:rPr>
          <w:color w:val="1F1F1F"/>
        </w:rPr>
        <w:t> The highest and lowest price at which each stock has traded during the past year.</w:t>
      </w:r>
    </w:p>
    <w:p w14:paraId="7B1237C3" w14:textId="77777777" w:rsidR="00B2117C" w:rsidRPr="00FF0A4E" w:rsidRDefault="00B2117C" w:rsidP="00FF0A4E">
      <w:pPr>
        <w:pStyle w:val="ListParagraph"/>
        <w:numPr>
          <w:ilvl w:val="0"/>
          <w:numId w:val="21"/>
        </w:numPr>
        <w:shd w:val="clear" w:color="auto" w:fill="FFFFFF"/>
        <w:spacing w:before="100" w:beforeAutospacing="1" w:after="100" w:afterAutospacing="1" w:line="240" w:lineRule="auto"/>
        <w:ind w:right="0"/>
        <w:rPr>
          <w:color w:val="1F1F1F"/>
        </w:rPr>
      </w:pPr>
      <w:r w:rsidRPr="00FF0A4E">
        <w:rPr>
          <w:b/>
          <w:bCs/>
          <w:color w:val="1F1F1F"/>
        </w:rPr>
        <w:t>Actions You Can Take:</w:t>
      </w:r>
    </w:p>
    <w:p w14:paraId="04F21B18" w14:textId="77777777" w:rsidR="00B2117C" w:rsidRPr="00B2117C" w:rsidRDefault="00B2117C" w:rsidP="00FF0A4E">
      <w:pPr>
        <w:numPr>
          <w:ilvl w:val="0"/>
          <w:numId w:val="34"/>
        </w:numPr>
        <w:shd w:val="clear" w:color="auto" w:fill="FFFFFF"/>
        <w:spacing w:before="100" w:beforeAutospacing="1" w:after="0" w:line="240" w:lineRule="auto"/>
        <w:ind w:right="0"/>
        <w:rPr>
          <w:color w:val="1F1F1F"/>
        </w:rPr>
      </w:pPr>
      <w:r w:rsidRPr="00B2117C">
        <w:rPr>
          <w:b/>
          <w:bCs/>
          <w:color w:val="1F1F1F"/>
        </w:rPr>
        <w:t>Identify Current Leaders:</w:t>
      </w:r>
      <w:r w:rsidRPr="00B2117C">
        <w:rPr>
          <w:color w:val="1F1F1F"/>
        </w:rPr>
        <w:t> See which stocks are currently trading at their highest price point within the last year (based on the 52 Week High column).</w:t>
      </w:r>
    </w:p>
    <w:p w14:paraId="570626E2" w14:textId="77777777" w:rsidR="00B2117C" w:rsidRPr="00B2117C" w:rsidRDefault="00B2117C" w:rsidP="00FF0A4E">
      <w:pPr>
        <w:numPr>
          <w:ilvl w:val="0"/>
          <w:numId w:val="34"/>
        </w:numPr>
        <w:shd w:val="clear" w:color="auto" w:fill="FFFFFF"/>
        <w:spacing w:before="100" w:beforeAutospacing="1" w:after="0" w:line="240" w:lineRule="auto"/>
        <w:ind w:right="0"/>
        <w:rPr>
          <w:color w:val="1F1F1F"/>
        </w:rPr>
      </w:pPr>
      <w:r w:rsidRPr="00B2117C">
        <w:rPr>
          <w:b/>
          <w:bCs/>
          <w:color w:val="1F1F1F"/>
        </w:rPr>
        <w:lastRenderedPageBreak/>
        <w:t>Identify Potential Buys:</w:t>
      </w:r>
      <w:r w:rsidRPr="00B2117C">
        <w:rPr>
          <w:color w:val="1F1F1F"/>
        </w:rPr>
        <w:t> Look for stocks trading closer to their 52 Week Low that might be undervalued based on this metric (</w:t>
      </w:r>
      <w:r w:rsidRPr="00B2117C">
        <w:rPr>
          <w:b/>
          <w:bCs/>
          <w:color w:val="1F1F1F"/>
        </w:rPr>
        <w:t>Disclaimer:</w:t>
      </w:r>
      <w:r w:rsidRPr="00B2117C">
        <w:rPr>
          <w:color w:val="1F1F1F"/>
        </w:rPr>
        <w:t> This is a simplified strategy and not a guaranteed method for selecting stocks).</w:t>
      </w:r>
    </w:p>
    <w:p w14:paraId="220E8AAA" w14:textId="77777777" w:rsidR="00B2117C" w:rsidRPr="00B2117C" w:rsidRDefault="00B2117C" w:rsidP="00FF0A4E">
      <w:pPr>
        <w:numPr>
          <w:ilvl w:val="0"/>
          <w:numId w:val="34"/>
        </w:numPr>
        <w:shd w:val="clear" w:color="auto" w:fill="FFFFFF"/>
        <w:spacing w:before="100" w:beforeAutospacing="1" w:after="0" w:line="240" w:lineRule="auto"/>
        <w:ind w:right="0"/>
        <w:rPr>
          <w:color w:val="1F1F1F"/>
        </w:rPr>
      </w:pPr>
      <w:r w:rsidRPr="00B2117C">
        <w:rPr>
          <w:b/>
          <w:bCs/>
          <w:color w:val="1F1F1F"/>
        </w:rPr>
        <w:t>Monitor Intraday Performance:</w:t>
      </w:r>
      <w:r w:rsidRPr="00B2117C">
        <w:rPr>
          <w:color w:val="1F1F1F"/>
        </w:rPr>
        <w:t> Since the table doesn't show previous day's closing prices, you can't directly assess how much each stock has moved throughout the day. However, you can monitor the current price and potentially compare it to other price quotes or charts to gauge its intraday performance.</w:t>
      </w:r>
    </w:p>
    <w:p w14:paraId="0E9B8907" w14:textId="23BE3DB4" w:rsidR="00B2117C" w:rsidRPr="00FF0A4E" w:rsidRDefault="00B2117C" w:rsidP="00FF0A4E">
      <w:pPr>
        <w:numPr>
          <w:ilvl w:val="0"/>
          <w:numId w:val="34"/>
        </w:numPr>
        <w:shd w:val="clear" w:color="auto" w:fill="FFFFFF"/>
        <w:spacing w:before="100" w:beforeAutospacing="1" w:after="0" w:line="240" w:lineRule="auto"/>
        <w:ind w:right="0"/>
        <w:rPr>
          <w:color w:val="1F1F1F"/>
        </w:rPr>
      </w:pPr>
      <w:r w:rsidRPr="00B2117C">
        <w:rPr>
          <w:b/>
          <w:bCs/>
          <w:color w:val="1F1F1F"/>
        </w:rPr>
        <w:t>Further Research:</w:t>
      </w:r>
      <w:r w:rsidRPr="00B2117C">
        <w:rPr>
          <w:color w:val="1F1F1F"/>
        </w:rPr>
        <w:t> If a particular company's current price or its position within its 52-week range interests you, you can research it further to understand its fundamentals, news or analyst rating</w:t>
      </w:r>
      <w:bookmarkStart w:id="0" w:name="_heading=h.bvc4dfn34zk3" w:colFirst="0" w:colLast="0"/>
      <w:bookmarkEnd w:id="0"/>
      <w:r w:rsidRPr="00B2117C">
        <w:rPr>
          <w:color w:val="1F1F1F"/>
        </w:rPr>
        <w:t>s.</w:t>
      </w:r>
    </w:p>
    <w:p w14:paraId="4D61CE8D" w14:textId="77777777" w:rsidR="009E7D92" w:rsidRPr="00FF0A4E" w:rsidRDefault="009E7D92" w:rsidP="00FF0A4E">
      <w:pPr>
        <w:ind w:left="720" w:firstLine="0"/>
        <w:rPr>
          <w:rFonts w:eastAsia="Calibri"/>
          <w:b/>
          <w:u w:val="single"/>
        </w:rPr>
      </w:pPr>
    </w:p>
    <w:p w14:paraId="2B8FB8B8" w14:textId="7F32C5DA" w:rsidR="009E7D92" w:rsidRDefault="009E7D92" w:rsidP="00FF0A4E">
      <w:pPr>
        <w:ind w:left="720" w:firstLine="0"/>
        <w:jc w:val="center"/>
        <w:rPr>
          <w:rFonts w:eastAsia="Calibri"/>
          <w:b/>
          <w:u w:val="single"/>
        </w:rPr>
      </w:pPr>
    </w:p>
    <w:p w14:paraId="59DD3F18" w14:textId="77777777" w:rsidR="00FF0A4E" w:rsidRPr="00FF0A4E" w:rsidRDefault="00FF0A4E" w:rsidP="00FF0A4E">
      <w:pPr>
        <w:ind w:left="720" w:firstLine="0"/>
        <w:jc w:val="center"/>
        <w:rPr>
          <w:rFonts w:eastAsia="Calibri"/>
          <w:b/>
          <w:u w:val="single"/>
        </w:rPr>
      </w:pPr>
    </w:p>
    <w:p w14:paraId="29CC30C9" w14:textId="2518BBB9" w:rsidR="00570225" w:rsidRPr="00FF0A4E" w:rsidRDefault="00DB525A" w:rsidP="00FF0A4E">
      <w:pPr>
        <w:jc w:val="center"/>
        <w:rPr>
          <w:rFonts w:eastAsia="Calibri"/>
          <w:b/>
          <w:u w:val="single"/>
        </w:rPr>
      </w:pPr>
      <w:r w:rsidRPr="00FF0A4E">
        <w:rPr>
          <w:rFonts w:eastAsia="Calibri"/>
          <w:b/>
          <w:u w:val="single"/>
        </w:rPr>
        <w:t>Conclusion</w:t>
      </w:r>
    </w:p>
    <w:p w14:paraId="19785574" w14:textId="77777777" w:rsidR="00570225" w:rsidRPr="00FF0A4E" w:rsidRDefault="00570225" w:rsidP="00FF0A4E">
      <w:pPr>
        <w:ind w:left="720" w:firstLine="0"/>
        <w:rPr>
          <w:rFonts w:eastAsia="Calibri"/>
          <w:b/>
          <w:u w:val="single"/>
        </w:rPr>
      </w:pPr>
    </w:p>
    <w:p w14:paraId="57CE8F95" w14:textId="0B90F66F" w:rsidR="00B2117C" w:rsidRPr="00B2117C" w:rsidRDefault="00B2117C" w:rsidP="00FF0A4E">
      <w:pPr>
        <w:spacing w:after="160" w:line="259" w:lineRule="auto"/>
        <w:ind w:left="0" w:right="0" w:firstLine="0"/>
        <w:rPr>
          <w:rFonts w:eastAsia="Calibri"/>
        </w:rPr>
      </w:pPr>
      <w:r w:rsidRPr="00FF0A4E">
        <w:rPr>
          <w:rFonts w:eastAsia="Calibri"/>
          <w:lang w:val="en-US"/>
        </w:rPr>
        <w:t>T</w:t>
      </w:r>
      <w:r w:rsidRPr="00B2117C">
        <w:rPr>
          <w:rFonts w:eastAsia="Calibri"/>
          <w:lang w:val="en-US"/>
        </w:rPr>
        <w:t>he Market Insights Dashboard offers a comprehensive solution for investors, traders, and financial professionals to efficiently track and analyze stock market data. With real-time updates, historical analysis tools, customizable features, and revenue streams from subscriptions, advertising, data licensing, and consulting services, the dashboard provides value and convenience to users while positioning itself for sustained growth in the financial technology sector.</w:t>
      </w:r>
    </w:p>
    <w:p w14:paraId="529889BD" w14:textId="77777777" w:rsidR="00570225" w:rsidRPr="00FF0A4E" w:rsidRDefault="00DB525A" w:rsidP="00FF0A4E">
      <w:pPr>
        <w:spacing w:after="160" w:line="259" w:lineRule="auto"/>
        <w:ind w:left="0" w:right="0" w:firstLine="0"/>
        <w:rPr>
          <w:rFonts w:eastAsia="Calibri"/>
          <w:b/>
        </w:rPr>
      </w:pPr>
      <w:r w:rsidRPr="00FF0A4E">
        <w:br w:type="page"/>
      </w:r>
    </w:p>
    <w:p w14:paraId="40E8E7E9" w14:textId="77777777" w:rsidR="00570225" w:rsidRPr="00FF0A4E" w:rsidRDefault="00DB525A" w:rsidP="00FF0A4E">
      <w:pPr>
        <w:jc w:val="center"/>
        <w:rPr>
          <w:rFonts w:eastAsia="Calibri"/>
          <w:b/>
          <w:u w:val="single"/>
        </w:rPr>
      </w:pPr>
      <w:r w:rsidRPr="00FF0A4E">
        <w:rPr>
          <w:rFonts w:eastAsia="Calibri"/>
          <w:b/>
          <w:u w:val="single"/>
        </w:rPr>
        <w:lastRenderedPageBreak/>
        <w:t>References</w:t>
      </w:r>
    </w:p>
    <w:p w14:paraId="42159DBA" w14:textId="77777777" w:rsidR="00570225" w:rsidRPr="00FF0A4E" w:rsidRDefault="00570225" w:rsidP="00FF0A4E">
      <w:pPr>
        <w:rPr>
          <w:rFonts w:eastAsia="Calibri"/>
          <w:b/>
          <w:u w:val="single"/>
        </w:rPr>
      </w:pPr>
    </w:p>
    <w:p w14:paraId="7DBDD925" w14:textId="5D3A3C88" w:rsidR="00570225" w:rsidRPr="00FF0A4E" w:rsidRDefault="00E43BA2" w:rsidP="00FF0A4E">
      <w:pPr>
        <w:rPr>
          <w:rFonts w:eastAsia="Calibri"/>
          <w:color w:val="4472C4" w:themeColor="accent1"/>
        </w:rPr>
      </w:pPr>
      <w:r w:rsidRPr="00FF0A4E">
        <w:rPr>
          <w:color w:val="4472C4" w:themeColor="accent1"/>
        </w:rPr>
        <w:t>https://www.kaggle.com/datasets/jacksoncrow/stock-market-dataset</w:t>
      </w:r>
    </w:p>
    <w:sectPr w:rsidR="00570225" w:rsidRPr="00FF0A4E">
      <w:headerReference w:type="even" r:id="rId24"/>
      <w:headerReference w:type="default" r:id="rId25"/>
      <w:footerReference w:type="even" r:id="rId26"/>
      <w:footerReference w:type="default" r:id="rId27"/>
      <w:headerReference w:type="first" r:id="rId28"/>
      <w:footerReference w:type="first" r:id="rId29"/>
      <w:pgSz w:w="12240" w:h="15840"/>
      <w:pgMar w:top="720" w:right="720" w:bottom="720" w:left="720" w:header="480" w:footer="4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CE1AB" w14:textId="77777777" w:rsidR="00DB525A" w:rsidRDefault="00DB525A">
      <w:pPr>
        <w:spacing w:after="0" w:line="240" w:lineRule="auto"/>
      </w:pPr>
      <w:r>
        <w:separator/>
      </w:r>
    </w:p>
  </w:endnote>
  <w:endnote w:type="continuationSeparator" w:id="0">
    <w:p w14:paraId="3DA748E7" w14:textId="77777777" w:rsidR="00DB525A" w:rsidRDefault="00DB5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C492C" w14:textId="77777777" w:rsidR="00570225" w:rsidRDefault="00DB525A">
    <w:pPr>
      <w:spacing w:after="0" w:line="259" w:lineRule="auto"/>
      <w:ind w:left="0" w:right="4" w:firstLine="0"/>
      <w:jc w:val="center"/>
    </w:pPr>
    <w:r>
      <w:fldChar w:fldCharType="begin"/>
    </w:r>
    <w:r>
      <w:instrText>PAGE</w:instrText>
    </w:r>
    <w:r>
      <w:fldChar w:fldCharType="separate"/>
    </w:r>
    <w:r>
      <w:fldChar w:fldCharType="end"/>
    </w:r>
    <w:r>
      <w:rPr>
        <w:rFonts w:ascii="Calibri" w:eastAsia="Calibri" w:hAnsi="Calibri" w:cs="Calibri"/>
        <w:sz w:val="22"/>
        <w:szCs w:val="22"/>
      </w:rPr>
      <w:t xml:space="preserve"> </w:t>
    </w:r>
    <w:r>
      <w:rPr>
        <w:noProof/>
      </w:rPr>
      <mc:AlternateContent>
        <mc:Choice Requires="wpg">
          <w:drawing>
            <wp:anchor distT="0" distB="0" distL="114300" distR="114300" simplePos="0" relativeHeight="251666432" behindDoc="0" locked="0" layoutInCell="1" hidden="0" allowOverlap="1" wp14:anchorId="0BE98CB4" wp14:editId="19C78486">
              <wp:simplePos x="0" y="0"/>
              <wp:positionH relativeFrom="column">
                <wp:posOffset>-152399</wp:posOffset>
              </wp:positionH>
              <wp:positionV relativeFrom="paragraph">
                <wp:posOffset>9740900</wp:posOffset>
              </wp:positionV>
              <wp:extent cx="7165594" cy="6096"/>
              <wp:effectExtent l="0" t="0" r="0" b="0"/>
              <wp:wrapSquare wrapText="bothSides" distT="0" distB="0" distL="114300" distR="114300"/>
              <wp:docPr id="2011853688" name="Group 2011853688"/>
              <wp:cNvGraphicFramePr/>
              <a:graphic xmlns:a="http://schemas.openxmlformats.org/drawingml/2006/main">
                <a:graphicData uri="http://schemas.microsoft.com/office/word/2010/wordprocessingGroup">
                  <wpg:wgp>
                    <wpg:cNvGrpSpPr/>
                    <wpg:grpSpPr>
                      <a:xfrm>
                        <a:off x="0" y="0"/>
                        <a:ext cx="7165594" cy="6096"/>
                        <a:chOff x="1763200" y="3776950"/>
                        <a:chExt cx="7168650" cy="9150"/>
                      </a:xfrm>
                    </wpg:grpSpPr>
                    <wpg:grpSp>
                      <wpg:cNvPr id="297634725" name="Group 297634725"/>
                      <wpg:cNvGrpSpPr/>
                      <wpg:grpSpPr>
                        <a:xfrm>
                          <a:off x="1763203" y="3776952"/>
                          <a:ext cx="7168642" cy="9144"/>
                          <a:chOff x="0" y="0"/>
                          <a:chExt cx="7168642" cy="9144"/>
                        </a:xfrm>
                      </wpg:grpSpPr>
                      <wps:wsp>
                        <wps:cNvPr id="298452139" name="Rectangle 298452139"/>
                        <wps:cNvSpPr/>
                        <wps:spPr>
                          <a:xfrm>
                            <a:off x="0" y="0"/>
                            <a:ext cx="7165575" cy="6075"/>
                          </a:xfrm>
                          <a:prstGeom prst="rect">
                            <a:avLst/>
                          </a:prstGeom>
                          <a:noFill/>
                          <a:ln>
                            <a:noFill/>
                          </a:ln>
                        </wps:spPr>
                        <wps:txbx>
                          <w:txbxContent>
                            <w:p w14:paraId="5176D013" w14:textId="77777777" w:rsidR="00570225" w:rsidRDefault="00570225">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937271965" name="Freeform: Shape 1937271965"/>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302585093" name="Freeform: Shape 1302585093"/>
                        <wps:cNvSpPr/>
                        <wps:spPr>
                          <a:xfrm>
                            <a:off x="6096" y="0"/>
                            <a:ext cx="7153402" cy="9144"/>
                          </a:xfrm>
                          <a:custGeom>
                            <a:avLst/>
                            <a:gdLst/>
                            <a:ahLst/>
                            <a:cxnLst/>
                            <a:rect l="l" t="t" r="r" b="b"/>
                            <a:pathLst>
                              <a:path w="7153402" h="9144" extrusionOk="0">
                                <a:moveTo>
                                  <a:pt x="0" y="0"/>
                                </a:moveTo>
                                <a:lnTo>
                                  <a:pt x="7153402" y="0"/>
                                </a:lnTo>
                                <a:lnTo>
                                  <a:pt x="715340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796589413" name="Freeform: Shape 796589413"/>
                        <wps:cNvSpPr/>
                        <wps:spPr>
                          <a:xfrm>
                            <a:off x="7159498"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0BE98CB4" id="Group 2011853688" o:spid="_x0000_s1048" style="position:absolute;left:0;text-align:left;margin-left:-12pt;margin-top:767pt;width:564.2pt;height:.5pt;z-index:251666432" coordorigin="17632,37769" coordsize="7168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">
              <v:group id="Group 297634725" o:spid="_x0000_s1049" style="position:absolute;left:17632;top:37769;width:71686;height:91" coordsize="716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">
                <v:rect id="Rectangle 298452139" o:spid="_x0000_s1050" style="position:absolute;width:71655;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" filled="f" stroked="f">
                  <v:textbox inset="2.53958mm,2.53958mm,2.53958mm,2.53958mm">
                    <w:txbxContent>
                      <w:p w14:paraId="5176D013" w14:textId="77777777" w:rsidR="00570225" w:rsidRDefault="00570225">
                        <w:pPr>
                          <w:spacing w:after="0" w:line="240" w:lineRule="auto"/>
                          <w:ind w:left="0" w:right="0" w:firstLine="0"/>
                          <w:jc w:val="left"/>
                          <w:textDirection w:val="btLr"/>
                        </w:pPr>
                      </w:p>
                    </w:txbxContent>
                  </v:textbox>
                </v:rect>
                <v:shape id="Freeform: Shape 1937271965" o:spid="_x0000_s1051"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" path="m,l9144,r,9144l,9144,,e" fillcolor="black" stroked="f">
                  <v:path arrowok="t" o:extrusionok="f"/>
                </v:shape>
                <v:shape id="Freeform: Shape 1302585093" o:spid="_x0000_s1052" style="position:absolute;left:60;width:71534;height:91;visibility:visible;mso-wrap-style:square;v-text-anchor:middle"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" path="m,l7153402,r,9144l,9144,,e" fillcolor="black" stroked="f">
                  <v:path arrowok="t" o:extrusionok="f"/>
                </v:shape>
                <v:shape id="Freeform: Shape 796589413" o:spid="_x0000_s1053" style="position:absolute;left:71594;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" path="m,l9144,r,9144l,9144,,e" fillcolor="black" stroked="f">
                  <v:path arrowok="t" o:extrusionok="f"/>
                </v:shape>
              </v:group>
              <w10:wrap type="square"/>
            </v:group>
          </w:pict>
        </mc:Fallback>
      </mc:AlternateContent>
    </w:r>
  </w:p>
  <w:p w14:paraId="13B00EBB" w14:textId="77777777" w:rsidR="00570225" w:rsidRDefault="00DB525A">
    <w:pPr>
      <w:spacing w:after="0" w:line="259" w:lineRule="auto"/>
      <w:ind w:left="0" w:right="0" w:firstLine="0"/>
      <w:jc w:val="left"/>
    </w:pPr>
    <w:r>
      <w:rPr>
        <w:rFonts w:ascii="Calibri" w:eastAsia="Calibri" w:hAnsi="Calibri" w:cs="Calibri"/>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7D267" w14:textId="77777777" w:rsidR="00570225" w:rsidRDefault="00DB525A">
    <w:pPr>
      <w:spacing w:after="0" w:line="259" w:lineRule="auto"/>
      <w:ind w:left="0" w:right="4" w:firstLine="0"/>
      <w:jc w:val="center"/>
    </w:pPr>
    <w:r>
      <w:fldChar w:fldCharType="begin"/>
    </w:r>
    <w:r>
      <w:instrText>PAGE</w:instrText>
    </w:r>
    <w:r>
      <w:fldChar w:fldCharType="separate"/>
    </w:r>
    <w:r w:rsidR="004A3E18">
      <w:rPr>
        <w:noProof/>
      </w:rPr>
      <w:t>1</w:t>
    </w:r>
    <w:r>
      <w:fldChar w:fldCharType="end"/>
    </w:r>
    <w:r>
      <w:rPr>
        <w:rFonts w:ascii="Calibri" w:eastAsia="Calibri" w:hAnsi="Calibri" w:cs="Calibri"/>
        <w:sz w:val="22"/>
        <w:szCs w:val="22"/>
      </w:rPr>
      <w:t xml:space="preserve"> </w:t>
    </w:r>
    <w:r>
      <w:rPr>
        <w:noProof/>
      </w:rPr>
      <mc:AlternateContent>
        <mc:Choice Requires="wpg">
          <w:drawing>
            <wp:anchor distT="0" distB="0" distL="114300" distR="114300" simplePos="0" relativeHeight="251664384" behindDoc="0" locked="0" layoutInCell="1" hidden="0" allowOverlap="1" wp14:anchorId="1633C5D3" wp14:editId="5B38EB85">
              <wp:simplePos x="0" y="0"/>
              <wp:positionH relativeFrom="column">
                <wp:posOffset>-152399</wp:posOffset>
              </wp:positionH>
              <wp:positionV relativeFrom="paragraph">
                <wp:posOffset>9740900</wp:posOffset>
              </wp:positionV>
              <wp:extent cx="7165594" cy="6096"/>
              <wp:effectExtent l="0" t="0" r="0" b="0"/>
              <wp:wrapSquare wrapText="bothSides" distT="0" distB="0" distL="114300" distR="114300"/>
              <wp:docPr id="2011853694" name="Group 2011853694"/>
              <wp:cNvGraphicFramePr/>
              <a:graphic xmlns:a="http://schemas.openxmlformats.org/drawingml/2006/main">
                <a:graphicData uri="http://schemas.microsoft.com/office/word/2010/wordprocessingGroup">
                  <wpg:wgp>
                    <wpg:cNvGrpSpPr/>
                    <wpg:grpSpPr>
                      <a:xfrm>
                        <a:off x="0" y="0"/>
                        <a:ext cx="7165594" cy="6096"/>
                        <a:chOff x="1763200" y="3776950"/>
                        <a:chExt cx="7168650" cy="9150"/>
                      </a:xfrm>
                    </wpg:grpSpPr>
                    <wpg:grpSp>
                      <wpg:cNvPr id="516542420" name="Group 516542420"/>
                      <wpg:cNvGrpSpPr/>
                      <wpg:grpSpPr>
                        <a:xfrm>
                          <a:off x="1763203" y="3776952"/>
                          <a:ext cx="7168642" cy="9144"/>
                          <a:chOff x="0" y="0"/>
                          <a:chExt cx="7168642" cy="9144"/>
                        </a:xfrm>
                      </wpg:grpSpPr>
                      <wps:wsp>
                        <wps:cNvPr id="240447114" name="Rectangle 240447114"/>
                        <wps:cNvSpPr/>
                        <wps:spPr>
                          <a:xfrm>
                            <a:off x="0" y="0"/>
                            <a:ext cx="7165575" cy="6075"/>
                          </a:xfrm>
                          <a:prstGeom prst="rect">
                            <a:avLst/>
                          </a:prstGeom>
                          <a:noFill/>
                          <a:ln>
                            <a:noFill/>
                          </a:ln>
                        </wps:spPr>
                        <wps:txbx>
                          <w:txbxContent>
                            <w:p w14:paraId="323D534C" w14:textId="77777777" w:rsidR="00570225" w:rsidRDefault="00570225">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343491666" name="Freeform: Shape 134349166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48514024" name="Freeform: Shape 1448514024"/>
                        <wps:cNvSpPr/>
                        <wps:spPr>
                          <a:xfrm>
                            <a:off x="6096" y="0"/>
                            <a:ext cx="7153402" cy="9144"/>
                          </a:xfrm>
                          <a:custGeom>
                            <a:avLst/>
                            <a:gdLst/>
                            <a:ahLst/>
                            <a:cxnLst/>
                            <a:rect l="l" t="t" r="r" b="b"/>
                            <a:pathLst>
                              <a:path w="7153402" h="9144" extrusionOk="0">
                                <a:moveTo>
                                  <a:pt x="0" y="0"/>
                                </a:moveTo>
                                <a:lnTo>
                                  <a:pt x="7153402" y="0"/>
                                </a:lnTo>
                                <a:lnTo>
                                  <a:pt x="715340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115032562" name="Freeform: Shape 1115032562"/>
                        <wps:cNvSpPr/>
                        <wps:spPr>
                          <a:xfrm>
                            <a:off x="7159498"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1633C5D3" id="Group 2011853694" o:spid="_x0000_s1054" style="position:absolute;left:0;text-align:left;margin-left:-12pt;margin-top:767pt;width:564.2pt;height:.5pt;z-index:251664384" coordorigin="17632,37769" coordsize="7168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">
              <v:group id="Group 516542420" o:spid="_x0000_s1055" style="position:absolute;left:17632;top:37769;width:71686;height:91" coordsize="716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">
                <v:rect id="Rectangle 240447114" o:spid="_x0000_s1056" style="position:absolute;width:71655;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" filled="f" stroked="f">
                  <v:textbox inset="2.53958mm,2.53958mm,2.53958mm,2.53958mm">
                    <w:txbxContent>
                      <w:p w14:paraId="323D534C" w14:textId="77777777" w:rsidR="00570225" w:rsidRDefault="00570225">
                        <w:pPr>
                          <w:spacing w:after="0" w:line="240" w:lineRule="auto"/>
                          <w:ind w:left="0" w:right="0" w:firstLine="0"/>
                          <w:jc w:val="left"/>
                          <w:textDirection w:val="btLr"/>
                        </w:pPr>
                      </w:p>
                    </w:txbxContent>
                  </v:textbox>
                </v:rect>
                <v:shape id="Freeform: Shape 1343491666" o:spid="_x0000_s1057"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" path="m,l9144,r,9144l,9144,,e" fillcolor="black" stroked="f">
                  <v:path arrowok="t" o:extrusionok="f"/>
                </v:shape>
                <v:shape id="Freeform: Shape 1448514024" o:spid="_x0000_s1058" style="position:absolute;left:60;width:71534;height:91;visibility:visible;mso-wrap-style:square;v-text-anchor:middle"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" path="m,l7153402,r,9144l,9144,,e" fillcolor="black" stroked="f">
                  <v:path arrowok="t" o:extrusionok="f"/>
                </v:shape>
                <v:shape id="Freeform: Shape 1115032562" o:spid="_x0000_s1059" style="position:absolute;left:71594;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" path="m,l9144,r,9144l,9144,,e" fillcolor="black" stroked="f">
                  <v:path arrowok="t" o:extrusionok="f"/>
                </v:shape>
              </v:group>
              <w10:wrap type="square"/>
            </v:group>
          </w:pict>
        </mc:Fallback>
      </mc:AlternateContent>
    </w:r>
  </w:p>
  <w:p w14:paraId="7DFFAA2E" w14:textId="77777777" w:rsidR="00570225" w:rsidRDefault="00DB525A">
    <w:pPr>
      <w:spacing w:after="0" w:line="259" w:lineRule="auto"/>
      <w:ind w:left="0" w:right="0" w:firstLine="0"/>
      <w:jc w:val="left"/>
    </w:pPr>
    <w:r>
      <w:rPr>
        <w:rFonts w:ascii="Calibri" w:eastAsia="Calibri" w:hAnsi="Calibri" w:cs="Calibri"/>
        <w:sz w:val="22"/>
        <w:szCs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97A39" w14:textId="77777777" w:rsidR="00570225" w:rsidRDefault="00DB525A">
    <w:pPr>
      <w:spacing w:after="0" w:line="259" w:lineRule="auto"/>
      <w:ind w:left="0" w:right="4" w:firstLine="0"/>
      <w:jc w:val="center"/>
    </w:pPr>
    <w:r>
      <w:fldChar w:fldCharType="begin"/>
    </w:r>
    <w:r>
      <w:instrText>PAGE</w:instrText>
    </w:r>
    <w:r>
      <w:fldChar w:fldCharType="separate"/>
    </w:r>
    <w:r>
      <w:fldChar w:fldCharType="end"/>
    </w:r>
    <w:r>
      <w:rPr>
        <w:rFonts w:ascii="Calibri" w:eastAsia="Calibri" w:hAnsi="Calibri" w:cs="Calibri"/>
        <w:sz w:val="22"/>
        <w:szCs w:val="22"/>
      </w:rPr>
      <w:t xml:space="preserve"> </w:t>
    </w:r>
    <w:r>
      <w:rPr>
        <w:noProof/>
      </w:rPr>
      <mc:AlternateContent>
        <mc:Choice Requires="wpg">
          <w:drawing>
            <wp:anchor distT="0" distB="0" distL="114300" distR="114300" simplePos="0" relativeHeight="251665408" behindDoc="0" locked="0" layoutInCell="1" hidden="0" allowOverlap="1" wp14:anchorId="05FDBC15" wp14:editId="722517EA">
              <wp:simplePos x="0" y="0"/>
              <wp:positionH relativeFrom="column">
                <wp:posOffset>-152399</wp:posOffset>
              </wp:positionH>
              <wp:positionV relativeFrom="paragraph">
                <wp:posOffset>9740900</wp:posOffset>
              </wp:positionV>
              <wp:extent cx="7165594" cy="6096"/>
              <wp:effectExtent l="0" t="0" r="0" b="0"/>
              <wp:wrapSquare wrapText="bothSides" distT="0" distB="0" distL="114300" distR="114300"/>
              <wp:docPr id="2011853691" name="Group 2011853691"/>
              <wp:cNvGraphicFramePr/>
              <a:graphic xmlns:a="http://schemas.openxmlformats.org/drawingml/2006/main">
                <a:graphicData uri="http://schemas.microsoft.com/office/word/2010/wordprocessingGroup">
                  <wpg:wgp>
                    <wpg:cNvGrpSpPr/>
                    <wpg:grpSpPr>
                      <a:xfrm>
                        <a:off x="0" y="0"/>
                        <a:ext cx="7165594" cy="6096"/>
                        <a:chOff x="1763200" y="3776950"/>
                        <a:chExt cx="7168650" cy="9150"/>
                      </a:xfrm>
                    </wpg:grpSpPr>
                    <wpg:grpSp>
                      <wpg:cNvPr id="77258115" name="Group 77258115"/>
                      <wpg:cNvGrpSpPr/>
                      <wpg:grpSpPr>
                        <a:xfrm>
                          <a:off x="1763203" y="3776952"/>
                          <a:ext cx="7168642" cy="9144"/>
                          <a:chOff x="0" y="0"/>
                          <a:chExt cx="7168642" cy="9144"/>
                        </a:xfrm>
                      </wpg:grpSpPr>
                      <wps:wsp>
                        <wps:cNvPr id="2070426142" name="Rectangle 2070426142"/>
                        <wps:cNvSpPr/>
                        <wps:spPr>
                          <a:xfrm>
                            <a:off x="0" y="0"/>
                            <a:ext cx="7165575" cy="6075"/>
                          </a:xfrm>
                          <a:prstGeom prst="rect">
                            <a:avLst/>
                          </a:prstGeom>
                          <a:noFill/>
                          <a:ln>
                            <a:noFill/>
                          </a:ln>
                        </wps:spPr>
                        <wps:txbx>
                          <w:txbxContent>
                            <w:p w14:paraId="31C35D50" w14:textId="77777777" w:rsidR="00570225" w:rsidRDefault="00570225">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536977356" name="Freeform: Shape 53697735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987367130" name="Freeform: Shape 1987367130"/>
                        <wps:cNvSpPr/>
                        <wps:spPr>
                          <a:xfrm>
                            <a:off x="6096" y="0"/>
                            <a:ext cx="7153402" cy="9144"/>
                          </a:xfrm>
                          <a:custGeom>
                            <a:avLst/>
                            <a:gdLst/>
                            <a:ahLst/>
                            <a:cxnLst/>
                            <a:rect l="l" t="t" r="r" b="b"/>
                            <a:pathLst>
                              <a:path w="7153402" h="9144" extrusionOk="0">
                                <a:moveTo>
                                  <a:pt x="0" y="0"/>
                                </a:moveTo>
                                <a:lnTo>
                                  <a:pt x="7153402" y="0"/>
                                </a:lnTo>
                                <a:lnTo>
                                  <a:pt x="715340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054080930" name="Freeform: Shape 1054080930"/>
                        <wps:cNvSpPr/>
                        <wps:spPr>
                          <a:xfrm>
                            <a:off x="7159498"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05FDBC15" id="Group 2011853691" o:spid="_x0000_s1071" style="position:absolute;left:0;text-align:left;margin-left:-12pt;margin-top:767pt;width:564.2pt;height:.5pt;z-index:251665408" coordorigin="17632,37769" coordsize="7168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">
              <v:group id="Group 77258115" o:spid="_x0000_s1072" style="position:absolute;left:17632;top:37769;width:71686;height:91" coordsize="716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">
                <v:rect id="Rectangle 2070426142" o:spid="_x0000_s1073" style="position:absolute;width:71655;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" filled="f" stroked="f">
                  <v:textbox inset="2.53958mm,2.53958mm,2.53958mm,2.53958mm">
                    <w:txbxContent>
                      <w:p w14:paraId="31C35D50" w14:textId="77777777" w:rsidR="00570225" w:rsidRDefault="00570225">
                        <w:pPr>
                          <w:spacing w:after="0" w:line="240" w:lineRule="auto"/>
                          <w:ind w:left="0" w:right="0" w:firstLine="0"/>
                          <w:jc w:val="left"/>
                          <w:textDirection w:val="btLr"/>
                        </w:pPr>
                      </w:p>
                    </w:txbxContent>
                  </v:textbox>
                </v:rect>
                <v:shape id="Freeform: Shape 536977356" o:spid="_x0000_s1074"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" path="m,l9144,r,9144l,9144,,e" fillcolor="black" stroked="f">
                  <v:path arrowok="t" o:extrusionok="f"/>
                </v:shape>
                <v:shape id="Freeform: Shape 1987367130" o:spid="_x0000_s1075" style="position:absolute;left:60;width:71534;height:91;visibility:visible;mso-wrap-style:square;v-text-anchor:middle"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" path="m,l7153402,r,9144l,9144,,e" fillcolor="black" stroked="f">
                  <v:path arrowok="t" o:extrusionok="f"/>
                </v:shape>
                <v:shape id="Freeform: Shape 1054080930" o:spid="_x0000_s1076" style="position:absolute;left:71594;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" path="m,l9144,r,9144l,9144,,e" fillcolor="black" stroked="f">
                  <v:path arrowok="t" o:extrusionok="f"/>
                </v:shape>
              </v:group>
              <w10:wrap type="square"/>
            </v:group>
          </w:pict>
        </mc:Fallback>
      </mc:AlternateContent>
    </w:r>
  </w:p>
  <w:p w14:paraId="36128CE3" w14:textId="77777777" w:rsidR="00570225" w:rsidRDefault="00DB525A">
    <w:pPr>
      <w:spacing w:after="0" w:line="259" w:lineRule="auto"/>
      <w:ind w:left="0" w:right="0" w:firstLine="0"/>
      <w:jc w:val="left"/>
    </w:pPr>
    <w:r>
      <w:rPr>
        <w:rFonts w:ascii="Calibri" w:eastAsia="Calibri" w:hAnsi="Calibri" w:cs="Calibri"/>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97E11" w14:textId="77777777" w:rsidR="00DB525A" w:rsidRDefault="00DB525A">
      <w:pPr>
        <w:spacing w:after="0" w:line="240" w:lineRule="auto"/>
      </w:pPr>
      <w:r>
        <w:separator/>
      </w:r>
    </w:p>
  </w:footnote>
  <w:footnote w:type="continuationSeparator" w:id="0">
    <w:p w14:paraId="3D4A7265" w14:textId="77777777" w:rsidR="00DB525A" w:rsidRDefault="00DB5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06E38" w14:textId="77777777" w:rsidR="00570225" w:rsidRDefault="00DB525A">
    <w:pPr>
      <w:spacing w:after="0" w:line="259" w:lineRule="auto"/>
      <w:ind w:left="0" w:right="1" w:firstLine="0"/>
      <w:jc w:val="right"/>
    </w:pPr>
    <w:r>
      <w:rPr>
        <w:rFonts w:ascii="Calibri" w:eastAsia="Calibri" w:hAnsi="Calibri" w:cs="Calibri"/>
        <w:noProof/>
        <w:sz w:val="22"/>
        <w:szCs w:val="22"/>
      </w:rPr>
      <mc:AlternateContent>
        <mc:Choice Requires="wpg">
          <w:drawing>
            <wp:anchor distT="0" distB="0" distL="114300" distR="114300" simplePos="0" relativeHeight="251662336" behindDoc="0" locked="0" layoutInCell="1" hidden="0" allowOverlap="1" wp14:anchorId="5ECDFB99" wp14:editId="1F39F556">
              <wp:simplePos x="0" y="0"/>
              <wp:positionH relativeFrom="page">
                <wp:posOffset>304800</wp:posOffset>
              </wp:positionH>
              <wp:positionV relativeFrom="page">
                <wp:posOffset>304800</wp:posOffset>
              </wp:positionV>
              <wp:extent cx="7165594" cy="6096"/>
              <wp:effectExtent l="0" t="0" r="0" b="0"/>
              <wp:wrapSquare wrapText="bothSides" distT="0" distB="0" distL="114300" distR="114300"/>
              <wp:docPr id="2011853690" name="Group 2011853690"/>
              <wp:cNvGraphicFramePr/>
              <a:graphic xmlns:a="http://schemas.openxmlformats.org/drawingml/2006/main">
                <a:graphicData uri="http://schemas.microsoft.com/office/word/2010/wordprocessingGroup">
                  <wpg:wgp>
                    <wpg:cNvGrpSpPr/>
                    <wpg:grpSpPr>
                      <a:xfrm>
                        <a:off x="0" y="0"/>
                        <a:ext cx="7165594" cy="6096"/>
                        <a:chOff x="1763200" y="3776950"/>
                        <a:chExt cx="7168650" cy="9150"/>
                      </a:xfrm>
                    </wpg:grpSpPr>
                    <wpg:grpSp>
                      <wpg:cNvPr id="1694228150" name="Group 1694228150"/>
                      <wpg:cNvGrpSpPr/>
                      <wpg:grpSpPr>
                        <a:xfrm>
                          <a:off x="1763203" y="3776952"/>
                          <a:ext cx="7168642" cy="9144"/>
                          <a:chOff x="0" y="0"/>
                          <a:chExt cx="7168642" cy="9144"/>
                        </a:xfrm>
                      </wpg:grpSpPr>
                      <wps:wsp>
                        <wps:cNvPr id="558574970" name="Rectangle 558574970"/>
                        <wps:cNvSpPr/>
                        <wps:spPr>
                          <a:xfrm>
                            <a:off x="0" y="0"/>
                            <a:ext cx="7165575" cy="6075"/>
                          </a:xfrm>
                          <a:prstGeom prst="rect">
                            <a:avLst/>
                          </a:prstGeom>
                          <a:noFill/>
                          <a:ln>
                            <a:noFill/>
                          </a:ln>
                        </wps:spPr>
                        <wps:txbx>
                          <w:txbxContent>
                            <w:p w14:paraId="56B54108" w14:textId="77777777" w:rsidR="00570225" w:rsidRDefault="00570225">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308453155" name="Freeform: Shape 308453155"/>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043440762" name="Freeform: Shape 2043440762"/>
                        <wps:cNvSpPr/>
                        <wps:spPr>
                          <a:xfrm>
                            <a:off x="6096" y="0"/>
                            <a:ext cx="7153402" cy="9144"/>
                          </a:xfrm>
                          <a:custGeom>
                            <a:avLst/>
                            <a:gdLst/>
                            <a:ahLst/>
                            <a:cxnLst/>
                            <a:rect l="l" t="t" r="r" b="b"/>
                            <a:pathLst>
                              <a:path w="7153402" h="9144" extrusionOk="0">
                                <a:moveTo>
                                  <a:pt x="0" y="0"/>
                                </a:moveTo>
                                <a:lnTo>
                                  <a:pt x="7153402" y="0"/>
                                </a:lnTo>
                                <a:lnTo>
                                  <a:pt x="715340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291314221" name="Freeform: Shape 1291314221"/>
                        <wps:cNvSpPr/>
                        <wps:spPr>
                          <a:xfrm>
                            <a:off x="7159498"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5ECDFB99" id="Group 2011853690" o:spid="_x0000_s1026" style="position:absolute;left:0;text-align:left;margin-left:24pt;margin-top:24pt;width:564.2pt;height:.5pt;z-index:251662336;mso-position-horizontal-relative:page;mso-position-vertical-relative:page" coordorigin="17632,37769" coordsize="7168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">
              <v:group id="Group 1694228150" o:spid="_x0000_s1027" style="position:absolute;left:17632;top:37769;width:71686;height:91" coordsize="716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">
                <v:rect id="Rectangle 558574970" o:spid="_x0000_s1028" style="position:absolute;width:71655;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" filled="f" stroked="f">
                  <v:textbox inset="2.53958mm,2.53958mm,2.53958mm,2.53958mm">
                    <w:txbxContent>
                      <w:p w14:paraId="56B54108" w14:textId="77777777" w:rsidR="00570225" w:rsidRDefault="00570225">
                        <w:pPr>
                          <w:spacing w:after="0" w:line="240" w:lineRule="auto"/>
                          <w:ind w:left="0" w:right="0" w:firstLine="0"/>
                          <w:jc w:val="left"/>
                          <w:textDirection w:val="btLr"/>
                        </w:pPr>
                      </w:p>
                    </w:txbxContent>
                  </v:textbox>
                </v:rect>
                <v:shape id="Freeform: Shape 308453155" o:spid="_x0000_s1029"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" path="m,l9144,r,9144l,9144,,e" fillcolor="black" stroked="f">
                  <v:path arrowok="t" o:extrusionok="f"/>
                </v:shape>
                <v:shape id="Freeform: Shape 2043440762" o:spid="_x0000_s1030" style="position:absolute;left:60;width:71534;height:91;visibility:visible;mso-wrap-style:square;v-text-anchor:middle"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" path="m,l7153402,r,9144l,9144,,e" fillcolor="black" stroked="f">
                  <v:path arrowok="t" o:extrusionok="f"/>
                </v:shape>
                <v:shape id="Freeform: Shape 1291314221" o:spid="_x0000_s1031" style="position:absolute;left:71594;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" path="m,l9144,r,9144l,9144,,e" fillcolor="black" stroked="f">
                  <v:path arrowok="t" o:extrusionok="f"/>
                </v:shape>
              </v:group>
              <w10:wrap type="square" anchorx="page" anchory="page"/>
            </v:group>
          </w:pict>
        </mc:Fallback>
      </mc:AlternateContent>
    </w:r>
    <w:r>
      <w:rPr>
        <w:rFonts w:ascii="Calibri" w:eastAsia="Calibri" w:hAnsi="Calibri" w:cs="Calibri"/>
        <w:sz w:val="22"/>
        <w:szCs w:val="22"/>
      </w:rPr>
      <w:t xml:space="preserve">EXECUTIVE SUMMARY </w:t>
    </w:r>
  </w:p>
  <w:p w14:paraId="10C123B4" w14:textId="77777777" w:rsidR="00570225" w:rsidRDefault="00DB525A">
    <w:r>
      <w:rPr>
        <w:rFonts w:ascii="Calibri" w:eastAsia="Calibri" w:hAnsi="Calibri" w:cs="Calibri"/>
        <w:noProof/>
        <w:sz w:val="22"/>
        <w:szCs w:val="22"/>
      </w:rPr>
      <mc:AlternateContent>
        <mc:Choice Requires="wpg">
          <w:drawing>
            <wp:anchor distT="0" distB="0" distL="0" distR="0" simplePos="0" relativeHeight="251663360" behindDoc="1" locked="0" layoutInCell="1" hidden="0" allowOverlap="1" wp14:anchorId="0D85B0D3" wp14:editId="5CDD3431">
              <wp:simplePos x="0" y="0"/>
              <wp:positionH relativeFrom="page">
                <wp:posOffset>304800</wp:posOffset>
              </wp:positionH>
              <wp:positionV relativeFrom="page">
                <wp:posOffset>310845</wp:posOffset>
              </wp:positionV>
              <wp:extent cx="7165594" cy="9439402"/>
              <wp:effectExtent l="0" t="0" r="0" b="0"/>
              <wp:wrapNone/>
              <wp:docPr id="2011853692" name="Group 2011853692"/>
              <wp:cNvGraphicFramePr/>
              <a:graphic xmlns:a="http://schemas.openxmlformats.org/drawingml/2006/main">
                <a:graphicData uri="http://schemas.microsoft.com/office/word/2010/wordprocessingGroup">
                  <wpg:wgp>
                    <wpg:cNvGrpSpPr/>
                    <wpg:grpSpPr>
                      <a:xfrm>
                        <a:off x="0" y="0"/>
                        <a:ext cx="7165594" cy="9439402"/>
                        <a:chOff x="1763200" y="0"/>
                        <a:chExt cx="7168650" cy="7560000"/>
                      </a:xfrm>
                    </wpg:grpSpPr>
                    <wpg:grpSp>
                      <wpg:cNvPr id="1886798267" name="Group 1886798267"/>
                      <wpg:cNvGrpSpPr/>
                      <wpg:grpSpPr>
                        <a:xfrm>
                          <a:off x="1763203" y="0"/>
                          <a:ext cx="7168642" cy="7560000"/>
                          <a:chOff x="0" y="0"/>
                          <a:chExt cx="7168642" cy="9439402"/>
                        </a:xfrm>
                      </wpg:grpSpPr>
                      <wps:wsp>
                        <wps:cNvPr id="1867690253" name="Rectangle 1867690253"/>
                        <wps:cNvSpPr/>
                        <wps:spPr>
                          <a:xfrm>
                            <a:off x="0" y="0"/>
                            <a:ext cx="7165575" cy="9439400"/>
                          </a:xfrm>
                          <a:prstGeom prst="rect">
                            <a:avLst/>
                          </a:prstGeom>
                          <a:noFill/>
                          <a:ln>
                            <a:noFill/>
                          </a:ln>
                        </wps:spPr>
                        <wps:txbx>
                          <w:txbxContent>
                            <w:p w14:paraId="6C72325D" w14:textId="77777777" w:rsidR="00570225" w:rsidRDefault="00570225">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897732707" name="Freeform: Shape 1897732707"/>
                        <wps:cNvSpPr/>
                        <wps:spPr>
                          <a:xfrm>
                            <a:off x="0" y="0"/>
                            <a:ext cx="9144" cy="9439402"/>
                          </a:xfrm>
                          <a:custGeom>
                            <a:avLst/>
                            <a:gdLst/>
                            <a:ahLst/>
                            <a:cxnLst/>
                            <a:rect l="l" t="t" r="r" b="b"/>
                            <a:pathLst>
                              <a:path w="9144" h="9439402" extrusionOk="0">
                                <a:moveTo>
                                  <a:pt x="0" y="0"/>
                                </a:moveTo>
                                <a:lnTo>
                                  <a:pt x="9144" y="0"/>
                                </a:lnTo>
                                <a:lnTo>
                                  <a:pt x="9144" y="9439402"/>
                                </a:lnTo>
                                <a:lnTo>
                                  <a:pt x="0" y="9439402"/>
                                </a:lnTo>
                                <a:lnTo>
                                  <a:pt x="0" y="0"/>
                                </a:lnTo>
                              </a:path>
                            </a:pathLst>
                          </a:custGeom>
                          <a:solidFill>
                            <a:srgbClr val="000000"/>
                          </a:solidFill>
                          <a:ln>
                            <a:noFill/>
                          </a:ln>
                        </wps:spPr>
                        <wps:bodyPr spcFirstLastPara="1" wrap="square" lIns="91425" tIns="91425" rIns="91425" bIns="91425" anchor="ctr" anchorCtr="0">
                          <a:noAutofit/>
                        </wps:bodyPr>
                      </wps:wsp>
                      <wps:wsp>
                        <wps:cNvPr id="306298445" name="Freeform: Shape 306298445"/>
                        <wps:cNvSpPr/>
                        <wps:spPr>
                          <a:xfrm>
                            <a:off x="7159498" y="0"/>
                            <a:ext cx="9144" cy="9439402"/>
                          </a:xfrm>
                          <a:custGeom>
                            <a:avLst/>
                            <a:gdLst/>
                            <a:ahLst/>
                            <a:cxnLst/>
                            <a:rect l="l" t="t" r="r" b="b"/>
                            <a:pathLst>
                              <a:path w="9144" h="9439402" extrusionOk="0">
                                <a:moveTo>
                                  <a:pt x="0" y="0"/>
                                </a:moveTo>
                                <a:lnTo>
                                  <a:pt x="9144" y="0"/>
                                </a:lnTo>
                                <a:lnTo>
                                  <a:pt x="9144" y="9439402"/>
                                </a:lnTo>
                                <a:lnTo>
                                  <a:pt x="0" y="943940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0D85B0D3" id="Group 2011853692" o:spid="_x0000_s1032" style="position:absolute;left:0;text-align:left;margin-left:24pt;margin-top:24.5pt;width:564.2pt;height:743.25pt;z-index:-251653120;mso-wrap-distance-left:0;mso-wrap-distance-right:0;mso-position-horizontal-relative:page;mso-position-vertical-relative:page" coordorigin="17632" coordsize="7168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">
              <v:group id="Group 1886798267" o:spid="_x0000_s1033" style="position:absolute;left:17632;width:71686;height:75600" coordsize="71686,9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">
                <v:rect id="Rectangle 1867690253" o:spid="_x0000_s1034" style="position:absolute;width:71655;height:9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" filled="f" stroked="f">
                  <v:textbox inset="2.53958mm,2.53958mm,2.53958mm,2.53958mm">
                    <w:txbxContent>
                      <w:p w14:paraId="6C72325D" w14:textId="77777777" w:rsidR="00570225" w:rsidRDefault="00570225">
                        <w:pPr>
                          <w:spacing w:after="0" w:line="240" w:lineRule="auto"/>
                          <w:ind w:left="0" w:right="0" w:firstLine="0"/>
                          <w:jc w:val="left"/>
                          <w:textDirection w:val="btLr"/>
                        </w:pPr>
                      </w:p>
                    </w:txbxContent>
                  </v:textbox>
                </v:rect>
                <v:shape id="Freeform: Shape 1897732707" o:spid="_x0000_s1035" style="position:absolute;width:91;height:94394;visibility:visible;mso-wrap-style:square;v-text-anchor:middle"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" path="m,l9144,r,9439402l,9439402,,e" fillcolor="black" stroked="f">
                  <v:path arrowok="t" o:extrusionok="f"/>
                </v:shape>
                <v:shape id="Freeform: Shape 306298445" o:spid="_x0000_s1036" style="position:absolute;left:71594;width:92;height:94394;visibility:visible;mso-wrap-style:square;v-text-anchor:middle"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" path="m,l9144,r,9439402l,9439402,,e" fillcolor="black" stroked="f">
                  <v:path arrowok="t" o:extrusionok="f"/>
                </v:shape>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B38D5" w14:textId="77777777" w:rsidR="00570225" w:rsidRDefault="00DB525A">
    <w:pPr>
      <w:spacing w:after="0" w:line="259" w:lineRule="auto"/>
      <w:ind w:left="0" w:right="1" w:firstLine="0"/>
      <w:jc w:val="right"/>
    </w:pPr>
    <w:r>
      <w:rPr>
        <w:rFonts w:ascii="Calibri" w:eastAsia="Calibri" w:hAnsi="Calibri" w:cs="Calibri"/>
        <w:b/>
        <w:noProof/>
        <w:sz w:val="22"/>
        <w:szCs w:val="22"/>
      </w:rPr>
      <mc:AlternateContent>
        <mc:Choice Requires="wpg">
          <w:drawing>
            <wp:anchor distT="0" distB="0" distL="114300" distR="114300" simplePos="0" relativeHeight="251658240" behindDoc="0" locked="0" layoutInCell="1" hidden="0" allowOverlap="1" wp14:anchorId="2D2815B7" wp14:editId="75D5E61E">
              <wp:simplePos x="0" y="0"/>
              <wp:positionH relativeFrom="page">
                <wp:posOffset>304800</wp:posOffset>
              </wp:positionH>
              <wp:positionV relativeFrom="page">
                <wp:posOffset>304800</wp:posOffset>
              </wp:positionV>
              <wp:extent cx="7165594" cy="6096"/>
              <wp:effectExtent l="0" t="0" r="0" b="0"/>
              <wp:wrapSquare wrapText="bothSides" distT="0" distB="0" distL="114300" distR="114300"/>
              <wp:docPr id="2011853695" name="Group 2011853695"/>
              <wp:cNvGraphicFramePr/>
              <a:graphic xmlns:a="http://schemas.openxmlformats.org/drawingml/2006/main">
                <a:graphicData uri="http://schemas.microsoft.com/office/word/2010/wordprocessingGroup">
                  <wpg:wgp>
                    <wpg:cNvGrpSpPr/>
                    <wpg:grpSpPr>
                      <a:xfrm>
                        <a:off x="0" y="0"/>
                        <a:ext cx="7165594" cy="6096"/>
                        <a:chOff x="1763200" y="3776950"/>
                        <a:chExt cx="7168650" cy="9150"/>
                      </a:xfrm>
                    </wpg:grpSpPr>
                    <wpg:grpSp>
                      <wpg:cNvPr id="512957116" name="Group 512957116"/>
                      <wpg:cNvGrpSpPr/>
                      <wpg:grpSpPr>
                        <a:xfrm>
                          <a:off x="1763203" y="3776952"/>
                          <a:ext cx="7168642" cy="9144"/>
                          <a:chOff x="0" y="0"/>
                          <a:chExt cx="7168642" cy="9144"/>
                        </a:xfrm>
                      </wpg:grpSpPr>
                      <wps:wsp>
                        <wps:cNvPr id="78691977" name="Rectangle 78691977"/>
                        <wps:cNvSpPr/>
                        <wps:spPr>
                          <a:xfrm>
                            <a:off x="0" y="0"/>
                            <a:ext cx="7165575" cy="6075"/>
                          </a:xfrm>
                          <a:prstGeom prst="rect">
                            <a:avLst/>
                          </a:prstGeom>
                          <a:noFill/>
                          <a:ln>
                            <a:noFill/>
                          </a:ln>
                        </wps:spPr>
                        <wps:txbx>
                          <w:txbxContent>
                            <w:p w14:paraId="1413653F" w14:textId="77777777" w:rsidR="00570225" w:rsidRDefault="00570225">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487747472" name="Freeform: Shape 487747472"/>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20976060" name="Freeform: Shape 220976060"/>
                        <wps:cNvSpPr/>
                        <wps:spPr>
                          <a:xfrm>
                            <a:off x="6096" y="0"/>
                            <a:ext cx="7153402" cy="9144"/>
                          </a:xfrm>
                          <a:custGeom>
                            <a:avLst/>
                            <a:gdLst/>
                            <a:ahLst/>
                            <a:cxnLst/>
                            <a:rect l="l" t="t" r="r" b="b"/>
                            <a:pathLst>
                              <a:path w="7153402" h="9144" extrusionOk="0">
                                <a:moveTo>
                                  <a:pt x="0" y="0"/>
                                </a:moveTo>
                                <a:lnTo>
                                  <a:pt x="7153402" y="0"/>
                                </a:lnTo>
                                <a:lnTo>
                                  <a:pt x="715340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43151250" name="Freeform: Shape 1443151250"/>
                        <wps:cNvSpPr/>
                        <wps:spPr>
                          <a:xfrm>
                            <a:off x="7159498"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2D2815B7" id="Group 2011853695" o:spid="_x0000_s1037" style="position:absolute;left:0;text-align:left;margin-left:24pt;margin-top:24pt;width:564.2pt;height:.5pt;z-index:251658240;mso-position-horizontal-relative:page;mso-position-vertical-relative:page" coordorigin="17632,37769" coordsize="7168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">
              <v:group id="Group 512957116" o:spid="_x0000_s1038" style="position:absolute;left:17632;top:37769;width:71686;height:91" coordsize="716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">
                <v:rect id="Rectangle 78691977" o:spid="_x0000_s1039" style="position:absolute;width:71655;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" filled="f" stroked="f">
                  <v:textbox inset="2.53958mm,2.53958mm,2.53958mm,2.53958mm">
                    <w:txbxContent>
                      <w:p w14:paraId="1413653F" w14:textId="77777777" w:rsidR="00570225" w:rsidRDefault="00570225">
                        <w:pPr>
                          <w:spacing w:after="0" w:line="240" w:lineRule="auto"/>
                          <w:ind w:left="0" w:right="0" w:firstLine="0"/>
                          <w:jc w:val="left"/>
                          <w:textDirection w:val="btLr"/>
                        </w:pPr>
                      </w:p>
                    </w:txbxContent>
                  </v:textbox>
                </v:rect>
                <v:shape id="Freeform: Shape 487747472" o:spid="_x0000_s1040"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" path="m,l9144,r,9144l,9144,,e" fillcolor="black" stroked="f">
                  <v:path arrowok="t" o:extrusionok="f"/>
                </v:shape>
                <v:shape id="Freeform: Shape 220976060" o:spid="_x0000_s1041" style="position:absolute;left:60;width:71534;height:91;visibility:visible;mso-wrap-style:square;v-text-anchor:middle"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" path="m,l7153402,r,9144l,9144,,e" fillcolor="black" stroked="f">
                  <v:path arrowok="t" o:extrusionok="f"/>
                </v:shape>
                <v:shape id="Freeform: Shape 1443151250" o:spid="_x0000_s1042" style="position:absolute;left:71594;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" path="m,l9144,r,9144l,9144,,e" fillcolor="black" stroked="f">
                  <v:path arrowok="t" o:extrusionok="f"/>
                </v:shape>
              </v:group>
              <w10:wrap type="square" anchorx="page" anchory="page"/>
            </v:group>
          </w:pict>
        </mc:Fallback>
      </mc:AlternateContent>
    </w:r>
    <w:r>
      <w:rPr>
        <w:rFonts w:ascii="Calibri" w:eastAsia="Calibri" w:hAnsi="Calibri" w:cs="Calibri"/>
        <w:sz w:val="22"/>
        <w:szCs w:val="22"/>
      </w:rPr>
      <w:t xml:space="preserve">Business Information Visualization and Analysis </w:t>
    </w:r>
  </w:p>
  <w:p w14:paraId="7BE00BE8" w14:textId="77777777" w:rsidR="00570225" w:rsidRDefault="00DB525A">
    <w:r>
      <w:rPr>
        <w:rFonts w:ascii="Calibri" w:eastAsia="Calibri" w:hAnsi="Calibri" w:cs="Calibri"/>
        <w:noProof/>
        <w:sz w:val="22"/>
        <w:szCs w:val="22"/>
      </w:rPr>
      <mc:AlternateContent>
        <mc:Choice Requires="wpg">
          <w:drawing>
            <wp:anchor distT="0" distB="0" distL="0" distR="0" simplePos="0" relativeHeight="251659264" behindDoc="1" locked="0" layoutInCell="1" hidden="0" allowOverlap="1" wp14:anchorId="29EA0888" wp14:editId="12561829">
              <wp:simplePos x="0" y="0"/>
              <wp:positionH relativeFrom="page">
                <wp:posOffset>304800</wp:posOffset>
              </wp:positionH>
              <wp:positionV relativeFrom="page">
                <wp:posOffset>310845</wp:posOffset>
              </wp:positionV>
              <wp:extent cx="7165594" cy="9439402"/>
              <wp:effectExtent l="0" t="0" r="0" b="0"/>
              <wp:wrapNone/>
              <wp:docPr id="2011853687" name="Group 2011853687"/>
              <wp:cNvGraphicFramePr/>
              <a:graphic xmlns:a="http://schemas.openxmlformats.org/drawingml/2006/main">
                <a:graphicData uri="http://schemas.microsoft.com/office/word/2010/wordprocessingGroup">
                  <wpg:wgp>
                    <wpg:cNvGrpSpPr/>
                    <wpg:grpSpPr>
                      <a:xfrm>
                        <a:off x="0" y="0"/>
                        <a:ext cx="7165594" cy="9439402"/>
                        <a:chOff x="1763200" y="0"/>
                        <a:chExt cx="7168650" cy="7560000"/>
                      </a:xfrm>
                    </wpg:grpSpPr>
                    <wpg:grpSp>
                      <wpg:cNvPr id="329342707" name="Group 329342707"/>
                      <wpg:cNvGrpSpPr/>
                      <wpg:grpSpPr>
                        <a:xfrm>
                          <a:off x="1763203" y="0"/>
                          <a:ext cx="7168642" cy="7560000"/>
                          <a:chOff x="0" y="0"/>
                          <a:chExt cx="7168642" cy="9439402"/>
                        </a:xfrm>
                      </wpg:grpSpPr>
                      <wps:wsp>
                        <wps:cNvPr id="1868638034" name="Rectangle 1868638034"/>
                        <wps:cNvSpPr/>
                        <wps:spPr>
                          <a:xfrm>
                            <a:off x="0" y="0"/>
                            <a:ext cx="7165575" cy="9439400"/>
                          </a:xfrm>
                          <a:prstGeom prst="rect">
                            <a:avLst/>
                          </a:prstGeom>
                          <a:noFill/>
                          <a:ln>
                            <a:noFill/>
                          </a:ln>
                        </wps:spPr>
                        <wps:txbx>
                          <w:txbxContent>
                            <w:p w14:paraId="2AB3A92F" w14:textId="77777777" w:rsidR="00570225" w:rsidRDefault="00570225">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27974367" name="Freeform: Shape 127974367"/>
                        <wps:cNvSpPr/>
                        <wps:spPr>
                          <a:xfrm>
                            <a:off x="0" y="0"/>
                            <a:ext cx="9144" cy="9439402"/>
                          </a:xfrm>
                          <a:custGeom>
                            <a:avLst/>
                            <a:gdLst/>
                            <a:ahLst/>
                            <a:cxnLst/>
                            <a:rect l="l" t="t" r="r" b="b"/>
                            <a:pathLst>
                              <a:path w="9144" h="9439402" extrusionOk="0">
                                <a:moveTo>
                                  <a:pt x="0" y="0"/>
                                </a:moveTo>
                                <a:lnTo>
                                  <a:pt x="9144" y="0"/>
                                </a:lnTo>
                                <a:lnTo>
                                  <a:pt x="9144" y="9439402"/>
                                </a:lnTo>
                                <a:lnTo>
                                  <a:pt x="0" y="9439402"/>
                                </a:lnTo>
                                <a:lnTo>
                                  <a:pt x="0" y="0"/>
                                </a:lnTo>
                              </a:path>
                            </a:pathLst>
                          </a:custGeom>
                          <a:solidFill>
                            <a:srgbClr val="000000"/>
                          </a:solidFill>
                          <a:ln>
                            <a:noFill/>
                          </a:ln>
                        </wps:spPr>
                        <wps:bodyPr spcFirstLastPara="1" wrap="square" lIns="91425" tIns="91425" rIns="91425" bIns="91425" anchor="ctr" anchorCtr="0">
                          <a:noAutofit/>
                        </wps:bodyPr>
                      </wps:wsp>
                      <wps:wsp>
                        <wps:cNvPr id="1125967382" name="Freeform: Shape 1125967382"/>
                        <wps:cNvSpPr/>
                        <wps:spPr>
                          <a:xfrm>
                            <a:off x="7159498" y="0"/>
                            <a:ext cx="9144" cy="9439402"/>
                          </a:xfrm>
                          <a:custGeom>
                            <a:avLst/>
                            <a:gdLst/>
                            <a:ahLst/>
                            <a:cxnLst/>
                            <a:rect l="l" t="t" r="r" b="b"/>
                            <a:pathLst>
                              <a:path w="9144" h="9439402" extrusionOk="0">
                                <a:moveTo>
                                  <a:pt x="0" y="0"/>
                                </a:moveTo>
                                <a:lnTo>
                                  <a:pt x="9144" y="0"/>
                                </a:lnTo>
                                <a:lnTo>
                                  <a:pt x="9144" y="9439402"/>
                                </a:lnTo>
                                <a:lnTo>
                                  <a:pt x="0" y="943940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29EA0888" id="Group 2011853687" o:spid="_x0000_s1043" style="position:absolute;left:0;text-align:left;margin-left:24pt;margin-top:24.5pt;width:564.2pt;height:743.25pt;z-index:-251657216;mso-wrap-distance-left:0;mso-wrap-distance-right:0;mso-position-horizontal-relative:page;mso-position-vertical-relative:page" coordorigin="17632" coordsize="7168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">
              <v:group id="Group 329342707" o:spid="_x0000_s1044" style="position:absolute;left:17632;width:71686;height:75600" coordsize="71686,9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">
                <v:rect id="Rectangle 1868638034" o:spid="_x0000_s1045" style="position:absolute;width:71655;height:9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" filled="f" stroked="f">
                  <v:textbox inset="2.53958mm,2.53958mm,2.53958mm,2.53958mm">
                    <w:txbxContent>
                      <w:p w14:paraId="2AB3A92F" w14:textId="77777777" w:rsidR="00570225" w:rsidRDefault="00570225">
                        <w:pPr>
                          <w:spacing w:after="0" w:line="240" w:lineRule="auto"/>
                          <w:ind w:left="0" w:right="0" w:firstLine="0"/>
                          <w:jc w:val="left"/>
                          <w:textDirection w:val="btLr"/>
                        </w:pPr>
                      </w:p>
                    </w:txbxContent>
                  </v:textbox>
                </v:rect>
                <v:shape id="Freeform: Shape 127974367" o:spid="_x0000_s1046" style="position:absolute;width:91;height:94394;visibility:visible;mso-wrap-style:square;v-text-anchor:middle"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" path="m,l9144,r,9439402l,9439402,,e" fillcolor="black" stroked="f">
                  <v:path arrowok="t" o:extrusionok="f"/>
                </v:shape>
                <v:shape id="Freeform: Shape 1125967382" o:spid="_x0000_s1047" style="position:absolute;left:71594;width:92;height:94394;visibility:visible;mso-wrap-style:square;v-text-anchor:middle"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" path="m,l9144,r,9439402l,9439402,,e" fillcolor="black" stroked="f">
                  <v:path arrowok="t" o:extrusionok="f"/>
                </v:shape>
              </v:group>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F783C" w14:textId="77777777" w:rsidR="00570225" w:rsidRDefault="00DB525A">
    <w:pPr>
      <w:spacing w:after="0" w:line="259" w:lineRule="auto"/>
      <w:ind w:left="0" w:right="1" w:firstLine="0"/>
      <w:jc w:val="right"/>
    </w:pPr>
    <w:r>
      <w:rPr>
        <w:rFonts w:ascii="Calibri" w:eastAsia="Calibri" w:hAnsi="Calibri" w:cs="Calibri"/>
        <w:noProof/>
        <w:sz w:val="22"/>
        <w:szCs w:val="22"/>
      </w:rPr>
      <mc:AlternateContent>
        <mc:Choice Requires="wpg">
          <w:drawing>
            <wp:anchor distT="0" distB="0" distL="114300" distR="114300" simplePos="0" relativeHeight="251660288" behindDoc="0" locked="0" layoutInCell="1" hidden="0" allowOverlap="1" wp14:anchorId="31B02C2D" wp14:editId="4E9B928A">
              <wp:simplePos x="0" y="0"/>
              <wp:positionH relativeFrom="page">
                <wp:posOffset>304800</wp:posOffset>
              </wp:positionH>
              <wp:positionV relativeFrom="page">
                <wp:posOffset>304800</wp:posOffset>
              </wp:positionV>
              <wp:extent cx="7165594" cy="6096"/>
              <wp:effectExtent l="0" t="0" r="0" b="0"/>
              <wp:wrapSquare wrapText="bothSides" distT="0" distB="0" distL="114300" distR="114300"/>
              <wp:docPr id="2011853689" name="Group 2011853689"/>
              <wp:cNvGraphicFramePr/>
              <a:graphic xmlns:a="http://schemas.openxmlformats.org/drawingml/2006/main">
                <a:graphicData uri="http://schemas.microsoft.com/office/word/2010/wordprocessingGroup">
                  <wpg:wgp>
                    <wpg:cNvGrpSpPr/>
                    <wpg:grpSpPr>
                      <a:xfrm>
                        <a:off x="0" y="0"/>
                        <a:ext cx="7165594" cy="6096"/>
                        <a:chOff x="1763200" y="3776950"/>
                        <a:chExt cx="7168650" cy="9150"/>
                      </a:xfrm>
                    </wpg:grpSpPr>
                    <wpg:grpSp>
                      <wpg:cNvPr id="1702273280" name="Group 1702273280"/>
                      <wpg:cNvGrpSpPr/>
                      <wpg:grpSpPr>
                        <a:xfrm>
                          <a:off x="1763203" y="3776952"/>
                          <a:ext cx="7168642" cy="9144"/>
                          <a:chOff x="0" y="0"/>
                          <a:chExt cx="7168642" cy="9144"/>
                        </a:xfrm>
                      </wpg:grpSpPr>
                      <wps:wsp>
                        <wps:cNvPr id="1417354510" name="Rectangle 1417354510"/>
                        <wps:cNvSpPr/>
                        <wps:spPr>
                          <a:xfrm>
                            <a:off x="0" y="0"/>
                            <a:ext cx="7165575" cy="6075"/>
                          </a:xfrm>
                          <a:prstGeom prst="rect">
                            <a:avLst/>
                          </a:prstGeom>
                          <a:noFill/>
                          <a:ln>
                            <a:noFill/>
                          </a:ln>
                        </wps:spPr>
                        <wps:txbx>
                          <w:txbxContent>
                            <w:p w14:paraId="24A3C3E0" w14:textId="77777777" w:rsidR="00570225" w:rsidRDefault="00570225">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147556713" name="Freeform: Shape 11475567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097246776" name="Freeform: Shape 2097246776"/>
                        <wps:cNvSpPr/>
                        <wps:spPr>
                          <a:xfrm>
                            <a:off x="6096" y="0"/>
                            <a:ext cx="7153402" cy="9144"/>
                          </a:xfrm>
                          <a:custGeom>
                            <a:avLst/>
                            <a:gdLst/>
                            <a:ahLst/>
                            <a:cxnLst/>
                            <a:rect l="l" t="t" r="r" b="b"/>
                            <a:pathLst>
                              <a:path w="7153402" h="9144" extrusionOk="0">
                                <a:moveTo>
                                  <a:pt x="0" y="0"/>
                                </a:moveTo>
                                <a:lnTo>
                                  <a:pt x="7153402" y="0"/>
                                </a:lnTo>
                                <a:lnTo>
                                  <a:pt x="715340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71075433" name="Freeform: Shape 1471075433"/>
                        <wps:cNvSpPr/>
                        <wps:spPr>
                          <a:xfrm>
                            <a:off x="7159498"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31B02C2D" id="Group 2011853689" o:spid="_x0000_s1060" style="position:absolute;left:0;text-align:left;margin-left:24pt;margin-top:24pt;width:564.2pt;height:.5pt;z-index:251660288;mso-position-horizontal-relative:page;mso-position-vertical-relative:page" coordorigin="17632,37769" coordsize="7168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">
              <v:group id="Group 1702273280" o:spid="_x0000_s1061" style="position:absolute;left:17632;top:37769;width:71686;height:91" coordsize="716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">
                <v:rect id="Rectangle 1417354510" o:spid="_x0000_s1062" style="position:absolute;width:71655;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" filled="f" stroked="f">
                  <v:textbox inset="2.53958mm,2.53958mm,2.53958mm,2.53958mm">
                    <w:txbxContent>
                      <w:p w14:paraId="24A3C3E0" w14:textId="77777777" w:rsidR="00570225" w:rsidRDefault="00570225">
                        <w:pPr>
                          <w:spacing w:after="0" w:line="240" w:lineRule="auto"/>
                          <w:ind w:left="0" w:right="0" w:firstLine="0"/>
                          <w:jc w:val="left"/>
                          <w:textDirection w:val="btLr"/>
                        </w:pPr>
                      </w:p>
                    </w:txbxContent>
                  </v:textbox>
                </v:rect>
                <v:shape id="Freeform: Shape 1147556713" o:spid="_x0000_s1063"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" path="m,l9144,r,9144l,9144,,e" fillcolor="black" stroked="f">
                  <v:path arrowok="t" o:extrusionok="f"/>
                </v:shape>
                <v:shape id="Freeform: Shape 2097246776" o:spid="_x0000_s1064" style="position:absolute;left:60;width:71534;height:91;visibility:visible;mso-wrap-style:square;v-text-anchor:middle"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" path="m,l7153402,r,9144l,9144,,e" fillcolor="black" stroked="f">
                  <v:path arrowok="t" o:extrusionok="f"/>
                </v:shape>
                <v:shape id="Freeform: Shape 1471075433" o:spid="_x0000_s1065" style="position:absolute;left:71594;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" path="m,l9144,r,9144l,9144,,e" fillcolor="black" stroked="f">
                  <v:path arrowok="t" o:extrusionok="f"/>
                </v:shape>
              </v:group>
              <w10:wrap type="square" anchorx="page" anchory="page"/>
            </v:group>
          </w:pict>
        </mc:Fallback>
      </mc:AlternateContent>
    </w:r>
    <w:r>
      <w:rPr>
        <w:rFonts w:ascii="Calibri" w:eastAsia="Calibri" w:hAnsi="Calibri" w:cs="Calibri"/>
        <w:sz w:val="22"/>
        <w:szCs w:val="22"/>
      </w:rPr>
      <w:t xml:space="preserve">EXECUTIVE SUMMARY </w:t>
    </w:r>
  </w:p>
  <w:p w14:paraId="5FD489EF" w14:textId="77777777" w:rsidR="00570225" w:rsidRDefault="00DB525A">
    <w:r>
      <w:rPr>
        <w:rFonts w:ascii="Calibri" w:eastAsia="Calibri" w:hAnsi="Calibri" w:cs="Calibri"/>
        <w:noProof/>
        <w:sz w:val="22"/>
        <w:szCs w:val="22"/>
      </w:rPr>
      <mc:AlternateContent>
        <mc:Choice Requires="wpg">
          <w:drawing>
            <wp:anchor distT="0" distB="0" distL="0" distR="0" simplePos="0" relativeHeight="251661312" behindDoc="1" locked="0" layoutInCell="1" hidden="0" allowOverlap="1" wp14:anchorId="415189F4" wp14:editId="70263CF7">
              <wp:simplePos x="0" y="0"/>
              <wp:positionH relativeFrom="page">
                <wp:posOffset>304800</wp:posOffset>
              </wp:positionH>
              <wp:positionV relativeFrom="page">
                <wp:posOffset>310845</wp:posOffset>
              </wp:positionV>
              <wp:extent cx="7165594" cy="9439402"/>
              <wp:effectExtent l="0" t="0" r="0" b="0"/>
              <wp:wrapNone/>
              <wp:docPr id="2011853693" name="Group 2011853693"/>
              <wp:cNvGraphicFramePr/>
              <a:graphic xmlns:a="http://schemas.openxmlformats.org/drawingml/2006/main">
                <a:graphicData uri="http://schemas.microsoft.com/office/word/2010/wordprocessingGroup">
                  <wpg:wgp>
                    <wpg:cNvGrpSpPr/>
                    <wpg:grpSpPr>
                      <a:xfrm>
                        <a:off x="0" y="0"/>
                        <a:ext cx="7165594" cy="9439402"/>
                        <a:chOff x="1763200" y="0"/>
                        <a:chExt cx="7168650" cy="7560000"/>
                      </a:xfrm>
                    </wpg:grpSpPr>
                    <wpg:grpSp>
                      <wpg:cNvPr id="249660678" name="Group 249660678"/>
                      <wpg:cNvGrpSpPr/>
                      <wpg:grpSpPr>
                        <a:xfrm>
                          <a:off x="1763203" y="0"/>
                          <a:ext cx="7168642" cy="7560000"/>
                          <a:chOff x="0" y="0"/>
                          <a:chExt cx="7168642" cy="9439402"/>
                        </a:xfrm>
                      </wpg:grpSpPr>
                      <wps:wsp>
                        <wps:cNvPr id="504578540" name="Rectangle 504578540"/>
                        <wps:cNvSpPr/>
                        <wps:spPr>
                          <a:xfrm>
                            <a:off x="0" y="0"/>
                            <a:ext cx="7165575" cy="9439400"/>
                          </a:xfrm>
                          <a:prstGeom prst="rect">
                            <a:avLst/>
                          </a:prstGeom>
                          <a:noFill/>
                          <a:ln>
                            <a:noFill/>
                          </a:ln>
                        </wps:spPr>
                        <wps:txbx>
                          <w:txbxContent>
                            <w:p w14:paraId="03F530F9" w14:textId="77777777" w:rsidR="00570225" w:rsidRDefault="00570225">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727331298" name="Freeform: Shape 727331298"/>
                        <wps:cNvSpPr/>
                        <wps:spPr>
                          <a:xfrm>
                            <a:off x="0" y="0"/>
                            <a:ext cx="9144" cy="9439402"/>
                          </a:xfrm>
                          <a:custGeom>
                            <a:avLst/>
                            <a:gdLst/>
                            <a:ahLst/>
                            <a:cxnLst/>
                            <a:rect l="l" t="t" r="r" b="b"/>
                            <a:pathLst>
                              <a:path w="9144" h="9439402" extrusionOk="0">
                                <a:moveTo>
                                  <a:pt x="0" y="0"/>
                                </a:moveTo>
                                <a:lnTo>
                                  <a:pt x="9144" y="0"/>
                                </a:lnTo>
                                <a:lnTo>
                                  <a:pt x="9144" y="9439402"/>
                                </a:lnTo>
                                <a:lnTo>
                                  <a:pt x="0" y="9439402"/>
                                </a:lnTo>
                                <a:lnTo>
                                  <a:pt x="0" y="0"/>
                                </a:lnTo>
                              </a:path>
                            </a:pathLst>
                          </a:custGeom>
                          <a:solidFill>
                            <a:srgbClr val="000000"/>
                          </a:solidFill>
                          <a:ln>
                            <a:noFill/>
                          </a:ln>
                        </wps:spPr>
                        <wps:bodyPr spcFirstLastPara="1" wrap="square" lIns="91425" tIns="91425" rIns="91425" bIns="91425" anchor="ctr" anchorCtr="0">
                          <a:noAutofit/>
                        </wps:bodyPr>
                      </wps:wsp>
                      <wps:wsp>
                        <wps:cNvPr id="1626001025" name="Freeform: Shape 1626001025"/>
                        <wps:cNvSpPr/>
                        <wps:spPr>
                          <a:xfrm>
                            <a:off x="7159498" y="0"/>
                            <a:ext cx="9144" cy="9439402"/>
                          </a:xfrm>
                          <a:custGeom>
                            <a:avLst/>
                            <a:gdLst/>
                            <a:ahLst/>
                            <a:cxnLst/>
                            <a:rect l="l" t="t" r="r" b="b"/>
                            <a:pathLst>
                              <a:path w="9144" h="9439402" extrusionOk="0">
                                <a:moveTo>
                                  <a:pt x="0" y="0"/>
                                </a:moveTo>
                                <a:lnTo>
                                  <a:pt x="9144" y="0"/>
                                </a:lnTo>
                                <a:lnTo>
                                  <a:pt x="9144" y="9439402"/>
                                </a:lnTo>
                                <a:lnTo>
                                  <a:pt x="0" y="943940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415189F4" id="Group 2011853693" o:spid="_x0000_s1066" style="position:absolute;left:0;text-align:left;margin-left:24pt;margin-top:24.5pt;width:564.2pt;height:743.25pt;z-index:-251655168;mso-wrap-distance-left:0;mso-wrap-distance-right:0;mso-position-horizontal-relative:page;mso-position-vertical-relative:page" coordorigin="17632" coordsize="7168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">
              <v:group id="Group 249660678" o:spid="_x0000_s1067" style="position:absolute;left:17632;width:71686;height:75600" coordsize="71686,9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">
                <v:rect id="Rectangle 504578540" o:spid="_x0000_s1068" style="position:absolute;width:71655;height:9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" filled="f" stroked="f">
                  <v:textbox inset="2.53958mm,2.53958mm,2.53958mm,2.53958mm">
                    <w:txbxContent>
                      <w:p w14:paraId="03F530F9" w14:textId="77777777" w:rsidR="00570225" w:rsidRDefault="00570225">
                        <w:pPr>
                          <w:spacing w:after="0" w:line="240" w:lineRule="auto"/>
                          <w:ind w:left="0" w:right="0" w:firstLine="0"/>
                          <w:jc w:val="left"/>
                          <w:textDirection w:val="btLr"/>
                        </w:pPr>
                      </w:p>
                    </w:txbxContent>
                  </v:textbox>
                </v:rect>
                <v:shape id="Freeform: Shape 727331298" o:spid="_x0000_s1069" style="position:absolute;width:91;height:94394;visibility:visible;mso-wrap-style:square;v-text-anchor:middle"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" path="m,l9144,r,9439402l,9439402,,e" fillcolor="black" stroked="f">
                  <v:path arrowok="t" o:extrusionok="f"/>
                </v:shape>
                <v:shape id="Freeform: Shape 1626001025" o:spid="_x0000_s1070" style="position:absolute;left:71594;width:92;height:94394;visibility:visible;mso-wrap-style:square;v-text-anchor:middle"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" path="m,l9144,r,9439402l,9439402,,e" fillcolor="black" stroked="f">
                  <v:path arrowok="t" o:extrusionok="f"/>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85"/>
    <w:multiLevelType w:val="multilevel"/>
    <w:tmpl w:val="88B4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34519"/>
    <w:multiLevelType w:val="hybridMultilevel"/>
    <w:tmpl w:val="0B02C0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0A0FB2"/>
    <w:multiLevelType w:val="hybridMultilevel"/>
    <w:tmpl w:val="9E2A52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865E12"/>
    <w:multiLevelType w:val="multilevel"/>
    <w:tmpl w:val="48F2C6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B91EB1"/>
    <w:multiLevelType w:val="hybridMultilevel"/>
    <w:tmpl w:val="9F32A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0E68E1"/>
    <w:multiLevelType w:val="multilevel"/>
    <w:tmpl w:val="77F0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32DEB"/>
    <w:multiLevelType w:val="multilevel"/>
    <w:tmpl w:val="99A6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36592"/>
    <w:multiLevelType w:val="multilevel"/>
    <w:tmpl w:val="BF6A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12A3A"/>
    <w:multiLevelType w:val="hybridMultilevel"/>
    <w:tmpl w:val="40882E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372A7E"/>
    <w:multiLevelType w:val="multilevel"/>
    <w:tmpl w:val="D5CA6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123565"/>
    <w:multiLevelType w:val="multilevel"/>
    <w:tmpl w:val="39D4E85A"/>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1" w15:restartNumberingAfterBreak="0">
    <w:nsid w:val="2D1B173C"/>
    <w:multiLevelType w:val="hybridMultilevel"/>
    <w:tmpl w:val="2E889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034AF6"/>
    <w:multiLevelType w:val="multilevel"/>
    <w:tmpl w:val="E58A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E602B"/>
    <w:multiLevelType w:val="multilevel"/>
    <w:tmpl w:val="33F8FC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1AC45E1"/>
    <w:multiLevelType w:val="multilevel"/>
    <w:tmpl w:val="0F42A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2D6333"/>
    <w:multiLevelType w:val="hybridMultilevel"/>
    <w:tmpl w:val="F11AF9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201B6C"/>
    <w:multiLevelType w:val="multilevel"/>
    <w:tmpl w:val="5052DB36"/>
    <w:lvl w:ilvl="0">
      <w:start w:val="1"/>
      <w:numFmt w:val="decimal"/>
      <w:lvlText w:val="%1."/>
      <w:lvlJc w:val="left"/>
      <w:pPr>
        <w:ind w:left="1080" w:hanging="360"/>
      </w:pPr>
      <w:rPr>
        <w:rFonts w:ascii="Calibri" w:eastAsia="Calibri" w:hAnsi="Calibri" w:cs="Calibr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3FE87404"/>
    <w:multiLevelType w:val="multilevel"/>
    <w:tmpl w:val="0F86D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140066"/>
    <w:multiLevelType w:val="multilevel"/>
    <w:tmpl w:val="100CD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04035C"/>
    <w:multiLevelType w:val="multilevel"/>
    <w:tmpl w:val="43706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5B1CE7"/>
    <w:multiLevelType w:val="hybridMultilevel"/>
    <w:tmpl w:val="F8C4FB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33162A"/>
    <w:multiLevelType w:val="multilevel"/>
    <w:tmpl w:val="F880E0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87B3F8D"/>
    <w:multiLevelType w:val="multilevel"/>
    <w:tmpl w:val="6CBC03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572546"/>
    <w:multiLevelType w:val="multilevel"/>
    <w:tmpl w:val="43F6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9D03B0"/>
    <w:multiLevelType w:val="multilevel"/>
    <w:tmpl w:val="57E8F2A4"/>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66908A2"/>
    <w:multiLevelType w:val="multilevel"/>
    <w:tmpl w:val="C0AC12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7F59A5"/>
    <w:multiLevelType w:val="multilevel"/>
    <w:tmpl w:val="CA245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01635E"/>
    <w:multiLevelType w:val="hybridMultilevel"/>
    <w:tmpl w:val="C2F608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FA1759"/>
    <w:multiLevelType w:val="multilevel"/>
    <w:tmpl w:val="B4DC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170936"/>
    <w:multiLevelType w:val="hybridMultilevel"/>
    <w:tmpl w:val="F40AC3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F317D5"/>
    <w:multiLevelType w:val="multilevel"/>
    <w:tmpl w:val="D7C070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817B8C"/>
    <w:multiLevelType w:val="multilevel"/>
    <w:tmpl w:val="FE102F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1F66EF"/>
    <w:multiLevelType w:val="multilevel"/>
    <w:tmpl w:val="78525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097A37"/>
    <w:multiLevelType w:val="multilevel"/>
    <w:tmpl w:val="C4FC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8"/>
  </w:num>
  <w:num w:numId="3">
    <w:abstractNumId w:val="13"/>
  </w:num>
  <w:num w:numId="4">
    <w:abstractNumId w:val="16"/>
  </w:num>
  <w:num w:numId="5">
    <w:abstractNumId w:val="10"/>
  </w:num>
  <w:num w:numId="6">
    <w:abstractNumId w:val="21"/>
  </w:num>
  <w:num w:numId="7">
    <w:abstractNumId w:val="24"/>
  </w:num>
  <w:num w:numId="8">
    <w:abstractNumId w:val="17"/>
  </w:num>
  <w:num w:numId="9">
    <w:abstractNumId w:val="3"/>
  </w:num>
  <w:num w:numId="10">
    <w:abstractNumId w:val="19"/>
  </w:num>
  <w:num w:numId="11">
    <w:abstractNumId w:val="4"/>
  </w:num>
  <w:num w:numId="12">
    <w:abstractNumId w:val="33"/>
  </w:num>
  <w:num w:numId="13">
    <w:abstractNumId w:val="14"/>
  </w:num>
  <w:num w:numId="14">
    <w:abstractNumId w:val="6"/>
  </w:num>
  <w:num w:numId="15">
    <w:abstractNumId w:val="0"/>
  </w:num>
  <w:num w:numId="16">
    <w:abstractNumId w:val="22"/>
  </w:num>
  <w:num w:numId="17">
    <w:abstractNumId w:val="28"/>
  </w:num>
  <w:num w:numId="18">
    <w:abstractNumId w:val="32"/>
  </w:num>
  <w:num w:numId="19">
    <w:abstractNumId w:val="7"/>
  </w:num>
  <w:num w:numId="20">
    <w:abstractNumId w:val="5"/>
  </w:num>
  <w:num w:numId="21">
    <w:abstractNumId w:val="12"/>
  </w:num>
  <w:num w:numId="22">
    <w:abstractNumId w:val="23"/>
  </w:num>
  <w:num w:numId="23">
    <w:abstractNumId w:val="11"/>
  </w:num>
  <w:num w:numId="24">
    <w:abstractNumId w:val="20"/>
  </w:num>
  <w:num w:numId="25">
    <w:abstractNumId w:val="29"/>
  </w:num>
  <w:num w:numId="26">
    <w:abstractNumId w:val="1"/>
  </w:num>
  <w:num w:numId="27">
    <w:abstractNumId w:val="2"/>
  </w:num>
  <w:num w:numId="28">
    <w:abstractNumId w:val="27"/>
  </w:num>
  <w:num w:numId="29">
    <w:abstractNumId w:val="15"/>
  </w:num>
  <w:num w:numId="30">
    <w:abstractNumId w:val="8"/>
  </w:num>
  <w:num w:numId="31">
    <w:abstractNumId w:val="30"/>
  </w:num>
  <w:num w:numId="32">
    <w:abstractNumId w:val="26"/>
  </w:num>
  <w:num w:numId="33">
    <w:abstractNumId w:val="25"/>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225"/>
    <w:rsid w:val="004A3E18"/>
    <w:rsid w:val="005700E5"/>
    <w:rsid w:val="00570225"/>
    <w:rsid w:val="006D69A7"/>
    <w:rsid w:val="008D6450"/>
    <w:rsid w:val="009E7D92"/>
    <w:rsid w:val="00B2117C"/>
    <w:rsid w:val="00CC07C2"/>
    <w:rsid w:val="00D54F2F"/>
    <w:rsid w:val="00D658F6"/>
    <w:rsid w:val="00DB525A"/>
    <w:rsid w:val="00E162A8"/>
    <w:rsid w:val="00E43BA2"/>
    <w:rsid w:val="00FF0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0B31"/>
  <w15:docId w15:val="{1901D528-D1DF-4D02-A4CA-C649DEF0C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IN" w:eastAsia="en-IN" w:bidi="ar-SA"/>
      </w:rPr>
    </w:rPrDefault>
    <w:pPrDefault>
      <w:pPr>
        <w:spacing w:after="21" w:line="264" w:lineRule="auto"/>
        <w:ind w:left="370" w:right="1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450"/>
    <w:pPr>
      <w:ind w:hanging="370"/>
    </w:pPr>
    <w:rPr>
      <w:color w:val="000000"/>
    </w:rPr>
  </w:style>
  <w:style w:type="paragraph" w:styleId="Heading1">
    <w:name w:val="heading 1"/>
    <w:next w:val="Normal"/>
    <w:link w:val="Heading1Char"/>
    <w:uiPriority w:val="9"/>
    <w:qFormat/>
    <w:pPr>
      <w:keepNext/>
      <w:keepLines/>
      <w:numPr>
        <w:numId w:val="7"/>
      </w:numPr>
      <w:spacing w:after="73"/>
      <w:ind w:left="10" w:right="1" w:hanging="10"/>
      <w:outlineLvl w:val="0"/>
    </w:pPr>
    <w:rPr>
      <w:b/>
      <w:color w:val="000000"/>
      <w:sz w:val="36"/>
      <w:u w:val="single" w:color="000000"/>
    </w:rPr>
  </w:style>
  <w:style w:type="paragraph" w:styleId="Heading2">
    <w:name w:val="heading 2"/>
    <w:next w:val="Normal"/>
    <w:link w:val="Heading2Char"/>
    <w:uiPriority w:val="9"/>
    <w:unhideWhenUsed/>
    <w:qFormat/>
    <w:pPr>
      <w:keepNext/>
      <w:keepLines/>
      <w:numPr>
        <w:ilvl w:val="1"/>
        <w:numId w:val="7"/>
      </w:numPr>
      <w:spacing w:after="151"/>
      <w:ind w:left="10" w:hanging="10"/>
      <w:outlineLvl w:val="1"/>
    </w:pPr>
    <w:rPr>
      <w:b/>
      <w:color w:val="000000"/>
      <w:u w:val="single" w:color="000000"/>
    </w:rPr>
  </w:style>
  <w:style w:type="paragraph" w:styleId="Heading3">
    <w:name w:val="heading 3"/>
    <w:basedOn w:val="Normal"/>
    <w:next w:val="Normal"/>
    <w:link w:val="Heading3Char"/>
    <w:uiPriority w:val="9"/>
    <w:semiHidden/>
    <w:unhideWhenUsed/>
    <w:qFormat/>
    <w:rsid w:val="00A342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uiPriority w:val="9"/>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character" w:customStyle="1" w:styleId="Heading3Char">
    <w:name w:val="Heading 3 Char"/>
    <w:basedOn w:val="DefaultParagraphFont"/>
    <w:link w:val="Heading3"/>
    <w:uiPriority w:val="9"/>
    <w:semiHidden/>
    <w:rsid w:val="00A3420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B1CB5"/>
    <w:pPr>
      <w:spacing w:after="200" w:line="240" w:lineRule="auto"/>
    </w:pPr>
    <w:rPr>
      <w:i/>
      <w:iCs/>
      <w:color w:val="44546A" w:themeColor="text2"/>
      <w:sz w:val="18"/>
      <w:szCs w:val="18"/>
    </w:rPr>
  </w:style>
  <w:style w:type="table" w:styleId="TableGrid">
    <w:name w:val="Table Grid"/>
    <w:basedOn w:val="TableNormal"/>
    <w:uiPriority w:val="39"/>
    <w:rsid w:val="00347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798B"/>
    <w:pPr>
      <w:ind w:left="720"/>
      <w:contextualSpacing/>
    </w:pPr>
  </w:style>
  <w:style w:type="character" w:styleId="Hyperlink">
    <w:name w:val="Hyperlink"/>
    <w:basedOn w:val="DefaultParagraphFont"/>
    <w:uiPriority w:val="99"/>
    <w:unhideWhenUsed/>
    <w:rsid w:val="002B3AD2"/>
    <w:rPr>
      <w:color w:val="0563C1" w:themeColor="hyperlink"/>
      <w:u w:val="single"/>
    </w:rPr>
  </w:style>
  <w:style w:type="character" w:styleId="UnresolvedMention">
    <w:name w:val="Unresolved Mention"/>
    <w:basedOn w:val="DefaultParagraphFont"/>
    <w:uiPriority w:val="99"/>
    <w:semiHidden/>
    <w:unhideWhenUsed/>
    <w:rsid w:val="002B3AD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Strong">
    <w:name w:val="Strong"/>
    <w:basedOn w:val="DefaultParagraphFont"/>
    <w:uiPriority w:val="22"/>
    <w:qFormat/>
    <w:rsid w:val="00CC07C2"/>
    <w:rPr>
      <w:b/>
      <w:bCs/>
    </w:rPr>
  </w:style>
  <w:style w:type="paragraph" w:styleId="NormalWeb">
    <w:name w:val="Normal (Web)"/>
    <w:basedOn w:val="Normal"/>
    <w:uiPriority w:val="99"/>
    <w:semiHidden/>
    <w:unhideWhenUsed/>
    <w:rsid w:val="00CC07C2"/>
    <w:pPr>
      <w:spacing w:before="100" w:beforeAutospacing="1" w:after="100" w:afterAutospacing="1" w:line="240" w:lineRule="auto"/>
      <w:ind w:left="0" w:righ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6544">
      <w:bodyDiv w:val="1"/>
      <w:marLeft w:val="0"/>
      <w:marRight w:val="0"/>
      <w:marTop w:val="0"/>
      <w:marBottom w:val="0"/>
      <w:divBdr>
        <w:top w:val="none" w:sz="0" w:space="0" w:color="auto"/>
        <w:left w:val="none" w:sz="0" w:space="0" w:color="auto"/>
        <w:bottom w:val="none" w:sz="0" w:space="0" w:color="auto"/>
        <w:right w:val="none" w:sz="0" w:space="0" w:color="auto"/>
      </w:divBdr>
    </w:div>
    <w:div w:id="295256197">
      <w:bodyDiv w:val="1"/>
      <w:marLeft w:val="0"/>
      <w:marRight w:val="0"/>
      <w:marTop w:val="0"/>
      <w:marBottom w:val="0"/>
      <w:divBdr>
        <w:top w:val="none" w:sz="0" w:space="0" w:color="auto"/>
        <w:left w:val="none" w:sz="0" w:space="0" w:color="auto"/>
        <w:bottom w:val="none" w:sz="0" w:space="0" w:color="auto"/>
        <w:right w:val="none" w:sz="0" w:space="0" w:color="auto"/>
      </w:divBdr>
    </w:div>
    <w:div w:id="298002631">
      <w:bodyDiv w:val="1"/>
      <w:marLeft w:val="0"/>
      <w:marRight w:val="0"/>
      <w:marTop w:val="0"/>
      <w:marBottom w:val="0"/>
      <w:divBdr>
        <w:top w:val="none" w:sz="0" w:space="0" w:color="auto"/>
        <w:left w:val="none" w:sz="0" w:space="0" w:color="auto"/>
        <w:bottom w:val="none" w:sz="0" w:space="0" w:color="auto"/>
        <w:right w:val="none" w:sz="0" w:space="0" w:color="auto"/>
      </w:divBdr>
    </w:div>
    <w:div w:id="650137052">
      <w:bodyDiv w:val="1"/>
      <w:marLeft w:val="0"/>
      <w:marRight w:val="0"/>
      <w:marTop w:val="0"/>
      <w:marBottom w:val="0"/>
      <w:divBdr>
        <w:top w:val="none" w:sz="0" w:space="0" w:color="auto"/>
        <w:left w:val="none" w:sz="0" w:space="0" w:color="auto"/>
        <w:bottom w:val="none" w:sz="0" w:space="0" w:color="auto"/>
        <w:right w:val="none" w:sz="0" w:space="0" w:color="auto"/>
      </w:divBdr>
    </w:div>
    <w:div w:id="881986822">
      <w:bodyDiv w:val="1"/>
      <w:marLeft w:val="0"/>
      <w:marRight w:val="0"/>
      <w:marTop w:val="0"/>
      <w:marBottom w:val="0"/>
      <w:divBdr>
        <w:top w:val="none" w:sz="0" w:space="0" w:color="auto"/>
        <w:left w:val="none" w:sz="0" w:space="0" w:color="auto"/>
        <w:bottom w:val="none" w:sz="0" w:space="0" w:color="auto"/>
        <w:right w:val="none" w:sz="0" w:space="0" w:color="auto"/>
      </w:divBdr>
    </w:div>
    <w:div w:id="1003120150">
      <w:bodyDiv w:val="1"/>
      <w:marLeft w:val="0"/>
      <w:marRight w:val="0"/>
      <w:marTop w:val="0"/>
      <w:marBottom w:val="0"/>
      <w:divBdr>
        <w:top w:val="none" w:sz="0" w:space="0" w:color="auto"/>
        <w:left w:val="none" w:sz="0" w:space="0" w:color="auto"/>
        <w:bottom w:val="none" w:sz="0" w:space="0" w:color="auto"/>
        <w:right w:val="none" w:sz="0" w:space="0" w:color="auto"/>
      </w:divBdr>
    </w:div>
    <w:div w:id="1103764151">
      <w:bodyDiv w:val="1"/>
      <w:marLeft w:val="0"/>
      <w:marRight w:val="0"/>
      <w:marTop w:val="0"/>
      <w:marBottom w:val="0"/>
      <w:divBdr>
        <w:top w:val="none" w:sz="0" w:space="0" w:color="auto"/>
        <w:left w:val="none" w:sz="0" w:space="0" w:color="auto"/>
        <w:bottom w:val="none" w:sz="0" w:space="0" w:color="auto"/>
        <w:right w:val="none" w:sz="0" w:space="0" w:color="auto"/>
      </w:divBdr>
    </w:div>
    <w:div w:id="1219786047">
      <w:bodyDiv w:val="1"/>
      <w:marLeft w:val="0"/>
      <w:marRight w:val="0"/>
      <w:marTop w:val="0"/>
      <w:marBottom w:val="0"/>
      <w:divBdr>
        <w:top w:val="none" w:sz="0" w:space="0" w:color="auto"/>
        <w:left w:val="none" w:sz="0" w:space="0" w:color="auto"/>
        <w:bottom w:val="none" w:sz="0" w:space="0" w:color="auto"/>
        <w:right w:val="none" w:sz="0" w:space="0" w:color="auto"/>
      </w:divBdr>
    </w:div>
    <w:div w:id="1615477194">
      <w:bodyDiv w:val="1"/>
      <w:marLeft w:val="0"/>
      <w:marRight w:val="0"/>
      <w:marTop w:val="0"/>
      <w:marBottom w:val="0"/>
      <w:divBdr>
        <w:top w:val="none" w:sz="0" w:space="0" w:color="auto"/>
        <w:left w:val="none" w:sz="0" w:space="0" w:color="auto"/>
        <w:bottom w:val="none" w:sz="0" w:space="0" w:color="auto"/>
        <w:right w:val="none" w:sz="0" w:space="0" w:color="auto"/>
      </w:divBdr>
    </w:div>
    <w:div w:id="1972201689">
      <w:bodyDiv w:val="1"/>
      <w:marLeft w:val="0"/>
      <w:marRight w:val="0"/>
      <w:marTop w:val="0"/>
      <w:marBottom w:val="0"/>
      <w:divBdr>
        <w:top w:val="none" w:sz="0" w:space="0" w:color="auto"/>
        <w:left w:val="none" w:sz="0" w:space="0" w:color="auto"/>
        <w:bottom w:val="none" w:sz="0" w:space="0" w:color="auto"/>
        <w:right w:val="none" w:sz="0" w:space="0" w:color="auto"/>
      </w:divBdr>
    </w:div>
    <w:div w:id="1993293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33"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32"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Ci3lymWeJaLe+WswyTJChFdWZA==">CgMxLjAyDmguejNxZGRiNHZtd3Y4Mg5oLmJ2YzRkZm4zNHprMzgAciExYjlKLUhSdG0zb0ZyNWJBRUR1MEpoSGxhTVRva09DS0M=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70D90923DBA024BA9B437192C9C8BD0" ma:contentTypeVersion="5" ma:contentTypeDescription="Create a new document." ma:contentTypeScope="" ma:versionID="1c55e758bf3791a83c6a96c57dec69c6">
  <xsd:schema xmlns:xsd="http://www.w3.org/2001/XMLSchema" xmlns:xs="http://www.w3.org/2001/XMLSchema" xmlns:p="http://schemas.microsoft.com/office/2006/metadata/properties" xmlns:ns2="a076ae20-b41d-4e94-bc7d-5dbed54a8128" targetNamespace="http://schemas.microsoft.com/office/2006/metadata/properties" ma:root="true" ma:fieldsID="aac517ba8d185fc46abba6e90f7c8638" ns2:_="">
    <xsd:import namespace="a076ae20-b41d-4e94-bc7d-5dbed54a812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76ae20-b41d-4e94-bc7d-5dbed54a812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2F3E96-3A00-4CBF-9C9C-EE1225F7088A}">
  <ds:schemaRefs>
    <ds:schemaRef ds:uri="http://schemas.openxmlformats.org/officeDocument/2006/bibliography"/>
  </ds:schemaRefs>
</ds:datastoreItem>
</file>

<file path=customXml/itemProps3.xml><?xml version="1.0" encoding="utf-8"?>
<ds:datastoreItem xmlns:ds="http://schemas.openxmlformats.org/officeDocument/2006/customXml" ds:itemID="{E11ADE15-BE07-452A-8266-4563A42EDE01}"/>
</file>

<file path=customXml/itemProps4.xml><?xml version="1.0" encoding="utf-8"?>
<ds:datastoreItem xmlns:ds="http://schemas.openxmlformats.org/officeDocument/2006/customXml" ds:itemID="{BA030D72-8DFB-40C7-8B8A-9EB6EF23DEC5}"/>
</file>

<file path=docProps/app.xml><?xml version="1.0" encoding="utf-8"?>
<Properties xmlns="http://schemas.openxmlformats.org/officeDocument/2006/extended-properties" xmlns:vt="http://schemas.openxmlformats.org/officeDocument/2006/docPropsVTypes">
  <Template>Normal</Template>
  <TotalTime>27</TotalTime>
  <Pages>15</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KRATI JAIN</dc:creator>
  <cp:lastModifiedBy>jash bhurakhaya</cp:lastModifiedBy>
  <cp:revision>12</cp:revision>
  <dcterms:created xsi:type="dcterms:W3CDTF">2024-03-26T10:06:00Z</dcterms:created>
  <dcterms:modified xsi:type="dcterms:W3CDTF">2024-03-26T10:26:00Z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0x010100C85BA28F384CC64FB0BDDEDCB533F5E2</vt:lpwstr>
  </property>
  <property fmtid="{D5CDD505-2E9C-101B-9397-08002B2CF9AE}" pid="3" name="GrammarlyDocumentId">
    <vt:lpwstr>f1b1ec423dab1789e1ed8b7468921df4cc4d9a4608d50cc724a076fb8b8f4330</vt:lpwstr>
  </property>
</Properties>
</file>