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2F" w:rsidRDefault="00A805B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</w:t>
      </w:r>
      <w:r w:rsidR="00793169">
        <w:rPr>
          <w:rFonts w:ascii="Times New Roman" w:eastAsia="Times New Roman" w:hAnsi="Times New Roman" w:cs="Times New Roman"/>
          <w:lang w:val="ru-RU"/>
        </w:rPr>
        <w:t xml:space="preserve"> И НАУКИ</w:t>
      </w:r>
      <w:r>
        <w:rPr>
          <w:rFonts w:ascii="Times New Roman" w:eastAsia="Times New Roman" w:hAnsi="Times New Roman" w:cs="Times New Roman"/>
        </w:rPr>
        <w:t xml:space="preserve"> РОССИЙСКОЙ ФЕДЕРАЦИИ</w:t>
      </w: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“САНКТ-ПЕТЕРБУРГСКИЙ ГОСУДАРСТВЕННЫЙ УНИВЕРСИТЕТ АЭРОКОСМИЧЕСКОГО ПРИБОРОСТРОЕНИЯ”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ЦИФРОВАЯ КАФЕДРА 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ЗАЩИЩЕН С ОЦЕНКОЙ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widowControl w:val="0"/>
        <w:spacing w:before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89472F">
        <w:tc>
          <w:tcPr>
            <w:tcW w:w="324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Старший преподаватель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Н. Н. Григорьева</w:t>
            </w:r>
          </w:p>
        </w:tc>
      </w:tr>
      <w:tr w:rsidR="0089472F">
        <w:tc>
          <w:tcPr>
            <w:tcW w:w="324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1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1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о практической работе №4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тему: Тестирование спецификации </w:t>
      </w:r>
    </w:p>
    <w:p w:rsidR="0089472F" w:rsidRDefault="0089472F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дисциплине: Основы тестирования ПО</w:t>
      </w:r>
    </w:p>
    <w:p w:rsidR="0089472F" w:rsidRDefault="008947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РАБОТУ ВЫПОЛНИЛИ                                                                                 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СТУДЕНТКИ                                                                                                    А.А. Якубенко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ГР.№                                                                                                                  </w:t>
      </w:r>
      <w:r w:rsidR="007931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А.В. Кисель</w:t>
      </w:r>
    </w:p>
    <w:tbl>
      <w:tblPr>
        <w:tblStyle w:val="a6"/>
        <w:tblW w:w="7845" w:type="dxa"/>
        <w:tblInd w:w="1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285"/>
        <w:gridCol w:w="2820"/>
        <w:gridCol w:w="270"/>
        <w:gridCol w:w="3015"/>
      </w:tblGrid>
      <w:tr w:rsidR="0089472F">
        <w:trPr>
          <w:trHeight w:val="326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А.И. Зверькова</w:t>
            </w:r>
          </w:p>
          <w:p w:rsidR="0089472F" w:rsidRDefault="00A805B4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А.В Музыченко</w:t>
            </w:r>
          </w:p>
        </w:tc>
      </w:tr>
      <w:tr w:rsidR="0089472F">
        <w:tc>
          <w:tcPr>
            <w:tcW w:w="145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 2022</w:t>
      </w:r>
    </w:p>
    <w:p w:rsidR="00793169" w:rsidRPr="008124AA" w:rsidRDefault="00793169" w:rsidP="008124AA">
      <w:pPr>
        <w:spacing w:line="360" w:lineRule="auto"/>
        <w:ind w:left="720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val="ru-RU"/>
        </w:rPr>
      </w:pPr>
      <w:r w:rsidRPr="008124AA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val="ru-RU"/>
        </w:rPr>
        <w:lastRenderedPageBreak/>
        <w:t>ВВЕДЕНИЕ</w:t>
      </w:r>
      <w:bookmarkStart w:id="0" w:name="_GoBack"/>
      <w:bookmarkEnd w:id="0"/>
    </w:p>
    <w:p w:rsid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69">
        <w:rPr>
          <w:rFonts w:ascii="Times New Roman" w:eastAsia="Times New Roman" w:hAnsi="Times New Roman" w:cs="Times New Roman"/>
          <w:sz w:val="28"/>
          <w:szCs w:val="28"/>
        </w:rPr>
        <w:t>Под требованиями понимается описание функциональных возможностей и ограничений, накладываемых на создаваемую программную систему. Самое важно при этом удобство использования и функциональность для пользователя. 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169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две категории требований: требования заказчика (первичные требования), которые разрабатываются на этапе подготовки ЖЦ к разработке и требования разработчика (детальные требования), которые разрабатываются на этапе моделирования ЖЦ разработки. Также есть функциональные требования (описывают поведение системы и сервисы (функции), которые она должна выполнять) и нефункциональные требования, которые относятся к характеристикам системы и ее внешнего окружения.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169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должны быть понятны, конкретны, проверяемы и идентифицируемые, т.е. должна быть возможность проследить требование на всех этапах работы.</w:t>
      </w: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Pr="00671BFF" w:rsidRDefault="00793169" w:rsidP="0079316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</w:p>
    <w:p w:rsidR="0089472F" w:rsidRDefault="00A805B4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Спецификация на разработку стиральной машины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Стиральная машина должна уметь стирать белье.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Минимальная загрузка должна составлять пять килограмм.</w:t>
      </w:r>
    </w:p>
    <w:p w:rsidR="0089472F" w:rsidRDefault="00793169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Стирка должна осуществляться </w:t>
      </w:r>
      <w:r w:rsidR="00A805B4">
        <w:rPr>
          <w:rFonts w:ascii="Times New Roman" w:eastAsia="Times New Roman" w:hAnsi="Times New Roman" w:cs="Times New Roman"/>
          <w:sz w:val="28"/>
          <w:szCs w:val="28"/>
        </w:rPr>
        <w:t>в двух режимах - быстрая и полная, а также машина должна уметь осуществлять полоскание.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Стиральная машина должна подключаться к водопроводной трубе, сама закачивать воду, нагревать ее до нужной температуры, по окончании стирки - сливать.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машины должен быть дисплей, демонстрирующий пользователю полезную информацию.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Машина должна подключаться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472F" w:rsidRDefault="0089472F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72F" w:rsidRDefault="00A805B4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требования: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требовании неп</w:t>
      </w:r>
      <w:r w:rsidR="00793169">
        <w:rPr>
          <w:rFonts w:ascii="Times New Roman" w:eastAsia="Times New Roman" w:hAnsi="Times New Roman" w:cs="Times New Roman"/>
          <w:sz w:val="28"/>
          <w:szCs w:val="28"/>
        </w:rPr>
        <w:t>онятно, что подразумевается 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словом “стирать”. Включается</w:t>
      </w:r>
      <w:r w:rsidR="00671BFF">
        <w:rPr>
          <w:rFonts w:ascii="Times New Roman" w:eastAsia="Times New Roman" w:hAnsi="Times New Roman" w:cs="Times New Roman"/>
          <w:sz w:val="28"/>
          <w:szCs w:val="28"/>
        </w:rPr>
        <w:t xml:space="preserve"> ли в стирку полоскание и отжим</w:t>
      </w:r>
      <w:r w:rsidR="00671B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ли у стиральной машинки дополнительные функции, например, как защита от протечки, сушка белья. Также непонятно, сколько режимов стирки должно быть.</w:t>
      </w:r>
      <w:r w:rsidR="00C75F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каких типов тканей предназначена стирка.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втором требовании указан только минимум загрузки машинки. Необходимо знать еще максимум. 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третьем требовании непонятно, что подразумевается под быстрой и полной стиркой, какие этапы должны в них входить, сколько времени они должны длиться.</w:t>
      </w:r>
    </w:p>
    <w:p w:rsidR="0089472F" w:rsidRDefault="00793169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четвертом требовании непонятно, куда стиральная машина</w:t>
      </w:r>
      <w:r w:rsidR="00A80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сливать воду и с помощью чего.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пятом требовании не известно, что такое полезная пользователю информация. Что она должна включать.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шестом требовании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ашина, просто подключенная к </w:t>
      </w:r>
      <w:proofErr w:type="spellStart"/>
      <w:r w:rsidRPr="00A805B4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(то есть оснащенная </w:t>
      </w:r>
      <w:proofErr w:type="spellStart"/>
      <w:r w:rsidRPr="00A805B4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модулем)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будет бесполезным действием, лишенным смысла, как минимум необходимо разработать специальное приложение, через которое возможно будет взаимодействовать с машиной. Нужно также дополнить этот пункт информацией какие именно возможности будут доступны пользователю в приложении.</w:t>
      </w:r>
    </w:p>
    <w:p w:rsidR="00793169" w:rsidRDefault="00793169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5F1F" w:rsidRDefault="00C75F1F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3169" w:rsidRPr="008124AA" w:rsidRDefault="00793169" w:rsidP="008124AA">
      <w:pPr>
        <w:spacing w:line="360" w:lineRule="auto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val="ru-RU"/>
        </w:rPr>
      </w:pPr>
      <w:r w:rsidRPr="008124AA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val="ru-RU"/>
        </w:rPr>
        <w:lastRenderedPageBreak/>
        <w:t>ЗАКЛЮЧЕНИЕ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28"/>
          <w:lang w:val="ru-RU"/>
        </w:rPr>
      </w:pPr>
      <w:r w:rsidRPr="0079316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практического задания были выявлены основные свойства требований. Они должны быть ясными, не допускать двоякого толкования, проводящего к искажению смысла пожеланий заказчика; согласованными, не содержать противоречивых и взаимоисключающих утверждений; понятными, определять всю требуемую функциональность системы.</w:t>
      </w:r>
    </w:p>
    <w:sectPr w:rsidR="00793169" w:rsidRPr="00793169" w:rsidSect="00671BF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867" w:rsidRDefault="00A04867" w:rsidP="00671BFF">
      <w:pPr>
        <w:spacing w:line="240" w:lineRule="auto"/>
      </w:pPr>
      <w:r>
        <w:separator/>
      </w:r>
    </w:p>
  </w:endnote>
  <w:endnote w:type="continuationSeparator" w:id="0">
    <w:p w:rsidR="00A04867" w:rsidRDefault="00A04867" w:rsidP="00671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317592"/>
      <w:docPartObj>
        <w:docPartGallery w:val="Page Numbers (Bottom of Page)"/>
        <w:docPartUnique/>
      </w:docPartObj>
    </w:sdtPr>
    <w:sdtEndPr/>
    <w:sdtContent>
      <w:p w:rsidR="00671BFF" w:rsidRDefault="00671B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F1F" w:rsidRPr="00C75F1F">
          <w:rPr>
            <w:noProof/>
            <w:lang w:val="ru-RU"/>
          </w:rPr>
          <w:t>5</w:t>
        </w:r>
        <w:r>
          <w:fldChar w:fldCharType="end"/>
        </w:r>
      </w:p>
    </w:sdtContent>
  </w:sdt>
  <w:p w:rsidR="00671BFF" w:rsidRDefault="00671B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867" w:rsidRDefault="00A04867" w:rsidP="00671BFF">
      <w:pPr>
        <w:spacing w:line="240" w:lineRule="auto"/>
      </w:pPr>
      <w:r>
        <w:separator/>
      </w:r>
    </w:p>
  </w:footnote>
  <w:footnote w:type="continuationSeparator" w:id="0">
    <w:p w:rsidR="00A04867" w:rsidRDefault="00A04867" w:rsidP="00671B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40C0"/>
    <w:multiLevelType w:val="multilevel"/>
    <w:tmpl w:val="7F10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F3364"/>
    <w:multiLevelType w:val="multilevel"/>
    <w:tmpl w:val="98A6A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2F"/>
    <w:rsid w:val="00325FFD"/>
    <w:rsid w:val="00671BFF"/>
    <w:rsid w:val="00793169"/>
    <w:rsid w:val="008124AA"/>
    <w:rsid w:val="0089472F"/>
    <w:rsid w:val="00A04867"/>
    <w:rsid w:val="00A805B4"/>
    <w:rsid w:val="00C75F1F"/>
    <w:rsid w:val="00D90CA0"/>
    <w:rsid w:val="00F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A7E1B-0EDE-436C-A2F3-198AF7F4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671B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1BFF"/>
  </w:style>
  <w:style w:type="paragraph" w:styleId="a9">
    <w:name w:val="footer"/>
    <w:basedOn w:val="a"/>
    <w:link w:val="aa"/>
    <w:uiPriority w:val="99"/>
    <w:unhideWhenUsed/>
    <w:rsid w:val="00671B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Якубенко</cp:lastModifiedBy>
  <cp:revision>2</cp:revision>
  <dcterms:created xsi:type="dcterms:W3CDTF">2022-10-16T17:54:00Z</dcterms:created>
  <dcterms:modified xsi:type="dcterms:W3CDTF">2022-10-16T17:54:00Z</dcterms:modified>
</cp:coreProperties>
</file>