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7F7454" w14:textId="78277A36" w:rsidR="0039200C" w:rsidRPr="005933A5" w:rsidRDefault="0039200C" w:rsidP="0039200C">
      <w:pPr>
        <w:pStyle w:val="Heading1"/>
        <w:ind w:hanging="284"/>
      </w:pPr>
      <w:r w:rsidRPr="009F419C">
        <w:t>ТЕХНИКО-ЭКОНОМИЧЕСКОЕ</w:t>
      </w:r>
      <w:r w:rsidRPr="009F419C">
        <w:tab/>
        <w:t>ОБОСНОВАНИЕ ЦЕЛЕСООБРАЗНОСТИ ПРОЕКТИРОВАНИЯ И ВНЕДРЕНИЯ СИСТЕМЫ ПОВЫШЕНИЯ РАЗБОРЧИВОСТИ РЕЧИ НА ОСНОВЕ СЛУХОВОГО ВОСПРИЯТИЯ ЧЕЛОВЕКА И КОМПРЕССИИ</w:t>
      </w:r>
      <w:r w:rsidR="008E3C0D">
        <w:t xml:space="preserve"> </w:t>
      </w:r>
      <w:r w:rsidRPr="009F419C">
        <w:t>ДИНАМИЧЕСКОГО ДИАПАЗОНА СИ</w:t>
      </w:r>
      <w:r w:rsidR="00E323AA">
        <w:t>ГН</w:t>
      </w:r>
      <w:r w:rsidRPr="009F419C">
        <w:t xml:space="preserve">АЛА </w:t>
      </w:r>
    </w:p>
    <w:p w14:paraId="6C9E7A81" w14:textId="77777777" w:rsidR="0039200C" w:rsidRDefault="0039200C" w:rsidP="0022063A">
      <w:pPr>
        <w:pStyle w:val="Heading2"/>
        <w:ind w:left="0" w:firstLine="709"/>
      </w:pPr>
      <w:bookmarkStart w:id="0" w:name="_Toc69939164"/>
      <w:r w:rsidRPr="00EB6B9A">
        <w:t>Характеристика системы повышения разборчивости речи</w:t>
      </w:r>
      <w:bookmarkEnd w:id="0"/>
    </w:p>
    <w:p w14:paraId="65D4306B" w14:textId="2DFBCB16" w:rsidR="00E11F4F" w:rsidRDefault="00E11F4F" w:rsidP="00E11F4F">
      <w:r>
        <w:t>Проводимая научно-исследовательская работа заключается в проектировании системы повышения разборчивости речи на основе модели слухового восприятия и компрессии динамического диапазона сигнала.</w:t>
      </w:r>
    </w:p>
    <w:p w14:paraId="16CE855A" w14:textId="4DC05044" w:rsidR="0039200C" w:rsidRDefault="0039200C" w:rsidP="0039200C">
      <w:r>
        <w:t xml:space="preserve">По состоянию на 2021 год более 430 миллионов человек нуждаются в реабилитации для решения проблемы потери слуха. По прогнозам, к 2050 г. по меньшей мере 700 миллионов человек будут нуждаться в реабилитационных услугах в связи с потерей слуха и около 2,5 миллиарда человек в той или иной степени будут страдать от проблем со слухом. В связи с этим существует задача оперативной коррекции слуховых патологий. </w:t>
      </w:r>
    </w:p>
    <w:p w14:paraId="7259034A" w14:textId="730006DB" w:rsidR="0039200C" w:rsidRDefault="0039200C" w:rsidP="0039200C">
      <w:r>
        <w:t>Главная область применения разраб</w:t>
      </w:r>
      <w:r w:rsidR="00E11F4F">
        <w:t>отанн</w:t>
      </w:r>
      <w:r>
        <w:t xml:space="preserve">ой системы – слуховые аппараты. Основная цель системы повышения разборчивости речи заключается в непосредственном усилении входного сигнала и повышения разборчивости в соответствии с характеристикой слуха тугоухого человека. Важной особенностью системы является применение в ней банка </w:t>
      </w:r>
      <w:proofErr w:type="spellStart"/>
      <w:r>
        <w:t>гамматон</w:t>
      </w:r>
      <w:proofErr w:type="spellEnd"/>
      <w:r>
        <w:t>-фильтров, имитирующего механизм частотной декомпозиции звука в ухе. Другой особенностью системы является её автоматическая настройка по аудиограмме слабослышащего человека. Эти особенности помогают разработать систему, которая справляется с задачей повышения разборчивости лучше, чем ряд существующих методов.</w:t>
      </w:r>
    </w:p>
    <w:p w14:paraId="5BE03594" w14:textId="77777777" w:rsidR="0039200C" w:rsidRPr="005C3068" w:rsidRDefault="0039200C" w:rsidP="0039200C">
      <w:pPr>
        <w:ind w:left="708" w:firstLine="0"/>
      </w:pPr>
    </w:p>
    <w:p w14:paraId="437446CE" w14:textId="77777777" w:rsidR="0039200C" w:rsidRPr="00C30E97" w:rsidRDefault="0039200C" w:rsidP="0022063A">
      <w:pPr>
        <w:pStyle w:val="Heading2"/>
        <w:ind w:left="0" w:firstLine="709"/>
      </w:pPr>
      <w:r w:rsidRPr="009F419C">
        <w:t>Составление плана и определение трудоемкости выполнения научно-исследовательской работы</w:t>
      </w:r>
    </w:p>
    <w:p w14:paraId="5ECD3715" w14:textId="3F87610F" w:rsidR="0039200C" w:rsidRDefault="00E11F4F" w:rsidP="0039200C">
      <w:pPr>
        <w:rPr>
          <w:rFonts w:eastAsia="Arial Unicode MS"/>
        </w:rPr>
      </w:pPr>
      <w:r w:rsidRPr="00C57C26">
        <w:rPr>
          <w:rFonts w:eastAsia="Arial Unicode MS"/>
          <w:color w:val="000000" w:themeColor="text1"/>
        </w:rPr>
        <w:t xml:space="preserve">Данная работа проводится в рамках </w:t>
      </w:r>
      <w:r w:rsidR="00C57C26" w:rsidRPr="00C57C26">
        <w:rPr>
          <w:rFonts w:eastAsia="Arial Unicode MS"/>
          <w:color w:val="000000" w:themeColor="text1"/>
        </w:rPr>
        <w:t xml:space="preserve">внутреннего исследования </w:t>
      </w:r>
      <w:r w:rsidRPr="00C57C26">
        <w:rPr>
          <w:rFonts w:eastAsia="Arial Unicode MS"/>
          <w:color w:val="000000" w:themeColor="text1"/>
        </w:rPr>
        <w:t>университета</w:t>
      </w:r>
      <w:r w:rsidR="00C57C26" w:rsidRPr="00C57C26">
        <w:rPr>
          <w:rFonts w:eastAsia="Arial Unicode MS"/>
          <w:color w:val="000000" w:themeColor="text1"/>
        </w:rPr>
        <w:t xml:space="preserve"> с дальнейшим развитием в научных статьях</w:t>
      </w:r>
      <w:r w:rsidR="00BB4F46">
        <w:rPr>
          <w:rFonts w:eastAsia="Arial Unicode MS"/>
          <w:color w:val="000000" w:themeColor="text1"/>
        </w:rPr>
        <w:t xml:space="preserve"> и журналах</w:t>
      </w:r>
      <w:r w:rsidR="00C57C26" w:rsidRPr="00C57C26">
        <w:rPr>
          <w:rFonts w:eastAsia="Arial Unicode MS"/>
          <w:color w:val="000000" w:themeColor="text1"/>
        </w:rPr>
        <w:t xml:space="preserve">. </w:t>
      </w:r>
      <w:r w:rsidRPr="00C57C26">
        <w:rPr>
          <w:rFonts w:eastAsia="Arial Unicode MS"/>
          <w:color w:val="000000" w:themeColor="text1"/>
        </w:rPr>
        <w:t xml:space="preserve"> </w:t>
      </w:r>
      <w:r w:rsidR="0039200C" w:rsidRPr="00310A73">
        <w:rPr>
          <w:rFonts w:eastAsia="Arial Unicode MS"/>
        </w:rPr>
        <w:t xml:space="preserve">План на проведение научно-исследовательской работы представлен в таблице 5.1. В данном плане отражены этапы проектирования </w:t>
      </w:r>
      <w:r w:rsidR="0039200C">
        <w:t>системы повышения разборчивости речи на основе модели слухового восприятия и компрессии динамического диапазона сигнала</w:t>
      </w:r>
      <w:r w:rsidR="0039200C" w:rsidRPr="00310A73">
        <w:rPr>
          <w:rFonts w:eastAsia="Arial Unicode MS"/>
        </w:rPr>
        <w:t>, а также количество и состав исполнителей: научный руководитель и ответственный исполнитель.</w:t>
      </w:r>
    </w:p>
    <w:p w14:paraId="01C71034" w14:textId="77777777" w:rsidR="0039200C" w:rsidRDefault="0039200C" w:rsidP="0039200C">
      <w:pPr>
        <w:rPr>
          <w:rFonts w:eastAsia="Arial Unicode MS"/>
        </w:rPr>
      </w:pPr>
      <w:r w:rsidRPr="00310A73">
        <w:rPr>
          <w:rFonts w:eastAsia="Arial Unicode MS"/>
        </w:rPr>
        <w:t xml:space="preserve">Основными методами определения трудоёмкости являются система аналогов, метод прямого счёта и метод экспертных оценок. В данной работе при расчете трудоемкости использовался метод прямого счета. При прямом </w:t>
      </w:r>
      <w:r w:rsidRPr="00310A73">
        <w:rPr>
          <w:rFonts w:eastAsia="Arial Unicode MS"/>
        </w:rPr>
        <w:lastRenderedPageBreak/>
        <w:t>счёте трудоёмкость обосновывается руководителем совместно с дипломником.</w:t>
      </w:r>
    </w:p>
    <w:p w14:paraId="4CC539C3" w14:textId="77777777" w:rsidR="0039200C" w:rsidRDefault="0039200C" w:rsidP="0039200C">
      <w:pPr>
        <w:ind w:firstLine="360"/>
        <w:rPr>
          <w:rFonts w:eastAsia="Arial Unicode MS"/>
        </w:rPr>
      </w:pPr>
    </w:p>
    <w:p w14:paraId="4545C163" w14:textId="39A0B57B" w:rsidR="0039200C" w:rsidRPr="009F419C" w:rsidRDefault="0039200C" w:rsidP="0039200C">
      <w:pPr>
        <w:pStyle w:val="a4"/>
        <w:rPr>
          <w:lang w:val="ru-RU"/>
        </w:rPr>
      </w:pPr>
      <w:r>
        <w:rPr>
          <w:lang w:val="ru-RU"/>
        </w:rPr>
        <w:t>Т</w:t>
      </w:r>
      <w:r w:rsidRPr="009F419C">
        <w:rPr>
          <w:lang w:val="ru-RU"/>
        </w:rPr>
        <w:t>аблица</w:t>
      </w:r>
      <w:r>
        <w:rPr>
          <w:lang w:val="ru-RU"/>
        </w:rPr>
        <w:t xml:space="preserve"> </w:t>
      </w:r>
      <w:r>
        <w:fldChar w:fldCharType="begin"/>
      </w:r>
      <w:r w:rsidRPr="009F419C">
        <w:rPr>
          <w:lang w:val="ru-RU"/>
        </w:rPr>
        <w:instrText xml:space="preserve"> </w:instrText>
      </w:r>
      <w:r>
        <w:instrText>STYLEREF</w:instrText>
      </w:r>
      <w:r w:rsidRPr="009F419C">
        <w:rPr>
          <w:lang w:val="ru-RU"/>
        </w:rPr>
        <w:instrText xml:space="preserve"> 1 \</w:instrText>
      </w:r>
      <w:r>
        <w:instrText>s</w:instrText>
      </w:r>
      <w:r w:rsidRPr="009F419C">
        <w:rPr>
          <w:lang w:val="ru-RU"/>
        </w:rPr>
        <w:instrText xml:space="preserve"> </w:instrText>
      </w:r>
      <w:r>
        <w:fldChar w:fldCharType="separate"/>
      </w:r>
      <w:r w:rsidR="00C65322" w:rsidRPr="00C65322">
        <w:rPr>
          <w:noProof/>
          <w:lang w:val="ru-RU"/>
        </w:rPr>
        <w:t>1</w:t>
      </w:r>
      <w:r>
        <w:fldChar w:fldCharType="end"/>
      </w:r>
      <w:r w:rsidRPr="009F419C">
        <w:rPr>
          <w:lang w:val="ru-RU"/>
        </w:rPr>
        <w:t>.</w:t>
      </w:r>
      <w:r>
        <w:fldChar w:fldCharType="begin"/>
      </w:r>
      <w:r w:rsidRPr="009F419C">
        <w:rPr>
          <w:lang w:val="ru-RU"/>
        </w:rPr>
        <w:instrText xml:space="preserve"> </w:instrText>
      </w:r>
      <w:r>
        <w:instrText>SEQ</w:instrText>
      </w:r>
      <w:r w:rsidRPr="009F419C">
        <w:rPr>
          <w:lang w:val="ru-RU"/>
        </w:rPr>
        <w:instrText xml:space="preserve"> Таблица \* </w:instrText>
      </w:r>
      <w:r>
        <w:instrText>ARABIC</w:instrText>
      </w:r>
      <w:r w:rsidRPr="009F419C">
        <w:rPr>
          <w:lang w:val="ru-RU"/>
        </w:rPr>
        <w:instrText xml:space="preserve"> \</w:instrText>
      </w:r>
      <w:r>
        <w:instrText>s</w:instrText>
      </w:r>
      <w:r w:rsidRPr="009F419C">
        <w:rPr>
          <w:lang w:val="ru-RU"/>
        </w:rPr>
        <w:instrText xml:space="preserve"> 1 </w:instrText>
      </w:r>
      <w:r>
        <w:fldChar w:fldCharType="separate"/>
      </w:r>
      <w:r w:rsidR="00C65322" w:rsidRPr="00C65322">
        <w:rPr>
          <w:noProof/>
          <w:lang w:val="ru-RU"/>
        </w:rPr>
        <w:t>1</w:t>
      </w:r>
      <w:r>
        <w:fldChar w:fldCharType="end"/>
      </w:r>
      <w:r w:rsidRPr="00B14C46">
        <w:rPr>
          <w:lang w:val="ru-RU"/>
        </w:rPr>
        <w:t xml:space="preserve">– </w:t>
      </w:r>
      <w:r w:rsidRPr="009F419C">
        <w:rPr>
          <w:szCs w:val="28"/>
          <w:lang w:val="ru-RU"/>
        </w:rPr>
        <w:t>План</w:t>
      </w:r>
      <w:r w:rsidRPr="009F419C">
        <w:rPr>
          <w:spacing w:val="-11"/>
          <w:szCs w:val="28"/>
          <w:lang w:val="ru-RU"/>
        </w:rPr>
        <w:t xml:space="preserve"> </w:t>
      </w:r>
      <w:r w:rsidRPr="009F419C">
        <w:rPr>
          <w:szCs w:val="28"/>
          <w:lang w:val="ru-RU"/>
        </w:rPr>
        <w:t>на</w:t>
      </w:r>
      <w:r w:rsidRPr="009F419C">
        <w:rPr>
          <w:spacing w:val="-11"/>
          <w:szCs w:val="28"/>
          <w:lang w:val="ru-RU"/>
        </w:rPr>
        <w:t xml:space="preserve"> </w:t>
      </w:r>
      <w:r w:rsidRPr="009F419C">
        <w:rPr>
          <w:szCs w:val="28"/>
          <w:lang w:val="ru-RU"/>
        </w:rPr>
        <w:t>проведение</w:t>
      </w:r>
      <w:r w:rsidRPr="009F419C">
        <w:rPr>
          <w:spacing w:val="-11"/>
          <w:szCs w:val="28"/>
          <w:lang w:val="ru-RU"/>
        </w:rPr>
        <w:t xml:space="preserve"> </w:t>
      </w:r>
      <w:r w:rsidRPr="009F419C">
        <w:rPr>
          <w:szCs w:val="28"/>
          <w:lang w:val="ru-RU"/>
        </w:rPr>
        <w:t>научно-исследовательской</w:t>
      </w:r>
      <w:r w:rsidRPr="009F419C">
        <w:rPr>
          <w:spacing w:val="-11"/>
          <w:szCs w:val="28"/>
          <w:lang w:val="ru-RU"/>
        </w:rPr>
        <w:t xml:space="preserve"> </w:t>
      </w:r>
      <w:r w:rsidRPr="009F419C">
        <w:rPr>
          <w:szCs w:val="28"/>
          <w:lang w:val="ru-RU"/>
        </w:rPr>
        <w:t>работы</w:t>
      </w:r>
    </w:p>
    <w:tbl>
      <w:tblPr>
        <w:tblW w:w="4942"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1"/>
        <w:gridCol w:w="2883"/>
        <w:gridCol w:w="2012"/>
        <w:gridCol w:w="1880"/>
        <w:gridCol w:w="1972"/>
      </w:tblGrid>
      <w:tr w:rsidR="0039200C" w14:paraId="425242C3" w14:textId="77777777" w:rsidTr="00A8333F">
        <w:tc>
          <w:tcPr>
            <w:tcW w:w="320" w:type="pct"/>
            <w:shd w:val="clear" w:color="auto" w:fill="auto"/>
            <w:vAlign w:val="center"/>
          </w:tcPr>
          <w:p w14:paraId="2018D1C0" w14:textId="77777777" w:rsidR="0039200C" w:rsidRDefault="0039200C" w:rsidP="00A8333F">
            <w:pPr>
              <w:pStyle w:val="5"/>
              <w:ind w:firstLine="0"/>
              <w:jc w:val="center"/>
            </w:pPr>
            <w:r>
              <w:t>№</w:t>
            </w:r>
          </w:p>
        </w:tc>
        <w:tc>
          <w:tcPr>
            <w:tcW w:w="1614" w:type="pct"/>
          </w:tcPr>
          <w:p w14:paraId="733383F8" w14:textId="77777777" w:rsidR="0039200C" w:rsidRDefault="0039200C" w:rsidP="00A8333F">
            <w:pPr>
              <w:pStyle w:val="5"/>
              <w:ind w:firstLine="0"/>
              <w:jc w:val="center"/>
            </w:pPr>
            <w:r w:rsidRPr="009F419C">
              <w:t>Наименование этапов и видов работ</w:t>
            </w:r>
          </w:p>
        </w:tc>
        <w:tc>
          <w:tcPr>
            <w:tcW w:w="981" w:type="pct"/>
            <w:shd w:val="clear" w:color="auto" w:fill="auto"/>
            <w:vAlign w:val="center"/>
          </w:tcPr>
          <w:p w14:paraId="1A5ABD67" w14:textId="77777777" w:rsidR="0039200C" w:rsidRDefault="0039200C" w:rsidP="00A8333F">
            <w:pPr>
              <w:pStyle w:val="5"/>
              <w:ind w:firstLine="0"/>
              <w:jc w:val="center"/>
            </w:pPr>
            <w:r>
              <w:t>Исполнитель</w:t>
            </w:r>
          </w:p>
          <w:p w14:paraId="2620D915" w14:textId="77777777" w:rsidR="0039200C" w:rsidRDefault="0039200C" w:rsidP="00A8333F">
            <w:pPr>
              <w:pStyle w:val="5"/>
              <w:ind w:firstLine="0"/>
              <w:jc w:val="center"/>
            </w:pPr>
            <w:r>
              <w:t>(должность, квалификация)</w:t>
            </w:r>
          </w:p>
        </w:tc>
        <w:tc>
          <w:tcPr>
            <w:tcW w:w="1018" w:type="pct"/>
            <w:shd w:val="clear" w:color="auto" w:fill="auto"/>
            <w:vAlign w:val="center"/>
          </w:tcPr>
          <w:p w14:paraId="5534CB1A" w14:textId="77777777" w:rsidR="0039200C" w:rsidRDefault="0039200C" w:rsidP="00A8333F">
            <w:pPr>
              <w:pStyle w:val="5"/>
              <w:ind w:firstLine="0"/>
              <w:jc w:val="center"/>
            </w:pPr>
            <w:r w:rsidRPr="009F419C">
              <w:t>Количество исполнителей</w:t>
            </w:r>
          </w:p>
        </w:tc>
        <w:tc>
          <w:tcPr>
            <w:tcW w:w="1067" w:type="pct"/>
            <w:shd w:val="clear" w:color="auto" w:fill="auto"/>
            <w:vAlign w:val="center"/>
          </w:tcPr>
          <w:p w14:paraId="6560816E" w14:textId="77777777" w:rsidR="0039200C" w:rsidRDefault="0039200C" w:rsidP="00A8333F">
            <w:pPr>
              <w:pStyle w:val="5"/>
              <w:ind w:firstLine="0"/>
              <w:jc w:val="center"/>
            </w:pPr>
            <w:r w:rsidRPr="009F419C">
              <w:t>Трудоемкость, чел.-</w:t>
            </w:r>
            <w:proofErr w:type="spellStart"/>
            <w:r w:rsidRPr="009F419C">
              <w:t>дн</w:t>
            </w:r>
            <w:proofErr w:type="spellEnd"/>
            <w:r w:rsidRPr="009F419C">
              <w:t>.</w:t>
            </w:r>
          </w:p>
        </w:tc>
      </w:tr>
      <w:tr w:rsidR="0039200C" w14:paraId="17E56F2B" w14:textId="77777777" w:rsidTr="00A8333F">
        <w:tc>
          <w:tcPr>
            <w:tcW w:w="320" w:type="pct"/>
            <w:shd w:val="clear" w:color="auto" w:fill="auto"/>
            <w:vAlign w:val="center"/>
          </w:tcPr>
          <w:p w14:paraId="68D7F899" w14:textId="77777777" w:rsidR="0039200C" w:rsidRPr="00C10A82" w:rsidRDefault="0039200C" w:rsidP="00A8333F">
            <w:pPr>
              <w:ind w:firstLine="0"/>
              <w:jc w:val="center"/>
            </w:pPr>
            <w:r w:rsidRPr="00C10A82">
              <w:t>1</w:t>
            </w:r>
          </w:p>
        </w:tc>
        <w:tc>
          <w:tcPr>
            <w:tcW w:w="1614" w:type="pct"/>
          </w:tcPr>
          <w:p w14:paraId="4068E38B" w14:textId="77777777" w:rsidR="0039200C" w:rsidRPr="00C10A82" w:rsidRDefault="0039200C" w:rsidP="00A8333F">
            <w:pPr>
              <w:ind w:firstLine="0"/>
              <w:jc w:val="center"/>
            </w:pPr>
            <w:r w:rsidRPr="00F435F9">
              <w:t>Сопоставление и утверждение ТЗ на НИР</w:t>
            </w:r>
          </w:p>
        </w:tc>
        <w:tc>
          <w:tcPr>
            <w:tcW w:w="981" w:type="pct"/>
            <w:shd w:val="clear" w:color="auto" w:fill="auto"/>
            <w:vAlign w:val="center"/>
          </w:tcPr>
          <w:p w14:paraId="12EE1CCC" w14:textId="77777777" w:rsidR="0039200C" w:rsidRPr="00C10A82" w:rsidRDefault="0039200C" w:rsidP="00A8333F">
            <w:pPr>
              <w:ind w:firstLine="0"/>
              <w:jc w:val="center"/>
            </w:pPr>
            <w:r w:rsidRPr="00F435F9">
              <w:t>научный руководитель, ответственны исполнитель</w:t>
            </w:r>
          </w:p>
        </w:tc>
        <w:tc>
          <w:tcPr>
            <w:tcW w:w="1018" w:type="pct"/>
            <w:shd w:val="clear" w:color="auto" w:fill="auto"/>
            <w:vAlign w:val="center"/>
          </w:tcPr>
          <w:p w14:paraId="53D374A8" w14:textId="77777777" w:rsidR="0039200C" w:rsidRPr="00C10A82" w:rsidRDefault="0039200C" w:rsidP="00A8333F">
            <w:pPr>
              <w:ind w:firstLine="0"/>
              <w:jc w:val="center"/>
            </w:pPr>
            <w:r>
              <w:t>2</w:t>
            </w:r>
          </w:p>
        </w:tc>
        <w:tc>
          <w:tcPr>
            <w:tcW w:w="1067" w:type="pct"/>
            <w:shd w:val="clear" w:color="auto" w:fill="auto"/>
            <w:vAlign w:val="center"/>
          </w:tcPr>
          <w:p w14:paraId="722F33DC" w14:textId="12DC02E2" w:rsidR="0039200C" w:rsidRPr="00C10A82" w:rsidRDefault="00E11F4F" w:rsidP="00A8333F">
            <w:pPr>
              <w:ind w:firstLine="0"/>
              <w:jc w:val="center"/>
            </w:pPr>
            <w:r>
              <w:t>0.5</w:t>
            </w:r>
          </w:p>
        </w:tc>
      </w:tr>
      <w:tr w:rsidR="0039200C" w14:paraId="2CAF175C" w14:textId="77777777" w:rsidTr="00A8333F">
        <w:tc>
          <w:tcPr>
            <w:tcW w:w="320" w:type="pct"/>
            <w:shd w:val="clear" w:color="auto" w:fill="auto"/>
            <w:vAlign w:val="center"/>
          </w:tcPr>
          <w:p w14:paraId="57E67BFE" w14:textId="77777777" w:rsidR="0039200C" w:rsidRPr="00C10A82" w:rsidRDefault="0039200C" w:rsidP="00A8333F">
            <w:pPr>
              <w:ind w:firstLine="0"/>
              <w:jc w:val="center"/>
            </w:pPr>
            <w:r w:rsidRPr="00C10A82">
              <w:t>2</w:t>
            </w:r>
          </w:p>
        </w:tc>
        <w:tc>
          <w:tcPr>
            <w:tcW w:w="1614" w:type="pct"/>
          </w:tcPr>
          <w:p w14:paraId="402FA207" w14:textId="77777777" w:rsidR="0039200C" w:rsidRPr="00C10A82" w:rsidRDefault="0039200C" w:rsidP="00A8333F">
            <w:pPr>
              <w:ind w:firstLine="0"/>
              <w:jc w:val="center"/>
            </w:pPr>
            <w:r w:rsidRPr="005A21AB">
              <w:t>Сбор и изучение научно-технической литературы и других материалов, относящихся к теме исследования</w:t>
            </w:r>
          </w:p>
        </w:tc>
        <w:tc>
          <w:tcPr>
            <w:tcW w:w="981" w:type="pct"/>
            <w:shd w:val="clear" w:color="auto" w:fill="auto"/>
          </w:tcPr>
          <w:p w14:paraId="7E67CFD0" w14:textId="77777777" w:rsidR="0039200C" w:rsidRPr="00C10A82" w:rsidRDefault="0039200C" w:rsidP="00A8333F">
            <w:pPr>
              <w:ind w:firstLine="0"/>
              <w:jc w:val="center"/>
            </w:pPr>
            <w:r w:rsidRPr="005A21AB">
              <w:t>ответственный исполнитель</w:t>
            </w:r>
          </w:p>
        </w:tc>
        <w:tc>
          <w:tcPr>
            <w:tcW w:w="1018" w:type="pct"/>
            <w:shd w:val="clear" w:color="auto" w:fill="auto"/>
            <w:vAlign w:val="center"/>
          </w:tcPr>
          <w:p w14:paraId="6F9C66A1" w14:textId="77777777" w:rsidR="0039200C" w:rsidRPr="00C10A82" w:rsidRDefault="0039200C" w:rsidP="00A8333F">
            <w:pPr>
              <w:ind w:firstLine="0"/>
              <w:jc w:val="center"/>
            </w:pPr>
            <w:r w:rsidRPr="00C10A82">
              <w:t>1</w:t>
            </w:r>
          </w:p>
        </w:tc>
        <w:tc>
          <w:tcPr>
            <w:tcW w:w="1067" w:type="pct"/>
            <w:shd w:val="clear" w:color="auto" w:fill="auto"/>
            <w:vAlign w:val="center"/>
          </w:tcPr>
          <w:p w14:paraId="5E1A294B" w14:textId="16BD837D" w:rsidR="0039200C" w:rsidRPr="00C10A82" w:rsidRDefault="00E11F4F" w:rsidP="00A8333F">
            <w:pPr>
              <w:ind w:firstLine="0"/>
              <w:jc w:val="center"/>
            </w:pPr>
            <w:r>
              <w:t>5</w:t>
            </w:r>
          </w:p>
        </w:tc>
      </w:tr>
      <w:tr w:rsidR="0039200C" w14:paraId="36AABE9E" w14:textId="77777777" w:rsidTr="00A8333F">
        <w:tc>
          <w:tcPr>
            <w:tcW w:w="320" w:type="pct"/>
            <w:shd w:val="clear" w:color="auto" w:fill="auto"/>
            <w:vAlign w:val="center"/>
          </w:tcPr>
          <w:p w14:paraId="541FFA97" w14:textId="77777777" w:rsidR="0039200C" w:rsidRPr="00C10A82" w:rsidRDefault="0039200C" w:rsidP="00A8333F">
            <w:pPr>
              <w:ind w:firstLine="0"/>
              <w:jc w:val="center"/>
            </w:pPr>
            <w:r w:rsidRPr="00C10A82">
              <w:t>3</w:t>
            </w:r>
          </w:p>
        </w:tc>
        <w:tc>
          <w:tcPr>
            <w:tcW w:w="1614" w:type="pct"/>
          </w:tcPr>
          <w:p w14:paraId="69DD4859" w14:textId="77777777" w:rsidR="0039200C" w:rsidRPr="00C10A82" w:rsidRDefault="0039200C" w:rsidP="00A8333F">
            <w:pPr>
              <w:ind w:firstLine="0"/>
              <w:jc w:val="center"/>
            </w:pPr>
            <w:r w:rsidRPr="00226477">
              <w:t>Проведение патентных исследований</w:t>
            </w:r>
          </w:p>
        </w:tc>
        <w:tc>
          <w:tcPr>
            <w:tcW w:w="981" w:type="pct"/>
            <w:shd w:val="clear" w:color="auto" w:fill="auto"/>
          </w:tcPr>
          <w:p w14:paraId="692D61D6" w14:textId="77777777" w:rsidR="0039200C" w:rsidRPr="00C10A82" w:rsidRDefault="0039200C" w:rsidP="00A8333F">
            <w:pPr>
              <w:ind w:firstLine="0"/>
              <w:jc w:val="center"/>
            </w:pPr>
            <w:r w:rsidRPr="00226477">
              <w:t>ответственный исполнитель</w:t>
            </w:r>
          </w:p>
        </w:tc>
        <w:tc>
          <w:tcPr>
            <w:tcW w:w="1018" w:type="pct"/>
            <w:shd w:val="clear" w:color="auto" w:fill="auto"/>
            <w:vAlign w:val="center"/>
          </w:tcPr>
          <w:p w14:paraId="0D0F30FA" w14:textId="77777777" w:rsidR="0039200C" w:rsidRPr="00C10A82" w:rsidRDefault="0039200C" w:rsidP="00A8333F">
            <w:pPr>
              <w:ind w:firstLine="0"/>
              <w:jc w:val="center"/>
            </w:pPr>
            <w:r w:rsidRPr="00C10A82">
              <w:t>1</w:t>
            </w:r>
          </w:p>
        </w:tc>
        <w:tc>
          <w:tcPr>
            <w:tcW w:w="1067" w:type="pct"/>
            <w:shd w:val="clear" w:color="auto" w:fill="auto"/>
            <w:vAlign w:val="center"/>
          </w:tcPr>
          <w:p w14:paraId="1AD69F52" w14:textId="77777777" w:rsidR="0039200C" w:rsidRPr="00C10A82" w:rsidRDefault="0039200C" w:rsidP="00A8333F">
            <w:pPr>
              <w:ind w:firstLine="0"/>
              <w:jc w:val="center"/>
            </w:pPr>
            <w:r>
              <w:t>5</w:t>
            </w:r>
          </w:p>
        </w:tc>
      </w:tr>
      <w:tr w:rsidR="0039200C" w14:paraId="3E428B7D" w14:textId="77777777" w:rsidTr="00A8333F">
        <w:tc>
          <w:tcPr>
            <w:tcW w:w="320" w:type="pct"/>
            <w:shd w:val="clear" w:color="auto" w:fill="auto"/>
            <w:vAlign w:val="center"/>
          </w:tcPr>
          <w:p w14:paraId="4F5F8538" w14:textId="77777777" w:rsidR="0039200C" w:rsidRPr="00C10A82" w:rsidRDefault="0039200C" w:rsidP="00A8333F">
            <w:pPr>
              <w:ind w:firstLine="0"/>
              <w:jc w:val="center"/>
            </w:pPr>
            <w:r w:rsidRPr="00C10A82">
              <w:t>4</w:t>
            </w:r>
          </w:p>
        </w:tc>
        <w:tc>
          <w:tcPr>
            <w:tcW w:w="1614" w:type="pct"/>
          </w:tcPr>
          <w:p w14:paraId="1E869CAC" w14:textId="77777777" w:rsidR="0039200C" w:rsidRPr="00C10A82" w:rsidRDefault="0039200C" w:rsidP="00A8333F">
            <w:pPr>
              <w:ind w:firstLine="0"/>
              <w:jc w:val="center"/>
            </w:pPr>
            <w:r w:rsidRPr="00C269D3">
              <w:t xml:space="preserve">Формулирование возможных направлений решения задач, поставленных в ТЗ </w:t>
            </w:r>
            <w:proofErr w:type="gramStart"/>
            <w:r w:rsidRPr="00C269D3">
              <w:t>на НИР</w:t>
            </w:r>
            <w:proofErr w:type="gramEnd"/>
            <w:r w:rsidRPr="00C269D3">
              <w:t xml:space="preserve"> и их сравнительная оценка</w:t>
            </w:r>
          </w:p>
        </w:tc>
        <w:tc>
          <w:tcPr>
            <w:tcW w:w="981" w:type="pct"/>
            <w:shd w:val="clear" w:color="auto" w:fill="auto"/>
          </w:tcPr>
          <w:p w14:paraId="2D353878" w14:textId="77777777" w:rsidR="0039200C" w:rsidRPr="00C10A82" w:rsidRDefault="0039200C" w:rsidP="00A8333F">
            <w:pPr>
              <w:ind w:firstLine="0"/>
              <w:jc w:val="center"/>
            </w:pPr>
            <w:r w:rsidRPr="00C269D3">
              <w:t>ответственный исполнитель</w:t>
            </w:r>
          </w:p>
        </w:tc>
        <w:tc>
          <w:tcPr>
            <w:tcW w:w="1018" w:type="pct"/>
            <w:shd w:val="clear" w:color="auto" w:fill="auto"/>
            <w:vAlign w:val="center"/>
          </w:tcPr>
          <w:p w14:paraId="6DC42018" w14:textId="77777777" w:rsidR="0039200C" w:rsidRPr="00C10A82" w:rsidRDefault="0039200C" w:rsidP="00A8333F">
            <w:pPr>
              <w:ind w:firstLine="0"/>
              <w:jc w:val="center"/>
            </w:pPr>
            <w:r w:rsidRPr="00C10A82">
              <w:t>1</w:t>
            </w:r>
          </w:p>
        </w:tc>
        <w:tc>
          <w:tcPr>
            <w:tcW w:w="1067" w:type="pct"/>
            <w:shd w:val="clear" w:color="auto" w:fill="auto"/>
            <w:vAlign w:val="center"/>
          </w:tcPr>
          <w:p w14:paraId="18102405" w14:textId="77777777" w:rsidR="0039200C" w:rsidRPr="00C10A82" w:rsidRDefault="0039200C" w:rsidP="00A8333F">
            <w:pPr>
              <w:ind w:firstLine="0"/>
              <w:jc w:val="center"/>
            </w:pPr>
            <w:r>
              <w:t>4</w:t>
            </w:r>
          </w:p>
        </w:tc>
      </w:tr>
      <w:tr w:rsidR="0039200C" w14:paraId="48C03738" w14:textId="77777777" w:rsidTr="00A8333F">
        <w:tc>
          <w:tcPr>
            <w:tcW w:w="320" w:type="pct"/>
            <w:shd w:val="clear" w:color="auto" w:fill="auto"/>
            <w:vAlign w:val="center"/>
          </w:tcPr>
          <w:p w14:paraId="19EE12AE" w14:textId="77777777" w:rsidR="0039200C" w:rsidRPr="00C10A82" w:rsidRDefault="0039200C" w:rsidP="00A8333F">
            <w:pPr>
              <w:ind w:firstLine="0"/>
              <w:jc w:val="center"/>
            </w:pPr>
            <w:r w:rsidRPr="00C10A82">
              <w:t>5</w:t>
            </w:r>
          </w:p>
        </w:tc>
        <w:tc>
          <w:tcPr>
            <w:tcW w:w="1614" w:type="pct"/>
          </w:tcPr>
          <w:p w14:paraId="5D4F4FA3" w14:textId="77777777" w:rsidR="0039200C" w:rsidRPr="00C10A82" w:rsidRDefault="0039200C" w:rsidP="00A8333F">
            <w:pPr>
              <w:ind w:firstLine="0"/>
              <w:jc w:val="center"/>
            </w:pPr>
            <w:r w:rsidRPr="00675BEA">
              <w:t>Составление аналитического обзора состояния вопросов по теме</w:t>
            </w:r>
          </w:p>
        </w:tc>
        <w:tc>
          <w:tcPr>
            <w:tcW w:w="981" w:type="pct"/>
            <w:shd w:val="clear" w:color="auto" w:fill="auto"/>
          </w:tcPr>
          <w:p w14:paraId="46AF036B" w14:textId="77777777" w:rsidR="0039200C" w:rsidRPr="00C10A82" w:rsidRDefault="0039200C" w:rsidP="00A8333F">
            <w:pPr>
              <w:ind w:firstLine="0"/>
              <w:jc w:val="center"/>
            </w:pPr>
            <w:r w:rsidRPr="00675BEA">
              <w:t>ответственный исполнитель</w:t>
            </w:r>
          </w:p>
        </w:tc>
        <w:tc>
          <w:tcPr>
            <w:tcW w:w="1018" w:type="pct"/>
            <w:shd w:val="clear" w:color="auto" w:fill="auto"/>
            <w:vAlign w:val="center"/>
          </w:tcPr>
          <w:p w14:paraId="43230C98" w14:textId="77777777" w:rsidR="0039200C" w:rsidRPr="00C10A82" w:rsidRDefault="0039200C" w:rsidP="00A8333F">
            <w:pPr>
              <w:ind w:firstLine="0"/>
              <w:jc w:val="center"/>
            </w:pPr>
            <w:r w:rsidRPr="00C10A82">
              <w:t>1</w:t>
            </w:r>
          </w:p>
        </w:tc>
        <w:tc>
          <w:tcPr>
            <w:tcW w:w="1067" w:type="pct"/>
            <w:shd w:val="clear" w:color="auto" w:fill="auto"/>
            <w:vAlign w:val="center"/>
          </w:tcPr>
          <w:p w14:paraId="32A6EC33" w14:textId="77777777" w:rsidR="0039200C" w:rsidRPr="00C10A82" w:rsidRDefault="0039200C" w:rsidP="00A8333F">
            <w:pPr>
              <w:ind w:firstLine="0"/>
              <w:jc w:val="center"/>
            </w:pPr>
            <w:r>
              <w:t>5</w:t>
            </w:r>
          </w:p>
        </w:tc>
      </w:tr>
      <w:tr w:rsidR="0039200C" w14:paraId="10259A5A" w14:textId="77777777" w:rsidTr="00A8333F">
        <w:tc>
          <w:tcPr>
            <w:tcW w:w="320" w:type="pct"/>
            <w:shd w:val="clear" w:color="auto" w:fill="auto"/>
            <w:vAlign w:val="center"/>
          </w:tcPr>
          <w:p w14:paraId="11133F41" w14:textId="77777777" w:rsidR="0039200C" w:rsidRPr="00C10A82" w:rsidRDefault="0039200C" w:rsidP="00A8333F">
            <w:pPr>
              <w:ind w:firstLine="0"/>
              <w:jc w:val="center"/>
            </w:pPr>
            <w:r w:rsidRPr="00C10A82">
              <w:t>6</w:t>
            </w:r>
          </w:p>
        </w:tc>
        <w:tc>
          <w:tcPr>
            <w:tcW w:w="1614" w:type="pct"/>
          </w:tcPr>
          <w:p w14:paraId="2A6E6746" w14:textId="77777777" w:rsidR="0039200C" w:rsidRPr="00C10A82" w:rsidRDefault="0039200C" w:rsidP="00A8333F">
            <w:pPr>
              <w:ind w:firstLine="0"/>
              <w:jc w:val="center"/>
            </w:pPr>
            <w:r w:rsidRPr="00F435F9">
              <w:t>Выбор и обоснование принятого направления проведения исследований способов решения поставленных задач</w:t>
            </w:r>
          </w:p>
        </w:tc>
        <w:tc>
          <w:tcPr>
            <w:tcW w:w="981" w:type="pct"/>
            <w:shd w:val="clear" w:color="auto" w:fill="auto"/>
            <w:vAlign w:val="center"/>
          </w:tcPr>
          <w:p w14:paraId="687CA6EB" w14:textId="77777777" w:rsidR="0039200C" w:rsidRDefault="0039200C" w:rsidP="00A8333F">
            <w:pPr>
              <w:ind w:firstLine="0"/>
              <w:jc w:val="center"/>
            </w:pPr>
            <w:r>
              <w:t>научный руководитель, ответственный</w:t>
            </w:r>
          </w:p>
          <w:p w14:paraId="111C71F2" w14:textId="77777777" w:rsidR="0039200C" w:rsidRPr="00C10A82" w:rsidRDefault="0039200C" w:rsidP="00A8333F">
            <w:pPr>
              <w:ind w:firstLine="0"/>
              <w:jc w:val="center"/>
            </w:pPr>
            <w:r>
              <w:t>исполнитель</w:t>
            </w:r>
          </w:p>
        </w:tc>
        <w:tc>
          <w:tcPr>
            <w:tcW w:w="1018" w:type="pct"/>
            <w:shd w:val="clear" w:color="auto" w:fill="auto"/>
            <w:vAlign w:val="center"/>
          </w:tcPr>
          <w:p w14:paraId="0B4C0BF6" w14:textId="77777777" w:rsidR="0039200C" w:rsidRPr="00C10A82" w:rsidRDefault="0039200C" w:rsidP="00A8333F">
            <w:pPr>
              <w:ind w:firstLine="0"/>
              <w:jc w:val="center"/>
            </w:pPr>
            <w:r>
              <w:t>2</w:t>
            </w:r>
          </w:p>
        </w:tc>
        <w:tc>
          <w:tcPr>
            <w:tcW w:w="1067" w:type="pct"/>
            <w:shd w:val="clear" w:color="auto" w:fill="auto"/>
            <w:vAlign w:val="center"/>
          </w:tcPr>
          <w:p w14:paraId="7F7394EF" w14:textId="4C72B611" w:rsidR="0039200C" w:rsidRPr="00C10A82" w:rsidRDefault="00E11F4F" w:rsidP="00A8333F">
            <w:pPr>
              <w:ind w:firstLine="0"/>
              <w:jc w:val="center"/>
            </w:pPr>
            <w:r>
              <w:t>2.5</w:t>
            </w:r>
          </w:p>
        </w:tc>
      </w:tr>
    </w:tbl>
    <w:p w14:paraId="0D9F1630" w14:textId="77777777" w:rsidR="0039200C" w:rsidRDefault="0039200C" w:rsidP="0039200C"/>
    <w:p w14:paraId="52CE1945" w14:textId="77777777" w:rsidR="00E323AA" w:rsidRDefault="00E323AA" w:rsidP="00C57C26">
      <w:pPr>
        <w:ind w:firstLine="0"/>
      </w:pPr>
    </w:p>
    <w:p w14:paraId="72D2AEE9" w14:textId="5F9F8D26" w:rsidR="0039200C" w:rsidRPr="00BB4F46" w:rsidRDefault="0039200C" w:rsidP="0039200C">
      <w:pPr>
        <w:pStyle w:val="a4"/>
        <w:rPr>
          <w:lang w:val="ru-RU"/>
        </w:rPr>
      </w:pPr>
      <w:r>
        <w:rPr>
          <w:lang w:val="ru-RU"/>
        </w:rPr>
        <w:lastRenderedPageBreak/>
        <w:t>Продолжение т</w:t>
      </w:r>
      <w:r w:rsidRPr="009F419C">
        <w:rPr>
          <w:lang w:val="ru-RU"/>
        </w:rPr>
        <w:t>аблиц</w:t>
      </w:r>
      <w:r>
        <w:rPr>
          <w:lang w:val="ru-RU"/>
        </w:rPr>
        <w:t xml:space="preserve">ы </w:t>
      </w:r>
      <w:r>
        <w:fldChar w:fldCharType="begin"/>
      </w:r>
      <w:r w:rsidRPr="009F419C">
        <w:rPr>
          <w:lang w:val="ru-RU"/>
        </w:rPr>
        <w:instrText xml:space="preserve"> </w:instrText>
      </w:r>
      <w:r>
        <w:instrText>STYLEREF</w:instrText>
      </w:r>
      <w:r w:rsidRPr="009F419C">
        <w:rPr>
          <w:lang w:val="ru-RU"/>
        </w:rPr>
        <w:instrText xml:space="preserve"> 1 \</w:instrText>
      </w:r>
      <w:r>
        <w:instrText>s</w:instrText>
      </w:r>
      <w:r w:rsidRPr="009F419C">
        <w:rPr>
          <w:lang w:val="ru-RU"/>
        </w:rPr>
        <w:instrText xml:space="preserve"> </w:instrText>
      </w:r>
      <w:r>
        <w:fldChar w:fldCharType="separate"/>
      </w:r>
      <w:r w:rsidR="00C65322">
        <w:rPr>
          <w:noProof/>
        </w:rPr>
        <w:t>1</w:t>
      </w:r>
      <w:r>
        <w:fldChar w:fldCharType="end"/>
      </w:r>
      <w:r w:rsidRPr="009F419C">
        <w:rPr>
          <w:lang w:val="ru-RU"/>
        </w:rPr>
        <w:t>.</w:t>
      </w:r>
      <w:r w:rsidR="00BB4F46">
        <w:rPr>
          <w:lang w:val="ru-RU"/>
        </w:rPr>
        <w:t>1</w:t>
      </w:r>
    </w:p>
    <w:tbl>
      <w:tblPr>
        <w:tblW w:w="4942"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
        <w:gridCol w:w="2878"/>
        <w:gridCol w:w="2012"/>
        <w:gridCol w:w="1880"/>
        <w:gridCol w:w="1972"/>
      </w:tblGrid>
      <w:tr w:rsidR="0039200C" w14:paraId="3AE6C1FC" w14:textId="77777777" w:rsidTr="00A8333F">
        <w:tc>
          <w:tcPr>
            <w:tcW w:w="320" w:type="pct"/>
            <w:shd w:val="clear" w:color="auto" w:fill="auto"/>
            <w:vAlign w:val="center"/>
          </w:tcPr>
          <w:p w14:paraId="178D2605" w14:textId="77777777" w:rsidR="0039200C" w:rsidRDefault="0039200C" w:rsidP="00A8333F">
            <w:pPr>
              <w:pStyle w:val="5"/>
              <w:ind w:firstLine="0"/>
              <w:jc w:val="center"/>
            </w:pPr>
            <w:r>
              <w:t>№</w:t>
            </w:r>
          </w:p>
        </w:tc>
        <w:tc>
          <w:tcPr>
            <w:tcW w:w="1614" w:type="pct"/>
          </w:tcPr>
          <w:p w14:paraId="1CF84D95" w14:textId="77777777" w:rsidR="0039200C" w:rsidRDefault="0039200C" w:rsidP="00A8333F">
            <w:pPr>
              <w:pStyle w:val="5"/>
              <w:ind w:firstLine="0"/>
              <w:jc w:val="center"/>
            </w:pPr>
            <w:r w:rsidRPr="009F419C">
              <w:t>Наименование этапов и видов работ</w:t>
            </w:r>
          </w:p>
        </w:tc>
        <w:tc>
          <w:tcPr>
            <w:tcW w:w="981" w:type="pct"/>
            <w:shd w:val="clear" w:color="auto" w:fill="auto"/>
            <w:vAlign w:val="center"/>
          </w:tcPr>
          <w:p w14:paraId="7CC516B5" w14:textId="77777777" w:rsidR="0039200C" w:rsidRDefault="0039200C" w:rsidP="00A8333F">
            <w:pPr>
              <w:pStyle w:val="5"/>
              <w:ind w:firstLine="0"/>
              <w:jc w:val="center"/>
            </w:pPr>
            <w:r>
              <w:t>Исполнитель</w:t>
            </w:r>
          </w:p>
          <w:p w14:paraId="300505D5" w14:textId="77777777" w:rsidR="0039200C" w:rsidRDefault="0039200C" w:rsidP="00A8333F">
            <w:pPr>
              <w:pStyle w:val="5"/>
              <w:ind w:firstLine="0"/>
              <w:jc w:val="center"/>
            </w:pPr>
            <w:r>
              <w:t>(должность, квалификация)</w:t>
            </w:r>
          </w:p>
        </w:tc>
        <w:tc>
          <w:tcPr>
            <w:tcW w:w="1018" w:type="pct"/>
            <w:shd w:val="clear" w:color="auto" w:fill="auto"/>
            <w:vAlign w:val="center"/>
          </w:tcPr>
          <w:p w14:paraId="4BBD7B65" w14:textId="77777777" w:rsidR="0039200C" w:rsidRDefault="0039200C" w:rsidP="00A8333F">
            <w:pPr>
              <w:pStyle w:val="5"/>
              <w:ind w:firstLine="0"/>
              <w:jc w:val="center"/>
            </w:pPr>
            <w:r w:rsidRPr="009F419C">
              <w:t>Количество исполнителей</w:t>
            </w:r>
          </w:p>
        </w:tc>
        <w:tc>
          <w:tcPr>
            <w:tcW w:w="1067" w:type="pct"/>
            <w:shd w:val="clear" w:color="auto" w:fill="auto"/>
            <w:vAlign w:val="center"/>
          </w:tcPr>
          <w:p w14:paraId="3F33A251" w14:textId="77777777" w:rsidR="0039200C" w:rsidRDefault="0039200C" w:rsidP="00A8333F">
            <w:pPr>
              <w:pStyle w:val="5"/>
              <w:ind w:firstLine="0"/>
              <w:jc w:val="center"/>
            </w:pPr>
            <w:r w:rsidRPr="009F419C">
              <w:t>Трудоемкость, чел.-</w:t>
            </w:r>
            <w:proofErr w:type="spellStart"/>
            <w:r w:rsidRPr="009F419C">
              <w:t>дн</w:t>
            </w:r>
            <w:proofErr w:type="spellEnd"/>
            <w:r w:rsidRPr="009F419C">
              <w:t>.</w:t>
            </w:r>
          </w:p>
        </w:tc>
      </w:tr>
      <w:tr w:rsidR="0039200C" w14:paraId="76942204" w14:textId="77777777" w:rsidTr="00A8333F">
        <w:tc>
          <w:tcPr>
            <w:tcW w:w="320" w:type="pct"/>
            <w:shd w:val="clear" w:color="auto" w:fill="auto"/>
            <w:vAlign w:val="center"/>
          </w:tcPr>
          <w:p w14:paraId="41ACC21B" w14:textId="77777777" w:rsidR="0039200C" w:rsidRPr="00C10A82" w:rsidRDefault="0039200C" w:rsidP="00A8333F">
            <w:pPr>
              <w:ind w:firstLine="0"/>
              <w:jc w:val="center"/>
            </w:pPr>
            <w:r>
              <w:t>7</w:t>
            </w:r>
          </w:p>
        </w:tc>
        <w:tc>
          <w:tcPr>
            <w:tcW w:w="1614" w:type="pct"/>
          </w:tcPr>
          <w:p w14:paraId="1B9F4C52" w14:textId="77777777" w:rsidR="0039200C" w:rsidRPr="00C10A82" w:rsidRDefault="0039200C" w:rsidP="00A8333F">
            <w:pPr>
              <w:ind w:firstLine="0"/>
              <w:jc w:val="center"/>
            </w:pPr>
            <w:r w:rsidRPr="00F435F9">
              <w:t>Разработка общей методики проведения исследований</w:t>
            </w:r>
          </w:p>
        </w:tc>
        <w:tc>
          <w:tcPr>
            <w:tcW w:w="981" w:type="pct"/>
            <w:shd w:val="clear" w:color="auto" w:fill="auto"/>
            <w:vAlign w:val="center"/>
          </w:tcPr>
          <w:p w14:paraId="493F9658" w14:textId="77777777" w:rsidR="0039200C" w:rsidRPr="00C10A82" w:rsidRDefault="0039200C" w:rsidP="00A8333F">
            <w:pPr>
              <w:ind w:firstLine="0"/>
              <w:jc w:val="center"/>
            </w:pPr>
            <w:r w:rsidRPr="00F435F9">
              <w:t>научный руководитель, ответственны исполнитель</w:t>
            </w:r>
          </w:p>
        </w:tc>
        <w:tc>
          <w:tcPr>
            <w:tcW w:w="1018" w:type="pct"/>
            <w:shd w:val="clear" w:color="auto" w:fill="auto"/>
            <w:vAlign w:val="center"/>
          </w:tcPr>
          <w:p w14:paraId="27777C6C" w14:textId="77777777" w:rsidR="0039200C" w:rsidRPr="00C10A82" w:rsidRDefault="0039200C" w:rsidP="00A8333F">
            <w:pPr>
              <w:ind w:firstLine="0"/>
              <w:jc w:val="center"/>
            </w:pPr>
            <w:r>
              <w:t>2</w:t>
            </w:r>
          </w:p>
        </w:tc>
        <w:tc>
          <w:tcPr>
            <w:tcW w:w="1067" w:type="pct"/>
            <w:shd w:val="clear" w:color="auto" w:fill="auto"/>
            <w:vAlign w:val="center"/>
          </w:tcPr>
          <w:p w14:paraId="2DECF588" w14:textId="37D10F4B" w:rsidR="0039200C" w:rsidRPr="00C10A82" w:rsidRDefault="00E11F4F" w:rsidP="00A8333F">
            <w:pPr>
              <w:ind w:firstLine="0"/>
              <w:jc w:val="center"/>
            </w:pPr>
            <w:r>
              <w:t>1</w:t>
            </w:r>
          </w:p>
        </w:tc>
      </w:tr>
      <w:tr w:rsidR="0039200C" w14:paraId="6B9C6456" w14:textId="77777777" w:rsidTr="00A8333F">
        <w:tc>
          <w:tcPr>
            <w:tcW w:w="320" w:type="pct"/>
            <w:shd w:val="clear" w:color="auto" w:fill="auto"/>
            <w:vAlign w:val="center"/>
          </w:tcPr>
          <w:p w14:paraId="2BE9FBD3" w14:textId="77777777" w:rsidR="0039200C" w:rsidRPr="00C10A82" w:rsidRDefault="0039200C" w:rsidP="00A8333F">
            <w:pPr>
              <w:ind w:firstLine="0"/>
              <w:jc w:val="center"/>
            </w:pPr>
            <w:r>
              <w:t>8</w:t>
            </w:r>
          </w:p>
        </w:tc>
        <w:tc>
          <w:tcPr>
            <w:tcW w:w="1614" w:type="pct"/>
          </w:tcPr>
          <w:p w14:paraId="4A6E979B" w14:textId="77777777" w:rsidR="0039200C" w:rsidRPr="00C10A82" w:rsidRDefault="0039200C" w:rsidP="00A8333F">
            <w:pPr>
              <w:ind w:firstLine="0"/>
              <w:jc w:val="center"/>
            </w:pPr>
            <w:r w:rsidRPr="00F435F9">
              <w:t>Проектирование интерфейса системы повышения разборчивости речи</w:t>
            </w:r>
          </w:p>
        </w:tc>
        <w:tc>
          <w:tcPr>
            <w:tcW w:w="981" w:type="pct"/>
            <w:shd w:val="clear" w:color="auto" w:fill="auto"/>
          </w:tcPr>
          <w:p w14:paraId="0FBAF9DE" w14:textId="77777777" w:rsidR="0039200C" w:rsidRPr="00C10A82" w:rsidRDefault="0039200C" w:rsidP="00A8333F">
            <w:pPr>
              <w:ind w:firstLine="0"/>
              <w:jc w:val="center"/>
            </w:pPr>
            <w:r w:rsidRPr="005A21AB">
              <w:t>ответственный исполнитель</w:t>
            </w:r>
          </w:p>
        </w:tc>
        <w:tc>
          <w:tcPr>
            <w:tcW w:w="1018" w:type="pct"/>
            <w:shd w:val="clear" w:color="auto" w:fill="auto"/>
            <w:vAlign w:val="center"/>
          </w:tcPr>
          <w:p w14:paraId="131063FC" w14:textId="77777777" w:rsidR="0039200C" w:rsidRPr="00C10A82" w:rsidRDefault="0039200C" w:rsidP="00A8333F">
            <w:pPr>
              <w:ind w:firstLine="0"/>
              <w:jc w:val="center"/>
            </w:pPr>
            <w:r w:rsidRPr="00C10A82">
              <w:t>1</w:t>
            </w:r>
          </w:p>
        </w:tc>
        <w:tc>
          <w:tcPr>
            <w:tcW w:w="1067" w:type="pct"/>
            <w:shd w:val="clear" w:color="auto" w:fill="auto"/>
            <w:vAlign w:val="center"/>
          </w:tcPr>
          <w:p w14:paraId="76D88612" w14:textId="77777777" w:rsidR="0039200C" w:rsidRPr="00C10A82" w:rsidRDefault="0039200C" w:rsidP="00A8333F">
            <w:pPr>
              <w:ind w:firstLine="0"/>
              <w:jc w:val="center"/>
            </w:pPr>
            <w:r>
              <w:t>4</w:t>
            </w:r>
          </w:p>
        </w:tc>
      </w:tr>
      <w:tr w:rsidR="0039200C" w14:paraId="4A53FC7D" w14:textId="77777777" w:rsidTr="00A8333F">
        <w:tc>
          <w:tcPr>
            <w:tcW w:w="320" w:type="pct"/>
            <w:shd w:val="clear" w:color="auto" w:fill="auto"/>
            <w:vAlign w:val="center"/>
          </w:tcPr>
          <w:p w14:paraId="69C2248F" w14:textId="77777777" w:rsidR="0039200C" w:rsidRPr="00C10A82" w:rsidRDefault="0039200C" w:rsidP="00A8333F">
            <w:pPr>
              <w:ind w:firstLine="0"/>
              <w:jc w:val="center"/>
            </w:pPr>
            <w:r>
              <w:t>9</w:t>
            </w:r>
          </w:p>
        </w:tc>
        <w:tc>
          <w:tcPr>
            <w:tcW w:w="1614" w:type="pct"/>
          </w:tcPr>
          <w:p w14:paraId="580182C0" w14:textId="77777777" w:rsidR="0039200C" w:rsidRPr="006621E7" w:rsidRDefault="0039200C" w:rsidP="00A8333F">
            <w:pPr>
              <w:ind w:firstLine="0"/>
              <w:jc w:val="center"/>
              <w:rPr>
                <w:color w:val="000000" w:themeColor="text1"/>
              </w:rPr>
            </w:pPr>
            <w:r w:rsidRPr="006621E7">
              <w:rPr>
                <w:color w:val="000000" w:themeColor="text1"/>
              </w:rPr>
              <w:t>Проектирование алгоритма работы системы повышения разборчивости речи</w:t>
            </w:r>
          </w:p>
        </w:tc>
        <w:tc>
          <w:tcPr>
            <w:tcW w:w="981" w:type="pct"/>
            <w:shd w:val="clear" w:color="auto" w:fill="auto"/>
          </w:tcPr>
          <w:p w14:paraId="4D01E2CE" w14:textId="77777777" w:rsidR="0039200C" w:rsidRPr="006621E7" w:rsidRDefault="0039200C" w:rsidP="00A8333F">
            <w:pPr>
              <w:ind w:firstLine="0"/>
              <w:jc w:val="center"/>
              <w:rPr>
                <w:color w:val="000000" w:themeColor="text1"/>
              </w:rPr>
            </w:pPr>
            <w:r w:rsidRPr="006621E7">
              <w:rPr>
                <w:color w:val="000000" w:themeColor="text1"/>
              </w:rPr>
              <w:t>ответственный исполнитель</w:t>
            </w:r>
          </w:p>
        </w:tc>
        <w:tc>
          <w:tcPr>
            <w:tcW w:w="1018" w:type="pct"/>
            <w:shd w:val="clear" w:color="auto" w:fill="auto"/>
            <w:vAlign w:val="center"/>
          </w:tcPr>
          <w:p w14:paraId="5C66D79E" w14:textId="77777777" w:rsidR="0039200C" w:rsidRPr="006621E7" w:rsidRDefault="0039200C" w:rsidP="00A8333F">
            <w:pPr>
              <w:ind w:firstLine="0"/>
              <w:jc w:val="center"/>
              <w:rPr>
                <w:color w:val="000000" w:themeColor="text1"/>
              </w:rPr>
            </w:pPr>
            <w:r w:rsidRPr="006621E7">
              <w:rPr>
                <w:color w:val="000000" w:themeColor="text1"/>
              </w:rPr>
              <w:t>1</w:t>
            </w:r>
          </w:p>
        </w:tc>
        <w:tc>
          <w:tcPr>
            <w:tcW w:w="1067" w:type="pct"/>
            <w:shd w:val="clear" w:color="auto" w:fill="auto"/>
            <w:vAlign w:val="center"/>
          </w:tcPr>
          <w:p w14:paraId="706ABFFB" w14:textId="77777777" w:rsidR="0039200C" w:rsidRPr="00C10A82" w:rsidRDefault="0039200C" w:rsidP="00A8333F">
            <w:pPr>
              <w:ind w:firstLine="0"/>
              <w:jc w:val="center"/>
            </w:pPr>
            <w:r>
              <w:t>6</w:t>
            </w:r>
          </w:p>
        </w:tc>
      </w:tr>
      <w:tr w:rsidR="0039200C" w14:paraId="0DF5BCCB" w14:textId="77777777" w:rsidTr="00A8333F">
        <w:tc>
          <w:tcPr>
            <w:tcW w:w="320" w:type="pct"/>
            <w:shd w:val="clear" w:color="auto" w:fill="auto"/>
            <w:vAlign w:val="center"/>
          </w:tcPr>
          <w:p w14:paraId="130A2E71" w14:textId="77777777" w:rsidR="0039200C" w:rsidRPr="00C10A82" w:rsidRDefault="0039200C" w:rsidP="00A8333F">
            <w:pPr>
              <w:ind w:firstLine="0"/>
              <w:jc w:val="center"/>
            </w:pPr>
            <w:r>
              <w:t>10</w:t>
            </w:r>
          </w:p>
        </w:tc>
        <w:tc>
          <w:tcPr>
            <w:tcW w:w="1614" w:type="pct"/>
          </w:tcPr>
          <w:p w14:paraId="08A44F2A" w14:textId="77777777" w:rsidR="0039200C" w:rsidRPr="006621E7" w:rsidRDefault="0039200C" w:rsidP="00A8333F">
            <w:pPr>
              <w:ind w:firstLine="0"/>
              <w:jc w:val="center"/>
              <w:rPr>
                <w:color w:val="000000" w:themeColor="text1"/>
              </w:rPr>
            </w:pPr>
            <w:r w:rsidRPr="006621E7">
              <w:rPr>
                <w:color w:val="000000" w:themeColor="text1"/>
              </w:rPr>
              <w:t>Программная реализация интерфейса и алгоритма работы системы повышения разборчивости речи</w:t>
            </w:r>
          </w:p>
        </w:tc>
        <w:tc>
          <w:tcPr>
            <w:tcW w:w="981" w:type="pct"/>
            <w:shd w:val="clear" w:color="auto" w:fill="auto"/>
          </w:tcPr>
          <w:p w14:paraId="227DB4E2" w14:textId="77777777" w:rsidR="0039200C" w:rsidRPr="006621E7" w:rsidRDefault="0039200C" w:rsidP="00A8333F">
            <w:pPr>
              <w:ind w:firstLine="0"/>
              <w:jc w:val="center"/>
              <w:rPr>
                <w:color w:val="000000" w:themeColor="text1"/>
              </w:rPr>
            </w:pPr>
            <w:r w:rsidRPr="006621E7">
              <w:rPr>
                <w:color w:val="000000" w:themeColor="text1"/>
              </w:rPr>
              <w:t>ответственный исполнитель</w:t>
            </w:r>
          </w:p>
        </w:tc>
        <w:tc>
          <w:tcPr>
            <w:tcW w:w="1018" w:type="pct"/>
            <w:shd w:val="clear" w:color="auto" w:fill="auto"/>
            <w:vAlign w:val="center"/>
          </w:tcPr>
          <w:p w14:paraId="4B910589" w14:textId="77777777" w:rsidR="0039200C" w:rsidRPr="006621E7" w:rsidRDefault="0039200C" w:rsidP="00A8333F">
            <w:pPr>
              <w:ind w:firstLine="0"/>
              <w:jc w:val="center"/>
              <w:rPr>
                <w:color w:val="000000" w:themeColor="text1"/>
              </w:rPr>
            </w:pPr>
            <w:r w:rsidRPr="006621E7">
              <w:rPr>
                <w:color w:val="000000" w:themeColor="text1"/>
              </w:rPr>
              <w:t>1</w:t>
            </w:r>
          </w:p>
        </w:tc>
        <w:tc>
          <w:tcPr>
            <w:tcW w:w="1067" w:type="pct"/>
            <w:shd w:val="clear" w:color="auto" w:fill="auto"/>
            <w:vAlign w:val="center"/>
          </w:tcPr>
          <w:p w14:paraId="158E44E5" w14:textId="77777777" w:rsidR="0039200C" w:rsidRPr="00C10A82" w:rsidRDefault="0039200C" w:rsidP="00A8333F">
            <w:pPr>
              <w:ind w:firstLine="0"/>
              <w:jc w:val="center"/>
            </w:pPr>
            <w:r>
              <w:t>10</w:t>
            </w:r>
          </w:p>
        </w:tc>
      </w:tr>
      <w:tr w:rsidR="0039200C" w14:paraId="55296071" w14:textId="77777777" w:rsidTr="00A8333F">
        <w:tc>
          <w:tcPr>
            <w:tcW w:w="320" w:type="pct"/>
            <w:shd w:val="clear" w:color="auto" w:fill="auto"/>
            <w:vAlign w:val="center"/>
          </w:tcPr>
          <w:p w14:paraId="275862AF" w14:textId="77777777" w:rsidR="0039200C" w:rsidRPr="00C10A82" w:rsidRDefault="0039200C" w:rsidP="00A8333F">
            <w:pPr>
              <w:ind w:firstLine="0"/>
              <w:jc w:val="center"/>
            </w:pPr>
            <w:r>
              <w:t>11</w:t>
            </w:r>
          </w:p>
        </w:tc>
        <w:tc>
          <w:tcPr>
            <w:tcW w:w="1614" w:type="pct"/>
          </w:tcPr>
          <w:p w14:paraId="04CE8A20" w14:textId="77777777" w:rsidR="0039200C" w:rsidRPr="006621E7" w:rsidRDefault="0039200C" w:rsidP="00A8333F">
            <w:pPr>
              <w:ind w:firstLine="0"/>
              <w:jc w:val="center"/>
              <w:rPr>
                <w:color w:val="000000" w:themeColor="text1"/>
              </w:rPr>
            </w:pPr>
            <w:r w:rsidRPr="006621E7">
              <w:rPr>
                <w:color w:val="000000" w:themeColor="text1"/>
              </w:rPr>
              <w:t>Составление промежуточного отчёта и его рассмотрение</w:t>
            </w:r>
          </w:p>
        </w:tc>
        <w:tc>
          <w:tcPr>
            <w:tcW w:w="981" w:type="pct"/>
            <w:shd w:val="clear" w:color="auto" w:fill="auto"/>
          </w:tcPr>
          <w:p w14:paraId="0295AA19" w14:textId="77777777" w:rsidR="0039200C" w:rsidRPr="006621E7" w:rsidRDefault="0039200C" w:rsidP="00A8333F">
            <w:pPr>
              <w:ind w:firstLine="0"/>
              <w:jc w:val="center"/>
              <w:rPr>
                <w:color w:val="000000" w:themeColor="text1"/>
              </w:rPr>
            </w:pPr>
            <w:r w:rsidRPr="006621E7">
              <w:rPr>
                <w:color w:val="000000" w:themeColor="text1"/>
              </w:rPr>
              <w:t>научный руководитель, ответственный исполнитель</w:t>
            </w:r>
          </w:p>
        </w:tc>
        <w:tc>
          <w:tcPr>
            <w:tcW w:w="1018" w:type="pct"/>
            <w:shd w:val="clear" w:color="auto" w:fill="auto"/>
            <w:vAlign w:val="center"/>
          </w:tcPr>
          <w:p w14:paraId="42AB2499" w14:textId="77777777" w:rsidR="0039200C" w:rsidRPr="006621E7" w:rsidRDefault="0039200C" w:rsidP="00A8333F">
            <w:pPr>
              <w:ind w:firstLine="0"/>
              <w:jc w:val="center"/>
              <w:rPr>
                <w:color w:val="000000" w:themeColor="text1"/>
              </w:rPr>
            </w:pPr>
            <w:r w:rsidRPr="006621E7">
              <w:rPr>
                <w:color w:val="000000" w:themeColor="text1"/>
              </w:rPr>
              <w:t>2</w:t>
            </w:r>
          </w:p>
        </w:tc>
        <w:tc>
          <w:tcPr>
            <w:tcW w:w="1067" w:type="pct"/>
            <w:shd w:val="clear" w:color="auto" w:fill="auto"/>
            <w:vAlign w:val="center"/>
          </w:tcPr>
          <w:p w14:paraId="3AA7DF2C" w14:textId="5F16C655" w:rsidR="0039200C" w:rsidRPr="006621E7" w:rsidRDefault="00E11F4F" w:rsidP="00A8333F">
            <w:pPr>
              <w:ind w:firstLine="0"/>
              <w:jc w:val="center"/>
              <w:rPr>
                <w:color w:val="000000" w:themeColor="text1"/>
              </w:rPr>
            </w:pPr>
            <w:r>
              <w:rPr>
                <w:color w:val="000000" w:themeColor="text1"/>
              </w:rPr>
              <w:t>3</w:t>
            </w:r>
          </w:p>
        </w:tc>
      </w:tr>
      <w:tr w:rsidR="0039200C" w14:paraId="153C24A2" w14:textId="77777777" w:rsidTr="00A8333F">
        <w:tc>
          <w:tcPr>
            <w:tcW w:w="320" w:type="pct"/>
            <w:shd w:val="clear" w:color="auto" w:fill="auto"/>
            <w:vAlign w:val="center"/>
          </w:tcPr>
          <w:p w14:paraId="2F65B781" w14:textId="77777777" w:rsidR="0039200C" w:rsidRPr="00C10A82" w:rsidRDefault="0039200C" w:rsidP="00A8333F">
            <w:pPr>
              <w:ind w:firstLine="0"/>
              <w:jc w:val="center"/>
            </w:pPr>
            <w:r>
              <w:t>12</w:t>
            </w:r>
          </w:p>
        </w:tc>
        <w:tc>
          <w:tcPr>
            <w:tcW w:w="1614" w:type="pct"/>
          </w:tcPr>
          <w:p w14:paraId="6C3D8B47" w14:textId="77777777" w:rsidR="0039200C" w:rsidRPr="006621E7" w:rsidRDefault="0039200C" w:rsidP="00A8333F">
            <w:pPr>
              <w:ind w:firstLine="0"/>
              <w:jc w:val="center"/>
              <w:rPr>
                <w:color w:val="000000" w:themeColor="text1"/>
              </w:rPr>
            </w:pPr>
            <w:r w:rsidRPr="006621E7">
              <w:rPr>
                <w:color w:val="000000" w:themeColor="text1"/>
              </w:rPr>
              <w:t>Разработка частных методик проведения экспериментальных исследований.</w:t>
            </w:r>
          </w:p>
        </w:tc>
        <w:tc>
          <w:tcPr>
            <w:tcW w:w="981" w:type="pct"/>
            <w:shd w:val="clear" w:color="auto" w:fill="auto"/>
            <w:vAlign w:val="center"/>
          </w:tcPr>
          <w:p w14:paraId="10152492" w14:textId="77777777" w:rsidR="0039200C" w:rsidRPr="006621E7" w:rsidRDefault="0039200C" w:rsidP="00A8333F">
            <w:pPr>
              <w:ind w:firstLine="0"/>
              <w:jc w:val="center"/>
              <w:rPr>
                <w:color w:val="000000" w:themeColor="text1"/>
              </w:rPr>
            </w:pPr>
            <w:r w:rsidRPr="006621E7">
              <w:rPr>
                <w:color w:val="000000" w:themeColor="text1"/>
              </w:rPr>
              <w:t>ответственный</w:t>
            </w:r>
          </w:p>
          <w:p w14:paraId="1628BF98" w14:textId="77777777" w:rsidR="0039200C" w:rsidRPr="006621E7" w:rsidRDefault="0039200C" w:rsidP="00A8333F">
            <w:pPr>
              <w:ind w:firstLine="0"/>
              <w:jc w:val="center"/>
              <w:rPr>
                <w:color w:val="000000" w:themeColor="text1"/>
              </w:rPr>
            </w:pPr>
            <w:r w:rsidRPr="006621E7">
              <w:rPr>
                <w:color w:val="000000" w:themeColor="text1"/>
              </w:rPr>
              <w:t>исполнитель</w:t>
            </w:r>
          </w:p>
        </w:tc>
        <w:tc>
          <w:tcPr>
            <w:tcW w:w="1018" w:type="pct"/>
            <w:shd w:val="clear" w:color="auto" w:fill="auto"/>
            <w:vAlign w:val="center"/>
          </w:tcPr>
          <w:p w14:paraId="344AF9CB" w14:textId="77777777" w:rsidR="0039200C" w:rsidRPr="006621E7" w:rsidRDefault="0039200C" w:rsidP="00A8333F">
            <w:pPr>
              <w:ind w:firstLine="0"/>
              <w:jc w:val="center"/>
              <w:rPr>
                <w:color w:val="000000" w:themeColor="text1"/>
              </w:rPr>
            </w:pPr>
            <w:r w:rsidRPr="006621E7">
              <w:rPr>
                <w:color w:val="000000" w:themeColor="text1"/>
              </w:rPr>
              <w:t>1</w:t>
            </w:r>
          </w:p>
        </w:tc>
        <w:tc>
          <w:tcPr>
            <w:tcW w:w="1067" w:type="pct"/>
            <w:shd w:val="clear" w:color="auto" w:fill="auto"/>
            <w:vAlign w:val="center"/>
          </w:tcPr>
          <w:p w14:paraId="3B5DB6D7" w14:textId="77777777" w:rsidR="0039200C" w:rsidRPr="006621E7" w:rsidRDefault="0039200C" w:rsidP="00A8333F">
            <w:pPr>
              <w:ind w:firstLine="0"/>
              <w:jc w:val="center"/>
              <w:rPr>
                <w:color w:val="000000" w:themeColor="text1"/>
              </w:rPr>
            </w:pPr>
            <w:r w:rsidRPr="006621E7">
              <w:rPr>
                <w:color w:val="000000" w:themeColor="text1"/>
              </w:rPr>
              <w:t>5</w:t>
            </w:r>
          </w:p>
        </w:tc>
      </w:tr>
      <w:tr w:rsidR="0039200C" w14:paraId="4D24FFA1" w14:textId="77777777" w:rsidTr="00A8333F">
        <w:tc>
          <w:tcPr>
            <w:tcW w:w="320" w:type="pct"/>
            <w:shd w:val="clear" w:color="auto" w:fill="auto"/>
            <w:vAlign w:val="center"/>
          </w:tcPr>
          <w:p w14:paraId="3F561C1D" w14:textId="77777777" w:rsidR="0039200C" w:rsidRDefault="0039200C" w:rsidP="00A8333F">
            <w:pPr>
              <w:ind w:firstLine="0"/>
              <w:jc w:val="center"/>
            </w:pPr>
            <w:r>
              <w:t>13</w:t>
            </w:r>
          </w:p>
        </w:tc>
        <w:tc>
          <w:tcPr>
            <w:tcW w:w="1614" w:type="pct"/>
          </w:tcPr>
          <w:p w14:paraId="65816664" w14:textId="77777777" w:rsidR="0039200C" w:rsidRPr="006621E7" w:rsidRDefault="0039200C" w:rsidP="00A8333F">
            <w:pPr>
              <w:ind w:firstLine="0"/>
              <w:jc w:val="center"/>
              <w:rPr>
                <w:color w:val="000000" w:themeColor="text1"/>
              </w:rPr>
            </w:pPr>
            <w:r w:rsidRPr="006621E7">
              <w:rPr>
                <w:color w:val="000000" w:themeColor="text1"/>
              </w:rPr>
              <w:t>Подготовка моделей</w:t>
            </w:r>
            <w:r>
              <w:rPr>
                <w:color w:val="000000" w:themeColor="text1"/>
              </w:rPr>
              <w:t xml:space="preserve">, </w:t>
            </w:r>
            <w:r w:rsidRPr="006621E7">
              <w:rPr>
                <w:color w:val="000000" w:themeColor="text1"/>
              </w:rPr>
              <w:t>а также испытательного оборудования, необходимых для проведения экспериментальных исследований</w:t>
            </w:r>
          </w:p>
        </w:tc>
        <w:tc>
          <w:tcPr>
            <w:tcW w:w="981" w:type="pct"/>
            <w:shd w:val="clear" w:color="auto" w:fill="auto"/>
            <w:vAlign w:val="center"/>
          </w:tcPr>
          <w:p w14:paraId="3041ECB6" w14:textId="77777777" w:rsidR="0039200C" w:rsidRPr="006621E7" w:rsidRDefault="0039200C" w:rsidP="00A8333F">
            <w:pPr>
              <w:ind w:firstLine="0"/>
              <w:jc w:val="center"/>
              <w:rPr>
                <w:color w:val="000000" w:themeColor="text1"/>
              </w:rPr>
            </w:pPr>
            <w:r w:rsidRPr="006621E7">
              <w:rPr>
                <w:color w:val="000000" w:themeColor="text1"/>
              </w:rPr>
              <w:t>научный руководитель, ответственный исполнитель</w:t>
            </w:r>
          </w:p>
        </w:tc>
        <w:tc>
          <w:tcPr>
            <w:tcW w:w="1018" w:type="pct"/>
            <w:shd w:val="clear" w:color="auto" w:fill="auto"/>
            <w:vAlign w:val="center"/>
          </w:tcPr>
          <w:p w14:paraId="6C22C88C" w14:textId="77777777" w:rsidR="0039200C" w:rsidRPr="006621E7" w:rsidRDefault="0039200C" w:rsidP="00A8333F">
            <w:pPr>
              <w:ind w:firstLine="0"/>
              <w:jc w:val="center"/>
              <w:rPr>
                <w:color w:val="000000" w:themeColor="text1"/>
              </w:rPr>
            </w:pPr>
            <w:r>
              <w:rPr>
                <w:color w:val="000000" w:themeColor="text1"/>
              </w:rPr>
              <w:t>2</w:t>
            </w:r>
          </w:p>
        </w:tc>
        <w:tc>
          <w:tcPr>
            <w:tcW w:w="1067" w:type="pct"/>
            <w:shd w:val="clear" w:color="auto" w:fill="auto"/>
            <w:vAlign w:val="center"/>
          </w:tcPr>
          <w:p w14:paraId="0D74992D" w14:textId="1DDD535B" w:rsidR="0039200C" w:rsidRPr="006621E7" w:rsidRDefault="00E11F4F" w:rsidP="00A8333F">
            <w:pPr>
              <w:ind w:firstLine="0"/>
              <w:jc w:val="center"/>
              <w:rPr>
                <w:color w:val="000000" w:themeColor="text1"/>
              </w:rPr>
            </w:pPr>
            <w:r>
              <w:rPr>
                <w:color w:val="000000" w:themeColor="text1"/>
              </w:rPr>
              <w:t>1.5</w:t>
            </w:r>
          </w:p>
        </w:tc>
      </w:tr>
    </w:tbl>
    <w:p w14:paraId="207A6FF0" w14:textId="77777777" w:rsidR="00E323AA" w:rsidRDefault="00E323AA" w:rsidP="00E323AA">
      <w:pPr>
        <w:ind w:firstLine="0"/>
      </w:pPr>
    </w:p>
    <w:p w14:paraId="19F5FA0A" w14:textId="4691C0B4" w:rsidR="0039200C" w:rsidRPr="00BB4F46" w:rsidRDefault="0039200C" w:rsidP="0039200C">
      <w:pPr>
        <w:pStyle w:val="a4"/>
        <w:rPr>
          <w:lang w:val="ru-RU"/>
        </w:rPr>
      </w:pPr>
      <w:r>
        <w:rPr>
          <w:lang w:val="ru-RU"/>
        </w:rPr>
        <w:lastRenderedPageBreak/>
        <w:t>Продолжение т</w:t>
      </w:r>
      <w:r w:rsidRPr="009F419C">
        <w:rPr>
          <w:lang w:val="ru-RU"/>
        </w:rPr>
        <w:t>аблиц</w:t>
      </w:r>
      <w:r>
        <w:rPr>
          <w:lang w:val="ru-RU"/>
        </w:rPr>
        <w:t xml:space="preserve">ы </w:t>
      </w:r>
      <w:r>
        <w:fldChar w:fldCharType="begin"/>
      </w:r>
      <w:r w:rsidRPr="009F419C">
        <w:rPr>
          <w:lang w:val="ru-RU"/>
        </w:rPr>
        <w:instrText xml:space="preserve"> </w:instrText>
      </w:r>
      <w:r>
        <w:instrText>STYLEREF</w:instrText>
      </w:r>
      <w:r w:rsidRPr="009F419C">
        <w:rPr>
          <w:lang w:val="ru-RU"/>
        </w:rPr>
        <w:instrText xml:space="preserve"> 1 \</w:instrText>
      </w:r>
      <w:r>
        <w:instrText>s</w:instrText>
      </w:r>
      <w:r w:rsidRPr="009F419C">
        <w:rPr>
          <w:lang w:val="ru-RU"/>
        </w:rPr>
        <w:instrText xml:space="preserve"> </w:instrText>
      </w:r>
      <w:r>
        <w:fldChar w:fldCharType="separate"/>
      </w:r>
      <w:r w:rsidR="00C65322">
        <w:rPr>
          <w:noProof/>
        </w:rPr>
        <w:t>1</w:t>
      </w:r>
      <w:r>
        <w:fldChar w:fldCharType="end"/>
      </w:r>
      <w:r w:rsidRPr="009F419C">
        <w:rPr>
          <w:lang w:val="ru-RU"/>
        </w:rPr>
        <w:t>.</w:t>
      </w:r>
      <w:r w:rsidR="00BB4F46">
        <w:rPr>
          <w:lang w:val="ru-RU"/>
        </w:rPr>
        <w:t>1</w:t>
      </w:r>
    </w:p>
    <w:tbl>
      <w:tblPr>
        <w:tblW w:w="4942"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
        <w:gridCol w:w="2878"/>
        <w:gridCol w:w="2012"/>
        <w:gridCol w:w="1880"/>
        <w:gridCol w:w="1972"/>
      </w:tblGrid>
      <w:tr w:rsidR="0039200C" w14:paraId="47244410" w14:textId="77777777" w:rsidTr="00A8333F">
        <w:tc>
          <w:tcPr>
            <w:tcW w:w="268" w:type="pct"/>
            <w:shd w:val="clear" w:color="auto" w:fill="auto"/>
            <w:vAlign w:val="center"/>
          </w:tcPr>
          <w:p w14:paraId="0C862242" w14:textId="77777777" w:rsidR="0039200C" w:rsidRDefault="0039200C" w:rsidP="00A8333F">
            <w:pPr>
              <w:pStyle w:val="5"/>
              <w:ind w:firstLine="0"/>
              <w:jc w:val="center"/>
            </w:pPr>
            <w:r>
              <w:t>№</w:t>
            </w:r>
          </w:p>
        </w:tc>
        <w:tc>
          <w:tcPr>
            <w:tcW w:w="1558" w:type="pct"/>
          </w:tcPr>
          <w:p w14:paraId="10DD028A" w14:textId="77777777" w:rsidR="0039200C" w:rsidRDefault="0039200C" w:rsidP="00A8333F">
            <w:pPr>
              <w:pStyle w:val="5"/>
              <w:ind w:firstLine="0"/>
              <w:jc w:val="center"/>
            </w:pPr>
            <w:r w:rsidRPr="009F419C">
              <w:t>Наименование этапов и видов работ</w:t>
            </w:r>
          </w:p>
        </w:tc>
        <w:tc>
          <w:tcPr>
            <w:tcW w:w="1089" w:type="pct"/>
            <w:shd w:val="clear" w:color="auto" w:fill="auto"/>
            <w:vAlign w:val="center"/>
          </w:tcPr>
          <w:p w14:paraId="09B72354" w14:textId="77777777" w:rsidR="0039200C" w:rsidRDefault="0039200C" w:rsidP="00A8333F">
            <w:pPr>
              <w:pStyle w:val="5"/>
              <w:ind w:firstLine="0"/>
              <w:jc w:val="center"/>
            </w:pPr>
            <w:r>
              <w:t>Исполнитель</w:t>
            </w:r>
          </w:p>
          <w:p w14:paraId="51D31406" w14:textId="77777777" w:rsidR="0039200C" w:rsidRDefault="0039200C" w:rsidP="00A8333F">
            <w:pPr>
              <w:pStyle w:val="5"/>
              <w:ind w:firstLine="0"/>
              <w:jc w:val="center"/>
            </w:pPr>
            <w:r>
              <w:t>(должность, квалификация)</w:t>
            </w:r>
          </w:p>
        </w:tc>
        <w:tc>
          <w:tcPr>
            <w:tcW w:w="1018" w:type="pct"/>
            <w:shd w:val="clear" w:color="auto" w:fill="auto"/>
            <w:vAlign w:val="center"/>
          </w:tcPr>
          <w:p w14:paraId="29B40119" w14:textId="77777777" w:rsidR="0039200C" w:rsidRDefault="0039200C" w:rsidP="00A8333F">
            <w:pPr>
              <w:pStyle w:val="5"/>
              <w:ind w:firstLine="0"/>
              <w:jc w:val="center"/>
            </w:pPr>
            <w:r w:rsidRPr="009F419C">
              <w:t>Количество исполнителей</w:t>
            </w:r>
          </w:p>
        </w:tc>
        <w:tc>
          <w:tcPr>
            <w:tcW w:w="1067" w:type="pct"/>
            <w:shd w:val="clear" w:color="auto" w:fill="auto"/>
            <w:vAlign w:val="center"/>
          </w:tcPr>
          <w:p w14:paraId="799AEA87" w14:textId="77777777" w:rsidR="0039200C" w:rsidRDefault="0039200C" w:rsidP="00A8333F">
            <w:pPr>
              <w:pStyle w:val="5"/>
              <w:ind w:firstLine="0"/>
              <w:jc w:val="center"/>
            </w:pPr>
            <w:r w:rsidRPr="009F419C">
              <w:t>Трудоемкость, чел.-</w:t>
            </w:r>
            <w:proofErr w:type="spellStart"/>
            <w:r w:rsidRPr="009F419C">
              <w:t>дн</w:t>
            </w:r>
            <w:proofErr w:type="spellEnd"/>
            <w:r w:rsidRPr="009F419C">
              <w:t>.</w:t>
            </w:r>
          </w:p>
        </w:tc>
      </w:tr>
      <w:tr w:rsidR="0039200C" w14:paraId="670812BA" w14:textId="77777777" w:rsidTr="00A8333F">
        <w:tc>
          <w:tcPr>
            <w:tcW w:w="268" w:type="pct"/>
            <w:shd w:val="clear" w:color="auto" w:fill="auto"/>
            <w:vAlign w:val="center"/>
          </w:tcPr>
          <w:p w14:paraId="5553FFF0" w14:textId="77777777" w:rsidR="0039200C" w:rsidRPr="00C10A82" w:rsidRDefault="0039200C" w:rsidP="00A8333F">
            <w:pPr>
              <w:ind w:firstLine="0"/>
              <w:jc w:val="center"/>
            </w:pPr>
            <w:r>
              <w:t>14</w:t>
            </w:r>
          </w:p>
        </w:tc>
        <w:tc>
          <w:tcPr>
            <w:tcW w:w="1558" w:type="pct"/>
          </w:tcPr>
          <w:p w14:paraId="128E8A22" w14:textId="77777777" w:rsidR="0039200C" w:rsidRPr="00C10A82" w:rsidRDefault="0039200C" w:rsidP="00A8333F">
            <w:pPr>
              <w:ind w:firstLine="0"/>
              <w:jc w:val="center"/>
            </w:pPr>
            <w:r w:rsidRPr="006621E7">
              <w:t>Проведение исследований</w:t>
            </w:r>
          </w:p>
        </w:tc>
        <w:tc>
          <w:tcPr>
            <w:tcW w:w="1089" w:type="pct"/>
            <w:shd w:val="clear" w:color="auto" w:fill="auto"/>
            <w:vAlign w:val="center"/>
          </w:tcPr>
          <w:p w14:paraId="0155FC11" w14:textId="77777777" w:rsidR="0039200C" w:rsidRPr="00C10A82" w:rsidRDefault="0039200C" w:rsidP="00A8333F">
            <w:pPr>
              <w:ind w:firstLine="0"/>
              <w:jc w:val="center"/>
            </w:pPr>
            <w:r w:rsidRPr="00F435F9">
              <w:t>ответственны исполнитель</w:t>
            </w:r>
          </w:p>
        </w:tc>
        <w:tc>
          <w:tcPr>
            <w:tcW w:w="1018" w:type="pct"/>
            <w:shd w:val="clear" w:color="auto" w:fill="auto"/>
            <w:vAlign w:val="center"/>
          </w:tcPr>
          <w:p w14:paraId="5AB3D71D" w14:textId="77777777" w:rsidR="0039200C" w:rsidRPr="00C10A82" w:rsidRDefault="0039200C" w:rsidP="00A8333F">
            <w:pPr>
              <w:ind w:firstLine="0"/>
              <w:jc w:val="center"/>
            </w:pPr>
            <w:r>
              <w:t>1</w:t>
            </w:r>
          </w:p>
        </w:tc>
        <w:tc>
          <w:tcPr>
            <w:tcW w:w="1067" w:type="pct"/>
            <w:shd w:val="clear" w:color="auto" w:fill="auto"/>
            <w:vAlign w:val="center"/>
          </w:tcPr>
          <w:p w14:paraId="4050638E" w14:textId="77777777" w:rsidR="0039200C" w:rsidRPr="00C10A82" w:rsidRDefault="0039200C" w:rsidP="00A8333F">
            <w:pPr>
              <w:ind w:firstLine="0"/>
              <w:jc w:val="center"/>
            </w:pPr>
            <w:r>
              <w:t>1</w:t>
            </w:r>
          </w:p>
        </w:tc>
      </w:tr>
      <w:tr w:rsidR="0039200C" w14:paraId="51F0CF05" w14:textId="77777777" w:rsidTr="00A8333F">
        <w:tc>
          <w:tcPr>
            <w:tcW w:w="268" w:type="pct"/>
            <w:shd w:val="clear" w:color="auto" w:fill="auto"/>
            <w:vAlign w:val="center"/>
          </w:tcPr>
          <w:p w14:paraId="3BC36919" w14:textId="77777777" w:rsidR="0039200C" w:rsidRPr="00C10A82" w:rsidRDefault="0039200C" w:rsidP="00A8333F">
            <w:pPr>
              <w:ind w:firstLine="0"/>
              <w:jc w:val="center"/>
            </w:pPr>
            <w:r>
              <w:t>15</w:t>
            </w:r>
          </w:p>
        </w:tc>
        <w:tc>
          <w:tcPr>
            <w:tcW w:w="1558" w:type="pct"/>
          </w:tcPr>
          <w:p w14:paraId="52A3C3C4" w14:textId="77777777" w:rsidR="0039200C" w:rsidRPr="00C10A82" w:rsidRDefault="0039200C" w:rsidP="00A8333F">
            <w:pPr>
              <w:ind w:firstLine="0"/>
              <w:jc w:val="center"/>
            </w:pPr>
            <w:r w:rsidRPr="006621E7">
              <w:t>Сопоставление результатов экспериментов с теоретическими исследованиями</w:t>
            </w:r>
          </w:p>
        </w:tc>
        <w:tc>
          <w:tcPr>
            <w:tcW w:w="1089" w:type="pct"/>
            <w:shd w:val="clear" w:color="auto" w:fill="auto"/>
          </w:tcPr>
          <w:p w14:paraId="6F9A0E51" w14:textId="77777777" w:rsidR="0039200C" w:rsidRPr="00C10A82" w:rsidRDefault="0039200C" w:rsidP="00A8333F">
            <w:pPr>
              <w:ind w:firstLine="0"/>
              <w:jc w:val="center"/>
            </w:pPr>
            <w:r w:rsidRPr="006621E7">
              <w:rPr>
                <w:color w:val="000000" w:themeColor="text1"/>
              </w:rPr>
              <w:t>научный руководитель, ответственный исполнитель</w:t>
            </w:r>
          </w:p>
        </w:tc>
        <w:tc>
          <w:tcPr>
            <w:tcW w:w="1018" w:type="pct"/>
            <w:shd w:val="clear" w:color="auto" w:fill="auto"/>
            <w:vAlign w:val="center"/>
          </w:tcPr>
          <w:p w14:paraId="04242AA5" w14:textId="77777777" w:rsidR="0039200C" w:rsidRPr="00C10A82" w:rsidRDefault="0039200C" w:rsidP="00A8333F">
            <w:pPr>
              <w:ind w:firstLine="0"/>
              <w:jc w:val="center"/>
            </w:pPr>
            <w:r>
              <w:t>2</w:t>
            </w:r>
          </w:p>
        </w:tc>
        <w:tc>
          <w:tcPr>
            <w:tcW w:w="1067" w:type="pct"/>
            <w:shd w:val="clear" w:color="auto" w:fill="auto"/>
            <w:vAlign w:val="center"/>
          </w:tcPr>
          <w:p w14:paraId="7A84C119" w14:textId="23D9D30E" w:rsidR="0039200C" w:rsidRPr="00C10A82" w:rsidRDefault="00E11F4F" w:rsidP="00A8333F">
            <w:pPr>
              <w:ind w:firstLine="0"/>
              <w:jc w:val="center"/>
            </w:pPr>
            <w:r>
              <w:t>1</w:t>
            </w:r>
          </w:p>
        </w:tc>
      </w:tr>
      <w:tr w:rsidR="0039200C" w14:paraId="74B485D8" w14:textId="77777777" w:rsidTr="00A8333F">
        <w:tc>
          <w:tcPr>
            <w:tcW w:w="268" w:type="pct"/>
            <w:shd w:val="clear" w:color="auto" w:fill="auto"/>
            <w:vAlign w:val="center"/>
          </w:tcPr>
          <w:p w14:paraId="1E42E53C" w14:textId="77777777" w:rsidR="0039200C" w:rsidRPr="00C10A82" w:rsidRDefault="0039200C" w:rsidP="00A8333F">
            <w:pPr>
              <w:ind w:firstLine="0"/>
              <w:jc w:val="center"/>
            </w:pPr>
            <w:r>
              <w:t>16</w:t>
            </w:r>
          </w:p>
        </w:tc>
        <w:tc>
          <w:tcPr>
            <w:tcW w:w="1558" w:type="pct"/>
          </w:tcPr>
          <w:p w14:paraId="0760F04A" w14:textId="77777777" w:rsidR="0039200C" w:rsidRPr="006621E7" w:rsidRDefault="0039200C" w:rsidP="00A8333F">
            <w:pPr>
              <w:ind w:firstLine="0"/>
              <w:jc w:val="center"/>
              <w:rPr>
                <w:color w:val="000000" w:themeColor="text1"/>
              </w:rPr>
            </w:pPr>
            <w:r w:rsidRPr="006621E7">
              <w:rPr>
                <w:color w:val="000000" w:themeColor="text1"/>
              </w:rPr>
              <w:t>Обобщение результатов предыдущих этапов работы</w:t>
            </w:r>
          </w:p>
        </w:tc>
        <w:tc>
          <w:tcPr>
            <w:tcW w:w="1089" w:type="pct"/>
            <w:shd w:val="clear" w:color="auto" w:fill="auto"/>
          </w:tcPr>
          <w:p w14:paraId="2CEEF0EB" w14:textId="77777777" w:rsidR="0039200C" w:rsidRPr="006621E7" w:rsidRDefault="0039200C" w:rsidP="00A8333F">
            <w:pPr>
              <w:ind w:firstLine="0"/>
              <w:jc w:val="center"/>
              <w:rPr>
                <w:color w:val="000000" w:themeColor="text1"/>
              </w:rPr>
            </w:pPr>
            <w:r w:rsidRPr="006621E7">
              <w:rPr>
                <w:color w:val="000000" w:themeColor="text1"/>
              </w:rPr>
              <w:t>научный руководитель, ответственный исполнитель</w:t>
            </w:r>
          </w:p>
        </w:tc>
        <w:tc>
          <w:tcPr>
            <w:tcW w:w="1018" w:type="pct"/>
            <w:shd w:val="clear" w:color="auto" w:fill="auto"/>
            <w:vAlign w:val="center"/>
          </w:tcPr>
          <w:p w14:paraId="659D3D63" w14:textId="77777777" w:rsidR="0039200C" w:rsidRPr="006621E7" w:rsidRDefault="0039200C" w:rsidP="00A8333F">
            <w:pPr>
              <w:ind w:firstLine="0"/>
              <w:jc w:val="center"/>
              <w:rPr>
                <w:color w:val="000000" w:themeColor="text1"/>
              </w:rPr>
            </w:pPr>
            <w:r>
              <w:rPr>
                <w:color w:val="000000" w:themeColor="text1"/>
              </w:rPr>
              <w:t>2</w:t>
            </w:r>
          </w:p>
        </w:tc>
        <w:tc>
          <w:tcPr>
            <w:tcW w:w="1067" w:type="pct"/>
            <w:shd w:val="clear" w:color="auto" w:fill="auto"/>
            <w:vAlign w:val="center"/>
          </w:tcPr>
          <w:p w14:paraId="5C48ECE2" w14:textId="06C5FF69" w:rsidR="0039200C" w:rsidRPr="00C10A82" w:rsidRDefault="00E11F4F" w:rsidP="00A8333F">
            <w:pPr>
              <w:ind w:firstLine="0"/>
              <w:jc w:val="center"/>
            </w:pPr>
            <w:r>
              <w:t>2.</w:t>
            </w:r>
            <w:r w:rsidR="0039200C">
              <w:t>5</w:t>
            </w:r>
          </w:p>
        </w:tc>
      </w:tr>
      <w:tr w:rsidR="0039200C" w14:paraId="66DB6710" w14:textId="77777777" w:rsidTr="00A8333F">
        <w:tc>
          <w:tcPr>
            <w:tcW w:w="268" w:type="pct"/>
            <w:shd w:val="clear" w:color="auto" w:fill="auto"/>
            <w:vAlign w:val="center"/>
          </w:tcPr>
          <w:p w14:paraId="4C7FB750" w14:textId="77777777" w:rsidR="0039200C" w:rsidRPr="00C10A82" w:rsidRDefault="0039200C" w:rsidP="00A8333F">
            <w:pPr>
              <w:ind w:firstLine="0"/>
              <w:jc w:val="center"/>
            </w:pPr>
            <w:r>
              <w:t>17</w:t>
            </w:r>
          </w:p>
        </w:tc>
        <w:tc>
          <w:tcPr>
            <w:tcW w:w="1558" w:type="pct"/>
          </w:tcPr>
          <w:p w14:paraId="5AA85E0A" w14:textId="77777777" w:rsidR="0039200C" w:rsidRPr="006621E7" w:rsidRDefault="0039200C" w:rsidP="00A8333F">
            <w:pPr>
              <w:ind w:firstLine="0"/>
              <w:jc w:val="center"/>
              <w:rPr>
                <w:color w:val="000000" w:themeColor="text1"/>
              </w:rPr>
            </w:pPr>
            <w:r w:rsidRPr="006621E7">
              <w:rPr>
                <w:color w:val="000000" w:themeColor="text1"/>
              </w:rPr>
              <w:t>Оценка полноты решения поставленных задач</w:t>
            </w:r>
          </w:p>
        </w:tc>
        <w:tc>
          <w:tcPr>
            <w:tcW w:w="1089" w:type="pct"/>
            <w:shd w:val="clear" w:color="auto" w:fill="auto"/>
          </w:tcPr>
          <w:p w14:paraId="082C87A5" w14:textId="77777777" w:rsidR="0039200C" w:rsidRPr="006621E7" w:rsidRDefault="0039200C" w:rsidP="00A8333F">
            <w:pPr>
              <w:ind w:firstLine="0"/>
              <w:jc w:val="center"/>
              <w:rPr>
                <w:color w:val="000000" w:themeColor="text1"/>
              </w:rPr>
            </w:pPr>
            <w:r w:rsidRPr="006621E7">
              <w:rPr>
                <w:color w:val="000000" w:themeColor="text1"/>
              </w:rPr>
              <w:t>ответственный исполнитель</w:t>
            </w:r>
          </w:p>
        </w:tc>
        <w:tc>
          <w:tcPr>
            <w:tcW w:w="1018" w:type="pct"/>
            <w:shd w:val="clear" w:color="auto" w:fill="auto"/>
            <w:vAlign w:val="center"/>
          </w:tcPr>
          <w:p w14:paraId="2F5C6889" w14:textId="77777777" w:rsidR="0039200C" w:rsidRPr="006621E7" w:rsidRDefault="0039200C" w:rsidP="00A8333F">
            <w:pPr>
              <w:ind w:firstLine="0"/>
              <w:jc w:val="center"/>
              <w:rPr>
                <w:color w:val="000000" w:themeColor="text1"/>
              </w:rPr>
            </w:pPr>
            <w:r w:rsidRPr="006621E7">
              <w:rPr>
                <w:color w:val="000000" w:themeColor="text1"/>
              </w:rPr>
              <w:t>1</w:t>
            </w:r>
          </w:p>
        </w:tc>
        <w:tc>
          <w:tcPr>
            <w:tcW w:w="1067" w:type="pct"/>
            <w:shd w:val="clear" w:color="auto" w:fill="auto"/>
            <w:vAlign w:val="center"/>
          </w:tcPr>
          <w:p w14:paraId="07230DF7" w14:textId="77777777" w:rsidR="0039200C" w:rsidRPr="00C10A82" w:rsidRDefault="0039200C" w:rsidP="00A8333F">
            <w:pPr>
              <w:ind w:firstLine="0"/>
              <w:jc w:val="center"/>
            </w:pPr>
            <w:r>
              <w:t>5</w:t>
            </w:r>
          </w:p>
        </w:tc>
      </w:tr>
      <w:tr w:rsidR="0039200C" w14:paraId="62117A93" w14:textId="77777777" w:rsidTr="00A8333F">
        <w:tc>
          <w:tcPr>
            <w:tcW w:w="268" w:type="pct"/>
            <w:shd w:val="clear" w:color="auto" w:fill="auto"/>
            <w:vAlign w:val="center"/>
          </w:tcPr>
          <w:p w14:paraId="0A0DC2B5" w14:textId="77777777" w:rsidR="0039200C" w:rsidRPr="00C10A82" w:rsidRDefault="0039200C" w:rsidP="00A8333F">
            <w:pPr>
              <w:ind w:firstLine="0"/>
              <w:jc w:val="center"/>
            </w:pPr>
            <w:r>
              <w:t>18</w:t>
            </w:r>
          </w:p>
        </w:tc>
        <w:tc>
          <w:tcPr>
            <w:tcW w:w="1558" w:type="pct"/>
          </w:tcPr>
          <w:p w14:paraId="4CF350D3" w14:textId="77777777" w:rsidR="0039200C" w:rsidRPr="006621E7" w:rsidRDefault="0039200C" w:rsidP="00A8333F">
            <w:pPr>
              <w:ind w:firstLine="0"/>
              <w:jc w:val="center"/>
              <w:rPr>
                <w:color w:val="000000" w:themeColor="text1"/>
              </w:rPr>
            </w:pPr>
            <w:r w:rsidRPr="006621E7">
              <w:rPr>
                <w:color w:val="000000" w:themeColor="text1"/>
              </w:rPr>
              <w:t>Составление и оформление отчета</w:t>
            </w:r>
          </w:p>
        </w:tc>
        <w:tc>
          <w:tcPr>
            <w:tcW w:w="1089" w:type="pct"/>
            <w:shd w:val="clear" w:color="auto" w:fill="auto"/>
          </w:tcPr>
          <w:p w14:paraId="2D709BE6" w14:textId="77777777" w:rsidR="0039200C" w:rsidRPr="006621E7" w:rsidRDefault="0039200C" w:rsidP="00A8333F">
            <w:pPr>
              <w:ind w:firstLine="0"/>
              <w:jc w:val="center"/>
              <w:rPr>
                <w:color w:val="000000" w:themeColor="text1"/>
              </w:rPr>
            </w:pPr>
            <w:r w:rsidRPr="006621E7">
              <w:rPr>
                <w:color w:val="000000" w:themeColor="text1"/>
              </w:rPr>
              <w:t>ответственный исполнитель</w:t>
            </w:r>
          </w:p>
        </w:tc>
        <w:tc>
          <w:tcPr>
            <w:tcW w:w="1018" w:type="pct"/>
            <w:shd w:val="clear" w:color="auto" w:fill="auto"/>
            <w:vAlign w:val="center"/>
          </w:tcPr>
          <w:p w14:paraId="541999F3" w14:textId="77777777" w:rsidR="0039200C" w:rsidRPr="006621E7" w:rsidRDefault="0039200C" w:rsidP="00A8333F">
            <w:pPr>
              <w:ind w:firstLine="0"/>
              <w:jc w:val="center"/>
              <w:rPr>
                <w:color w:val="000000" w:themeColor="text1"/>
              </w:rPr>
            </w:pPr>
            <w:r>
              <w:rPr>
                <w:color w:val="000000" w:themeColor="text1"/>
              </w:rPr>
              <w:t>1</w:t>
            </w:r>
          </w:p>
        </w:tc>
        <w:tc>
          <w:tcPr>
            <w:tcW w:w="1067" w:type="pct"/>
            <w:shd w:val="clear" w:color="auto" w:fill="auto"/>
            <w:vAlign w:val="center"/>
          </w:tcPr>
          <w:p w14:paraId="7533DF7B" w14:textId="77777777" w:rsidR="0039200C" w:rsidRPr="006621E7" w:rsidRDefault="0039200C" w:rsidP="00A8333F">
            <w:pPr>
              <w:ind w:firstLine="0"/>
              <w:jc w:val="center"/>
              <w:rPr>
                <w:color w:val="000000" w:themeColor="text1"/>
              </w:rPr>
            </w:pPr>
            <w:r>
              <w:rPr>
                <w:color w:val="000000" w:themeColor="text1"/>
              </w:rPr>
              <w:t>18</w:t>
            </w:r>
          </w:p>
        </w:tc>
      </w:tr>
      <w:tr w:rsidR="0039200C" w14:paraId="1232AD44" w14:textId="77777777" w:rsidTr="00A8333F">
        <w:tc>
          <w:tcPr>
            <w:tcW w:w="268" w:type="pct"/>
            <w:shd w:val="clear" w:color="auto" w:fill="auto"/>
            <w:vAlign w:val="center"/>
          </w:tcPr>
          <w:p w14:paraId="53985435" w14:textId="77777777" w:rsidR="0039200C" w:rsidRPr="00C10A82" w:rsidRDefault="0039200C" w:rsidP="00A8333F">
            <w:pPr>
              <w:ind w:firstLine="0"/>
              <w:jc w:val="center"/>
            </w:pPr>
            <w:r>
              <w:t>19</w:t>
            </w:r>
          </w:p>
        </w:tc>
        <w:tc>
          <w:tcPr>
            <w:tcW w:w="1558" w:type="pct"/>
          </w:tcPr>
          <w:p w14:paraId="15E36A4B" w14:textId="77777777" w:rsidR="0039200C" w:rsidRPr="006621E7" w:rsidRDefault="0039200C" w:rsidP="00A8333F">
            <w:pPr>
              <w:ind w:firstLine="0"/>
              <w:jc w:val="center"/>
              <w:rPr>
                <w:color w:val="000000" w:themeColor="text1"/>
              </w:rPr>
            </w:pPr>
            <w:r w:rsidRPr="00F05989">
              <w:rPr>
                <w:color w:val="000000" w:themeColor="text1"/>
              </w:rPr>
              <w:t>Рассмотрение результатов проведенной НИР</w:t>
            </w:r>
          </w:p>
        </w:tc>
        <w:tc>
          <w:tcPr>
            <w:tcW w:w="1089" w:type="pct"/>
            <w:shd w:val="clear" w:color="auto" w:fill="auto"/>
            <w:vAlign w:val="center"/>
          </w:tcPr>
          <w:p w14:paraId="50718E72" w14:textId="77777777" w:rsidR="0039200C" w:rsidRPr="006621E7" w:rsidRDefault="0039200C" w:rsidP="00A8333F">
            <w:pPr>
              <w:ind w:firstLine="0"/>
              <w:jc w:val="center"/>
              <w:rPr>
                <w:color w:val="000000" w:themeColor="text1"/>
              </w:rPr>
            </w:pPr>
            <w:r w:rsidRPr="006621E7">
              <w:rPr>
                <w:color w:val="000000" w:themeColor="text1"/>
              </w:rPr>
              <w:t>ответственный</w:t>
            </w:r>
          </w:p>
          <w:p w14:paraId="2F728508" w14:textId="77777777" w:rsidR="0039200C" w:rsidRPr="006621E7" w:rsidRDefault="0039200C" w:rsidP="00A8333F">
            <w:pPr>
              <w:ind w:firstLine="0"/>
              <w:jc w:val="center"/>
              <w:rPr>
                <w:color w:val="000000" w:themeColor="text1"/>
              </w:rPr>
            </w:pPr>
            <w:r w:rsidRPr="006621E7">
              <w:rPr>
                <w:color w:val="000000" w:themeColor="text1"/>
              </w:rPr>
              <w:t>исполнитель</w:t>
            </w:r>
          </w:p>
        </w:tc>
        <w:tc>
          <w:tcPr>
            <w:tcW w:w="1018" w:type="pct"/>
            <w:shd w:val="clear" w:color="auto" w:fill="auto"/>
            <w:vAlign w:val="center"/>
          </w:tcPr>
          <w:p w14:paraId="576640AC" w14:textId="77777777" w:rsidR="0039200C" w:rsidRPr="006621E7" w:rsidRDefault="0039200C" w:rsidP="00A8333F">
            <w:pPr>
              <w:ind w:firstLine="0"/>
              <w:jc w:val="center"/>
              <w:rPr>
                <w:color w:val="000000" w:themeColor="text1"/>
              </w:rPr>
            </w:pPr>
            <w:r w:rsidRPr="006621E7">
              <w:rPr>
                <w:color w:val="000000" w:themeColor="text1"/>
              </w:rPr>
              <w:t>1</w:t>
            </w:r>
          </w:p>
        </w:tc>
        <w:tc>
          <w:tcPr>
            <w:tcW w:w="1067" w:type="pct"/>
            <w:shd w:val="clear" w:color="auto" w:fill="auto"/>
            <w:vAlign w:val="center"/>
          </w:tcPr>
          <w:p w14:paraId="08CBEC3E" w14:textId="77777777" w:rsidR="0039200C" w:rsidRPr="006621E7" w:rsidRDefault="0039200C" w:rsidP="00A8333F">
            <w:pPr>
              <w:ind w:firstLine="0"/>
              <w:jc w:val="center"/>
              <w:rPr>
                <w:color w:val="000000" w:themeColor="text1"/>
              </w:rPr>
            </w:pPr>
            <w:r>
              <w:rPr>
                <w:color w:val="000000" w:themeColor="text1"/>
              </w:rPr>
              <w:t>2</w:t>
            </w:r>
          </w:p>
        </w:tc>
      </w:tr>
      <w:tr w:rsidR="0039200C" w14:paraId="6FCD9B21" w14:textId="77777777" w:rsidTr="00A8333F">
        <w:tc>
          <w:tcPr>
            <w:tcW w:w="3933" w:type="pct"/>
            <w:gridSpan w:val="4"/>
            <w:shd w:val="clear" w:color="auto" w:fill="auto"/>
            <w:vAlign w:val="center"/>
          </w:tcPr>
          <w:p w14:paraId="3D2DB9A8" w14:textId="77777777" w:rsidR="0039200C" w:rsidRPr="006621E7" w:rsidRDefault="0039200C" w:rsidP="00A8333F">
            <w:pPr>
              <w:ind w:firstLine="0"/>
              <w:jc w:val="center"/>
              <w:rPr>
                <w:color w:val="000000" w:themeColor="text1"/>
              </w:rPr>
            </w:pPr>
            <w:r>
              <w:rPr>
                <w:color w:val="000000" w:themeColor="text1"/>
              </w:rPr>
              <w:t>Итого</w:t>
            </w:r>
          </w:p>
        </w:tc>
        <w:tc>
          <w:tcPr>
            <w:tcW w:w="1067" w:type="pct"/>
            <w:shd w:val="clear" w:color="auto" w:fill="auto"/>
            <w:vAlign w:val="center"/>
          </w:tcPr>
          <w:p w14:paraId="1E384577" w14:textId="77777777" w:rsidR="0039200C" w:rsidRPr="006621E7" w:rsidRDefault="0039200C" w:rsidP="00A8333F">
            <w:pPr>
              <w:ind w:firstLine="0"/>
              <w:jc w:val="center"/>
              <w:rPr>
                <w:color w:val="000000" w:themeColor="text1"/>
              </w:rPr>
            </w:pPr>
            <w:r>
              <w:rPr>
                <w:color w:val="000000" w:themeColor="text1"/>
              </w:rPr>
              <w:t>99</w:t>
            </w:r>
          </w:p>
        </w:tc>
      </w:tr>
    </w:tbl>
    <w:p w14:paraId="3DC523F8" w14:textId="77777777" w:rsidR="0039200C" w:rsidRDefault="0039200C" w:rsidP="0039200C">
      <w:pPr>
        <w:ind w:firstLine="0"/>
      </w:pPr>
    </w:p>
    <w:p w14:paraId="4F01B8FC" w14:textId="77777777" w:rsidR="0039200C" w:rsidRDefault="0039200C" w:rsidP="0039200C">
      <w:pPr>
        <w:pStyle w:val="Heading2"/>
        <w:ind w:left="0" w:firstLine="709"/>
      </w:pPr>
      <w:r w:rsidRPr="00F05989">
        <w:t>Расчёт цены научно-технической продукции</w:t>
      </w:r>
    </w:p>
    <w:p w14:paraId="102277DD" w14:textId="77777777" w:rsidR="0039200C" w:rsidRDefault="0039200C" w:rsidP="0039200C">
      <w:pPr>
        <w:pStyle w:val="Heading3"/>
        <w:ind w:left="0" w:firstLine="709"/>
      </w:pPr>
      <w:r w:rsidRPr="00F05989">
        <w:t>Расчёт затрат по статье «Топливно-энергетические ресурсы</w:t>
      </w:r>
      <w:r>
        <w:t xml:space="preserve"> </w:t>
      </w:r>
      <w:r w:rsidRPr="00F05989">
        <w:t>для научно-экспериментальных целей»</w:t>
      </w:r>
    </w:p>
    <w:p w14:paraId="155D045F" w14:textId="77777777" w:rsidR="0039200C" w:rsidRDefault="0039200C" w:rsidP="0039200C">
      <w:pPr>
        <w:rPr>
          <w:color w:val="000000" w:themeColor="text1"/>
          <w:szCs w:val="28"/>
        </w:rPr>
      </w:pPr>
      <w:r w:rsidRPr="00E06E33">
        <w:rPr>
          <w:color w:val="000000" w:themeColor="text1"/>
          <w:szCs w:val="28"/>
        </w:rPr>
        <w:t>В</w:t>
      </w:r>
      <w:r w:rsidRPr="00E06E33">
        <w:rPr>
          <w:color w:val="000000" w:themeColor="text1"/>
          <w:spacing w:val="44"/>
          <w:szCs w:val="28"/>
        </w:rPr>
        <w:t xml:space="preserve"> </w:t>
      </w:r>
      <w:r w:rsidRPr="00E06E33">
        <w:rPr>
          <w:color w:val="000000" w:themeColor="text1"/>
          <w:szCs w:val="28"/>
        </w:rPr>
        <w:t>данную</w:t>
      </w:r>
      <w:r w:rsidRPr="00E06E33">
        <w:rPr>
          <w:color w:val="000000" w:themeColor="text1"/>
          <w:spacing w:val="43"/>
          <w:szCs w:val="28"/>
        </w:rPr>
        <w:t xml:space="preserve"> </w:t>
      </w:r>
      <w:r w:rsidRPr="00E06E33">
        <w:rPr>
          <w:color w:val="000000" w:themeColor="text1"/>
          <w:szCs w:val="28"/>
        </w:rPr>
        <w:t>статью</w:t>
      </w:r>
      <w:r w:rsidRPr="00E06E33">
        <w:rPr>
          <w:color w:val="000000" w:themeColor="text1"/>
          <w:spacing w:val="43"/>
          <w:szCs w:val="28"/>
        </w:rPr>
        <w:t xml:space="preserve"> </w:t>
      </w:r>
      <w:r w:rsidRPr="00E06E33">
        <w:rPr>
          <w:color w:val="000000" w:themeColor="text1"/>
          <w:szCs w:val="28"/>
        </w:rPr>
        <w:t>включаются</w:t>
      </w:r>
      <w:r w:rsidRPr="00E06E33">
        <w:rPr>
          <w:color w:val="000000" w:themeColor="text1"/>
          <w:spacing w:val="44"/>
          <w:szCs w:val="28"/>
        </w:rPr>
        <w:t xml:space="preserve"> </w:t>
      </w:r>
      <w:r w:rsidRPr="00E06E33">
        <w:rPr>
          <w:color w:val="000000" w:themeColor="text1"/>
          <w:szCs w:val="28"/>
        </w:rPr>
        <w:t>затраты</w:t>
      </w:r>
      <w:r w:rsidRPr="00E06E33">
        <w:rPr>
          <w:color w:val="000000" w:themeColor="text1"/>
          <w:spacing w:val="42"/>
          <w:szCs w:val="28"/>
        </w:rPr>
        <w:t xml:space="preserve"> </w:t>
      </w:r>
      <w:r w:rsidRPr="00E06E33">
        <w:rPr>
          <w:color w:val="000000" w:themeColor="text1"/>
          <w:szCs w:val="28"/>
        </w:rPr>
        <w:t>на</w:t>
      </w:r>
      <w:r>
        <w:rPr>
          <w:color w:val="000000" w:themeColor="text1"/>
          <w:szCs w:val="28"/>
        </w:rPr>
        <w:t xml:space="preserve"> </w:t>
      </w:r>
      <w:r w:rsidRPr="006C01E1">
        <w:rPr>
          <w:color w:val="000000" w:themeColor="text1"/>
          <w:szCs w:val="28"/>
        </w:rPr>
        <w:t>топливно-энергетические ресурсы</w:t>
      </w:r>
      <w:r>
        <w:rPr>
          <w:color w:val="000000" w:themeColor="text1"/>
          <w:szCs w:val="28"/>
        </w:rPr>
        <w:t xml:space="preserve">, потребляемые </w:t>
      </w:r>
      <w:r w:rsidRPr="006C01E1">
        <w:rPr>
          <w:color w:val="000000" w:themeColor="text1"/>
          <w:szCs w:val="28"/>
        </w:rPr>
        <w:t>оборудовани</w:t>
      </w:r>
      <w:r>
        <w:rPr>
          <w:color w:val="000000" w:themeColor="text1"/>
          <w:szCs w:val="28"/>
        </w:rPr>
        <w:t>ем</w:t>
      </w:r>
      <w:r w:rsidRPr="006C01E1">
        <w:rPr>
          <w:color w:val="000000" w:themeColor="text1"/>
          <w:szCs w:val="28"/>
        </w:rPr>
        <w:t>,</w:t>
      </w:r>
      <w:r>
        <w:rPr>
          <w:color w:val="000000" w:themeColor="text1"/>
          <w:szCs w:val="28"/>
        </w:rPr>
        <w:t xml:space="preserve"> </w:t>
      </w:r>
      <w:r w:rsidRPr="006C01E1">
        <w:rPr>
          <w:color w:val="000000" w:themeColor="text1"/>
          <w:szCs w:val="28"/>
        </w:rPr>
        <w:t>используем</w:t>
      </w:r>
      <w:r>
        <w:rPr>
          <w:color w:val="000000" w:themeColor="text1"/>
          <w:szCs w:val="28"/>
        </w:rPr>
        <w:t>ые</w:t>
      </w:r>
      <w:r w:rsidRPr="006C01E1">
        <w:rPr>
          <w:color w:val="000000" w:themeColor="text1"/>
          <w:szCs w:val="28"/>
        </w:rPr>
        <w:t xml:space="preserve"> для научно</w:t>
      </w:r>
      <w:r>
        <w:rPr>
          <w:color w:val="000000" w:themeColor="text1"/>
          <w:szCs w:val="28"/>
        </w:rPr>
        <w:t>-</w:t>
      </w:r>
      <w:r w:rsidRPr="006C01E1">
        <w:rPr>
          <w:color w:val="000000" w:themeColor="text1"/>
          <w:szCs w:val="28"/>
        </w:rPr>
        <w:t>экспериментальных и технологических целей</w:t>
      </w:r>
      <w:r>
        <w:rPr>
          <w:color w:val="000000" w:themeColor="text1"/>
          <w:szCs w:val="28"/>
        </w:rPr>
        <w:t>.</w:t>
      </w:r>
    </w:p>
    <w:p w14:paraId="2C7D74FF" w14:textId="77777777" w:rsidR="0039200C" w:rsidRDefault="0039200C" w:rsidP="0039200C">
      <w:pPr>
        <w:rPr>
          <w:color w:val="000000" w:themeColor="text1"/>
          <w:szCs w:val="28"/>
        </w:rPr>
      </w:pPr>
    </w:p>
    <w:p w14:paraId="63FE3539" w14:textId="77777777" w:rsidR="0039200C" w:rsidRDefault="0039200C" w:rsidP="0039200C">
      <w:pPr>
        <w:rPr>
          <w:color w:val="000000" w:themeColor="text1"/>
          <w:szCs w:val="28"/>
        </w:rPr>
      </w:pPr>
    </w:p>
    <w:p w14:paraId="2A4CBCB3" w14:textId="77777777" w:rsidR="0039200C" w:rsidRDefault="0039200C" w:rsidP="0039200C">
      <w:pPr>
        <w:rPr>
          <w:color w:val="000000" w:themeColor="text1"/>
          <w:szCs w:val="28"/>
        </w:rPr>
      </w:pPr>
    </w:p>
    <w:p w14:paraId="5CEFF591" w14:textId="77777777" w:rsidR="0039200C" w:rsidRDefault="0039200C" w:rsidP="0039200C">
      <w:pPr>
        <w:rPr>
          <w:color w:val="000000" w:themeColor="text1"/>
          <w:szCs w:val="28"/>
        </w:rPr>
      </w:pPr>
    </w:p>
    <w:p w14:paraId="7CACB402" w14:textId="77777777" w:rsidR="0039200C" w:rsidRDefault="0039200C" w:rsidP="0039200C">
      <w:pPr>
        <w:rPr>
          <w:color w:val="000000" w:themeColor="text1"/>
          <w:szCs w:val="28"/>
        </w:rPr>
      </w:pPr>
    </w:p>
    <w:p w14:paraId="0882A5FE" w14:textId="77777777" w:rsidR="0039200C" w:rsidRDefault="0039200C" w:rsidP="0039200C">
      <w:pPr>
        <w:rPr>
          <w:color w:val="000000" w:themeColor="text1"/>
          <w:szCs w:val="28"/>
        </w:rPr>
      </w:pPr>
    </w:p>
    <w:p w14:paraId="1726BF18" w14:textId="77777777" w:rsidR="0039200C" w:rsidRPr="006C01E1" w:rsidRDefault="0039200C" w:rsidP="0039200C">
      <w:pPr>
        <w:rPr>
          <w:color w:val="000000" w:themeColor="text1"/>
          <w:szCs w:val="28"/>
        </w:rPr>
      </w:pPr>
    </w:p>
    <w:p w14:paraId="447DA993" w14:textId="31A47CD2" w:rsidR="0039200C" w:rsidRPr="009F419C" w:rsidRDefault="0039200C" w:rsidP="0039200C">
      <w:pPr>
        <w:pStyle w:val="a4"/>
        <w:rPr>
          <w:lang w:val="ru-RU"/>
        </w:rPr>
      </w:pPr>
      <w:r>
        <w:rPr>
          <w:lang w:val="ru-RU"/>
        </w:rPr>
        <w:lastRenderedPageBreak/>
        <w:t>Т</w:t>
      </w:r>
      <w:r w:rsidRPr="009F419C">
        <w:rPr>
          <w:lang w:val="ru-RU"/>
        </w:rPr>
        <w:t>аблица</w:t>
      </w:r>
      <w:r>
        <w:rPr>
          <w:lang w:val="ru-RU"/>
        </w:rPr>
        <w:t xml:space="preserve"> </w:t>
      </w:r>
      <w:r>
        <w:fldChar w:fldCharType="begin"/>
      </w:r>
      <w:r w:rsidRPr="009F419C">
        <w:rPr>
          <w:lang w:val="ru-RU"/>
        </w:rPr>
        <w:instrText xml:space="preserve"> </w:instrText>
      </w:r>
      <w:r>
        <w:instrText>STYLEREF</w:instrText>
      </w:r>
      <w:r w:rsidRPr="009F419C">
        <w:rPr>
          <w:lang w:val="ru-RU"/>
        </w:rPr>
        <w:instrText xml:space="preserve"> 1 \</w:instrText>
      </w:r>
      <w:r>
        <w:instrText>s</w:instrText>
      </w:r>
      <w:r w:rsidRPr="009F419C">
        <w:rPr>
          <w:lang w:val="ru-RU"/>
        </w:rPr>
        <w:instrText xml:space="preserve"> </w:instrText>
      </w:r>
      <w:r>
        <w:fldChar w:fldCharType="separate"/>
      </w:r>
      <w:r w:rsidR="00C65322" w:rsidRPr="00C65322">
        <w:rPr>
          <w:noProof/>
          <w:lang w:val="ru-RU"/>
        </w:rPr>
        <w:t>1</w:t>
      </w:r>
      <w:r>
        <w:fldChar w:fldCharType="end"/>
      </w:r>
      <w:r w:rsidRPr="009F419C">
        <w:rPr>
          <w:lang w:val="ru-RU"/>
        </w:rPr>
        <w:t>.</w:t>
      </w:r>
      <w:r>
        <w:rPr>
          <w:lang w:val="ru-RU"/>
        </w:rPr>
        <w:t>2</w:t>
      </w:r>
      <w:r w:rsidRPr="00B14C46">
        <w:rPr>
          <w:lang w:val="ru-RU"/>
        </w:rPr>
        <w:t xml:space="preserve">– </w:t>
      </w:r>
      <w:r w:rsidRPr="006C01E1">
        <w:rPr>
          <w:szCs w:val="28"/>
          <w:lang w:val="ru-RU"/>
        </w:rPr>
        <w:t>Расчёт затрат на топливно-энергетические ресурсы</w:t>
      </w:r>
    </w:p>
    <w:tbl>
      <w:tblPr>
        <w:tblW w:w="4942"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5"/>
        <w:gridCol w:w="2285"/>
        <w:gridCol w:w="1997"/>
        <w:gridCol w:w="2053"/>
        <w:gridCol w:w="1127"/>
        <w:gridCol w:w="1291"/>
      </w:tblGrid>
      <w:tr w:rsidR="0039200C" w14:paraId="6012D008" w14:textId="77777777" w:rsidTr="00A8333F">
        <w:tc>
          <w:tcPr>
            <w:tcW w:w="262" w:type="pct"/>
            <w:shd w:val="clear" w:color="auto" w:fill="auto"/>
            <w:vAlign w:val="center"/>
          </w:tcPr>
          <w:p w14:paraId="23DF4C8A" w14:textId="77777777" w:rsidR="0039200C" w:rsidRDefault="0039200C" w:rsidP="00A8333F">
            <w:pPr>
              <w:pStyle w:val="5"/>
              <w:ind w:firstLine="0"/>
              <w:jc w:val="center"/>
            </w:pPr>
            <w:r>
              <w:t>№</w:t>
            </w:r>
          </w:p>
        </w:tc>
        <w:tc>
          <w:tcPr>
            <w:tcW w:w="1237" w:type="pct"/>
          </w:tcPr>
          <w:p w14:paraId="4887FF55" w14:textId="77777777" w:rsidR="0039200C" w:rsidRDefault="0039200C" w:rsidP="00A8333F">
            <w:pPr>
              <w:pStyle w:val="5"/>
              <w:ind w:firstLine="0"/>
              <w:jc w:val="center"/>
            </w:pPr>
            <w:r w:rsidRPr="006C01E1">
              <w:t>Наименование оборудования</w:t>
            </w:r>
          </w:p>
        </w:tc>
        <w:tc>
          <w:tcPr>
            <w:tcW w:w="1081" w:type="pct"/>
            <w:shd w:val="clear" w:color="auto" w:fill="auto"/>
            <w:vAlign w:val="center"/>
          </w:tcPr>
          <w:p w14:paraId="245B385F" w14:textId="77777777" w:rsidR="0039200C" w:rsidRDefault="0039200C" w:rsidP="00A8333F">
            <w:pPr>
              <w:pStyle w:val="5"/>
              <w:ind w:firstLine="0"/>
              <w:jc w:val="center"/>
            </w:pPr>
            <w:r w:rsidRPr="006C01E1">
              <w:t>Установочная мощность, кВт</w:t>
            </w:r>
          </w:p>
        </w:tc>
        <w:tc>
          <w:tcPr>
            <w:tcW w:w="1111" w:type="pct"/>
            <w:shd w:val="clear" w:color="auto" w:fill="auto"/>
            <w:vAlign w:val="center"/>
          </w:tcPr>
          <w:p w14:paraId="5A8E5BD8" w14:textId="77777777" w:rsidR="0039200C" w:rsidRDefault="0039200C" w:rsidP="00A8333F">
            <w:pPr>
              <w:pStyle w:val="5"/>
              <w:ind w:firstLine="0"/>
              <w:jc w:val="center"/>
            </w:pPr>
            <w:r>
              <w:t>Время использования,</w:t>
            </w:r>
          </w:p>
          <w:p w14:paraId="22664450" w14:textId="77777777" w:rsidR="0039200C" w:rsidRDefault="0039200C" w:rsidP="00A8333F">
            <w:pPr>
              <w:pStyle w:val="5"/>
              <w:ind w:firstLine="0"/>
              <w:jc w:val="center"/>
            </w:pPr>
            <w:r>
              <w:t>ч.</w:t>
            </w:r>
          </w:p>
        </w:tc>
        <w:tc>
          <w:tcPr>
            <w:tcW w:w="610" w:type="pct"/>
            <w:shd w:val="clear" w:color="auto" w:fill="auto"/>
            <w:vAlign w:val="center"/>
          </w:tcPr>
          <w:p w14:paraId="4857788B" w14:textId="77777777" w:rsidR="0039200C" w:rsidRDefault="0039200C" w:rsidP="00A8333F">
            <w:pPr>
              <w:pStyle w:val="5"/>
              <w:ind w:firstLine="0"/>
              <w:jc w:val="center"/>
            </w:pPr>
            <w:r w:rsidRPr="006C01E1">
              <w:t>Тариф за кВт/ч</w:t>
            </w:r>
          </w:p>
        </w:tc>
        <w:tc>
          <w:tcPr>
            <w:tcW w:w="699" w:type="pct"/>
          </w:tcPr>
          <w:p w14:paraId="5EB85146" w14:textId="77777777" w:rsidR="0039200C" w:rsidRPr="006C01E1" w:rsidRDefault="0039200C" w:rsidP="00A8333F">
            <w:pPr>
              <w:pStyle w:val="5"/>
              <w:ind w:firstLine="0"/>
              <w:jc w:val="center"/>
            </w:pPr>
            <w:r w:rsidRPr="006C01E1">
              <w:t>Сумма, руб.</w:t>
            </w:r>
          </w:p>
        </w:tc>
      </w:tr>
      <w:tr w:rsidR="0039200C" w14:paraId="3E289EFE" w14:textId="77777777" w:rsidTr="00A8333F">
        <w:tc>
          <w:tcPr>
            <w:tcW w:w="262" w:type="pct"/>
            <w:shd w:val="clear" w:color="auto" w:fill="auto"/>
            <w:vAlign w:val="center"/>
          </w:tcPr>
          <w:p w14:paraId="4CC3A86F" w14:textId="77777777" w:rsidR="0039200C" w:rsidRPr="00C10A82" w:rsidRDefault="0039200C" w:rsidP="00A8333F">
            <w:pPr>
              <w:ind w:firstLine="0"/>
              <w:jc w:val="center"/>
            </w:pPr>
            <w:r w:rsidRPr="00C10A82">
              <w:t>1</w:t>
            </w:r>
          </w:p>
        </w:tc>
        <w:tc>
          <w:tcPr>
            <w:tcW w:w="1237" w:type="pct"/>
          </w:tcPr>
          <w:p w14:paraId="092188E3" w14:textId="77777777" w:rsidR="0039200C" w:rsidRPr="00C10A82" w:rsidRDefault="0039200C" w:rsidP="00A8333F">
            <w:pPr>
              <w:ind w:firstLine="0"/>
              <w:jc w:val="center"/>
            </w:pPr>
            <w:r w:rsidRPr="006C01E1">
              <w:t xml:space="preserve">Ноутбук </w:t>
            </w:r>
            <w:proofErr w:type="spellStart"/>
            <w:r w:rsidRPr="006C01E1">
              <w:t>Dell</w:t>
            </w:r>
            <w:proofErr w:type="spellEnd"/>
            <w:r w:rsidRPr="006C01E1">
              <w:t xml:space="preserve"> </w:t>
            </w:r>
            <w:proofErr w:type="spellStart"/>
            <w:r w:rsidRPr="006C01E1">
              <w:t>Vostro</w:t>
            </w:r>
            <w:proofErr w:type="spellEnd"/>
            <w:r w:rsidRPr="006C01E1">
              <w:t xml:space="preserve"> 14 (5490-279601)</w:t>
            </w:r>
          </w:p>
        </w:tc>
        <w:tc>
          <w:tcPr>
            <w:tcW w:w="1081" w:type="pct"/>
            <w:shd w:val="clear" w:color="auto" w:fill="auto"/>
          </w:tcPr>
          <w:p w14:paraId="668D28C8" w14:textId="77777777" w:rsidR="0039200C" w:rsidRPr="00C10A82" w:rsidRDefault="0039200C" w:rsidP="00A8333F">
            <w:pPr>
              <w:ind w:firstLine="0"/>
              <w:jc w:val="center"/>
            </w:pPr>
            <w:r w:rsidRPr="00434680">
              <w:t>0.065</w:t>
            </w:r>
          </w:p>
        </w:tc>
        <w:tc>
          <w:tcPr>
            <w:tcW w:w="1111" w:type="pct"/>
            <w:shd w:val="clear" w:color="auto" w:fill="auto"/>
          </w:tcPr>
          <w:p w14:paraId="506262F6" w14:textId="77777777" w:rsidR="0039200C" w:rsidRPr="00C10A82" w:rsidRDefault="0039200C" w:rsidP="00A8333F">
            <w:pPr>
              <w:ind w:firstLine="0"/>
              <w:jc w:val="center"/>
            </w:pPr>
            <w:r w:rsidRPr="00434680">
              <w:t>792</w:t>
            </w:r>
          </w:p>
        </w:tc>
        <w:tc>
          <w:tcPr>
            <w:tcW w:w="610" w:type="pct"/>
            <w:shd w:val="clear" w:color="auto" w:fill="auto"/>
          </w:tcPr>
          <w:p w14:paraId="697B5D31" w14:textId="20CCCE83" w:rsidR="0039200C" w:rsidRPr="00C57C26" w:rsidRDefault="00E11F4F" w:rsidP="00A8333F">
            <w:pPr>
              <w:ind w:firstLine="0"/>
              <w:jc w:val="center"/>
            </w:pPr>
            <w:r w:rsidRPr="00E11F4F">
              <w:t>0</w:t>
            </w:r>
            <w:r w:rsidR="00C57C26">
              <w:t>.</w:t>
            </w:r>
            <w:r w:rsidRPr="00E11F4F">
              <w:t>32181</w:t>
            </w:r>
          </w:p>
        </w:tc>
        <w:tc>
          <w:tcPr>
            <w:tcW w:w="699" w:type="pct"/>
          </w:tcPr>
          <w:p w14:paraId="3CB31B3C" w14:textId="1863422B" w:rsidR="0039200C" w:rsidRDefault="00C57C26" w:rsidP="00A8333F">
            <w:pPr>
              <w:ind w:firstLine="0"/>
              <w:jc w:val="center"/>
            </w:pPr>
            <w:r>
              <w:t>16</w:t>
            </w:r>
            <w:r w:rsidR="0039200C" w:rsidRPr="00434680">
              <w:t>.</w:t>
            </w:r>
            <w:r>
              <w:t>57</w:t>
            </w:r>
          </w:p>
        </w:tc>
      </w:tr>
      <w:tr w:rsidR="0039200C" w14:paraId="7B18E019" w14:textId="77777777" w:rsidTr="00A8333F">
        <w:tc>
          <w:tcPr>
            <w:tcW w:w="4301" w:type="pct"/>
            <w:gridSpan w:val="5"/>
            <w:shd w:val="clear" w:color="auto" w:fill="auto"/>
            <w:vAlign w:val="center"/>
          </w:tcPr>
          <w:p w14:paraId="37685A14" w14:textId="77777777" w:rsidR="0039200C" w:rsidRPr="00C10A82" w:rsidRDefault="0039200C" w:rsidP="00A8333F">
            <w:pPr>
              <w:ind w:firstLine="0"/>
              <w:jc w:val="center"/>
            </w:pPr>
            <w:r>
              <w:t>Итого</w:t>
            </w:r>
          </w:p>
        </w:tc>
        <w:tc>
          <w:tcPr>
            <w:tcW w:w="699" w:type="pct"/>
          </w:tcPr>
          <w:p w14:paraId="39548902" w14:textId="6BE53292" w:rsidR="0039200C" w:rsidRDefault="00C57C26" w:rsidP="00A8333F">
            <w:pPr>
              <w:ind w:firstLine="0"/>
              <w:jc w:val="center"/>
            </w:pPr>
            <w:r>
              <w:t>16</w:t>
            </w:r>
            <w:r w:rsidRPr="00434680">
              <w:t>.</w:t>
            </w:r>
            <w:r>
              <w:t>57</w:t>
            </w:r>
          </w:p>
        </w:tc>
      </w:tr>
    </w:tbl>
    <w:p w14:paraId="045A1F23" w14:textId="77777777" w:rsidR="0039200C" w:rsidRPr="00F05989" w:rsidRDefault="0039200C" w:rsidP="0039200C"/>
    <w:p w14:paraId="10694587" w14:textId="77777777" w:rsidR="0039200C" w:rsidRDefault="0039200C" w:rsidP="0039200C">
      <w:pPr>
        <w:pStyle w:val="Heading3"/>
        <w:ind w:left="0" w:firstLine="709"/>
      </w:pPr>
      <w:r w:rsidRPr="006C01E1">
        <w:t>Расчёт затрат по статье «Спецоборудование для научных (экспериментальных) работ»</w:t>
      </w:r>
    </w:p>
    <w:p w14:paraId="319D0E48" w14:textId="77777777" w:rsidR="0039200C" w:rsidRDefault="0039200C" w:rsidP="0039200C">
      <w:r>
        <w:t xml:space="preserve">В данную статью включаются затраты на приобретение специальных инструментов, приспособлений, приборов, стендов, устройств и другого специального оборудования. </w:t>
      </w:r>
    </w:p>
    <w:p w14:paraId="7139A982" w14:textId="31530719" w:rsidR="0039200C" w:rsidRDefault="0039200C" w:rsidP="0039200C">
      <w:r>
        <w:t>Информация о ценах на программное обеспечение взято с официального сайта поставщика ПО.</w:t>
      </w:r>
    </w:p>
    <w:p w14:paraId="4C28D9C3" w14:textId="77777777" w:rsidR="0039200C" w:rsidRDefault="0039200C" w:rsidP="0039200C"/>
    <w:p w14:paraId="5636D94B" w14:textId="7AC41845" w:rsidR="0039200C" w:rsidRPr="009F419C" w:rsidRDefault="0039200C" w:rsidP="0039200C">
      <w:pPr>
        <w:pStyle w:val="a4"/>
        <w:rPr>
          <w:lang w:val="ru-RU"/>
        </w:rPr>
      </w:pPr>
      <w:r>
        <w:rPr>
          <w:lang w:val="ru-RU"/>
        </w:rPr>
        <w:t>Т</w:t>
      </w:r>
      <w:r w:rsidRPr="009F419C">
        <w:rPr>
          <w:lang w:val="ru-RU"/>
        </w:rPr>
        <w:t>аблица</w:t>
      </w:r>
      <w:r>
        <w:rPr>
          <w:lang w:val="ru-RU"/>
        </w:rPr>
        <w:t xml:space="preserve"> </w:t>
      </w:r>
      <w:r>
        <w:fldChar w:fldCharType="begin"/>
      </w:r>
      <w:r w:rsidRPr="009F419C">
        <w:rPr>
          <w:lang w:val="ru-RU"/>
        </w:rPr>
        <w:instrText xml:space="preserve"> </w:instrText>
      </w:r>
      <w:r>
        <w:instrText>STYLEREF</w:instrText>
      </w:r>
      <w:r w:rsidRPr="009F419C">
        <w:rPr>
          <w:lang w:val="ru-RU"/>
        </w:rPr>
        <w:instrText xml:space="preserve"> 1 \</w:instrText>
      </w:r>
      <w:r>
        <w:instrText>s</w:instrText>
      </w:r>
      <w:r w:rsidRPr="009F419C">
        <w:rPr>
          <w:lang w:val="ru-RU"/>
        </w:rPr>
        <w:instrText xml:space="preserve"> </w:instrText>
      </w:r>
      <w:r>
        <w:fldChar w:fldCharType="separate"/>
      </w:r>
      <w:r w:rsidR="00C65322">
        <w:rPr>
          <w:noProof/>
        </w:rPr>
        <w:t>1</w:t>
      </w:r>
      <w:r>
        <w:fldChar w:fldCharType="end"/>
      </w:r>
      <w:r w:rsidRPr="009F419C">
        <w:rPr>
          <w:lang w:val="ru-RU"/>
        </w:rPr>
        <w:t>.</w:t>
      </w:r>
      <w:r>
        <w:rPr>
          <w:lang w:val="ru-RU"/>
        </w:rPr>
        <w:t xml:space="preserve">3 </w:t>
      </w:r>
      <w:r w:rsidRPr="00B14C46">
        <w:rPr>
          <w:lang w:val="ru-RU"/>
        </w:rPr>
        <w:t xml:space="preserve">– </w:t>
      </w:r>
      <w:r w:rsidRPr="006C01E1">
        <w:rPr>
          <w:szCs w:val="28"/>
          <w:lang w:val="ru-RU"/>
        </w:rPr>
        <w:t>Расчёт затрат на спецоборудование</w:t>
      </w:r>
    </w:p>
    <w:tbl>
      <w:tblPr>
        <w:tblW w:w="4945"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4"/>
        <w:gridCol w:w="2621"/>
        <w:gridCol w:w="1956"/>
        <w:gridCol w:w="2771"/>
        <w:gridCol w:w="1411"/>
      </w:tblGrid>
      <w:tr w:rsidR="0039200C" w14:paraId="472E2F71" w14:textId="77777777" w:rsidTr="00A8333F">
        <w:tc>
          <w:tcPr>
            <w:tcW w:w="262" w:type="pct"/>
            <w:shd w:val="clear" w:color="auto" w:fill="auto"/>
            <w:vAlign w:val="center"/>
          </w:tcPr>
          <w:p w14:paraId="113AE8B7" w14:textId="77777777" w:rsidR="0039200C" w:rsidRDefault="0039200C" w:rsidP="00A8333F">
            <w:pPr>
              <w:pStyle w:val="5"/>
              <w:ind w:firstLine="0"/>
              <w:jc w:val="center"/>
            </w:pPr>
            <w:r>
              <w:t>№</w:t>
            </w:r>
          </w:p>
        </w:tc>
        <w:tc>
          <w:tcPr>
            <w:tcW w:w="1479" w:type="pct"/>
          </w:tcPr>
          <w:p w14:paraId="1BFE7F7C" w14:textId="77777777" w:rsidR="0039200C" w:rsidRDefault="0039200C" w:rsidP="00A8333F">
            <w:pPr>
              <w:pStyle w:val="5"/>
              <w:ind w:firstLine="0"/>
              <w:jc w:val="center"/>
            </w:pPr>
            <w:r w:rsidRPr="006C01E1">
              <w:t>Наименование оборудования</w:t>
            </w:r>
          </w:p>
        </w:tc>
        <w:tc>
          <w:tcPr>
            <w:tcW w:w="875" w:type="pct"/>
            <w:shd w:val="clear" w:color="auto" w:fill="auto"/>
            <w:vAlign w:val="center"/>
          </w:tcPr>
          <w:p w14:paraId="0D6D8B12" w14:textId="1DA5C472" w:rsidR="0039200C" w:rsidRDefault="0039200C" w:rsidP="00A8333F">
            <w:pPr>
              <w:pStyle w:val="5"/>
              <w:ind w:firstLine="0"/>
              <w:jc w:val="center"/>
            </w:pPr>
            <w:r w:rsidRPr="005E5491">
              <w:t xml:space="preserve">Количество </w:t>
            </w:r>
            <w:r w:rsidR="00E323AA">
              <w:t>единиц оборудования</w:t>
            </w:r>
            <w:r w:rsidRPr="005E5491">
              <w:t>, шт.</w:t>
            </w:r>
          </w:p>
        </w:tc>
        <w:tc>
          <w:tcPr>
            <w:tcW w:w="1560" w:type="pct"/>
            <w:shd w:val="clear" w:color="auto" w:fill="auto"/>
            <w:vAlign w:val="center"/>
          </w:tcPr>
          <w:p w14:paraId="3E7CEEE8" w14:textId="1D885418" w:rsidR="0039200C" w:rsidRDefault="0039200C" w:rsidP="00A8333F">
            <w:pPr>
              <w:pStyle w:val="5"/>
              <w:ind w:firstLine="0"/>
              <w:jc w:val="center"/>
            </w:pPr>
            <w:r>
              <w:t>Цена за единицу,</w:t>
            </w:r>
          </w:p>
          <w:p w14:paraId="59E60B0D" w14:textId="77777777" w:rsidR="0039200C" w:rsidRDefault="0039200C" w:rsidP="00A8333F">
            <w:pPr>
              <w:pStyle w:val="5"/>
              <w:ind w:firstLine="0"/>
              <w:jc w:val="center"/>
            </w:pPr>
            <w:r>
              <w:t>руб.</w:t>
            </w:r>
          </w:p>
        </w:tc>
        <w:tc>
          <w:tcPr>
            <w:tcW w:w="824" w:type="pct"/>
          </w:tcPr>
          <w:p w14:paraId="6942EA94" w14:textId="77777777" w:rsidR="0039200C" w:rsidRPr="006C01E1" w:rsidRDefault="0039200C" w:rsidP="00A8333F">
            <w:pPr>
              <w:pStyle w:val="5"/>
              <w:ind w:firstLine="0"/>
              <w:jc w:val="center"/>
            </w:pPr>
            <w:r w:rsidRPr="006C01E1">
              <w:t>Сумма, руб.</w:t>
            </w:r>
          </w:p>
        </w:tc>
      </w:tr>
      <w:tr w:rsidR="0039200C" w14:paraId="42DC6046" w14:textId="77777777" w:rsidTr="00A8333F">
        <w:tc>
          <w:tcPr>
            <w:tcW w:w="262" w:type="pct"/>
            <w:shd w:val="clear" w:color="auto" w:fill="auto"/>
            <w:vAlign w:val="center"/>
          </w:tcPr>
          <w:p w14:paraId="51DEEFAC" w14:textId="77777777" w:rsidR="0039200C" w:rsidRPr="00C10A82" w:rsidRDefault="0039200C" w:rsidP="00A8333F">
            <w:pPr>
              <w:ind w:firstLine="0"/>
              <w:jc w:val="center"/>
            </w:pPr>
            <w:r w:rsidRPr="00C10A82">
              <w:t>1</w:t>
            </w:r>
          </w:p>
        </w:tc>
        <w:tc>
          <w:tcPr>
            <w:tcW w:w="1479" w:type="pct"/>
          </w:tcPr>
          <w:p w14:paraId="709D695B" w14:textId="77777777" w:rsidR="0039200C" w:rsidRPr="00C10A82" w:rsidRDefault="0039200C" w:rsidP="00A8333F">
            <w:pPr>
              <w:ind w:firstLine="0"/>
              <w:jc w:val="center"/>
            </w:pPr>
            <w:r w:rsidRPr="006C01E1">
              <w:t xml:space="preserve">Ноутбук </w:t>
            </w:r>
            <w:proofErr w:type="spellStart"/>
            <w:r w:rsidRPr="006C01E1">
              <w:t>Dell</w:t>
            </w:r>
            <w:proofErr w:type="spellEnd"/>
            <w:r w:rsidRPr="006C01E1">
              <w:t xml:space="preserve"> </w:t>
            </w:r>
            <w:proofErr w:type="spellStart"/>
            <w:r w:rsidRPr="006C01E1">
              <w:t>Vostro</w:t>
            </w:r>
            <w:proofErr w:type="spellEnd"/>
            <w:r w:rsidRPr="006C01E1">
              <w:t xml:space="preserve"> 14 (5490-279601)</w:t>
            </w:r>
          </w:p>
        </w:tc>
        <w:tc>
          <w:tcPr>
            <w:tcW w:w="875" w:type="pct"/>
            <w:shd w:val="clear" w:color="auto" w:fill="auto"/>
          </w:tcPr>
          <w:p w14:paraId="61DFBA06" w14:textId="77777777" w:rsidR="0039200C" w:rsidRPr="00C10A82" w:rsidRDefault="0039200C" w:rsidP="00A8333F">
            <w:pPr>
              <w:ind w:firstLine="0"/>
              <w:jc w:val="center"/>
            </w:pPr>
            <w:r>
              <w:t>1</w:t>
            </w:r>
          </w:p>
        </w:tc>
        <w:tc>
          <w:tcPr>
            <w:tcW w:w="1560" w:type="pct"/>
            <w:shd w:val="clear" w:color="auto" w:fill="auto"/>
          </w:tcPr>
          <w:p w14:paraId="5EF05CA8" w14:textId="77777777" w:rsidR="0039200C" w:rsidRPr="00C10A82" w:rsidRDefault="0039200C" w:rsidP="00A8333F">
            <w:pPr>
              <w:ind w:firstLine="0"/>
              <w:jc w:val="center"/>
            </w:pPr>
            <w:r w:rsidRPr="0003459D">
              <w:t>1 639,33</w:t>
            </w:r>
          </w:p>
        </w:tc>
        <w:tc>
          <w:tcPr>
            <w:tcW w:w="824" w:type="pct"/>
          </w:tcPr>
          <w:p w14:paraId="461F8920" w14:textId="77777777" w:rsidR="0039200C" w:rsidRDefault="0039200C" w:rsidP="00A8333F">
            <w:pPr>
              <w:ind w:firstLine="0"/>
              <w:jc w:val="center"/>
            </w:pPr>
            <w:r w:rsidRPr="0003459D">
              <w:t>1 639,33</w:t>
            </w:r>
          </w:p>
        </w:tc>
      </w:tr>
      <w:tr w:rsidR="0039200C" w14:paraId="0AA9E8BC" w14:textId="77777777" w:rsidTr="00A8333F">
        <w:tc>
          <w:tcPr>
            <w:tcW w:w="262" w:type="pct"/>
            <w:shd w:val="clear" w:color="auto" w:fill="auto"/>
            <w:vAlign w:val="center"/>
          </w:tcPr>
          <w:p w14:paraId="1B663A7E" w14:textId="77777777" w:rsidR="0039200C" w:rsidRPr="00C10A82" w:rsidRDefault="0039200C" w:rsidP="00A8333F">
            <w:pPr>
              <w:ind w:firstLine="0"/>
              <w:jc w:val="center"/>
            </w:pPr>
            <w:r>
              <w:t>2</w:t>
            </w:r>
          </w:p>
        </w:tc>
        <w:tc>
          <w:tcPr>
            <w:tcW w:w="1479" w:type="pct"/>
          </w:tcPr>
          <w:p w14:paraId="3BDEBE2E" w14:textId="77777777" w:rsidR="0039200C" w:rsidRPr="006C01E1" w:rsidRDefault="0039200C" w:rsidP="00A8333F">
            <w:pPr>
              <w:ind w:firstLine="0"/>
              <w:jc w:val="center"/>
            </w:pPr>
            <w:r w:rsidRPr="005E5491">
              <w:t xml:space="preserve">Программное обеспечение </w:t>
            </w:r>
            <w:proofErr w:type="spellStart"/>
            <w:r w:rsidRPr="005E5491">
              <w:t>Matlab</w:t>
            </w:r>
            <w:proofErr w:type="spellEnd"/>
            <w:r w:rsidRPr="005E5491">
              <w:t xml:space="preserve"> (</w:t>
            </w:r>
            <w:proofErr w:type="spellStart"/>
            <w:r w:rsidRPr="005E5491">
              <w:t>Annual</w:t>
            </w:r>
            <w:proofErr w:type="spellEnd"/>
            <w:r w:rsidRPr="005E5491">
              <w:t xml:space="preserve"> </w:t>
            </w:r>
            <w:proofErr w:type="spellStart"/>
            <w:r w:rsidRPr="005E5491">
              <w:t>license</w:t>
            </w:r>
            <w:proofErr w:type="spellEnd"/>
            <w:r w:rsidRPr="005E5491">
              <w:t>) для научного руководителя</w:t>
            </w:r>
          </w:p>
        </w:tc>
        <w:tc>
          <w:tcPr>
            <w:tcW w:w="875" w:type="pct"/>
            <w:shd w:val="clear" w:color="auto" w:fill="auto"/>
          </w:tcPr>
          <w:p w14:paraId="6B32AC59" w14:textId="77777777" w:rsidR="0039200C" w:rsidRPr="00434680" w:rsidRDefault="0039200C" w:rsidP="00A8333F">
            <w:pPr>
              <w:ind w:firstLine="0"/>
              <w:jc w:val="center"/>
            </w:pPr>
            <w:r>
              <w:t>1</w:t>
            </w:r>
          </w:p>
        </w:tc>
        <w:tc>
          <w:tcPr>
            <w:tcW w:w="1560" w:type="pct"/>
            <w:shd w:val="clear" w:color="auto" w:fill="auto"/>
          </w:tcPr>
          <w:p w14:paraId="120AB0AB" w14:textId="77777777" w:rsidR="0039200C" w:rsidRPr="00434680" w:rsidRDefault="0039200C" w:rsidP="00A8333F">
            <w:pPr>
              <w:ind w:firstLine="0"/>
              <w:jc w:val="center"/>
            </w:pPr>
            <w:r w:rsidRPr="0003459D">
              <w:t>704</w:t>
            </w:r>
          </w:p>
        </w:tc>
        <w:tc>
          <w:tcPr>
            <w:tcW w:w="824" w:type="pct"/>
          </w:tcPr>
          <w:p w14:paraId="3F285DF9" w14:textId="77777777" w:rsidR="0039200C" w:rsidRPr="00434680" w:rsidRDefault="0039200C" w:rsidP="00A8333F">
            <w:pPr>
              <w:ind w:firstLine="0"/>
              <w:jc w:val="center"/>
            </w:pPr>
            <w:r w:rsidRPr="0003459D">
              <w:t>704</w:t>
            </w:r>
          </w:p>
        </w:tc>
      </w:tr>
      <w:tr w:rsidR="0039200C" w14:paraId="666E1EC7" w14:textId="77777777" w:rsidTr="00A8333F">
        <w:tc>
          <w:tcPr>
            <w:tcW w:w="262" w:type="pct"/>
            <w:shd w:val="clear" w:color="auto" w:fill="auto"/>
            <w:vAlign w:val="center"/>
          </w:tcPr>
          <w:p w14:paraId="33522E84" w14:textId="77777777" w:rsidR="0039200C" w:rsidRPr="00C10A82" w:rsidRDefault="0039200C" w:rsidP="00A8333F">
            <w:pPr>
              <w:ind w:firstLine="0"/>
              <w:jc w:val="center"/>
            </w:pPr>
            <w:r>
              <w:t>3</w:t>
            </w:r>
          </w:p>
        </w:tc>
        <w:tc>
          <w:tcPr>
            <w:tcW w:w="1479" w:type="pct"/>
          </w:tcPr>
          <w:p w14:paraId="72CF5CF6" w14:textId="77777777" w:rsidR="0039200C" w:rsidRPr="006C01E1" w:rsidRDefault="0039200C" w:rsidP="00A8333F">
            <w:pPr>
              <w:ind w:firstLine="0"/>
              <w:jc w:val="center"/>
            </w:pPr>
            <w:r w:rsidRPr="005E5491">
              <w:t xml:space="preserve">Программное обеспечение </w:t>
            </w:r>
            <w:proofErr w:type="spellStart"/>
            <w:r w:rsidRPr="005E5491">
              <w:t>Matlab</w:t>
            </w:r>
            <w:proofErr w:type="spellEnd"/>
            <w:r w:rsidRPr="005E5491">
              <w:t xml:space="preserve"> (</w:t>
            </w:r>
            <w:proofErr w:type="spellStart"/>
            <w:r w:rsidRPr="005E5491">
              <w:t>Student</w:t>
            </w:r>
            <w:proofErr w:type="spellEnd"/>
            <w:r w:rsidRPr="005E5491">
              <w:t xml:space="preserve"> </w:t>
            </w:r>
            <w:proofErr w:type="spellStart"/>
            <w:r w:rsidRPr="005E5491">
              <w:t>license</w:t>
            </w:r>
            <w:proofErr w:type="spellEnd"/>
            <w:r w:rsidRPr="005E5491">
              <w:t>) для исполнителя</w:t>
            </w:r>
          </w:p>
        </w:tc>
        <w:tc>
          <w:tcPr>
            <w:tcW w:w="875" w:type="pct"/>
            <w:shd w:val="clear" w:color="auto" w:fill="auto"/>
          </w:tcPr>
          <w:p w14:paraId="182E2F7F" w14:textId="77777777" w:rsidR="0039200C" w:rsidRPr="00434680" w:rsidRDefault="0039200C" w:rsidP="00A8333F">
            <w:pPr>
              <w:ind w:firstLine="0"/>
              <w:jc w:val="center"/>
            </w:pPr>
            <w:r>
              <w:t>1</w:t>
            </w:r>
          </w:p>
        </w:tc>
        <w:tc>
          <w:tcPr>
            <w:tcW w:w="1560" w:type="pct"/>
            <w:shd w:val="clear" w:color="auto" w:fill="auto"/>
          </w:tcPr>
          <w:p w14:paraId="3EE0E4CB" w14:textId="77777777" w:rsidR="0039200C" w:rsidRPr="00434680" w:rsidRDefault="0039200C" w:rsidP="00A8333F">
            <w:pPr>
              <w:ind w:firstLine="0"/>
              <w:jc w:val="center"/>
            </w:pPr>
            <w:r w:rsidRPr="0003459D">
              <w:t>74,24</w:t>
            </w:r>
          </w:p>
        </w:tc>
        <w:tc>
          <w:tcPr>
            <w:tcW w:w="824" w:type="pct"/>
          </w:tcPr>
          <w:p w14:paraId="54B6086D" w14:textId="77777777" w:rsidR="0039200C" w:rsidRPr="00434680" w:rsidRDefault="0039200C" w:rsidP="00A8333F">
            <w:pPr>
              <w:ind w:firstLine="0"/>
              <w:jc w:val="center"/>
            </w:pPr>
            <w:r w:rsidRPr="0003459D">
              <w:t>74,24</w:t>
            </w:r>
          </w:p>
        </w:tc>
      </w:tr>
      <w:tr w:rsidR="0039200C" w14:paraId="2D29E4A9" w14:textId="77777777" w:rsidTr="00A8333F">
        <w:tc>
          <w:tcPr>
            <w:tcW w:w="4176" w:type="pct"/>
            <w:gridSpan w:val="4"/>
            <w:shd w:val="clear" w:color="auto" w:fill="auto"/>
            <w:vAlign w:val="center"/>
          </w:tcPr>
          <w:p w14:paraId="299FA8B0" w14:textId="7AC8E3EE" w:rsidR="0039200C" w:rsidRPr="00434680" w:rsidRDefault="00C57C26" w:rsidP="00C57C26">
            <w:pPr>
              <w:ind w:firstLine="0"/>
              <w:jc w:val="left"/>
            </w:pPr>
            <w:r w:rsidRPr="00C57C26">
              <w:rPr>
                <w:color w:val="000000" w:themeColor="text1"/>
              </w:rPr>
              <w:t>Итого</w:t>
            </w:r>
          </w:p>
        </w:tc>
        <w:tc>
          <w:tcPr>
            <w:tcW w:w="824" w:type="pct"/>
          </w:tcPr>
          <w:p w14:paraId="6D172D18" w14:textId="7A9124FA" w:rsidR="0039200C" w:rsidRPr="00434680" w:rsidRDefault="0039200C" w:rsidP="00A8333F">
            <w:pPr>
              <w:ind w:firstLine="0"/>
              <w:jc w:val="center"/>
            </w:pPr>
            <w:r>
              <w:t>2</w:t>
            </w:r>
            <w:r w:rsidR="00C57C26">
              <w:t>417</w:t>
            </w:r>
            <w:r>
              <w:t>.</w:t>
            </w:r>
            <w:r w:rsidR="00C57C26">
              <w:t>57</w:t>
            </w:r>
          </w:p>
        </w:tc>
      </w:tr>
    </w:tbl>
    <w:p w14:paraId="3B35F373" w14:textId="77777777" w:rsidR="0039200C" w:rsidRPr="006C01E1" w:rsidRDefault="0039200C" w:rsidP="0039200C"/>
    <w:p w14:paraId="1FC94444" w14:textId="77777777" w:rsidR="0039200C" w:rsidRDefault="0039200C" w:rsidP="0039200C">
      <w:pPr>
        <w:pStyle w:val="Heading3"/>
        <w:ind w:left="0" w:firstLine="709"/>
      </w:pPr>
      <w:r w:rsidRPr="005E5491">
        <w:lastRenderedPageBreak/>
        <w:t>Расчёт затрат по статье «Основная заработная плата научно-технического персонала»</w:t>
      </w:r>
    </w:p>
    <w:p w14:paraId="074CB51B" w14:textId="77777777" w:rsidR="0039200C" w:rsidRDefault="0039200C" w:rsidP="0039200C">
      <w:r>
        <w:t>Величина затрат исчисляется исходя из численности различных категорий исполнителей и трудоёмкости выполнения отдельных видов работ (см. табл. 1.1), тарифных ставок за один день или месячных должностных окладов, используемых премиальных систем оплаты труда исполнителей. Среднемесячная заработная плата работников была взята по данным организации, где проводились исследования.</w:t>
      </w:r>
    </w:p>
    <w:p w14:paraId="24CC7C77" w14:textId="77777777" w:rsidR="0039200C" w:rsidRDefault="0039200C" w:rsidP="0039200C">
      <w:r>
        <w:t>Расчёт основной заработной платы представлен в таблице 1.4.</w:t>
      </w:r>
    </w:p>
    <w:p w14:paraId="53CFA8C9" w14:textId="77777777" w:rsidR="0039200C" w:rsidRDefault="0039200C" w:rsidP="0039200C"/>
    <w:p w14:paraId="608B12C4" w14:textId="7BE57354" w:rsidR="0039200C" w:rsidRPr="009F419C" w:rsidRDefault="0039200C" w:rsidP="0039200C">
      <w:pPr>
        <w:pStyle w:val="a4"/>
        <w:rPr>
          <w:lang w:val="ru-RU"/>
        </w:rPr>
      </w:pPr>
      <w:r>
        <w:rPr>
          <w:lang w:val="ru-RU"/>
        </w:rPr>
        <w:t>Т</w:t>
      </w:r>
      <w:r w:rsidRPr="009F419C">
        <w:rPr>
          <w:lang w:val="ru-RU"/>
        </w:rPr>
        <w:t>аблица</w:t>
      </w:r>
      <w:r>
        <w:rPr>
          <w:lang w:val="ru-RU"/>
        </w:rPr>
        <w:t xml:space="preserve"> </w:t>
      </w:r>
      <w:r>
        <w:fldChar w:fldCharType="begin"/>
      </w:r>
      <w:r w:rsidRPr="009F419C">
        <w:rPr>
          <w:lang w:val="ru-RU"/>
        </w:rPr>
        <w:instrText xml:space="preserve"> </w:instrText>
      </w:r>
      <w:r>
        <w:instrText>STYLEREF</w:instrText>
      </w:r>
      <w:r w:rsidRPr="009F419C">
        <w:rPr>
          <w:lang w:val="ru-RU"/>
        </w:rPr>
        <w:instrText xml:space="preserve"> 1 \</w:instrText>
      </w:r>
      <w:r>
        <w:instrText>s</w:instrText>
      </w:r>
      <w:r w:rsidRPr="009F419C">
        <w:rPr>
          <w:lang w:val="ru-RU"/>
        </w:rPr>
        <w:instrText xml:space="preserve"> </w:instrText>
      </w:r>
      <w:r>
        <w:fldChar w:fldCharType="separate"/>
      </w:r>
      <w:r w:rsidR="00C65322" w:rsidRPr="00C65322">
        <w:rPr>
          <w:noProof/>
          <w:lang w:val="ru-RU"/>
        </w:rPr>
        <w:t>1</w:t>
      </w:r>
      <w:r>
        <w:fldChar w:fldCharType="end"/>
      </w:r>
      <w:r w:rsidRPr="009F419C">
        <w:rPr>
          <w:lang w:val="ru-RU"/>
        </w:rPr>
        <w:t>.</w:t>
      </w:r>
      <w:r>
        <w:rPr>
          <w:lang w:val="ru-RU"/>
        </w:rPr>
        <w:t xml:space="preserve">4 </w:t>
      </w:r>
      <w:r w:rsidRPr="00B14C46">
        <w:rPr>
          <w:lang w:val="ru-RU"/>
        </w:rPr>
        <w:t xml:space="preserve">– </w:t>
      </w:r>
      <w:r w:rsidRPr="00C57C26">
        <w:rPr>
          <w:color w:val="000000" w:themeColor="text1"/>
          <w:szCs w:val="28"/>
          <w:lang w:val="ru-RU"/>
        </w:rPr>
        <w:t xml:space="preserve">Расчёт затрат на </w:t>
      </w:r>
      <w:r w:rsidR="00E323AA" w:rsidRPr="00C57C26">
        <w:rPr>
          <w:color w:val="000000" w:themeColor="text1"/>
          <w:szCs w:val="28"/>
          <w:lang w:val="ru-RU"/>
        </w:rPr>
        <w:t>основную з</w:t>
      </w:r>
      <w:r w:rsidR="00C57C26" w:rsidRPr="00C57C26">
        <w:rPr>
          <w:color w:val="000000" w:themeColor="text1"/>
          <w:szCs w:val="28"/>
          <w:lang w:val="ru-RU"/>
        </w:rPr>
        <w:t>аработную плату</w:t>
      </w:r>
    </w:p>
    <w:tbl>
      <w:tblPr>
        <w:tblW w:w="4942"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1"/>
        <w:gridCol w:w="1880"/>
        <w:gridCol w:w="1953"/>
        <w:gridCol w:w="1958"/>
        <w:gridCol w:w="1386"/>
      </w:tblGrid>
      <w:tr w:rsidR="0039200C" w14:paraId="23FF18DF" w14:textId="77777777" w:rsidTr="00C57C26">
        <w:tc>
          <w:tcPr>
            <w:tcW w:w="1116" w:type="pct"/>
          </w:tcPr>
          <w:p w14:paraId="525BCAAF" w14:textId="77777777" w:rsidR="0039200C" w:rsidRDefault="0039200C" w:rsidP="00A8333F">
            <w:pPr>
              <w:pStyle w:val="5"/>
              <w:ind w:firstLine="0"/>
              <w:jc w:val="center"/>
            </w:pPr>
            <w:r w:rsidRPr="005E5491">
              <w:t>Категории исполнителей</w:t>
            </w:r>
          </w:p>
        </w:tc>
        <w:tc>
          <w:tcPr>
            <w:tcW w:w="1018" w:type="pct"/>
          </w:tcPr>
          <w:p w14:paraId="267B817B" w14:textId="77777777" w:rsidR="0039200C" w:rsidRDefault="0039200C" w:rsidP="00A8333F">
            <w:pPr>
              <w:pStyle w:val="5"/>
              <w:ind w:firstLine="0"/>
              <w:jc w:val="center"/>
            </w:pPr>
            <w:r w:rsidRPr="004D6947">
              <w:t>Количество исполнителей</w:t>
            </w:r>
          </w:p>
        </w:tc>
        <w:tc>
          <w:tcPr>
            <w:tcW w:w="1057" w:type="pct"/>
          </w:tcPr>
          <w:p w14:paraId="6B23005B" w14:textId="25932CE0" w:rsidR="0039200C" w:rsidRDefault="0039200C" w:rsidP="00A8333F">
            <w:pPr>
              <w:pStyle w:val="5"/>
              <w:ind w:firstLine="0"/>
              <w:jc w:val="center"/>
            </w:pPr>
            <w:r w:rsidRPr="004D6947">
              <w:t>Трудозатраты, чел.</w:t>
            </w:r>
            <w:r w:rsidR="00D15C58">
              <w:t>-</w:t>
            </w:r>
            <w:proofErr w:type="spellStart"/>
            <w:r w:rsidRPr="004D6947">
              <w:t>дн</w:t>
            </w:r>
            <w:proofErr w:type="spellEnd"/>
            <w:r w:rsidRPr="004D6947">
              <w:t>.</w:t>
            </w:r>
          </w:p>
        </w:tc>
        <w:tc>
          <w:tcPr>
            <w:tcW w:w="1060" w:type="pct"/>
            <w:shd w:val="clear" w:color="auto" w:fill="auto"/>
            <w:vAlign w:val="center"/>
          </w:tcPr>
          <w:p w14:paraId="38D1977F" w14:textId="468FC8E4" w:rsidR="0039200C" w:rsidRPr="00C57C26" w:rsidRDefault="00C57C26" w:rsidP="00A8333F">
            <w:pPr>
              <w:pStyle w:val="5"/>
              <w:ind w:firstLine="0"/>
              <w:jc w:val="center"/>
              <w:rPr>
                <w:color w:val="000000" w:themeColor="text1"/>
              </w:rPr>
            </w:pPr>
            <w:r w:rsidRPr="00C57C26">
              <w:rPr>
                <w:color w:val="000000" w:themeColor="text1"/>
              </w:rPr>
              <w:t>С</w:t>
            </w:r>
            <w:r w:rsidR="00E323AA" w:rsidRPr="00C57C26">
              <w:rPr>
                <w:color w:val="000000" w:themeColor="text1"/>
              </w:rPr>
              <w:t>тавка</w:t>
            </w:r>
          </w:p>
          <w:p w14:paraId="5BADC777" w14:textId="77777777" w:rsidR="0039200C" w:rsidRDefault="0039200C" w:rsidP="00A8333F">
            <w:pPr>
              <w:pStyle w:val="5"/>
              <w:ind w:firstLine="0"/>
              <w:jc w:val="center"/>
            </w:pPr>
            <w:r w:rsidRPr="00C57C26">
              <w:rPr>
                <w:color w:val="000000" w:themeColor="text1"/>
              </w:rPr>
              <w:t xml:space="preserve">за 1 день </w:t>
            </w:r>
            <w:r>
              <w:t>работы, руб.</w:t>
            </w:r>
          </w:p>
        </w:tc>
        <w:tc>
          <w:tcPr>
            <w:tcW w:w="750" w:type="pct"/>
          </w:tcPr>
          <w:p w14:paraId="34CA0263" w14:textId="77777777" w:rsidR="0039200C" w:rsidRDefault="0039200C" w:rsidP="00A8333F">
            <w:pPr>
              <w:pStyle w:val="5"/>
              <w:ind w:firstLine="0"/>
              <w:jc w:val="center"/>
            </w:pPr>
            <w:r>
              <w:t>Сумма</w:t>
            </w:r>
          </w:p>
          <w:p w14:paraId="44CA67DB" w14:textId="77777777" w:rsidR="0039200C" w:rsidRPr="006C01E1" w:rsidRDefault="0039200C" w:rsidP="00A8333F">
            <w:pPr>
              <w:pStyle w:val="5"/>
              <w:ind w:firstLine="0"/>
              <w:jc w:val="center"/>
            </w:pPr>
            <w:r>
              <w:t>тарифной зарплаты, руб.</w:t>
            </w:r>
            <w:r w:rsidRPr="006C01E1">
              <w:t>.</w:t>
            </w:r>
          </w:p>
        </w:tc>
      </w:tr>
      <w:tr w:rsidR="0039200C" w14:paraId="3A99DD4E" w14:textId="77777777" w:rsidTr="00C57C26">
        <w:tc>
          <w:tcPr>
            <w:tcW w:w="1116" w:type="pct"/>
          </w:tcPr>
          <w:p w14:paraId="0C69F476" w14:textId="77777777" w:rsidR="0039200C" w:rsidRPr="00C10A82" w:rsidRDefault="0039200C" w:rsidP="00A8333F">
            <w:pPr>
              <w:ind w:firstLine="0"/>
              <w:jc w:val="center"/>
            </w:pPr>
            <w:r w:rsidRPr="00262411">
              <w:t>Научный руководитель</w:t>
            </w:r>
          </w:p>
        </w:tc>
        <w:tc>
          <w:tcPr>
            <w:tcW w:w="1018" w:type="pct"/>
          </w:tcPr>
          <w:p w14:paraId="57D4175A" w14:textId="77777777" w:rsidR="0039200C" w:rsidRPr="0003459D" w:rsidRDefault="0039200C" w:rsidP="00A8333F">
            <w:pPr>
              <w:ind w:firstLine="0"/>
              <w:jc w:val="center"/>
            </w:pPr>
            <w:r w:rsidRPr="00393F32">
              <w:t>1</w:t>
            </w:r>
          </w:p>
        </w:tc>
        <w:tc>
          <w:tcPr>
            <w:tcW w:w="1057" w:type="pct"/>
          </w:tcPr>
          <w:p w14:paraId="7E90B248" w14:textId="77777777" w:rsidR="0039200C" w:rsidRPr="0003459D" w:rsidRDefault="0039200C" w:rsidP="00A8333F">
            <w:pPr>
              <w:ind w:firstLine="0"/>
              <w:jc w:val="center"/>
            </w:pPr>
            <w:r w:rsidRPr="00393F32">
              <w:t>12</w:t>
            </w:r>
          </w:p>
        </w:tc>
        <w:tc>
          <w:tcPr>
            <w:tcW w:w="1060" w:type="pct"/>
            <w:shd w:val="clear" w:color="auto" w:fill="auto"/>
          </w:tcPr>
          <w:p w14:paraId="10146527" w14:textId="77777777" w:rsidR="0039200C" w:rsidRPr="00C10A82" w:rsidRDefault="0039200C" w:rsidP="00A8333F">
            <w:pPr>
              <w:ind w:firstLine="0"/>
              <w:jc w:val="center"/>
            </w:pPr>
            <w:r w:rsidRPr="00393F32">
              <w:t>17.61</w:t>
            </w:r>
          </w:p>
        </w:tc>
        <w:tc>
          <w:tcPr>
            <w:tcW w:w="750" w:type="pct"/>
          </w:tcPr>
          <w:p w14:paraId="79793958" w14:textId="77777777" w:rsidR="0039200C" w:rsidRDefault="0039200C" w:rsidP="00A8333F">
            <w:pPr>
              <w:ind w:firstLine="0"/>
              <w:jc w:val="center"/>
            </w:pPr>
            <w:r w:rsidRPr="00393F32">
              <w:t>221.32</w:t>
            </w:r>
          </w:p>
        </w:tc>
      </w:tr>
      <w:tr w:rsidR="0039200C" w14:paraId="2433DF24" w14:textId="77777777" w:rsidTr="00C57C26">
        <w:tc>
          <w:tcPr>
            <w:tcW w:w="1116" w:type="pct"/>
          </w:tcPr>
          <w:p w14:paraId="3BCBC863" w14:textId="13C6CE24" w:rsidR="0039200C" w:rsidRPr="006C01E1" w:rsidRDefault="00E323AA" w:rsidP="00A8333F">
            <w:pPr>
              <w:ind w:firstLine="0"/>
              <w:jc w:val="center"/>
            </w:pPr>
            <w:r w:rsidRPr="00C57C26">
              <w:rPr>
                <w:color w:val="000000" w:themeColor="text1"/>
              </w:rPr>
              <w:t>Ответст</w:t>
            </w:r>
            <w:r w:rsidR="00C57C26" w:rsidRPr="00C57C26">
              <w:rPr>
                <w:color w:val="000000" w:themeColor="text1"/>
              </w:rPr>
              <w:t>венный</w:t>
            </w:r>
            <w:r w:rsidRPr="00C57C26">
              <w:rPr>
                <w:color w:val="000000" w:themeColor="text1"/>
              </w:rPr>
              <w:t xml:space="preserve"> исп</w:t>
            </w:r>
            <w:r w:rsidR="00C57C26" w:rsidRPr="00C57C26">
              <w:rPr>
                <w:color w:val="000000" w:themeColor="text1"/>
              </w:rPr>
              <w:t>олнитель</w:t>
            </w:r>
          </w:p>
        </w:tc>
        <w:tc>
          <w:tcPr>
            <w:tcW w:w="1018" w:type="pct"/>
          </w:tcPr>
          <w:p w14:paraId="13D349A5" w14:textId="77777777" w:rsidR="0039200C" w:rsidRPr="0003459D" w:rsidRDefault="0039200C" w:rsidP="00A8333F">
            <w:pPr>
              <w:ind w:firstLine="0"/>
              <w:jc w:val="center"/>
            </w:pPr>
            <w:r w:rsidRPr="00393F32">
              <w:t>1</w:t>
            </w:r>
          </w:p>
        </w:tc>
        <w:tc>
          <w:tcPr>
            <w:tcW w:w="1057" w:type="pct"/>
          </w:tcPr>
          <w:p w14:paraId="2BBD03F4" w14:textId="77777777" w:rsidR="0039200C" w:rsidRPr="0003459D" w:rsidRDefault="0039200C" w:rsidP="00A8333F">
            <w:pPr>
              <w:ind w:firstLine="0"/>
              <w:jc w:val="center"/>
            </w:pPr>
            <w:r w:rsidRPr="00393F32">
              <w:t>87</w:t>
            </w:r>
          </w:p>
        </w:tc>
        <w:tc>
          <w:tcPr>
            <w:tcW w:w="1060" w:type="pct"/>
            <w:shd w:val="clear" w:color="auto" w:fill="auto"/>
          </w:tcPr>
          <w:p w14:paraId="0D4D6649" w14:textId="77777777" w:rsidR="0039200C" w:rsidRPr="00434680" w:rsidRDefault="0039200C" w:rsidP="00A8333F">
            <w:pPr>
              <w:ind w:firstLine="0"/>
              <w:jc w:val="center"/>
            </w:pPr>
            <w:r w:rsidRPr="00393F32">
              <w:t>10.36</w:t>
            </w:r>
          </w:p>
        </w:tc>
        <w:tc>
          <w:tcPr>
            <w:tcW w:w="750" w:type="pct"/>
          </w:tcPr>
          <w:p w14:paraId="6D59AC4C" w14:textId="77777777" w:rsidR="0039200C" w:rsidRPr="00434680" w:rsidRDefault="0039200C" w:rsidP="00A8333F">
            <w:pPr>
              <w:ind w:firstLine="0"/>
              <w:jc w:val="center"/>
            </w:pPr>
            <w:r w:rsidRPr="00393F32">
              <w:t>901.32</w:t>
            </w:r>
          </w:p>
        </w:tc>
      </w:tr>
      <w:tr w:rsidR="0039200C" w14:paraId="3AB18556" w14:textId="77777777" w:rsidTr="00C57C26">
        <w:tc>
          <w:tcPr>
            <w:tcW w:w="1116" w:type="pct"/>
          </w:tcPr>
          <w:p w14:paraId="7504218C" w14:textId="77777777" w:rsidR="0039200C" w:rsidRPr="006C01E1" w:rsidRDefault="0039200C" w:rsidP="00A8333F">
            <w:pPr>
              <w:ind w:firstLine="0"/>
              <w:jc w:val="center"/>
            </w:pPr>
            <w:r w:rsidRPr="00262411">
              <w:t>Итого</w:t>
            </w:r>
          </w:p>
        </w:tc>
        <w:tc>
          <w:tcPr>
            <w:tcW w:w="3134" w:type="pct"/>
            <w:gridSpan w:val="3"/>
          </w:tcPr>
          <w:p w14:paraId="3A87DDEA" w14:textId="77777777" w:rsidR="0039200C" w:rsidRPr="00434680" w:rsidRDefault="0039200C" w:rsidP="00A8333F">
            <w:pPr>
              <w:ind w:firstLine="0"/>
              <w:jc w:val="center"/>
            </w:pPr>
            <w:r>
              <w:t>-</w:t>
            </w:r>
          </w:p>
        </w:tc>
        <w:tc>
          <w:tcPr>
            <w:tcW w:w="750" w:type="pct"/>
          </w:tcPr>
          <w:p w14:paraId="09591CC6" w14:textId="77777777" w:rsidR="0039200C" w:rsidRPr="00434680" w:rsidRDefault="0039200C" w:rsidP="00A8333F">
            <w:pPr>
              <w:ind w:firstLine="0"/>
              <w:jc w:val="center"/>
            </w:pPr>
            <w:r w:rsidRPr="006F249B">
              <w:t>1122.64</w:t>
            </w:r>
          </w:p>
        </w:tc>
      </w:tr>
    </w:tbl>
    <w:p w14:paraId="29C322B0" w14:textId="77777777" w:rsidR="0039200C" w:rsidRPr="005E5491" w:rsidRDefault="0039200C" w:rsidP="0039200C"/>
    <w:p w14:paraId="3E168CCF" w14:textId="77777777" w:rsidR="0039200C" w:rsidRDefault="0039200C" w:rsidP="0039200C">
      <w:pPr>
        <w:pStyle w:val="Heading3"/>
        <w:ind w:left="0" w:firstLine="709"/>
      </w:pPr>
      <w:r w:rsidRPr="004D6947">
        <w:t>Дополнительная заработная плата научно-технического персонала</w:t>
      </w:r>
    </w:p>
    <w:p w14:paraId="0224B6FF" w14:textId="77777777" w:rsidR="0039200C" w:rsidRDefault="0039200C" w:rsidP="0039200C">
      <w:pPr>
        <w:ind w:firstLine="720"/>
      </w:pPr>
      <w:r w:rsidRPr="006209E9">
        <w:t>Дополнительная</w:t>
      </w:r>
      <w:r w:rsidRPr="006209E9">
        <w:tab/>
        <w:t>заработная</w:t>
      </w:r>
      <w:r w:rsidRPr="006209E9">
        <w:tab/>
        <w:t>плата</w:t>
      </w:r>
      <w:r w:rsidRPr="006209E9">
        <w:tab/>
        <w:t>научно-технического</w:t>
      </w:r>
      <w:r w:rsidRPr="006209E9">
        <w:tab/>
        <w:t>персонала</w:t>
      </w:r>
      <w:r>
        <w:t xml:space="preserve"> </w:t>
      </w:r>
      <w:r w:rsidRPr="006209E9">
        <w:t>определяется</w:t>
      </w:r>
      <w:r>
        <w:t xml:space="preserve"> </w:t>
      </w:r>
      <w:r w:rsidRPr="006209E9">
        <w:t>в процентах от основной заработной платы:</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2"/>
        <w:gridCol w:w="816"/>
      </w:tblGrid>
      <w:tr w:rsidR="0039200C" w:rsidRPr="005C3068" w14:paraId="0229DEDA" w14:textId="77777777" w:rsidTr="00A8333F">
        <w:tc>
          <w:tcPr>
            <w:tcW w:w="8495" w:type="dxa"/>
          </w:tcPr>
          <w:p w14:paraId="558D074A" w14:textId="77777777" w:rsidR="0039200C" w:rsidRDefault="008A6E13" w:rsidP="00A8333F">
            <w:pPr>
              <w:ind w:firstLine="720"/>
            </w:pPr>
            <m:oMathPara>
              <m:oMath>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 xml:space="preserve">∙ </m:t>
                    </m:r>
                    <m:sSub>
                      <m:sSubPr>
                        <m:ctrlPr>
                          <w:rPr>
                            <w:rFonts w:ascii="Cambria Math" w:hAnsi="Cambria Math"/>
                            <w:i/>
                          </w:rPr>
                        </m:ctrlPr>
                      </m:sSubPr>
                      <m:e>
                        <m:r>
                          <w:rPr>
                            <w:rFonts w:ascii="Cambria Math" w:hAnsi="Cambria Math"/>
                          </w:rPr>
                          <m:t>Н</m:t>
                        </m:r>
                      </m:e>
                      <m:sub>
                        <m:r>
                          <w:rPr>
                            <w:rFonts w:ascii="Cambria Math" w:hAnsi="Cambria Math"/>
                          </w:rPr>
                          <m:t>д</m:t>
                        </m:r>
                      </m:sub>
                    </m:sSub>
                  </m:num>
                  <m:den>
                    <m:r>
                      <w:rPr>
                        <w:rFonts w:ascii="Cambria Math" w:hAnsi="Cambria Math"/>
                      </w:rPr>
                      <m:t>100</m:t>
                    </m:r>
                  </m:den>
                </m:f>
              </m:oMath>
            </m:oMathPara>
          </w:p>
        </w:tc>
        <w:tc>
          <w:tcPr>
            <w:tcW w:w="753" w:type="dxa"/>
          </w:tcPr>
          <w:p w14:paraId="1E5D73A2" w14:textId="14184FCF" w:rsidR="0039200C" w:rsidRPr="005C3068" w:rsidRDefault="0039200C" w:rsidP="00A8333F">
            <w:pPr>
              <w:pStyle w:val="af0"/>
            </w:pPr>
            <w:r w:rsidRPr="005C3068">
              <w:t>(</w:t>
            </w:r>
            <w:fldSimple w:instr=" STYLEREF 1 \s ">
              <w:r w:rsidR="00C65322">
                <w:rPr>
                  <w:noProof/>
                </w:rPr>
                <w:t>1</w:t>
              </w:r>
            </w:fldSimple>
            <w:r w:rsidRPr="005C3068">
              <w:t>.</w:t>
            </w:r>
            <w:fldSimple w:instr=" SEQ Формула \* ARABIC \s 1 ">
              <w:r w:rsidR="00C65322">
                <w:rPr>
                  <w:noProof/>
                </w:rPr>
                <w:t>1</w:t>
              </w:r>
            </w:fldSimple>
            <w:r w:rsidRPr="005C3068">
              <w:t>)</w:t>
            </w:r>
          </w:p>
        </w:tc>
      </w:tr>
    </w:tbl>
    <w:p w14:paraId="1B57123C" w14:textId="77777777" w:rsidR="0039200C" w:rsidRDefault="0039200C" w:rsidP="0039200C">
      <w:pPr>
        <w:ind w:firstLine="0"/>
      </w:pPr>
      <w:r>
        <w:t xml:space="preserve">где </w:t>
      </w:r>
      <m:oMath>
        <m:sSub>
          <m:sSubPr>
            <m:ctrlPr>
              <w:rPr>
                <w:rFonts w:ascii="Cambria Math" w:hAnsi="Cambria Math"/>
                <w:i/>
              </w:rPr>
            </m:ctrlPr>
          </m:sSubPr>
          <m:e>
            <m:r>
              <w:rPr>
                <w:rFonts w:ascii="Cambria Math" w:hAnsi="Cambria Math"/>
              </w:rPr>
              <m:t>Н</m:t>
            </m:r>
          </m:e>
          <m:sub>
            <m:r>
              <w:rPr>
                <w:rFonts w:ascii="Cambria Math" w:hAnsi="Cambria Math"/>
              </w:rPr>
              <m:t>д</m:t>
            </m:r>
          </m:sub>
        </m:sSub>
      </m:oMath>
      <w:r>
        <w:t xml:space="preserve"> –</w:t>
      </w:r>
      <w:r>
        <w:rPr>
          <w:spacing w:val="-7"/>
        </w:rPr>
        <w:t xml:space="preserve"> </w:t>
      </w:r>
      <w:r>
        <w:t>норматив</w:t>
      </w:r>
      <w:r>
        <w:rPr>
          <w:spacing w:val="-8"/>
        </w:rPr>
        <w:t xml:space="preserve"> </w:t>
      </w:r>
      <w:r>
        <w:t>дополнительной</w:t>
      </w:r>
      <w:r>
        <w:rPr>
          <w:spacing w:val="-6"/>
        </w:rPr>
        <w:t xml:space="preserve"> </w:t>
      </w:r>
      <w:r>
        <w:t>заработанной</w:t>
      </w:r>
      <w:r>
        <w:rPr>
          <w:spacing w:val="-8"/>
        </w:rPr>
        <w:t xml:space="preserve"> </w:t>
      </w:r>
      <w:r>
        <w:t>платы (</w:t>
      </w:r>
      <m:oMath>
        <m:sSub>
          <m:sSubPr>
            <m:ctrlPr>
              <w:rPr>
                <w:rFonts w:ascii="Cambria Math" w:hAnsi="Cambria Math"/>
                <w:i/>
              </w:rPr>
            </m:ctrlPr>
          </m:sSubPr>
          <m:e>
            <m:r>
              <w:rPr>
                <w:rFonts w:ascii="Cambria Math" w:hAnsi="Cambria Math"/>
              </w:rPr>
              <m:t>Н</m:t>
            </m:r>
          </m:e>
          <m:sub>
            <m:r>
              <w:rPr>
                <w:rFonts w:ascii="Cambria Math" w:hAnsi="Cambria Math"/>
              </w:rPr>
              <m:t>д</m:t>
            </m:r>
          </m:sub>
        </m:sSub>
        <m:r>
          <w:rPr>
            <w:rFonts w:ascii="Cambria Math" w:hAnsi="Cambria Math"/>
          </w:rPr>
          <m:t xml:space="preserve"> = 10 - 25%</m:t>
        </m:r>
      </m:oMath>
      <w:r>
        <w: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2"/>
        <w:gridCol w:w="816"/>
      </w:tblGrid>
      <w:tr w:rsidR="0039200C" w:rsidRPr="005C3068" w14:paraId="6EEC7536" w14:textId="77777777" w:rsidTr="00A8333F">
        <w:tc>
          <w:tcPr>
            <w:tcW w:w="8495" w:type="dxa"/>
          </w:tcPr>
          <w:p w14:paraId="766354BF" w14:textId="77777777" w:rsidR="0039200C" w:rsidRPr="006209E9" w:rsidRDefault="008A6E13" w:rsidP="00A8333F">
            <w:pPr>
              <w:ind w:firstLine="720"/>
            </w:pPr>
            <m:oMathPara>
              <m:oMath>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f>
                  <m:fPr>
                    <m:ctrlPr>
                      <w:rPr>
                        <w:rFonts w:ascii="Cambria Math" w:hAnsi="Cambria Math"/>
                        <w:i/>
                      </w:rPr>
                    </m:ctrlPr>
                  </m:fPr>
                  <m:num>
                    <m:r>
                      <w:rPr>
                        <w:rFonts w:ascii="Cambria Math" w:hAnsi="Cambria Math"/>
                      </w:rPr>
                      <m:t>1571.7 ∙ 25</m:t>
                    </m:r>
                  </m:num>
                  <m:den>
                    <m:r>
                      <w:rPr>
                        <w:rFonts w:ascii="Cambria Math" w:hAnsi="Cambria Math"/>
                      </w:rPr>
                      <m:t>100</m:t>
                    </m:r>
                  </m:den>
                </m:f>
                <m:r>
                  <w:rPr>
                    <w:rFonts w:ascii="Cambria Math" w:hAnsi="Cambria Math"/>
                  </w:rPr>
                  <m:t xml:space="preserve"> = 392.93 руб.</m:t>
                </m:r>
              </m:oMath>
            </m:oMathPara>
          </w:p>
          <w:p w14:paraId="5BB72922" w14:textId="77777777" w:rsidR="0039200C" w:rsidRDefault="0039200C" w:rsidP="00A8333F">
            <w:pPr>
              <w:ind w:firstLine="720"/>
            </w:pPr>
          </w:p>
        </w:tc>
        <w:tc>
          <w:tcPr>
            <w:tcW w:w="753" w:type="dxa"/>
          </w:tcPr>
          <w:p w14:paraId="1CB1E009" w14:textId="233D0C73" w:rsidR="0039200C" w:rsidRPr="005C3068" w:rsidRDefault="0039200C" w:rsidP="00A8333F">
            <w:pPr>
              <w:pStyle w:val="af0"/>
            </w:pPr>
            <w:r w:rsidRPr="005C3068">
              <w:t>(</w:t>
            </w:r>
            <w:fldSimple w:instr=" STYLEREF 1 \s ">
              <w:r w:rsidR="00C65322">
                <w:rPr>
                  <w:noProof/>
                </w:rPr>
                <w:t>1</w:t>
              </w:r>
            </w:fldSimple>
            <w:r w:rsidRPr="005C3068">
              <w:t>.</w:t>
            </w:r>
            <w:r>
              <w:t>2</w:t>
            </w:r>
            <w:r w:rsidRPr="005C3068">
              <w:t>)</w:t>
            </w:r>
          </w:p>
        </w:tc>
      </w:tr>
    </w:tbl>
    <w:p w14:paraId="3FDFDA1E" w14:textId="77777777" w:rsidR="0039200C" w:rsidRDefault="0039200C" w:rsidP="0039200C">
      <w:pPr>
        <w:pStyle w:val="Heading3"/>
        <w:ind w:left="0" w:firstLine="709"/>
      </w:pPr>
      <w:r w:rsidRPr="00DD6976">
        <w:t>Отчисления на социальные нужды (отчисления в фонд социальной защиты населения и обязательное страхование)</w:t>
      </w:r>
    </w:p>
    <w:p w14:paraId="09BF7898" w14:textId="77777777" w:rsidR="0039200C" w:rsidRDefault="0039200C" w:rsidP="0039200C">
      <w:pPr>
        <w:ind w:firstLine="426"/>
      </w:pPr>
      <w:r w:rsidRPr="006209E9">
        <w:t>Отчисления в фонд социальной защиты и по обязательному страхованию от несчастных случаев на производстве определяется от фонда оплаты по труду (основной и дополнительной зарплаты научно-технического персонала) рассчитываются по следующей формуле:</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2"/>
        <w:gridCol w:w="816"/>
      </w:tblGrid>
      <w:tr w:rsidR="0039200C" w:rsidRPr="005C3068" w14:paraId="3A924783" w14:textId="77777777" w:rsidTr="00A8333F">
        <w:tc>
          <w:tcPr>
            <w:tcW w:w="8432" w:type="dxa"/>
          </w:tcPr>
          <w:p w14:paraId="11821BB0" w14:textId="77777777" w:rsidR="0039200C" w:rsidRDefault="008A6E13" w:rsidP="00A8333F">
            <w:pPr>
              <w:ind w:firstLine="720"/>
            </w:pPr>
            <m:oMathPara>
              <m:oMath>
                <m:sSub>
                  <m:sSubPr>
                    <m:ctrlPr>
                      <w:rPr>
                        <w:rFonts w:ascii="Cambria Math" w:hAnsi="Cambria Math"/>
                        <w:i/>
                      </w:rPr>
                    </m:ctrlPr>
                  </m:sSubPr>
                  <m:e>
                    <m:r>
                      <w:rPr>
                        <w:rFonts w:ascii="Cambria Math" w:hAnsi="Cambria Math"/>
                      </w:rPr>
                      <m:t>Р</m:t>
                    </m:r>
                  </m:e>
                  <m:sub>
                    <m:r>
                      <w:rPr>
                        <w:rFonts w:ascii="Cambria Math" w:hAnsi="Cambria Math"/>
                      </w:rPr>
                      <m:t>соц</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 xml:space="preserve">+ </m:t>
                    </m:r>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 xml:space="preserve">) ∙ </m:t>
                    </m:r>
                    <m:sSub>
                      <m:sSubPr>
                        <m:ctrlPr>
                          <w:rPr>
                            <w:rFonts w:ascii="Cambria Math" w:hAnsi="Cambria Math"/>
                            <w:i/>
                          </w:rPr>
                        </m:ctrlPr>
                      </m:sSubPr>
                      <m:e>
                        <m:r>
                          <w:rPr>
                            <w:rFonts w:ascii="Cambria Math" w:hAnsi="Cambria Math"/>
                          </w:rPr>
                          <m:t>Н</m:t>
                        </m:r>
                      </m:e>
                      <m:sub>
                        <m:r>
                          <w:rPr>
                            <w:rFonts w:ascii="Cambria Math" w:hAnsi="Cambria Math"/>
                          </w:rPr>
                          <m:t>соц</m:t>
                        </m:r>
                      </m:sub>
                    </m:sSub>
                  </m:num>
                  <m:den>
                    <m:r>
                      <w:rPr>
                        <w:rFonts w:ascii="Cambria Math" w:hAnsi="Cambria Math"/>
                      </w:rPr>
                      <m:t>100</m:t>
                    </m:r>
                  </m:den>
                </m:f>
                <m:r>
                  <w:rPr>
                    <w:rFonts w:ascii="Cambria Math" w:hAnsi="Cambria Math"/>
                  </w:rPr>
                  <m:t>,</m:t>
                </m:r>
              </m:oMath>
            </m:oMathPara>
          </w:p>
        </w:tc>
        <w:tc>
          <w:tcPr>
            <w:tcW w:w="816" w:type="dxa"/>
          </w:tcPr>
          <w:p w14:paraId="476CF8D1" w14:textId="1BE0D8BF" w:rsidR="0039200C" w:rsidRPr="005C3068" w:rsidRDefault="0039200C" w:rsidP="00A8333F">
            <w:pPr>
              <w:pStyle w:val="af0"/>
            </w:pPr>
            <w:r w:rsidRPr="005C3068">
              <w:t>(</w:t>
            </w:r>
            <w:fldSimple w:instr=" STYLEREF 1 \s ">
              <w:r w:rsidR="00C65322">
                <w:rPr>
                  <w:noProof/>
                </w:rPr>
                <w:t>1</w:t>
              </w:r>
            </w:fldSimple>
            <w:r w:rsidRPr="005C3068">
              <w:t>.</w:t>
            </w:r>
            <w:r>
              <w:t>3</w:t>
            </w:r>
            <w:r w:rsidRPr="005C3068">
              <w:t>)</w:t>
            </w:r>
          </w:p>
        </w:tc>
      </w:tr>
    </w:tbl>
    <w:p w14:paraId="18CE4169" w14:textId="2925EB84" w:rsidR="0039200C" w:rsidRDefault="0039200C" w:rsidP="0039200C">
      <w:pPr>
        <w:ind w:firstLine="0"/>
      </w:pPr>
      <w:r>
        <w:t xml:space="preserve">где </w:t>
      </w:r>
      <m:oMath>
        <m:sSub>
          <m:sSubPr>
            <m:ctrlPr>
              <w:rPr>
                <w:rFonts w:ascii="Cambria Math" w:hAnsi="Cambria Math"/>
                <w:i/>
              </w:rPr>
            </m:ctrlPr>
          </m:sSubPr>
          <m:e>
            <m:r>
              <w:rPr>
                <w:rFonts w:ascii="Cambria Math" w:hAnsi="Cambria Math"/>
              </w:rPr>
              <m:t>Н</m:t>
            </m:r>
          </m:e>
          <m:sub>
            <m:r>
              <w:rPr>
                <w:rFonts w:ascii="Cambria Math" w:hAnsi="Cambria Math"/>
              </w:rPr>
              <m:t>соц</m:t>
            </m:r>
          </m:sub>
        </m:sSub>
      </m:oMath>
      <w:r>
        <w:t xml:space="preserve"> – </w:t>
      </w:r>
      <w:r w:rsidRPr="009358F7">
        <w:t>установленные законодательно нормативы отчисления на социальные нужды</w:t>
      </w:r>
      <w:r>
        <w:t xml:space="preserve"> (</w:t>
      </w:r>
      <m:oMath>
        <m:sSub>
          <m:sSubPr>
            <m:ctrlPr>
              <w:rPr>
                <w:rFonts w:ascii="Cambria Math" w:hAnsi="Cambria Math"/>
                <w:i/>
              </w:rPr>
            </m:ctrlPr>
          </m:sSubPr>
          <m:e>
            <m:r>
              <w:rPr>
                <w:rFonts w:ascii="Cambria Math" w:hAnsi="Cambria Math"/>
              </w:rPr>
              <m:t>Н</m:t>
            </m:r>
          </m:e>
          <m:sub>
            <m:r>
              <w:rPr>
                <w:rFonts w:ascii="Cambria Math" w:hAnsi="Cambria Math"/>
              </w:rPr>
              <m:t>соц</m:t>
            </m:r>
          </m:sub>
        </m:sSub>
        <m:r>
          <w:rPr>
            <w:rFonts w:ascii="Cambria Math" w:hAnsi="Cambria Math"/>
            <w:color w:val="FF0000"/>
          </w:rPr>
          <m:t xml:space="preserve"> </m:t>
        </m:r>
        <m:r>
          <w:rPr>
            <w:rFonts w:ascii="Cambria Math" w:hAnsi="Cambria Math"/>
            <w:color w:val="000000" w:themeColor="text1"/>
          </w:rPr>
          <m:t>= 3</m:t>
        </m:r>
        <m:r>
          <w:rPr>
            <w:rFonts w:ascii="Cambria Math" w:hAnsi="Cambria Math"/>
            <w:color w:val="000000" w:themeColor="text1"/>
          </w:rPr>
          <m:t>5</m:t>
        </m:r>
        <m:r>
          <w:rPr>
            <w:rFonts w:ascii="Cambria Math" w:hAnsi="Cambria Math"/>
            <w:color w:val="000000" w:themeColor="text1"/>
          </w:rPr>
          <m:t>%</m:t>
        </m:r>
      </m:oMath>
      <w:r w:rsidRPr="00C57C26">
        <w:rPr>
          <w:color w:val="000000" w:themeColor="text1"/>
        </w:rPr>
        <w: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2"/>
        <w:gridCol w:w="816"/>
      </w:tblGrid>
      <w:tr w:rsidR="0039200C" w:rsidRPr="005C3068" w14:paraId="50EB8E2A" w14:textId="77777777" w:rsidTr="00A8333F">
        <w:tc>
          <w:tcPr>
            <w:tcW w:w="8432" w:type="dxa"/>
          </w:tcPr>
          <w:p w14:paraId="3BB0244C" w14:textId="2E3EE03D" w:rsidR="0039200C" w:rsidRDefault="008A6E13" w:rsidP="00A8333F">
            <w:pPr>
              <w:ind w:firstLine="720"/>
            </w:pPr>
            <m:oMathPara>
              <m:oMath>
                <m:sSub>
                  <m:sSubPr>
                    <m:ctrlPr>
                      <w:rPr>
                        <w:rFonts w:ascii="Cambria Math" w:hAnsi="Cambria Math"/>
                        <w:i/>
                      </w:rPr>
                    </m:ctrlPr>
                  </m:sSubPr>
                  <m:e>
                    <m:r>
                      <w:rPr>
                        <w:rFonts w:ascii="Cambria Math" w:hAnsi="Cambria Math"/>
                      </w:rPr>
                      <m:t>Р</m:t>
                    </m:r>
                  </m:e>
                  <m:sub>
                    <m:r>
                      <w:rPr>
                        <w:rFonts w:ascii="Cambria Math" w:hAnsi="Cambria Math"/>
                      </w:rPr>
                      <m:t>соц</m:t>
                    </m:r>
                  </m:sub>
                </m:sSub>
                <m:r>
                  <w:rPr>
                    <w:rFonts w:ascii="Cambria Math" w:hAnsi="Cambria Math"/>
                  </w:rPr>
                  <m:t>=</m:t>
                </m:r>
                <m:f>
                  <m:fPr>
                    <m:ctrlPr>
                      <w:rPr>
                        <w:rFonts w:ascii="Cambria Math" w:hAnsi="Cambria Math"/>
                        <w:i/>
                      </w:rPr>
                    </m:ctrlPr>
                  </m:fPr>
                  <m:num>
                    <m:d>
                      <m:dPr>
                        <m:ctrlPr>
                          <w:rPr>
                            <w:rFonts w:ascii="Cambria Math" w:hAnsi="Cambria Math"/>
                            <w:i/>
                          </w:rPr>
                        </m:ctrlPr>
                      </m:dPr>
                      <m:e>
                        <m:r>
                          <m:rPr>
                            <m:sty m:val="p"/>
                          </m:rPr>
                          <w:rPr>
                            <w:rFonts w:ascii="Cambria Math" w:hAnsi="Cambria Math"/>
                          </w:rPr>
                          <m:t>1122.64</m:t>
                        </m:r>
                        <m:r>
                          <w:rPr>
                            <w:rFonts w:ascii="Cambria Math" w:hAnsi="Cambria Math"/>
                          </w:rPr>
                          <m:t>+392.93</m:t>
                        </m:r>
                      </m:e>
                    </m:d>
                    <m:r>
                      <w:rPr>
                        <w:rFonts w:ascii="Cambria Math" w:hAnsi="Cambria Math"/>
                      </w:rPr>
                      <m:t>∙3</m:t>
                    </m:r>
                    <m:r>
                      <w:rPr>
                        <w:rFonts w:ascii="Cambria Math" w:hAnsi="Cambria Math"/>
                      </w:rPr>
                      <m:t>5</m:t>
                    </m:r>
                  </m:num>
                  <m:den>
                    <m:r>
                      <w:rPr>
                        <w:rFonts w:ascii="Cambria Math" w:hAnsi="Cambria Math"/>
                      </w:rPr>
                      <m:t>100</m:t>
                    </m:r>
                  </m:den>
                </m:f>
                <m:r>
                  <w:rPr>
                    <w:rFonts w:ascii="Cambria Math" w:hAnsi="Cambria Math"/>
                  </w:rPr>
                  <m:t xml:space="preserve"> = </m:t>
                </m:r>
                <m:r>
                  <w:rPr>
                    <w:rFonts w:ascii="Cambria Math" w:hAnsi="Cambria Math"/>
                  </w:rPr>
                  <m:t>530</m:t>
                </m:r>
                <m:r>
                  <w:rPr>
                    <w:rFonts w:ascii="Cambria Math" w:hAnsi="Cambria Math"/>
                  </w:rPr>
                  <m:t>.</m:t>
                </m:r>
                <m:r>
                  <w:rPr>
                    <w:rFonts w:ascii="Cambria Math" w:hAnsi="Cambria Math"/>
                  </w:rPr>
                  <m:t>45</m:t>
                </m:r>
                <m:r>
                  <w:rPr>
                    <w:rFonts w:ascii="Cambria Math" w:hAnsi="Cambria Math"/>
                  </w:rPr>
                  <m:t xml:space="preserve"> руб.</m:t>
                </m:r>
              </m:oMath>
            </m:oMathPara>
          </w:p>
        </w:tc>
        <w:tc>
          <w:tcPr>
            <w:tcW w:w="816" w:type="dxa"/>
          </w:tcPr>
          <w:p w14:paraId="6F6D5890" w14:textId="29552FD1" w:rsidR="0039200C" w:rsidRPr="005C3068" w:rsidRDefault="0039200C" w:rsidP="00A8333F">
            <w:pPr>
              <w:pStyle w:val="af0"/>
            </w:pPr>
            <w:r w:rsidRPr="005C3068">
              <w:t>(</w:t>
            </w:r>
            <w:fldSimple w:instr=" STYLEREF 1 \s ">
              <w:r w:rsidR="00C65322">
                <w:rPr>
                  <w:noProof/>
                </w:rPr>
                <w:t>1</w:t>
              </w:r>
            </w:fldSimple>
            <w:r w:rsidRPr="005C3068">
              <w:t>.</w:t>
            </w:r>
            <w:r>
              <w:t>4</w:t>
            </w:r>
            <w:r w:rsidRPr="005C3068">
              <w:t>)</w:t>
            </w:r>
          </w:p>
        </w:tc>
      </w:tr>
    </w:tbl>
    <w:p w14:paraId="19BD9042" w14:textId="77777777" w:rsidR="0039200C" w:rsidRPr="00DD6976" w:rsidRDefault="0039200C" w:rsidP="0039200C">
      <w:pPr>
        <w:ind w:firstLine="0"/>
      </w:pPr>
    </w:p>
    <w:p w14:paraId="1853ED73" w14:textId="77777777" w:rsidR="0039200C" w:rsidRDefault="0039200C" w:rsidP="0039200C">
      <w:pPr>
        <w:pStyle w:val="Heading3"/>
        <w:ind w:left="0" w:firstLine="709"/>
      </w:pPr>
      <w:r w:rsidRPr="00DD6976">
        <w:t>Накладные расходы</w:t>
      </w:r>
    </w:p>
    <w:p w14:paraId="66C91477" w14:textId="77777777" w:rsidR="0039200C" w:rsidRDefault="0039200C" w:rsidP="0039200C">
      <w:r w:rsidRPr="002A2A95">
        <w:t>В статью «Накладные расходы» включаются расходы по управлению и хозяйственному обслуживанию. Они определяются в процентах к основной заработной плате:</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2"/>
        <w:gridCol w:w="816"/>
      </w:tblGrid>
      <w:tr w:rsidR="0039200C" w:rsidRPr="005C3068" w14:paraId="59B73DEB" w14:textId="77777777" w:rsidTr="00A8333F">
        <w:tc>
          <w:tcPr>
            <w:tcW w:w="8432" w:type="dxa"/>
          </w:tcPr>
          <w:p w14:paraId="4B230234" w14:textId="690AB900" w:rsidR="0039200C" w:rsidRDefault="008A6E13" w:rsidP="00A8333F">
            <m:oMathPara>
              <m:oMath>
                <m:sSub>
                  <m:sSubPr>
                    <m:ctrlPr>
                      <w:rPr>
                        <w:rFonts w:ascii="Cambria Math" w:hAnsi="Cambria Math"/>
                        <w:i/>
                      </w:rPr>
                    </m:ctrlPr>
                  </m:sSubPr>
                  <m:e>
                    <m:r>
                      <w:rPr>
                        <w:rFonts w:ascii="Cambria Math" w:hAnsi="Cambria Math"/>
                      </w:rPr>
                      <m:t>Р</m:t>
                    </m:r>
                  </m:e>
                  <m:sub>
                    <m:r>
                      <w:rPr>
                        <w:rFonts w:ascii="Cambria Math" w:hAnsi="Cambria Math"/>
                      </w:rPr>
                      <m:t>н</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 xml:space="preserve"> ∙ </m:t>
                    </m:r>
                    <m:sSub>
                      <m:sSubPr>
                        <m:ctrlPr>
                          <w:rPr>
                            <w:rFonts w:ascii="Cambria Math" w:hAnsi="Cambria Math"/>
                            <w:i/>
                          </w:rPr>
                        </m:ctrlPr>
                      </m:sSubPr>
                      <m:e>
                        <m:r>
                          <w:rPr>
                            <w:rFonts w:ascii="Cambria Math" w:hAnsi="Cambria Math"/>
                          </w:rPr>
                          <m:t>Н</m:t>
                        </m:r>
                      </m:e>
                      <m:sub>
                        <m:r>
                          <w:rPr>
                            <w:rFonts w:ascii="Cambria Math" w:hAnsi="Cambria Math"/>
                          </w:rPr>
                          <m:t>н</m:t>
                        </m:r>
                      </m:sub>
                    </m:sSub>
                  </m:num>
                  <m:den>
                    <m:r>
                      <w:rPr>
                        <w:rFonts w:ascii="Cambria Math" w:hAnsi="Cambria Math"/>
                      </w:rPr>
                      <m:t>100</m:t>
                    </m:r>
                  </m:den>
                </m:f>
                <m:r>
                  <w:rPr>
                    <w:rFonts w:ascii="Cambria Math" w:hAnsi="Cambria Math"/>
                  </w:rPr>
                  <m:t>,</m:t>
                </m:r>
              </m:oMath>
            </m:oMathPara>
          </w:p>
        </w:tc>
        <w:tc>
          <w:tcPr>
            <w:tcW w:w="816" w:type="dxa"/>
          </w:tcPr>
          <w:p w14:paraId="19187117" w14:textId="2554999B" w:rsidR="0039200C" w:rsidRPr="005C3068" w:rsidRDefault="0039200C" w:rsidP="00A8333F">
            <w:pPr>
              <w:pStyle w:val="af0"/>
            </w:pPr>
            <w:r w:rsidRPr="005C3068">
              <w:t>(</w:t>
            </w:r>
            <w:fldSimple w:instr=" STYLEREF 1 \s ">
              <w:r w:rsidR="00C65322">
                <w:rPr>
                  <w:noProof/>
                </w:rPr>
                <w:t>1</w:t>
              </w:r>
            </w:fldSimple>
            <w:r w:rsidRPr="005C3068">
              <w:t>.</w:t>
            </w:r>
            <w:r w:rsidR="00C65322">
              <w:t>5</w:t>
            </w:r>
            <w:r w:rsidRPr="005C3068">
              <w:t>)</w:t>
            </w:r>
          </w:p>
        </w:tc>
      </w:tr>
    </w:tbl>
    <w:p w14:paraId="65CF53E9" w14:textId="77777777" w:rsidR="0039200C" w:rsidRDefault="0039200C" w:rsidP="0039200C">
      <w:pPr>
        <w:ind w:firstLine="0"/>
      </w:pPr>
      <w:r>
        <w:t xml:space="preserve">где </w:t>
      </w:r>
      <m:oMath>
        <m:sSub>
          <m:sSubPr>
            <m:ctrlPr>
              <w:rPr>
                <w:rFonts w:ascii="Cambria Math" w:hAnsi="Cambria Math"/>
                <w:i/>
              </w:rPr>
            </m:ctrlPr>
          </m:sSubPr>
          <m:e>
            <m:r>
              <w:rPr>
                <w:rFonts w:ascii="Cambria Math" w:hAnsi="Cambria Math"/>
              </w:rPr>
              <m:t>Н</m:t>
            </m:r>
          </m:e>
          <m:sub>
            <m:r>
              <w:rPr>
                <w:rFonts w:ascii="Cambria Math" w:hAnsi="Cambria Math"/>
              </w:rPr>
              <m:t>н</m:t>
            </m:r>
          </m:sub>
        </m:sSub>
      </m:oMath>
      <w:r>
        <w:t xml:space="preserve"> – </w:t>
      </w:r>
      <w:r>
        <w:rPr>
          <w:sz w:val="26"/>
        </w:rPr>
        <w:t>норматив</w:t>
      </w:r>
      <w:r>
        <w:rPr>
          <w:spacing w:val="-12"/>
          <w:sz w:val="26"/>
        </w:rPr>
        <w:t xml:space="preserve"> </w:t>
      </w:r>
      <w:r>
        <w:rPr>
          <w:sz w:val="26"/>
        </w:rPr>
        <w:t>на</w:t>
      </w:r>
      <w:r>
        <w:rPr>
          <w:spacing w:val="-11"/>
          <w:sz w:val="26"/>
        </w:rPr>
        <w:t xml:space="preserve"> </w:t>
      </w:r>
      <w:r>
        <w:rPr>
          <w:sz w:val="26"/>
        </w:rPr>
        <w:t>накладных</w:t>
      </w:r>
      <w:r>
        <w:rPr>
          <w:spacing w:val="-12"/>
          <w:sz w:val="26"/>
        </w:rPr>
        <w:t xml:space="preserve"> </w:t>
      </w:r>
      <w:r>
        <w:rPr>
          <w:sz w:val="26"/>
        </w:rPr>
        <w:t>расходов</w:t>
      </w:r>
      <w:r>
        <w:t xml:space="preserve"> (</w:t>
      </w:r>
      <m:oMath>
        <m:sSub>
          <m:sSubPr>
            <m:ctrlPr>
              <w:rPr>
                <w:rFonts w:ascii="Cambria Math" w:hAnsi="Cambria Math"/>
                <w:i/>
              </w:rPr>
            </m:ctrlPr>
          </m:sSubPr>
          <m:e>
            <m:r>
              <w:rPr>
                <w:rFonts w:ascii="Cambria Math" w:hAnsi="Cambria Math"/>
              </w:rPr>
              <m:t>Н</m:t>
            </m:r>
          </m:e>
          <m:sub>
            <m:r>
              <w:rPr>
                <w:rFonts w:ascii="Cambria Math" w:hAnsi="Cambria Math"/>
              </w:rPr>
              <m:t>н</m:t>
            </m:r>
          </m:sub>
        </m:sSub>
        <m:r>
          <w:rPr>
            <w:rFonts w:ascii="Cambria Math" w:hAnsi="Cambria Math"/>
          </w:rPr>
          <m:t xml:space="preserve"> = 50-100%</m:t>
        </m:r>
      </m:oMath>
      <w:r>
        <w: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2"/>
        <w:gridCol w:w="816"/>
      </w:tblGrid>
      <w:tr w:rsidR="0039200C" w:rsidRPr="005C3068" w14:paraId="722F1E59" w14:textId="77777777" w:rsidTr="00A8333F">
        <w:tc>
          <w:tcPr>
            <w:tcW w:w="8432" w:type="dxa"/>
          </w:tcPr>
          <w:p w14:paraId="5DD2EEEE" w14:textId="52D334CA" w:rsidR="0039200C" w:rsidRPr="006209E9" w:rsidRDefault="008A6E13" w:rsidP="00A8333F">
            <m:oMathPara>
              <m:oMath>
                <m:sSub>
                  <m:sSubPr>
                    <m:ctrlPr>
                      <w:rPr>
                        <w:rFonts w:ascii="Cambria Math" w:hAnsi="Cambria Math"/>
                        <w:i/>
                      </w:rPr>
                    </m:ctrlPr>
                  </m:sSubPr>
                  <m:e>
                    <m:r>
                      <w:rPr>
                        <w:rFonts w:ascii="Cambria Math" w:hAnsi="Cambria Math"/>
                      </w:rPr>
                      <m:t>Р</m:t>
                    </m:r>
                  </m:e>
                  <m:sub>
                    <m:r>
                      <w:rPr>
                        <w:rFonts w:ascii="Cambria Math" w:hAnsi="Cambria Math"/>
                      </w:rPr>
                      <m:t>н</m:t>
                    </m:r>
                  </m:sub>
                </m:sSub>
                <m:r>
                  <w:rPr>
                    <w:rFonts w:ascii="Cambria Math" w:hAnsi="Cambria Math"/>
                  </w:rPr>
                  <m:t>=</m:t>
                </m:r>
                <m:f>
                  <m:fPr>
                    <m:ctrlPr>
                      <w:rPr>
                        <w:rFonts w:ascii="Cambria Math" w:hAnsi="Cambria Math"/>
                        <w:i/>
                      </w:rPr>
                    </m:ctrlPr>
                  </m:fPr>
                  <m:num>
                    <m:r>
                      <m:rPr>
                        <m:sty m:val="p"/>
                      </m:rPr>
                      <w:rPr>
                        <w:rFonts w:ascii="Cambria Math" w:hAnsi="Cambria Math"/>
                      </w:rPr>
                      <m:t>1122.64</m:t>
                    </m:r>
                    <m:r>
                      <w:rPr>
                        <w:rFonts w:ascii="Cambria Math" w:hAnsi="Cambria Math"/>
                      </w:rPr>
                      <m:t>∙ 100</m:t>
                    </m:r>
                  </m:num>
                  <m:den>
                    <m:r>
                      <w:rPr>
                        <w:rFonts w:ascii="Cambria Math" w:hAnsi="Cambria Math"/>
                      </w:rPr>
                      <m:t>100</m:t>
                    </m:r>
                  </m:den>
                </m:f>
                <m:r>
                  <w:rPr>
                    <w:rFonts w:ascii="Cambria Math" w:hAnsi="Cambria Math"/>
                  </w:rPr>
                  <m:t xml:space="preserve"> = </m:t>
                </m:r>
                <m:r>
                  <m:rPr>
                    <m:sty m:val="p"/>
                  </m:rPr>
                  <w:rPr>
                    <w:rFonts w:ascii="Cambria Math" w:hAnsi="Cambria Math"/>
                  </w:rPr>
                  <m:t>1122.64</m:t>
                </m:r>
                <m:r>
                  <w:rPr>
                    <w:rFonts w:ascii="Cambria Math" w:hAnsi="Cambria Math"/>
                  </w:rPr>
                  <m:t xml:space="preserve"> руб.</m:t>
                </m:r>
              </m:oMath>
            </m:oMathPara>
          </w:p>
          <w:p w14:paraId="0024FFC6" w14:textId="77777777" w:rsidR="0039200C" w:rsidRDefault="0039200C" w:rsidP="00A8333F"/>
        </w:tc>
        <w:tc>
          <w:tcPr>
            <w:tcW w:w="816" w:type="dxa"/>
          </w:tcPr>
          <w:p w14:paraId="26750435" w14:textId="3CCC10E2" w:rsidR="0039200C" w:rsidRPr="005C3068" w:rsidRDefault="0039200C" w:rsidP="00A8333F">
            <w:pPr>
              <w:pStyle w:val="af0"/>
            </w:pPr>
            <w:r w:rsidRPr="005C3068">
              <w:t>(</w:t>
            </w:r>
            <w:fldSimple w:instr=" STYLEREF 1 \s ">
              <w:r w:rsidR="00C65322">
                <w:rPr>
                  <w:noProof/>
                </w:rPr>
                <w:t>1</w:t>
              </w:r>
            </w:fldSimple>
            <w:r w:rsidRPr="005C3068">
              <w:t>.</w:t>
            </w:r>
            <w:r w:rsidR="00C65322">
              <w:t>6</w:t>
            </w:r>
            <w:r w:rsidRPr="005C3068">
              <w:t>)</w:t>
            </w:r>
          </w:p>
        </w:tc>
      </w:tr>
    </w:tbl>
    <w:p w14:paraId="2D5EF3BE" w14:textId="77777777" w:rsidR="0039200C" w:rsidRDefault="0039200C" w:rsidP="0039200C">
      <w:pPr>
        <w:pStyle w:val="Heading3"/>
        <w:ind w:left="0" w:firstLine="709"/>
      </w:pPr>
      <w:r w:rsidRPr="00DD6976">
        <w:t>Полная себестоимость</w:t>
      </w:r>
    </w:p>
    <w:p w14:paraId="2EB99957" w14:textId="77777777" w:rsidR="0039200C" w:rsidRDefault="0039200C" w:rsidP="0039200C">
      <w:pPr>
        <w:ind w:firstLine="426"/>
      </w:pPr>
      <w:r w:rsidRPr="000072CF">
        <w:t>Полная себестоимость научно-исследовательской работы рассчитывается по следующей формуле:</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2"/>
        <w:gridCol w:w="816"/>
      </w:tblGrid>
      <w:tr w:rsidR="0039200C" w:rsidRPr="005C3068" w14:paraId="5612B37F" w14:textId="77777777" w:rsidTr="00A8333F">
        <w:tc>
          <w:tcPr>
            <w:tcW w:w="8432" w:type="dxa"/>
          </w:tcPr>
          <w:p w14:paraId="213C65DD" w14:textId="7DA8EF7B" w:rsidR="0039200C" w:rsidRDefault="008A6E13" w:rsidP="00A8333F">
            <m:oMath>
              <m:sSub>
                <m:sSubPr>
                  <m:ctrlPr>
                    <w:rPr>
                      <w:rFonts w:ascii="Cambria Math" w:hAnsi="Cambria Math"/>
                      <w:i/>
                    </w:rPr>
                  </m:ctrlPr>
                </m:sSubPr>
                <m:e>
                  <m:r>
                    <w:rPr>
                      <w:rFonts w:ascii="Cambria Math" w:hAnsi="Cambria Math"/>
                    </w:rPr>
                    <m:t>С</m:t>
                  </m:r>
                </m:e>
                <m:sub>
                  <m:r>
                    <w:rPr>
                      <w:rFonts w:ascii="Cambria Math" w:hAnsi="Cambria Math"/>
                    </w:rPr>
                    <m:t>п</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э</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об</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соц</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н</m:t>
                  </m:r>
                </m:sub>
              </m:sSub>
              <m:r>
                <w:rPr>
                  <w:rFonts w:ascii="Cambria Math" w:hAnsi="Cambria Math"/>
                </w:rPr>
                <m:t xml:space="preserve"> = </m:t>
              </m:r>
              <m:r>
                <w:rPr>
                  <w:rFonts w:ascii="Cambria Math" w:hAnsi="Cambria Math"/>
                </w:rPr>
                <m:t>16</m:t>
              </m:r>
              <m:r>
                <m:rPr>
                  <m:sty m:val="p"/>
                </m:rPr>
                <w:rPr>
                  <w:rFonts w:ascii="Cambria Math" w:hAnsi="Cambria Math"/>
                </w:rPr>
                <m:t>.</m:t>
              </m:r>
              <m:r>
                <m:rPr>
                  <m:sty m:val="p"/>
                </m:rPr>
                <w:rPr>
                  <w:rFonts w:ascii="Cambria Math" w:hAnsi="Cambria Math"/>
                </w:rPr>
                <m:t>57</m:t>
              </m:r>
              <m:r>
                <m:rPr>
                  <m:sty m:val="p"/>
                </m:rPr>
                <w:rPr>
                  <w:rFonts w:ascii="Cambria Math" w:hAnsi="Cambria Math"/>
                </w:rPr>
                <m:t xml:space="preserve"> +</m:t>
              </m:r>
              <m:r>
                <w:rPr>
                  <w:rFonts w:ascii="Cambria Math" w:hAnsi="Cambria Math"/>
                </w:rPr>
                <m:t xml:space="preserve"> </m:t>
              </m:r>
              <m:r>
                <m:rPr>
                  <m:sty m:val="p"/>
                </m:rPr>
                <w:rPr>
                  <w:rFonts w:ascii="Cambria Math" w:hAnsi="Cambria Math"/>
                </w:rPr>
                <m:t>2417.57</m:t>
              </m:r>
              <m:r>
                <m:rPr>
                  <m:sty m:val="p"/>
                </m:rPr>
                <w:rPr>
                  <w:rFonts w:ascii="Cambria Math" w:hAnsi="Cambria Math"/>
                </w:rPr>
                <m:t xml:space="preserve"> + </m:t>
              </m:r>
              <m:r>
                <m:rPr>
                  <m:sty m:val="p"/>
                </m:rPr>
                <w:rPr>
                  <w:rFonts w:ascii="Cambria Math" w:hAnsi="Cambria Math"/>
                </w:rPr>
                <m:t>1122.64</m:t>
              </m:r>
              <m:r>
                <m:rPr>
                  <m:sty m:val="p"/>
                </m:rPr>
                <w:rPr>
                  <w:rFonts w:ascii="Cambria Math" w:hAnsi="Cambria Math"/>
                </w:rPr>
                <m:t xml:space="preserve"> +</m:t>
              </m:r>
              <m:r>
                <w:rPr>
                  <w:rFonts w:ascii="Cambria Math" w:hAnsi="Cambria Math"/>
                </w:rPr>
                <m:t xml:space="preserve"> 392.93 + </m:t>
              </m:r>
              <m:r>
                <w:rPr>
                  <w:rFonts w:ascii="Cambria Math" w:hAnsi="Cambria Math"/>
                </w:rPr>
                <m:t>530.45</m:t>
              </m:r>
              <m:r>
                <w:rPr>
                  <w:rFonts w:ascii="Cambria Math" w:hAnsi="Cambria Math"/>
                </w:rPr>
                <m:t xml:space="preserve"> + </m:t>
              </m:r>
              <m:r>
                <m:rPr>
                  <m:sty m:val="p"/>
                </m:rPr>
                <w:rPr>
                  <w:rFonts w:ascii="Cambria Math" w:hAnsi="Cambria Math"/>
                </w:rPr>
                <m:t>1122.</m:t>
              </m:r>
              <m:r>
                <m:rPr>
                  <m:sty m:val="p"/>
                </m:rPr>
                <w:rPr>
                  <w:rFonts w:ascii="Cambria Math" w:hAnsi="Cambria Math"/>
                  <w:color w:val="000000" w:themeColor="text1"/>
                </w:rPr>
                <m:t>64</m:t>
              </m:r>
              <m:r>
                <w:rPr>
                  <w:rFonts w:ascii="Cambria Math" w:hAnsi="Cambria Math"/>
                  <w:color w:val="000000" w:themeColor="text1"/>
                </w:rPr>
                <m:t xml:space="preserve"> = 5</m:t>
              </m:r>
              <m:r>
                <w:rPr>
                  <w:rFonts w:ascii="Cambria Math" w:hAnsi="Cambria Math"/>
                  <w:color w:val="000000" w:themeColor="text1"/>
                </w:rPr>
                <m:t>602</m:t>
              </m:r>
              <m:r>
                <w:rPr>
                  <w:rFonts w:ascii="Cambria Math" w:hAnsi="Cambria Math"/>
                  <w:color w:val="000000" w:themeColor="text1"/>
                </w:rPr>
                <m:t>.</m:t>
              </m:r>
              <m:r>
                <w:rPr>
                  <w:rFonts w:ascii="Cambria Math" w:hAnsi="Cambria Math"/>
                  <w:color w:val="000000" w:themeColor="text1"/>
                </w:rPr>
                <m:t>8 руб.</m:t>
              </m:r>
            </m:oMath>
            <w:r w:rsidR="0039200C" w:rsidRPr="00C57C26">
              <w:rPr>
                <w:color w:val="000000" w:themeColor="text1"/>
              </w:rPr>
              <w:t xml:space="preserve">  </w:t>
            </w:r>
          </w:p>
        </w:tc>
        <w:tc>
          <w:tcPr>
            <w:tcW w:w="816" w:type="dxa"/>
          </w:tcPr>
          <w:p w14:paraId="251C9F29" w14:textId="28693B65" w:rsidR="0039200C" w:rsidRPr="005C3068" w:rsidRDefault="0039200C" w:rsidP="00A8333F">
            <w:pPr>
              <w:pStyle w:val="af0"/>
            </w:pPr>
            <w:r w:rsidRPr="005C3068">
              <w:t>(</w:t>
            </w:r>
            <w:fldSimple w:instr=" STYLEREF 1 \s ">
              <w:r w:rsidR="00C65322">
                <w:rPr>
                  <w:noProof/>
                </w:rPr>
                <w:t>1</w:t>
              </w:r>
            </w:fldSimple>
            <w:r w:rsidRPr="005C3068">
              <w:t>.</w:t>
            </w:r>
            <w:r w:rsidR="00C65322">
              <w:t>7</w:t>
            </w:r>
            <w:r w:rsidRPr="005C3068">
              <w:t>)</w:t>
            </w:r>
          </w:p>
        </w:tc>
      </w:tr>
    </w:tbl>
    <w:p w14:paraId="22C6F14B" w14:textId="7DE1846A" w:rsidR="00D15C58" w:rsidRDefault="00D15C58" w:rsidP="00D15C58">
      <w:pPr>
        <w:ind w:firstLine="708"/>
        <w:rPr>
          <w:color w:val="000000" w:themeColor="text1"/>
        </w:rPr>
      </w:pPr>
      <w:r>
        <w:t>Исследование по теме «</w:t>
      </w:r>
      <w:r w:rsidRPr="00D15C58">
        <w:t>Система повышения разборчивости речи на основе слухового восприятия и компрессии динамического диапазона сигнала</w:t>
      </w:r>
      <w:r>
        <w:t>»</w:t>
      </w:r>
      <w:r w:rsidRPr="00D15C58">
        <w:t xml:space="preserve"> </w:t>
      </w:r>
      <w:r>
        <w:t xml:space="preserve">проводилось в течение 99 дней исследовательской командой в составе двух специалистов и затраты на проведение исследования составили </w:t>
      </w:r>
      <m:oMath>
        <m:r>
          <w:rPr>
            <w:rFonts w:ascii="Cambria Math" w:hAnsi="Cambria Math"/>
            <w:color w:val="000000" w:themeColor="text1"/>
          </w:rPr>
          <m:t>5602.8 руб.</m:t>
        </m:r>
      </m:oMath>
      <w:r w:rsidRPr="00C57C26">
        <w:rPr>
          <w:color w:val="000000" w:themeColor="text1"/>
        </w:rPr>
        <w:t xml:space="preserve"> </w:t>
      </w:r>
    </w:p>
    <w:p w14:paraId="1E734EC3" w14:textId="178D4CC5" w:rsidR="0039200C" w:rsidRDefault="00D15C58" w:rsidP="00D15C58">
      <w:pPr>
        <w:ind w:firstLine="708"/>
      </w:pPr>
      <w:r w:rsidRPr="00C57C26">
        <w:rPr>
          <w:color w:val="000000" w:themeColor="text1"/>
        </w:rPr>
        <w:t xml:space="preserve"> </w:t>
      </w:r>
    </w:p>
    <w:p w14:paraId="48A14C35" w14:textId="216DD4D2" w:rsidR="0039200C" w:rsidRPr="00C57C26" w:rsidRDefault="00D15C58" w:rsidP="0039200C">
      <w:pPr>
        <w:pStyle w:val="Heading2"/>
        <w:ind w:left="0" w:firstLine="709"/>
        <w:rPr>
          <w:color w:val="000000" w:themeColor="text1"/>
        </w:rPr>
      </w:pPr>
      <w:r>
        <w:rPr>
          <w:color w:val="000000" w:themeColor="text1"/>
        </w:rPr>
        <w:t>Оценка уровня</w:t>
      </w:r>
      <w:r w:rsidR="00C57C26" w:rsidRPr="00C57C26">
        <w:rPr>
          <w:color w:val="000000" w:themeColor="text1"/>
        </w:rPr>
        <w:t xml:space="preserve"> </w:t>
      </w:r>
      <w:r>
        <w:rPr>
          <w:color w:val="000000" w:themeColor="text1"/>
        </w:rPr>
        <w:t xml:space="preserve">качества </w:t>
      </w:r>
      <w:r w:rsidR="00C57C26" w:rsidRPr="00C57C26">
        <w:rPr>
          <w:color w:val="000000" w:themeColor="text1"/>
        </w:rPr>
        <w:t>научно-технического результат</w:t>
      </w:r>
      <w:r w:rsidR="00C57C26">
        <w:rPr>
          <w:color w:val="000000" w:themeColor="text1"/>
        </w:rPr>
        <w:t>а</w:t>
      </w:r>
    </w:p>
    <w:p w14:paraId="6E68BF88" w14:textId="5B6834FA" w:rsidR="0039200C" w:rsidRDefault="0039200C" w:rsidP="00C57C26">
      <w:r w:rsidRPr="00003A3C">
        <w:t>При оценке научной (научно-технической) результативности НИОКР используют различные критерии. Важнейшими из них являются новизна, значимость для науки и практики, объективность, доказательность, точность. Признаки-критерии выражаются с помощью показателей, отражающих способы измерения степени проявления используемых признаков-критериев при оценке результатов научной деятельности. Показатели каждого признака-критерия классифицируются по пяти уровням качества. По каждому показателю даётся развёрнутая характеристика и количественное выражение в баллах</w:t>
      </w:r>
      <w:r w:rsidR="00C57C26">
        <w:t xml:space="preserve">. </w:t>
      </w:r>
      <w:r w:rsidRPr="00003A3C">
        <w:t>Балл, равный 1, соответствует самому низкому уровню признака-</w:t>
      </w:r>
      <w:r w:rsidRPr="00003A3C">
        <w:lastRenderedPageBreak/>
        <w:t xml:space="preserve">критерия. Чем больше балл, тем выше результат научных исследований по признаку-критерию. Балл, равный 5, соответствует высшей степени проявления признака-критерия. Характеристика и количественное выражение в баллах по каждому критерию представлены в таблице </w:t>
      </w:r>
      <w:r>
        <w:t>1</w:t>
      </w:r>
      <w:r w:rsidRPr="00003A3C">
        <w:t>.6.</w:t>
      </w:r>
    </w:p>
    <w:p w14:paraId="47C53DF3" w14:textId="77777777" w:rsidR="00C57C26" w:rsidRPr="00F05989" w:rsidRDefault="00C57C26" w:rsidP="00C57C26"/>
    <w:p w14:paraId="4388B6BF" w14:textId="26DDDB49" w:rsidR="0039200C" w:rsidRPr="009F419C" w:rsidRDefault="0039200C" w:rsidP="0039200C">
      <w:pPr>
        <w:pStyle w:val="a4"/>
        <w:rPr>
          <w:lang w:val="ru-RU"/>
        </w:rPr>
      </w:pPr>
      <w:r>
        <w:rPr>
          <w:lang w:val="ru-RU"/>
        </w:rPr>
        <w:t>Т</w:t>
      </w:r>
      <w:r w:rsidRPr="009F419C">
        <w:rPr>
          <w:lang w:val="ru-RU"/>
        </w:rPr>
        <w:t>аблица</w:t>
      </w:r>
      <w:r>
        <w:rPr>
          <w:lang w:val="ru-RU"/>
        </w:rPr>
        <w:t xml:space="preserve"> </w:t>
      </w:r>
      <w:r>
        <w:fldChar w:fldCharType="begin"/>
      </w:r>
      <w:r w:rsidRPr="009F419C">
        <w:rPr>
          <w:lang w:val="ru-RU"/>
        </w:rPr>
        <w:instrText xml:space="preserve"> </w:instrText>
      </w:r>
      <w:r>
        <w:instrText>STYLEREF</w:instrText>
      </w:r>
      <w:r w:rsidRPr="009F419C">
        <w:rPr>
          <w:lang w:val="ru-RU"/>
        </w:rPr>
        <w:instrText xml:space="preserve"> 1 \</w:instrText>
      </w:r>
      <w:r>
        <w:instrText>s</w:instrText>
      </w:r>
      <w:r w:rsidRPr="009F419C">
        <w:rPr>
          <w:lang w:val="ru-RU"/>
        </w:rPr>
        <w:instrText xml:space="preserve"> </w:instrText>
      </w:r>
      <w:r>
        <w:fldChar w:fldCharType="separate"/>
      </w:r>
      <w:r w:rsidR="00C65322" w:rsidRPr="00C65322">
        <w:rPr>
          <w:noProof/>
          <w:lang w:val="ru-RU"/>
        </w:rPr>
        <w:t>1</w:t>
      </w:r>
      <w:r>
        <w:fldChar w:fldCharType="end"/>
      </w:r>
      <w:r w:rsidRPr="009F419C">
        <w:rPr>
          <w:lang w:val="ru-RU"/>
        </w:rPr>
        <w:t>.</w:t>
      </w:r>
      <w:r w:rsidR="00BB4F46">
        <w:rPr>
          <w:lang w:val="ru-RU"/>
        </w:rPr>
        <w:t>5</w:t>
      </w:r>
      <w:r>
        <w:rPr>
          <w:lang w:val="ru-RU"/>
        </w:rPr>
        <w:t xml:space="preserve"> </w:t>
      </w:r>
      <w:r w:rsidRPr="00B14C46">
        <w:rPr>
          <w:lang w:val="ru-RU"/>
        </w:rPr>
        <w:t>–</w:t>
      </w:r>
      <w:r w:rsidRPr="00E323AA">
        <w:rPr>
          <w:color w:val="FF0000"/>
          <w:lang w:val="ru-RU"/>
        </w:rPr>
        <w:t xml:space="preserve"> </w:t>
      </w:r>
      <w:r w:rsidR="00C57C26" w:rsidRPr="00C57C26">
        <w:rPr>
          <w:color w:val="000000" w:themeColor="text1"/>
          <w:szCs w:val="28"/>
          <w:lang w:val="ru-RU"/>
        </w:rPr>
        <w:t>Расчет научно-технического результата</w:t>
      </w:r>
    </w:p>
    <w:tbl>
      <w:tblPr>
        <w:tblW w:w="4942"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5"/>
        <w:gridCol w:w="2267"/>
        <w:gridCol w:w="3119"/>
        <w:gridCol w:w="1277"/>
        <w:gridCol w:w="1133"/>
        <w:gridCol w:w="987"/>
      </w:tblGrid>
      <w:tr w:rsidR="0039200C" w14:paraId="27EBAA7A" w14:textId="77777777" w:rsidTr="00045DDE">
        <w:tc>
          <w:tcPr>
            <w:tcW w:w="246" w:type="pct"/>
            <w:shd w:val="clear" w:color="auto" w:fill="auto"/>
            <w:vAlign w:val="center"/>
          </w:tcPr>
          <w:p w14:paraId="6ED79E6B" w14:textId="77777777" w:rsidR="0039200C" w:rsidRDefault="0039200C" w:rsidP="00A8333F">
            <w:pPr>
              <w:pStyle w:val="5"/>
              <w:ind w:firstLine="0"/>
              <w:jc w:val="center"/>
            </w:pPr>
            <w:r>
              <w:t>№</w:t>
            </w:r>
          </w:p>
        </w:tc>
        <w:tc>
          <w:tcPr>
            <w:tcW w:w="1227" w:type="pct"/>
          </w:tcPr>
          <w:p w14:paraId="60E55153" w14:textId="77777777" w:rsidR="0039200C" w:rsidRDefault="0039200C" w:rsidP="00A8333F">
            <w:pPr>
              <w:pStyle w:val="5"/>
              <w:ind w:firstLine="0"/>
              <w:jc w:val="center"/>
            </w:pPr>
            <w:r w:rsidRPr="00003A3C">
              <w:t>Критерий</w:t>
            </w:r>
          </w:p>
        </w:tc>
        <w:tc>
          <w:tcPr>
            <w:tcW w:w="1688" w:type="pct"/>
            <w:shd w:val="clear" w:color="auto" w:fill="auto"/>
            <w:vAlign w:val="center"/>
          </w:tcPr>
          <w:p w14:paraId="586DD111" w14:textId="77777777" w:rsidR="0039200C" w:rsidRDefault="0039200C" w:rsidP="00A8333F">
            <w:pPr>
              <w:pStyle w:val="5"/>
              <w:ind w:firstLine="0"/>
              <w:jc w:val="center"/>
            </w:pPr>
            <w:r w:rsidRPr="00003A3C">
              <w:t>Характеристика</w:t>
            </w:r>
          </w:p>
        </w:tc>
        <w:tc>
          <w:tcPr>
            <w:tcW w:w="691" w:type="pct"/>
          </w:tcPr>
          <w:p w14:paraId="07FA52F2" w14:textId="05BEF395" w:rsidR="0039200C" w:rsidRPr="0093452F" w:rsidRDefault="0039200C" w:rsidP="00A8333F">
            <w:pPr>
              <w:pStyle w:val="5"/>
              <w:ind w:firstLine="0"/>
              <w:jc w:val="center"/>
            </w:pPr>
            <w:r w:rsidRPr="00003A3C">
              <w:t>Ур</w:t>
            </w:r>
            <w:r w:rsidR="00D15C58">
              <w:t>ове</w:t>
            </w:r>
            <w:r w:rsidRPr="00003A3C">
              <w:t>нь</w:t>
            </w:r>
          </w:p>
        </w:tc>
        <w:tc>
          <w:tcPr>
            <w:tcW w:w="613" w:type="pct"/>
          </w:tcPr>
          <w:p w14:paraId="294CB242" w14:textId="26411419" w:rsidR="0039200C" w:rsidRDefault="0039200C" w:rsidP="00A8333F">
            <w:pPr>
              <w:pStyle w:val="5"/>
              <w:ind w:firstLine="0"/>
              <w:jc w:val="center"/>
            </w:pPr>
            <w:r w:rsidRPr="00003A3C">
              <w:t>Оц</w:t>
            </w:r>
            <w:r w:rsidR="00D15C58">
              <w:t>ен</w:t>
            </w:r>
            <w:r w:rsidRPr="00003A3C">
              <w:t>ка</w:t>
            </w:r>
          </w:p>
        </w:tc>
        <w:tc>
          <w:tcPr>
            <w:tcW w:w="534" w:type="pct"/>
          </w:tcPr>
          <w:p w14:paraId="7E5F451F" w14:textId="77777777" w:rsidR="0039200C" w:rsidRPr="00003A3C" w:rsidRDefault="008A6E13" w:rsidP="00A8333F">
            <w:pPr>
              <w:pStyle w:val="5"/>
              <w:ind w:firstLine="0"/>
              <w:jc w:val="center"/>
              <w:rPr>
                <w:szCs w:val="28"/>
              </w:rPr>
            </w:pPr>
            <m:oMathPara>
              <m:oMath>
                <m:sSub>
                  <m:sSubPr>
                    <m:ctrlPr>
                      <w:rPr>
                        <w:rFonts w:ascii="Cambria Math" w:hAnsi="Cambria Math"/>
                        <w:i/>
                        <w:szCs w:val="28"/>
                      </w:rPr>
                    </m:ctrlPr>
                  </m:sSubPr>
                  <m:e>
                    <m:r>
                      <w:rPr>
                        <w:rFonts w:ascii="Cambria Math" w:hAnsi="Cambria Math"/>
                        <w:szCs w:val="28"/>
                      </w:rPr>
                      <m:t>К</m:t>
                    </m:r>
                  </m:e>
                  <m:sub>
                    <m:r>
                      <w:rPr>
                        <w:rFonts w:ascii="Cambria Math" w:hAnsi="Cambria Math"/>
                        <w:szCs w:val="28"/>
                      </w:rPr>
                      <m:t>нзi</m:t>
                    </m:r>
                  </m:sub>
                </m:sSub>
              </m:oMath>
            </m:oMathPara>
          </w:p>
        </w:tc>
      </w:tr>
      <w:tr w:rsidR="0039200C" w14:paraId="54A1BA46" w14:textId="77777777" w:rsidTr="00045DDE">
        <w:tc>
          <w:tcPr>
            <w:tcW w:w="246" w:type="pct"/>
            <w:shd w:val="clear" w:color="auto" w:fill="auto"/>
            <w:vAlign w:val="center"/>
          </w:tcPr>
          <w:p w14:paraId="16F7D9AC" w14:textId="77777777" w:rsidR="0039200C" w:rsidRPr="00C10A82" w:rsidRDefault="0039200C" w:rsidP="00A8333F">
            <w:pPr>
              <w:ind w:firstLine="0"/>
              <w:jc w:val="center"/>
            </w:pPr>
            <w:r w:rsidRPr="00C10A82">
              <w:t>1</w:t>
            </w:r>
          </w:p>
        </w:tc>
        <w:tc>
          <w:tcPr>
            <w:tcW w:w="1227" w:type="pct"/>
          </w:tcPr>
          <w:p w14:paraId="3D665CAC" w14:textId="77777777" w:rsidR="0039200C" w:rsidRPr="00C10A82" w:rsidRDefault="0039200C" w:rsidP="00A8333F">
            <w:pPr>
              <w:ind w:firstLine="0"/>
              <w:jc w:val="center"/>
            </w:pPr>
            <w:r w:rsidRPr="00003A3C">
              <w:t>Новизна результата</w:t>
            </w:r>
          </w:p>
        </w:tc>
        <w:tc>
          <w:tcPr>
            <w:tcW w:w="1688" w:type="pct"/>
            <w:shd w:val="clear" w:color="auto" w:fill="auto"/>
          </w:tcPr>
          <w:p w14:paraId="1AFE0D60" w14:textId="77777777" w:rsidR="0039200C" w:rsidRPr="00003A3C" w:rsidRDefault="0039200C" w:rsidP="00A8333F">
            <w:pPr>
              <w:ind w:firstLine="0"/>
              <w:jc w:val="center"/>
              <w:rPr>
                <w:szCs w:val="28"/>
              </w:rPr>
            </w:pPr>
            <w:r w:rsidRPr="00003A3C">
              <w:rPr>
                <w:szCs w:val="28"/>
              </w:rPr>
              <w:t>Сделан элементарный анализ связей и взаимозависимостей между фактами. Дана</w:t>
            </w:r>
          </w:p>
          <w:p w14:paraId="1F53DC04" w14:textId="77777777" w:rsidR="0039200C" w:rsidRPr="0093452F" w:rsidRDefault="0039200C" w:rsidP="00A8333F">
            <w:pPr>
              <w:ind w:firstLine="0"/>
              <w:jc w:val="center"/>
              <w:rPr>
                <w:szCs w:val="28"/>
              </w:rPr>
            </w:pPr>
            <w:r w:rsidRPr="00003A3C">
              <w:rPr>
                <w:szCs w:val="28"/>
              </w:rPr>
              <w:t>классификация фактов.</w:t>
            </w:r>
          </w:p>
        </w:tc>
        <w:tc>
          <w:tcPr>
            <w:tcW w:w="691" w:type="pct"/>
          </w:tcPr>
          <w:p w14:paraId="6F2C4B82" w14:textId="77777777" w:rsidR="0039200C" w:rsidRPr="00CB5253" w:rsidRDefault="0039200C" w:rsidP="00A8333F">
            <w:pPr>
              <w:ind w:firstLine="0"/>
              <w:jc w:val="center"/>
            </w:pPr>
            <w:r>
              <w:t>2</w:t>
            </w:r>
          </w:p>
        </w:tc>
        <w:tc>
          <w:tcPr>
            <w:tcW w:w="613" w:type="pct"/>
          </w:tcPr>
          <w:p w14:paraId="1159B410" w14:textId="77777777" w:rsidR="0039200C" w:rsidRPr="0003459D" w:rsidRDefault="0039200C" w:rsidP="00A8333F">
            <w:pPr>
              <w:ind w:firstLine="0"/>
              <w:jc w:val="center"/>
            </w:pPr>
            <w:r w:rsidRPr="00CB5253">
              <w:t>0</w:t>
            </w:r>
            <w:r>
              <w:t>.2</w:t>
            </w:r>
          </w:p>
        </w:tc>
        <w:tc>
          <w:tcPr>
            <w:tcW w:w="534" w:type="pct"/>
          </w:tcPr>
          <w:p w14:paraId="395D8AC7" w14:textId="77777777" w:rsidR="0039200C" w:rsidRPr="00CB5253" w:rsidRDefault="0039200C" w:rsidP="00A8333F">
            <w:pPr>
              <w:ind w:firstLine="0"/>
              <w:jc w:val="center"/>
            </w:pPr>
            <w:r w:rsidRPr="002311DC">
              <w:rPr>
                <w:szCs w:val="28"/>
              </w:rPr>
              <w:t>0,0625</w:t>
            </w:r>
          </w:p>
        </w:tc>
      </w:tr>
      <w:tr w:rsidR="0039200C" w14:paraId="324141AE" w14:textId="77777777" w:rsidTr="00045DDE">
        <w:tc>
          <w:tcPr>
            <w:tcW w:w="246" w:type="pct"/>
            <w:shd w:val="clear" w:color="auto" w:fill="auto"/>
            <w:vAlign w:val="center"/>
          </w:tcPr>
          <w:p w14:paraId="5B74024B" w14:textId="77777777" w:rsidR="0039200C" w:rsidRPr="00C10A82" w:rsidRDefault="0039200C" w:rsidP="00A8333F">
            <w:pPr>
              <w:ind w:firstLine="0"/>
              <w:jc w:val="center"/>
            </w:pPr>
            <w:r>
              <w:t>2</w:t>
            </w:r>
          </w:p>
        </w:tc>
        <w:tc>
          <w:tcPr>
            <w:tcW w:w="1227" w:type="pct"/>
          </w:tcPr>
          <w:p w14:paraId="0C88E28C" w14:textId="77777777" w:rsidR="0039200C" w:rsidRPr="006C01E1" w:rsidRDefault="0039200C" w:rsidP="00A8333F">
            <w:pPr>
              <w:ind w:firstLine="0"/>
              <w:jc w:val="center"/>
            </w:pPr>
            <w:r w:rsidRPr="00003A3C">
              <w:t>Значимость для науки и практики</w:t>
            </w:r>
          </w:p>
        </w:tc>
        <w:tc>
          <w:tcPr>
            <w:tcW w:w="1688" w:type="pct"/>
            <w:shd w:val="clear" w:color="auto" w:fill="auto"/>
          </w:tcPr>
          <w:p w14:paraId="7A67CC87" w14:textId="77777777" w:rsidR="0039200C" w:rsidRPr="00003A3C" w:rsidRDefault="0039200C" w:rsidP="00A8333F">
            <w:pPr>
              <w:ind w:firstLine="0"/>
              <w:jc w:val="center"/>
              <w:rPr>
                <w:szCs w:val="28"/>
              </w:rPr>
            </w:pPr>
            <w:r w:rsidRPr="00003A3C">
              <w:rPr>
                <w:szCs w:val="28"/>
              </w:rPr>
              <w:t>Результат окажет положительное влияние на развитие отдельного научного</w:t>
            </w:r>
          </w:p>
          <w:p w14:paraId="7B1E55AB" w14:textId="27747147" w:rsidR="0039200C" w:rsidRPr="0093452F" w:rsidRDefault="00E323AA" w:rsidP="00A8333F">
            <w:pPr>
              <w:ind w:firstLine="0"/>
              <w:jc w:val="center"/>
              <w:rPr>
                <w:szCs w:val="28"/>
              </w:rPr>
            </w:pPr>
            <w:r w:rsidRPr="00003A3C">
              <w:rPr>
                <w:szCs w:val="28"/>
              </w:rPr>
              <w:t>Н</w:t>
            </w:r>
            <w:r w:rsidR="0039200C" w:rsidRPr="00003A3C">
              <w:rPr>
                <w:szCs w:val="28"/>
              </w:rPr>
              <w:t>аправления</w:t>
            </w:r>
          </w:p>
        </w:tc>
        <w:tc>
          <w:tcPr>
            <w:tcW w:w="691" w:type="pct"/>
          </w:tcPr>
          <w:p w14:paraId="55C9806C" w14:textId="77777777" w:rsidR="0039200C" w:rsidRPr="00CB5253" w:rsidRDefault="0039200C" w:rsidP="00A8333F">
            <w:pPr>
              <w:ind w:firstLine="0"/>
              <w:jc w:val="center"/>
            </w:pPr>
            <w:r>
              <w:t>2</w:t>
            </w:r>
          </w:p>
        </w:tc>
        <w:tc>
          <w:tcPr>
            <w:tcW w:w="613" w:type="pct"/>
          </w:tcPr>
          <w:p w14:paraId="2E50A074" w14:textId="77777777" w:rsidR="0039200C" w:rsidRPr="0003459D" w:rsidRDefault="0039200C" w:rsidP="00A8333F">
            <w:pPr>
              <w:ind w:firstLine="0"/>
              <w:jc w:val="center"/>
            </w:pPr>
            <w:r w:rsidRPr="00CB5253">
              <w:t>0</w:t>
            </w:r>
            <w:r>
              <w:t>.2</w:t>
            </w:r>
          </w:p>
        </w:tc>
        <w:tc>
          <w:tcPr>
            <w:tcW w:w="534" w:type="pct"/>
          </w:tcPr>
          <w:p w14:paraId="66284739" w14:textId="77777777" w:rsidR="0039200C" w:rsidRPr="00CB5253" w:rsidRDefault="0039200C" w:rsidP="00A8333F">
            <w:pPr>
              <w:ind w:firstLine="0"/>
              <w:jc w:val="center"/>
            </w:pPr>
            <w:r w:rsidRPr="002311DC">
              <w:rPr>
                <w:szCs w:val="28"/>
              </w:rPr>
              <w:t>0,0625</w:t>
            </w:r>
          </w:p>
        </w:tc>
      </w:tr>
      <w:tr w:rsidR="0039200C" w14:paraId="0CA5068D" w14:textId="77777777" w:rsidTr="00045DDE">
        <w:tc>
          <w:tcPr>
            <w:tcW w:w="246" w:type="pct"/>
            <w:shd w:val="clear" w:color="auto" w:fill="auto"/>
            <w:vAlign w:val="center"/>
          </w:tcPr>
          <w:p w14:paraId="0C81803D" w14:textId="77777777" w:rsidR="0039200C" w:rsidRPr="00C10A82" w:rsidRDefault="0039200C" w:rsidP="00A8333F">
            <w:pPr>
              <w:ind w:firstLine="0"/>
              <w:jc w:val="center"/>
            </w:pPr>
            <w:r>
              <w:t>3</w:t>
            </w:r>
          </w:p>
        </w:tc>
        <w:tc>
          <w:tcPr>
            <w:tcW w:w="1227" w:type="pct"/>
          </w:tcPr>
          <w:p w14:paraId="5F215756" w14:textId="77777777" w:rsidR="0039200C" w:rsidRDefault="0039200C" w:rsidP="00A8333F">
            <w:pPr>
              <w:ind w:firstLine="0"/>
              <w:jc w:val="center"/>
            </w:pPr>
            <w:r>
              <w:t>Объективность на основе учета квалификации и компетентности разработчиков и</w:t>
            </w:r>
          </w:p>
          <w:p w14:paraId="1D205A68" w14:textId="77777777" w:rsidR="0039200C" w:rsidRPr="006C01E1" w:rsidRDefault="0039200C" w:rsidP="00A8333F">
            <w:pPr>
              <w:ind w:firstLine="0"/>
              <w:jc w:val="center"/>
            </w:pPr>
            <w:r>
              <w:t>экспертов</w:t>
            </w:r>
          </w:p>
        </w:tc>
        <w:tc>
          <w:tcPr>
            <w:tcW w:w="1688" w:type="pct"/>
            <w:shd w:val="clear" w:color="auto" w:fill="auto"/>
          </w:tcPr>
          <w:p w14:paraId="7D390B4A" w14:textId="77777777" w:rsidR="0039200C" w:rsidRPr="0093452F" w:rsidRDefault="0039200C" w:rsidP="00A8333F">
            <w:pPr>
              <w:ind w:firstLine="0"/>
              <w:jc w:val="center"/>
              <w:rPr>
                <w:szCs w:val="28"/>
              </w:rPr>
            </w:pPr>
            <w:r w:rsidRPr="00003A3C">
              <w:rPr>
                <w:szCs w:val="28"/>
              </w:rPr>
              <w:t>Результат получен без участия научных работников высшей квалификации. Рассмотрен и оценен секцией Ученого (научно-техническом) совета</w:t>
            </w:r>
          </w:p>
        </w:tc>
        <w:tc>
          <w:tcPr>
            <w:tcW w:w="691" w:type="pct"/>
          </w:tcPr>
          <w:p w14:paraId="107308FA" w14:textId="77777777" w:rsidR="0039200C" w:rsidRPr="00CB5253" w:rsidRDefault="0039200C" w:rsidP="00A8333F">
            <w:pPr>
              <w:ind w:firstLine="0"/>
              <w:jc w:val="center"/>
            </w:pPr>
            <w:r>
              <w:t>3</w:t>
            </w:r>
          </w:p>
        </w:tc>
        <w:tc>
          <w:tcPr>
            <w:tcW w:w="613" w:type="pct"/>
          </w:tcPr>
          <w:p w14:paraId="282C124C" w14:textId="77777777" w:rsidR="0039200C" w:rsidRPr="0003459D" w:rsidRDefault="0039200C" w:rsidP="00A8333F">
            <w:pPr>
              <w:ind w:firstLine="0"/>
              <w:jc w:val="center"/>
            </w:pPr>
            <w:r>
              <w:t>0.9</w:t>
            </w:r>
          </w:p>
        </w:tc>
        <w:tc>
          <w:tcPr>
            <w:tcW w:w="534" w:type="pct"/>
          </w:tcPr>
          <w:p w14:paraId="3DC6BF48" w14:textId="77777777" w:rsidR="0039200C" w:rsidRPr="00CB5253" w:rsidRDefault="0039200C" w:rsidP="00A8333F">
            <w:pPr>
              <w:ind w:firstLine="0"/>
              <w:jc w:val="center"/>
            </w:pPr>
            <w:r w:rsidRPr="002311DC">
              <w:t>0,2812</w:t>
            </w:r>
          </w:p>
        </w:tc>
      </w:tr>
      <w:tr w:rsidR="0039200C" w14:paraId="5D34F028" w14:textId="77777777" w:rsidTr="00045DDE">
        <w:tc>
          <w:tcPr>
            <w:tcW w:w="246" w:type="pct"/>
            <w:shd w:val="clear" w:color="auto" w:fill="auto"/>
            <w:vAlign w:val="center"/>
          </w:tcPr>
          <w:p w14:paraId="31F8F716" w14:textId="77777777" w:rsidR="0039200C" w:rsidRDefault="0039200C" w:rsidP="00A8333F">
            <w:pPr>
              <w:ind w:firstLine="0"/>
              <w:jc w:val="center"/>
            </w:pPr>
            <w:r>
              <w:t>4</w:t>
            </w:r>
          </w:p>
        </w:tc>
        <w:tc>
          <w:tcPr>
            <w:tcW w:w="1227" w:type="pct"/>
          </w:tcPr>
          <w:p w14:paraId="372BD2BF" w14:textId="77777777" w:rsidR="0039200C" w:rsidRPr="00606F5C" w:rsidRDefault="0039200C" w:rsidP="00A8333F">
            <w:pPr>
              <w:ind w:firstLine="0"/>
              <w:jc w:val="center"/>
            </w:pPr>
            <w:r w:rsidRPr="00003A3C">
              <w:t>Объективность на основе форм его признания</w:t>
            </w:r>
          </w:p>
        </w:tc>
        <w:tc>
          <w:tcPr>
            <w:tcW w:w="1688" w:type="pct"/>
            <w:shd w:val="clear" w:color="auto" w:fill="auto"/>
          </w:tcPr>
          <w:p w14:paraId="2740B55E" w14:textId="77777777" w:rsidR="0039200C" w:rsidRPr="00003A3C" w:rsidRDefault="0039200C" w:rsidP="00A8333F">
            <w:pPr>
              <w:ind w:firstLine="0"/>
              <w:jc w:val="center"/>
              <w:rPr>
                <w:szCs w:val="28"/>
              </w:rPr>
            </w:pPr>
            <w:r w:rsidRPr="00003A3C">
              <w:rPr>
                <w:szCs w:val="28"/>
              </w:rPr>
              <w:t>Результат одобрен Ученым (научно- техническим) советом. Опубликован в виде доклада, сделанного на отечественной конференции, и научной статьи в</w:t>
            </w:r>
          </w:p>
          <w:p w14:paraId="787A91AA" w14:textId="77777777" w:rsidR="0039200C" w:rsidRPr="0093452F" w:rsidRDefault="0039200C" w:rsidP="00A8333F">
            <w:pPr>
              <w:ind w:firstLine="0"/>
              <w:jc w:val="center"/>
              <w:rPr>
                <w:szCs w:val="28"/>
              </w:rPr>
            </w:pPr>
            <w:r w:rsidRPr="00003A3C">
              <w:rPr>
                <w:szCs w:val="28"/>
              </w:rPr>
              <w:t>отечественном издании</w:t>
            </w:r>
          </w:p>
        </w:tc>
        <w:tc>
          <w:tcPr>
            <w:tcW w:w="691" w:type="pct"/>
          </w:tcPr>
          <w:p w14:paraId="113321A5" w14:textId="77777777" w:rsidR="0039200C" w:rsidRPr="0035288B" w:rsidRDefault="0039200C" w:rsidP="00A8333F">
            <w:pPr>
              <w:ind w:firstLine="0"/>
              <w:jc w:val="center"/>
            </w:pPr>
            <w:r>
              <w:t>3</w:t>
            </w:r>
          </w:p>
        </w:tc>
        <w:tc>
          <w:tcPr>
            <w:tcW w:w="613" w:type="pct"/>
          </w:tcPr>
          <w:p w14:paraId="719E6638" w14:textId="77777777" w:rsidR="0039200C" w:rsidRPr="00CB5253" w:rsidRDefault="0039200C" w:rsidP="00A8333F">
            <w:pPr>
              <w:ind w:firstLine="0"/>
              <w:jc w:val="center"/>
            </w:pPr>
            <w:r>
              <w:t>0.9</w:t>
            </w:r>
          </w:p>
        </w:tc>
        <w:tc>
          <w:tcPr>
            <w:tcW w:w="534" w:type="pct"/>
          </w:tcPr>
          <w:p w14:paraId="64C463C9" w14:textId="77777777" w:rsidR="0039200C" w:rsidRPr="0035288B" w:rsidRDefault="0039200C" w:rsidP="00A8333F">
            <w:pPr>
              <w:ind w:firstLine="0"/>
              <w:jc w:val="center"/>
            </w:pPr>
            <w:r w:rsidRPr="002311DC">
              <w:t>0,2812</w:t>
            </w:r>
          </w:p>
        </w:tc>
      </w:tr>
    </w:tbl>
    <w:p w14:paraId="1BC0698C" w14:textId="2F31DAFB" w:rsidR="0039200C" w:rsidRDefault="0039200C" w:rsidP="0039200C"/>
    <w:p w14:paraId="26AA977E" w14:textId="79827B1C" w:rsidR="00045DDE" w:rsidRDefault="00045DDE" w:rsidP="0039200C"/>
    <w:p w14:paraId="1DB9E62C" w14:textId="7FBFE957" w:rsidR="00045DDE" w:rsidRDefault="00045DDE" w:rsidP="0039200C"/>
    <w:p w14:paraId="0067BA20" w14:textId="265C197F" w:rsidR="00045DDE" w:rsidRDefault="00045DDE" w:rsidP="0039200C"/>
    <w:p w14:paraId="364AD5A3" w14:textId="474EDEFD" w:rsidR="00045DDE" w:rsidRDefault="00045DDE" w:rsidP="0039200C"/>
    <w:p w14:paraId="37CD5F43" w14:textId="4C9E1CCA" w:rsidR="00045DDE" w:rsidRPr="00045DDE" w:rsidRDefault="00045DDE" w:rsidP="00045DDE">
      <w:pPr>
        <w:pStyle w:val="a4"/>
        <w:rPr>
          <w:lang w:val="ru-RU"/>
        </w:rPr>
      </w:pPr>
      <w:r>
        <w:rPr>
          <w:lang w:val="ru-RU"/>
        </w:rPr>
        <w:lastRenderedPageBreak/>
        <w:t>Продолжение т</w:t>
      </w:r>
      <w:r w:rsidRPr="009F419C">
        <w:rPr>
          <w:lang w:val="ru-RU"/>
        </w:rPr>
        <w:t>аблиц</w:t>
      </w:r>
      <w:r>
        <w:rPr>
          <w:lang w:val="ru-RU"/>
        </w:rPr>
        <w:t xml:space="preserve">ы </w:t>
      </w:r>
      <w:r>
        <w:fldChar w:fldCharType="begin"/>
      </w:r>
      <w:r w:rsidRPr="009F419C">
        <w:rPr>
          <w:lang w:val="ru-RU"/>
        </w:rPr>
        <w:instrText xml:space="preserve"> </w:instrText>
      </w:r>
      <w:r>
        <w:instrText>STYLEREF</w:instrText>
      </w:r>
      <w:r w:rsidRPr="009F419C">
        <w:rPr>
          <w:lang w:val="ru-RU"/>
        </w:rPr>
        <w:instrText xml:space="preserve"> 1 \</w:instrText>
      </w:r>
      <w:r>
        <w:instrText>s</w:instrText>
      </w:r>
      <w:r w:rsidRPr="009F419C">
        <w:rPr>
          <w:lang w:val="ru-RU"/>
        </w:rPr>
        <w:instrText xml:space="preserve"> </w:instrText>
      </w:r>
      <w:r>
        <w:fldChar w:fldCharType="separate"/>
      </w:r>
      <w:r>
        <w:rPr>
          <w:noProof/>
        </w:rPr>
        <w:t>1</w:t>
      </w:r>
      <w:r>
        <w:fldChar w:fldCharType="end"/>
      </w:r>
      <w:r w:rsidRPr="009F419C">
        <w:rPr>
          <w:lang w:val="ru-RU"/>
        </w:rPr>
        <w:t>.</w:t>
      </w:r>
      <w:r>
        <w:rPr>
          <w:lang w:val="ru-RU"/>
        </w:rPr>
        <w:t>5</w:t>
      </w:r>
    </w:p>
    <w:tbl>
      <w:tblPr>
        <w:tblW w:w="4942"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5"/>
        <w:gridCol w:w="2267"/>
        <w:gridCol w:w="3119"/>
        <w:gridCol w:w="1277"/>
        <w:gridCol w:w="1133"/>
        <w:gridCol w:w="987"/>
      </w:tblGrid>
      <w:tr w:rsidR="00045DDE" w:rsidRPr="0035288B" w14:paraId="0510B27A" w14:textId="77777777" w:rsidTr="00A8333F">
        <w:tc>
          <w:tcPr>
            <w:tcW w:w="246" w:type="pct"/>
            <w:shd w:val="clear" w:color="auto" w:fill="auto"/>
            <w:vAlign w:val="center"/>
          </w:tcPr>
          <w:p w14:paraId="117D894A" w14:textId="77777777" w:rsidR="00045DDE" w:rsidRDefault="00045DDE" w:rsidP="00A8333F">
            <w:pPr>
              <w:ind w:firstLine="0"/>
              <w:jc w:val="center"/>
            </w:pPr>
            <w:r>
              <w:t>5</w:t>
            </w:r>
          </w:p>
        </w:tc>
        <w:tc>
          <w:tcPr>
            <w:tcW w:w="1227" w:type="pct"/>
          </w:tcPr>
          <w:p w14:paraId="1808A3D1" w14:textId="77777777" w:rsidR="00045DDE" w:rsidRPr="00606F5C" w:rsidRDefault="00045DDE" w:rsidP="00A8333F">
            <w:pPr>
              <w:ind w:firstLine="0"/>
              <w:jc w:val="center"/>
            </w:pPr>
            <w:r w:rsidRPr="00003A3C">
              <w:t>Доказательность</w:t>
            </w:r>
          </w:p>
        </w:tc>
        <w:tc>
          <w:tcPr>
            <w:tcW w:w="1688" w:type="pct"/>
            <w:shd w:val="clear" w:color="auto" w:fill="auto"/>
          </w:tcPr>
          <w:p w14:paraId="1E814ACA" w14:textId="77777777" w:rsidR="00045DDE" w:rsidRPr="00003A3C" w:rsidRDefault="00045DDE" w:rsidP="00A8333F">
            <w:pPr>
              <w:ind w:firstLine="0"/>
              <w:jc w:val="center"/>
              <w:rPr>
                <w:szCs w:val="28"/>
              </w:rPr>
            </w:pPr>
            <w:r w:rsidRPr="00003A3C">
              <w:rPr>
                <w:szCs w:val="28"/>
              </w:rPr>
              <w:t>Результат получен на основе экспериментальных и теоретических исследований, лабораторных испытаний с использованием математических методов</w:t>
            </w:r>
          </w:p>
          <w:p w14:paraId="611EF442" w14:textId="77777777" w:rsidR="00045DDE" w:rsidRPr="0093452F" w:rsidRDefault="00045DDE" w:rsidP="00A8333F">
            <w:pPr>
              <w:ind w:firstLine="0"/>
              <w:jc w:val="center"/>
              <w:rPr>
                <w:szCs w:val="28"/>
              </w:rPr>
            </w:pPr>
            <w:r w:rsidRPr="00003A3C">
              <w:rPr>
                <w:szCs w:val="28"/>
              </w:rPr>
              <w:t>обработки данных</w:t>
            </w:r>
          </w:p>
        </w:tc>
        <w:tc>
          <w:tcPr>
            <w:tcW w:w="691" w:type="pct"/>
          </w:tcPr>
          <w:p w14:paraId="7B8D6FC0" w14:textId="77777777" w:rsidR="00045DDE" w:rsidRPr="0035288B" w:rsidRDefault="00045DDE" w:rsidP="00A8333F">
            <w:pPr>
              <w:ind w:firstLine="0"/>
              <w:jc w:val="center"/>
            </w:pPr>
            <w:r>
              <w:t>3</w:t>
            </w:r>
          </w:p>
        </w:tc>
        <w:tc>
          <w:tcPr>
            <w:tcW w:w="613" w:type="pct"/>
          </w:tcPr>
          <w:p w14:paraId="7C05088A" w14:textId="77777777" w:rsidR="00045DDE" w:rsidRPr="00CB5253" w:rsidRDefault="00045DDE" w:rsidP="00A8333F">
            <w:pPr>
              <w:ind w:firstLine="0"/>
              <w:jc w:val="center"/>
            </w:pPr>
            <w:r>
              <w:t>1</w:t>
            </w:r>
          </w:p>
        </w:tc>
        <w:tc>
          <w:tcPr>
            <w:tcW w:w="534" w:type="pct"/>
          </w:tcPr>
          <w:p w14:paraId="682596A2" w14:textId="77777777" w:rsidR="00045DDE" w:rsidRPr="0035288B" w:rsidRDefault="00045DDE" w:rsidP="00A8333F">
            <w:pPr>
              <w:ind w:firstLine="0"/>
              <w:jc w:val="center"/>
            </w:pPr>
            <w:r w:rsidRPr="002311DC">
              <w:t>0,3125</w:t>
            </w:r>
          </w:p>
        </w:tc>
      </w:tr>
      <w:tr w:rsidR="00045DDE" w:rsidRPr="0035288B" w14:paraId="27524410" w14:textId="77777777" w:rsidTr="00A8333F">
        <w:tc>
          <w:tcPr>
            <w:tcW w:w="3161" w:type="pct"/>
            <w:gridSpan w:val="3"/>
            <w:shd w:val="clear" w:color="auto" w:fill="auto"/>
            <w:vAlign w:val="center"/>
          </w:tcPr>
          <w:p w14:paraId="6C9B9BD4" w14:textId="77777777" w:rsidR="00045DDE" w:rsidRPr="00003A3C" w:rsidRDefault="00045DDE" w:rsidP="00A8333F">
            <w:pPr>
              <w:ind w:firstLine="0"/>
              <w:jc w:val="left"/>
              <w:rPr>
                <w:szCs w:val="28"/>
              </w:rPr>
            </w:pPr>
            <w:r>
              <w:rPr>
                <w:szCs w:val="28"/>
              </w:rPr>
              <w:t>Итого</w:t>
            </w:r>
          </w:p>
        </w:tc>
        <w:tc>
          <w:tcPr>
            <w:tcW w:w="691" w:type="pct"/>
          </w:tcPr>
          <w:p w14:paraId="28B605FC" w14:textId="77777777" w:rsidR="00045DDE" w:rsidRDefault="00045DDE" w:rsidP="00A8333F">
            <w:pPr>
              <w:ind w:firstLine="0"/>
              <w:jc w:val="center"/>
            </w:pPr>
          </w:p>
        </w:tc>
        <w:tc>
          <w:tcPr>
            <w:tcW w:w="613" w:type="pct"/>
          </w:tcPr>
          <w:p w14:paraId="6A1052A9" w14:textId="77777777" w:rsidR="00045DDE" w:rsidRPr="0035288B" w:rsidRDefault="00045DDE" w:rsidP="00A8333F">
            <w:pPr>
              <w:ind w:firstLine="0"/>
              <w:jc w:val="center"/>
            </w:pPr>
            <w:r>
              <w:t>3.2</w:t>
            </w:r>
          </w:p>
        </w:tc>
        <w:tc>
          <w:tcPr>
            <w:tcW w:w="534" w:type="pct"/>
          </w:tcPr>
          <w:p w14:paraId="0F400D7E" w14:textId="77777777" w:rsidR="00045DDE" w:rsidRPr="0035288B" w:rsidRDefault="00045DDE" w:rsidP="00A8333F">
            <w:pPr>
              <w:ind w:firstLine="0"/>
              <w:jc w:val="center"/>
            </w:pPr>
            <w:r>
              <w:t>1</w:t>
            </w:r>
          </w:p>
        </w:tc>
      </w:tr>
    </w:tbl>
    <w:p w14:paraId="4314D6B4" w14:textId="77777777" w:rsidR="00045DDE" w:rsidRDefault="00045DDE" w:rsidP="0039200C"/>
    <w:p w14:paraId="3F9DD655" w14:textId="77777777" w:rsidR="0039200C" w:rsidRDefault="0039200C" w:rsidP="0039200C">
      <w:r w:rsidRPr="002311DC">
        <w:t>Количественная оценка уровня (качества) научного (научно-технического) результата, полученного в дипломном проекте (работе), рассчитывается по формуле:</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7"/>
        <w:gridCol w:w="971"/>
      </w:tblGrid>
      <w:tr w:rsidR="0039200C" w:rsidRPr="005C3068" w14:paraId="1D2C1465" w14:textId="77777777" w:rsidTr="00A8333F">
        <w:tc>
          <w:tcPr>
            <w:tcW w:w="8277" w:type="dxa"/>
          </w:tcPr>
          <w:p w14:paraId="253456BE" w14:textId="77777777" w:rsidR="0039200C" w:rsidRDefault="008A6E13" w:rsidP="00A8333F">
            <m:oMathPara>
              <m:oMath>
                <m:sSub>
                  <m:sSubPr>
                    <m:ctrlPr>
                      <w:rPr>
                        <w:rFonts w:ascii="Cambria Math" w:hAnsi="Cambria Math"/>
                        <w:i/>
                      </w:rPr>
                    </m:ctrlPr>
                  </m:sSubPr>
                  <m:e>
                    <m:r>
                      <w:rPr>
                        <w:rFonts w:ascii="Cambria Math" w:hAnsi="Cambria Math"/>
                      </w:rPr>
                      <m:t>К</m:t>
                    </m:r>
                  </m:e>
                  <m:sub>
                    <m:r>
                      <w:rPr>
                        <w:rFonts w:ascii="Cambria Math" w:hAnsi="Cambria Math"/>
                      </w:rPr>
                      <m:t>к</m:t>
                    </m:r>
                  </m:sub>
                </m:sSub>
                <m:r>
                  <w:rPr>
                    <w:rFonts w:ascii="Cambria Math" w:hAnsi="Cambria Math"/>
                  </w:rPr>
                  <m:t>=</m:t>
                </m:r>
                <m:nary>
                  <m:naryPr>
                    <m:chr m:val="∑"/>
                    <m:limLoc m:val="undOvr"/>
                    <m:ctrlPr>
                      <w:rPr>
                        <w:rFonts w:ascii="Cambria Math" w:eastAsia="Times New Roman" w:hAnsi="Cambria Math"/>
                        <w:i/>
                      </w:rPr>
                    </m:ctrlPr>
                  </m:naryPr>
                  <m:sub>
                    <m:r>
                      <w:rPr>
                        <w:rFonts w:ascii="Cambria Math" w:hAnsi="Cambria Math"/>
                      </w:rPr>
                      <m:t>i=1</m:t>
                    </m:r>
                  </m:sub>
                  <m:sup>
                    <m:r>
                      <w:rPr>
                        <w:rFonts w:ascii="Cambria Math" w:hAnsi="Cambria Math"/>
                        <w:lang w:val="en-US"/>
                      </w:rPr>
                      <m:t>n</m:t>
                    </m:r>
                  </m:sup>
                  <m:e>
                    <m:sSub>
                      <m:sSubPr>
                        <m:ctrlPr>
                          <w:rPr>
                            <w:rFonts w:ascii="Cambria Math" w:hAnsi="Cambria Math"/>
                            <w:i/>
                          </w:rPr>
                        </m:ctrlPr>
                      </m:sSubPr>
                      <m:e>
                        <m:r>
                          <w:rPr>
                            <w:rFonts w:ascii="Cambria Math" w:hAnsi="Cambria Math"/>
                          </w:rPr>
                          <m:t>К</m:t>
                        </m:r>
                      </m:e>
                      <m:sub>
                        <m:r>
                          <w:rPr>
                            <w:rFonts w:ascii="Cambria Math" w:hAnsi="Cambria Math"/>
                          </w:rPr>
                          <m:t>нзi</m:t>
                        </m:r>
                      </m:sub>
                    </m:sSub>
                  </m:e>
                </m:nary>
                <m:r>
                  <w:rPr>
                    <w:rFonts w:ascii="Cambria Math" w:hAnsi="Cambria Math"/>
                  </w:rPr>
                  <m:t xml:space="preserve">∙ </m:t>
                </m:r>
                <m:sSub>
                  <m:sSubPr>
                    <m:ctrlPr>
                      <w:rPr>
                        <w:rFonts w:ascii="Cambria Math" w:hAnsi="Cambria Math"/>
                        <w:i/>
                      </w:rPr>
                    </m:ctrlPr>
                  </m:sSubPr>
                  <m:e>
                    <m:r>
                      <w:rPr>
                        <w:rFonts w:ascii="Cambria Math" w:hAnsi="Cambria Math"/>
                      </w:rPr>
                      <m:t>Б</m:t>
                    </m:r>
                  </m:e>
                  <m:sub>
                    <m:r>
                      <w:rPr>
                        <w:rFonts w:ascii="Cambria Math" w:hAnsi="Cambria Math"/>
                      </w:rPr>
                      <m:t>дi</m:t>
                    </m:r>
                  </m:sub>
                </m:sSub>
                <m:r>
                  <w:rPr>
                    <w:rFonts w:ascii="Cambria Math" w:hAnsi="Cambria Math"/>
                  </w:rPr>
                  <m:t>,</m:t>
                </m:r>
              </m:oMath>
            </m:oMathPara>
          </w:p>
        </w:tc>
        <w:tc>
          <w:tcPr>
            <w:tcW w:w="971" w:type="dxa"/>
          </w:tcPr>
          <w:p w14:paraId="63F08506" w14:textId="2AD0ED38" w:rsidR="0039200C" w:rsidRPr="005C3068" w:rsidRDefault="0039200C" w:rsidP="00A8333F">
            <w:pPr>
              <w:pStyle w:val="af0"/>
            </w:pPr>
            <w:r w:rsidRPr="005C3068">
              <w:t>(</w:t>
            </w:r>
            <w:fldSimple w:instr=" STYLEREF 1 \s ">
              <w:r w:rsidR="00C65322">
                <w:rPr>
                  <w:noProof/>
                </w:rPr>
                <w:t>1</w:t>
              </w:r>
            </w:fldSimple>
            <w:r w:rsidRPr="005C3068">
              <w:t>.</w:t>
            </w:r>
            <w:r w:rsidR="00C65322">
              <w:t>8</w:t>
            </w:r>
            <w:r w:rsidRPr="005C3068">
              <w:t>)</w:t>
            </w:r>
          </w:p>
        </w:tc>
      </w:tr>
    </w:tbl>
    <w:p w14:paraId="3F1718AB" w14:textId="77777777" w:rsidR="0039200C" w:rsidRDefault="0039200C" w:rsidP="0039200C">
      <w:pPr>
        <w:ind w:firstLine="0"/>
      </w:pPr>
      <w:r w:rsidRPr="00A519F5">
        <w:rPr>
          <w:szCs w:val="28"/>
        </w:rPr>
        <w:t xml:space="preserve">где </w:t>
      </w:r>
      <m:oMath>
        <m:sSub>
          <m:sSubPr>
            <m:ctrlPr>
              <w:rPr>
                <w:rFonts w:ascii="Cambria Math" w:hAnsi="Cambria Math"/>
                <w:i/>
                <w:szCs w:val="28"/>
              </w:rPr>
            </m:ctrlPr>
          </m:sSubPr>
          <m:e>
            <m:r>
              <w:rPr>
                <w:rFonts w:ascii="Cambria Math" w:hAnsi="Cambria Math"/>
                <w:szCs w:val="28"/>
              </w:rPr>
              <m:t>К</m:t>
            </m:r>
          </m:e>
          <m:sub>
            <m:r>
              <w:rPr>
                <w:rFonts w:ascii="Cambria Math" w:hAnsi="Cambria Math"/>
                <w:szCs w:val="28"/>
              </w:rPr>
              <m:t>к</m:t>
            </m:r>
          </m:sub>
        </m:sSub>
      </m:oMath>
      <w:r w:rsidRPr="00A519F5">
        <w:rPr>
          <w:szCs w:val="28"/>
        </w:rPr>
        <w:t xml:space="preserve"> – комплексный показатель достигнутого уровня (качества) результата</w:t>
      </w:r>
      <w:r>
        <w:rPr>
          <w:szCs w:val="28"/>
        </w:rPr>
        <w:t xml:space="preserve"> </w:t>
      </w:r>
      <w:r w:rsidRPr="00A519F5">
        <w:rPr>
          <w:szCs w:val="28"/>
        </w:rPr>
        <w:t xml:space="preserve">выполненных исследований; </w:t>
      </w:r>
      <m:oMath>
        <m:sSub>
          <m:sSubPr>
            <m:ctrlPr>
              <w:rPr>
                <w:rFonts w:ascii="Cambria Math" w:hAnsi="Cambria Math"/>
                <w:i/>
                <w:szCs w:val="28"/>
              </w:rPr>
            </m:ctrlPr>
          </m:sSubPr>
          <m:e>
            <m:r>
              <w:rPr>
                <w:rFonts w:ascii="Cambria Math" w:hAnsi="Cambria Math"/>
                <w:szCs w:val="28"/>
              </w:rPr>
              <m:t>К</m:t>
            </m:r>
          </m:e>
          <m:sub>
            <m:r>
              <w:rPr>
                <w:rFonts w:ascii="Cambria Math" w:hAnsi="Cambria Math"/>
                <w:szCs w:val="28"/>
              </w:rPr>
              <m:t>нзi</m:t>
            </m:r>
          </m:sub>
        </m:sSub>
      </m:oMath>
      <w:r w:rsidRPr="00A519F5">
        <w:rPr>
          <w:szCs w:val="28"/>
        </w:rPr>
        <w:t xml:space="preserve"> – нормированный коэффициент значимости i-</w:t>
      </w:r>
      <w:proofErr w:type="spellStart"/>
      <w:r w:rsidRPr="00A519F5">
        <w:rPr>
          <w:szCs w:val="28"/>
        </w:rPr>
        <w:t>го</w:t>
      </w:r>
      <w:proofErr w:type="spellEnd"/>
      <w:r w:rsidRPr="00A519F5">
        <w:rPr>
          <w:szCs w:val="28"/>
        </w:rPr>
        <w:t xml:space="preserve"> критерия, используемого для оценки (должно выполнятся условие </w:t>
      </w:r>
      <m:oMath>
        <m:nary>
          <m:naryPr>
            <m:chr m:val="∑"/>
            <m:limLoc m:val="undOvr"/>
            <m:ctrlPr>
              <w:rPr>
                <w:rFonts w:ascii="Cambria Math" w:eastAsia="Times New Roman" w:hAnsi="Cambria Math"/>
                <w:i/>
                <w:szCs w:val="28"/>
              </w:rPr>
            </m:ctrlPr>
          </m:naryPr>
          <m:sub>
            <m:r>
              <w:rPr>
                <w:rFonts w:ascii="Cambria Math" w:hAnsi="Cambria Math"/>
                <w:szCs w:val="28"/>
              </w:rPr>
              <m:t>i=1</m:t>
            </m:r>
          </m:sub>
          <m:sup>
            <m:r>
              <w:rPr>
                <w:rFonts w:ascii="Cambria Math" w:hAnsi="Cambria Math"/>
                <w:szCs w:val="28"/>
                <w:lang w:val="en-US"/>
              </w:rPr>
              <m:t>n</m:t>
            </m:r>
          </m:sup>
          <m:e>
            <m:sSub>
              <m:sSubPr>
                <m:ctrlPr>
                  <w:rPr>
                    <w:rFonts w:ascii="Cambria Math" w:hAnsi="Cambria Math"/>
                    <w:i/>
                    <w:szCs w:val="28"/>
                  </w:rPr>
                </m:ctrlPr>
              </m:sSubPr>
              <m:e>
                <m:r>
                  <w:rPr>
                    <w:rFonts w:ascii="Cambria Math" w:hAnsi="Cambria Math"/>
                    <w:szCs w:val="28"/>
                  </w:rPr>
                  <m:t>К</m:t>
                </m:r>
              </m:e>
              <m:sub>
                <m:r>
                  <w:rPr>
                    <w:rFonts w:ascii="Cambria Math" w:hAnsi="Cambria Math"/>
                    <w:szCs w:val="28"/>
                  </w:rPr>
                  <m:t>нзi</m:t>
                </m:r>
              </m:sub>
            </m:sSub>
          </m:e>
        </m:nary>
        <m:r>
          <w:rPr>
            <w:rFonts w:ascii="Cambria Math" w:hAnsi="Cambria Math"/>
            <w:szCs w:val="28"/>
          </w:rPr>
          <m:t xml:space="preserve"> = 1</m:t>
        </m:r>
      </m:oMath>
      <w:r w:rsidRPr="00A519F5">
        <w:rPr>
          <w:szCs w:val="28"/>
        </w:rPr>
        <w:t xml:space="preserve">); </w:t>
      </w:r>
      <m:oMath>
        <m:sSub>
          <m:sSubPr>
            <m:ctrlPr>
              <w:rPr>
                <w:rFonts w:ascii="Cambria Math" w:hAnsi="Cambria Math"/>
                <w:i/>
              </w:rPr>
            </m:ctrlPr>
          </m:sSubPr>
          <m:e>
            <m:r>
              <w:rPr>
                <w:rFonts w:ascii="Cambria Math" w:hAnsi="Cambria Math"/>
              </w:rPr>
              <m:t>Б</m:t>
            </m:r>
          </m:e>
          <m:sub>
            <m:r>
              <w:rPr>
                <w:rFonts w:ascii="Cambria Math" w:hAnsi="Cambria Math"/>
              </w:rPr>
              <m:t>дi</m:t>
            </m:r>
          </m:sub>
        </m:sSub>
      </m:oMath>
      <w:r>
        <w:t xml:space="preserve"> </w:t>
      </w:r>
      <w:r w:rsidRPr="002E730E">
        <w:t>– достигнутый уровень по i-</w:t>
      </w:r>
      <w:proofErr w:type="spellStart"/>
      <w:r w:rsidRPr="002E730E">
        <w:t>му</w:t>
      </w:r>
      <w:proofErr w:type="spellEnd"/>
      <w:r w:rsidRPr="002E730E">
        <w:t xml:space="preserve"> критерию;</w:t>
      </w:r>
      <w:r>
        <w:t xml:space="preserve"> </w:t>
      </w:r>
      <m:oMath>
        <m:r>
          <w:rPr>
            <w:rFonts w:ascii="Cambria Math" w:hAnsi="Cambria Math"/>
          </w:rPr>
          <m:t>n</m:t>
        </m:r>
      </m:oMath>
      <w:r w:rsidRPr="002E730E">
        <w:t xml:space="preserve"> </w:t>
      </w:r>
      <w:r>
        <w:t>– количество критериев (признаков) научной (научно-технической) прогрессивности и полезности результатов, полученных в дипломном проекте (работе).</w:t>
      </w:r>
    </w:p>
    <w:p w14:paraId="741A37E0" w14:textId="77777777" w:rsidR="0039200C" w:rsidRDefault="0039200C" w:rsidP="0039200C">
      <w:pPr>
        <w:ind w:firstLine="720"/>
      </w:pPr>
      <w:r>
        <w:t>На основе приведённых в таблице 1.6 показателей можно рассчитать комплексный показатель достигнутого уровня (качества):</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7"/>
        <w:gridCol w:w="971"/>
      </w:tblGrid>
      <w:tr w:rsidR="0039200C" w:rsidRPr="005C3068" w14:paraId="4C0A054B" w14:textId="77777777" w:rsidTr="00A8333F">
        <w:tc>
          <w:tcPr>
            <w:tcW w:w="8277" w:type="dxa"/>
          </w:tcPr>
          <w:p w14:paraId="2CDE91D3" w14:textId="77777777" w:rsidR="0039200C" w:rsidRDefault="008A6E13" w:rsidP="00A8333F">
            <m:oMathPara>
              <m:oMath>
                <m:sSub>
                  <m:sSubPr>
                    <m:ctrlPr>
                      <w:rPr>
                        <w:rFonts w:ascii="Cambria Math" w:hAnsi="Cambria Math"/>
                        <w:i/>
                      </w:rPr>
                    </m:ctrlPr>
                  </m:sSubPr>
                  <m:e>
                    <m:r>
                      <w:rPr>
                        <w:rFonts w:ascii="Cambria Math" w:hAnsi="Cambria Math"/>
                      </w:rPr>
                      <m:t>К</m:t>
                    </m:r>
                  </m:e>
                  <m:sub>
                    <m:r>
                      <w:rPr>
                        <w:rFonts w:ascii="Cambria Math" w:hAnsi="Cambria Math"/>
                      </w:rPr>
                      <m:t>к</m:t>
                    </m:r>
                  </m:sub>
                </m:sSub>
                <m:r>
                  <w:rPr>
                    <w:rFonts w:ascii="Cambria Math" w:hAnsi="Cambria Math"/>
                  </w:rPr>
                  <m:t>= 0.0625∙2+0.0625∙2+0.28125∙3+0.28125∙3+0.31252∙3=2.875</m:t>
                </m:r>
              </m:oMath>
            </m:oMathPara>
          </w:p>
        </w:tc>
        <w:tc>
          <w:tcPr>
            <w:tcW w:w="971" w:type="dxa"/>
          </w:tcPr>
          <w:p w14:paraId="718D1275" w14:textId="5D2C6B9F" w:rsidR="0039200C" w:rsidRPr="005C3068" w:rsidRDefault="0039200C" w:rsidP="00A8333F">
            <w:pPr>
              <w:pStyle w:val="af0"/>
            </w:pPr>
            <w:r w:rsidRPr="005C3068">
              <w:t>(</w:t>
            </w:r>
            <w:fldSimple w:instr=" STYLEREF 1 \s ">
              <w:r w:rsidR="00C65322">
                <w:rPr>
                  <w:noProof/>
                </w:rPr>
                <w:t>1</w:t>
              </w:r>
            </w:fldSimple>
            <w:r w:rsidRPr="005C3068">
              <w:t>.</w:t>
            </w:r>
            <w:r w:rsidR="00C65322">
              <w:t>9</w:t>
            </w:r>
            <w:r w:rsidRPr="005C3068">
              <w:t>)</w:t>
            </w:r>
          </w:p>
        </w:tc>
      </w:tr>
    </w:tbl>
    <w:p w14:paraId="3779F293" w14:textId="77777777" w:rsidR="0039200C" w:rsidRDefault="0039200C" w:rsidP="0039200C">
      <w:r>
        <w:t xml:space="preserve">Максимально возможное значение комплексного коэффициента качества (достигнутого уровня результата дипломного проекта), взвешенного по всем учитываемым критериям, равно 5, а в общем случае равно </w:t>
      </w:r>
      <m:oMath>
        <m:sSub>
          <m:sSubPr>
            <m:ctrlPr>
              <w:rPr>
                <w:rFonts w:ascii="Cambria Math" w:hAnsi="Cambria Math"/>
                <w:i/>
              </w:rPr>
            </m:ctrlPr>
          </m:sSubPr>
          <m:e>
            <m:r>
              <w:rPr>
                <w:rFonts w:ascii="Cambria Math" w:hAnsi="Cambria Math"/>
              </w:rPr>
              <m:t>К</m:t>
            </m:r>
          </m:e>
          <m:sub>
            <m:r>
              <w:rPr>
                <w:rFonts w:ascii="Cambria Math" w:hAnsi="Cambria Math"/>
              </w:rPr>
              <m:t>к</m:t>
            </m:r>
          </m:sub>
        </m:sSub>
      </m:oMath>
      <w:r>
        <w:t xml:space="preserve"> ≤ 5). Чем ближе значение </w:t>
      </w:r>
      <m:oMath>
        <m:sSub>
          <m:sSubPr>
            <m:ctrlPr>
              <w:rPr>
                <w:rFonts w:ascii="Cambria Math" w:hAnsi="Cambria Math"/>
                <w:i/>
              </w:rPr>
            </m:ctrlPr>
          </m:sSubPr>
          <m:e>
            <m:r>
              <w:rPr>
                <w:rFonts w:ascii="Cambria Math" w:hAnsi="Cambria Math"/>
              </w:rPr>
              <m:t>К</m:t>
            </m:r>
          </m:e>
          <m:sub>
            <m:r>
              <w:rPr>
                <w:rFonts w:ascii="Cambria Math" w:hAnsi="Cambria Math"/>
              </w:rPr>
              <m:t>к</m:t>
            </m:r>
          </m:sub>
        </m:sSub>
      </m:oMath>
      <w:r>
        <w:t xml:space="preserve"> к 5, тем выше научная (научно-техническая) результативность дипломного проекта (работы). Если </w:t>
      </w:r>
      <m:oMath>
        <m:sSub>
          <m:sSubPr>
            <m:ctrlPr>
              <w:rPr>
                <w:rFonts w:ascii="Cambria Math" w:hAnsi="Cambria Math"/>
                <w:i/>
              </w:rPr>
            </m:ctrlPr>
          </m:sSubPr>
          <m:e>
            <m:r>
              <w:rPr>
                <w:rFonts w:ascii="Cambria Math" w:hAnsi="Cambria Math"/>
              </w:rPr>
              <m:t>К</m:t>
            </m:r>
          </m:e>
          <m:sub>
            <m:r>
              <w:rPr>
                <w:rFonts w:ascii="Cambria Math" w:hAnsi="Cambria Math"/>
              </w:rPr>
              <m:t>к</m:t>
            </m:r>
          </m:sub>
        </m:sSub>
      </m:oMath>
      <w:r>
        <w:t xml:space="preserve"> ≥ 3, то можно считать, что полученные в дипломном проекте (работе) результаты соответствуют современным требованиям. Если </w:t>
      </w:r>
      <m:oMath>
        <m:sSub>
          <m:sSubPr>
            <m:ctrlPr>
              <w:rPr>
                <w:rFonts w:ascii="Cambria Math" w:hAnsi="Cambria Math"/>
                <w:i/>
              </w:rPr>
            </m:ctrlPr>
          </m:sSubPr>
          <m:e>
            <m:r>
              <w:rPr>
                <w:rFonts w:ascii="Cambria Math" w:hAnsi="Cambria Math"/>
              </w:rPr>
              <m:t>К</m:t>
            </m:r>
          </m:e>
          <m:sub>
            <m:r>
              <w:rPr>
                <w:rFonts w:ascii="Cambria Math" w:hAnsi="Cambria Math"/>
              </w:rPr>
              <m:t>к</m:t>
            </m:r>
          </m:sub>
        </m:sSub>
      </m:oMath>
      <w:r>
        <w:t xml:space="preserve"> </w:t>
      </w:r>
      <w:proofErr w:type="gramStart"/>
      <w:r w:rsidRPr="002311DC">
        <w:t xml:space="preserve">&lt; </w:t>
      </w:r>
      <w:r>
        <w:t>3</w:t>
      </w:r>
      <w:proofErr w:type="gramEnd"/>
      <w:r>
        <w:t>, то можно считать, что выполненный дипломный проект (работа) не удовлетворяет по уровню качества разработок современным требованиям.</w:t>
      </w:r>
    </w:p>
    <w:p w14:paraId="5C5BD38F" w14:textId="4A62F5C3" w:rsidR="0039200C" w:rsidRPr="002311DC" w:rsidRDefault="0039200C" w:rsidP="0039200C">
      <w:r w:rsidRPr="00A519F5">
        <w:lastRenderedPageBreak/>
        <w:t>На основании полученного значения комплексного коэффициента качества</w:t>
      </w:r>
      <w:r>
        <w:t xml:space="preserve"> </w:t>
      </w:r>
      <w:r w:rsidRPr="00A519F5">
        <w:t xml:space="preserve">равного </w:t>
      </w:r>
      <m:oMath>
        <m:r>
          <w:rPr>
            <w:rFonts w:ascii="Cambria Math" w:hAnsi="Cambria Math"/>
          </w:rPr>
          <m:t>2.875</m:t>
        </m:r>
      </m:oMath>
      <w:r w:rsidRPr="00A519F5">
        <w:t xml:space="preserve"> можно сделать вывод, что полученные в дипломном проекте результаты немного не соответствуют современным требования</w:t>
      </w:r>
      <w:r>
        <w:t>.</w:t>
      </w:r>
      <w:r w:rsidR="00C57C26">
        <w:t xml:space="preserve"> Данная работа будет иметь дальнейшее развитие в научных журналах и статьях. Проведение более масштабных исследований для получения доказательных результатов, внедрение данного алгоритма в устройство, а также совершенствование кодовой базы, позволит значительно увеличить </w:t>
      </w:r>
      <w:r w:rsidR="00C57C26">
        <w:t>комплексный показатель достигнутого уровня</w:t>
      </w:r>
      <w:r w:rsidR="00C57C26">
        <w:t>.</w:t>
      </w:r>
    </w:p>
    <w:p w14:paraId="49CFECD7" w14:textId="77777777" w:rsidR="0039200C" w:rsidRPr="0013418A" w:rsidRDefault="0039200C" w:rsidP="0039200C">
      <w:pPr>
        <w:ind w:firstLine="0"/>
      </w:pPr>
    </w:p>
    <w:p w14:paraId="48BDD06B" w14:textId="77777777" w:rsidR="0039200C" w:rsidRPr="00D310DC" w:rsidRDefault="0039200C" w:rsidP="0039200C">
      <w:pPr>
        <w:pStyle w:val="Heading1"/>
        <w:numPr>
          <w:ilvl w:val="0"/>
          <w:numId w:val="0"/>
        </w:numPr>
      </w:pPr>
      <w:r w:rsidRPr="00D310DC">
        <w:t xml:space="preserve"> </w:t>
      </w:r>
    </w:p>
    <w:p w14:paraId="137A08EB" w14:textId="623EA652" w:rsidR="00C23D42" w:rsidRPr="00E323AA" w:rsidRDefault="0039200C" w:rsidP="0039200C">
      <w:pPr>
        <w:pStyle w:val="Heading1"/>
        <w:numPr>
          <w:ilvl w:val="0"/>
          <w:numId w:val="0"/>
        </w:numPr>
      </w:pPr>
      <w:r w:rsidRPr="00D310DC">
        <w:t xml:space="preserve"> </w:t>
      </w:r>
    </w:p>
    <w:sectPr w:rsidR="00C23D42" w:rsidRPr="00E323AA" w:rsidSect="00E323AA">
      <w:footerReference w:type="even" r:id="rId8"/>
      <w:footerReference w:type="default" r:id="rId9"/>
      <w:pgSz w:w="11906" w:h="16838"/>
      <w:pgMar w:top="1134" w:right="849" w:bottom="1134" w:left="1701" w:header="709" w:footer="709"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37C4EF" w14:textId="77777777" w:rsidR="008A6E13" w:rsidRDefault="008A6E13" w:rsidP="007A272D">
      <w:pPr>
        <w:spacing w:line="240" w:lineRule="auto"/>
      </w:pPr>
      <w:r>
        <w:separator/>
      </w:r>
    </w:p>
    <w:p w14:paraId="0B8AC86A" w14:textId="77777777" w:rsidR="008A6E13" w:rsidRDefault="008A6E13"/>
    <w:p w14:paraId="663737D6" w14:textId="77777777" w:rsidR="008A6E13" w:rsidRDefault="008A6E13"/>
  </w:endnote>
  <w:endnote w:type="continuationSeparator" w:id="0">
    <w:p w14:paraId="386D58B3" w14:textId="77777777" w:rsidR="008A6E13" w:rsidRDefault="008A6E13" w:rsidP="007A272D">
      <w:pPr>
        <w:spacing w:line="240" w:lineRule="auto"/>
      </w:pPr>
      <w:r>
        <w:continuationSeparator/>
      </w:r>
    </w:p>
    <w:p w14:paraId="55F0A0F8" w14:textId="77777777" w:rsidR="008A6E13" w:rsidRDefault="008A6E13"/>
    <w:p w14:paraId="0B5C310C" w14:textId="77777777" w:rsidR="008A6E13" w:rsidRDefault="008A6E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43322601"/>
      <w:docPartObj>
        <w:docPartGallery w:val="Page Numbers (Bottom of Page)"/>
        <w:docPartUnique/>
      </w:docPartObj>
    </w:sdtPr>
    <w:sdtEndPr>
      <w:rPr>
        <w:rStyle w:val="PageNumber"/>
      </w:rPr>
    </w:sdtEndPr>
    <w:sdtContent>
      <w:p w14:paraId="5045789F" w14:textId="4053B89D" w:rsidR="00E323AA" w:rsidRDefault="00E323AA" w:rsidP="00651AC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F933D1" w14:textId="77777777" w:rsidR="00E323AA" w:rsidRDefault="00E323AA" w:rsidP="00E323A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5984040"/>
      <w:docPartObj>
        <w:docPartGallery w:val="Page Numbers (Bottom of Page)"/>
        <w:docPartUnique/>
      </w:docPartObj>
    </w:sdtPr>
    <w:sdtEndPr>
      <w:rPr>
        <w:rStyle w:val="PageNumber"/>
      </w:rPr>
    </w:sdtEndPr>
    <w:sdtContent>
      <w:p w14:paraId="0FB08BE3" w14:textId="2606EA1E" w:rsidR="00E323AA" w:rsidRDefault="00E323AA" w:rsidP="00651AC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018C4B8" w14:textId="20EBC350" w:rsidR="006C01E1" w:rsidRDefault="006C01E1" w:rsidP="00E323AA">
    <w:pPr>
      <w:pStyle w:val="Footer"/>
      <w:ind w:right="360"/>
      <w:jc w:val="cen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1B0EFF" w14:textId="77777777" w:rsidR="008A6E13" w:rsidRDefault="008A6E13" w:rsidP="007A272D">
      <w:pPr>
        <w:spacing w:line="240" w:lineRule="auto"/>
      </w:pPr>
      <w:r>
        <w:separator/>
      </w:r>
    </w:p>
    <w:p w14:paraId="491B0A01" w14:textId="77777777" w:rsidR="008A6E13" w:rsidRDefault="008A6E13"/>
    <w:p w14:paraId="2D5B9923" w14:textId="77777777" w:rsidR="008A6E13" w:rsidRDefault="008A6E13"/>
  </w:footnote>
  <w:footnote w:type="continuationSeparator" w:id="0">
    <w:p w14:paraId="030B3EF0" w14:textId="77777777" w:rsidR="008A6E13" w:rsidRDefault="008A6E13" w:rsidP="007A272D">
      <w:pPr>
        <w:spacing w:line="240" w:lineRule="auto"/>
      </w:pPr>
      <w:r>
        <w:continuationSeparator/>
      </w:r>
    </w:p>
    <w:p w14:paraId="617A1E14" w14:textId="77777777" w:rsidR="008A6E13" w:rsidRDefault="008A6E13"/>
    <w:p w14:paraId="24E0DB82" w14:textId="77777777" w:rsidR="008A6E13" w:rsidRDefault="008A6E1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43062"/>
    <w:multiLevelType w:val="multilevel"/>
    <w:tmpl w:val="A5C2AD2C"/>
    <w:lvl w:ilvl="0">
      <w:start w:val="1"/>
      <w:numFmt w:val="decimal"/>
      <w:pStyle w:val="Heading1"/>
      <w:suff w:val="space"/>
      <w:lvlText w:val="%1"/>
      <w:lvlJc w:val="left"/>
      <w:pPr>
        <w:ind w:left="716"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1571"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39B64479"/>
    <w:multiLevelType w:val="hybridMultilevel"/>
    <w:tmpl w:val="A104B2C8"/>
    <w:lvl w:ilvl="0" w:tplc="0456DA76">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4E0B2FBB"/>
    <w:multiLevelType w:val="hybridMultilevel"/>
    <w:tmpl w:val="A2D06FEE"/>
    <w:lvl w:ilvl="0" w:tplc="EE0E3C9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63546272"/>
    <w:multiLevelType w:val="hybridMultilevel"/>
    <w:tmpl w:val="8C925036"/>
    <w:lvl w:ilvl="0" w:tplc="AA2CD21E">
      <w:start w:val="1"/>
      <w:numFmt w:val="decimal"/>
      <w:pStyle w:val="a"/>
      <w:suff w:val="space"/>
      <w:lvlText w:val="[%1]"/>
      <w:lvlJc w:val="left"/>
      <w:pPr>
        <w:ind w:left="1854" w:hanging="360"/>
      </w:pPr>
      <w:rPr>
        <w:rFonts w:hint="default"/>
      </w:rPr>
    </w:lvl>
    <w:lvl w:ilvl="1" w:tplc="04190019">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08"/>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857"/>
    <w:rsid w:val="00003A3C"/>
    <w:rsid w:val="00014248"/>
    <w:rsid w:val="00014A43"/>
    <w:rsid w:val="00032A14"/>
    <w:rsid w:val="00045DDE"/>
    <w:rsid w:val="0006745A"/>
    <w:rsid w:val="00076E0B"/>
    <w:rsid w:val="00095B20"/>
    <w:rsid w:val="000E17DF"/>
    <w:rsid w:val="00123E43"/>
    <w:rsid w:val="0013418A"/>
    <w:rsid w:val="001C4697"/>
    <w:rsid w:val="0022063A"/>
    <w:rsid w:val="002311DC"/>
    <w:rsid w:val="00257A37"/>
    <w:rsid w:val="00273162"/>
    <w:rsid w:val="002B3D03"/>
    <w:rsid w:val="00351102"/>
    <w:rsid w:val="00373E3E"/>
    <w:rsid w:val="00385EFB"/>
    <w:rsid w:val="0039200C"/>
    <w:rsid w:val="003A1A61"/>
    <w:rsid w:val="003A20E7"/>
    <w:rsid w:val="003B0AFB"/>
    <w:rsid w:val="003C2B43"/>
    <w:rsid w:val="003C2BC6"/>
    <w:rsid w:val="003D3AE2"/>
    <w:rsid w:val="003F5B51"/>
    <w:rsid w:val="004426F7"/>
    <w:rsid w:val="00450B5B"/>
    <w:rsid w:val="004579F5"/>
    <w:rsid w:val="004660B1"/>
    <w:rsid w:val="00476AB2"/>
    <w:rsid w:val="004A1936"/>
    <w:rsid w:val="004D6947"/>
    <w:rsid w:val="00504B1C"/>
    <w:rsid w:val="00506E10"/>
    <w:rsid w:val="00532051"/>
    <w:rsid w:val="00582EAC"/>
    <w:rsid w:val="005933A5"/>
    <w:rsid w:val="005C3068"/>
    <w:rsid w:val="005D3A7C"/>
    <w:rsid w:val="005E5491"/>
    <w:rsid w:val="00610B30"/>
    <w:rsid w:val="00624AAE"/>
    <w:rsid w:val="00632DD0"/>
    <w:rsid w:val="006621E7"/>
    <w:rsid w:val="006B3F30"/>
    <w:rsid w:val="006C01E1"/>
    <w:rsid w:val="006D5172"/>
    <w:rsid w:val="006E6520"/>
    <w:rsid w:val="00744EB1"/>
    <w:rsid w:val="0079299D"/>
    <w:rsid w:val="007A272D"/>
    <w:rsid w:val="007C0A5F"/>
    <w:rsid w:val="00865138"/>
    <w:rsid w:val="0086584F"/>
    <w:rsid w:val="008A5F42"/>
    <w:rsid w:val="008A6E13"/>
    <w:rsid w:val="008E3C0D"/>
    <w:rsid w:val="008E4E87"/>
    <w:rsid w:val="009143A9"/>
    <w:rsid w:val="0092001E"/>
    <w:rsid w:val="0093452F"/>
    <w:rsid w:val="009357BD"/>
    <w:rsid w:val="009467CE"/>
    <w:rsid w:val="009A68E4"/>
    <w:rsid w:val="009E2129"/>
    <w:rsid w:val="009F419C"/>
    <w:rsid w:val="00A24B4A"/>
    <w:rsid w:val="00A273FA"/>
    <w:rsid w:val="00A5175A"/>
    <w:rsid w:val="00A54857"/>
    <w:rsid w:val="00A63AB1"/>
    <w:rsid w:val="00A954D3"/>
    <w:rsid w:val="00AE1D46"/>
    <w:rsid w:val="00B03516"/>
    <w:rsid w:val="00B14C46"/>
    <w:rsid w:val="00B678F8"/>
    <w:rsid w:val="00B802D3"/>
    <w:rsid w:val="00B82AB0"/>
    <w:rsid w:val="00B9128C"/>
    <w:rsid w:val="00BB31ED"/>
    <w:rsid w:val="00BB4F46"/>
    <w:rsid w:val="00BC4F3A"/>
    <w:rsid w:val="00BE378F"/>
    <w:rsid w:val="00C23D42"/>
    <w:rsid w:val="00C30E97"/>
    <w:rsid w:val="00C3736A"/>
    <w:rsid w:val="00C57C26"/>
    <w:rsid w:val="00C619E4"/>
    <w:rsid w:val="00C65322"/>
    <w:rsid w:val="00C7704B"/>
    <w:rsid w:val="00C83910"/>
    <w:rsid w:val="00CB6F68"/>
    <w:rsid w:val="00D12BF2"/>
    <w:rsid w:val="00D15C58"/>
    <w:rsid w:val="00D27429"/>
    <w:rsid w:val="00D310DC"/>
    <w:rsid w:val="00D51745"/>
    <w:rsid w:val="00D5730B"/>
    <w:rsid w:val="00DA6CD5"/>
    <w:rsid w:val="00DB621E"/>
    <w:rsid w:val="00DD6976"/>
    <w:rsid w:val="00DD7467"/>
    <w:rsid w:val="00DD7672"/>
    <w:rsid w:val="00E11F4F"/>
    <w:rsid w:val="00E323AA"/>
    <w:rsid w:val="00E32C21"/>
    <w:rsid w:val="00E649D3"/>
    <w:rsid w:val="00E818CA"/>
    <w:rsid w:val="00EB2F49"/>
    <w:rsid w:val="00EF4C33"/>
    <w:rsid w:val="00F05989"/>
    <w:rsid w:val="00F338D1"/>
    <w:rsid w:val="00F435F9"/>
    <w:rsid w:val="00F53BCF"/>
    <w:rsid w:val="00F901FA"/>
    <w:rsid w:val="00FE1A6B"/>
    <w:rsid w:val="00FF24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6D8A0"/>
  <w15:chartTrackingRefBased/>
  <w15:docId w15:val="{9D0BD289-8193-47EE-834D-B03F739F4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9E4"/>
    <w:pPr>
      <w:spacing w:line="276" w:lineRule="auto"/>
      <w:ind w:firstLine="709"/>
      <w:jc w:val="both"/>
    </w:pPr>
    <w:rPr>
      <w:rFonts w:ascii="Times New Roman" w:hAnsi="Times New Roman"/>
      <w:sz w:val="28"/>
      <w:szCs w:val="22"/>
      <w:lang w:eastAsia="en-US"/>
    </w:rPr>
  </w:style>
  <w:style w:type="paragraph" w:styleId="Heading1">
    <w:name w:val="heading 1"/>
    <w:basedOn w:val="Normal"/>
    <w:next w:val="Normal"/>
    <w:link w:val="Heading1Char"/>
    <w:uiPriority w:val="9"/>
    <w:qFormat/>
    <w:rsid w:val="00C30E97"/>
    <w:pPr>
      <w:keepNext/>
      <w:numPr>
        <w:numId w:val="2"/>
      </w:numPr>
      <w:spacing w:before="120" w:after="240"/>
      <w:jc w:val="left"/>
      <w:outlineLvl w:val="0"/>
    </w:pPr>
    <w:rPr>
      <w:rFonts w:eastAsia="Times New Roman"/>
      <w:b/>
      <w:bCs/>
      <w:caps/>
      <w:kern w:val="32"/>
      <w:szCs w:val="32"/>
    </w:rPr>
  </w:style>
  <w:style w:type="paragraph" w:styleId="Heading2">
    <w:name w:val="heading 2"/>
    <w:basedOn w:val="Normal"/>
    <w:next w:val="Normal"/>
    <w:link w:val="Heading2Char"/>
    <w:uiPriority w:val="9"/>
    <w:unhideWhenUsed/>
    <w:qFormat/>
    <w:rsid w:val="00C30E97"/>
    <w:pPr>
      <w:keepNext/>
      <w:numPr>
        <w:ilvl w:val="1"/>
        <w:numId w:val="2"/>
      </w:numPr>
      <w:spacing w:before="60" w:after="60"/>
      <w:outlineLvl w:val="1"/>
    </w:pPr>
    <w:rPr>
      <w:rFonts w:eastAsia="Times New Roman"/>
      <w:b/>
      <w:bCs/>
      <w:iCs/>
      <w:szCs w:val="28"/>
    </w:rPr>
  </w:style>
  <w:style w:type="paragraph" w:styleId="Heading3">
    <w:name w:val="heading 3"/>
    <w:basedOn w:val="Normal"/>
    <w:next w:val="Normal"/>
    <w:link w:val="Heading3Char"/>
    <w:uiPriority w:val="9"/>
    <w:unhideWhenUsed/>
    <w:qFormat/>
    <w:rsid w:val="00CB6F68"/>
    <w:pPr>
      <w:keepNext/>
      <w:numPr>
        <w:ilvl w:val="2"/>
        <w:numId w:val="2"/>
      </w:numPr>
      <w:spacing w:before="60" w:after="60"/>
      <w:ind w:left="720"/>
      <w:outlineLvl w:val="2"/>
    </w:pPr>
    <w:rPr>
      <w:rFonts w:eastAsia="Times New Roman"/>
      <w:b/>
      <w:bCs/>
      <w:szCs w:val="26"/>
    </w:rPr>
  </w:style>
  <w:style w:type="paragraph" w:styleId="Heading4">
    <w:name w:val="heading 4"/>
    <w:basedOn w:val="Normal"/>
    <w:next w:val="Normal"/>
    <w:link w:val="Heading4Char"/>
    <w:uiPriority w:val="9"/>
    <w:semiHidden/>
    <w:unhideWhenUsed/>
    <w:qFormat/>
    <w:rsid w:val="00CB6F68"/>
    <w:pPr>
      <w:keepNext/>
      <w:numPr>
        <w:ilvl w:val="3"/>
        <w:numId w:val="2"/>
      </w:numPr>
      <w:spacing w:before="240" w:after="60"/>
      <w:outlineLvl w:val="3"/>
    </w:pPr>
    <w:rPr>
      <w:rFonts w:ascii="Calibri" w:eastAsia="Times New Roman" w:hAnsi="Calibri"/>
      <w:b/>
      <w:bCs/>
      <w:szCs w:val="28"/>
    </w:rPr>
  </w:style>
  <w:style w:type="paragraph" w:styleId="Heading5">
    <w:name w:val="heading 5"/>
    <w:basedOn w:val="Normal"/>
    <w:next w:val="Normal"/>
    <w:link w:val="Heading5Char"/>
    <w:uiPriority w:val="9"/>
    <w:semiHidden/>
    <w:unhideWhenUsed/>
    <w:qFormat/>
    <w:rsid w:val="00CB6F68"/>
    <w:pPr>
      <w:numPr>
        <w:ilvl w:val="4"/>
        <w:numId w:val="2"/>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CB6F68"/>
    <w:pPr>
      <w:numPr>
        <w:ilvl w:val="5"/>
        <w:numId w:val="2"/>
      </w:numPr>
      <w:spacing w:before="240" w:after="60"/>
      <w:outlineLvl w:val="5"/>
    </w:pPr>
    <w:rPr>
      <w:rFonts w:ascii="Calibri" w:eastAsia="Times New Roman" w:hAnsi="Calibri"/>
      <w:b/>
      <w:bCs/>
      <w:sz w:val="22"/>
    </w:rPr>
  </w:style>
  <w:style w:type="paragraph" w:styleId="Heading7">
    <w:name w:val="heading 7"/>
    <w:basedOn w:val="Normal"/>
    <w:next w:val="Normal"/>
    <w:link w:val="Heading7Char"/>
    <w:uiPriority w:val="9"/>
    <w:semiHidden/>
    <w:unhideWhenUsed/>
    <w:qFormat/>
    <w:rsid w:val="00CB6F68"/>
    <w:pPr>
      <w:numPr>
        <w:ilvl w:val="6"/>
        <w:numId w:val="2"/>
      </w:numPr>
      <w:spacing w:before="240" w:after="60"/>
      <w:outlineLvl w:val="6"/>
    </w:pPr>
    <w:rPr>
      <w:rFonts w:ascii="Calibri" w:eastAsia="Times New Roman" w:hAnsi="Calibri"/>
      <w:sz w:val="24"/>
      <w:szCs w:val="24"/>
    </w:rPr>
  </w:style>
  <w:style w:type="paragraph" w:styleId="Heading8">
    <w:name w:val="heading 8"/>
    <w:basedOn w:val="Normal"/>
    <w:next w:val="Normal"/>
    <w:link w:val="Heading8Char"/>
    <w:uiPriority w:val="9"/>
    <w:semiHidden/>
    <w:unhideWhenUsed/>
    <w:qFormat/>
    <w:rsid w:val="00CB6F68"/>
    <w:pPr>
      <w:numPr>
        <w:ilvl w:val="7"/>
        <w:numId w:val="2"/>
      </w:num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uiPriority w:val="9"/>
    <w:semiHidden/>
    <w:unhideWhenUsed/>
    <w:qFormat/>
    <w:rsid w:val="00CB6F68"/>
    <w:pPr>
      <w:numPr>
        <w:ilvl w:val="8"/>
        <w:numId w:val="2"/>
      </w:numPr>
      <w:spacing w:before="240" w:after="60"/>
      <w:outlineLvl w:val="8"/>
    </w:pPr>
    <w:rPr>
      <w:rFonts w:ascii="Cambria" w:eastAsia="Times New Roman" w:hAnsi="Cambr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19E4"/>
    <w:rPr>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0">
    <w:name w:val="титульный лист"/>
    <w:basedOn w:val="Normal"/>
    <w:qFormat/>
    <w:rsid w:val="00C619E4"/>
    <w:pPr>
      <w:spacing w:line="264" w:lineRule="auto"/>
      <w:jc w:val="center"/>
    </w:pPr>
  </w:style>
  <w:style w:type="character" w:customStyle="1" w:styleId="Heading1Char">
    <w:name w:val="Heading 1 Char"/>
    <w:link w:val="Heading1"/>
    <w:uiPriority w:val="9"/>
    <w:rsid w:val="00C30E97"/>
    <w:rPr>
      <w:rFonts w:ascii="Times New Roman" w:eastAsia="Times New Roman" w:hAnsi="Times New Roman"/>
      <w:b/>
      <w:bCs/>
      <w:caps/>
      <w:kern w:val="32"/>
      <w:sz w:val="28"/>
      <w:szCs w:val="32"/>
      <w:lang w:eastAsia="en-US"/>
    </w:rPr>
  </w:style>
  <w:style w:type="character" w:customStyle="1" w:styleId="Heading2Char">
    <w:name w:val="Heading 2 Char"/>
    <w:link w:val="Heading2"/>
    <w:uiPriority w:val="9"/>
    <w:rsid w:val="00C30E97"/>
    <w:rPr>
      <w:rFonts w:ascii="Times New Roman" w:eastAsia="Times New Roman" w:hAnsi="Times New Roman"/>
      <w:b/>
      <w:bCs/>
      <w:iCs/>
      <w:sz w:val="28"/>
      <w:szCs w:val="28"/>
      <w:lang w:eastAsia="en-US"/>
    </w:rPr>
  </w:style>
  <w:style w:type="character" w:customStyle="1" w:styleId="Heading3Char">
    <w:name w:val="Heading 3 Char"/>
    <w:link w:val="Heading3"/>
    <w:uiPriority w:val="9"/>
    <w:rsid w:val="00CB6F68"/>
    <w:rPr>
      <w:rFonts w:ascii="Times New Roman" w:eastAsia="Times New Roman" w:hAnsi="Times New Roman" w:cs="Times New Roman"/>
      <w:b/>
      <w:bCs/>
      <w:sz w:val="28"/>
      <w:szCs w:val="26"/>
      <w:lang w:eastAsia="en-US"/>
    </w:rPr>
  </w:style>
  <w:style w:type="character" w:customStyle="1" w:styleId="Heading4Char">
    <w:name w:val="Heading 4 Char"/>
    <w:link w:val="Heading4"/>
    <w:uiPriority w:val="9"/>
    <w:semiHidden/>
    <w:rsid w:val="00CB6F68"/>
    <w:rPr>
      <w:rFonts w:ascii="Calibri" w:eastAsia="Times New Roman" w:hAnsi="Calibri" w:cs="Times New Roman"/>
      <w:b/>
      <w:bCs/>
      <w:sz w:val="28"/>
      <w:szCs w:val="28"/>
      <w:lang w:eastAsia="en-US"/>
    </w:rPr>
  </w:style>
  <w:style w:type="character" w:customStyle="1" w:styleId="Heading5Char">
    <w:name w:val="Heading 5 Char"/>
    <w:link w:val="Heading5"/>
    <w:uiPriority w:val="9"/>
    <w:semiHidden/>
    <w:rsid w:val="00CB6F68"/>
    <w:rPr>
      <w:rFonts w:ascii="Calibri" w:eastAsia="Times New Roman" w:hAnsi="Calibri" w:cs="Times New Roman"/>
      <w:b/>
      <w:bCs/>
      <w:i/>
      <w:iCs/>
      <w:sz w:val="26"/>
      <w:szCs w:val="26"/>
      <w:lang w:eastAsia="en-US"/>
    </w:rPr>
  </w:style>
  <w:style w:type="character" w:customStyle="1" w:styleId="Heading6Char">
    <w:name w:val="Heading 6 Char"/>
    <w:link w:val="Heading6"/>
    <w:uiPriority w:val="9"/>
    <w:semiHidden/>
    <w:rsid w:val="00CB6F68"/>
    <w:rPr>
      <w:rFonts w:ascii="Calibri" w:eastAsia="Times New Roman" w:hAnsi="Calibri" w:cs="Times New Roman"/>
      <w:b/>
      <w:bCs/>
      <w:sz w:val="22"/>
      <w:szCs w:val="22"/>
      <w:lang w:eastAsia="en-US"/>
    </w:rPr>
  </w:style>
  <w:style w:type="character" w:customStyle="1" w:styleId="Heading7Char">
    <w:name w:val="Heading 7 Char"/>
    <w:link w:val="Heading7"/>
    <w:uiPriority w:val="9"/>
    <w:semiHidden/>
    <w:rsid w:val="00CB6F68"/>
    <w:rPr>
      <w:rFonts w:ascii="Calibri" w:eastAsia="Times New Roman" w:hAnsi="Calibri" w:cs="Times New Roman"/>
      <w:sz w:val="24"/>
      <w:szCs w:val="24"/>
      <w:lang w:eastAsia="en-US"/>
    </w:rPr>
  </w:style>
  <w:style w:type="character" w:customStyle="1" w:styleId="Heading8Char">
    <w:name w:val="Heading 8 Char"/>
    <w:link w:val="Heading8"/>
    <w:uiPriority w:val="9"/>
    <w:semiHidden/>
    <w:rsid w:val="00CB6F68"/>
    <w:rPr>
      <w:rFonts w:ascii="Calibri" w:eastAsia="Times New Roman" w:hAnsi="Calibri" w:cs="Times New Roman"/>
      <w:i/>
      <w:iCs/>
      <w:sz w:val="24"/>
      <w:szCs w:val="24"/>
      <w:lang w:eastAsia="en-US"/>
    </w:rPr>
  </w:style>
  <w:style w:type="character" w:customStyle="1" w:styleId="Heading9Char">
    <w:name w:val="Heading 9 Char"/>
    <w:link w:val="Heading9"/>
    <w:uiPriority w:val="9"/>
    <w:semiHidden/>
    <w:rsid w:val="00CB6F68"/>
    <w:rPr>
      <w:rFonts w:ascii="Cambria" w:eastAsia="Times New Roman" w:hAnsi="Cambria" w:cs="Times New Roman"/>
      <w:sz w:val="22"/>
      <w:szCs w:val="22"/>
      <w:lang w:eastAsia="en-US"/>
    </w:rPr>
  </w:style>
  <w:style w:type="paragraph" w:customStyle="1" w:styleId="a1">
    <w:name w:val="Рисунок"/>
    <w:basedOn w:val="Normal"/>
    <w:qFormat/>
    <w:rsid w:val="00DA6CD5"/>
    <w:pPr>
      <w:spacing w:before="120" w:after="120"/>
      <w:ind w:firstLine="0"/>
      <w:jc w:val="center"/>
    </w:pPr>
    <w:rPr>
      <w:sz w:val="24"/>
    </w:rPr>
  </w:style>
  <w:style w:type="paragraph" w:styleId="ListParagraph">
    <w:name w:val="List Paragraph"/>
    <w:basedOn w:val="Normal"/>
    <w:uiPriority w:val="34"/>
    <w:qFormat/>
    <w:rsid w:val="00504B1C"/>
    <w:pPr>
      <w:ind w:left="720"/>
      <w:contextualSpacing/>
    </w:pPr>
  </w:style>
  <w:style w:type="character" w:styleId="Hyperlink">
    <w:name w:val="Hyperlink"/>
    <w:uiPriority w:val="99"/>
    <w:unhideWhenUsed/>
    <w:rsid w:val="00504B1C"/>
    <w:rPr>
      <w:color w:val="0000FF"/>
      <w:u w:val="single"/>
    </w:rPr>
  </w:style>
  <w:style w:type="paragraph" w:customStyle="1" w:styleId="a">
    <w:name w:val="[ ] Список Литературы"/>
    <w:basedOn w:val="Normal"/>
    <w:uiPriority w:val="3"/>
    <w:qFormat/>
    <w:rsid w:val="001C4697"/>
    <w:pPr>
      <w:numPr>
        <w:numId w:val="4"/>
      </w:numPr>
      <w:ind w:left="0" w:firstLine="709"/>
    </w:pPr>
  </w:style>
  <w:style w:type="paragraph" w:styleId="TOC1">
    <w:name w:val="toc 1"/>
    <w:basedOn w:val="Normal"/>
    <w:next w:val="Normal"/>
    <w:autoRedefine/>
    <w:uiPriority w:val="39"/>
    <w:unhideWhenUsed/>
    <w:rsid w:val="00B9128C"/>
    <w:pPr>
      <w:tabs>
        <w:tab w:val="left" w:pos="0"/>
        <w:tab w:val="right" w:leader="dot" w:pos="9354"/>
      </w:tabs>
      <w:ind w:firstLine="0"/>
      <w:jc w:val="left"/>
    </w:pPr>
    <w:rPr>
      <w:bCs/>
      <w:szCs w:val="20"/>
    </w:rPr>
  </w:style>
  <w:style w:type="paragraph" w:styleId="TOC2">
    <w:name w:val="toc 2"/>
    <w:basedOn w:val="Normal"/>
    <w:next w:val="Normal"/>
    <w:autoRedefine/>
    <w:uiPriority w:val="39"/>
    <w:unhideWhenUsed/>
    <w:rsid w:val="00744EB1"/>
    <w:pPr>
      <w:tabs>
        <w:tab w:val="left" w:pos="851"/>
        <w:tab w:val="right" w:leader="dot" w:pos="9921"/>
      </w:tabs>
      <w:spacing w:line="288" w:lineRule="auto"/>
      <w:ind w:left="261" w:firstLine="0"/>
      <w:jc w:val="left"/>
    </w:pPr>
    <w:rPr>
      <w:noProof/>
      <w:szCs w:val="20"/>
    </w:rPr>
  </w:style>
  <w:style w:type="paragraph" w:styleId="Header">
    <w:name w:val="header"/>
    <w:basedOn w:val="Normal"/>
    <w:link w:val="HeaderChar"/>
    <w:uiPriority w:val="99"/>
    <w:unhideWhenUsed/>
    <w:rsid w:val="007A272D"/>
    <w:pPr>
      <w:tabs>
        <w:tab w:val="center" w:pos="4677"/>
        <w:tab w:val="right" w:pos="9355"/>
      </w:tabs>
    </w:pPr>
  </w:style>
  <w:style w:type="character" w:customStyle="1" w:styleId="HeaderChar">
    <w:name w:val="Header Char"/>
    <w:link w:val="Header"/>
    <w:uiPriority w:val="99"/>
    <w:rsid w:val="007A272D"/>
    <w:rPr>
      <w:rFonts w:ascii="Times New Roman" w:hAnsi="Times New Roman"/>
      <w:sz w:val="28"/>
      <w:szCs w:val="22"/>
      <w:lang w:eastAsia="en-US"/>
    </w:rPr>
  </w:style>
  <w:style w:type="paragraph" w:styleId="Footer">
    <w:name w:val="footer"/>
    <w:basedOn w:val="Normal"/>
    <w:link w:val="FooterChar"/>
    <w:uiPriority w:val="99"/>
    <w:unhideWhenUsed/>
    <w:rsid w:val="007A272D"/>
    <w:pPr>
      <w:tabs>
        <w:tab w:val="center" w:pos="4677"/>
        <w:tab w:val="right" w:pos="9355"/>
      </w:tabs>
    </w:pPr>
  </w:style>
  <w:style w:type="character" w:customStyle="1" w:styleId="FooterChar">
    <w:name w:val="Footer Char"/>
    <w:link w:val="Footer"/>
    <w:uiPriority w:val="99"/>
    <w:rsid w:val="007A272D"/>
    <w:rPr>
      <w:rFonts w:ascii="Times New Roman" w:hAnsi="Times New Roman"/>
      <w:sz w:val="28"/>
      <w:szCs w:val="22"/>
      <w:lang w:eastAsia="en-US"/>
    </w:rPr>
  </w:style>
  <w:style w:type="paragraph" w:customStyle="1" w:styleId="a2">
    <w:name w:val="Введение_Заключение"/>
    <w:basedOn w:val="Heading1"/>
    <w:link w:val="a3"/>
    <w:qFormat/>
    <w:rsid w:val="00C3736A"/>
    <w:pPr>
      <w:numPr>
        <w:numId w:val="0"/>
      </w:numPr>
      <w:jc w:val="center"/>
    </w:pPr>
    <w:rPr>
      <w:lang w:val="en-US"/>
    </w:rPr>
  </w:style>
  <w:style w:type="paragraph" w:styleId="TOC3">
    <w:name w:val="toc 3"/>
    <w:basedOn w:val="Normal"/>
    <w:next w:val="Normal"/>
    <w:autoRedefine/>
    <w:uiPriority w:val="39"/>
    <w:unhideWhenUsed/>
    <w:rsid w:val="00C30E97"/>
    <w:pPr>
      <w:tabs>
        <w:tab w:val="right" w:leader="dot" w:pos="9354"/>
      </w:tabs>
      <w:ind w:left="709" w:firstLine="7"/>
    </w:pPr>
  </w:style>
  <w:style w:type="paragraph" w:customStyle="1" w:styleId="5">
    <w:name w:val="5.Основной текст"/>
    <w:basedOn w:val="Normal"/>
    <w:link w:val="50"/>
    <w:qFormat/>
    <w:rsid w:val="009A68E4"/>
    <w:pPr>
      <w:spacing w:line="360" w:lineRule="atLeast"/>
    </w:pPr>
    <w:rPr>
      <w:rFonts w:eastAsia="Times New Roman"/>
      <w:szCs w:val="24"/>
      <w:lang w:eastAsia="ru-RU"/>
    </w:rPr>
  </w:style>
  <w:style w:type="character" w:customStyle="1" w:styleId="50">
    <w:name w:val="5.Основной текст Знак"/>
    <w:link w:val="5"/>
    <w:rsid w:val="009A68E4"/>
    <w:rPr>
      <w:rFonts w:ascii="Times New Roman" w:eastAsia="Times New Roman" w:hAnsi="Times New Roman"/>
      <w:sz w:val="28"/>
      <w:szCs w:val="24"/>
    </w:rPr>
  </w:style>
  <w:style w:type="paragraph" w:styleId="Caption">
    <w:name w:val="caption"/>
    <w:basedOn w:val="Normal"/>
    <w:next w:val="Normal"/>
    <w:link w:val="CaptionChar"/>
    <w:uiPriority w:val="35"/>
    <w:unhideWhenUsed/>
    <w:qFormat/>
    <w:rsid w:val="00B14C46"/>
    <w:rPr>
      <w:b/>
      <w:bCs/>
      <w:sz w:val="20"/>
      <w:szCs w:val="20"/>
    </w:rPr>
  </w:style>
  <w:style w:type="paragraph" w:styleId="EndnoteText">
    <w:name w:val="endnote text"/>
    <w:basedOn w:val="Normal"/>
    <w:link w:val="EndnoteTextChar"/>
    <w:uiPriority w:val="99"/>
    <w:semiHidden/>
    <w:unhideWhenUsed/>
    <w:rsid w:val="00B14C46"/>
    <w:rPr>
      <w:sz w:val="20"/>
      <w:szCs w:val="20"/>
    </w:rPr>
  </w:style>
  <w:style w:type="character" w:customStyle="1" w:styleId="EndnoteTextChar">
    <w:name w:val="Endnote Text Char"/>
    <w:link w:val="EndnoteText"/>
    <w:uiPriority w:val="99"/>
    <w:semiHidden/>
    <w:rsid w:val="00B14C46"/>
    <w:rPr>
      <w:rFonts w:ascii="Times New Roman" w:hAnsi="Times New Roman"/>
      <w:lang w:eastAsia="en-US"/>
    </w:rPr>
  </w:style>
  <w:style w:type="character" w:styleId="EndnoteReference">
    <w:name w:val="endnote reference"/>
    <w:uiPriority w:val="99"/>
    <w:semiHidden/>
    <w:unhideWhenUsed/>
    <w:rsid w:val="00B14C46"/>
    <w:rPr>
      <w:vertAlign w:val="superscript"/>
    </w:rPr>
  </w:style>
  <w:style w:type="paragraph" w:customStyle="1" w:styleId="a4">
    <w:name w:val="Таблица"/>
    <w:basedOn w:val="Caption"/>
    <w:link w:val="a5"/>
    <w:qFormat/>
    <w:rsid w:val="006D5172"/>
    <w:pPr>
      <w:ind w:firstLine="0"/>
    </w:pPr>
    <w:rPr>
      <w:b w:val="0"/>
      <w:bCs w:val="0"/>
      <w:sz w:val="28"/>
      <w:szCs w:val="22"/>
      <w:lang w:val="en-US"/>
    </w:rPr>
  </w:style>
  <w:style w:type="paragraph" w:customStyle="1" w:styleId="a6">
    <w:name w:val="Введение_заключение_и_т.д."/>
    <w:basedOn w:val="Normal"/>
    <w:link w:val="a7"/>
    <w:rsid w:val="00C3736A"/>
    <w:pPr>
      <w:ind w:firstLine="0"/>
      <w:jc w:val="center"/>
    </w:pPr>
    <w:rPr>
      <w:b/>
    </w:rPr>
  </w:style>
  <w:style w:type="character" w:customStyle="1" w:styleId="CaptionChar">
    <w:name w:val="Caption Char"/>
    <w:link w:val="Caption"/>
    <w:uiPriority w:val="35"/>
    <w:rsid w:val="006D5172"/>
    <w:rPr>
      <w:rFonts w:ascii="Times New Roman" w:hAnsi="Times New Roman"/>
      <w:b/>
      <w:bCs/>
      <w:lang w:eastAsia="en-US"/>
    </w:rPr>
  </w:style>
  <w:style w:type="character" w:customStyle="1" w:styleId="a5">
    <w:name w:val="Таблица Знак"/>
    <w:link w:val="a4"/>
    <w:rsid w:val="006D5172"/>
    <w:rPr>
      <w:rFonts w:ascii="Times New Roman" w:hAnsi="Times New Roman"/>
      <w:b w:val="0"/>
      <w:bCs w:val="0"/>
      <w:sz w:val="28"/>
      <w:szCs w:val="22"/>
      <w:lang w:val="en-US" w:eastAsia="en-US"/>
    </w:rPr>
  </w:style>
  <w:style w:type="paragraph" w:customStyle="1" w:styleId="a8">
    <w:name w:val="Содержание"/>
    <w:basedOn w:val="a2"/>
    <w:link w:val="a9"/>
    <w:qFormat/>
    <w:rsid w:val="00A63AB1"/>
  </w:style>
  <w:style w:type="character" w:customStyle="1" w:styleId="a7">
    <w:name w:val="Введение_заключение_и_т.д. Знак"/>
    <w:link w:val="a6"/>
    <w:rsid w:val="00C3736A"/>
    <w:rPr>
      <w:rFonts w:ascii="Times New Roman" w:hAnsi="Times New Roman"/>
      <w:b/>
      <w:sz w:val="28"/>
      <w:szCs w:val="22"/>
      <w:lang w:eastAsia="en-US"/>
    </w:rPr>
  </w:style>
  <w:style w:type="paragraph" w:customStyle="1" w:styleId="aa">
    <w:name w:val="Приложение"/>
    <w:basedOn w:val="a2"/>
    <w:link w:val="ab"/>
    <w:rsid w:val="00D310DC"/>
    <w:pPr>
      <w:spacing w:before="0" w:after="0"/>
    </w:pPr>
  </w:style>
  <w:style w:type="character" w:customStyle="1" w:styleId="a3">
    <w:name w:val="Введение_Заключение Знак"/>
    <w:link w:val="a2"/>
    <w:rsid w:val="00A63AB1"/>
    <w:rPr>
      <w:rFonts w:ascii="Times New Roman" w:eastAsia="Times New Roman" w:hAnsi="Times New Roman"/>
      <w:b/>
      <w:bCs/>
      <w:caps/>
      <w:kern w:val="32"/>
      <w:sz w:val="28"/>
      <w:szCs w:val="32"/>
      <w:lang w:val="en-US" w:eastAsia="en-US"/>
    </w:rPr>
  </w:style>
  <w:style w:type="character" w:customStyle="1" w:styleId="a9">
    <w:name w:val="Содержание Знак"/>
    <w:basedOn w:val="a3"/>
    <w:link w:val="a8"/>
    <w:rsid w:val="00A63AB1"/>
    <w:rPr>
      <w:rFonts w:ascii="Times New Roman" w:eastAsia="Times New Roman" w:hAnsi="Times New Roman"/>
      <w:b/>
      <w:bCs/>
      <w:caps/>
      <w:kern w:val="32"/>
      <w:sz w:val="28"/>
      <w:szCs w:val="32"/>
      <w:lang w:val="en-US" w:eastAsia="en-US"/>
    </w:rPr>
  </w:style>
  <w:style w:type="paragraph" w:customStyle="1" w:styleId="ac">
    <w:name w:val="Приложения"/>
    <w:basedOn w:val="Normal"/>
    <w:link w:val="ad"/>
    <w:qFormat/>
    <w:rsid w:val="00B9128C"/>
    <w:pPr>
      <w:ind w:firstLine="0"/>
      <w:jc w:val="center"/>
    </w:pPr>
    <w:rPr>
      <w:b/>
    </w:rPr>
  </w:style>
  <w:style w:type="character" w:customStyle="1" w:styleId="ab">
    <w:name w:val="Приложение Знак"/>
    <w:basedOn w:val="a3"/>
    <w:link w:val="aa"/>
    <w:rsid w:val="00D310DC"/>
    <w:rPr>
      <w:rFonts w:ascii="Times New Roman" w:eastAsia="Times New Roman" w:hAnsi="Times New Roman"/>
      <w:b/>
      <w:bCs/>
      <w:caps/>
      <w:kern w:val="32"/>
      <w:sz w:val="28"/>
      <w:szCs w:val="32"/>
      <w:lang w:val="en-US" w:eastAsia="en-US"/>
    </w:rPr>
  </w:style>
  <w:style w:type="paragraph" w:customStyle="1" w:styleId="ae">
    <w:name w:val="Код программы"/>
    <w:basedOn w:val="Normal"/>
    <w:link w:val="af"/>
    <w:qFormat/>
    <w:rsid w:val="00D310DC"/>
    <w:rPr>
      <w:rFonts w:ascii="Courier New" w:hAnsi="Courier New" w:cs="Courier New"/>
      <w:sz w:val="20"/>
      <w:szCs w:val="20"/>
      <w:lang w:val="en-US"/>
    </w:rPr>
  </w:style>
  <w:style w:type="character" w:customStyle="1" w:styleId="ad">
    <w:name w:val="Приложения Знак"/>
    <w:basedOn w:val="DefaultParagraphFont"/>
    <w:link w:val="ac"/>
    <w:rsid w:val="00B9128C"/>
    <w:rPr>
      <w:rFonts w:ascii="Times New Roman" w:hAnsi="Times New Roman"/>
      <w:b/>
      <w:sz w:val="28"/>
      <w:szCs w:val="22"/>
      <w:lang w:eastAsia="en-US"/>
    </w:rPr>
  </w:style>
  <w:style w:type="character" w:styleId="PlaceholderText">
    <w:name w:val="Placeholder Text"/>
    <w:basedOn w:val="DefaultParagraphFont"/>
    <w:uiPriority w:val="99"/>
    <w:semiHidden/>
    <w:rsid w:val="00351102"/>
    <w:rPr>
      <w:color w:val="808080"/>
    </w:rPr>
  </w:style>
  <w:style w:type="character" w:customStyle="1" w:styleId="af">
    <w:name w:val="Код программы Знак"/>
    <w:basedOn w:val="DefaultParagraphFont"/>
    <w:link w:val="ae"/>
    <w:rsid w:val="00D310DC"/>
    <w:rPr>
      <w:rFonts w:ascii="Courier New" w:hAnsi="Courier New" w:cs="Courier New"/>
      <w:lang w:val="en-US" w:eastAsia="en-US"/>
    </w:rPr>
  </w:style>
  <w:style w:type="paragraph" w:customStyle="1" w:styleId="af0">
    <w:name w:val="Формула"/>
    <w:basedOn w:val="Normal"/>
    <w:link w:val="af1"/>
    <w:qFormat/>
    <w:rsid w:val="005C3068"/>
    <w:pPr>
      <w:spacing w:before="120" w:after="120"/>
      <w:ind w:firstLine="0"/>
    </w:pPr>
    <w:rPr>
      <w:rFonts w:ascii="Cambria Math" w:hAnsi="Cambria Math"/>
    </w:rPr>
  </w:style>
  <w:style w:type="character" w:customStyle="1" w:styleId="af1">
    <w:name w:val="Формула Знак"/>
    <w:basedOn w:val="DefaultParagraphFont"/>
    <w:link w:val="af0"/>
    <w:rsid w:val="005C3068"/>
    <w:rPr>
      <w:rFonts w:ascii="Cambria Math" w:hAnsi="Cambria Math"/>
      <w:sz w:val="28"/>
      <w:szCs w:val="22"/>
      <w:lang w:eastAsia="en-US"/>
    </w:rPr>
  </w:style>
  <w:style w:type="paragraph" w:customStyle="1" w:styleId="TableParagraph">
    <w:name w:val="Table Paragraph"/>
    <w:basedOn w:val="Normal"/>
    <w:uiPriority w:val="1"/>
    <w:qFormat/>
    <w:rsid w:val="00003A3C"/>
    <w:pPr>
      <w:widowControl w:val="0"/>
      <w:autoSpaceDE w:val="0"/>
      <w:autoSpaceDN w:val="0"/>
      <w:spacing w:before="52" w:line="240" w:lineRule="auto"/>
      <w:ind w:firstLine="0"/>
      <w:jc w:val="center"/>
    </w:pPr>
    <w:rPr>
      <w:rFonts w:eastAsia="Times New Roman"/>
    </w:rPr>
  </w:style>
  <w:style w:type="character" w:styleId="PageNumber">
    <w:name w:val="page number"/>
    <w:basedOn w:val="DefaultParagraphFont"/>
    <w:uiPriority w:val="99"/>
    <w:semiHidden/>
    <w:unhideWhenUsed/>
    <w:rsid w:val="00E32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1662512">
      <w:bodyDiv w:val="1"/>
      <w:marLeft w:val="0"/>
      <w:marRight w:val="0"/>
      <w:marTop w:val="0"/>
      <w:marBottom w:val="0"/>
      <w:divBdr>
        <w:top w:val="none" w:sz="0" w:space="0" w:color="auto"/>
        <w:left w:val="none" w:sz="0" w:space="0" w:color="auto"/>
        <w:bottom w:val="none" w:sz="0" w:space="0" w:color="auto"/>
        <w:right w:val="none" w:sz="0" w:space="0" w:color="auto"/>
      </w:divBdr>
    </w:div>
    <w:div w:id="184794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C12CAE-D247-4AE6-A4E6-B9F32A89C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10</Pages>
  <Words>1929</Words>
  <Characters>10998</Characters>
  <Application>Microsoft Office Word</Application>
  <DocSecurity>0</DocSecurity>
  <Lines>91</Lines>
  <Paragraphs>25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12902</CharactersWithSpaces>
  <SharedDoc>false</SharedDoc>
  <HLinks>
    <vt:vector size="150" baseType="variant">
      <vt:variant>
        <vt:i4>3211319</vt:i4>
      </vt:variant>
      <vt:variant>
        <vt:i4>168</vt:i4>
      </vt:variant>
      <vt:variant>
        <vt:i4>0</vt:i4>
      </vt:variant>
      <vt:variant>
        <vt:i4>5</vt:i4>
      </vt:variant>
      <vt:variant>
        <vt:lpwstr>http://www.ti.com/</vt:lpwstr>
      </vt:variant>
      <vt:variant>
        <vt:lpwstr/>
      </vt:variant>
      <vt:variant>
        <vt:i4>1245234</vt:i4>
      </vt:variant>
      <vt:variant>
        <vt:i4>140</vt:i4>
      </vt:variant>
      <vt:variant>
        <vt:i4>0</vt:i4>
      </vt:variant>
      <vt:variant>
        <vt:i4>5</vt:i4>
      </vt:variant>
      <vt:variant>
        <vt:lpwstr/>
      </vt:variant>
      <vt:variant>
        <vt:lpwstr>_Toc66326313</vt:lpwstr>
      </vt:variant>
      <vt:variant>
        <vt:i4>1179698</vt:i4>
      </vt:variant>
      <vt:variant>
        <vt:i4>134</vt:i4>
      </vt:variant>
      <vt:variant>
        <vt:i4>0</vt:i4>
      </vt:variant>
      <vt:variant>
        <vt:i4>5</vt:i4>
      </vt:variant>
      <vt:variant>
        <vt:lpwstr/>
      </vt:variant>
      <vt:variant>
        <vt:lpwstr>_Toc66326312</vt:lpwstr>
      </vt:variant>
      <vt:variant>
        <vt:i4>1114162</vt:i4>
      </vt:variant>
      <vt:variant>
        <vt:i4>128</vt:i4>
      </vt:variant>
      <vt:variant>
        <vt:i4>0</vt:i4>
      </vt:variant>
      <vt:variant>
        <vt:i4>5</vt:i4>
      </vt:variant>
      <vt:variant>
        <vt:lpwstr/>
      </vt:variant>
      <vt:variant>
        <vt:lpwstr>_Toc66326311</vt:lpwstr>
      </vt:variant>
      <vt:variant>
        <vt:i4>1048626</vt:i4>
      </vt:variant>
      <vt:variant>
        <vt:i4>122</vt:i4>
      </vt:variant>
      <vt:variant>
        <vt:i4>0</vt:i4>
      </vt:variant>
      <vt:variant>
        <vt:i4>5</vt:i4>
      </vt:variant>
      <vt:variant>
        <vt:lpwstr/>
      </vt:variant>
      <vt:variant>
        <vt:lpwstr>_Toc66326310</vt:lpwstr>
      </vt:variant>
      <vt:variant>
        <vt:i4>1638451</vt:i4>
      </vt:variant>
      <vt:variant>
        <vt:i4>116</vt:i4>
      </vt:variant>
      <vt:variant>
        <vt:i4>0</vt:i4>
      </vt:variant>
      <vt:variant>
        <vt:i4>5</vt:i4>
      </vt:variant>
      <vt:variant>
        <vt:lpwstr/>
      </vt:variant>
      <vt:variant>
        <vt:lpwstr>_Toc66326309</vt:lpwstr>
      </vt:variant>
      <vt:variant>
        <vt:i4>1572915</vt:i4>
      </vt:variant>
      <vt:variant>
        <vt:i4>110</vt:i4>
      </vt:variant>
      <vt:variant>
        <vt:i4>0</vt:i4>
      </vt:variant>
      <vt:variant>
        <vt:i4>5</vt:i4>
      </vt:variant>
      <vt:variant>
        <vt:lpwstr/>
      </vt:variant>
      <vt:variant>
        <vt:lpwstr>_Toc66326308</vt:lpwstr>
      </vt:variant>
      <vt:variant>
        <vt:i4>1507379</vt:i4>
      </vt:variant>
      <vt:variant>
        <vt:i4>104</vt:i4>
      </vt:variant>
      <vt:variant>
        <vt:i4>0</vt:i4>
      </vt:variant>
      <vt:variant>
        <vt:i4>5</vt:i4>
      </vt:variant>
      <vt:variant>
        <vt:lpwstr/>
      </vt:variant>
      <vt:variant>
        <vt:lpwstr>_Toc66326307</vt:lpwstr>
      </vt:variant>
      <vt:variant>
        <vt:i4>1441843</vt:i4>
      </vt:variant>
      <vt:variant>
        <vt:i4>98</vt:i4>
      </vt:variant>
      <vt:variant>
        <vt:i4>0</vt:i4>
      </vt:variant>
      <vt:variant>
        <vt:i4>5</vt:i4>
      </vt:variant>
      <vt:variant>
        <vt:lpwstr/>
      </vt:variant>
      <vt:variant>
        <vt:lpwstr>_Toc66326306</vt:lpwstr>
      </vt:variant>
      <vt:variant>
        <vt:i4>1376307</vt:i4>
      </vt:variant>
      <vt:variant>
        <vt:i4>92</vt:i4>
      </vt:variant>
      <vt:variant>
        <vt:i4>0</vt:i4>
      </vt:variant>
      <vt:variant>
        <vt:i4>5</vt:i4>
      </vt:variant>
      <vt:variant>
        <vt:lpwstr/>
      </vt:variant>
      <vt:variant>
        <vt:lpwstr>_Toc66326305</vt:lpwstr>
      </vt:variant>
      <vt:variant>
        <vt:i4>1310771</vt:i4>
      </vt:variant>
      <vt:variant>
        <vt:i4>86</vt:i4>
      </vt:variant>
      <vt:variant>
        <vt:i4>0</vt:i4>
      </vt:variant>
      <vt:variant>
        <vt:i4>5</vt:i4>
      </vt:variant>
      <vt:variant>
        <vt:lpwstr/>
      </vt:variant>
      <vt:variant>
        <vt:lpwstr>_Toc66326304</vt:lpwstr>
      </vt:variant>
      <vt:variant>
        <vt:i4>1245235</vt:i4>
      </vt:variant>
      <vt:variant>
        <vt:i4>80</vt:i4>
      </vt:variant>
      <vt:variant>
        <vt:i4>0</vt:i4>
      </vt:variant>
      <vt:variant>
        <vt:i4>5</vt:i4>
      </vt:variant>
      <vt:variant>
        <vt:lpwstr/>
      </vt:variant>
      <vt:variant>
        <vt:lpwstr>_Toc66326303</vt:lpwstr>
      </vt:variant>
      <vt:variant>
        <vt:i4>1179699</vt:i4>
      </vt:variant>
      <vt:variant>
        <vt:i4>74</vt:i4>
      </vt:variant>
      <vt:variant>
        <vt:i4>0</vt:i4>
      </vt:variant>
      <vt:variant>
        <vt:i4>5</vt:i4>
      </vt:variant>
      <vt:variant>
        <vt:lpwstr/>
      </vt:variant>
      <vt:variant>
        <vt:lpwstr>_Toc66326302</vt:lpwstr>
      </vt:variant>
      <vt:variant>
        <vt:i4>1114163</vt:i4>
      </vt:variant>
      <vt:variant>
        <vt:i4>68</vt:i4>
      </vt:variant>
      <vt:variant>
        <vt:i4>0</vt:i4>
      </vt:variant>
      <vt:variant>
        <vt:i4>5</vt:i4>
      </vt:variant>
      <vt:variant>
        <vt:lpwstr/>
      </vt:variant>
      <vt:variant>
        <vt:lpwstr>_Toc66326301</vt:lpwstr>
      </vt:variant>
      <vt:variant>
        <vt:i4>1048627</vt:i4>
      </vt:variant>
      <vt:variant>
        <vt:i4>62</vt:i4>
      </vt:variant>
      <vt:variant>
        <vt:i4>0</vt:i4>
      </vt:variant>
      <vt:variant>
        <vt:i4>5</vt:i4>
      </vt:variant>
      <vt:variant>
        <vt:lpwstr/>
      </vt:variant>
      <vt:variant>
        <vt:lpwstr>_Toc66326300</vt:lpwstr>
      </vt:variant>
      <vt:variant>
        <vt:i4>1572922</vt:i4>
      </vt:variant>
      <vt:variant>
        <vt:i4>56</vt:i4>
      </vt:variant>
      <vt:variant>
        <vt:i4>0</vt:i4>
      </vt:variant>
      <vt:variant>
        <vt:i4>5</vt:i4>
      </vt:variant>
      <vt:variant>
        <vt:lpwstr/>
      </vt:variant>
      <vt:variant>
        <vt:lpwstr>_Toc66326299</vt:lpwstr>
      </vt:variant>
      <vt:variant>
        <vt:i4>1638458</vt:i4>
      </vt:variant>
      <vt:variant>
        <vt:i4>50</vt:i4>
      </vt:variant>
      <vt:variant>
        <vt:i4>0</vt:i4>
      </vt:variant>
      <vt:variant>
        <vt:i4>5</vt:i4>
      </vt:variant>
      <vt:variant>
        <vt:lpwstr/>
      </vt:variant>
      <vt:variant>
        <vt:lpwstr>_Toc66326298</vt:lpwstr>
      </vt:variant>
      <vt:variant>
        <vt:i4>1441850</vt:i4>
      </vt:variant>
      <vt:variant>
        <vt:i4>44</vt:i4>
      </vt:variant>
      <vt:variant>
        <vt:i4>0</vt:i4>
      </vt:variant>
      <vt:variant>
        <vt:i4>5</vt:i4>
      </vt:variant>
      <vt:variant>
        <vt:lpwstr/>
      </vt:variant>
      <vt:variant>
        <vt:lpwstr>_Toc66326297</vt:lpwstr>
      </vt:variant>
      <vt:variant>
        <vt:i4>1507386</vt:i4>
      </vt:variant>
      <vt:variant>
        <vt:i4>38</vt:i4>
      </vt:variant>
      <vt:variant>
        <vt:i4>0</vt:i4>
      </vt:variant>
      <vt:variant>
        <vt:i4>5</vt:i4>
      </vt:variant>
      <vt:variant>
        <vt:lpwstr/>
      </vt:variant>
      <vt:variant>
        <vt:lpwstr>_Toc66326296</vt:lpwstr>
      </vt:variant>
      <vt:variant>
        <vt:i4>1310778</vt:i4>
      </vt:variant>
      <vt:variant>
        <vt:i4>32</vt:i4>
      </vt:variant>
      <vt:variant>
        <vt:i4>0</vt:i4>
      </vt:variant>
      <vt:variant>
        <vt:i4>5</vt:i4>
      </vt:variant>
      <vt:variant>
        <vt:lpwstr/>
      </vt:variant>
      <vt:variant>
        <vt:lpwstr>_Toc66326295</vt:lpwstr>
      </vt:variant>
      <vt:variant>
        <vt:i4>1376314</vt:i4>
      </vt:variant>
      <vt:variant>
        <vt:i4>26</vt:i4>
      </vt:variant>
      <vt:variant>
        <vt:i4>0</vt:i4>
      </vt:variant>
      <vt:variant>
        <vt:i4>5</vt:i4>
      </vt:variant>
      <vt:variant>
        <vt:lpwstr/>
      </vt:variant>
      <vt:variant>
        <vt:lpwstr>_Toc66326294</vt:lpwstr>
      </vt:variant>
      <vt:variant>
        <vt:i4>1179706</vt:i4>
      </vt:variant>
      <vt:variant>
        <vt:i4>20</vt:i4>
      </vt:variant>
      <vt:variant>
        <vt:i4>0</vt:i4>
      </vt:variant>
      <vt:variant>
        <vt:i4>5</vt:i4>
      </vt:variant>
      <vt:variant>
        <vt:lpwstr/>
      </vt:variant>
      <vt:variant>
        <vt:lpwstr>_Toc66326293</vt:lpwstr>
      </vt:variant>
      <vt:variant>
        <vt:i4>1245242</vt:i4>
      </vt:variant>
      <vt:variant>
        <vt:i4>14</vt:i4>
      </vt:variant>
      <vt:variant>
        <vt:i4>0</vt:i4>
      </vt:variant>
      <vt:variant>
        <vt:i4>5</vt:i4>
      </vt:variant>
      <vt:variant>
        <vt:lpwstr/>
      </vt:variant>
      <vt:variant>
        <vt:lpwstr>_Toc66326292</vt:lpwstr>
      </vt:variant>
      <vt:variant>
        <vt:i4>1048634</vt:i4>
      </vt:variant>
      <vt:variant>
        <vt:i4>8</vt:i4>
      </vt:variant>
      <vt:variant>
        <vt:i4>0</vt:i4>
      </vt:variant>
      <vt:variant>
        <vt:i4>5</vt:i4>
      </vt:variant>
      <vt:variant>
        <vt:lpwstr/>
      </vt:variant>
      <vt:variant>
        <vt:lpwstr>_Toc66326291</vt:lpwstr>
      </vt:variant>
      <vt:variant>
        <vt:i4>1114170</vt:i4>
      </vt:variant>
      <vt:variant>
        <vt:i4>2</vt:i4>
      </vt:variant>
      <vt:variant>
        <vt:i4>0</vt:i4>
      </vt:variant>
      <vt:variant>
        <vt:i4>5</vt:i4>
      </vt:variant>
      <vt:variant>
        <vt:lpwstr/>
      </vt:variant>
      <vt:variant>
        <vt:lpwstr>_Toc66326290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Игоревич Порхун</dc:creator>
  <cp:keywords/>
  <cp:lastModifiedBy>Natallia Semianiuk</cp:lastModifiedBy>
  <cp:revision>23</cp:revision>
  <dcterms:created xsi:type="dcterms:W3CDTF">2021-03-11T00:41:00Z</dcterms:created>
  <dcterms:modified xsi:type="dcterms:W3CDTF">2021-05-08T09:08:00Z</dcterms:modified>
</cp:coreProperties>
</file>