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46FF" w14:textId="77777777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1F56CBFB" w:rsidR="00B045E5" w:rsidRPr="00104F27" w:rsidRDefault="00A61CC7">
      <w:pPr>
        <w:pStyle w:val="BodyText"/>
        <w:spacing w:before="45"/>
        <w:ind w:right="139"/>
        <w:jc w:val="center"/>
        <w:rPr>
          <w:lang w:val="en-US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>
        <w:rPr>
          <w:lang w:val="en-US"/>
        </w:rPr>
        <w:t>{{</w:t>
      </w:r>
      <w:proofErr w:type="spellStart"/>
      <w:r w:rsidR="00104F27">
        <w:rPr>
          <w:lang w:val="en-US"/>
        </w:rPr>
        <w:t>kota</w:t>
      </w:r>
      <w:proofErr w:type="spellEnd"/>
      <w:r w:rsidR="00104F27">
        <w:rPr>
          <w:spacing w:val="-2"/>
          <w:lang w:val="en-US"/>
        </w:rPr>
        <w:t>}}, {{</w:t>
      </w:r>
      <w:proofErr w:type="spellStart"/>
      <w:r w:rsidR="00104F27">
        <w:rPr>
          <w:spacing w:val="-2"/>
          <w:lang w:val="en-US"/>
        </w:rPr>
        <w:t>provinsi</w:t>
      </w:r>
      <w:proofErr w:type="spellEnd"/>
      <w:r w:rsidR="00104F27">
        <w:rPr>
          <w:spacing w:val="-2"/>
          <w:lang w:val="en-US"/>
        </w:rPr>
        <w:t>}}</w:t>
      </w:r>
    </w:p>
    <w:p w14:paraId="77BCAB1C" w14:textId="28225C93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{{</w:t>
      </w:r>
      <w:proofErr w:type="spellStart"/>
      <w:r>
        <w:rPr>
          <w:lang w:val="en-US"/>
        </w:rPr>
        <w:t>tanggal_mulai</w:t>
      </w:r>
      <w:proofErr w:type="spellEnd"/>
      <w:r>
        <w:rPr>
          <w:lang w:val="en-US"/>
        </w:rPr>
        <w:t>}} – {{</w:t>
      </w:r>
      <w:proofErr w:type="spellStart"/>
      <w:r>
        <w:rPr>
          <w:lang w:val="en-US"/>
        </w:rPr>
        <w:t>tanggal_selesai</w:t>
      </w:r>
      <w:proofErr w:type="spellEnd"/>
      <w:r>
        <w:rPr>
          <w:lang w:val="en-US"/>
        </w:rPr>
        <w:t>}} {{</w:t>
      </w:r>
      <w:proofErr w:type="spellStart"/>
      <w:r>
        <w:rPr>
          <w:lang w:val="en-US"/>
        </w:rPr>
        <w:t>bulan</w:t>
      </w:r>
      <w:proofErr w:type="spellEnd"/>
      <w:r>
        <w:rPr>
          <w:lang w:val="en-US"/>
        </w:rPr>
        <w:t>}} {{</w:t>
      </w:r>
      <w:proofErr w:type="spellStart"/>
      <w:r>
        <w:rPr>
          <w:lang w:val="en-US"/>
        </w:rPr>
        <w:t>tahun</w:t>
      </w:r>
      <w:proofErr w:type="spellEnd"/>
      <w:r>
        <w:rPr>
          <w:lang w:val="en-US"/>
        </w:rPr>
        <w:t>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77777777" w:rsidR="00B045E5" w:rsidRDefault="00B045E5">
      <w:pPr>
        <w:pStyle w:val="BodyText"/>
        <w:spacing w:before="248"/>
        <w:rPr>
          <w:rFonts w:ascii="Arial"/>
          <w:b/>
        </w:rPr>
      </w:pPr>
    </w:p>
    <w:p w14:paraId="0E5B4F73" w14:textId="40F086A0" w:rsidR="00B045E5" w:rsidRPr="00104F27" w:rsidRDefault="00A61CC7" w:rsidP="00104F27">
      <w:pPr>
        <w:pStyle w:val="BodyText"/>
        <w:tabs>
          <w:tab w:val="left" w:pos="2204"/>
          <w:tab w:val="left" w:pos="2530"/>
          <w:tab w:val="left" w:pos="6160"/>
        </w:tabs>
        <w:ind w:left="2881" w:right="354" w:hanging="1954"/>
        <w:rPr>
          <w:lang w:val="en-US"/>
        </w:rPr>
      </w:pPr>
      <w:r>
        <w:rPr>
          <w:spacing w:val="-2"/>
        </w:rPr>
        <w:t>Dasar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80"/>
        </w:rPr>
        <w:t xml:space="preserve"> </w:t>
      </w:r>
      <w:r>
        <w:t>Surat</w:t>
      </w:r>
      <w:r>
        <w:rPr>
          <w:spacing w:val="40"/>
        </w:rPr>
        <w:t xml:space="preserve"> </w:t>
      </w:r>
      <w:r>
        <w:t>Tugas</w:t>
      </w:r>
      <w:r>
        <w:rPr>
          <w:spacing w:val="40"/>
        </w:rPr>
        <w:t xml:space="preserve"> </w:t>
      </w:r>
      <w:r>
        <w:t>Kepala</w:t>
      </w:r>
      <w:r>
        <w:rPr>
          <w:spacing w:val="40"/>
        </w:rPr>
        <w:t xml:space="preserve"> </w:t>
      </w:r>
      <w:r>
        <w:t>Biro</w:t>
      </w:r>
      <w:r>
        <w:rPr>
          <w:spacing w:val="40"/>
        </w:rPr>
        <w:t xml:space="preserve"> </w:t>
      </w:r>
      <w:r>
        <w:t>Umum</w:t>
      </w:r>
      <w:r>
        <w:rPr>
          <w:spacing w:val="40"/>
        </w:rPr>
        <w:t xml:space="preserve"> </w:t>
      </w:r>
      <w:r>
        <w:t>Sekretariat</w:t>
      </w:r>
      <w:r>
        <w:rPr>
          <w:spacing w:val="40"/>
        </w:rPr>
        <w:t xml:space="preserve"> </w:t>
      </w:r>
      <w:r>
        <w:t>Jenderal</w:t>
      </w:r>
      <w:r>
        <w:rPr>
          <w:spacing w:val="40"/>
        </w:rPr>
        <w:t xml:space="preserve"> </w:t>
      </w:r>
      <w:r>
        <w:t>Kementerian 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rPr>
          <w:spacing w:val="-5"/>
        </w:rPr>
        <w:t>1/</w:t>
      </w:r>
      <w:r w:rsidR="00104F27">
        <w:rPr>
          <w:lang w:val="en-US"/>
        </w:rPr>
        <w:t>{{</w:t>
      </w:r>
      <w:proofErr w:type="spellStart"/>
      <w:r w:rsidR="00104F27">
        <w:rPr>
          <w:lang w:val="en-US"/>
        </w:rPr>
        <w:t>no_surat</w:t>
      </w:r>
      <w:proofErr w:type="spellEnd"/>
      <w:r w:rsidR="00104F27">
        <w:rPr>
          <w:lang w:val="en-US"/>
        </w:rPr>
        <w:t>}}</w:t>
      </w:r>
      <w:r>
        <w:rPr>
          <w:spacing w:val="-2"/>
        </w:rPr>
        <w:t>/UM.06.00/</w:t>
      </w:r>
      <w:r w:rsidR="00104F27">
        <w:rPr>
          <w:spacing w:val="-2"/>
          <w:lang w:val="en-US"/>
        </w:rPr>
        <w:t>{{b</w:t>
      </w:r>
      <w:r>
        <w:rPr>
          <w:spacing w:val="-2"/>
        </w:rPr>
        <w:t>ulan</w:t>
      </w:r>
      <w:r w:rsidR="00104F27">
        <w:rPr>
          <w:spacing w:val="-2"/>
          <w:lang w:val="en-US"/>
        </w:rPr>
        <w:t>_</w:t>
      </w:r>
      <w:proofErr w:type="spellStart"/>
      <w:r w:rsidR="00104F27">
        <w:rPr>
          <w:spacing w:val="-2"/>
          <w:lang w:val="en-US"/>
        </w:rPr>
        <w:t>no_surat</w:t>
      </w:r>
      <w:proofErr w:type="spellEnd"/>
      <w:r w:rsidR="00104F27">
        <w:rPr>
          <w:spacing w:val="-2"/>
          <w:lang w:val="en-US"/>
        </w:rPr>
        <w:t>}}</w:t>
      </w:r>
      <w:r>
        <w:rPr>
          <w:spacing w:val="-2"/>
        </w:rPr>
        <w:t>/</w:t>
      </w:r>
      <w:r w:rsidR="00104F27">
        <w:rPr>
          <w:spacing w:val="-2"/>
          <w:lang w:val="en-US"/>
        </w:rPr>
        <w:t>{{</w:t>
      </w:r>
      <w:proofErr w:type="spellStart"/>
      <w:r w:rsidR="00104F27">
        <w:rPr>
          <w:spacing w:val="-2"/>
          <w:lang w:val="en-US"/>
        </w:rPr>
        <w:t>tahun</w:t>
      </w:r>
      <w:proofErr w:type="spellEnd"/>
      <w:r w:rsidR="00104F27">
        <w:rPr>
          <w:spacing w:val="-2"/>
          <w:lang w:val="en-US"/>
        </w:rPr>
        <w:t>}}</w:t>
      </w:r>
      <w:r>
        <w:rPr>
          <w:spacing w:val="29"/>
        </w:rPr>
        <w:t xml:space="preserve"> </w:t>
      </w:r>
      <w:r>
        <w:rPr>
          <w:spacing w:val="-2"/>
        </w:rPr>
        <w:t>Tanggal</w:t>
      </w:r>
      <w:r w:rsidR="00104F27">
        <w:rPr>
          <w:spacing w:val="-2"/>
          <w:lang w:val="en-US"/>
        </w:rPr>
        <w:t xml:space="preserve"> {{</w:t>
      </w:r>
      <w:proofErr w:type="spellStart"/>
      <w:r w:rsidR="00104F27">
        <w:rPr>
          <w:spacing w:val="-2"/>
          <w:lang w:val="en-US"/>
        </w:rPr>
        <w:t>tanggal_no_surat</w:t>
      </w:r>
      <w:proofErr w:type="spellEnd"/>
      <w:r w:rsidR="00104F27">
        <w:rPr>
          <w:spacing w:val="-2"/>
          <w:lang w:val="en-US"/>
        </w:rPr>
        <w:t>}}</w:t>
      </w:r>
      <w:r>
        <w:rPr>
          <w:spacing w:val="-13"/>
        </w:rPr>
        <w:t xml:space="preserve"> </w:t>
      </w:r>
      <w:r>
        <w:t>2026</w:t>
      </w:r>
      <w:r>
        <w:rPr>
          <w:spacing w:val="-13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rangka</w:t>
      </w:r>
      <w:r>
        <w:rPr>
          <w:spacing w:val="-12"/>
        </w:rPr>
        <w:t xml:space="preserve"> </w:t>
      </w:r>
      <w:r w:rsidR="00104F27">
        <w:rPr>
          <w:lang w:val="en-US"/>
        </w:rPr>
        <w:t>{{</w:t>
      </w:r>
      <w:proofErr w:type="spellStart"/>
      <w:r w:rsidR="00104F27">
        <w:rPr>
          <w:lang w:val="en-US"/>
        </w:rPr>
        <w:t>tujuan_perjalanan</w:t>
      </w:r>
      <w:proofErr w:type="spellEnd"/>
      <w:r w:rsidR="00104F27">
        <w:rPr>
          <w:lang w:val="en-US"/>
        </w:rPr>
        <w:t>}}</w:t>
      </w:r>
      <w:r>
        <w:rPr>
          <w:spacing w:val="-9"/>
        </w:rPr>
        <w:t xml:space="preserve"> </w:t>
      </w:r>
      <w:r>
        <w:t>kunjungan</w:t>
      </w:r>
      <w:r>
        <w:rPr>
          <w:spacing w:val="-7"/>
        </w:rPr>
        <w:t xml:space="preserve"> </w:t>
      </w:r>
      <w:r>
        <w:rPr>
          <w:spacing w:val="-2"/>
        </w:rPr>
        <w:t>kerja</w:t>
      </w:r>
      <w:r w:rsidR="00104F27">
        <w:rPr>
          <w:lang w:val="en-US"/>
        </w:rPr>
        <w:t xml:space="preserve"> {{stakeholder}}</w:t>
      </w:r>
      <w:r>
        <w:rPr>
          <w:spacing w:val="-4"/>
        </w:rPr>
        <w:t xml:space="preserve"> </w:t>
      </w:r>
      <w:r>
        <w:t>di</w:t>
      </w:r>
      <w:r>
        <w:rPr>
          <w:spacing w:val="-10"/>
        </w:rPr>
        <w:t xml:space="preserve"> </w:t>
      </w:r>
      <w:r w:rsidR="00104F27">
        <w:rPr>
          <w:spacing w:val="-10"/>
          <w:lang w:val="en-US"/>
        </w:rPr>
        <w:t>{{</w:t>
      </w:r>
      <w:proofErr w:type="spellStart"/>
      <w:r w:rsidR="00104F27">
        <w:rPr>
          <w:spacing w:val="-10"/>
          <w:lang w:val="en-US"/>
        </w:rPr>
        <w:t>kota</w:t>
      </w:r>
      <w:proofErr w:type="spellEnd"/>
      <w:r w:rsidR="00104F27">
        <w:rPr>
          <w:spacing w:val="-10"/>
          <w:lang w:val="en-US"/>
        </w:rPr>
        <w:t>}}, {{</w:t>
      </w:r>
      <w:proofErr w:type="spellStart"/>
      <w:r w:rsidR="00104F27">
        <w:rPr>
          <w:spacing w:val="-10"/>
          <w:lang w:val="en-US"/>
        </w:rPr>
        <w:t>provinsi</w:t>
      </w:r>
      <w:proofErr w:type="spellEnd"/>
      <w:r w:rsidR="00104F27">
        <w:rPr>
          <w:spacing w:val="-10"/>
          <w:lang w:val="en-US"/>
        </w:rPr>
        <w:t>}}</w:t>
      </w:r>
      <w:r>
        <w:rPr>
          <w:spacing w:val="-2"/>
        </w:rPr>
        <w:t>;</w:t>
      </w:r>
    </w:p>
    <w:p w14:paraId="60039583" w14:textId="77777777" w:rsidR="00B045E5" w:rsidRDefault="00A61CC7">
      <w:pPr>
        <w:pStyle w:val="ListParagraph"/>
        <w:numPr>
          <w:ilvl w:val="1"/>
          <w:numId w:val="1"/>
        </w:numPr>
        <w:tabs>
          <w:tab w:val="left" w:pos="2915"/>
        </w:tabs>
        <w:spacing w:before="2"/>
        <w:ind w:right="352"/>
        <w:jc w:val="both"/>
      </w:pPr>
      <w:r>
        <w:t>Peraturan</w:t>
      </w:r>
      <w:r>
        <w:rPr>
          <w:spacing w:val="-5"/>
        </w:rPr>
        <w:t xml:space="preserve"> </w:t>
      </w:r>
      <w:r>
        <w:t>Menteri</w:t>
      </w:r>
      <w:r>
        <w:rPr>
          <w:spacing w:val="-11"/>
        </w:rPr>
        <w:t xml:space="preserve"> </w:t>
      </w:r>
      <w:r>
        <w:t>Keuangan</w:t>
      </w:r>
      <w:r>
        <w:rPr>
          <w:spacing w:val="-8"/>
        </w:rPr>
        <w:t xml:space="preserve"> </w:t>
      </w:r>
      <w:r>
        <w:t>No.</w:t>
      </w:r>
      <w:r>
        <w:rPr>
          <w:spacing w:val="-9"/>
        </w:rPr>
        <w:t xml:space="preserve"> </w:t>
      </w:r>
      <w:r>
        <w:t>119</w:t>
      </w:r>
      <w:r>
        <w:rPr>
          <w:spacing w:val="-8"/>
        </w:rPr>
        <w:t xml:space="preserve"> </w:t>
      </w:r>
      <w:r>
        <w:t>Tahun</w:t>
      </w:r>
      <w:r>
        <w:rPr>
          <w:spacing w:val="-8"/>
        </w:rPr>
        <w:t xml:space="preserve"> </w:t>
      </w:r>
      <w:r>
        <w:t>2023</w:t>
      </w:r>
      <w:r>
        <w:rPr>
          <w:spacing w:val="-8"/>
        </w:rPr>
        <w:t xml:space="preserve"> </w:t>
      </w:r>
      <w:r>
        <w:t xml:space="preserve">tentang Perubahan atas PMK No. 113/PMK.05/2012 tentang Perjalanan Dinas dalam negeri bagi Pejabat Negara, Pegawai Negeri dan Pegawai Tidak </w:t>
      </w:r>
      <w:r>
        <w:rPr>
          <w:spacing w:val="-2"/>
        </w:rPr>
        <w:t>Tetap;</w:t>
      </w:r>
    </w:p>
    <w:p w14:paraId="048BBF46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62"/>
        <w:jc w:val="both"/>
      </w:pPr>
      <w:r>
        <w:t>Peraturan</w:t>
      </w:r>
      <w:r>
        <w:rPr>
          <w:spacing w:val="-15"/>
        </w:rPr>
        <w:t xml:space="preserve"> </w:t>
      </w:r>
      <w:r>
        <w:t>Menteri</w:t>
      </w:r>
      <w:r>
        <w:rPr>
          <w:spacing w:val="-14"/>
        </w:rPr>
        <w:t xml:space="preserve"> </w:t>
      </w:r>
      <w:r>
        <w:t>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t>20</w:t>
      </w:r>
      <w:r>
        <w:rPr>
          <w:spacing w:val="37"/>
        </w:rPr>
        <w:t xml:space="preserve"> </w:t>
      </w:r>
      <w:r>
        <w:t>Tahun</w:t>
      </w:r>
      <w:r>
        <w:rPr>
          <w:spacing w:val="-12"/>
        </w:rPr>
        <w:t xml:space="preserve"> </w:t>
      </w:r>
      <w:r>
        <w:t>2024</w:t>
      </w:r>
      <w:r>
        <w:rPr>
          <w:spacing w:val="-12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 xml:space="preserve">30 Desember 2024 tentang Organisasi dan Tata Kerja Kementerian </w:t>
      </w:r>
      <w:r>
        <w:rPr>
          <w:spacing w:val="-2"/>
        </w:rPr>
        <w:t>Ketenagakerjaan;</w:t>
      </w:r>
    </w:p>
    <w:p w14:paraId="00359D80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9"/>
        <w:jc w:val="both"/>
      </w:pPr>
      <w:r>
        <w:t>Keputusan</w:t>
      </w:r>
      <w:r>
        <w:rPr>
          <w:spacing w:val="-16"/>
        </w:rPr>
        <w:t xml:space="preserve"> </w:t>
      </w:r>
      <w:r>
        <w:t>Menteri</w:t>
      </w:r>
      <w:r>
        <w:rPr>
          <w:spacing w:val="-15"/>
        </w:rPr>
        <w:t xml:space="preserve"> </w:t>
      </w:r>
      <w:r>
        <w:t>Ketenagakerjaan</w:t>
      </w:r>
      <w:r>
        <w:rPr>
          <w:spacing w:val="-14"/>
        </w:rPr>
        <w:t xml:space="preserve"> </w:t>
      </w:r>
      <w:r>
        <w:t>Nomor</w:t>
      </w:r>
      <w:r>
        <w:rPr>
          <w:spacing w:val="-15"/>
        </w:rPr>
        <w:t xml:space="preserve"> </w:t>
      </w:r>
      <w:r>
        <w:t>460</w:t>
      </w:r>
      <w:r>
        <w:rPr>
          <w:spacing w:val="-13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>23</w:t>
      </w:r>
      <w:r>
        <w:rPr>
          <w:spacing w:val="-12"/>
        </w:rPr>
        <w:t xml:space="preserve"> </w:t>
      </w:r>
      <w:r>
        <w:t>Desember 2025,</w:t>
      </w:r>
      <w:r>
        <w:rPr>
          <w:spacing w:val="-4"/>
        </w:rPr>
        <w:t xml:space="preserve"> </w:t>
      </w:r>
      <w:r>
        <w:t>tentang</w:t>
      </w:r>
      <w:r>
        <w:rPr>
          <w:spacing w:val="-7"/>
        </w:rPr>
        <w:t xml:space="preserve"> </w:t>
      </w:r>
      <w:r>
        <w:t>Pengangkatan</w:t>
      </w:r>
      <w:r>
        <w:rPr>
          <w:spacing w:val="-7"/>
        </w:rPr>
        <w:t xml:space="preserve"> </w:t>
      </w:r>
      <w:r>
        <w:t>Pejabat</w:t>
      </w:r>
      <w:r>
        <w:rPr>
          <w:spacing w:val="-4"/>
        </w:rPr>
        <w:t xml:space="preserve"> </w:t>
      </w:r>
      <w:r>
        <w:t>Perbendaharaan</w:t>
      </w:r>
      <w:r>
        <w:rPr>
          <w:spacing w:val="-4"/>
        </w:rPr>
        <w:t xml:space="preserve"> </w:t>
      </w:r>
      <w:r>
        <w:t>Negara</w:t>
      </w:r>
      <w:r>
        <w:rPr>
          <w:spacing w:val="-4"/>
        </w:rPr>
        <w:t xml:space="preserve"> </w:t>
      </w:r>
      <w:r>
        <w:t>selaku Kuasa Pengguna Anggaran (KPA)/Kuasa Pengguna Barang (KPB) Daftar Isian Pelaksanaan Anggaran (DIPA) Bidang Ketenagakerjaan pada Kantor Pusat Kementerian Ketenagakerjaan;</w:t>
      </w:r>
    </w:p>
    <w:p w14:paraId="23E7EC67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spacing w:line="242" w:lineRule="auto"/>
        <w:ind w:left="2895" w:right="359"/>
        <w:jc w:val="both"/>
      </w:pPr>
      <w:r>
        <w:t>Surat</w:t>
      </w:r>
      <w:r>
        <w:rPr>
          <w:spacing w:val="-14"/>
        </w:rPr>
        <w:t xml:space="preserve"> </w:t>
      </w:r>
      <w:r>
        <w:t>Keputusan</w:t>
      </w:r>
      <w:r>
        <w:rPr>
          <w:spacing w:val="-8"/>
        </w:rPr>
        <w:t xml:space="preserve"> </w:t>
      </w:r>
      <w:r>
        <w:t>Kuasa</w:t>
      </w:r>
      <w:r>
        <w:rPr>
          <w:spacing w:val="-13"/>
        </w:rPr>
        <w:t xml:space="preserve"> </w:t>
      </w:r>
      <w:r>
        <w:t>Pengguna</w:t>
      </w:r>
      <w:r>
        <w:rPr>
          <w:spacing w:val="-13"/>
        </w:rPr>
        <w:t xml:space="preserve"> </w:t>
      </w:r>
      <w:r>
        <w:t>Anggaran</w:t>
      </w:r>
      <w:r>
        <w:rPr>
          <w:spacing w:val="-8"/>
        </w:rPr>
        <w:t xml:space="preserve"> </w:t>
      </w:r>
      <w:r>
        <w:t>(KPA)</w:t>
      </w:r>
      <w:r>
        <w:rPr>
          <w:spacing w:val="-12"/>
        </w:rPr>
        <w:t xml:space="preserve"> </w:t>
      </w:r>
      <w:r>
        <w:t>/Kuasa</w:t>
      </w:r>
      <w:r>
        <w:rPr>
          <w:spacing w:val="-13"/>
        </w:rPr>
        <w:t xml:space="preserve"> </w:t>
      </w:r>
      <w:r>
        <w:t>Pengguna Barang</w:t>
      </w:r>
      <w:r>
        <w:rPr>
          <w:spacing w:val="-16"/>
        </w:rPr>
        <w:t xml:space="preserve"> </w:t>
      </w:r>
      <w:r>
        <w:t>(KPB)</w:t>
      </w:r>
      <w:r>
        <w:rPr>
          <w:spacing w:val="-20"/>
        </w:rPr>
        <w:t xml:space="preserve"> </w:t>
      </w:r>
      <w:r>
        <w:t>Sekretariat</w:t>
      </w:r>
      <w:r>
        <w:rPr>
          <w:spacing w:val="-15"/>
        </w:rPr>
        <w:t xml:space="preserve"> </w:t>
      </w:r>
      <w:r>
        <w:t>Jenderal</w:t>
      </w:r>
      <w:r>
        <w:rPr>
          <w:spacing w:val="-15"/>
        </w:rPr>
        <w:t xml:space="preserve"> </w:t>
      </w:r>
      <w:r>
        <w:t>NOMOR</w:t>
      </w:r>
      <w:r>
        <w:rPr>
          <w:spacing w:val="-16"/>
        </w:rPr>
        <w:t xml:space="preserve"> </w:t>
      </w:r>
      <w:r>
        <w:t>1/02/KU.04/I/2026</w:t>
      </w:r>
      <w:r>
        <w:rPr>
          <w:spacing w:val="-17"/>
        </w:rPr>
        <w:t xml:space="preserve"> </w:t>
      </w:r>
      <w:r>
        <w:t>tanggal</w:t>
      </w:r>
    </w:p>
    <w:p w14:paraId="1364E80A" w14:textId="77777777" w:rsidR="00B045E5" w:rsidRDefault="00A61CC7">
      <w:pPr>
        <w:pStyle w:val="BodyText"/>
        <w:spacing w:line="237" w:lineRule="auto"/>
        <w:ind w:left="2895" w:right="361"/>
        <w:jc w:val="both"/>
      </w:pPr>
      <w:r>
        <w:t>2 Januari 2026 tentang Pejabat Pembuat Komitmen DIPA Unit Sekretariat Jenderal Kementerian Ketenagakerjaan Tahun 2026;</w:t>
      </w:r>
    </w:p>
    <w:p w14:paraId="21268779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5"/>
        <w:jc w:val="both"/>
      </w:pPr>
      <w:r>
        <w:t>DIPA Unit Sekretariat Jenderal Kementerian Ketenagakerjaan Tahun 2026,</w:t>
      </w:r>
      <w:r>
        <w:rPr>
          <w:spacing w:val="-8"/>
        </w:rPr>
        <w:t xml:space="preserve"> </w:t>
      </w:r>
      <w:r>
        <w:t>NOMOR</w:t>
      </w:r>
      <w:r>
        <w:rPr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SP</w:t>
      </w:r>
      <w:r>
        <w:rPr>
          <w:spacing w:val="-8"/>
        </w:rPr>
        <w:t xml:space="preserve"> </w:t>
      </w:r>
      <w:r>
        <w:t>DIPA-026.01.1.450938/2026</w:t>
      </w:r>
      <w:r>
        <w:rPr>
          <w:spacing w:val="-4"/>
        </w:rPr>
        <w:t xml:space="preserve"> </w:t>
      </w:r>
      <w:r>
        <w:t>tanggal</w:t>
      </w:r>
      <w:r>
        <w:rPr>
          <w:spacing w:val="-5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Desember</w:t>
      </w:r>
    </w:p>
    <w:p w14:paraId="5E27FD81" w14:textId="77777777" w:rsidR="00B045E5" w:rsidRDefault="00A61CC7">
      <w:pPr>
        <w:pStyle w:val="BodyText"/>
        <w:spacing w:before="2"/>
        <w:ind w:left="2895"/>
      </w:pPr>
      <w:r>
        <w:rPr>
          <w:spacing w:val="-2"/>
        </w:rPr>
        <w:t>2025.</w:t>
      </w:r>
    </w:p>
    <w:p w14:paraId="3F3521D1" w14:textId="77777777" w:rsidR="00B045E5" w:rsidRDefault="00B045E5">
      <w:pPr>
        <w:pStyle w:val="BodyText"/>
        <w:spacing w:before="248"/>
      </w:pPr>
    </w:p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104F27">
          <w:headerReference w:type="default" r:id="rId7"/>
          <w:type w:val="continuous"/>
          <w:pgSz w:w="12240" w:h="20160"/>
          <w:pgMar w:top="1200" w:right="1080" w:bottom="280" w:left="1080" w:header="72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104F27" w:rsidRDefault="008A11B8" w:rsidP="00104F27">
      <w:pPr>
        <w:tabs>
          <w:tab w:val="left" w:pos="2355"/>
        </w:tabs>
        <w:jc w:val="right"/>
        <w:rPr>
          <w:lang w:val="en-US"/>
        </w:rPr>
      </w:pPr>
      <w:r>
        <w:rPr>
          <w:spacing w:val="-16"/>
          <w:lang w:val="en-US"/>
        </w:rPr>
        <w:t>Jakarta,</w:t>
      </w:r>
      <w:r w:rsidR="00A61CC7">
        <w:rPr>
          <w:spacing w:val="-16"/>
        </w:rPr>
        <w:t xml:space="preserve"> </w:t>
      </w:r>
      <w:r w:rsidR="00104F27">
        <w:rPr>
          <w:lang w:val="en-US"/>
        </w:rPr>
        <w:t>{{</w:t>
      </w:r>
      <w:proofErr w:type="spellStart"/>
      <w:r>
        <w:rPr>
          <w:lang w:val="en-US"/>
        </w:rPr>
        <w:t>tanggal_</w:t>
      </w:r>
      <w:r w:rsidR="009E0952">
        <w:rPr>
          <w:lang w:val="en-US"/>
        </w:rPr>
        <w:t>dikeluarkan</w:t>
      </w:r>
      <w:proofErr w:type="spellEnd"/>
      <w:r w:rsidR="00104F27">
        <w:rPr>
          <w:lang w:val="en-US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557" w:type="dxa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5391"/>
        <w:gridCol w:w="3260"/>
      </w:tblGrid>
      <w:tr w:rsidR="00B045E5" w14:paraId="40294A78" w14:textId="77777777" w:rsidTr="0059526D">
        <w:trPr>
          <w:trHeight w:val="946"/>
        </w:trPr>
        <w:tc>
          <w:tcPr>
            <w:tcW w:w="1906" w:type="dxa"/>
          </w:tcPr>
          <w:p w14:paraId="6D1EC778" w14:textId="1211E450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nama_petugas_satu</w:t>
            </w:r>
            <w:proofErr w:type="spellEnd"/>
            <w:r>
              <w:rPr>
                <w:lang w:val="en-US"/>
              </w:rPr>
              <w:t>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 w:rsidR="00C51CDD"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63C31DCB" w:rsidR="00B045E5" w:rsidRDefault="00FB43F9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no_urut_ttd_satu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 w:rsidR="00A61CC7">
              <w:rPr>
                <w:spacing w:val="-2"/>
              </w:rPr>
              <w:t>…</w:t>
            </w:r>
            <w:proofErr w:type="gramEnd"/>
            <w:r w:rsidR="00A61CC7">
              <w:rPr>
                <w:spacing w:val="-2"/>
              </w:rPr>
              <w:t>…………………..</w:t>
            </w:r>
          </w:p>
        </w:tc>
      </w:tr>
      <w:tr w:rsidR="00B045E5" w14:paraId="5D1FA5A2" w14:textId="77777777" w:rsidTr="0059526D">
        <w:trPr>
          <w:trHeight w:val="1336"/>
        </w:trPr>
        <w:tc>
          <w:tcPr>
            <w:tcW w:w="1906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26736FF6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2C82D22A" w14:textId="77777777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730A7C5C" w14:textId="76B70ED2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nama_petugas_dua</w:t>
            </w:r>
            <w:proofErr w:type="spellEnd"/>
            <w:r>
              <w:rPr>
                <w:lang w:val="en-US"/>
              </w:rPr>
              <w:t>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</w:t>
            </w:r>
            <w:proofErr w:type="spellStart"/>
            <w:r w:rsidR="00C51CDD">
              <w:rPr>
                <w:lang w:val="en-US"/>
              </w:rPr>
              <w:t>nip_petugas_dua</w:t>
            </w:r>
            <w:proofErr w:type="spellEnd"/>
            <w:r w:rsidR="00C51CDD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5E9A102A" w14:textId="77777777" w:rsidR="00FB43F9" w:rsidRDefault="00FB43F9" w:rsidP="008A11B8">
            <w:pPr>
              <w:pStyle w:val="TableParagraph"/>
              <w:ind w:right="51"/>
              <w:rPr>
                <w:spacing w:val="-2"/>
                <w:lang w:val="en-US"/>
              </w:rPr>
            </w:pPr>
          </w:p>
          <w:p w14:paraId="05F68381" w14:textId="7C3C52F4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no_urut_ttd_dua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1A1CA91B" w14:textId="77777777" w:rsidTr="0059526D">
        <w:trPr>
          <w:trHeight w:val="1346"/>
        </w:trPr>
        <w:tc>
          <w:tcPr>
            <w:tcW w:w="1906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09427A28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nama_petugas_tiga</w:t>
            </w:r>
            <w:proofErr w:type="spellEnd"/>
            <w:r>
              <w:rPr>
                <w:lang w:val="en-US"/>
              </w:rPr>
              <w:t>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</w:t>
            </w:r>
            <w:proofErr w:type="spellStart"/>
            <w:r w:rsidR="00C51CDD">
              <w:rPr>
                <w:lang w:val="en-US"/>
              </w:rPr>
              <w:t>nip_petugas_tiga</w:t>
            </w:r>
            <w:proofErr w:type="spellEnd"/>
            <w:r w:rsidR="00C51CDD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04E65DB0" w:rsidR="00B045E5" w:rsidRDefault="00FB43F9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no_urut_ttd_tiga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56B4948D" w14:textId="77777777" w:rsidTr="0059526D">
        <w:trPr>
          <w:trHeight w:val="1313"/>
        </w:trPr>
        <w:tc>
          <w:tcPr>
            <w:tcW w:w="1906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67414C21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nama_petugas_empat</w:t>
            </w:r>
            <w:proofErr w:type="spellEnd"/>
            <w:r>
              <w:rPr>
                <w:lang w:val="en-US"/>
              </w:rPr>
              <w:t>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</w:t>
            </w:r>
            <w:proofErr w:type="spellStart"/>
            <w:r w:rsidR="00C51CDD">
              <w:rPr>
                <w:lang w:val="en-US"/>
              </w:rPr>
              <w:t>nip_petugas_empat</w:t>
            </w:r>
            <w:proofErr w:type="spellEnd"/>
            <w:r w:rsidR="00C51CDD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0E31F6A7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no_urut_ttd_empat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  <w:r w:rsidR="00A61CC7">
              <w:tab/>
            </w:r>
          </w:p>
        </w:tc>
      </w:tr>
      <w:tr w:rsidR="00B045E5" w14:paraId="4FAFBAB0" w14:textId="77777777" w:rsidTr="0059526D">
        <w:trPr>
          <w:trHeight w:val="1353"/>
        </w:trPr>
        <w:tc>
          <w:tcPr>
            <w:tcW w:w="1906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287F3D48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nama_petugas_lima</w:t>
            </w:r>
            <w:proofErr w:type="spellEnd"/>
            <w:r>
              <w:rPr>
                <w:lang w:val="en-US"/>
              </w:rPr>
              <w:t>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</w:t>
            </w:r>
            <w:proofErr w:type="spellStart"/>
            <w:r w:rsidR="00C51CDD">
              <w:rPr>
                <w:lang w:val="en-US"/>
              </w:rPr>
              <w:t>nip_petugas_lima</w:t>
            </w:r>
            <w:proofErr w:type="spellEnd"/>
            <w:r w:rsidR="00C51CDD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6D0ABE52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no_urut_ttd_lima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  <w:r w:rsidR="00A61CC7">
              <w:tab/>
            </w:r>
          </w:p>
        </w:tc>
      </w:tr>
      <w:tr w:rsidR="00B045E5" w14:paraId="4025365B" w14:textId="77777777" w:rsidTr="0059526D">
        <w:trPr>
          <w:trHeight w:val="997"/>
        </w:trPr>
        <w:tc>
          <w:tcPr>
            <w:tcW w:w="1906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1076403D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nama_petugas_enam</w:t>
            </w:r>
            <w:proofErr w:type="spellEnd"/>
            <w:r>
              <w:rPr>
                <w:lang w:val="en-US"/>
              </w:rPr>
              <w:t>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</w:t>
            </w:r>
            <w:proofErr w:type="spellStart"/>
            <w:r w:rsidR="00C51CDD">
              <w:rPr>
                <w:lang w:val="en-US"/>
              </w:rPr>
              <w:t>nip_petugas_enam</w:t>
            </w:r>
            <w:proofErr w:type="spellEnd"/>
            <w:r w:rsidR="00C51CDD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B713CBD" w:rsidR="00B045E5" w:rsidRDefault="00FB43F9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no_urut_ttd_enam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  <w:r w:rsidR="00A61CC7">
              <w:tab/>
            </w:r>
          </w:p>
        </w:tc>
      </w:tr>
      <w:tr w:rsidR="008A11B8" w14:paraId="7A2F22A7" w14:textId="77777777" w:rsidTr="0059526D">
        <w:trPr>
          <w:trHeight w:val="997"/>
        </w:trPr>
        <w:tc>
          <w:tcPr>
            <w:tcW w:w="1906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359AFF6B" w:rsidR="008A11B8" w:rsidRDefault="008A11B8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3A2F1ED5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38F1ABF9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583894FC" w14:textId="3C8AEEA3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nama_petugas_tujuh</w:t>
            </w:r>
            <w:proofErr w:type="spellEnd"/>
            <w:r>
              <w:rPr>
                <w:lang w:val="en-US"/>
              </w:rPr>
              <w:t>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lang w:val="en-US"/>
              </w:rPr>
              <w:t xml:space="preserve">  NIP. </w:t>
            </w:r>
            <w:r w:rsidR="00C51CDD">
              <w:rPr>
                <w:lang w:val="en-US"/>
              </w:rPr>
              <w:t>{{</w:t>
            </w:r>
            <w:proofErr w:type="spellStart"/>
            <w:r w:rsidR="00C51CDD">
              <w:rPr>
                <w:lang w:val="en-US"/>
              </w:rPr>
              <w:t>nip_petugas_tujuh</w:t>
            </w:r>
            <w:proofErr w:type="spellEnd"/>
            <w:r w:rsidR="00C51CDD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20F103CC" w14:textId="77777777" w:rsidR="00445A81" w:rsidRDefault="00445A81">
            <w:pPr>
              <w:pStyle w:val="TableParagraph"/>
              <w:spacing w:before="111"/>
              <w:rPr>
                <w:spacing w:val="-2"/>
                <w:lang w:val="en-US"/>
              </w:rPr>
            </w:pPr>
          </w:p>
          <w:p w14:paraId="34BE0E16" w14:textId="2A5F313F" w:rsidR="008A11B8" w:rsidRDefault="00FB43F9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no_urut_ttd_tujuh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4DCE58D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032FA9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36A3A4D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1D4B522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D9B3BCA" w14:textId="77777777" w:rsidR="00B045E5" w:rsidRDefault="00B045E5">
      <w:pPr>
        <w:pStyle w:val="BodyText"/>
        <w:spacing w:before="132" w:after="1"/>
        <w:rPr>
          <w:rFonts w:ascii="Arial"/>
          <w:b/>
          <w:sz w:val="20"/>
        </w:rPr>
      </w:pPr>
    </w:p>
    <w:tbl>
      <w:tblPr>
        <w:tblW w:w="0" w:type="auto"/>
        <w:tblInd w:w="3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59"/>
      </w:tblGrid>
      <w:tr w:rsidR="00B045E5" w14:paraId="153BE839" w14:textId="77777777" w:rsidTr="00AC5B4C">
        <w:trPr>
          <w:trHeight w:val="2499"/>
        </w:trPr>
        <w:tc>
          <w:tcPr>
            <w:tcW w:w="2859" w:type="dxa"/>
          </w:tcPr>
          <w:p w14:paraId="7751B93A" w14:textId="6F54E17C" w:rsidR="00B045E5" w:rsidRPr="00FB43F9" w:rsidRDefault="00FB43F9">
            <w:pPr>
              <w:pStyle w:val="TableParagraph"/>
              <w:spacing w:line="247" w:lineRule="exact"/>
              <w:ind w:left="5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foto_dokumentasi_satu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B045E5" w14:paraId="506C062F" w14:textId="77777777" w:rsidTr="00AC5B4C">
        <w:trPr>
          <w:trHeight w:val="4817"/>
        </w:trPr>
        <w:tc>
          <w:tcPr>
            <w:tcW w:w="2859" w:type="dxa"/>
          </w:tcPr>
          <w:p w14:paraId="0795FB4F" w14:textId="77777777" w:rsidR="00B045E5" w:rsidRDefault="00B045E5">
            <w:pPr>
              <w:pStyle w:val="TableParagraph"/>
              <w:rPr>
                <w:rFonts w:ascii="Arial"/>
                <w:b/>
              </w:rPr>
            </w:pPr>
          </w:p>
          <w:p w14:paraId="1FD6AA1E" w14:textId="77777777" w:rsidR="00B045E5" w:rsidRDefault="00B045E5">
            <w:pPr>
              <w:pStyle w:val="TableParagraph"/>
              <w:spacing w:before="222"/>
              <w:rPr>
                <w:rFonts w:ascii="Arial"/>
                <w:b/>
              </w:rPr>
            </w:pPr>
          </w:p>
          <w:p w14:paraId="0948FF05" w14:textId="545457A4" w:rsidR="00B045E5" w:rsidRDefault="00FB43F9">
            <w:pPr>
              <w:pStyle w:val="TableParagraph"/>
              <w:spacing w:before="1"/>
              <w:ind w:left="5"/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foto_dokumentasi_dua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B045E5" w14:paraId="476DE1FA" w14:textId="77777777" w:rsidTr="00AC5B4C">
        <w:trPr>
          <w:trHeight w:val="2564"/>
        </w:trPr>
        <w:tc>
          <w:tcPr>
            <w:tcW w:w="2859" w:type="dxa"/>
          </w:tcPr>
          <w:p w14:paraId="63020515" w14:textId="77777777" w:rsidR="00B045E5" w:rsidRDefault="00B045E5">
            <w:pPr>
              <w:pStyle w:val="TableParagraph"/>
              <w:spacing w:before="34"/>
              <w:rPr>
                <w:rFonts w:ascii="Arial"/>
                <w:b/>
              </w:rPr>
            </w:pPr>
          </w:p>
          <w:p w14:paraId="5F89E047" w14:textId="2332D11D" w:rsidR="00B045E5" w:rsidRDefault="00FB43F9">
            <w:pPr>
              <w:pStyle w:val="TableParagraph"/>
              <w:spacing w:before="1" w:line="233" w:lineRule="exact"/>
              <w:ind w:left="5" w:right="5"/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foto_dokumentasi_tiga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FB43F9" w14:paraId="1E7E9FD2" w14:textId="77777777" w:rsidTr="00AC5B4C">
        <w:trPr>
          <w:trHeight w:val="2564"/>
        </w:trPr>
        <w:tc>
          <w:tcPr>
            <w:tcW w:w="2859" w:type="dxa"/>
          </w:tcPr>
          <w:p w14:paraId="16854575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7E6A5787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0EDB20B6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37345A70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7C1697E6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48A34CBE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0E2E3A48" w14:textId="53E6D647" w:rsidR="00FB43F9" w:rsidRDefault="00FB43F9">
            <w:pPr>
              <w:pStyle w:val="TableParagraph"/>
              <w:rPr>
                <w:rFonts w:ascii="Arial"/>
                <w:b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foto_dokumentasi_empat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8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95031" w14:textId="77777777" w:rsidR="0043202C" w:rsidRDefault="0043202C">
      <w:r>
        <w:separator/>
      </w:r>
    </w:p>
  </w:endnote>
  <w:endnote w:type="continuationSeparator" w:id="0">
    <w:p w14:paraId="46AD2378" w14:textId="77777777" w:rsidR="0043202C" w:rsidRDefault="00432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6AD73B" w14:textId="77777777" w:rsidR="0043202C" w:rsidRDefault="0043202C">
      <w:r>
        <w:separator/>
      </w:r>
    </w:p>
  </w:footnote>
  <w:footnote w:type="continuationSeparator" w:id="0">
    <w:p w14:paraId="2AED27CC" w14:textId="77777777" w:rsidR="0043202C" w:rsidRDefault="004320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CBD97" w14:textId="520CB163" w:rsidR="00104F27" w:rsidRDefault="00104F27">
    <w:pPr>
      <w:pStyle w:val="Header"/>
    </w:pPr>
  </w:p>
  <w:p w14:paraId="4BFE15E8" w14:textId="6D9B312E" w:rsidR="00ED7D68" w:rsidRDefault="00ED7D68">
    <w:pPr>
      <w:pStyle w:val="Header"/>
    </w:pPr>
  </w:p>
  <w:p w14:paraId="75BAB1FC" w14:textId="164B0F8E" w:rsidR="00ED7D68" w:rsidRDefault="00ED7D68">
    <w:pPr>
      <w:pStyle w:val="Header"/>
    </w:pPr>
  </w:p>
  <w:p w14:paraId="14EAD459" w14:textId="77777777" w:rsidR="00ED7D68" w:rsidRDefault="00ED7D68" w:rsidP="00ED7D68">
    <w:pPr>
      <w:pStyle w:val="Header"/>
    </w:pPr>
    <w:r>
      <w:rPr>
        <w:noProof/>
      </w:rPr>
      <w:drawing>
        <wp:anchor distT="0" distB="0" distL="114300" distR="114300" simplePos="0" relativeHeight="251660800" behindDoc="1" locked="0" layoutInCell="1" allowOverlap="1" wp14:anchorId="0FE1153B" wp14:editId="48F82311">
          <wp:simplePos x="0" y="0"/>
          <wp:positionH relativeFrom="column">
            <wp:posOffset>-353695</wp:posOffset>
          </wp:positionH>
          <wp:positionV relativeFrom="paragraph">
            <wp:posOffset>-185420</wp:posOffset>
          </wp:positionV>
          <wp:extent cx="648970" cy="819785"/>
          <wp:effectExtent l="0" t="0" r="0" b="0"/>
          <wp:wrapTight wrapText="bothSides">
            <wp:wrapPolygon edited="0">
              <wp:start x="8243" y="0"/>
              <wp:lineTo x="3804" y="3012"/>
              <wp:lineTo x="0" y="7027"/>
              <wp:lineTo x="0" y="10039"/>
              <wp:lineTo x="8877" y="16564"/>
              <wp:lineTo x="2536" y="17568"/>
              <wp:lineTo x="0" y="18572"/>
              <wp:lineTo x="0" y="21081"/>
              <wp:lineTo x="20924" y="21081"/>
              <wp:lineTo x="20924" y="19074"/>
              <wp:lineTo x="19656" y="18070"/>
              <wp:lineTo x="12047" y="16564"/>
              <wp:lineTo x="20924" y="9537"/>
              <wp:lineTo x="20924" y="7027"/>
              <wp:lineTo x="16485" y="3012"/>
              <wp:lineTo x="12681" y="0"/>
              <wp:lineTo x="8243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8970" cy="8197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1" locked="0" layoutInCell="1" allowOverlap="1" wp14:anchorId="72662A93" wp14:editId="547C3CB7">
          <wp:simplePos x="0" y="0"/>
          <wp:positionH relativeFrom="column">
            <wp:posOffset>356870</wp:posOffset>
          </wp:positionH>
          <wp:positionV relativeFrom="paragraph">
            <wp:posOffset>-388620</wp:posOffset>
          </wp:positionV>
          <wp:extent cx="78740" cy="1292225"/>
          <wp:effectExtent l="0" t="0" r="0" b="3175"/>
          <wp:wrapTight wrapText="bothSides">
            <wp:wrapPolygon edited="0">
              <wp:start x="0" y="0"/>
              <wp:lineTo x="0" y="21335"/>
              <wp:lineTo x="15677" y="21335"/>
              <wp:lineTo x="15677" y="0"/>
              <wp:lineTo x="0" y="0"/>
            </wp:wrapPolygon>
          </wp:wrapTight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40" cy="1292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1824" behindDoc="0" locked="0" layoutInCell="1" allowOverlap="1" wp14:anchorId="3D32274D" wp14:editId="481A8140">
              <wp:simplePos x="0" y="0"/>
              <wp:positionH relativeFrom="column">
                <wp:posOffset>506095</wp:posOffset>
              </wp:positionH>
              <wp:positionV relativeFrom="paragraph">
                <wp:posOffset>-353060</wp:posOffset>
              </wp:positionV>
              <wp:extent cx="6191250" cy="120777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91250" cy="12077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1CFEB53F" w14:textId="77777777" w:rsidR="00ED7D68" w:rsidRDefault="00ED7D68" w:rsidP="00ED7D68">
                          <w:pPr>
                            <w:rPr>
                              <w:rFonts w:ascii="Arial Narrow" w:hAnsi="Arial Narrow"/>
                              <w:szCs w:val="24"/>
                            </w:rPr>
                          </w:pPr>
                        </w:p>
                        <w:p w14:paraId="727BF5FE" w14:textId="77777777" w:rsidR="00ED7D68" w:rsidRDefault="00ED7D68" w:rsidP="00ED7D68">
                          <w:pPr>
                            <w:rPr>
                              <w:rFonts w:ascii="Arial Narrow" w:hAnsi="Arial Narrow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 Narrow" w:hAnsi="Arial Narrow"/>
                              <w:sz w:val="28"/>
                              <w:szCs w:val="28"/>
                            </w:rPr>
                            <w:t>KEMENTERIAN KETENAGAKERJAAN REPUBLIK INDONESIA</w:t>
                          </w:r>
                        </w:p>
                        <w:p w14:paraId="189915C0" w14:textId="77777777" w:rsidR="00ED7D68" w:rsidRDefault="00ED7D68" w:rsidP="00ED7D68">
                          <w:pPr>
                            <w:rPr>
                              <w:rFonts w:ascii="Arial Narrow" w:hAnsi="Arial Narrow"/>
                              <w:b/>
                              <w:color w:val="284A61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color w:val="284A61"/>
                              <w:sz w:val="32"/>
                              <w:szCs w:val="32"/>
                            </w:rPr>
                            <w:t>SEKRETARIAT JENDERAL</w:t>
                          </w:r>
                        </w:p>
                        <w:p w14:paraId="43E41F9F" w14:textId="77777777" w:rsidR="00ED7D68" w:rsidRDefault="00ED7D68" w:rsidP="00ED7D68">
                          <w:pPr>
                            <w:rPr>
                              <w:rFonts w:ascii="Arial Narrow" w:hAnsi="Arial Narrow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0000" w:themeColor="text1"/>
                              <w:sz w:val="18"/>
                              <w:szCs w:val="18"/>
                            </w:rPr>
                            <w:t>Jalan Jenderal Gatot Subroto Kaveling 51, Kelurahan Kuningan Timur, Kecamatan Setiabudi, Kota Jakarta Selatan, Provinsi DKI Jakarta 12950</w:t>
                          </w:r>
                        </w:p>
                        <w:p w14:paraId="219DEB6F" w14:textId="77777777" w:rsidR="00ED7D68" w:rsidRDefault="00ED7D68" w:rsidP="00ED7D68">
                          <w:pPr>
                            <w:rPr>
                              <w:rFonts w:ascii="Arial Narrow" w:hAnsi="Arial Narrow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Narrow" w:hAnsi="Arial Narrow"/>
                              <w:noProof/>
                              <w:color w:val="000000" w:themeColor="text1"/>
                              <w:sz w:val="18"/>
                              <w:szCs w:val="18"/>
                            </w:rPr>
                            <w:drawing>
                              <wp:inline distT="0" distB="0" distL="0" distR="0" wp14:anchorId="425DBE8A" wp14:editId="21639D56">
                                <wp:extent cx="130810" cy="133350"/>
                                <wp:effectExtent l="0" t="0" r="2540" b="0"/>
                                <wp:docPr id="4" name="Pictur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5" name="Picture 25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3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69397" cy="173336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Arial Narrow" w:hAnsi="Arial Narrow"/>
                              <w:color w:val="000000" w:themeColor="text1"/>
                              <w:sz w:val="18"/>
                              <w:szCs w:val="18"/>
                            </w:rPr>
                            <w:t xml:space="preserve"> </w:t>
                          </w:r>
                          <w:hyperlink r:id="rId4" w:history="1"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www.kemnaker.go.id</w:t>
                            </w:r>
                          </w:hyperlink>
                          <w:r>
                            <w:rPr>
                              <w:rFonts w:ascii="Arial Narrow" w:hAnsi="Arial Narrow"/>
                              <w:sz w:val="18"/>
                              <w:szCs w:val="18"/>
                            </w:rPr>
                            <w:tab/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597A09F" wp14:editId="24F9A5F7">
                                <wp:extent cx="118745" cy="78740"/>
                                <wp:effectExtent l="0" t="0" r="0" b="0"/>
                                <wp:docPr id="5" name="Picture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6" name="Picture 26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5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8872" cy="7924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Arial Narrow" w:hAnsi="Arial Narrow"/>
                              <w:sz w:val="18"/>
                              <w:szCs w:val="18"/>
                            </w:rPr>
                            <w:t xml:space="preserve"> </w:t>
                          </w:r>
                          <w:hyperlink r:id="rId6" w:history="1"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persuratan@kemnaker.go.id</w:t>
                            </w:r>
                          </w:hyperlink>
                          <w:r>
                            <w:rPr>
                              <w:rFonts w:ascii="Arial Narrow" w:hAnsi="Arial Narrow"/>
                              <w:sz w:val="18"/>
                              <w:szCs w:val="18"/>
                            </w:rPr>
                            <w:tab/>
                          </w:r>
                          <w:r>
                            <w:rPr>
                              <w:rFonts w:ascii="Arial Narrow" w:hAnsi="Arial Narrow"/>
                              <w:color w:val="000000" w:themeColor="text1"/>
                              <w:sz w:val="18"/>
                              <w:szCs w:val="18"/>
                            </w:rPr>
                            <w:tab/>
                          </w:r>
                          <w:r>
                            <w:rPr>
                              <w:rFonts w:ascii="Arial Narrow" w:hAnsi="Arial Narrow"/>
                              <w:noProof/>
                              <w:color w:val="000000" w:themeColor="text1"/>
                              <w:sz w:val="18"/>
                              <w:szCs w:val="18"/>
                            </w:rPr>
                            <w:drawing>
                              <wp:inline distT="0" distB="0" distL="0" distR="0" wp14:anchorId="1860C309" wp14:editId="5326DCA0">
                                <wp:extent cx="100330" cy="100330"/>
                                <wp:effectExtent l="0" t="0" r="0" b="0"/>
                                <wp:docPr id="6" name="Picture 6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7" name="Picture 27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7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0584" cy="10058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rFonts w:ascii="Arial Narrow" w:hAnsi="Arial Narrow"/>
                              <w:color w:val="000000" w:themeColor="text1"/>
                              <w:sz w:val="18"/>
                              <w:szCs w:val="18"/>
                            </w:rPr>
                            <w:t xml:space="preserve"> 1500630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32274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9.85pt;margin-top:-27.8pt;width:487.5pt;height:95.1pt;z-index:25166182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" stroked="f">
              <v:textbox>
                <w:txbxContent>
                  <w:p w14:paraId="1CFEB53F" w14:textId="77777777" w:rsidR="00ED7D68" w:rsidRDefault="00ED7D68" w:rsidP="00ED7D68">
                    <w:pPr>
                      <w:rPr>
                        <w:rFonts w:ascii="Arial Narrow" w:hAnsi="Arial Narrow"/>
                        <w:szCs w:val="24"/>
                      </w:rPr>
                    </w:pPr>
                  </w:p>
                  <w:p w14:paraId="727BF5FE" w14:textId="77777777" w:rsidR="00ED7D68" w:rsidRDefault="00ED7D68" w:rsidP="00ED7D68">
                    <w:pPr>
                      <w:rPr>
                        <w:rFonts w:ascii="Arial Narrow" w:hAnsi="Arial Narrow"/>
                        <w:sz w:val="28"/>
                        <w:szCs w:val="28"/>
                      </w:rPr>
                    </w:pPr>
                    <w:r>
                      <w:rPr>
                        <w:rFonts w:ascii="Arial Narrow" w:hAnsi="Arial Narrow"/>
                        <w:sz w:val="28"/>
                        <w:szCs w:val="28"/>
                      </w:rPr>
                      <w:t>KEMENTERIAN KETENAGAKERJAAN REPUBLIK INDONESIA</w:t>
                    </w:r>
                  </w:p>
                  <w:p w14:paraId="189915C0" w14:textId="77777777" w:rsidR="00ED7D68" w:rsidRDefault="00ED7D68" w:rsidP="00ED7D68">
                    <w:pPr>
                      <w:rPr>
                        <w:rFonts w:ascii="Arial Narrow" w:hAnsi="Arial Narrow"/>
                        <w:b/>
                        <w:color w:val="284A61"/>
                        <w:sz w:val="32"/>
                        <w:szCs w:val="32"/>
                      </w:rPr>
                    </w:pPr>
                    <w:r>
                      <w:rPr>
                        <w:rFonts w:ascii="Arial Narrow" w:hAnsi="Arial Narrow"/>
                        <w:b/>
                        <w:color w:val="284A61"/>
                        <w:sz w:val="32"/>
                        <w:szCs w:val="32"/>
                      </w:rPr>
                      <w:t>SEKRETARIAT JENDERAL</w:t>
                    </w:r>
                  </w:p>
                  <w:p w14:paraId="43E41F9F" w14:textId="77777777" w:rsidR="00ED7D68" w:rsidRDefault="00ED7D68" w:rsidP="00ED7D68">
                    <w:pPr>
                      <w:rPr>
                        <w:rFonts w:ascii="Arial Narrow" w:hAnsi="Arial Narrow"/>
                        <w:color w:val="000000" w:themeColor="text1"/>
                        <w:sz w:val="18"/>
                        <w:szCs w:val="18"/>
                      </w:rPr>
                    </w:pPr>
                    <w:r>
                      <w:rPr>
                        <w:rFonts w:ascii="Arial Narrow" w:hAnsi="Arial Narrow"/>
                        <w:color w:val="000000" w:themeColor="text1"/>
                        <w:sz w:val="18"/>
                        <w:szCs w:val="18"/>
                      </w:rPr>
                      <w:t>Jalan Jenderal Gatot Subroto Kaveling 51, Kelurahan Kuningan Timur, Kecamatan Setiabudi, Kota Jakarta Selatan, Provinsi DKI Jakarta 12950</w:t>
                    </w:r>
                  </w:p>
                  <w:p w14:paraId="219DEB6F" w14:textId="77777777" w:rsidR="00ED7D68" w:rsidRDefault="00ED7D68" w:rsidP="00ED7D68">
                    <w:pPr>
                      <w:rPr>
                        <w:rFonts w:ascii="Arial Narrow" w:hAnsi="Arial Narrow"/>
                        <w:color w:val="000000" w:themeColor="text1"/>
                        <w:sz w:val="18"/>
                        <w:szCs w:val="18"/>
                      </w:rPr>
                    </w:pPr>
                    <w:r>
                      <w:rPr>
                        <w:rFonts w:ascii="Arial Narrow" w:hAnsi="Arial Narrow"/>
                        <w:noProof/>
                        <w:color w:val="000000" w:themeColor="text1"/>
                        <w:sz w:val="18"/>
                        <w:szCs w:val="18"/>
                      </w:rPr>
                      <w:drawing>
                        <wp:inline distT="0" distB="0" distL="0" distR="0" wp14:anchorId="425DBE8A" wp14:editId="21639D56">
                          <wp:extent cx="130810" cy="133350"/>
                          <wp:effectExtent l="0" t="0" r="2540" b="0"/>
                          <wp:docPr id="4" name="Picture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5" name="Picture 2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69397" cy="17333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rFonts w:ascii="Arial Narrow" w:hAnsi="Arial Narrow"/>
                        <w:color w:val="000000" w:themeColor="text1"/>
                        <w:sz w:val="18"/>
                        <w:szCs w:val="18"/>
                      </w:rPr>
                      <w:t xml:space="preserve"> </w:t>
                    </w:r>
                    <w:hyperlink r:id="rId8" w:history="1"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www.kemnaker.go.id</w:t>
                      </w:r>
                    </w:hyperlink>
                    <w:r>
                      <w:rPr>
                        <w:rFonts w:ascii="Arial Narrow" w:hAnsi="Arial Narrow"/>
                        <w:sz w:val="18"/>
                        <w:szCs w:val="18"/>
                      </w:rPr>
                      <w:tab/>
                      <w:t xml:space="preserve"> </w:t>
                    </w:r>
                    <w:r>
                      <w:rPr>
                        <w:rFonts w:ascii="Arial Narrow" w:hAnsi="Arial Narrow"/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597A09F" wp14:editId="24F9A5F7">
                          <wp:extent cx="118745" cy="78740"/>
                          <wp:effectExtent l="0" t="0" r="0" b="0"/>
                          <wp:docPr id="5" name="Picture 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6" name="Picture 2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5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8872" cy="7924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rFonts w:ascii="Arial Narrow" w:hAnsi="Arial Narrow"/>
                        <w:sz w:val="18"/>
                        <w:szCs w:val="18"/>
                      </w:rPr>
                      <w:t xml:space="preserve"> </w:t>
                    </w:r>
                    <w:hyperlink r:id="rId9" w:history="1"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persuratan@kemnaker.go.id</w:t>
                      </w:r>
                    </w:hyperlink>
                    <w:r>
                      <w:rPr>
                        <w:rFonts w:ascii="Arial Narrow" w:hAnsi="Arial Narrow"/>
                        <w:sz w:val="18"/>
                        <w:szCs w:val="18"/>
                      </w:rPr>
                      <w:tab/>
                    </w:r>
                    <w:r>
                      <w:rPr>
                        <w:rFonts w:ascii="Arial Narrow" w:hAnsi="Arial Narrow"/>
                        <w:color w:val="000000" w:themeColor="text1"/>
                        <w:sz w:val="18"/>
                        <w:szCs w:val="18"/>
                      </w:rPr>
                      <w:tab/>
                    </w:r>
                    <w:r>
                      <w:rPr>
                        <w:rFonts w:ascii="Arial Narrow" w:hAnsi="Arial Narrow"/>
                        <w:noProof/>
                        <w:color w:val="000000" w:themeColor="text1"/>
                        <w:sz w:val="18"/>
                        <w:szCs w:val="18"/>
                      </w:rPr>
                      <w:drawing>
                        <wp:inline distT="0" distB="0" distL="0" distR="0" wp14:anchorId="1860C309" wp14:editId="5326DCA0">
                          <wp:extent cx="100330" cy="100330"/>
                          <wp:effectExtent l="0" t="0" r="0" b="0"/>
                          <wp:docPr id="6" name="Picture 6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7" name="Picture 27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0584" cy="10058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rFonts w:ascii="Arial Narrow" w:hAnsi="Arial Narrow"/>
                        <w:color w:val="000000" w:themeColor="text1"/>
                        <w:sz w:val="18"/>
                        <w:szCs w:val="18"/>
                      </w:rPr>
                      <w:t xml:space="preserve"> 1500630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58A06991" w14:textId="77777777" w:rsidR="00ED7D68" w:rsidRDefault="00ED7D68">
    <w:pPr>
      <w:pStyle w:val="Header"/>
    </w:pPr>
  </w:p>
  <w:p w14:paraId="2D3FF974" w14:textId="23E9AB3E" w:rsidR="00ED7D68" w:rsidRDefault="00ED7D68">
    <w:pPr>
      <w:pStyle w:val="Header"/>
    </w:pPr>
  </w:p>
  <w:p w14:paraId="76D20EF6" w14:textId="7394F19E" w:rsidR="00ED7D68" w:rsidRDefault="00ED7D68">
    <w:pPr>
      <w:pStyle w:val="Header"/>
    </w:pPr>
  </w:p>
  <w:p w14:paraId="045DC639" w14:textId="4DBF6FC2" w:rsidR="00ED7D68" w:rsidRPr="00ED7D68" w:rsidRDefault="00ED7D68">
    <w:pPr>
      <w:pStyle w:val="Header"/>
      <w:rPr>
        <w:lang w:val="en-US"/>
      </w:rPr>
    </w:pPr>
  </w:p>
  <w:p w14:paraId="0FE7072D" w14:textId="5FE0DBDE" w:rsidR="00ED7D68" w:rsidRDefault="00992E3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F12C82" wp14:editId="5858F746">
              <wp:simplePos x="0" y="0"/>
              <wp:positionH relativeFrom="column">
                <wp:posOffset>-352425</wp:posOffset>
              </wp:positionH>
              <wp:positionV relativeFrom="paragraph">
                <wp:posOffset>168275</wp:posOffset>
              </wp:positionV>
              <wp:extent cx="7096125" cy="0"/>
              <wp:effectExtent l="0" t="19050" r="28575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6125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93245E" id="Straight Connector 1" o:spid="_x0000_s1026" style="position:absolute;z-index:251658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.75pt,13.25pt" to="531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" strokecolor="black [3040]" strokeweight="2.25pt"/>
          </w:pict>
        </mc:Fallback>
      </mc:AlternateContent>
    </w:r>
  </w:p>
  <w:p w14:paraId="55C18D1A" w14:textId="270AAECE" w:rsidR="00ED7D68" w:rsidRDefault="00ED7D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  <w:jc w:val="left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104F27"/>
    <w:rsid w:val="00367A6F"/>
    <w:rsid w:val="0043202C"/>
    <w:rsid w:val="00445A81"/>
    <w:rsid w:val="0059526D"/>
    <w:rsid w:val="00602DB8"/>
    <w:rsid w:val="00707D8E"/>
    <w:rsid w:val="008A11B8"/>
    <w:rsid w:val="00992E37"/>
    <w:rsid w:val="009E0952"/>
    <w:rsid w:val="009E75DA"/>
    <w:rsid w:val="00A61CC7"/>
    <w:rsid w:val="00AC5B4C"/>
    <w:rsid w:val="00B045E5"/>
    <w:rsid w:val="00B13D7F"/>
    <w:rsid w:val="00BF092D"/>
    <w:rsid w:val="00C51CDD"/>
    <w:rsid w:val="00D05ED1"/>
    <w:rsid w:val="00E62A23"/>
    <w:rsid w:val="00ED7D68"/>
    <w:rsid w:val="00FB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emnaker.go.id" TargetMode="External"/><Relationship Id="rId3" Type="http://schemas.openxmlformats.org/officeDocument/2006/relationships/image" Target="media/image3.png"/><Relationship Id="rId7" Type="http://schemas.openxmlformats.org/officeDocument/2006/relationships/image" Target="media/image5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mailto:persuratan@kemnaker.go.id" TargetMode="External"/><Relationship Id="rId5" Type="http://schemas.openxmlformats.org/officeDocument/2006/relationships/image" Target="media/image4.png"/><Relationship Id="rId4" Type="http://schemas.openxmlformats.org/officeDocument/2006/relationships/hyperlink" Target="http://www.kemnaker.go.id" TargetMode="External"/><Relationship Id="rId9" Type="http://schemas.openxmlformats.org/officeDocument/2006/relationships/hyperlink" Target="mailto:persuratan@kemnaker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363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Roro</cp:lastModifiedBy>
  <cp:revision>13</cp:revision>
  <dcterms:created xsi:type="dcterms:W3CDTF">2026-03-25T06:57:00Z</dcterms:created>
  <dcterms:modified xsi:type="dcterms:W3CDTF">2026-03-25T14:17:00Z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