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823E58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823E5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2825F8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09/12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3E5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3E5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7B765D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3E5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3E5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2D17A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29533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2D17A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</w:t>
            </w:r>
            <w:r w:rsidR="00295333">
              <w:rPr>
                <w:rFonts w:cs="Times New Roman"/>
                <w:noProof/>
                <w:color w:val="auto"/>
                <w:sz w:val="28"/>
                <w:szCs w:val="28"/>
              </w:rPr>
              <w:t>9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/12/2016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15h30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16h30</w:t>
            </w:r>
          </w:p>
        </w:tc>
      </w:tr>
    </w:tbl>
    <w:p w:rsidR="0086701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295333" w:rsidRPr="00295333" w:rsidRDefault="00295333" w:rsidP="00295333">
      <w:pPr>
        <w:pStyle w:val="ListParagraph"/>
        <w:numPr>
          <w:ilvl w:val="0"/>
          <w:numId w:val="40"/>
        </w:numPr>
      </w:pPr>
      <w:r w:rsidRPr="00295333">
        <w:rPr>
          <w:color w:val="auto"/>
          <w:sz w:val="28"/>
        </w:rPr>
        <w:t>Review Usecase Descriptions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592544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</w:t>
      </w:r>
      <w:r w:rsidR="00DD097F">
        <w:rPr>
          <w:rFonts w:cs="Times New Roman"/>
          <w:noProof/>
          <w:color w:val="auto"/>
          <w:sz w:val="28"/>
          <w:szCs w:val="28"/>
        </w:rPr>
        <w:t xml:space="preserve"> Lecturer</w:t>
      </w:r>
      <w:r>
        <w:rPr>
          <w:rFonts w:cs="Times New Roman"/>
          <w:noProof/>
          <w:color w:val="auto"/>
          <w:sz w:val="28"/>
          <w:szCs w:val="28"/>
        </w:rPr>
        <w:t xml:space="preserve"> Nguyễn Thế Quang</w:t>
      </w:r>
    </w:p>
    <w:p w:rsidR="00BA49E3" w:rsidRPr="006F7466" w:rsidRDefault="00781970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bookmarkStart w:id="8" w:name="_GoBack"/>
      <w:bookmarkEnd w:id="8"/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Discuss about “Manage Homepage”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Manage Resource : Public &amp; Private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Missing entity : human , internal system , external system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Admissions system :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 xml:space="preserve">   + Web ( front-end )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 xml:space="preserve">   + Tool ( back-end )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Admin content : approve news , manage contents…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System admin : Create account , send mail , authorization…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Missing function “Write news”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lastRenderedPageBreak/>
        <w:t>- Education staff only insert , not post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- Response about 500 user access into system in 2 seconds , &gt; 500 user response about 4-5s</w:t>
      </w:r>
    </w:p>
    <w:p w:rsidR="00295333" w:rsidRPr="00295333" w:rsidRDefault="00295333" w:rsidP="00295333">
      <w:pPr>
        <w:ind w:left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 xml:space="preserve">- Quality Attribute : </w:t>
      </w:r>
    </w:p>
    <w:p w:rsidR="00295333" w:rsidRPr="00295333" w:rsidRDefault="00295333" w:rsidP="00295333">
      <w:pPr>
        <w:ind w:left="360" w:firstLine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+ High : Availability , Performance , Scalability.</w:t>
      </w:r>
    </w:p>
    <w:p w:rsidR="00295333" w:rsidRPr="00295333" w:rsidRDefault="00295333" w:rsidP="00295333">
      <w:pPr>
        <w:ind w:left="360" w:firstLine="360"/>
        <w:rPr>
          <w:color w:val="auto"/>
          <w:sz w:val="28"/>
          <w:szCs w:val="44"/>
          <w:shd w:val="clear" w:color="auto" w:fill="FFFFFF"/>
        </w:rPr>
      </w:pPr>
      <w:r w:rsidRPr="00295333">
        <w:rPr>
          <w:color w:val="auto"/>
          <w:sz w:val="28"/>
          <w:szCs w:val="44"/>
          <w:shd w:val="clear" w:color="auto" w:fill="FFFFFF"/>
        </w:rPr>
        <w:t>+ Medium : Usability , Portability , Modifiability.</w:t>
      </w:r>
    </w:p>
    <w:p w:rsidR="005457E0" w:rsidRPr="00295333" w:rsidRDefault="00295333" w:rsidP="00295333">
      <w:pPr>
        <w:ind w:left="360" w:firstLine="360"/>
        <w:rPr>
          <w:color w:val="auto"/>
          <w:sz w:val="28"/>
        </w:rPr>
      </w:pPr>
      <w:r w:rsidRPr="00295333">
        <w:rPr>
          <w:color w:val="auto"/>
          <w:sz w:val="28"/>
          <w:szCs w:val="44"/>
          <w:shd w:val="clear" w:color="auto" w:fill="FFFFFF"/>
        </w:rPr>
        <w:t>+ Low : Security.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5457E0" w:rsidRPr="00295333" w:rsidRDefault="00295333" w:rsidP="00295333">
      <w:pPr>
        <w:pStyle w:val="ListParagraph"/>
        <w:numPr>
          <w:ilvl w:val="0"/>
          <w:numId w:val="34"/>
        </w:numPr>
        <w:rPr>
          <w:rFonts w:cs="Times New Roman"/>
          <w:noProof/>
          <w:lang w:val="vi-VN"/>
        </w:rPr>
      </w:pPr>
      <w:r>
        <w:rPr>
          <w:color w:val="auto"/>
          <w:sz w:val="28"/>
        </w:rPr>
        <w:t>Update Usecase</w:t>
      </w:r>
    </w:p>
    <w:p w:rsidR="00295333" w:rsidRDefault="00295333" w:rsidP="00295333">
      <w:pPr>
        <w:pStyle w:val="ListParagraph"/>
        <w:numPr>
          <w:ilvl w:val="0"/>
          <w:numId w:val="34"/>
        </w:numPr>
        <w:rPr>
          <w:rFonts w:cs="Times New Roman"/>
          <w:noProof/>
          <w:lang w:val="vi-VN"/>
        </w:rPr>
      </w:pPr>
      <w:r>
        <w:rPr>
          <w:color w:val="auto"/>
          <w:sz w:val="28"/>
        </w:rPr>
        <w:t>Update SRS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E58" w:rsidRDefault="00823E58">
      <w:pPr>
        <w:spacing w:before="0" w:after="0" w:line="240" w:lineRule="auto"/>
      </w:pPr>
      <w:r>
        <w:separator/>
      </w:r>
    </w:p>
  </w:endnote>
  <w:endnote w:type="continuationSeparator" w:id="0">
    <w:p w:rsidR="00823E58" w:rsidRDefault="00823E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970" w:rsidRPr="0078197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23E5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95333">
                                <w:rPr>
                                  <w:rFonts w:asciiTheme="majorHAnsi" w:hAnsiTheme="majorHAnsi"/>
                                </w:rPr>
                                <w:t>December 9,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23E5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95333">
                          <w:rPr>
                            <w:rFonts w:asciiTheme="majorHAnsi" w:hAnsiTheme="majorHAnsi"/>
                          </w:rPr>
                          <w:t>December 9,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E58" w:rsidRDefault="00823E58">
      <w:pPr>
        <w:spacing w:before="0" w:after="0" w:line="240" w:lineRule="auto"/>
      </w:pPr>
      <w:r>
        <w:separator/>
      </w:r>
    </w:p>
  </w:footnote>
  <w:footnote w:type="continuationSeparator" w:id="0">
    <w:p w:rsidR="00823E58" w:rsidRDefault="00823E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823E58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95333">
          <w:rPr>
            <w:rFonts w:asciiTheme="majorHAnsi" w:eastAsiaTheme="majorEastAsia" w:hAnsiTheme="majorHAnsi" w:cstheme="majorBidi"/>
            <w:color w:val="FF3333"/>
            <w:szCs w:val="24"/>
          </w:rPr>
          <w:t>December 9,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65105"/>
    <w:multiLevelType w:val="hybridMultilevel"/>
    <w:tmpl w:val="C7A8F07E"/>
    <w:lvl w:ilvl="0" w:tplc="9BC67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9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7"/>
  </w:num>
  <w:num w:numId="10">
    <w:abstractNumId w:val="17"/>
  </w:num>
  <w:num w:numId="11">
    <w:abstractNumId w:val="16"/>
  </w:num>
  <w:num w:numId="12">
    <w:abstractNumId w:val="4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5"/>
  </w:num>
  <w:num w:numId="18">
    <w:abstractNumId w:val="25"/>
  </w:num>
  <w:num w:numId="19">
    <w:abstractNumId w:val="35"/>
  </w:num>
  <w:num w:numId="20">
    <w:abstractNumId w:val="10"/>
  </w:num>
  <w:num w:numId="21">
    <w:abstractNumId w:val="21"/>
  </w:num>
  <w:num w:numId="22">
    <w:abstractNumId w:val="28"/>
  </w:num>
  <w:num w:numId="23">
    <w:abstractNumId w:val="5"/>
  </w:num>
  <w:num w:numId="24">
    <w:abstractNumId w:val="22"/>
  </w:num>
  <w:num w:numId="25">
    <w:abstractNumId w:val="31"/>
  </w:num>
  <w:num w:numId="26">
    <w:abstractNumId w:val="33"/>
  </w:num>
  <w:num w:numId="27">
    <w:abstractNumId w:val="13"/>
  </w:num>
  <w:num w:numId="28">
    <w:abstractNumId w:val="12"/>
  </w:num>
  <w:num w:numId="29">
    <w:abstractNumId w:val="6"/>
  </w:num>
  <w:num w:numId="30">
    <w:abstractNumId w:val="8"/>
  </w:num>
  <w:num w:numId="31">
    <w:abstractNumId w:val="38"/>
  </w:num>
  <w:num w:numId="32">
    <w:abstractNumId w:val="11"/>
  </w:num>
  <w:num w:numId="33">
    <w:abstractNumId w:val="14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0F6FD1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825F8"/>
    <w:rsid w:val="00292FD5"/>
    <w:rsid w:val="00295333"/>
    <w:rsid w:val="002A3DF8"/>
    <w:rsid w:val="002B2F38"/>
    <w:rsid w:val="002B786F"/>
    <w:rsid w:val="002C13B7"/>
    <w:rsid w:val="002C2758"/>
    <w:rsid w:val="002D17A3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2544"/>
    <w:rsid w:val="005943DD"/>
    <w:rsid w:val="005A01D9"/>
    <w:rsid w:val="005B0AD9"/>
    <w:rsid w:val="005B1D2D"/>
    <w:rsid w:val="005B439C"/>
    <w:rsid w:val="005B6CB2"/>
    <w:rsid w:val="005B7905"/>
    <w:rsid w:val="005C65B3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81970"/>
    <w:rsid w:val="007A1669"/>
    <w:rsid w:val="007A5402"/>
    <w:rsid w:val="007B765D"/>
    <w:rsid w:val="007C1181"/>
    <w:rsid w:val="007D3F86"/>
    <w:rsid w:val="007D6528"/>
    <w:rsid w:val="007E0D90"/>
    <w:rsid w:val="00801F86"/>
    <w:rsid w:val="008207BE"/>
    <w:rsid w:val="00823E58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2268C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D097F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11BCC0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75509-BFB0-4558-ADB1-760DE3B9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141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18</cp:revision>
  <dcterms:created xsi:type="dcterms:W3CDTF">2016-11-02T05:18:00Z</dcterms:created>
  <dcterms:modified xsi:type="dcterms:W3CDTF">2017-05-27T17:52:00Z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