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walking-with-jesus"/>
    <w:p>
      <w:pPr>
        <w:pStyle w:val="Heading1"/>
      </w:pPr>
      <w:r>
        <w:t xml:space="preserve">Walking with Jesus</w:t>
      </w:r>
    </w:p>
    <w:bookmarkStart w:id="9" w:name="december-week-2-walking-as-his-witness"/>
    <w:p>
      <w:pPr>
        <w:pStyle w:val="Heading2"/>
      </w:pPr>
      <w:r>
        <w:t xml:space="preserve">December Week 2: Walking as His Witness</w:t>
      </w:r>
    </w:p>
    <w:p>
      <w:pPr>
        <w:pStyle w:val="FirstParagraph"/>
      </w:pPr>
      <w:r>
        <w:t xml:space="preserve">Production batch: Days 342-348</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342---december-8"/>
    <w:p>
      <w:pPr>
        <w:pStyle w:val="Heading2"/>
      </w:pPr>
      <w:r>
        <w:t xml:space="preserve">Day 342 - December 8</w:t>
      </w:r>
    </w:p>
    <w:bookmarkStart w:id="10" w:name="stand-in-the-healing-touch"/>
    <w:p>
      <w:pPr>
        <w:pStyle w:val="Heading3"/>
      </w:pPr>
      <w:r>
        <w:t xml:space="preserve">Stand in the Healing Touch</w:t>
      </w:r>
    </w:p>
    <w:p>
      <w:pPr>
        <w:pStyle w:val="FirstParagraph"/>
      </w:pPr>
      <w:r>
        <w:rPr>
          <w:b/>
          <w:bCs/>
        </w:rPr>
        <w:t xml:space="preserve">Scripture Reference:</w:t>
      </w:r>
      <w:r>
        <w:t xml:space="preserve"> </w:t>
      </w:r>
      <w:r>
        <w:t xml:space="preserve">Matthew 10:6</w:t>
      </w:r>
    </w:p>
    <w:p>
      <w:pPr>
        <w:pStyle w:val="BodyText"/>
      </w:pPr>
      <w:r>
        <w:rPr>
          <w:b/>
          <w:bCs/>
        </w:rPr>
        <w:t xml:space="preserve">Production lens note:</w:t>
      </w:r>
      <w:r>
        <w:t xml:space="preserve"> </w:t>
      </w:r>
      <w:r>
        <w:t xml:space="preserve">The architecture assigns sozo; the production lens uses Jesus’ focused sending to the lost sheep of Israel because saving witness begins with the people and assignment Jesus actually places before us.</w:t>
      </w:r>
    </w:p>
    <w:p>
      <w:pPr>
        <w:pStyle w:val="BodyText"/>
      </w:pPr>
      <w:r>
        <w:t xml:space="preserve">Matthew 10:6 shows Jesus giving His disciples a focused assignment. He does not send them everywhere at once. He directs their first steps toward people He names with compassion.</w:t>
      </w:r>
    </w:p>
    <w:p>
      <w:pPr>
        <w:pStyle w:val="BodyText"/>
      </w:pPr>
      <w:r>
        <w:t xml:space="preserve">Sozo speaks of Jesus saving as rescue, healing, and wholeness. His saving heart is not vague. It moves toward real people, real places, and real need.</w:t>
      </w:r>
    </w:p>
    <w:p>
      <w:pPr>
        <w:pStyle w:val="BodyText"/>
      </w:pPr>
      <w:r>
        <w:t xml:space="preserve">Stand in the healing touch by receiving focus as mercy. Walking as His witness does not mean carrying every burden in the world as if you are the Savior. Jesus gives assignments that fit His wisdom.</w:t>
      </w:r>
    </w:p>
    <w:p>
      <w:pPr>
        <w:pStyle w:val="BodyText"/>
      </w:pPr>
      <w:r>
        <w:t xml:space="preserve">Let prayer turn insight into obedience before noon. Ask not only, What needs saving? Ask, Where is Jesus actually sending me today?</w:t>
      </w:r>
    </w:p>
    <w:p>
      <w:pPr>
        <w:pStyle w:val="BodyText"/>
      </w:pPr>
      <w:r>
        <w:t xml:space="preserve">Walking with Jesus means letting His saving heart focus your obedience.</w:t>
      </w:r>
    </w:p>
    <w:p>
      <w:pPr>
        <w:pStyle w:val="BodyText"/>
      </w:pPr>
      <w:r>
        <w:rPr>
          <w:b/>
          <w:bCs/>
        </w:rPr>
        <w:t xml:space="preserve">Today step:</w:t>
      </w:r>
      <w:r>
        <w:t xml:space="preserve"> </w:t>
      </w:r>
      <w:r>
        <w:t xml:space="preserve">Name one specific person, place, or responsibility Jesus has actually placed before you today, and serve there faithfully.</w:t>
      </w:r>
    </w:p>
    <w:p>
      <w:pPr>
        <w:pStyle w:val="BodyText"/>
      </w:pPr>
      <w:r>
        <w:rPr>
          <w:b/>
          <w:bCs/>
        </w:rPr>
        <w:t xml:space="preserve">Prayer:</w:t>
      </w:r>
      <w:r>
        <w:t xml:space="preserve"> </w:t>
      </w:r>
      <w:r>
        <w:t xml:space="preserve">Jesus, saving Lord, focus my witness with Your compassion. Keep me from vague burden and lead me into faithful love where You send me today. Amen.</w:t>
      </w:r>
    </w:p>
    <w:p>
      <w:pPr>
        <w:pStyle w:val="BodyText"/>
      </w:pPr>
      <w:r>
        <w:rPr>
          <w:b/>
          <w:bCs/>
        </w:rPr>
        <w:t xml:space="preserve">Journal prompt:</w:t>
      </w:r>
      <w:r>
        <w:t xml:space="preserve"> </w:t>
      </w:r>
      <w:r>
        <w:t xml:space="preserve">Where is Jesus focusing my witness instead of asking me to carry everything?</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0"/>
    <w:bookmarkEnd w:id="11"/>
    <w:bookmarkStart w:id="13" w:name="day-343---december-9"/>
    <w:p>
      <w:pPr>
        <w:pStyle w:val="Heading2"/>
      </w:pPr>
      <w:r>
        <w:t xml:space="preserve">Day 343 - December 9</w:t>
      </w:r>
    </w:p>
    <w:bookmarkStart w:id="12" w:name="let-grace-form-the-call-to-follow"/>
    <w:p>
      <w:pPr>
        <w:pStyle w:val="Heading3"/>
      </w:pPr>
      <w:r>
        <w:t xml:space="preserve">Let Grace Form the Call to Follow</w:t>
      </w:r>
    </w:p>
    <w:p>
      <w:pPr>
        <w:pStyle w:val="FirstParagraph"/>
      </w:pPr>
      <w:r>
        <w:rPr>
          <w:b/>
          <w:bCs/>
        </w:rPr>
        <w:t xml:space="preserve">Scripture Reference:</w:t>
      </w:r>
      <w:r>
        <w:t xml:space="preserve"> </w:t>
      </w:r>
      <w:r>
        <w:t xml:space="preserve">Matthew 10:7</w:t>
      </w:r>
    </w:p>
    <w:p>
      <w:pPr>
        <w:pStyle w:val="BodyText"/>
      </w:pPr>
      <w:r>
        <w:rPr>
          <w:b/>
          <w:bCs/>
        </w:rPr>
        <w:t xml:space="preserve">Production lens note:</w:t>
      </w:r>
      <w:r>
        <w:t xml:space="preserve"> </w:t>
      </w:r>
      <w:r>
        <w:t xml:space="preserve">The architecture assigns eirene; the production lens uses Jesus’ message of the nearness of the kingdom because peace becomes witness when the reign of God is announced and embodied.</w:t>
      </w:r>
    </w:p>
    <w:p>
      <w:pPr>
        <w:pStyle w:val="BodyText"/>
      </w:pPr>
      <w:r>
        <w:t xml:space="preserve">Matthew 10:7 gives the disciples a message of nearness. The kingdom is not presented as a distant idea. God’s reign has come near in Christ.</w:t>
      </w:r>
    </w:p>
    <w:p>
      <w:pPr>
        <w:pStyle w:val="BodyText"/>
      </w:pPr>
      <w:r>
        <w:t xml:space="preserve">Eirene means peace as wholeness in the presence of the Prince of Peace. The nearness of God’s kingdom brings peace that does not depend on circumstances becoming convenient.</w:t>
      </w:r>
    </w:p>
    <w:p>
      <w:pPr>
        <w:pStyle w:val="BodyText"/>
      </w:pPr>
      <w:r>
        <w:t xml:space="preserve">Let grace form the call to follow by allowing the nearness of Christ to shape your tone. Walking as His witness is not announcing pressure; it is bearing witness that God has come near with authority, mercy, and hope.</w:t>
      </w:r>
    </w:p>
    <w:p>
      <w:pPr>
        <w:pStyle w:val="BodyText"/>
      </w:pPr>
      <w:r>
        <w:t xml:space="preserve">Start from what God has revealed, not from what the day is demanding. The day may demand panic. The kingdom announces nearness.</w:t>
      </w:r>
    </w:p>
    <w:p>
      <w:pPr>
        <w:pStyle w:val="BodyText"/>
      </w:pPr>
      <w:r>
        <w:t xml:space="preserve">Walking with Jesus means carrying the nearness of God’s reign into ordinary speech and action.</w:t>
      </w:r>
    </w:p>
    <w:p>
      <w:pPr>
        <w:pStyle w:val="BodyText"/>
      </w:pPr>
      <w:r>
        <w:rPr>
          <w:b/>
          <w:bCs/>
        </w:rPr>
        <w:t xml:space="preserve">Today step:</w:t>
      </w:r>
      <w:r>
        <w:t xml:space="preserve"> </w:t>
      </w:r>
      <w:r>
        <w:t xml:space="preserve">Speak or act from kingdom nearness in one ordinary moment: bring calm, mercy, truth, or hope where pressure expects fear.</w:t>
      </w:r>
    </w:p>
    <w:p>
      <w:pPr>
        <w:pStyle w:val="BodyText"/>
      </w:pPr>
      <w:r>
        <w:rPr>
          <w:b/>
          <w:bCs/>
        </w:rPr>
        <w:t xml:space="preserve">Prayer:</w:t>
      </w:r>
      <w:r>
        <w:t xml:space="preserve"> </w:t>
      </w:r>
      <w:r>
        <w:t xml:space="preserve">Jesus, Prince of Peace, let Your nearness form my witness. Make my words and actions carry grace instead of panic. Amen.</w:t>
      </w:r>
    </w:p>
    <w:p>
      <w:pPr>
        <w:pStyle w:val="BodyText"/>
      </w:pPr>
      <w:r>
        <w:rPr>
          <w:b/>
          <w:bCs/>
        </w:rPr>
        <w:t xml:space="preserve">Journal prompt:</w:t>
      </w:r>
      <w:r>
        <w:t xml:space="preserve"> </w:t>
      </w:r>
      <w:r>
        <w:t xml:space="preserve">Where does my day need the nearness of God’s kingdom more than the pressure of my worry?</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2"/>
    <w:bookmarkEnd w:id="13"/>
    <w:bookmarkStart w:id="15" w:name="day-344---december-10"/>
    <w:p>
      <w:pPr>
        <w:pStyle w:val="Heading2"/>
      </w:pPr>
      <w:r>
        <w:t xml:space="preserve">Day 344 - December 10</w:t>
      </w:r>
    </w:p>
    <w:bookmarkStart w:id="14" w:name="behold-cross-shaped-courage"/>
    <w:p>
      <w:pPr>
        <w:pStyle w:val="Heading3"/>
      </w:pPr>
      <w:r>
        <w:t xml:space="preserve">Behold Cross-Shaped Courage</w:t>
      </w:r>
    </w:p>
    <w:p>
      <w:pPr>
        <w:pStyle w:val="FirstParagraph"/>
      </w:pPr>
      <w:r>
        <w:rPr>
          <w:b/>
          <w:bCs/>
        </w:rPr>
        <w:t xml:space="preserve">Scripture Reference:</w:t>
      </w:r>
      <w:r>
        <w:t xml:space="preserve"> </w:t>
      </w:r>
      <w:r>
        <w:t xml:space="preserve">Matthew 10:9</w:t>
      </w:r>
    </w:p>
    <w:p>
      <w:pPr>
        <w:pStyle w:val="BodyText"/>
      </w:pPr>
      <w:r>
        <w:rPr>
          <w:b/>
          <w:bCs/>
        </w:rPr>
        <w:t xml:space="preserve">Production lens note:</w:t>
      </w:r>
      <w:r>
        <w:t xml:space="preserve"> </w:t>
      </w:r>
      <w:r>
        <w:t xml:space="preserve">The architecture assigns kyrios; the production lens uses Jesus’ instruction about not acquiring extra resources for the mission because His Lordship frees witness from anxious accumulation.</w:t>
      </w:r>
    </w:p>
    <w:p>
      <w:pPr>
        <w:pStyle w:val="BodyText"/>
      </w:pPr>
      <w:r>
        <w:t xml:space="preserve">Matthew 10:9 continues Jesus’ sending instructions. He addresses what the disciples should not gather for themselves before they go.</w:t>
      </w:r>
    </w:p>
    <w:p>
      <w:pPr>
        <w:pStyle w:val="BodyText"/>
      </w:pPr>
      <w:r>
        <w:t xml:space="preserve">Kyrios means Lord: trusted authority, not religious decoration. If Jesus is Lord, His instructions are not decorative ideals. They teach real dependence.</w:t>
      </w:r>
    </w:p>
    <w:p>
      <w:pPr>
        <w:pStyle w:val="BodyText"/>
      </w:pPr>
      <w:r>
        <w:t xml:space="preserve">Behold cross-shaped courage by letting Christ challenge anxious accumulation. Walking as His witness may require releasing the belief that you need more control, more proof, more backup, or more approval before you obey.</w:t>
      </w:r>
    </w:p>
    <w:p>
      <w:pPr>
        <w:pStyle w:val="BodyText"/>
      </w:pPr>
      <w:r>
        <w:t xml:space="preserve">Do not rush past the verse; let it steady you before you move. The Lord who sends knows what obedience needs.</w:t>
      </w:r>
    </w:p>
    <w:p>
      <w:pPr>
        <w:pStyle w:val="BodyText"/>
      </w:pPr>
      <w:r>
        <w:t xml:space="preserve">Walking with Jesus means trusting His Lordship enough to obey without waiting for every extra layer of security.</w:t>
      </w:r>
    </w:p>
    <w:p>
      <w:pPr>
        <w:pStyle w:val="BodyText"/>
      </w:pPr>
      <w:r>
        <w:rPr>
          <w:b/>
          <w:bCs/>
        </w:rPr>
        <w:t xml:space="preserve">Today step:</w:t>
      </w:r>
      <w:r>
        <w:t xml:space="preserve"> </w:t>
      </w:r>
      <w:r>
        <w:t xml:space="preserve">Identify one extra layer of control you are using to delay obedience, and take the faithful step Jesus has already made clear.</w:t>
      </w:r>
    </w:p>
    <w:p>
      <w:pPr>
        <w:pStyle w:val="BodyText"/>
      </w:pPr>
      <w:r>
        <w:rPr>
          <w:b/>
          <w:bCs/>
        </w:rPr>
        <w:t xml:space="preserve">Prayer:</w:t>
      </w:r>
      <w:r>
        <w:t xml:space="preserve"> </w:t>
      </w:r>
      <w:r>
        <w:t xml:space="preserve">Jesus, trusted Lord, free me from anxious accumulation. Teach me to obey with courage, simplicity, and dependence on You. Amen.</w:t>
      </w:r>
    </w:p>
    <w:p>
      <w:pPr>
        <w:pStyle w:val="BodyText"/>
      </w:pPr>
      <w:r>
        <w:rPr>
          <w:b/>
          <w:bCs/>
        </w:rPr>
        <w:t xml:space="preserve">Journal prompt:</w:t>
      </w:r>
      <w:r>
        <w:t xml:space="preserve"> </w:t>
      </w:r>
      <w:r>
        <w:t xml:space="preserve">What am I trying to gather before I obey what Jesus has already shown me?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4"/>
    <w:bookmarkEnd w:id="15"/>
    <w:bookmarkStart w:id="17" w:name="day-345---december-11"/>
    <w:p>
      <w:pPr>
        <w:pStyle w:val="Heading2"/>
      </w:pPr>
      <w:r>
        <w:t xml:space="preserve">Day 345 - December 11</w:t>
      </w:r>
    </w:p>
    <w:bookmarkStart w:id="16" w:name="follow-resurrection-hope"/>
    <w:p>
      <w:pPr>
        <w:pStyle w:val="Heading3"/>
      </w:pPr>
      <w:r>
        <w:t xml:space="preserve">Follow Resurrection Hope</w:t>
      </w:r>
    </w:p>
    <w:p>
      <w:pPr>
        <w:pStyle w:val="FirstParagraph"/>
      </w:pPr>
      <w:r>
        <w:rPr>
          <w:b/>
          <w:bCs/>
        </w:rPr>
        <w:t xml:space="preserve">Scripture Reference:</w:t>
      </w:r>
      <w:r>
        <w:t xml:space="preserve"> </w:t>
      </w:r>
      <w:r>
        <w:t xml:space="preserve">Matthew 12:11</w:t>
      </w:r>
    </w:p>
    <w:p>
      <w:pPr>
        <w:pStyle w:val="BodyText"/>
      </w:pPr>
      <w:r>
        <w:rPr>
          <w:b/>
          <w:bCs/>
        </w:rPr>
        <w:t xml:space="preserve">Production lens note:</w:t>
      </w:r>
      <w:r>
        <w:t xml:space="preserve"> </w:t>
      </w:r>
      <w:r>
        <w:t xml:space="preserve">The architecture assigns phos; the production lens uses Jesus’ question about rescuing a sheep because His light exposes religious reasoning that withholds mercy.</w:t>
      </w:r>
    </w:p>
    <w:p>
      <w:pPr>
        <w:pStyle w:val="BodyText"/>
      </w:pPr>
      <w:r>
        <w:t xml:space="preserve">Matthew 12:11 shows Jesus pressing mercy into a contested moment. He asks a question that reveals how easily people can protect an argument while neglecting a hurting life.</w:t>
      </w:r>
    </w:p>
    <w:p>
      <w:pPr>
        <w:pStyle w:val="BodyText"/>
      </w:pPr>
      <w:r>
        <w:t xml:space="preserve">Phos means light that exposes danger and gives direction. Christ’s light exposes the danger of using religious correctness to avoid compassion.</w:t>
      </w:r>
    </w:p>
    <w:p>
      <w:pPr>
        <w:pStyle w:val="BodyText"/>
      </w:pPr>
      <w:r>
        <w:t xml:space="preserve">Follow resurrection hope by letting mercy become practical. Walking as His witness means noticing the one in the pit, not only defending the system from a distance.</w:t>
      </w:r>
    </w:p>
    <w:p>
      <w:pPr>
        <w:pStyle w:val="BodyText"/>
      </w:pPr>
      <w:r>
        <w:t xml:space="preserve">Let the Spirit press this from information into formation. The question is not whether mercy sounds good. The question is whether mercy moves your next step.</w:t>
      </w:r>
    </w:p>
    <w:p>
      <w:pPr>
        <w:pStyle w:val="BodyText"/>
      </w:pPr>
      <w:r>
        <w:t xml:space="preserve">Walking with Jesus means letting His light move you toward rescue when compassion is inconvenient.</w:t>
      </w:r>
    </w:p>
    <w:p>
      <w:pPr>
        <w:pStyle w:val="BodyText"/>
      </w:pPr>
      <w:r>
        <w:rPr>
          <w:b/>
          <w:bCs/>
        </w:rPr>
        <w:t xml:space="preserve">Today step:</w:t>
      </w:r>
      <w:r>
        <w:t xml:space="preserve"> </w:t>
      </w:r>
      <w:r>
        <w:t xml:space="preserve">Notice one person or situation that needs practical mercy, and take one concrete step toward help.</w:t>
      </w:r>
    </w:p>
    <w:p>
      <w:pPr>
        <w:pStyle w:val="BodyText"/>
      </w:pPr>
      <w:r>
        <w:rPr>
          <w:b/>
          <w:bCs/>
        </w:rPr>
        <w:t xml:space="preserve">Prayer:</w:t>
      </w:r>
      <w:r>
        <w:t xml:space="preserve"> </w:t>
      </w:r>
      <w:r>
        <w:t xml:space="preserve">Jesus, light of mercy, expose any reasoning in me that avoids compassion. Move me toward practical help with courage and humility. Amen.</w:t>
      </w:r>
    </w:p>
    <w:p>
      <w:pPr>
        <w:pStyle w:val="BodyText"/>
      </w:pPr>
      <w:r>
        <w:rPr>
          <w:b/>
          <w:bCs/>
        </w:rPr>
        <w:t xml:space="preserve">Journal prompt:</w:t>
      </w:r>
      <w:r>
        <w:t xml:space="preserve"> </w:t>
      </w:r>
      <w:r>
        <w:t xml:space="preserve">Where have I been defending a position while missing a person who needs mercy?</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6"/>
    <w:bookmarkEnd w:id="17"/>
    <w:bookmarkStart w:id="19" w:name="day-346---december-12"/>
    <w:p>
      <w:pPr>
        <w:pStyle w:val="Heading2"/>
      </w:pPr>
      <w:r>
        <w:t xml:space="preserve">Day 346 - December 12</w:t>
      </w:r>
    </w:p>
    <w:bookmarkStart w:id="18" w:name="rest-in-the-friend-who-leads"/>
    <w:p>
      <w:pPr>
        <w:pStyle w:val="Heading3"/>
      </w:pPr>
      <w:r>
        <w:t xml:space="preserve">Rest in the Friend Who Leads</w:t>
      </w:r>
    </w:p>
    <w:p>
      <w:pPr>
        <w:pStyle w:val="FirstParagraph"/>
      </w:pPr>
      <w:r>
        <w:rPr>
          <w:b/>
          <w:bCs/>
        </w:rPr>
        <w:t xml:space="preserve">Scripture Reference:</w:t>
      </w:r>
      <w:r>
        <w:t xml:space="preserve"> </w:t>
      </w:r>
      <w:r>
        <w:t xml:space="preserve">Matthew 12:12</w:t>
      </w:r>
    </w:p>
    <w:p>
      <w:pPr>
        <w:pStyle w:val="BodyText"/>
      </w:pPr>
      <w:r>
        <w:rPr>
          <w:b/>
          <w:bCs/>
        </w:rPr>
        <w:t xml:space="preserve">Production lens note:</w:t>
      </w:r>
      <w:r>
        <w:t xml:space="preserve"> </w:t>
      </w:r>
      <w:r>
        <w:t xml:space="preserve">The architecture assigns akoloutheo; the production lens uses Jesus’ affirmation that doing good is fitting because discipleship follows the Lord of mercy into Sabbath wholeness.</w:t>
      </w:r>
    </w:p>
    <w:p>
      <w:pPr>
        <w:pStyle w:val="BodyText"/>
      </w:pPr>
      <w:r>
        <w:t xml:space="preserve">Matthew 12:12 lifts human worth and the goodness of mercy. Jesus does not separate holy time from holy compassion.</w:t>
      </w:r>
    </w:p>
    <w:p>
      <w:pPr>
        <w:pStyle w:val="BodyText"/>
      </w:pPr>
      <w:r>
        <w:t xml:space="preserve">Akoloutheo means to follow as a disciple, not merely admire from a distance. To follow Jesus is to follow His mercy, not only admire His teachings.</w:t>
      </w:r>
    </w:p>
    <w:p>
      <w:pPr>
        <w:pStyle w:val="BodyText"/>
      </w:pPr>
      <w:r>
        <w:t xml:space="preserve">This day falls on Saturday, the seventh-day Sabbath in the 2026 production calendar. Sabbath rest is not indifference dressed in religion. In Christ, Sabbath becomes a place where worship and mercy belong together.</w:t>
      </w:r>
    </w:p>
    <w:p>
      <w:pPr>
        <w:pStyle w:val="BodyText"/>
      </w:pPr>
      <w:r>
        <w:t xml:space="preserve">Take one surrendered step before worry gets the first word. On this Sabbath, let Jesus lead you into restful compassion: not frantic fixing, but faithful goodness.</w:t>
      </w:r>
    </w:p>
    <w:p>
      <w:pPr>
        <w:pStyle w:val="BodyText"/>
      </w:pPr>
      <w:r>
        <w:t xml:space="preserve">Walking with Jesus means resting with the Friend who leads His people into mercy and wholeness.</w:t>
      </w:r>
    </w:p>
    <w:p>
      <w:pPr>
        <w:pStyle w:val="BodyText"/>
      </w:pPr>
      <w:r>
        <w:rPr>
          <w:b/>
          <w:bCs/>
        </w:rPr>
        <w:t xml:space="preserve">Today step:</w:t>
      </w:r>
      <w:r>
        <w:t xml:space="preserve"> </w:t>
      </w:r>
      <w:r>
        <w:t xml:space="preserve">On this Sabbath, practice one act of restful goodness that honors God and cares for a real need.</w:t>
      </w:r>
    </w:p>
    <w:p>
      <w:pPr>
        <w:pStyle w:val="BodyText"/>
      </w:pPr>
      <w:r>
        <w:rPr>
          <w:b/>
          <w:bCs/>
        </w:rPr>
        <w:t xml:space="preserve">Prayer:</w:t>
      </w:r>
      <w:r>
        <w:t xml:space="preserve"> </w:t>
      </w:r>
      <w:r>
        <w:t xml:space="preserve">Jesus, Friend who leads, teach me Sabbath mercy. Let worship and compassion belong together in my life today. Amen.</w:t>
      </w:r>
    </w:p>
    <w:p>
      <w:pPr>
        <w:pStyle w:val="BodyText"/>
      </w:pPr>
      <w:r>
        <w:rPr>
          <w:b/>
          <w:bCs/>
        </w:rPr>
        <w:t xml:space="preserve">Journal prompt:</w:t>
      </w:r>
      <w:r>
        <w:t xml:space="preserve"> </w:t>
      </w:r>
      <w:r>
        <w:t xml:space="preserve">What act of restful goodness would honor God and care for a real need this Sabbath?</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8"/>
    <w:bookmarkEnd w:id="19"/>
    <w:bookmarkStart w:id="21" w:name="day-347---december-13"/>
    <w:p>
      <w:pPr>
        <w:pStyle w:val="Heading2"/>
      </w:pPr>
      <w:r>
        <w:t xml:space="preserve">Day 347 - December 13</w:t>
      </w:r>
    </w:p>
    <w:bookmarkStart w:id="20" w:name="wake-up-to-the-light-on-the-path"/>
    <w:p>
      <w:pPr>
        <w:pStyle w:val="Heading3"/>
      </w:pPr>
      <w:r>
        <w:t xml:space="preserve">Wake Up to the Light on the Path</w:t>
      </w:r>
    </w:p>
    <w:p>
      <w:pPr>
        <w:pStyle w:val="FirstParagraph"/>
      </w:pPr>
      <w:r>
        <w:rPr>
          <w:b/>
          <w:bCs/>
        </w:rPr>
        <w:t xml:space="preserve">Scripture Reference:</w:t>
      </w:r>
      <w:r>
        <w:t xml:space="preserve"> </w:t>
      </w:r>
      <w:r>
        <w:t xml:space="preserve">Matthew 12:13</w:t>
      </w:r>
    </w:p>
    <w:p>
      <w:pPr>
        <w:pStyle w:val="BodyText"/>
      </w:pPr>
      <w:r>
        <w:rPr>
          <w:b/>
          <w:bCs/>
        </w:rPr>
        <w:t xml:space="preserve">Production lens note:</w:t>
      </w:r>
      <w:r>
        <w:t xml:space="preserve"> </w:t>
      </w:r>
      <w:r>
        <w:t xml:space="preserve">The architecture assigns sozo; the production lens uses Jesus healing the withered hand because saving wholeness restores what shame and limitation tempted the person to hide.</w:t>
      </w:r>
    </w:p>
    <w:p>
      <w:pPr>
        <w:pStyle w:val="BodyText"/>
      </w:pPr>
      <w:r>
        <w:t xml:space="preserve">Matthew 12:13 centers Jesus’ restoring word. A withered place is brought into the open and made whole by His command.</w:t>
      </w:r>
    </w:p>
    <w:p>
      <w:pPr>
        <w:pStyle w:val="BodyText"/>
      </w:pPr>
      <w:r>
        <w:t xml:space="preserve">Sozo speaks of Jesus saving as rescue, healing, and wholeness. His saving work reaches the visible limitation and the hidden shame attached to it.</w:t>
      </w:r>
    </w:p>
    <w:p>
      <w:pPr>
        <w:pStyle w:val="BodyText"/>
      </w:pPr>
      <w:r>
        <w:t xml:space="preserve">Wake up to the light on the path by letting Jesus address what you are tempted to hide. Walking as His witness does not require pretending you have no withered places. It means letting Christ restore what fear has kept tucked away.</w:t>
      </w:r>
    </w:p>
    <w:p>
      <w:pPr>
        <w:pStyle w:val="BodyText"/>
      </w:pPr>
      <w:r>
        <w:t xml:space="preserve">Let prayer turn insight into obedience before noon. Bring the hidden place to Jesus before the day teaches you to hide it again.</w:t>
      </w:r>
    </w:p>
    <w:p>
      <w:pPr>
        <w:pStyle w:val="BodyText"/>
      </w:pPr>
      <w:r>
        <w:t xml:space="preserve">Walking with Jesus means allowing His saving wholeness to become visible obedience.</w:t>
      </w:r>
    </w:p>
    <w:p>
      <w:pPr>
        <w:pStyle w:val="BodyText"/>
      </w:pPr>
      <w:r>
        <w:rPr>
          <w:b/>
          <w:bCs/>
        </w:rPr>
        <w:t xml:space="preserve">Today step:</w:t>
      </w:r>
      <w:r>
        <w:t xml:space="preserve"> </w:t>
      </w:r>
      <w:r>
        <w:t xml:space="preserve">Bring one hidden limitation or shame to Jesus in prayer, and ask for one obedient step toward wholeness.</w:t>
      </w:r>
    </w:p>
    <w:p>
      <w:pPr>
        <w:pStyle w:val="BodyText"/>
      </w:pPr>
      <w:r>
        <w:rPr>
          <w:b/>
          <w:bCs/>
        </w:rPr>
        <w:t xml:space="preserve">Prayer:</w:t>
      </w:r>
      <w:r>
        <w:t xml:space="preserve"> </w:t>
      </w:r>
      <w:r>
        <w:t xml:space="preserve">Jesus, saving Healer, speak restoration over what I have hidden in fear. Make my witness honest, whole, and obedient. Amen.</w:t>
      </w:r>
    </w:p>
    <w:p>
      <w:pPr>
        <w:pStyle w:val="BodyText"/>
      </w:pPr>
      <w:r>
        <w:rPr>
          <w:b/>
          <w:bCs/>
        </w:rPr>
        <w:t xml:space="preserve">Journal prompt:</w:t>
      </w:r>
      <w:r>
        <w:t xml:space="preserve"> </w:t>
      </w:r>
      <w:r>
        <w:t xml:space="preserve">What withered place have I been hiding from Jesus’ restoring word?</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20"/>
    <w:bookmarkEnd w:id="21"/>
    <w:bookmarkStart w:id="23" w:name="day-348---december-14"/>
    <w:p>
      <w:pPr>
        <w:pStyle w:val="Heading2"/>
      </w:pPr>
      <w:r>
        <w:t xml:space="preserve">Day 348 - December 14</w:t>
      </w:r>
    </w:p>
    <w:bookmarkStart w:id="22" w:name="let-fire-refine-the-invitation"/>
    <w:p>
      <w:pPr>
        <w:pStyle w:val="Heading3"/>
      </w:pPr>
      <w:r>
        <w:t xml:space="preserve">Let Fire Refine the Invitation</w:t>
      </w:r>
    </w:p>
    <w:p>
      <w:pPr>
        <w:pStyle w:val="FirstParagraph"/>
      </w:pPr>
      <w:r>
        <w:rPr>
          <w:b/>
          <w:bCs/>
        </w:rPr>
        <w:t xml:space="preserve">Scripture Reference:</w:t>
      </w:r>
      <w:r>
        <w:t xml:space="preserve"> </w:t>
      </w:r>
      <w:r>
        <w:t xml:space="preserve">Matthew 12:14</w:t>
      </w:r>
    </w:p>
    <w:p>
      <w:pPr>
        <w:pStyle w:val="BodyText"/>
      </w:pPr>
      <w:r>
        <w:rPr>
          <w:b/>
          <w:bCs/>
        </w:rPr>
        <w:t xml:space="preserve">Production lens note:</w:t>
      </w:r>
      <w:r>
        <w:t xml:space="preserve"> </w:t>
      </w:r>
      <w:r>
        <w:t xml:space="preserve">The architecture assigns eirene; the production lens uses the opposition after Jesus’ mercy because peace in Christ remains whole even when goodness provokes resistance.</w:t>
      </w:r>
    </w:p>
    <w:p>
      <w:pPr>
        <w:pStyle w:val="BodyText"/>
      </w:pPr>
      <w:r>
        <w:t xml:space="preserve">Matthew 12:14 shows opposition rising after mercy is shown. The passage is sobering: not everyone celebrates healing.</w:t>
      </w:r>
    </w:p>
    <w:p>
      <w:pPr>
        <w:pStyle w:val="BodyText"/>
      </w:pPr>
      <w:r>
        <w:t xml:space="preserve">Eirene means peace as wholeness in the presence of the Prince of Peace. Christ’s peace is not approval from every observer. It is wholeness that remains anchored when mercy is misunderstood or opposed.</w:t>
      </w:r>
    </w:p>
    <w:p>
      <w:pPr>
        <w:pStyle w:val="BodyText"/>
      </w:pPr>
      <w:r>
        <w:t xml:space="preserve">Let fire refine the invitation by refusing to let resistance make you regret compassion. Walking as His witness may mean doing good and still being misunderstood. Jesus understands that road.</w:t>
      </w:r>
    </w:p>
    <w:p>
      <w:pPr>
        <w:pStyle w:val="BodyText"/>
      </w:pPr>
      <w:r>
        <w:t xml:space="preserve">Start from what God has revealed, not from what the day is demanding. The day may demand self-protection. Christ reveals mercy that stays whole under pressure.</w:t>
      </w:r>
    </w:p>
    <w:p>
      <w:pPr>
        <w:pStyle w:val="BodyText"/>
      </w:pPr>
      <w:r>
        <w:t xml:space="preserve">Walking with Jesus means remaining whole in Him when goodness is resisted.</w:t>
      </w:r>
    </w:p>
    <w:p>
      <w:pPr>
        <w:pStyle w:val="BodyText"/>
      </w:pPr>
      <w:r>
        <w:rPr>
          <w:b/>
          <w:bCs/>
        </w:rPr>
        <w:t xml:space="preserve">Today step:</w:t>
      </w:r>
      <w:r>
        <w:t xml:space="preserve"> </w:t>
      </w:r>
      <w:r>
        <w:t xml:space="preserve">Remember one faithful good you should not regret simply because it was misunderstood.</w:t>
      </w:r>
    </w:p>
    <w:p>
      <w:pPr>
        <w:pStyle w:val="BodyText"/>
      </w:pPr>
      <w:r>
        <w:rPr>
          <w:b/>
          <w:bCs/>
        </w:rPr>
        <w:t xml:space="preserve">Prayer:</w:t>
      </w:r>
      <w:r>
        <w:t xml:space="preserve"> </w:t>
      </w:r>
      <w:r>
        <w:t xml:space="preserve">Jesus, Prince of Peace, keep me whole when mercy is resisted. Let Your peace refine my motives and steady my witness. Amen.</w:t>
      </w:r>
    </w:p>
    <w:p>
      <w:pPr>
        <w:pStyle w:val="BodyText"/>
      </w:pPr>
      <w:r>
        <w:rPr>
          <w:b/>
          <w:bCs/>
        </w:rPr>
        <w:t xml:space="preserve">Journal prompt:</w:t>
      </w:r>
      <w:r>
        <w:t xml:space="preserve"> </w:t>
      </w:r>
      <w:r>
        <w:t xml:space="preserve">Where do I need to stop regretting a faithful act of mercy just because it was misunderstood?</w:t>
      </w:r>
    </w:p>
    <w:p>
      <w:pPr>
        <w:pStyle w:val="BodyText"/>
      </w:pPr>
      <w:r>
        <w:rPr>
          <w:b/>
          <w:bCs/>
        </w:rPr>
        <w:t xml:space="preserve">Morning impact:</w:t>
      </w:r>
      <w:r>
        <w:t xml:space="preserve"> </w:t>
      </w:r>
      <w:r>
        <w:t xml:space="preserve">Start from what God has revealed, not from what the day is demanding.</w:t>
      </w:r>
    </w:p>
    <w:bookmarkEnd w:id="22"/>
    <w:bookmarkEnd w:id="23"/>
    <w:bookmarkEnd w:id="24"/>
    <w:bookmarkStart w:id="35" w:name="walking-with-jesus---companion-journal"/>
    <w:p>
      <w:pPr>
        <w:pStyle w:val="Heading1"/>
      </w:pPr>
      <w:r>
        <w:t xml:space="preserve">Walking with Jesus - Companion Journal</w:t>
      </w:r>
    </w:p>
    <w:bookmarkStart w:id="34" w:name="december-week-2-walking-as-his-witness-1"/>
    <w:p>
      <w:pPr>
        <w:pStyle w:val="Heading2"/>
      </w:pPr>
      <w:r>
        <w:t xml:space="preserve">December Week 2: Walking as His Witness</w:t>
      </w:r>
    </w:p>
    <w:p>
      <w:pPr>
        <w:pStyle w:val="FirstParagraph"/>
      </w:pPr>
      <w:r>
        <w:t xml:space="preserve">Use these pages beside Days 342-348.</w:t>
      </w:r>
    </w:p>
    <w:bookmarkStart w:id="25" w:name="week-prayer"/>
    <w:p>
      <w:pPr>
        <w:pStyle w:val="Heading3"/>
      </w:pPr>
      <w:r>
        <w:t xml:space="preserve">Week Prayer</w:t>
      </w:r>
    </w:p>
    <w:p>
      <w:pPr>
        <w:pStyle w:val="FirstParagraph"/>
      </w:pPr>
      <w:r>
        <w:t xml:space="preserve">Jesus, saving Lord and Prince of Peace, focus my witness where You send me, let Your nearness shape my words, free me from anxious accumulation, move me toward practical mercy, teach me Sabbath compassion, restore hidden shame, and keep me whole when goodness is resisted. Amen.</w:t>
      </w:r>
    </w:p>
    <w:bookmarkEnd w:id="25"/>
    <w:bookmarkStart w:id="26" w:name="day-342-reflection"/>
    <w:p>
      <w:pPr>
        <w:pStyle w:val="Heading3"/>
      </w:pPr>
      <w:r>
        <w:t xml:space="preserve">Day 342 Reflection</w:t>
      </w:r>
    </w:p>
    <w:p>
      <w:pPr>
        <w:pStyle w:val="Compact"/>
        <w:numPr>
          <w:ilvl w:val="0"/>
          <w:numId w:val="1001"/>
        </w:numPr>
      </w:pPr>
      <w:r>
        <w:t xml:space="preserve">Where is Jesus focusing my witness instead of asking me to carry everything?</w:t>
      </w:r>
    </w:p>
    <w:p>
      <w:pPr>
        <w:pStyle w:val="Compact"/>
        <w:numPr>
          <w:ilvl w:val="0"/>
          <w:numId w:val="1001"/>
        </w:numPr>
      </w:pPr>
      <w:r>
        <w:t xml:space="preserve">Practice: Name one specific person, place, or responsibility Jesus has actually placed before you today, and serve there faithfully.</w:t>
      </w:r>
    </w:p>
    <w:bookmarkEnd w:id="26"/>
    <w:bookmarkStart w:id="27" w:name="day-343-reflection"/>
    <w:p>
      <w:pPr>
        <w:pStyle w:val="Heading3"/>
      </w:pPr>
      <w:r>
        <w:t xml:space="preserve">Day 343 Reflection</w:t>
      </w:r>
    </w:p>
    <w:p>
      <w:pPr>
        <w:pStyle w:val="Compact"/>
        <w:numPr>
          <w:ilvl w:val="0"/>
          <w:numId w:val="1002"/>
        </w:numPr>
      </w:pPr>
      <w:r>
        <w:t xml:space="preserve">Where does my day need the nearness of God’s kingdom more than the pressure of my worry?</w:t>
      </w:r>
    </w:p>
    <w:p>
      <w:pPr>
        <w:pStyle w:val="Compact"/>
        <w:numPr>
          <w:ilvl w:val="0"/>
          <w:numId w:val="1002"/>
        </w:numPr>
      </w:pPr>
      <w:r>
        <w:t xml:space="preserve">Practice: Speak or act from kingdom nearness in one ordinary moment: bring calm, mercy, truth, or hope where pressure expects fear.</w:t>
      </w:r>
    </w:p>
    <w:bookmarkEnd w:id="27"/>
    <w:bookmarkStart w:id="28" w:name="day-344-reflection"/>
    <w:p>
      <w:pPr>
        <w:pStyle w:val="Heading3"/>
      </w:pPr>
      <w:r>
        <w:t xml:space="preserve">Day 344 Reflection</w:t>
      </w:r>
    </w:p>
    <w:p>
      <w:pPr>
        <w:pStyle w:val="Compact"/>
        <w:numPr>
          <w:ilvl w:val="0"/>
          <w:numId w:val="1003"/>
        </w:numPr>
      </w:pPr>
      <w:r>
        <w:t xml:space="preserve">What am I trying to gather before I obey what Jesus has already shown me?</w:t>
      </w:r>
    </w:p>
    <w:p>
      <w:pPr>
        <w:pStyle w:val="Compact"/>
        <w:numPr>
          <w:ilvl w:val="0"/>
          <w:numId w:val="1003"/>
        </w:numPr>
      </w:pPr>
      <w:r>
        <w:t xml:space="preserve">Practice: Identify one extra layer of control you are using to delay obedience, and take the faithful step Jesus has already made clear.</w:t>
      </w:r>
    </w:p>
    <w:bookmarkEnd w:id="28"/>
    <w:bookmarkStart w:id="29" w:name="day-345-reflection"/>
    <w:p>
      <w:pPr>
        <w:pStyle w:val="Heading3"/>
      </w:pPr>
      <w:r>
        <w:t xml:space="preserve">Day 345 Reflection</w:t>
      </w:r>
    </w:p>
    <w:p>
      <w:pPr>
        <w:pStyle w:val="Compact"/>
        <w:numPr>
          <w:ilvl w:val="0"/>
          <w:numId w:val="1004"/>
        </w:numPr>
      </w:pPr>
      <w:r>
        <w:t xml:space="preserve">Where have I been defending a position while missing a person who needs mercy?</w:t>
      </w:r>
    </w:p>
    <w:p>
      <w:pPr>
        <w:pStyle w:val="Compact"/>
        <w:numPr>
          <w:ilvl w:val="0"/>
          <w:numId w:val="1004"/>
        </w:numPr>
      </w:pPr>
      <w:r>
        <w:t xml:space="preserve">Practice: Notice one person or situation that needs practical mercy, and take one concrete step toward help.</w:t>
      </w:r>
    </w:p>
    <w:bookmarkEnd w:id="29"/>
    <w:bookmarkStart w:id="30" w:name="sabbath-reflection---day-346"/>
    <w:p>
      <w:pPr>
        <w:pStyle w:val="Heading3"/>
      </w:pPr>
      <w:r>
        <w:t xml:space="preserve">Sabbath Reflection - Day 346</w:t>
      </w:r>
    </w:p>
    <w:p>
      <w:pPr>
        <w:pStyle w:val="Compact"/>
        <w:numPr>
          <w:ilvl w:val="0"/>
          <w:numId w:val="1005"/>
        </w:numPr>
      </w:pPr>
      <w:r>
        <w:t xml:space="preserve">What act of restful goodness would honor God and care for a real need this Sabbath?</w:t>
      </w:r>
    </w:p>
    <w:p>
      <w:pPr>
        <w:pStyle w:val="Compact"/>
        <w:numPr>
          <w:ilvl w:val="0"/>
          <w:numId w:val="1005"/>
        </w:numPr>
      </w:pPr>
      <w:r>
        <w:t xml:space="preserve">Practice: On this Sabbath, practice one act of restful goodness that honors God and cares for a real need.</w:t>
      </w:r>
    </w:p>
    <w:bookmarkEnd w:id="30"/>
    <w:bookmarkStart w:id="31" w:name="day-347-reflection"/>
    <w:p>
      <w:pPr>
        <w:pStyle w:val="Heading3"/>
      </w:pPr>
      <w:r>
        <w:t xml:space="preserve">Day 347 Reflection</w:t>
      </w:r>
    </w:p>
    <w:p>
      <w:pPr>
        <w:pStyle w:val="Compact"/>
        <w:numPr>
          <w:ilvl w:val="0"/>
          <w:numId w:val="1006"/>
        </w:numPr>
      </w:pPr>
      <w:r>
        <w:t xml:space="preserve">What withered place have I been hiding from Jesus’ restoring word?</w:t>
      </w:r>
    </w:p>
    <w:p>
      <w:pPr>
        <w:pStyle w:val="Compact"/>
        <w:numPr>
          <w:ilvl w:val="0"/>
          <w:numId w:val="1006"/>
        </w:numPr>
      </w:pPr>
      <w:r>
        <w:t xml:space="preserve">Practice: Bring one hidden limitation or shame to Jesus in prayer, and ask for one obedient step toward wholeness.</w:t>
      </w:r>
    </w:p>
    <w:bookmarkEnd w:id="31"/>
    <w:bookmarkStart w:id="32" w:name="day-348-reflection"/>
    <w:p>
      <w:pPr>
        <w:pStyle w:val="Heading3"/>
      </w:pPr>
      <w:r>
        <w:t xml:space="preserve">Day 348 Reflection</w:t>
      </w:r>
    </w:p>
    <w:p>
      <w:pPr>
        <w:pStyle w:val="Compact"/>
        <w:numPr>
          <w:ilvl w:val="0"/>
          <w:numId w:val="1007"/>
        </w:numPr>
      </w:pPr>
      <w:r>
        <w:t xml:space="preserve">Where do I need to stop regretting a faithful act of mercy just because it was misunderstood?</w:t>
      </w:r>
    </w:p>
    <w:p>
      <w:pPr>
        <w:pStyle w:val="Compact"/>
        <w:numPr>
          <w:ilvl w:val="0"/>
          <w:numId w:val="1007"/>
        </w:numPr>
      </w:pPr>
      <w:r>
        <w:t xml:space="preserve">Practice: Remember one faithful good you should not regret simply because it was misunderstood.</w:t>
      </w:r>
    </w:p>
    <w:bookmarkEnd w:id="32"/>
    <w:bookmarkStart w:id="33" w:name="week-review"/>
    <w:p>
      <w:pPr>
        <w:pStyle w:val="Heading3"/>
      </w:pPr>
      <w:r>
        <w:t xml:space="preserve">Week Review</w:t>
      </w:r>
    </w:p>
    <w:p>
      <w:pPr>
        <w:pStyle w:val="Compact"/>
        <w:numPr>
          <w:ilvl w:val="0"/>
          <w:numId w:val="1008"/>
        </w:numPr>
      </w:pPr>
      <w:r>
        <w:t xml:space="preserve">Where did Jesus focus my witness?</w:t>
      </w:r>
    </w:p>
    <w:p>
      <w:pPr>
        <w:pStyle w:val="Compact"/>
        <w:numPr>
          <w:ilvl w:val="0"/>
          <w:numId w:val="1008"/>
        </w:numPr>
      </w:pPr>
      <w:r>
        <w:t xml:space="preserve">How did kingdom nearness change my tone?</w:t>
      </w:r>
    </w:p>
    <w:p>
      <w:pPr>
        <w:pStyle w:val="Compact"/>
        <w:numPr>
          <w:ilvl w:val="0"/>
          <w:numId w:val="1008"/>
        </w:numPr>
      </w:pPr>
      <w:r>
        <w:t xml:space="preserve">What extra control did I release?</w:t>
      </w:r>
    </w:p>
    <w:p>
      <w:pPr>
        <w:pStyle w:val="Compact"/>
        <w:numPr>
          <w:ilvl w:val="0"/>
          <w:numId w:val="1008"/>
        </w:numPr>
      </w:pPr>
      <w:r>
        <w:t xml:space="preserve">How did Sabbath rest and mercy belong together?</w:t>
      </w:r>
    </w:p>
    <w:p>
      <w:pPr>
        <w:pStyle w:val="Compact"/>
        <w:numPr>
          <w:ilvl w:val="0"/>
          <w:numId w:val="1008"/>
        </w:numPr>
      </w:pPr>
      <w:r>
        <w:t xml:space="preserve">Where did Jesus keep me whole when goodness was resisted?</w:t>
      </w:r>
    </w:p>
    <w:bookmarkEnd w:id="33"/>
    <w:bookmarkEnd w:id="34"/>
    <w:bookmarkEnd w:id="35"/>
    <w:bookmarkStart w:id="42" w:name="Xd5d9ff8384073b88b5a6ac38d8bdeb8f09ed882"/>
    <w:p>
      <w:pPr>
        <w:pStyle w:val="Heading1"/>
      </w:pPr>
      <w:r>
        <w:t xml:space="preserve">Judge and Auditor Report - Volume 2 Days 342-348</w:t>
      </w:r>
    </w:p>
    <w:p>
      <w:pPr>
        <w:pStyle w:val="FirstParagraph"/>
      </w:pPr>
      <w:r>
        <w:t xml:space="preserve">Batch: Walking with Jesus, December Week 2</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notes.</w:t>
      </w:r>
    </w:p>
    <w:p>
      <w:pPr>
        <w:pStyle w:val="Compact"/>
        <w:numPr>
          <w:ilvl w:val="0"/>
          <w:numId w:val="1009"/>
        </w:numPr>
      </w:pPr>
      <w:r>
        <w:t xml:space="preserve">Day 342 uses Matthew 10:6 to frame focused sending as mercy that directs witness toward the assignment Jesus gives.</w:t>
      </w:r>
    </w:p>
    <w:p>
      <w:pPr>
        <w:pStyle w:val="Compact"/>
        <w:numPr>
          <w:ilvl w:val="0"/>
          <w:numId w:val="1009"/>
        </w:numPr>
      </w:pPr>
      <w:r>
        <w:t xml:space="preserve">Day 343 uses Matthew 10:7 to frame the nearness of the kingdom as peace-bearing witness.</w:t>
      </w:r>
    </w:p>
    <w:p>
      <w:pPr>
        <w:pStyle w:val="Compact"/>
        <w:numPr>
          <w:ilvl w:val="0"/>
          <w:numId w:val="1009"/>
        </w:numPr>
      </w:pPr>
      <w:r>
        <w:t xml:space="preserve">Day 344 uses Matthew 10:9 to frame Jesus’ sending instruction as freedom from anxious accumulation.</w:t>
      </w:r>
    </w:p>
    <w:p>
      <w:pPr>
        <w:pStyle w:val="Compact"/>
        <w:numPr>
          <w:ilvl w:val="0"/>
          <w:numId w:val="1009"/>
        </w:numPr>
      </w:pPr>
      <w:r>
        <w:t xml:space="preserve">Day 345 uses Matthew 12:11 to frame Jesus’ rescue question as light exposing mercy-withholding reasoning.</w:t>
      </w:r>
    </w:p>
    <w:p>
      <w:pPr>
        <w:pStyle w:val="Compact"/>
        <w:numPr>
          <w:ilvl w:val="0"/>
          <w:numId w:val="1009"/>
        </w:numPr>
      </w:pPr>
      <w:r>
        <w:t xml:space="preserve">Day 346 uses Matthew 12:12 to frame doing good as Sabbath mercy and discipleship in wholeness.</w:t>
      </w:r>
    </w:p>
    <w:p>
      <w:pPr>
        <w:pStyle w:val="Compact"/>
        <w:numPr>
          <w:ilvl w:val="0"/>
          <w:numId w:val="1009"/>
        </w:numPr>
      </w:pPr>
      <w:r>
        <w:t xml:space="preserve">Day 347 uses Matthew 12:13 to frame Jesus’ healing word as saving wholeness for hidden limitation and shame.</w:t>
      </w:r>
    </w:p>
    <w:p>
      <w:pPr>
        <w:pStyle w:val="Compact"/>
        <w:numPr>
          <w:ilvl w:val="0"/>
          <w:numId w:val="1009"/>
        </w:numPr>
      </w:pPr>
      <w:r>
        <w:t xml:space="preserve">Day 348 uses Matthew 12:14 to frame opposition after mercy as a call to Christ’s peace under resistance.</w:t>
      </w:r>
    </w:p>
    <w:p>
      <w:pPr>
        <w:pStyle w:val="FirstParagraph"/>
      </w:pPr>
      <w:r>
        <w:t xml:space="preserve">The enhanced architecture dates, titles, scripture references, source markers, theme, and morning impact lines are preserved while the production interpretation keeps December’s witness arc practical and rooted in Jesus’ mercy.</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10"/>
        </w:numPr>
      </w:pPr>
      <w:r>
        <w:t xml:space="preserve">The batch continues December’s Walking as His Witness arc through focused assignment, kingdom nearness, dependence, practical mercy, Sabbath goodness, healing wholeness, and peace under opposition.</w:t>
      </w:r>
    </w:p>
    <w:p>
      <w:pPr>
        <w:pStyle w:val="Compact"/>
        <w:numPr>
          <w:ilvl w:val="0"/>
          <w:numId w:val="1010"/>
        </w:numPr>
      </w:pPr>
      <w:r>
        <w:t xml:space="preserve">Matthew 10’s sending instructions transition naturally into Matthew 12’s mercy controversy.</w:t>
      </w:r>
    </w:p>
    <w:p>
      <w:pPr>
        <w:pStyle w:val="Compact"/>
        <w:numPr>
          <w:ilvl w:val="0"/>
          <w:numId w:val="1010"/>
        </w:numPr>
      </w:pPr>
      <w:r>
        <w:t xml:space="preserve">Day 346 carries the Sabbath center of the batch by joining worship, rest, and compassionate good.</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11"/>
        </w:numPr>
      </w:pPr>
      <w:r>
        <w:t xml:space="preserve">The voice remains warm, direct, pastoral, mature, and practical.</w:t>
      </w:r>
    </w:p>
    <w:p>
      <w:pPr>
        <w:pStyle w:val="Compact"/>
        <w:numPr>
          <w:ilvl w:val="0"/>
          <w:numId w:val="1011"/>
        </w:numPr>
      </w:pPr>
      <w:r>
        <w:t xml:space="preserve">Each entry includes one concrete step, a prayer, a journal prompt, and the assigned morning impact line.</w:t>
      </w:r>
    </w:p>
    <w:p>
      <w:pPr>
        <w:pStyle w:val="Compact"/>
        <w:numPr>
          <w:ilvl w:val="0"/>
          <w:numId w:val="1011"/>
        </w:numPr>
      </w:pPr>
      <w:r>
        <w:t xml:space="preserve">The companion journal mirrors the manuscript with daily reflection prompts, practices, a week prayer, a Sabbath reflection, and a week review.</w:t>
      </w:r>
    </w:p>
    <w:p>
      <w:pPr>
        <w:pStyle w:val="Compact"/>
        <w:numPr>
          <w:ilvl w:val="0"/>
          <w:numId w:val="1011"/>
        </w:numPr>
      </w:pPr>
      <w:r>
        <w:t xml:space="preserve">The entries avoid full Bible-verse quotation pending translation permissions.</w:t>
      </w:r>
    </w:p>
    <w:bookmarkEnd w:id="38"/>
    <w:bookmarkStart w:id="39"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12"/>
        </w:numPr>
      </w:pPr>
      <w:r>
        <w:t xml:space="preserve">Jesus is presented as saving Lord, Prince of Peace, trusted Lord, light of mercy, Friend who leads, saving Healer, and Prince of Peace under resistance.</w:t>
      </w:r>
    </w:p>
    <w:p>
      <w:pPr>
        <w:pStyle w:val="Compact"/>
        <w:numPr>
          <w:ilvl w:val="0"/>
          <w:numId w:val="1012"/>
        </w:numPr>
      </w:pPr>
      <w:r>
        <w:t xml:space="preserve">The entries avoid spiritualized overwork by distinguishing focused assignment from carrying everything.</w:t>
      </w:r>
    </w:p>
    <w:p>
      <w:pPr>
        <w:pStyle w:val="Compact"/>
        <w:numPr>
          <w:ilvl w:val="0"/>
          <w:numId w:val="1012"/>
        </w:numPr>
      </w:pPr>
      <w:r>
        <w:t xml:space="preserve">Mercy is practical without becoming frantic fixing.</w:t>
      </w:r>
    </w:p>
    <w:p>
      <w:pPr>
        <w:pStyle w:val="Compact"/>
        <w:numPr>
          <w:ilvl w:val="0"/>
          <w:numId w:val="1012"/>
        </w:numPr>
      </w:pPr>
      <w:r>
        <w:t xml:space="preserve">Opposition is named without encouraging fear, regret, or retaliation.</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13"/>
        </w:numPr>
      </w:pPr>
      <w:r>
        <w:t xml:space="preserve">Day 346 falls on Saturday, December 12, 2026, and is the only manuscript entry in this batch that explicitly applies Sabbath language to the dated devotional day.</w:t>
      </w:r>
    </w:p>
    <w:p>
      <w:pPr>
        <w:pStyle w:val="Compact"/>
        <w:numPr>
          <w:ilvl w:val="0"/>
          <w:numId w:val="1013"/>
        </w:numPr>
      </w:pPr>
      <w:r>
        <w:t xml:space="preserve">Sabbath is framed as seventh-day rest where worship and compassion belong together in Christ.</w:t>
      </w:r>
    </w:p>
    <w:p>
      <w:pPr>
        <w:pStyle w:val="Compact"/>
        <w:numPr>
          <w:ilvl w:val="0"/>
          <w:numId w:val="1013"/>
        </w:numPr>
      </w:pPr>
      <w:r>
        <w:t xml:space="preserve">Day 347 falls on Sunday, December 13, 2026, and does not use Sabbath language or imply first-day equivalence.</w:t>
      </w:r>
    </w:p>
    <w:p>
      <w:pPr>
        <w:pStyle w:val="Compact"/>
        <w:numPr>
          <w:ilvl w:val="0"/>
          <w:numId w:val="1013"/>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14"/>
        </w:numPr>
      </w:pPr>
      <w:r>
        <w:t xml:space="preserve">Generate the review PDF and DOCX for Volume 2 Days 342-348.</w:t>
      </w:r>
    </w:p>
    <w:p>
      <w:pPr>
        <w:pStyle w:val="Compact"/>
        <w:numPr>
          <w:ilvl w:val="0"/>
          <w:numId w:val="1014"/>
        </w:numPr>
      </w:pPr>
      <w:r>
        <w:t xml:space="preserve">Package the cumulative Volume 2 Days 001-348 plus Leap Day production archive.</w:t>
      </w:r>
    </w:p>
    <w:p>
      <w:pPr>
        <w:pStyle w:val="Compact"/>
        <w:numPr>
          <w:ilvl w:val="0"/>
          <w:numId w:val="1014"/>
        </w:numPr>
      </w:pPr>
      <w:r>
        <w:t xml:space="preserve">Update</w:t>
      </w:r>
      <w:r>
        <w:t xml:space="preserve"> </w:t>
      </w:r>
      <w:r>
        <w:rPr>
          <w:rStyle w:val="VerbatimChar"/>
        </w:rPr>
        <w:t xml:space="preserve">/production.html</w:t>
      </w:r>
      <w:r>
        <w:t xml:space="preserve"> </w:t>
      </w:r>
      <w:r>
        <w:t xml:space="preserve">with the December Week 2 batch.</w:t>
      </w:r>
    </w:p>
    <w:p>
      <w:pPr>
        <w:pStyle w:val="Compact"/>
        <w:numPr>
          <w:ilvl w:val="0"/>
          <w:numId w:val="1014"/>
        </w:numPr>
      </w:pPr>
      <w:r>
        <w:t xml:space="preserve">Continue Volume 2 Days 349-355 as the next Walking as His Witness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2026-07-01T00:10:29Z</dcterms:created>
  <dcterms:modified xsi:type="dcterms:W3CDTF">2026-07-01T00:10:29Z</dcterms:modified>
</cp:coreProperties>
</file>

<file path=docProps/custom.xml><?xml version="1.0" encoding="utf-8"?>
<Properties xmlns="http://schemas.openxmlformats.org/officeDocument/2006/custom-properties" xmlns:vt="http://schemas.openxmlformats.org/officeDocument/2006/docPropsVTypes"/>
</file>