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306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9" w:hRule="atLeast"/>
        </w:trPr>
        <w:tc>
          <w:tcPr>
            <w:tcW w:w="9946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UNIVERSITY OF COMPUTER STUDIES</w:t>
            </w:r>
            <w:r>
              <w:rPr>
                <w:rFonts w:hint="default" w:ascii="Times New Roman" w:hAnsi="Times New Roman" w:cs="Times New Roman"/>
                <w:b/>
                <w:sz w:val="36"/>
                <w:szCs w:val="36"/>
                <w:lang w:val="en-US"/>
              </w:rPr>
              <w:t xml:space="preserve"> (DAWEI)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Block No.(37)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East Myaw Inn, Airport Road, Nyaung-Yang-Taung Ward, Dawei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hint="default" w:ascii="Times New Roman" w:hAnsi="Times New Roman" w:cs="Times New Roman"/>
                <w:lang w:val="en-US"/>
              </w:rPr>
              <w:t>Taninthatyi Region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WEEKLY ACTIVITY REPORT</w:t>
            </w:r>
          </w:p>
          <w:p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</w:rPr>
              <w:t xml:space="preserve"> (To be completed by intern)</w:t>
            </w:r>
          </w:p>
        </w:tc>
      </w:tr>
    </w:tbl>
    <w:p/>
    <w:p/>
    <w:p/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06135" cy="2526030"/>
            <wp:effectExtent l="0" t="0" r="0" b="0"/>
            <wp:docPr id="5" name="Content Placehold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526030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  <a:headEnd/>
                      <a:tailEnd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14100000"/>
                      </a:lightRig>
                    </a:scene3d>
                    <a:sp3d prstMaterial="softEdge">
                      <a:bevelT w="127000" prst="artDeco"/>
                    </a:sp3d>
                  </pic:spPr>
                </pic:pic>
              </a:graphicData>
            </a:graphic>
          </wp:inline>
        </w:drawing>
      </w:r>
    </w:p>
    <w:p/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/>
              <w:rPr>
                <w:rFonts w:cstheme="minorHAnsi"/>
                <w:b w:val="0"/>
                <w:bCs/>
                <w:sz w:val="26"/>
                <w:szCs w:val="26"/>
              </w:rPr>
            </w:pPr>
            <w:r>
              <w:rPr>
                <w:rFonts w:cstheme="minorHAnsi"/>
                <w:b w:val="0"/>
                <w:bCs/>
                <w:sz w:val="26"/>
                <w:szCs w:val="26"/>
              </w:rPr>
              <w:t>Student</w:t>
            </w:r>
          </w:p>
          <w:p>
            <w:pPr>
              <w:rPr>
                <w:vertAlign w:val="baseline"/>
              </w:rPr>
            </w:pPr>
            <w:r>
              <w:rPr>
                <w:rFonts w:cstheme="minorHAnsi"/>
                <w:b w:val="0"/>
                <w:bCs/>
                <w:sz w:val="26"/>
                <w:szCs w:val="26"/>
              </w:rPr>
              <w:t>Name</w:t>
            </w:r>
          </w:p>
        </w:tc>
        <w:tc>
          <w:tcPr>
            <w:tcW w:w="2394" w:type="dxa"/>
          </w:tcPr>
          <w:p>
            <w:pPr>
              <w:rPr>
                <w:vertAlign w:val="baseline"/>
              </w:rPr>
            </w:pPr>
            <w:r>
              <w:rPr>
                <w:b w:val="0"/>
                <w:bCs/>
                <w:sz w:val="26"/>
                <w:szCs w:val="26"/>
              </w:rPr>
              <w:t>M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g Nay Lin Htet</w:t>
            </w:r>
          </w:p>
        </w:tc>
        <w:tc>
          <w:tcPr>
            <w:tcW w:w="2394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Company Site/</w:t>
            </w:r>
          </w:p>
          <w:p>
            <w:pPr>
              <w:rPr>
                <w:vertAlign w:val="baseline"/>
              </w:rPr>
            </w:pPr>
            <w:r>
              <w:rPr>
                <w:b w:val="0"/>
                <w:bCs/>
                <w:sz w:val="26"/>
                <w:szCs w:val="26"/>
              </w:rPr>
              <w:t>Company Name</w:t>
            </w:r>
          </w:p>
        </w:tc>
        <w:tc>
          <w:tcPr>
            <w:tcW w:w="2394" w:type="dxa"/>
          </w:tcPr>
          <w:p>
            <w:pPr>
              <w:rPr>
                <w:vertAlign w:val="baseline"/>
              </w:rPr>
            </w:pPr>
            <w:r>
              <w:rPr>
                <w:b w:val="0"/>
                <w:bCs/>
                <w:sz w:val="26"/>
                <w:szCs w:val="26"/>
              </w:rPr>
              <w:t>GIC Myanamar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4" w:type="dxa"/>
            <w:vMerge w:val="restart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Reporting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Week</w:t>
            </w:r>
          </w:p>
          <w:p>
            <w:pPr>
              <w:rPr>
                <w:vertAlign w:val="baseline"/>
              </w:rPr>
            </w:pPr>
            <w:r>
              <w:rPr>
                <w:b w:val="0"/>
                <w:bCs/>
                <w:sz w:val="26"/>
                <w:szCs w:val="26"/>
              </w:rPr>
              <w:t>(Date)</w:t>
            </w:r>
          </w:p>
        </w:tc>
        <w:tc>
          <w:tcPr>
            <w:tcW w:w="239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F</w:t>
            </w:r>
            <w:r>
              <w:rPr>
                <w:b w:val="0"/>
                <w:bCs/>
                <w:sz w:val="26"/>
                <w:szCs w:val="26"/>
              </w:rPr>
              <w:t>rom : 6/May/2019</w:t>
            </w:r>
          </w:p>
        </w:tc>
        <w:tc>
          <w:tcPr>
            <w:tcW w:w="2394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Supervisor’s</w:t>
            </w:r>
          </w:p>
          <w:p>
            <w:pPr>
              <w:rPr>
                <w:vertAlign w:val="baseline"/>
              </w:rPr>
            </w:pPr>
            <w:r>
              <w:rPr>
                <w:b w:val="0"/>
                <w:bCs/>
                <w:sz w:val="26"/>
                <w:szCs w:val="26"/>
              </w:rPr>
              <w:t>Name</w:t>
            </w:r>
          </w:p>
        </w:tc>
        <w:tc>
          <w:tcPr>
            <w:tcW w:w="2394" w:type="dxa"/>
          </w:tcPr>
          <w:p>
            <w:pPr>
              <w:rPr>
                <w:vertAlign w:val="baseline"/>
              </w:rPr>
            </w:pPr>
            <w:r>
              <w:rPr>
                <w:b w:val="0"/>
                <w:bCs/>
                <w:sz w:val="26"/>
                <w:szCs w:val="26"/>
              </w:rPr>
              <w:t>Daw Aye Thi Khing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394" w:type="dxa"/>
          </w:tcPr>
          <w:p>
            <w:pPr>
              <w:rPr>
                <w:vertAlign w:val="baseline"/>
              </w:rPr>
            </w:pPr>
            <w:r>
              <w:rPr>
                <w:b w:val="0"/>
                <w:bCs/>
                <w:sz w:val="26"/>
                <w:szCs w:val="26"/>
              </w:rPr>
              <w:t>To : 31/July/2019</w:t>
            </w:r>
          </w:p>
        </w:tc>
        <w:tc>
          <w:tcPr>
            <w:tcW w:w="2394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Supervisor’s</w:t>
            </w:r>
          </w:p>
          <w:p>
            <w:pPr>
              <w:rPr>
                <w:vertAlign w:val="baseline"/>
              </w:rPr>
            </w:pPr>
            <w:r>
              <w:rPr>
                <w:b w:val="0"/>
                <w:bCs/>
                <w:sz w:val="26"/>
                <w:szCs w:val="26"/>
              </w:rPr>
              <w:t>Signature</w:t>
            </w:r>
          </w:p>
        </w:tc>
        <w:tc>
          <w:tcPr>
            <w:tcW w:w="239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0" distR="0">
                  <wp:extent cx="509905" cy="556260"/>
                  <wp:effectExtent l="0" t="0" r="8255" b="762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7"/>
                          <a:srcRect l="51178" t="62095" r="37327" b="14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3858"/>
        <w:gridCol w:w="1977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3858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977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3858" w:type="dxa"/>
          </w:tcPr>
          <w:p>
            <w:pPr>
              <w:pStyle w:val="7"/>
              <w:numPr>
                <w:ilvl w:val="0"/>
                <w:numId w:val="1"/>
              </w:num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Introduction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Create </w:t>
            </w:r>
            <w:r>
              <w:rPr>
                <w:rFonts w:hint="default"/>
                <w:b w:val="0"/>
                <w:bCs/>
                <w:lang w:val="en-US"/>
              </w:rPr>
              <w:t>c</w:t>
            </w:r>
            <w:r>
              <w:rPr>
                <w:b w:val="0"/>
                <w:bCs/>
              </w:rPr>
              <w:t>hatwork account for report</w:t>
            </w:r>
          </w:p>
        </w:tc>
        <w:tc>
          <w:tcPr>
            <w:tcW w:w="1977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3858" w:type="dxa"/>
          </w:tcPr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</w:rPr>
              <w:t>Learning about What is software development life cycle , listen Orientation of GIC , study java</w:t>
            </w:r>
          </w:p>
        </w:tc>
        <w:tc>
          <w:tcPr>
            <w:tcW w:w="1977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8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3858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</w:pPr>
            <w:r>
              <w:rPr>
                <w:b w:val="0"/>
                <w:bCs/>
              </w:rPr>
              <w:t>Learning about design creation, database and ER diagram presented by Ko Aung Ko Win</w:t>
            </w:r>
            <w:r>
              <w:rPr>
                <w:rFonts w:hint="default"/>
                <w:b w:val="0"/>
                <w:bCs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t>Edraw max and Oracle SQL  software installation.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t>Study SQL commands.</w:t>
            </w:r>
          </w:p>
        </w:tc>
        <w:tc>
          <w:tcPr>
            <w:tcW w:w="1977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9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3858" w:type="dxa"/>
          </w:tcPr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t>Oracle SQL Developer software installation and Study SQL commands at www.w3schools.com</w:t>
            </w:r>
          </w:p>
        </w:tc>
        <w:tc>
          <w:tcPr>
            <w:tcW w:w="1977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(1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0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3858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t xml:space="preserve">Study SQL commands and HTML at </w:t>
            </w:r>
            <w:r>
              <w:fldChar w:fldCharType="begin"/>
            </w:r>
            <w:r>
              <w:instrText xml:space="preserve"> HYPERLINK "http://www.w3schools.com" </w:instrText>
            </w:r>
            <w:r>
              <w:fldChar w:fldCharType="separate"/>
            </w:r>
            <w:r>
              <w:rPr>
                <w:rStyle w:val="4"/>
              </w:rPr>
              <w:t>www.w3schools.com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977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3858" w:type="dxa"/>
          </w:tcPr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communication.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concentration for assign works.</w:t>
            </w:r>
          </w:p>
          <w:p>
            <w:pPr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H</w:t>
            </w:r>
            <w:r>
              <w:rPr>
                <w:rFonts w:hint="default"/>
                <w:b w:val="0"/>
                <w:bCs/>
              </w:rPr>
              <w:t>e was able to study well in Spring Java Training.</w:t>
            </w:r>
          </w:p>
        </w:tc>
        <w:tc>
          <w:tcPr>
            <w:tcW w:w="1977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13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</w:rPr>
            </w:pPr>
            <w:r>
              <w:t xml:space="preserve">Study Java commands and HTML at </w:t>
            </w:r>
            <w:r>
              <w:fldChar w:fldCharType="begin"/>
            </w:r>
            <w:r>
              <w:instrText xml:space="preserve"> HYPERLINK "http://www.w3schools.com" </w:instrText>
            </w:r>
            <w:r>
              <w:fldChar w:fldCharType="separate"/>
            </w:r>
            <w:r>
              <w:rPr>
                <w:rStyle w:val="4"/>
              </w:rPr>
              <w:t>www.w3schools.com</w:t>
            </w:r>
            <w:r>
              <w:rPr>
                <w:rStyle w:val="4"/>
              </w:rPr>
              <w:fldChar w:fldCharType="end"/>
            </w:r>
            <w:r>
              <w:rPr>
                <w:rStyle w:val="4"/>
                <w:rFonts w:hint="default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>Listening to power point of JavaEE presented by Daw Su Su Lin.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b w:val="0"/>
                <w:bCs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</w:rPr>
              <w:t>Installing java oxygen software and jdk for that software.</w:t>
            </w:r>
            <w:r>
              <w:t xml:space="preserve">                                        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b w:val="0"/>
                <w:bCs/>
              </w:rPr>
            </w:pPr>
            <w:r>
              <w:t>Learning how to use eclipse software.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14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t xml:space="preserve">Study Thymeleaf at  </w:t>
            </w:r>
            <w:r>
              <w:fldChar w:fldCharType="begin"/>
            </w:r>
            <w:r>
              <w:instrText xml:space="preserve"> HYPERLINK "https://www.thymeleaf.org" </w:instrText>
            </w:r>
            <w:r>
              <w:fldChar w:fldCharType="separate"/>
            </w:r>
            <w:r>
              <w:rPr>
                <w:rStyle w:val="4"/>
              </w:rPr>
              <w:t>https://www.thymeleaf.org</w:t>
            </w:r>
            <w:r>
              <w:rPr>
                <w:rStyle w:val="4"/>
              </w:rPr>
              <w:fldChar w:fldCharType="end"/>
            </w:r>
            <w:r>
              <w:t xml:space="preserve">                                                   </w:t>
            </w:r>
          </w:p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t>Learning to create project with Daw Su  Su Lin.</w:t>
            </w:r>
            <w:r>
              <w:tab/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15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t>Listen about IT Career Roadmap presented by Akira Ogasawara.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t>Study HTML and learning eclipse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16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t>Study HTML and learning eclipseThymeleaf Spring</w:t>
            </w:r>
          </w:p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t xml:space="preserve"> Listen about Business Manner presented by Daw Aye Thi Khaing.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(1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t>Learning input testing at eclipse software.</w:t>
            </w:r>
            <w:r>
              <w:tab/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t>Listen about Etiquette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t>Study gradle project and create new simple project.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communication.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concentration for assign works.</w:t>
            </w:r>
          </w:p>
          <w:p>
            <w:pPr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H</w:t>
            </w:r>
            <w:r>
              <w:rPr>
                <w:rFonts w:hint="default"/>
                <w:b w:val="0"/>
                <w:bCs/>
              </w:rPr>
              <w:t>e was able to study well in Spring Java Training.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20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1"/>
              </w:numPr>
              <w:spacing w:after="0"/>
            </w:pPr>
            <w:r>
              <w:t>Study Thymeleaf Spring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</w:pPr>
            <w:r>
              <w:t>Reading about Business Manner.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</w:pPr>
            <w:r>
              <w:t xml:space="preserve">Learning  eclipse </w:t>
            </w:r>
          </w:p>
          <w:p>
            <w:pPr>
              <w:pStyle w:val="7"/>
              <w:numPr>
                <w:numId w:val="0"/>
              </w:numPr>
              <w:spacing w:after="0"/>
              <w:rPr>
                <w:b w:val="0"/>
                <w:bCs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21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2"/>
              </w:numPr>
            </w:pPr>
            <w:r>
              <w:t xml:space="preserve">Study Java 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t xml:space="preserve">Reading about Business Manner. </w:t>
            </w:r>
          </w:p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t xml:space="preserve">Learning how to use </w:t>
            </w:r>
            <w: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  <w:t>controller.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22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</w:pPr>
            <w:r>
              <w:t>Reading about Business Manner ne</w:t>
            </w:r>
            <w:r>
              <w:rPr>
                <w:rFonts w:hint="default"/>
                <w:lang w:val="en-US"/>
              </w:rPr>
              <w:t>x</w:t>
            </w:r>
            <w:r>
              <w:t xml:space="preserve">t chapters. 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</w:pPr>
            <w:r>
              <w:t>Studying and Tracing  projec</w:t>
            </w:r>
            <w:r>
              <w:rPr>
                <w:rFonts w:hint="default"/>
                <w:lang w:val="en-US"/>
              </w:rPr>
              <w:t>t.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t xml:space="preserve">Learning to connect oracle </w:t>
            </w:r>
            <w: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  <w:t>database and Java Spring.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23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t xml:space="preserve">Studying  how to trace error </w:t>
            </w:r>
            <w:r>
              <w:tab/>
            </w:r>
            <w:r>
              <w:t xml:space="preserve">                         </w:t>
            </w:r>
          </w:p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t xml:space="preserve">Learning how to show the data </w:t>
            </w:r>
            <w: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  <w:t xml:space="preserve"> from the database to the web.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24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Studying  basic Japanese Language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  <w:t>Listening about creation desktop app from Electron software.</w:t>
            </w:r>
            <w:r>
              <w:t xml:space="preserve">                         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t xml:space="preserve">Learning how to register at the web page and how to save its data in the database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communication.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concentration for assign works.</w:t>
            </w:r>
          </w:p>
          <w:p>
            <w:pPr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H</w:t>
            </w:r>
            <w:r>
              <w:rPr>
                <w:rFonts w:hint="default"/>
                <w:b w:val="0"/>
                <w:bCs/>
              </w:rPr>
              <w:t>e was able to study well in Spring Java Training.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27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1"/>
              </w:numPr>
              <w:spacing w:after="0"/>
            </w:pP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 xml:space="preserve"> </w:t>
            </w:r>
            <w:r>
              <w:t>Studying basic Japanese Language and Mapper XML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</w:pPr>
            <w:r>
              <w:t>Learning how to update and delete in oracle sql developer</w:t>
            </w:r>
          </w:p>
          <w:p>
            <w:pPr>
              <w:pStyle w:val="7"/>
              <w:numPr>
                <w:numId w:val="0"/>
              </w:numPr>
              <w:spacing w:after="0"/>
              <w:ind w:left="360" w:leftChars="0"/>
              <w:rPr>
                <w:b w:val="0"/>
                <w:bCs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28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2"/>
              </w:numPr>
            </w:pPr>
            <w:r>
              <w:t xml:space="preserve">Study Thymeleaf at  </w:t>
            </w:r>
            <w:r>
              <w:fldChar w:fldCharType="begin"/>
            </w:r>
            <w:r>
              <w:instrText xml:space="preserve"> HYPERLINK "https://www.thymeleaf.org" </w:instrText>
            </w:r>
            <w:r>
              <w:fldChar w:fldCharType="separate"/>
            </w:r>
            <w:r>
              <w:rPr>
                <w:rStyle w:val="4"/>
              </w:rPr>
              <w:t>https://www.thymeleaf.org</w:t>
            </w:r>
            <w:r>
              <w:rPr>
                <w:rStyle w:val="4"/>
              </w:rPr>
              <w:fldChar w:fldCharType="end"/>
            </w:r>
            <w:r>
              <w:t xml:space="preserve">                                          </w:t>
            </w:r>
          </w:p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t>Learning how to encode password and permission the user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29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  <w:t>Studying basic Japanese course.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  <w:t>Learning header, footer and layout design and studying web designs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30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eastAsia="ja-JP" w:bidi="zh-CN"/>
              </w:rPr>
            </w:pPr>
            <w:r>
              <w:rPr>
                <w:rFonts w:hint="default" w:ascii="Segoe UI" w:hAnsi="Segoe UI" w:cs="Segoe UI"/>
                <w:color w:val="1A1A1A"/>
                <w:sz w:val="21"/>
                <w:szCs w:val="21"/>
                <w:lang w:val="en-US" w:eastAsia="ja-JP" w:bidi="zh-CN"/>
              </w:rPr>
              <w:t>L</w:t>
            </w:r>
            <w: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  <w:t>earning new lectures of  spring framework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eastAsia="ja-JP" w:bidi="zh-CN"/>
              </w:rPr>
              <w:t>L</w:t>
            </w: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eastAsia="ja-JP" w:bidi="zh-CN"/>
              </w:rPr>
              <w:t>earning how to create a perfect form design</w:t>
            </w:r>
          </w:p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  <w:t xml:space="preserve">Create Contact Us Form design and  join with database and insert data.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31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  <w:lang w:eastAsia="ja-JP" w:bidi="zh-CN"/>
              </w:rPr>
              <w:t xml:space="preserve">Creating select, insert, update and delete in Contact Us Form design                                                    After join with database and web page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communication.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concentration for assign works.</w:t>
            </w:r>
          </w:p>
          <w:p>
            <w:pPr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H</w:t>
            </w:r>
            <w:r>
              <w:rPr>
                <w:rFonts w:hint="default"/>
                <w:b w:val="0"/>
                <w:bCs/>
              </w:rPr>
              <w:t>e was able to study well in Spring Java Training.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3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1"/>
              </w:numPr>
              <w:spacing w:after="0"/>
              <w:rPr>
                <w:b w:val="0"/>
                <w:bCs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>Listening  about Project Development Life Cycle and Coding Standard presented                                            by Ma Khin Lai Lai Aung.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4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Creating new design  page</w:t>
            </w:r>
          </w:p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t xml:space="preserve"> </w:t>
            </w: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Studying basic Japanese language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Studying basic Japanese language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Installing TortoiseSVN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t>Preparing for presentation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Studying basic Japanese language</w:t>
            </w:r>
          </w:p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t>Preparing for presentation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Creating  databases for E-Catalog System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Testing productlist page for E-Catalog System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t xml:space="preserve">Study HTML design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r>
              <w:t>Good communication.</w:t>
            </w:r>
          </w:p>
          <w:p>
            <w:r>
              <w:t>Good concentration for assign works.</w:t>
            </w:r>
          </w:p>
          <w:p>
            <w:pPr>
              <w:rPr>
                <w:rStyle w:val="9"/>
                <w:lang w:val="en"/>
              </w:rPr>
            </w:pPr>
            <w:r>
              <w:rPr>
                <w:rStyle w:val="9"/>
                <w:rFonts w:hint="default"/>
                <w:lang w:val="en-US"/>
              </w:rPr>
              <w:t>H</w:t>
            </w:r>
            <w:r>
              <w:rPr>
                <w:rStyle w:val="9"/>
                <w:lang w:val="en"/>
              </w:rPr>
              <w:t>e was able to develop well in Assign Form of E-Catalog System.</w:t>
            </w:r>
          </w:p>
          <w:p>
            <w:pPr>
              <w:rPr>
                <w:b w:val="0"/>
                <w:bCs/>
              </w:rPr>
            </w:pPr>
            <w:r>
              <w:rPr>
                <w:rStyle w:val="9"/>
                <w:lang w:val="en"/>
              </w:rPr>
              <w:t>Self-studying is strong.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10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t>Creating product list html and product scale unit list html</w:t>
            </w: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 xml:space="preserve">         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</w:rPr>
            </w:pPr>
            <w:r>
              <w:t xml:space="preserve">        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11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t xml:space="preserve">                                </w:t>
            </w:r>
          </w:p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t>Creating insert, select and delete in product scale unit list page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12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</w:pPr>
            <w:r>
              <w:t>Creating update in product scale unit page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</w:pPr>
            <w:r>
              <w:t>Creating product setup page  UI design</w:t>
            </w:r>
          </w:p>
          <w:p>
            <w:pPr>
              <w:pStyle w:val="7"/>
              <w:numPr>
                <w:numId w:val="0"/>
              </w:numPr>
              <w:spacing w:after="0"/>
              <w:ind w:left="360" w:leftChars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13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t>Creating product setup page UI design</w:t>
            </w:r>
            <w:r>
              <w:tab/>
            </w:r>
            <w:r>
              <w:tab/>
            </w:r>
            <w:r>
              <w:tab/>
            </w:r>
            <w:r>
              <w:t xml:space="preserve">          </w:t>
            </w:r>
          </w:p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t>Writing java code for checkbox select and delete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14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Creating product scale unit and product scale setup pages UI design</w:t>
            </w:r>
            <w:r>
              <w:tab/>
            </w:r>
            <w:r>
              <w:tab/>
            </w:r>
            <w:r>
              <w:tab/>
            </w:r>
            <w:r>
              <w:t xml:space="preserve">          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t>Writing java code for checkbox select and delete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r>
              <w:t>Good communication.</w:t>
            </w:r>
          </w:p>
          <w:p>
            <w:r>
              <w:t>Good concentration for assign works.</w:t>
            </w:r>
          </w:p>
          <w:p>
            <w:pPr>
              <w:rPr>
                <w:rStyle w:val="9"/>
                <w:lang w:val="en"/>
              </w:rPr>
            </w:pPr>
            <w:r>
              <w:rPr>
                <w:rStyle w:val="9"/>
                <w:rFonts w:hint="default"/>
                <w:lang w:val="en-US"/>
              </w:rPr>
              <w:t>H</w:t>
            </w:r>
            <w:r>
              <w:rPr>
                <w:rStyle w:val="9"/>
                <w:lang w:val="en"/>
              </w:rPr>
              <w:t>e was able to develop well in Assign Form of E-Catalog System.</w:t>
            </w:r>
          </w:p>
          <w:p>
            <w:pPr>
              <w:rPr>
                <w:b w:val="0"/>
                <w:bCs/>
              </w:rPr>
            </w:pPr>
            <w:r>
              <w:rPr>
                <w:rStyle w:val="9"/>
                <w:lang w:val="en"/>
              </w:rPr>
              <w:t>Self-studying is strong.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17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t xml:space="preserve">Writing to upload photo and </w:t>
            </w: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>create design for requirements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</w:rPr>
            </w:pPr>
            <w:r>
              <w:t xml:space="preserve">        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18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t xml:space="preserve">                     </w:t>
            </w:r>
          </w:p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t>Select data to product list page from databse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19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</w:pPr>
            <w:r>
              <w:t xml:space="preserve">Preparing for presentation 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t>Writing codes for project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20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t>Writing alert box in product list and product setup pages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21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Writing codes for edit and excel in product scale unit and product list pages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  <w:r>
              <w:t xml:space="preserve">Study HTML design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r>
              <w:t>Good communication.</w:t>
            </w:r>
          </w:p>
          <w:p>
            <w:r>
              <w:t>Good concentration for assign works.</w:t>
            </w:r>
          </w:p>
          <w:p>
            <w:pPr>
              <w:rPr>
                <w:rStyle w:val="9"/>
                <w:lang w:val="en"/>
              </w:rPr>
            </w:pPr>
            <w:r>
              <w:rPr>
                <w:rStyle w:val="9"/>
                <w:rFonts w:hint="default"/>
                <w:lang w:val="en-US"/>
              </w:rPr>
              <w:t>H</w:t>
            </w:r>
            <w:r>
              <w:rPr>
                <w:rStyle w:val="9"/>
                <w:lang w:val="en"/>
              </w:rPr>
              <w:t>e was able to develop well in Assign Form of E-Catalog System.</w:t>
            </w:r>
          </w:p>
          <w:p>
            <w:pPr>
              <w:rPr>
                <w:b w:val="0"/>
                <w:bCs/>
              </w:rPr>
            </w:pPr>
            <w:r>
              <w:rPr>
                <w:rStyle w:val="9"/>
                <w:lang w:val="en"/>
              </w:rPr>
              <w:t>Self-studying is strong.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24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numId w:val="0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 xml:space="preserve">                  </w:t>
            </w: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Studying basic Japanese language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</w:rPr>
            </w:pPr>
            <w:r>
              <w:t xml:space="preserve">        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25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t xml:space="preserve">                                </w:t>
            </w:r>
          </w:p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 design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26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 design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27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 design and</w:t>
            </w: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 xml:space="preserve"> </w:t>
            </w:r>
            <w:r>
              <w:t>Insert and Update for product setup page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28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6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Studying basic Japanese language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</w:t>
            </w:r>
          </w:p>
          <w:p>
            <w:pPr>
              <w:pStyle w:val="7"/>
              <w:numPr>
                <w:ilvl w:val="0"/>
                <w:numId w:val="0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r>
              <w:t>Good communication.</w:t>
            </w:r>
          </w:p>
          <w:p>
            <w:r>
              <w:t>Good concentration for assign works.</w:t>
            </w:r>
          </w:p>
          <w:p>
            <w:pPr>
              <w:rPr>
                <w:rStyle w:val="9"/>
                <w:lang w:val="en"/>
              </w:rPr>
            </w:pPr>
            <w:r>
              <w:rPr>
                <w:rStyle w:val="9"/>
                <w:rFonts w:hint="default"/>
                <w:lang w:val="en-US"/>
              </w:rPr>
              <w:t>H</w:t>
            </w:r>
            <w:r>
              <w:rPr>
                <w:rStyle w:val="9"/>
                <w:lang w:val="en"/>
              </w:rPr>
              <w:t>e was able to develop well in Assign Form of E-Catalog System.</w:t>
            </w:r>
          </w:p>
          <w:p>
            <w:pPr>
              <w:rPr>
                <w:b w:val="0"/>
                <w:bCs/>
              </w:rPr>
            </w:pPr>
            <w:r>
              <w:rPr>
                <w:rStyle w:val="9"/>
                <w:lang w:val="en"/>
              </w:rPr>
              <w:t>Self-studying is strong.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 xml:space="preserve">                  </w:t>
            </w: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hint="default" w:ascii="Segoe UI" w:hAnsi="Segoe UI" w:cs="Segoe UI"/>
                <w:color w:val="1A1A1A"/>
                <w:sz w:val="21"/>
                <w:szCs w:val="21"/>
                <w:lang w:val="en-US"/>
              </w:rPr>
              <w:t>F</w:t>
            </w: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 xml:space="preserve">ix design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Studying about the cisco CCNA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</w:rPr>
            </w:pPr>
            <w:r>
              <w:t xml:space="preserve">        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t xml:space="preserve">                                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codJoin the table for product list page</w:t>
            </w:r>
          </w:p>
          <w:p>
            <w:pPr>
              <w:pStyle w:val="7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Testing the project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3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Fix the project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Learning testing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4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Fix the project and writing to show the error message if same name and  same id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Learning to test the project</w:t>
            </w:r>
          </w:p>
          <w:p>
            <w:pPr>
              <w:pStyle w:val="7"/>
              <w:numPr>
                <w:ilvl w:val="0"/>
                <w:numId w:val="0"/>
              </w:num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5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hint="default" w:ascii="Segoe UI" w:hAnsi="Segoe UI" w:cs="Segoe UI"/>
                <w:color w:val="1A1A1A"/>
                <w:sz w:val="21"/>
                <w:szCs w:val="21"/>
                <w:lang w:val="en-US"/>
              </w:rPr>
              <w:t>F</w:t>
            </w: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 xml:space="preserve">ix design </w:t>
            </w:r>
            <w:r>
              <w:rPr>
                <w:rFonts w:hint="default" w:ascii="Segoe UI" w:hAnsi="Segoe UI" w:cs="Segoe UI"/>
                <w:color w:val="1A1A1A"/>
                <w:sz w:val="21"/>
                <w:szCs w:val="21"/>
                <w:lang w:val="en-US"/>
              </w:rPr>
              <w:t>the project</w:t>
            </w: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 xml:space="preserve">Studying about </w:t>
            </w: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 xml:space="preserve">basic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A1A1A"/>
                <w:spacing w:val="0"/>
                <w:sz w:val="21"/>
                <w:szCs w:val="21"/>
                <w:shd w:val="clear" w:fill="F8FBFF"/>
              </w:rPr>
              <w:t>Japanese language.</w:t>
            </w:r>
          </w:p>
          <w:p>
            <w:pPr>
              <w:pStyle w:val="7"/>
              <w:numPr>
                <w:ilvl w:val="0"/>
                <w:numId w:val="0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360" w:leftChars="0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r>
              <w:t>Good communication.</w:t>
            </w:r>
          </w:p>
          <w:p>
            <w:r>
              <w:t>Good concentration for assign works.</w:t>
            </w:r>
          </w:p>
          <w:p>
            <w:pPr>
              <w:rPr>
                <w:rStyle w:val="9"/>
                <w:lang w:val="en"/>
              </w:rPr>
            </w:pPr>
            <w:r>
              <w:rPr>
                <w:rStyle w:val="9"/>
                <w:rFonts w:hint="default"/>
                <w:lang w:val="en-US"/>
              </w:rPr>
              <w:t>H</w:t>
            </w:r>
            <w:r>
              <w:rPr>
                <w:rStyle w:val="9"/>
                <w:lang w:val="en"/>
              </w:rPr>
              <w:t>e was able to develop well in Assign Form of E-Catalog System.</w:t>
            </w:r>
          </w:p>
          <w:p>
            <w:pPr>
              <w:rPr>
                <w:b w:val="0"/>
                <w:bCs/>
              </w:rPr>
            </w:pPr>
            <w:r>
              <w:rPr>
                <w:rStyle w:val="9"/>
                <w:lang w:val="en"/>
              </w:rPr>
              <w:t>Self-studying is strong.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8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 xml:space="preserve">                  </w:t>
            </w: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>Writing the document for testing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</w:rPr>
            </w:pPr>
            <w:r>
              <w:t xml:space="preserve">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9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t xml:space="preserve">                                </w:t>
            </w:r>
          </w:p>
          <w:p>
            <w:pPr>
              <w:pStyle w:val="7"/>
              <w:numPr>
                <w:ilvl w:val="0"/>
                <w:numId w:val="0"/>
              </w:num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Absence 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Go to the droid Yangon conference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10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>Writing the document for testing product scale unit setup and product list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11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>Writing the document for unit testing product scale unit setup and product list</w:t>
            </w:r>
          </w:p>
          <w:p>
            <w:pPr>
              <w:pStyle w:val="7"/>
              <w:numPr>
                <w:ilvl w:val="0"/>
                <w:numId w:val="4"/>
              </w:numPr>
              <w:rPr>
                <w:b w:val="0"/>
                <w:bCs/>
                <w:sz w:val="24"/>
                <w:szCs w:val="24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>Writing the document for unit evidence product scale unit setup and product list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12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 xml:space="preserve">Writing the document for unit testing and  unit evidence 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>Writing to fix the project</w:t>
            </w:r>
          </w:p>
          <w:p>
            <w:pPr>
              <w:pStyle w:val="7"/>
              <w:numPr>
                <w:ilvl w:val="0"/>
                <w:numId w:val="0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360" w:leftChars="0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Style w:val="9"/>
                <w:rFonts w:hint="default"/>
                <w:lang w:val="en-US"/>
              </w:rPr>
              <w:t>H</w:t>
            </w:r>
            <w:r>
              <w:rPr>
                <w:rStyle w:val="9"/>
              </w:rPr>
              <w:t xml:space="preserve">e absence one day in this week </w:t>
            </w:r>
            <w:r>
              <w:rPr>
                <w:rStyle w:val="9"/>
                <w:rFonts w:hint="default"/>
                <w:lang w:val="en-US"/>
              </w:rPr>
              <w:t>for Droid Yangon Conference</w:t>
            </w:r>
            <w:r>
              <w:rPr>
                <w:rStyle w:val="9"/>
              </w:rPr>
              <w:t xml:space="preserve">. </w:t>
            </w:r>
            <w:r>
              <w:rPr>
                <w:rStyle w:val="9"/>
                <w:rFonts w:hint="default"/>
                <w:lang w:val="en-US"/>
              </w:rPr>
              <w:t>H</w:t>
            </w:r>
            <w:r>
              <w:rPr>
                <w:rStyle w:val="9"/>
              </w:rPr>
              <w:t>e well report for this absence</w:t>
            </w:r>
            <w:r>
              <w:rPr>
                <w:rStyle w:val="9"/>
                <w:rFonts w:hint="default"/>
                <w:lang w:val="en-US"/>
              </w:rPr>
              <w:t>..</w:t>
            </w:r>
            <w:bookmarkStart w:id="0" w:name="_GoBack"/>
            <w:bookmarkEnd w:id="0"/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communication.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concentration for assign works.</w:t>
            </w:r>
          </w:p>
          <w:p>
            <w:pPr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H</w:t>
            </w:r>
            <w:r>
              <w:rPr>
                <w:rFonts w:hint="default"/>
                <w:b w:val="0"/>
                <w:bCs/>
              </w:rPr>
              <w:t>e was able to study well in Spring Java Training.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15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 xml:space="preserve">Writing the document for unit testing and  unit evidence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>Writing to fix the project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b w:val="0"/>
                <w:bCs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 xml:space="preserve">Studying about </w:t>
            </w: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 xml:space="preserve">basic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A1A1A"/>
                <w:spacing w:val="0"/>
                <w:sz w:val="21"/>
                <w:szCs w:val="21"/>
                <w:shd w:val="clear" w:fill="F8FBFF"/>
              </w:rPr>
              <w:t>Japanese language.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16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numId w:val="0"/>
              </w:num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17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</w:pP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>Writing to fix the project</w:t>
            </w:r>
          </w:p>
          <w:p>
            <w:pPr>
              <w:pStyle w:val="7"/>
              <w:numPr>
                <w:ilvl w:val="0"/>
                <w:numId w:val="3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 xml:space="preserve">Studying about </w:t>
            </w: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 xml:space="preserve">basic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A1A1A"/>
                <w:spacing w:val="0"/>
                <w:sz w:val="21"/>
                <w:szCs w:val="21"/>
                <w:shd w:val="clear" w:fill="F8FBFF"/>
              </w:rPr>
              <w:t>Japanese language.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18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 xml:space="preserve">Writing codes to fix project 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19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numId w:val="0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  <w:p>
            <w:pPr>
              <w:pStyle w:val="7"/>
              <w:numPr>
                <w:ilvl w:val="0"/>
                <w:numId w:val="0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360" w:leftChars="0"/>
            </w:pPr>
          </w:p>
          <w:p>
            <w:pPr>
              <w:pStyle w:val="7"/>
              <w:numPr>
                <w:ilvl w:val="0"/>
                <w:numId w:val="0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360" w:leftChars="0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Perfect attendance for this week.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communication.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Good concentration for assign works.</w:t>
            </w:r>
          </w:p>
          <w:p>
            <w:pPr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H</w:t>
            </w:r>
            <w:r>
              <w:rPr>
                <w:rFonts w:hint="default"/>
                <w:b w:val="0"/>
                <w:bCs/>
              </w:rPr>
              <w:t>e was able to study well in Spring Java Training.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22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 xml:space="preserve">                  </w:t>
            </w: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Studying basic Japanese language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</w:rPr>
            </w:pPr>
            <w:r>
              <w:t xml:space="preserve">        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23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t xml:space="preserve">                                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 design</w:t>
            </w:r>
          </w:p>
          <w:p>
            <w:pPr>
              <w:pStyle w:val="7"/>
              <w:numPr>
                <w:ilvl w:val="0"/>
                <w:numId w:val="0"/>
              </w:num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24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 design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THURSDAY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25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 design and</w:t>
            </w:r>
            <w:r>
              <w:rPr>
                <w:rFonts w:hint="default" w:ascii="Segoe UI" w:hAnsi="Segoe UI" w:eastAsia="Times New Roman" w:cs="Segoe UI"/>
                <w:color w:val="1A1A1A"/>
                <w:sz w:val="21"/>
                <w:szCs w:val="21"/>
                <w:lang w:val="en-US" w:bidi="zh-CN"/>
              </w:rPr>
              <w:t xml:space="preserve"> </w:t>
            </w:r>
            <w:r>
              <w:t>Insert and Update for product setup page</w:t>
            </w:r>
          </w:p>
          <w:p>
            <w:pPr>
              <w:pStyle w:val="7"/>
              <w:numPr>
                <w:ilvl w:val="0"/>
                <w:numId w:val="0"/>
              </w:num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FRIDAY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26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Studying basic Japanese language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</w:t>
            </w:r>
          </w:p>
          <w:p>
            <w:pPr>
              <w:pStyle w:val="7"/>
              <w:numPr>
                <w:ilvl w:val="0"/>
                <w:numId w:val="0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360" w:leftChars="0"/>
            </w:pPr>
          </w:p>
          <w:p>
            <w:pPr>
              <w:pStyle w:val="7"/>
              <w:numPr>
                <w:ilvl w:val="0"/>
                <w:numId w:val="0"/>
              </w:numPr>
              <w:shd w:val="clear" w:color="auto" w:fill="F8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360" w:leftChars="0"/>
              <w:rPr>
                <w:rFonts w:eastAsia="Times New Roman" w:cstheme="minorHAnsi"/>
                <w:b w:val="0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>
      <w:r>
        <w:br w:type="page"/>
      </w:r>
    </w:p>
    <w:tbl>
      <w:tblPr>
        <w:tblStyle w:val="5"/>
        <w:tblW w:w="100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021"/>
        <w:gridCol w:w="18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0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b w:val="0"/>
                <w:bCs/>
                <w:sz w:val="26"/>
                <w:szCs w:val="26"/>
                <w:u w:val="single"/>
              </w:rPr>
            </w:pPr>
          </w:p>
          <w:p>
            <w:pPr>
              <w:spacing w:after="0"/>
              <w:jc w:val="center"/>
              <w:rPr>
                <w:b w:val="0"/>
                <w:bCs/>
                <w:sz w:val="26"/>
                <w:szCs w:val="26"/>
                <w:u w:val="single"/>
              </w:rPr>
            </w:pPr>
            <w:r>
              <w:rPr>
                <w:b w:val="0"/>
                <w:bCs/>
                <w:sz w:val="26"/>
                <w:szCs w:val="26"/>
                <w:u w:val="single"/>
              </w:rPr>
              <w:t>DUTIES PERFORMED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Day</w:t>
            </w:r>
          </w:p>
        </w:tc>
        <w:tc>
          <w:tcPr>
            <w:tcW w:w="402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Assigned Task/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Description of Work</w:t>
            </w:r>
          </w:p>
        </w:tc>
        <w:tc>
          <w:tcPr>
            <w:tcW w:w="1814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Completion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  <w:sz w:val="26"/>
                <w:szCs w:val="26"/>
              </w:rPr>
              <w:t>Status</w:t>
            </w:r>
          </w:p>
        </w:tc>
        <w:tc>
          <w:tcPr>
            <w:tcW w:w="2175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MONDAY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29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rPr>
                <w:rFonts w:ascii="Segoe UI" w:hAnsi="Segoe UI" w:cs="Segoe UI"/>
                <w:color w:val="1A1A1A"/>
                <w:sz w:val="21"/>
                <w:szCs w:val="21"/>
              </w:rPr>
              <w:t xml:space="preserve">                  </w:t>
            </w: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Studying basic Japanese language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</w:rPr>
            </w:pPr>
            <w:r>
              <w:t xml:space="preserve">         </w:t>
            </w: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10" w:type="dxa"/>
          </w:tcPr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TUESDAY</w:t>
            </w:r>
          </w:p>
          <w:p>
            <w:pPr>
              <w:spacing w:after="0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30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</w:pPr>
            <w:r>
              <w:t xml:space="preserve">                                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 design</w:t>
            </w:r>
          </w:p>
          <w:p>
            <w:pPr>
              <w:pStyle w:val="7"/>
              <w:numPr>
                <w:ilvl w:val="0"/>
                <w:numId w:val="0"/>
              </w:num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WEDNESDAY</w:t>
            </w:r>
          </w:p>
          <w:p>
            <w:p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(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31</w:t>
            </w:r>
            <w:r>
              <w:rPr>
                <w:b w:val="0"/>
                <w:bCs/>
                <w:sz w:val="26"/>
                <w:szCs w:val="26"/>
              </w:rPr>
              <w:t>/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7</w:t>
            </w:r>
            <w:r>
              <w:rPr>
                <w:b w:val="0"/>
                <w:bCs/>
                <w:sz w:val="26"/>
                <w:szCs w:val="26"/>
              </w:rPr>
              <w:t>/2019)</w:t>
            </w:r>
          </w:p>
        </w:tc>
        <w:tc>
          <w:tcPr>
            <w:tcW w:w="4021" w:type="dxa"/>
          </w:tcPr>
          <w:p>
            <w:pPr>
              <w:pStyle w:val="7"/>
              <w:numPr>
                <w:ilvl w:val="0"/>
                <w:numId w:val="3"/>
              </w:numPr>
              <w:spacing w:after="0"/>
            </w:pPr>
            <w:r>
              <w:rPr>
                <w:rFonts w:ascii="Segoe UI" w:hAnsi="Segoe UI" w:eastAsia="Times New Roman" w:cs="Segoe UI"/>
                <w:color w:val="1A1A1A"/>
                <w:sz w:val="21"/>
                <w:szCs w:val="21"/>
                <w:lang w:bidi="zh-CN"/>
              </w:rPr>
              <w:t>Writing codes to fix project design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Supervisor’s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Comment</w:t>
            </w:r>
          </w:p>
        </w:tc>
        <w:tc>
          <w:tcPr>
            <w:tcW w:w="4021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1814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2175" w:type="dxa"/>
          </w:tcPr>
          <w:p>
            <w:pPr>
              <w:rPr>
                <w:b w:val="0"/>
                <w:bCs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852"/>
    <w:multiLevelType w:val="multilevel"/>
    <w:tmpl w:val="0183285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032F0E"/>
    <w:multiLevelType w:val="multilevel"/>
    <w:tmpl w:val="0B032F0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E3C60F4"/>
    <w:multiLevelType w:val="multilevel"/>
    <w:tmpl w:val="2E3C60F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2BB59B4"/>
    <w:multiLevelType w:val="multilevel"/>
    <w:tmpl w:val="62BB59B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9CC641F"/>
    <w:multiLevelType w:val="multilevel"/>
    <w:tmpl w:val="79CC641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BD"/>
    <w:rsid w:val="000E2B69"/>
    <w:rsid w:val="00162F06"/>
    <w:rsid w:val="00171989"/>
    <w:rsid w:val="001A7F29"/>
    <w:rsid w:val="001B15F0"/>
    <w:rsid w:val="002B56B8"/>
    <w:rsid w:val="002D0E5F"/>
    <w:rsid w:val="00376C05"/>
    <w:rsid w:val="0039426C"/>
    <w:rsid w:val="004458CF"/>
    <w:rsid w:val="00477EF1"/>
    <w:rsid w:val="004A39B5"/>
    <w:rsid w:val="004D52DC"/>
    <w:rsid w:val="005459AE"/>
    <w:rsid w:val="00567217"/>
    <w:rsid w:val="005948F5"/>
    <w:rsid w:val="005A17FE"/>
    <w:rsid w:val="005E5EB3"/>
    <w:rsid w:val="006610F1"/>
    <w:rsid w:val="00663D52"/>
    <w:rsid w:val="00695EFC"/>
    <w:rsid w:val="00745180"/>
    <w:rsid w:val="007B06EB"/>
    <w:rsid w:val="007F1964"/>
    <w:rsid w:val="008571D1"/>
    <w:rsid w:val="00881E19"/>
    <w:rsid w:val="008E6C49"/>
    <w:rsid w:val="0097030E"/>
    <w:rsid w:val="009E0A47"/>
    <w:rsid w:val="009E23BD"/>
    <w:rsid w:val="00A102B3"/>
    <w:rsid w:val="00A12F09"/>
    <w:rsid w:val="00A219D8"/>
    <w:rsid w:val="00A351BF"/>
    <w:rsid w:val="00A67506"/>
    <w:rsid w:val="00AB6C1C"/>
    <w:rsid w:val="00B15C73"/>
    <w:rsid w:val="00B752F2"/>
    <w:rsid w:val="00BC1846"/>
    <w:rsid w:val="00BF1C43"/>
    <w:rsid w:val="00C07451"/>
    <w:rsid w:val="00C32D73"/>
    <w:rsid w:val="00C87D20"/>
    <w:rsid w:val="00D43172"/>
    <w:rsid w:val="00DA1686"/>
    <w:rsid w:val="00DA7464"/>
    <w:rsid w:val="00F16F21"/>
    <w:rsid w:val="00F17694"/>
    <w:rsid w:val="00F52000"/>
    <w:rsid w:val="00F52931"/>
    <w:rsid w:val="00F56763"/>
    <w:rsid w:val="00FA3AEE"/>
    <w:rsid w:val="067C278E"/>
    <w:rsid w:val="07395A5C"/>
    <w:rsid w:val="07DE3777"/>
    <w:rsid w:val="08226F30"/>
    <w:rsid w:val="09DF2140"/>
    <w:rsid w:val="09F33D8A"/>
    <w:rsid w:val="0B49734F"/>
    <w:rsid w:val="0E034907"/>
    <w:rsid w:val="0ECA3934"/>
    <w:rsid w:val="124C6F00"/>
    <w:rsid w:val="135517F7"/>
    <w:rsid w:val="150B5E71"/>
    <w:rsid w:val="15F174E3"/>
    <w:rsid w:val="15FE59CD"/>
    <w:rsid w:val="18597AFC"/>
    <w:rsid w:val="19C16AC1"/>
    <w:rsid w:val="1BA270A7"/>
    <w:rsid w:val="1D2F129C"/>
    <w:rsid w:val="1E7D4954"/>
    <w:rsid w:val="20D313AE"/>
    <w:rsid w:val="22FB7DC2"/>
    <w:rsid w:val="23536EBC"/>
    <w:rsid w:val="245F7585"/>
    <w:rsid w:val="2628709A"/>
    <w:rsid w:val="296B065D"/>
    <w:rsid w:val="2B835AFD"/>
    <w:rsid w:val="2CBC76C8"/>
    <w:rsid w:val="2CC27770"/>
    <w:rsid w:val="2D48675E"/>
    <w:rsid w:val="2F9239AF"/>
    <w:rsid w:val="361E1FC5"/>
    <w:rsid w:val="37A51C4A"/>
    <w:rsid w:val="37A92624"/>
    <w:rsid w:val="399F03BA"/>
    <w:rsid w:val="39D210EB"/>
    <w:rsid w:val="3A1C51CD"/>
    <w:rsid w:val="3A716E86"/>
    <w:rsid w:val="3B5603FB"/>
    <w:rsid w:val="3B750CDE"/>
    <w:rsid w:val="3C006F93"/>
    <w:rsid w:val="3CB54337"/>
    <w:rsid w:val="3D084649"/>
    <w:rsid w:val="3D596715"/>
    <w:rsid w:val="3DEE7602"/>
    <w:rsid w:val="3F035D8E"/>
    <w:rsid w:val="3F186D88"/>
    <w:rsid w:val="409D32BB"/>
    <w:rsid w:val="409D7FC2"/>
    <w:rsid w:val="429E623E"/>
    <w:rsid w:val="431A0C09"/>
    <w:rsid w:val="432E0BC9"/>
    <w:rsid w:val="4477385A"/>
    <w:rsid w:val="46642F3D"/>
    <w:rsid w:val="467A733E"/>
    <w:rsid w:val="469E4A22"/>
    <w:rsid w:val="47476F5C"/>
    <w:rsid w:val="49135A2F"/>
    <w:rsid w:val="49D16621"/>
    <w:rsid w:val="4A6B612C"/>
    <w:rsid w:val="4AB85FDA"/>
    <w:rsid w:val="4BAF3D4E"/>
    <w:rsid w:val="4C193D47"/>
    <w:rsid w:val="4D4E0150"/>
    <w:rsid w:val="4E3707BF"/>
    <w:rsid w:val="4F167547"/>
    <w:rsid w:val="524C11D6"/>
    <w:rsid w:val="53BB57C6"/>
    <w:rsid w:val="53F54B5D"/>
    <w:rsid w:val="577A224A"/>
    <w:rsid w:val="57D23C74"/>
    <w:rsid w:val="5878460A"/>
    <w:rsid w:val="59157BB9"/>
    <w:rsid w:val="5C5746C6"/>
    <w:rsid w:val="5EDF422B"/>
    <w:rsid w:val="64321279"/>
    <w:rsid w:val="64496B70"/>
    <w:rsid w:val="64595F10"/>
    <w:rsid w:val="64DA737D"/>
    <w:rsid w:val="65EA65A4"/>
    <w:rsid w:val="660771BA"/>
    <w:rsid w:val="679D5F64"/>
    <w:rsid w:val="67C03213"/>
    <w:rsid w:val="6A64566A"/>
    <w:rsid w:val="6A8A1EB1"/>
    <w:rsid w:val="6AA21B68"/>
    <w:rsid w:val="6AFF300F"/>
    <w:rsid w:val="6CED2393"/>
    <w:rsid w:val="6FA3334E"/>
    <w:rsid w:val="70C1354B"/>
    <w:rsid w:val="7106005A"/>
    <w:rsid w:val="728B6483"/>
    <w:rsid w:val="729126E8"/>
    <w:rsid w:val="735C657D"/>
    <w:rsid w:val="75E57E73"/>
    <w:rsid w:val="75FD775C"/>
    <w:rsid w:val="76110E60"/>
    <w:rsid w:val="783E1DE0"/>
    <w:rsid w:val="787947E3"/>
    <w:rsid w:val="791553C2"/>
    <w:rsid w:val="7AA91B75"/>
    <w:rsid w:val="7C613C29"/>
    <w:rsid w:val="7EAC2F3F"/>
    <w:rsid w:val="7EF0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nhideWhenUsed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tlid-translatio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microsoft.com/office/2007/relationships/hdphoto" Target="media/image3.wdp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157</Words>
  <Characters>895</Characters>
  <Lines>7</Lines>
  <Paragraphs>2</Paragraphs>
  <TotalTime>1</TotalTime>
  <ScaleCrop>false</ScaleCrop>
  <LinksUpToDate>false</LinksUpToDate>
  <CharactersWithSpaces>1050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2019-05-09T17:58:00Z</dcterms:created>
  <dc:creator>acer</dc:creator>
  <cp:lastModifiedBy>user</cp:lastModifiedBy>
  <dcterms:modified xsi:type="dcterms:W3CDTF">2019-07-18T07:19:49Z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