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ML BOOT CAMP — DAY 2</w:t>
      </w:r>
    </w:p>
    <w:p>
      <w:pPr>
        <w:jc w:val="center"/>
      </w:pPr>
      <w:r>
        <w:rPr>
          <w:b/>
          <w:sz w:val="34"/>
        </w:rPr>
        <w:t>Optimization Under the Hood</w:t>
      </w:r>
    </w:p>
    <w:p>
      <w:pPr>
        <w:jc w:val="center"/>
      </w:pPr>
      <w:r>
        <w:rPr>
          <w:i/>
        </w:rPr>
        <w:t>Student Reference Notes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</w:rPr>
              <w:t xml:space="preserve">Core question: </w:t>
            </w:r>
            <w:r>
              <w:t>We know Gradient Descent. But why does an ML model converge, and what happens when optimization goes wrong?</w:t>
            </w:r>
          </w:p>
        </w:tc>
      </w:tr>
    </w:tbl>
    <w:p/>
    <w:p>
      <w:pPr>
        <w:pStyle w:val="Heading1"/>
      </w:pPr>
      <w:r>
        <w:t>1. What is Optimization?</w:t>
      </w:r>
    </w:p>
    <w:p>
      <w:r>
        <w:t>Optimization means finding parameter values that make an objective function as small or as large as required. In machine learning, we usually minimize a loss.</w:t>
      </w:r>
    </w:p>
    <w:p>
      <w:pPr>
        <w:jc w:val="center"/>
      </w:pPr>
      <w:r>
        <w:rPr>
          <w:rFonts w:ascii="Cambria Math" w:hAnsi="Cambria Math"/>
          <w:sz w:val="26"/>
        </w:rPr>
        <w:t>Find θ that minimizes J(θ)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</w:rPr>
              <w:t xml:space="preserve">In ML: </w:t>
            </w:r>
            <w:r>
              <w:t>The model defines the parameters, the loss defines what 'wrong' means, and the optimizer decides how to change the parameters.</w:t>
            </w:r>
          </w:p>
        </w:tc>
      </w:tr>
    </w:tbl>
    <w:p/>
    <w:p>
      <w:pPr>
        <w:pStyle w:val="Heading1"/>
      </w:pPr>
      <w:r>
        <w:t>2. The Loss Landscape</w:t>
      </w:r>
    </w:p>
    <w:p>
      <w:r>
        <w:t>A loss landscape is a visual way to imagine how the loss changes as model parameters change.</w:t>
      </w:r>
    </w:p>
    <w:p>
      <w:pPr>
        <w:pStyle w:val="ListBullet"/>
      </w:pPr>
      <w:r>
        <w:t>Axes represent model parameters.</w:t>
      </w:r>
    </w:p>
    <w:p>
      <w:pPr>
        <w:pStyle w:val="ListBullet"/>
      </w:pPr>
      <w:r>
        <w:t>Height or contour level represents loss.</w:t>
      </w:r>
    </w:p>
    <w:p>
      <w:pPr>
        <w:pStyle w:val="ListBullet"/>
      </w:pPr>
      <w:r>
        <w:t>Low regions represent better solutions.</w:t>
      </w:r>
    </w:p>
    <w:p>
      <w:pPr>
        <w:pStyle w:val="ListBullet"/>
      </w:pPr>
      <w:r>
        <w:t>The optimizer moves through parameter space looking for low-loss regions.</w:t>
      </w:r>
    </w:p>
    <w:p>
      <w:pPr>
        <w:pStyle w:val="Heading1"/>
      </w:pPr>
      <w:r>
        <w:t>3. Gradient</w:t>
      </w:r>
    </w:p>
    <w:p>
      <w:r>
        <w:t>A derivative tells us the slope in one direction. A gradient contains derivatives with respect to multiple parameters.</w:t>
      </w:r>
    </w:p>
    <w:p>
      <w:pPr>
        <w:jc w:val="center"/>
      </w:pPr>
      <w:r>
        <w:rPr>
          <w:rFonts w:ascii="Cambria Math" w:hAnsi="Cambria Math"/>
          <w:sz w:val="26"/>
        </w:rPr>
        <w:t>∇J(θ) = [∂J/∂θ₁, ∂J/∂θ₂, …, ∂J/∂θₙ]ᵀ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</w:rPr>
              <w:t xml:space="preserve">Direction: </w:t>
            </w:r>
            <w:r>
              <w:t>The gradient points toward the direction of steepest local increase in the loss. The negative gradient points toward steepest local decrease.</w:t>
            </w:r>
          </w:p>
        </w:tc>
      </w:tr>
    </w:tbl>
    <w:p/>
    <w:p>
      <w:pPr>
        <w:pStyle w:val="Heading1"/>
      </w:pPr>
      <w:r>
        <w:t>4. Gradient Descent</w:t>
      </w:r>
    </w:p>
    <w:p>
      <w:pPr>
        <w:jc w:val="center"/>
      </w:pPr>
      <w:r>
        <w:rPr>
          <w:rFonts w:ascii="Cambria Math" w:hAnsi="Cambria Math"/>
          <w:sz w:val="26"/>
        </w:rPr>
        <w:t>θₜ₊₁ = θₜ − α ∇J(θₜ)</w:t>
      </w:r>
    </w:p>
    <w:p>
      <w:pPr>
        <w:pStyle w:val="ListBullet"/>
      </w:pPr>
      <w:r>
        <w:t>θ = parameters</w:t>
      </w:r>
    </w:p>
    <w:p>
      <w:pPr>
        <w:pStyle w:val="ListBullet"/>
      </w:pPr>
      <w:r>
        <w:t>J(θ) = objective/loss</w:t>
      </w:r>
    </w:p>
    <w:p>
      <w:pPr>
        <w:pStyle w:val="ListBullet"/>
      </w:pPr>
      <w:r>
        <w:t>∇J = gradient</w:t>
      </w:r>
    </w:p>
    <w:p>
      <w:pPr>
        <w:pStyle w:val="ListBullet"/>
      </w:pPr>
      <w:r>
        <w:t>α = learning rate</w:t>
      </w:r>
    </w:p>
    <w:p>
      <w:r>
        <w:t>The basic loop is:</w:t>
      </w:r>
    </w:p>
    <w:p>
      <w:r>
        <w:t>Parameters → Predictions → Loss → Gradient → Update → Repeat</w:t>
      </w:r>
    </w:p>
    <w:p>
      <w:pPr>
        <w:pStyle w:val="Heading1"/>
      </w:pPr>
      <w:r>
        <w:t>5. Convex vs Non-Convex Objectives</w:t>
      </w:r>
    </w:p>
    <w:p>
      <w:r>
        <w:t>A convex objective has a bowl-like structure where any local minimum is also a global minimum. Linear regression with squared loss is convex in its parameters.</w:t>
      </w:r>
    </w:p>
    <w:p>
      <w:r>
        <w:t>Non-convex objectives can contain more complicated structures such as flat regions, saddle points and multiple low regions. Neural networks generally produce much more complicated optimization landscapes.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</w:rPr>
              <w:t xml:space="preserve">Do not oversimplify: </w:t>
            </w:r>
            <w:r>
              <w:t>It is not correct to say that neural networks simply 'get stuck in bad local minima.' Optimization behaviour is more nuanced.</w:t>
            </w:r>
          </w:p>
        </w:tc>
      </w:tr>
    </w:tbl>
    <w:p/>
    <w:p>
      <w:pPr>
        <w:pStyle w:val="Heading1"/>
      </w:pPr>
      <w:r>
        <w:t>6. Global Minimum, Local Minimum and Saddle Point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Term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Global minimum</w:t>
            </w:r>
          </w:p>
        </w:tc>
        <w:tc>
          <w:tcPr>
            <w:tcW w:type="dxa" w:w="5040"/>
          </w:tcPr>
          <w:p>
            <w:r>
              <w:t>Lowest objective value over the relevant parameter space.</w:t>
            </w:r>
          </w:p>
        </w:tc>
      </w:tr>
      <w:tr>
        <w:tc>
          <w:tcPr>
            <w:tcW w:type="dxa" w:w="5040"/>
          </w:tcPr>
          <w:p>
            <w:r>
              <w:t>Local minimum</w:t>
            </w:r>
          </w:p>
        </w:tc>
        <w:tc>
          <w:tcPr>
            <w:tcW w:type="dxa" w:w="5040"/>
          </w:tcPr>
          <w:p>
            <w:r>
              <w:t>Lower than nearby points, but not necessarily the lowest overall.</w:t>
            </w:r>
          </w:p>
        </w:tc>
      </w:tr>
      <w:tr>
        <w:tc>
          <w:tcPr>
            <w:tcW w:type="dxa" w:w="5040"/>
          </w:tcPr>
          <w:p>
            <w:r>
              <w:t>Saddle point</w:t>
            </w:r>
          </w:p>
        </w:tc>
        <w:tc>
          <w:tcPr>
            <w:tcW w:type="dxa" w:w="5040"/>
          </w:tcPr>
          <w:p>
            <w:r>
              <w:t>A point that can be a minimum in one direction and a maximum in another.</w:t>
            </w:r>
          </w:p>
        </w:tc>
      </w:tr>
    </w:tbl>
    <w:p>
      <w:pPr>
        <w:pStyle w:val="Heading1"/>
      </w:pPr>
      <w:r>
        <w:t>7. Learning Rate</w:t>
      </w:r>
    </w:p>
    <w:p>
      <w:r>
        <w:t>The learning rate controls how large each parameter update is.</w:t>
      </w:r>
    </w:p>
    <w:p>
      <w:pPr>
        <w:pStyle w:val="ListBullet"/>
      </w:pPr>
      <w:r>
        <w:t>Too small → very slow convergence.</w:t>
      </w:r>
    </w:p>
    <w:p>
      <w:pPr>
        <w:pStyle w:val="ListBullet"/>
      </w:pPr>
      <w:r>
        <w:t>Reasonable → stable progress.</w:t>
      </w:r>
    </w:p>
    <w:p>
      <w:pPr>
        <w:pStyle w:val="ListBullet"/>
      </w:pPr>
      <w:r>
        <w:t>Too large → overshooting, oscillation or divergence.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</w:rPr>
              <w:t xml:space="preserve">Important: </w:t>
            </w:r>
            <w:r>
              <w:t>The learning rate changes optimization dynamics. It is not just a cosmetic hyperparameter.</w:t>
            </w:r>
          </w:p>
        </w:tc>
      </w:tr>
    </w:tbl>
    <w:p/>
    <w:p>
      <w:pPr>
        <w:pStyle w:val="Heading1"/>
      </w:pPr>
      <w:r>
        <w:t>8. Why Feature Scaling Matters for Optimization</w:t>
      </w:r>
    </w:p>
    <w:p>
      <w:r>
        <w:t>When features have very different scales, the loss surface can become poorly conditioned. Gradient descent may move back and forth across a narrow valley instead of progressing efficiently.</w:t>
      </w:r>
    </w:p>
    <w:p>
      <w:pPr>
        <w:jc w:val="center"/>
      </w:pPr>
      <w:r>
        <w:rPr>
          <w:rFonts w:ascii="Cambria Math" w:hAnsi="Cambria Math"/>
          <w:sz w:val="26"/>
        </w:rPr>
        <w:t>Feature scale → loss geometry → optimization behaviour</w:t>
      </w:r>
    </w:p>
    <w:p>
      <w:r>
        <w:t>Standardization is commonly written as:</w:t>
      </w:r>
    </w:p>
    <w:p>
      <w:pPr>
        <w:jc w:val="center"/>
      </w:pPr>
      <w:r>
        <w:rPr>
          <w:rFonts w:ascii="Cambria Math" w:hAnsi="Cambria Math"/>
          <w:sz w:val="26"/>
        </w:rPr>
        <w:t>z = (x − μ) / σ</w:t>
      </w:r>
    </w:p>
    <w:p>
      <w:pPr>
        <w:pStyle w:val="Heading1"/>
      </w:pPr>
      <w:r>
        <w:t>9. Batch, Stochastic and Mini-Batch Gradient Descent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Data per update</w:t>
            </w:r>
          </w:p>
        </w:tc>
        <w:tc>
          <w:tcPr>
            <w:tcW w:type="dxa" w:w="3360"/>
          </w:tcPr>
          <w:p>
            <w:r>
              <w:t>Typical behaviour</w:t>
            </w:r>
          </w:p>
        </w:tc>
      </w:tr>
      <w:tr>
        <w:tc>
          <w:tcPr>
            <w:tcW w:type="dxa" w:w="3360"/>
          </w:tcPr>
          <w:p>
            <w:r>
              <w:t>Batch GD</w:t>
            </w:r>
          </w:p>
        </w:tc>
        <w:tc>
          <w:tcPr>
            <w:tcW w:type="dxa" w:w="3360"/>
          </w:tcPr>
          <w:p>
            <w:r>
              <w:t>Entire training set</w:t>
            </w:r>
          </w:p>
        </w:tc>
        <w:tc>
          <w:tcPr>
            <w:tcW w:type="dxa" w:w="3360"/>
          </w:tcPr>
          <w:p>
            <w:r>
              <w:t>Stable but potentially expensive</w:t>
            </w:r>
          </w:p>
        </w:tc>
      </w:tr>
      <w:tr>
        <w:tc>
          <w:tcPr>
            <w:tcW w:type="dxa" w:w="3360"/>
          </w:tcPr>
          <w:p>
            <w:r>
              <w:t>SGD</w:t>
            </w:r>
          </w:p>
        </w:tc>
        <w:tc>
          <w:tcPr>
            <w:tcW w:type="dxa" w:w="3360"/>
          </w:tcPr>
          <w:p>
            <w:r>
              <w:t>One example</w:t>
            </w:r>
          </w:p>
        </w:tc>
        <w:tc>
          <w:tcPr>
            <w:tcW w:type="dxa" w:w="3360"/>
          </w:tcPr>
          <w:p>
            <w:r>
              <w:t>Noisy but frequent updates</w:t>
            </w:r>
          </w:p>
        </w:tc>
      </w:tr>
      <w:tr>
        <w:tc>
          <w:tcPr>
            <w:tcW w:type="dxa" w:w="3360"/>
          </w:tcPr>
          <w:p>
            <w:r>
              <w:t>Mini-Batch GD</w:t>
            </w:r>
          </w:p>
        </w:tc>
        <w:tc>
          <w:tcPr>
            <w:tcW w:type="dxa" w:w="3360"/>
          </w:tcPr>
          <w:p>
            <w:r>
              <w:t>Small batch</w:t>
            </w:r>
          </w:p>
        </w:tc>
        <w:tc>
          <w:tcPr>
            <w:tcW w:type="dxa" w:w="3360"/>
          </w:tcPr>
          <w:p>
            <w:r>
              <w:t>Efficient compromise; common in deep learning</w:t>
            </w:r>
          </w:p>
        </w:tc>
      </w:tr>
    </w:tbl>
    <w:p>
      <w:pPr>
        <w:pStyle w:val="Heading1"/>
      </w:pPr>
      <w:r>
        <w:t>10. When Gradient Descent Breaks</w:t>
      </w:r>
    </w:p>
    <w:p>
      <w:pPr>
        <w:pStyle w:val="ListBullet"/>
      </w:pPr>
      <w:r>
        <w:t>Very small learning rate → slow progress.</w:t>
      </w:r>
    </w:p>
    <w:p>
      <w:pPr>
        <w:pStyle w:val="ListBullet"/>
      </w:pPr>
      <w:r>
        <w:t>Very large learning rate → overshooting or divergence.</w:t>
      </w:r>
    </w:p>
    <w:p>
      <w:pPr>
        <w:pStyle w:val="ListBullet"/>
      </w:pPr>
      <w:r>
        <w:t>Poorly scaled features → zig-zagging and slow convergence.</w:t>
      </w:r>
    </w:p>
    <w:p>
      <w:pPr>
        <w:pStyle w:val="ListBullet"/>
      </w:pPr>
      <w:r>
        <w:t>Noisy gradients → fluctuating optimization path.</w:t>
      </w:r>
    </w:p>
    <w:p>
      <w:pPr>
        <w:pStyle w:val="ListBullet"/>
      </w:pPr>
      <w:r>
        <w:t>Poor numerical conditioning → some directions are much harder to optimize than others.</w:t>
      </w:r>
    </w:p>
    <w:p>
      <w:pPr>
        <w:pStyle w:val="Heading1"/>
      </w:pPr>
      <w:r>
        <w:t>11. Momentum</w:t>
      </w:r>
    </w:p>
    <w:p>
      <w:r>
        <w:t>Momentum adds memory of previous updates. Instead of reacting only to the current gradient, it carries useful movement forward.</w:t>
      </w:r>
    </w:p>
    <w:p>
      <w:pPr>
        <w:jc w:val="center"/>
      </w:pPr>
      <w:r>
        <w:rPr>
          <w:rFonts w:ascii="Cambria Math" w:hAnsi="Cambria Math"/>
          <w:sz w:val="26"/>
        </w:rPr>
        <w:t>vₜ = γvₜ₋₁ + α∇J(θₜ)</w:t>
      </w:r>
    </w:p>
    <w:p>
      <w:pPr>
        <w:jc w:val="center"/>
      </w:pPr>
      <w:r>
        <w:rPr>
          <w:rFonts w:ascii="Cambria Math" w:hAnsi="Cambria Math"/>
          <w:sz w:val="26"/>
        </w:rPr>
        <w:t>θₜ₊₁ = θₜ − vₜ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</w:rPr>
              <w:t xml:space="preserve">Intuition: </w:t>
            </w:r>
            <w:r>
              <w:t>Momentum can reduce zig-zagging and accelerate movement in directions where gradients remain consistent.</w:t>
            </w:r>
          </w:p>
        </w:tc>
      </w:tr>
    </w:tbl>
    <w:p/>
    <w:p>
      <w:pPr>
        <w:pStyle w:val="Heading1"/>
      </w:pPr>
      <w:r>
        <w:t>12. AdaGrad</w:t>
      </w:r>
    </w:p>
    <w:p>
      <w:r>
        <w:t>AdaGrad adapts the learning rate separately for parameters using accumulated squared gradients.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</w:rPr>
              <w:t xml:space="preserve">Intuition: </w:t>
            </w:r>
            <w:r>
              <w:t>Parameters with large historical gradients receive smaller future steps; parameters with smaller historical gradients can receive relatively larger steps.</w:t>
            </w:r>
          </w:p>
        </w:tc>
      </w:tr>
    </w:tbl>
    <w:p/>
    <w:p>
      <w:r>
        <w:t>A limitation is that continually accumulating squared gradients can make the effective learning rates become extremely small.</w:t>
      </w:r>
    </w:p>
    <w:p>
      <w:pPr>
        <w:pStyle w:val="Heading1"/>
      </w:pPr>
      <w:r>
        <w:t>13. RMSProp</w:t>
      </w:r>
    </w:p>
    <w:p>
      <w:r>
        <w:t>RMSProp addresses the accumulation issue by keeping an exponentially weighted moving average of squared gradients.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</w:rPr>
              <w:t xml:space="preserve">Intuition: </w:t>
            </w:r>
            <w:r>
              <w:t>It remembers recent gradient magnitudes rather than treating the entire history equally.</w:t>
            </w:r>
          </w:p>
        </w:tc>
      </w:tr>
    </w:tbl>
    <w:p/>
    <w:p>
      <w:pPr>
        <w:pStyle w:val="Heading1"/>
      </w:pPr>
      <w:r>
        <w:t>14. Adam</w:t>
      </w:r>
    </w:p>
    <w:p>
      <w:r>
        <w:t>Adam combines momentum-like first-moment tracking with adaptive scaling based on second-moment information.</w:t>
      </w:r>
    </w:p>
    <w:p>
      <w:pPr>
        <w:jc w:val="center"/>
      </w:pPr>
      <w:r>
        <w:rPr>
          <w:rFonts w:ascii="Cambria Math" w:hAnsi="Cambria Math"/>
          <w:sz w:val="26"/>
        </w:rPr>
        <w:t>mₜ = β₁mₜ₋₁ + (1−β₁)gₜ</w:t>
      </w:r>
    </w:p>
    <w:p>
      <w:pPr>
        <w:jc w:val="center"/>
      </w:pPr>
      <w:r>
        <w:rPr>
          <w:rFonts w:ascii="Cambria Math" w:hAnsi="Cambria Math"/>
          <w:sz w:val="26"/>
        </w:rPr>
        <w:t>vₜ = β₂vₜ₋₁ + (1−β₂)gₜ²</w:t>
      </w:r>
    </w:p>
    <w:p>
      <w:pPr>
        <w:jc w:val="center"/>
      </w:pPr>
      <w:r>
        <w:rPr>
          <w:rFonts w:ascii="Cambria Math" w:hAnsi="Cambria Math"/>
          <w:sz w:val="26"/>
        </w:rPr>
        <w:t>θₜ₊₁ = θₜ − α m̂ₜ / (√v̂ₜ + 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</w:rPr>
              <w:t xml:space="preserve">Simple explanation: </w:t>
            </w:r>
            <w:r>
              <w:t>Adam tracks both the recent direction of gradients and their typical magnitude, then adapts parameter updates.</w:t>
            </w:r>
          </w:p>
        </w:tc>
      </w:tr>
    </w:tbl>
    <w:p/>
    <w:p>
      <w:pPr>
        <w:pStyle w:val="Heading1"/>
      </w:pPr>
      <w:r>
        <w:t>15. Optimizer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Optimizer</w:t>
            </w:r>
          </w:p>
        </w:tc>
        <w:tc>
          <w:tcPr>
            <w:tcW w:type="dxa" w:w="3360"/>
          </w:tcPr>
          <w:p>
            <w:r>
              <w:t>Main idea</w:t>
            </w:r>
          </w:p>
        </w:tc>
        <w:tc>
          <w:tcPr>
            <w:tcW w:type="dxa" w:w="3360"/>
          </w:tcPr>
          <w:p>
            <w:r>
              <w:t>Useful intuition</w:t>
            </w:r>
          </w:p>
        </w:tc>
      </w:tr>
      <w:tr>
        <w:tc>
          <w:tcPr>
            <w:tcW w:type="dxa" w:w="3360"/>
          </w:tcPr>
          <w:p>
            <w:r>
              <w:t>Gradient Descent</w:t>
            </w:r>
          </w:p>
        </w:tc>
        <w:tc>
          <w:tcPr>
            <w:tcW w:type="dxa" w:w="3360"/>
          </w:tcPr>
          <w:p>
            <w:r>
              <w:t>Current gradient</w:t>
            </w:r>
          </w:p>
        </w:tc>
        <w:tc>
          <w:tcPr>
            <w:tcW w:type="dxa" w:w="3360"/>
          </w:tcPr>
          <w:p>
            <w:r>
              <w:t>Move downhill</w:t>
            </w:r>
          </w:p>
        </w:tc>
      </w:tr>
      <w:tr>
        <w:tc>
          <w:tcPr>
            <w:tcW w:type="dxa" w:w="3360"/>
          </w:tcPr>
          <w:p>
            <w:r>
              <w:t>Momentum</w:t>
            </w:r>
          </w:p>
        </w:tc>
        <w:tc>
          <w:tcPr>
            <w:tcW w:type="dxa" w:w="3360"/>
          </w:tcPr>
          <w:p>
            <w:r>
              <w:t>Gradient + previous movement</w:t>
            </w:r>
          </w:p>
        </w:tc>
        <w:tc>
          <w:tcPr>
            <w:tcW w:type="dxa" w:w="3360"/>
          </w:tcPr>
          <w:p>
            <w:r>
              <w:t>Build useful velocity</w:t>
            </w:r>
          </w:p>
        </w:tc>
      </w:tr>
      <w:tr>
        <w:tc>
          <w:tcPr>
            <w:tcW w:type="dxa" w:w="3360"/>
          </w:tcPr>
          <w:p>
            <w:r>
              <w:t>AdaGrad</w:t>
            </w:r>
          </w:p>
        </w:tc>
        <w:tc>
          <w:tcPr>
            <w:tcW w:type="dxa" w:w="3360"/>
          </w:tcPr>
          <w:p>
            <w:r>
              <w:t>Accumulated squared gradients</w:t>
            </w:r>
          </w:p>
        </w:tc>
        <w:tc>
          <w:tcPr>
            <w:tcW w:type="dxa" w:w="3360"/>
          </w:tcPr>
          <w:p>
            <w:r>
              <w:t>Adapt each parameter's step</w:t>
            </w:r>
          </w:p>
        </w:tc>
      </w:tr>
      <w:tr>
        <w:tc>
          <w:tcPr>
            <w:tcW w:type="dxa" w:w="3360"/>
          </w:tcPr>
          <w:p>
            <w:r>
              <w:t>RMSProp</w:t>
            </w:r>
          </w:p>
        </w:tc>
        <w:tc>
          <w:tcPr>
            <w:tcW w:type="dxa" w:w="3360"/>
          </w:tcPr>
          <w:p>
            <w:r>
              <w:t>Moving average of squared gradients</w:t>
            </w:r>
          </w:p>
        </w:tc>
        <w:tc>
          <w:tcPr>
            <w:tcW w:type="dxa" w:w="3360"/>
          </w:tcPr>
          <w:p>
            <w:r>
              <w:t>Adapt using recent scale</w:t>
            </w:r>
          </w:p>
        </w:tc>
      </w:tr>
      <w:tr>
        <w:tc>
          <w:tcPr>
            <w:tcW w:type="dxa" w:w="3360"/>
          </w:tcPr>
          <w:p>
            <w:r>
              <w:t>Adam</w:t>
            </w:r>
          </w:p>
        </w:tc>
        <w:tc>
          <w:tcPr>
            <w:tcW w:type="dxa" w:w="3360"/>
          </w:tcPr>
          <w:p>
            <w:r>
              <w:t>Momentum + adaptive scaling</w:t>
            </w:r>
          </w:p>
        </w:tc>
        <w:tc>
          <w:tcPr>
            <w:tcW w:type="dxa" w:w="3360"/>
          </w:tcPr>
          <w:p>
            <w:r>
              <w:t>Track direction and magnitude</w:t>
            </w:r>
          </w:p>
        </w:tc>
      </w:tr>
    </w:tbl>
    <w:p>
      <w:pPr>
        <w:pStyle w:val="Heading1"/>
      </w:pPr>
      <w:r>
        <w:t>16. Regularization as Optimization</w:t>
      </w:r>
    </w:p>
    <w:p>
      <w:r>
        <w:t>Regularization changes the objective itself.</w:t>
      </w:r>
    </w:p>
    <w:p>
      <w:pPr>
        <w:jc w:val="center"/>
      </w:pPr>
      <w:r>
        <w:rPr>
          <w:rFonts w:ascii="Cambria Math" w:hAnsi="Cambria Math"/>
          <w:sz w:val="26"/>
        </w:rPr>
        <w:t>Ordinary objective = MSE</w:t>
      </w:r>
    </w:p>
    <w:p>
      <w:pPr>
        <w:jc w:val="center"/>
      </w:pPr>
      <w:r>
        <w:rPr>
          <w:rFonts w:ascii="Cambria Math" w:hAnsi="Cambria Math"/>
          <w:sz w:val="26"/>
        </w:rPr>
        <w:t>Ridge objective = MSE + λ‖θ‖²₂</w:t>
      </w:r>
    </w:p>
    <w:p>
      <w:pPr>
        <w:jc w:val="center"/>
      </w:pPr>
      <w:r>
        <w:rPr>
          <w:rFonts w:ascii="Cambria Math" w:hAnsi="Cambria Math"/>
          <w:sz w:val="26"/>
        </w:rPr>
        <w:t>Lasso objective = MSE + λ‖θ‖₁</w:t>
      </w:r>
    </w:p>
    <w:p>
      <w:r>
        <w:t>The optimizer is therefore solving a different problem. It is not only trying to reduce prediction error; it is also being encouraged to control parameter magnitude.</w:t>
      </w:r>
    </w:p>
    <w:p>
      <w:pPr>
        <w:pStyle w:val="Heading1"/>
      </w:pPr>
      <w:r>
        <w:t>17. Geometric View of Regularization</w:t>
      </w:r>
    </w:p>
    <w:p>
      <w:r>
        <w:t>In parameter space, Ridge corresponds to an L2-type constraint and Lasso to an L1-type constraint. In two dimensions, the L1 constraint has a diamond-like shape with corners.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</w:rPr>
              <w:t xml:space="preserve">Why Lasso can create zeros: </w:t>
            </w:r>
            <w:r>
              <w:t>The corners of the L1 geometry make solutions on coordinate axes more likely, which corresponds to some coefficients becoming exactly zero.</w:t>
            </w:r>
          </w:p>
        </w:tc>
      </w:tr>
    </w:tbl>
    <w:p/>
    <w:p>
      <w:pPr>
        <w:pStyle w:val="Heading1"/>
      </w:pPr>
      <w:r>
        <w:t>18. The Neural Network Connection</w:t>
      </w:r>
    </w:p>
    <w:p>
      <w:r>
        <w:t>A neural network may have millions of parameters, but the basic learning loop is still optimization.</w:t>
      </w:r>
    </w:p>
    <w:p>
      <w:r>
        <w:t>The network performs a forward pass, calculates a loss, uses backpropagation to calculate gradients, and an optimizer updates the parameters.</w:t>
      </w:r>
    </w:p>
    <w:p>
      <w:pPr>
        <w:jc w:val="center"/>
      </w:pPr>
      <w:r>
        <w:rPr>
          <w:rFonts w:ascii="Cambria Math" w:hAnsi="Cambria Math"/>
          <w:sz w:val="26"/>
        </w:rPr>
        <w:t>Forward pass → Loss → Backpropagation → Gradients → Optimizer → Update</w:t>
      </w:r>
    </w:p>
    <w:p>
      <w:pPr>
        <w:pStyle w:val="Heading1"/>
      </w:pPr>
      <w:r>
        <w:t>19. What is Backpropagation?</w:t>
      </w:r>
    </w:p>
    <w:p>
      <w:r>
        <w:t>Backpropagation uses the chain rule of calculus to calculate how the loss changes with respect to parameters throughout a network.</w:t>
      </w:r>
    </w:p>
    <w:p>
      <w:pPr>
        <w:jc w:val="center"/>
      </w:pPr>
      <w:r>
        <w:rPr>
          <w:rFonts w:ascii="Cambria Math" w:hAnsi="Cambria Math"/>
          <w:sz w:val="26"/>
        </w:rPr>
        <w:t>∂L/∂w = (∂L/∂y)(∂y/∂z)(∂z/∂w)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</w:rPr>
              <w:t xml:space="preserve">Key idea: </w:t>
            </w:r>
            <w:r>
              <w:t>Backpropagation calculates gradients. The optimizer uses those gradients to update the parameters.</w:t>
            </w:r>
          </w:p>
        </w:tc>
      </w:tr>
    </w:tbl>
    <w:p/>
    <w:p>
      <w:pPr>
        <w:pStyle w:val="Heading1"/>
      </w:pPr>
      <w:r>
        <w:t>20. Gradient vs Optimizer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Concept</w:t>
            </w:r>
          </w:p>
        </w:tc>
        <w:tc>
          <w:tcPr>
            <w:tcW w:type="dxa" w:w="5040"/>
          </w:tcPr>
          <w:p>
            <w:r>
              <w:t>Question it answers</w:t>
            </w:r>
          </w:p>
        </w:tc>
      </w:tr>
      <w:tr>
        <w:tc>
          <w:tcPr>
            <w:tcW w:type="dxa" w:w="5040"/>
          </w:tcPr>
          <w:p>
            <w:r>
              <w:t>Loss</w:t>
            </w:r>
          </w:p>
        </w:tc>
        <w:tc>
          <w:tcPr>
            <w:tcW w:type="dxa" w:w="5040"/>
          </w:tcPr>
          <w:p>
            <w:r>
              <w:t>How wrong is the model?</w:t>
            </w:r>
          </w:p>
        </w:tc>
      </w:tr>
      <w:tr>
        <w:tc>
          <w:tcPr>
            <w:tcW w:type="dxa" w:w="5040"/>
          </w:tcPr>
          <w:p>
            <w:r>
              <w:t>Gradient</w:t>
            </w:r>
          </w:p>
        </w:tc>
        <w:tc>
          <w:tcPr>
            <w:tcW w:type="dxa" w:w="5040"/>
          </w:tcPr>
          <w:p>
            <w:r>
              <w:t>How does the loss change with the parameters?</w:t>
            </w:r>
          </w:p>
        </w:tc>
      </w:tr>
      <w:tr>
        <w:tc>
          <w:tcPr>
            <w:tcW w:type="dxa" w:w="5040"/>
          </w:tcPr>
          <w:p>
            <w:r>
              <w:t>Optimizer</w:t>
            </w:r>
          </w:p>
        </w:tc>
        <w:tc>
          <w:tcPr>
            <w:tcW w:type="dxa" w:w="5040"/>
          </w:tcPr>
          <w:p>
            <w:r>
              <w:t>How should we use the gradient to update parameters?</w:t>
            </w:r>
          </w:p>
        </w:tc>
      </w:tr>
      <w:tr>
        <w:tc>
          <w:tcPr>
            <w:tcW w:type="dxa" w:w="5040"/>
          </w:tcPr>
          <w:p>
            <w:r>
              <w:t>Learning rate</w:t>
            </w:r>
          </w:p>
        </w:tc>
        <w:tc>
          <w:tcPr>
            <w:tcW w:type="dxa" w:w="5040"/>
          </w:tcPr>
          <w:p>
            <w:r>
              <w:t>How large should the update be?</w:t>
            </w:r>
          </w:p>
        </w:tc>
      </w:tr>
    </w:tbl>
    <w:p>
      <w:pPr>
        <w:pStyle w:val="Heading1"/>
      </w:pPr>
      <w:r>
        <w:t>21. Day 2 Practical Experiments</w:t>
      </w:r>
    </w:p>
    <w:p>
      <w:r>
        <w:t>1. Visualize a two-parameter loss landscape.</w:t>
      </w:r>
    </w:p>
    <w:p>
      <w:r>
        <w:t>2. Run Gradient Descent from a starting point.</w:t>
      </w:r>
    </w:p>
    <w:p>
      <w:r>
        <w:t>3. Plot the optimization trajectory.</w:t>
      </w:r>
    </w:p>
    <w:p>
      <w:r>
        <w:t>4. Change the learning rate and observe slow, stable and unstable behaviour.</w:t>
      </w:r>
    </w:p>
    <w:p>
      <w:r>
        <w:t>5. Compare Batch GD, SGD and Mini-Batch GD.</w:t>
      </w:r>
    </w:p>
    <w:p>
      <w:r>
        <w:t>6. Compare Gradient Descent and Momentum.</w:t>
      </w:r>
    </w:p>
    <w:p>
      <w:r>
        <w:t>7. Compare GD, Momentum, AdaGrad, RMSProp and Adam.</w:t>
      </w:r>
    </w:p>
    <w:p>
      <w:r>
        <w:t>8. Observe how regularization changes the objective.</w:t>
      </w:r>
    </w:p>
    <w:p>
      <w:r>
        <w:t>9. Connect the optimization loop to neural-network training.</w:t>
      </w:r>
    </w:p>
    <w:p>
      <w:pPr>
        <w:pStyle w:val="Heading1"/>
      </w:pPr>
      <w:r>
        <w:t>22. Quick Revision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Term</w:t>
            </w:r>
          </w:p>
        </w:tc>
        <w:tc>
          <w:tcPr>
            <w:tcW w:type="dxa" w:w="5040"/>
          </w:tcPr>
          <w:p>
            <w:r>
              <w:t>Simple meaning</w:t>
            </w:r>
          </w:p>
        </w:tc>
      </w:tr>
      <w:tr>
        <w:tc>
          <w:tcPr>
            <w:tcW w:type="dxa" w:w="5040"/>
          </w:tcPr>
          <w:p>
            <w:r>
              <w:t>Optimization</w:t>
            </w:r>
          </w:p>
        </w:tc>
        <w:tc>
          <w:tcPr>
            <w:tcW w:type="dxa" w:w="5040"/>
          </w:tcPr>
          <w:p>
            <w:r>
              <w:t>Finding parameters that minimize an objective.</w:t>
            </w:r>
          </w:p>
        </w:tc>
      </w:tr>
      <w:tr>
        <w:tc>
          <w:tcPr>
            <w:tcW w:type="dxa" w:w="5040"/>
          </w:tcPr>
          <w:p>
            <w:r>
              <w:t>Loss landscape</w:t>
            </w:r>
          </w:p>
        </w:tc>
        <w:tc>
          <w:tcPr>
            <w:tcW w:type="dxa" w:w="5040"/>
          </w:tcPr>
          <w:p>
            <w:r>
              <w:t>How the objective changes across parameter space.</w:t>
            </w:r>
          </w:p>
        </w:tc>
      </w:tr>
      <w:tr>
        <w:tc>
          <w:tcPr>
            <w:tcW w:type="dxa" w:w="5040"/>
          </w:tcPr>
          <w:p>
            <w:r>
              <w:t>Gradient</w:t>
            </w:r>
          </w:p>
        </w:tc>
        <w:tc>
          <w:tcPr>
            <w:tcW w:type="dxa" w:w="5040"/>
          </w:tcPr>
          <w:p>
            <w:r>
              <w:t>Direction of steepest local increase.</w:t>
            </w:r>
          </w:p>
        </w:tc>
      </w:tr>
      <w:tr>
        <w:tc>
          <w:tcPr>
            <w:tcW w:type="dxa" w:w="5040"/>
          </w:tcPr>
          <w:p>
            <w:r>
              <w:t>Negative gradient</w:t>
            </w:r>
          </w:p>
        </w:tc>
        <w:tc>
          <w:tcPr>
            <w:tcW w:type="dxa" w:w="5040"/>
          </w:tcPr>
          <w:p>
            <w:r>
              <w:t>Direction of steepest local decrease.</w:t>
            </w:r>
          </w:p>
        </w:tc>
      </w:tr>
      <w:tr>
        <w:tc>
          <w:tcPr>
            <w:tcW w:type="dxa" w:w="5040"/>
          </w:tcPr>
          <w:p>
            <w:r>
              <w:t>Learning rate</w:t>
            </w:r>
          </w:p>
        </w:tc>
        <w:tc>
          <w:tcPr>
            <w:tcW w:type="dxa" w:w="5040"/>
          </w:tcPr>
          <w:p>
            <w:r>
              <w:t>Controls update size.</w:t>
            </w:r>
          </w:p>
        </w:tc>
      </w:tr>
      <w:tr>
        <w:tc>
          <w:tcPr>
            <w:tcW w:type="dxa" w:w="5040"/>
          </w:tcPr>
          <w:p>
            <w:r>
              <w:t>Convex</w:t>
            </w:r>
          </w:p>
        </w:tc>
        <w:tc>
          <w:tcPr>
            <w:tcW w:type="dxa" w:w="5040"/>
          </w:tcPr>
          <w:p>
            <w:r>
              <w:t>A local minimum is also a global minimum for a convex objective.</w:t>
            </w:r>
          </w:p>
        </w:tc>
      </w:tr>
      <w:tr>
        <w:tc>
          <w:tcPr>
            <w:tcW w:type="dxa" w:w="5040"/>
          </w:tcPr>
          <w:p>
            <w:r>
              <w:t>Momentum</w:t>
            </w:r>
          </w:p>
        </w:tc>
        <w:tc>
          <w:tcPr>
            <w:tcW w:type="dxa" w:w="5040"/>
          </w:tcPr>
          <w:p>
            <w:r>
              <w:t>Uses previous update information to improve movement.</w:t>
            </w:r>
          </w:p>
        </w:tc>
      </w:tr>
      <w:tr>
        <w:tc>
          <w:tcPr>
            <w:tcW w:type="dxa" w:w="5040"/>
          </w:tcPr>
          <w:p>
            <w:r>
              <w:t>AdaGrad</w:t>
            </w:r>
          </w:p>
        </w:tc>
        <w:tc>
          <w:tcPr>
            <w:tcW w:type="dxa" w:w="5040"/>
          </w:tcPr>
          <w:p>
            <w:r>
              <w:t>Adapts learning rates using accumulated squared gradients.</w:t>
            </w:r>
          </w:p>
        </w:tc>
      </w:tr>
      <w:tr>
        <w:tc>
          <w:tcPr>
            <w:tcW w:type="dxa" w:w="5040"/>
          </w:tcPr>
          <w:p>
            <w:r>
              <w:t>RMSProp</w:t>
            </w:r>
          </w:p>
        </w:tc>
        <w:tc>
          <w:tcPr>
            <w:tcW w:type="dxa" w:w="5040"/>
          </w:tcPr>
          <w:p>
            <w:r>
              <w:t>Uses a moving average of squared gradients.</w:t>
            </w:r>
          </w:p>
        </w:tc>
      </w:tr>
      <w:tr>
        <w:tc>
          <w:tcPr>
            <w:tcW w:type="dxa" w:w="5040"/>
          </w:tcPr>
          <w:p>
            <w:r>
              <w:t>Adam</w:t>
            </w:r>
          </w:p>
        </w:tc>
        <w:tc>
          <w:tcPr>
            <w:tcW w:type="dxa" w:w="5040"/>
          </w:tcPr>
          <w:p>
            <w:r>
              <w:t>Combines momentum-like tracking and adaptive scaling.</w:t>
            </w:r>
          </w:p>
        </w:tc>
      </w:tr>
      <w:tr>
        <w:tc>
          <w:tcPr>
            <w:tcW w:type="dxa" w:w="5040"/>
          </w:tcPr>
          <w:p>
            <w:r>
              <w:t>Regularization</w:t>
            </w:r>
          </w:p>
        </w:tc>
        <w:tc>
          <w:tcPr>
            <w:tcW w:type="dxa" w:w="5040"/>
          </w:tcPr>
          <w:p>
            <w:r>
              <w:t>Adds a penalty to the objective.</w:t>
            </w:r>
          </w:p>
        </w:tc>
      </w:tr>
      <w:tr>
        <w:tc>
          <w:tcPr>
            <w:tcW w:type="dxa" w:w="5040"/>
          </w:tcPr>
          <w:p>
            <w:r>
              <w:t>Backpropagation</w:t>
            </w:r>
          </w:p>
        </w:tc>
        <w:tc>
          <w:tcPr>
            <w:tcW w:type="dxa" w:w="5040"/>
          </w:tcPr>
          <w:p>
            <w:r>
              <w:t>Uses the chain rule to calculate neural-network gradients.</w:t>
            </w:r>
          </w:p>
        </w:tc>
      </w:tr>
    </w:tbl>
    <w:p>
      <w:pPr>
        <w:pStyle w:val="Heading1"/>
      </w:pPr>
      <w:r>
        <w:t>23. Self-Check Questions</w:t>
      </w:r>
    </w:p>
    <w:p>
      <w:r>
        <w:t>1. What is an optimization problem?</w:t>
      </w:r>
    </w:p>
    <w:p>
      <w:r>
        <w:t>2. What does a loss landscape represent?</w:t>
      </w:r>
    </w:p>
    <w:p>
      <w:r>
        <w:t>3. What does a gradient tell us?</w:t>
      </w:r>
    </w:p>
    <w:p>
      <w:r>
        <w:t>4. Why do we subtract the gradient?</w:t>
      </w:r>
    </w:p>
    <w:p>
      <w:r>
        <w:t>5. What happens when the learning rate is too small?</w:t>
      </w:r>
    </w:p>
    <w:p>
      <w:r>
        <w:t>6. What happens when it is too large?</w:t>
      </w:r>
    </w:p>
    <w:p>
      <w:r>
        <w:t>7. Why can poor feature scaling cause zig-zagging?</w:t>
      </w:r>
    </w:p>
    <w:p>
      <w:r>
        <w:t>8. What is the difference between Batch GD, SGD and Mini-Batch GD?</w:t>
      </w:r>
    </w:p>
    <w:p>
      <w:r>
        <w:t>9. What problem does Momentum try to solve?</w:t>
      </w:r>
    </w:p>
    <w:p>
      <w:r>
        <w:t>10. How does AdaGrad adapt its updates?</w:t>
      </w:r>
    </w:p>
    <w:p>
      <w:r>
        <w:t>11. Why does RMSProp use a moving average?</w:t>
      </w:r>
    </w:p>
    <w:p>
      <w:r>
        <w:t>12. What two ideas are combined in Adam?</w:t>
      </w:r>
    </w:p>
    <w:p>
      <w:r>
        <w:t>13. How does regularization change an optimization problem?</w:t>
      </w:r>
    </w:p>
    <w:p>
      <w:r>
        <w:t>14. What is backpropagation?</w:t>
      </w:r>
    </w:p>
    <w:p>
      <w:r>
        <w:t>15. What is the difference between a gradient and an optimizer?</w:t>
      </w:r>
    </w:p>
    <w:p>
      <w:r>
        <w:t>16. Why is neural-network training still an optimization problem?</w:t>
      </w:r>
    </w:p>
    <w:p>
      <w:pPr>
        <w:pStyle w:val="Heading1"/>
      </w:pPr>
      <w:r>
        <w:t>Final Takeaway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</w:rPr>
              <w:t xml:space="preserve">Remember: </w:t>
            </w:r>
            <w:r>
              <w:t>Day 1 asked what we are optimizing. Day 2 asks how we move through that objective efficiently and what happens when the optimization dynamics go wrong.</w:t>
            </w:r>
          </w:p>
        </w:tc>
      </w:tr>
    </w:tbl>
    <w:p/>
    <w:p>
      <w:r>
        <w:t>The same fundamental loop appears again in deep learning: forward pass → loss → gradient calculation → parameter update → repeat.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ML Boot Camp • Day 2 • Student Reference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