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D3158A" w:rsidRPr="00A71632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632">
        <w:rPr>
          <w:rFonts w:ascii="Times New Roman" w:eastAsia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D3158A" w:rsidRPr="00A71632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71632">
        <w:rPr>
          <w:rFonts w:ascii="Times New Roman" w:eastAsia="Times New Roman" w:hAnsi="Times New Roman" w:cs="Times New Roman"/>
          <w:b/>
          <w:sz w:val="28"/>
          <w:szCs w:val="28"/>
        </w:rPr>
        <w:t>(ФГБОУ ВО «ВятГУ»)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4F33D7" w:rsidRDefault="00C65C7D" w:rsidP="00044A61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«</w:t>
      </w:r>
      <w:r w:rsidR="00093B5C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Моделирование операционного автомата в </w:t>
      </w:r>
    </w:p>
    <w:p w:rsidR="00D3158A" w:rsidRDefault="00093B5C" w:rsidP="00044A61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сапр </w:t>
      </w:r>
      <w:r>
        <w:rPr>
          <w:rFonts w:ascii="Times New Roman" w:eastAsia="Calibri" w:hAnsi="Times New Roman" w:cs="Times New Roman"/>
          <w:caps/>
          <w:color w:val="000000"/>
          <w:sz w:val="28"/>
          <w:szCs w:val="28"/>
          <w:lang w:val="en-US"/>
        </w:rPr>
        <w:t>quartus</w:t>
      </w:r>
      <w:r w:rsidR="00F04624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 xml:space="preserve"> </w:t>
      </w:r>
      <w:r w:rsidR="00F04624">
        <w:rPr>
          <w:rFonts w:ascii="Times New Roman" w:eastAsia="Calibri" w:hAnsi="Times New Roman" w:cs="Times New Roman"/>
          <w:caps/>
          <w:color w:val="000000"/>
          <w:sz w:val="28"/>
          <w:szCs w:val="28"/>
          <w:lang w:val="en-US"/>
        </w:rPr>
        <w:t>II</w:t>
      </w:r>
      <w:r w:rsidR="00C65C7D">
        <w:rPr>
          <w:rFonts w:ascii="Times New Roman" w:eastAsia="Calibri" w:hAnsi="Times New Roman" w:cs="Times New Roman"/>
          <w:caps/>
          <w:color w:val="000000"/>
          <w:sz w:val="28"/>
          <w:szCs w:val="28"/>
        </w:rPr>
        <w:t>»</w:t>
      </w:r>
    </w:p>
    <w:p w:rsidR="00C65C7D" w:rsidRPr="00C65C7D" w:rsidRDefault="00C65C7D" w:rsidP="00C65C7D">
      <w:pPr>
        <w:spacing w:after="0" w:line="240" w:lineRule="auto"/>
        <w:jc w:val="center"/>
        <w:rPr>
          <w:rFonts w:ascii="Times New Roman" w:eastAsia="Calibri" w:hAnsi="Times New Roman" w:cs="Times New Roman"/>
          <w:caps/>
          <w:color w:val="000000"/>
          <w:sz w:val="28"/>
          <w:szCs w:val="28"/>
        </w:rPr>
      </w:pPr>
    </w:p>
    <w:p w:rsidR="00D3158A" w:rsidRPr="00623655" w:rsidRDefault="00091C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1D5BB3">
        <w:rPr>
          <w:rFonts w:ascii="Times New Roman" w:eastAsia="Times New Roman" w:hAnsi="Times New Roman" w:cs="Times New Roman"/>
          <w:sz w:val="28"/>
          <w:szCs w:val="28"/>
        </w:rPr>
        <w:t>3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 xml:space="preserve"> дисциплины</w:t>
      </w:r>
    </w:p>
    <w:p w:rsidR="00D3158A" w:rsidRPr="00623655" w:rsidRDefault="0032031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C08FF">
        <w:rPr>
          <w:rFonts w:ascii="Times New Roman" w:eastAsia="Times New Roman" w:hAnsi="Times New Roman" w:cs="Times New Roman"/>
          <w:sz w:val="28"/>
          <w:szCs w:val="28"/>
        </w:rPr>
        <w:t xml:space="preserve">Теория </w:t>
      </w:r>
      <w:r w:rsidR="004F33D7">
        <w:rPr>
          <w:rFonts w:ascii="Times New Roman" w:eastAsia="Times New Roman" w:hAnsi="Times New Roman" w:cs="Times New Roman"/>
          <w:sz w:val="28"/>
          <w:szCs w:val="28"/>
        </w:rPr>
        <w:t>а</w:t>
      </w:r>
      <w:r w:rsidR="006C08FF">
        <w:rPr>
          <w:rFonts w:ascii="Times New Roman" w:eastAsia="Times New Roman" w:hAnsi="Times New Roman" w:cs="Times New Roman"/>
          <w:sz w:val="28"/>
          <w:szCs w:val="28"/>
        </w:rPr>
        <w:t>втоматов</w:t>
      </w:r>
      <w:r w:rsidRPr="00623655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Pr="00623655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Default="00D3158A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130052" w:rsidRPr="00623655" w:rsidRDefault="00130052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</w:rPr>
      </w:pPr>
    </w:p>
    <w:p w:rsidR="00D3158A" w:rsidRDefault="00D3158A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0052" w:rsidRDefault="00130052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130052" w:rsidRPr="00623655" w:rsidRDefault="00130052" w:rsidP="00130052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D3158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3158A" w:rsidRPr="00623655" w:rsidRDefault="00736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>Выполнил студент группы ИВТ-</w:t>
      </w:r>
      <w:r w:rsidR="00C021D4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623655">
        <w:rPr>
          <w:rFonts w:ascii="Times New Roman" w:eastAsia="Times New Roman" w:hAnsi="Times New Roman" w:cs="Times New Roman"/>
          <w:sz w:val="28"/>
          <w:szCs w:val="28"/>
        </w:rPr>
        <w:t>1_________________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__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_/</w:t>
      </w:r>
      <w:r w:rsidR="003F7679">
        <w:rPr>
          <w:rFonts w:ascii="Times New Roman" w:eastAsia="Times New Roman" w:hAnsi="Times New Roman" w:cs="Times New Roman"/>
          <w:sz w:val="28"/>
          <w:szCs w:val="28"/>
        </w:rPr>
        <w:t>Щесняк Д.С.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3158A" w:rsidRPr="00623655" w:rsidRDefault="007361C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23655">
        <w:rPr>
          <w:rFonts w:ascii="Times New Roman" w:eastAsia="Times New Roman" w:hAnsi="Times New Roman" w:cs="Times New Roman"/>
          <w:sz w:val="28"/>
          <w:szCs w:val="28"/>
        </w:rPr>
        <w:t xml:space="preserve">Проверил 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доцент</w:t>
      </w:r>
      <w:r w:rsidR="00A107B3">
        <w:rPr>
          <w:rFonts w:ascii="Times New Roman" w:eastAsia="Times New Roman" w:hAnsi="Times New Roman" w:cs="Times New Roman"/>
          <w:sz w:val="28"/>
          <w:szCs w:val="28"/>
        </w:rPr>
        <w:t xml:space="preserve"> кафедры ЭВМ___</w:t>
      </w:r>
      <w:r w:rsidR="00833648">
        <w:rPr>
          <w:rFonts w:ascii="Times New Roman" w:eastAsia="Times New Roman" w:hAnsi="Times New Roman" w:cs="Times New Roman"/>
          <w:sz w:val="28"/>
          <w:szCs w:val="28"/>
        </w:rPr>
        <w:t>_______________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____</w:t>
      </w:r>
      <w:r w:rsidR="00833648">
        <w:rPr>
          <w:rFonts w:ascii="Times New Roman" w:eastAsia="Times New Roman" w:hAnsi="Times New Roman" w:cs="Times New Roman"/>
          <w:sz w:val="28"/>
          <w:szCs w:val="28"/>
        </w:rPr>
        <w:t>/</w:t>
      </w:r>
      <w:r w:rsidR="007B7A34">
        <w:rPr>
          <w:rFonts w:ascii="Times New Roman" w:eastAsia="Times New Roman" w:hAnsi="Times New Roman" w:cs="Times New Roman"/>
          <w:sz w:val="28"/>
          <w:szCs w:val="28"/>
        </w:rPr>
        <w:t>Мельцов В.Ю</w:t>
      </w:r>
      <w:r w:rsidR="002638AC">
        <w:rPr>
          <w:rFonts w:ascii="Times New Roman" w:eastAsia="Times New Roman" w:hAnsi="Times New Roman" w:cs="Times New Roman"/>
          <w:sz w:val="28"/>
          <w:szCs w:val="28"/>
        </w:rPr>
        <w:t>.</w:t>
      </w:r>
      <w:r w:rsidR="00320316" w:rsidRPr="00623655">
        <w:rPr>
          <w:rFonts w:ascii="Times New Roman" w:eastAsia="Times New Roman" w:hAnsi="Times New Roman" w:cs="Times New Roman"/>
          <w:sz w:val="28"/>
          <w:szCs w:val="28"/>
        </w:rPr>
        <w:t>/</w:t>
      </w:r>
    </w:p>
    <w:p w:rsidR="00D3158A" w:rsidRPr="00623655" w:rsidRDefault="00D3158A">
      <w:pPr>
        <w:spacing w:after="0" w:line="240" w:lineRule="auto"/>
        <w:rPr>
          <w:rFonts w:ascii="Calibri" w:eastAsia="Calibri" w:hAnsi="Calibri" w:cs="Calibri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20FE7" w:rsidRDefault="00B20FE7" w:rsidP="00B20FE7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8545D" w:rsidRDefault="0098545D" w:rsidP="00C74A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61A6B" w:rsidRDefault="00256C3C" w:rsidP="006D1D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Киров 2016</w:t>
      </w:r>
    </w:p>
    <w:p w:rsidR="00C74A8D" w:rsidRDefault="00C74A8D" w:rsidP="00C74A8D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Постановка задачи</w:t>
      </w:r>
    </w:p>
    <w:p w:rsidR="00C67626" w:rsidRDefault="00C67626" w:rsidP="00C67626"/>
    <w:p w:rsidR="001E7997" w:rsidRDefault="00C67626" w:rsidP="00B8097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7626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="00237C85">
        <w:rPr>
          <w:rFonts w:ascii="Times New Roman" w:hAnsi="Times New Roman" w:cs="Times New Roman"/>
          <w:sz w:val="28"/>
          <w:szCs w:val="28"/>
        </w:rPr>
        <w:t>операционный автомат (ОА)</w:t>
      </w:r>
      <w:r w:rsidR="00FB2CFE" w:rsidRPr="00FB2CFE">
        <w:rPr>
          <w:rFonts w:ascii="Times New Roman" w:hAnsi="Times New Roman" w:cs="Times New Roman"/>
          <w:sz w:val="28"/>
          <w:szCs w:val="28"/>
        </w:rPr>
        <w:t xml:space="preserve"> </w:t>
      </w:r>
      <w:r w:rsidR="00FB2CFE">
        <w:rPr>
          <w:rFonts w:ascii="Times New Roman" w:hAnsi="Times New Roman" w:cs="Times New Roman"/>
          <w:sz w:val="28"/>
          <w:szCs w:val="28"/>
        </w:rPr>
        <w:t>и управляющий автомат (УА)</w:t>
      </w:r>
      <w:r w:rsidRPr="00C67626">
        <w:rPr>
          <w:rFonts w:ascii="Times New Roman" w:hAnsi="Times New Roman" w:cs="Times New Roman"/>
          <w:sz w:val="28"/>
          <w:szCs w:val="28"/>
        </w:rPr>
        <w:t xml:space="preserve">, реализующий операцию </w:t>
      </w:r>
      <w:r w:rsidR="000608B3">
        <w:rPr>
          <w:rFonts w:ascii="Times New Roman" w:hAnsi="Times New Roman" w:cs="Times New Roman"/>
          <w:sz w:val="28"/>
          <w:szCs w:val="28"/>
        </w:rPr>
        <w:t>умножения чисел с плавающей запятой вторым способом с автоматической коррекцией с порядками.</w:t>
      </w:r>
      <w:r w:rsidRPr="00C6762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37C85" w:rsidRDefault="00C67626" w:rsidP="00B8097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7626">
        <w:rPr>
          <w:rFonts w:ascii="Times New Roman" w:hAnsi="Times New Roman" w:cs="Times New Roman"/>
          <w:sz w:val="28"/>
          <w:szCs w:val="28"/>
        </w:rPr>
        <w:t xml:space="preserve">Собрать схему разработанного автомата в САПР </w:t>
      </w:r>
      <w:r w:rsidRPr="00C67626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C67626">
        <w:rPr>
          <w:rFonts w:ascii="Times New Roman" w:hAnsi="Times New Roman" w:cs="Times New Roman"/>
          <w:sz w:val="28"/>
          <w:szCs w:val="28"/>
        </w:rPr>
        <w:t xml:space="preserve"> и убедиться в работоспособности автомата. </w:t>
      </w:r>
    </w:p>
    <w:p w:rsidR="00B8097F" w:rsidRPr="00C67626" w:rsidRDefault="00B8097F" w:rsidP="00B8097F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8B7F17" w:rsidRPr="00751AD2" w:rsidRDefault="00C74A8D" w:rsidP="00751AD2">
      <w:pPr>
        <w:pStyle w:val="1"/>
        <w:spacing w:line="360" w:lineRule="auto"/>
        <w:rPr>
          <w:rFonts w:cs="Times New Roman"/>
          <w:szCs w:val="28"/>
        </w:rPr>
      </w:pPr>
      <w:r w:rsidRPr="00C74A8D">
        <w:rPr>
          <w:rFonts w:cs="Times New Roman"/>
          <w:szCs w:val="28"/>
        </w:rPr>
        <w:t xml:space="preserve">Описание </w:t>
      </w:r>
      <w:r w:rsidR="00B44C20">
        <w:rPr>
          <w:rFonts w:cs="Times New Roman"/>
          <w:szCs w:val="28"/>
        </w:rPr>
        <w:t>разработанного ОА</w:t>
      </w:r>
    </w:p>
    <w:p w:rsidR="008B7F17" w:rsidRPr="00F077B1" w:rsidRDefault="00C74A8D" w:rsidP="00F077B1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C74A8D">
        <w:rPr>
          <w:sz w:val="28"/>
          <w:szCs w:val="28"/>
        </w:rPr>
        <w:t>Управляющие сигналы</w:t>
      </w:r>
    </w:p>
    <w:p w:rsidR="007E7036" w:rsidRDefault="00EA31A1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A31A1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EA31A1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 xml:space="preserve">сброс регистров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EA31A1">
        <w:rPr>
          <w:rFonts w:ascii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EA31A1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EA31A1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числа «1011»</w:t>
      </w:r>
      <w:r w:rsidR="0040102B" w:rsidRPr="0040102B">
        <w:rPr>
          <w:rFonts w:ascii="Times New Roman" w:hAnsi="Times New Roman" w:cs="Times New Roman"/>
          <w:sz w:val="28"/>
          <w:szCs w:val="28"/>
        </w:rPr>
        <w:t xml:space="preserve">, </w:t>
      </w:r>
      <w:r w:rsidR="0040102B">
        <w:rPr>
          <w:rFonts w:ascii="Times New Roman" w:hAnsi="Times New Roman" w:cs="Times New Roman"/>
          <w:sz w:val="28"/>
          <w:szCs w:val="28"/>
        </w:rPr>
        <w:t>сброс триггера Т3</w:t>
      </w:r>
    </w:p>
    <w:p w:rsidR="0040102B" w:rsidRPr="0040102B" w:rsidRDefault="0040102B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102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4010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0102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0102B">
        <w:rPr>
          <w:rFonts w:ascii="Times New Roman" w:hAnsi="Times New Roman" w:cs="Times New Roman"/>
          <w:sz w:val="28"/>
          <w:szCs w:val="28"/>
        </w:rPr>
        <w:t xml:space="preserve">4, </w:t>
      </w:r>
      <w:r>
        <w:rPr>
          <w:rFonts w:ascii="Times New Roman" w:hAnsi="Times New Roman" w:cs="Times New Roman"/>
          <w:sz w:val="28"/>
          <w:szCs w:val="28"/>
        </w:rPr>
        <w:t>подача сигнала на Т1</w:t>
      </w:r>
    </w:p>
    <w:p w:rsidR="0040102B" w:rsidRDefault="0040102B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40102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40102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0102B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40102B">
        <w:rPr>
          <w:rFonts w:ascii="Times New Roman" w:hAnsi="Times New Roman" w:cs="Times New Roman"/>
          <w:sz w:val="28"/>
          <w:szCs w:val="28"/>
        </w:rPr>
        <w:t>4</w:t>
      </w:r>
    </w:p>
    <w:p w:rsidR="00B227E5" w:rsidRPr="00B227E5" w:rsidRDefault="00B227E5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B227E5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сдвиг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227E5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B227E5">
        <w:rPr>
          <w:rFonts w:ascii="Times New Roman" w:hAnsi="Times New Roman" w:cs="Times New Roman"/>
          <w:sz w:val="28"/>
          <w:szCs w:val="28"/>
        </w:rPr>
        <w:t xml:space="preserve">2, </w:t>
      </w:r>
      <w:r>
        <w:rPr>
          <w:rFonts w:ascii="Times New Roman" w:hAnsi="Times New Roman" w:cs="Times New Roman"/>
          <w:sz w:val="28"/>
          <w:szCs w:val="28"/>
        </w:rPr>
        <w:t xml:space="preserve">декремент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CT</w:t>
      </w:r>
      <w:r w:rsidRPr="00B227E5">
        <w:rPr>
          <w:rFonts w:ascii="Times New Roman" w:hAnsi="Times New Roman" w:cs="Times New Roman"/>
          <w:sz w:val="28"/>
          <w:szCs w:val="28"/>
        </w:rPr>
        <w:t>1</w:t>
      </w:r>
    </w:p>
    <w:p w:rsidR="00B227E5" w:rsidRPr="001D5BB3" w:rsidRDefault="00B227E5" w:rsidP="00EA31A1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D5BB3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1D5BB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hAnsi="Times New Roman" w:cs="Times New Roman"/>
          <w:sz w:val="28"/>
          <w:szCs w:val="28"/>
          <w:lang w:val="en-US"/>
        </w:rPr>
        <w:t>RG</w:t>
      </w:r>
      <w:r w:rsidRPr="001D5BB3">
        <w:rPr>
          <w:rFonts w:ascii="Times New Roman" w:hAnsi="Times New Roman" w:cs="Times New Roman"/>
          <w:sz w:val="28"/>
          <w:szCs w:val="28"/>
        </w:rPr>
        <w:t>3</w:t>
      </w:r>
    </w:p>
    <w:p w:rsidR="00B227E5" w:rsidRP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eastAsia="Times New Roman" w:hAnsi="Times New Roman" w:cs="Times New Roman"/>
          <w:sz w:val="28"/>
          <w:szCs w:val="28"/>
          <w:vertAlign w:val="subscript"/>
        </w:rPr>
        <w:t>5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 – сдвиг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RG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3,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декремент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227E5" w:rsidRP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6 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запись 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CT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>2</w:t>
      </w:r>
    </w:p>
    <w:p w:rsid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eastAsia="Times New Roman" w:hAnsi="Times New Roman" w:cs="Times New Roman"/>
          <w:sz w:val="28"/>
          <w:szCs w:val="28"/>
          <w:vertAlign w:val="subscript"/>
        </w:rPr>
        <w:t>7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установка флага ПРС</w:t>
      </w:r>
    </w:p>
    <w:p w:rsid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B227E5">
        <w:rPr>
          <w:rFonts w:ascii="Times New Roman" w:eastAsia="Times New Roman" w:hAnsi="Times New Roman" w:cs="Times New Roman"/>
          <w:sz w:val="28"/>
          <w:szCs w:val="28"/>
          <w:vertAlign w:val="subscript"/>
        </w:rPr>
        <w:t xml:space="preserve">8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227E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управляемый декремент на СТ2</w:t>
      </w:r>
    </w:p>
    <w:p w:rsidR="00B227E5" w:rsidRPr="00B227E5" w:rsidRDefault="00B227E5" w:rsidP="00EA31A1">
      <w:pPr>
        <w:ind w:left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Y</w:t>
      </w:r>
      <w:r w:rsidRPr="001D5BB3">
        <w:rPr>
          <w:rFonts w:ascii="Times New Roman" w:eastAsia="Times New Roman" w:hAnsi="Times New Roman" w:cs="Times New Roman"/>
          <w:sz w:val="28"/>
          <w:szCs w:val="28"/>
          <w:vertAlign w:val="subscript"/>
        </w:rPr>
        <w:t>9</w:t>
      </w:r>
      <w:r w:rsidRPr="001D5BB3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подача сигнала на усилитель</w:t>
      </w:r>
    </w:p>
    <w:p w:rsidR="00F077B1" w:rsidRPr="00F077B1" w:rsidRDefault="008B7F17" w:rsidP="00F077B1">
      <w:pPr>
        <w:pStyle w:val="aa"/>
        <w:numPr>
          <w:ilvl w:val="0"/>
          <w:numId w:val="17"/>
        </w:numPr>
        <w:spacing w:line="360" w:lineRule="auto"/>
        <w:rPr>
          <w:sz w:val="28"/>
          <w:szCs w:val="28"/>
        </w:rPr>
      </w:pPr>
      <w:r w:rsidRPr="008B7F17">
        <w:rPr>
          <w:sz w:val="28"/>
          <w:szCs w:val="28"/>
        </w:rPr>
        <w:t>Осведомительные сигналы</w:t>
      </w:r>
    </w:p>
    <w:p w:rsidR="008B7F17" w:rsidRPr="008B7F17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>X – проверка наличия операндов на входной шине;</w:t>
      </w:r>
    </w:p>
    <w:p w:rsidR="008B7F17" w:rsidRPr="008B7F17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 xml:space="preserve">P0 – </w:t>
      </w:r>
      <w:r w:rsidR="00E46D45">
        <w:rPr>
          <w:rFonts w:ascii="Times New Roman" w:hAnsi="Times New Roman" w:cs="Times New Roman"/>
          <w:sz w:val="28"/>
          <w:szCs w:val="28"/>
        </w:rPr>
        <w:t>Проверка операнда на 0</w:t>
      </w:r>
      <w:r w:rsidRPr="008B7F17">
        <w:rPr>
          <w:rFonts w:ascii="Times New Roman" w:hAnsi="Times New Roman" w:cs="Times New Roman"/>
          <w:sz w:val="28"/>
          <w:szCs w:val="28"/>
        </w:rPr>
        <w:t>;</w:t>
      </w:r>
    </w:p>
    <w:p w:rsidR="008B7F17" w:rsidRPr="008B7F17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>P1 –</w:t>
      </w:r>
      <w:r w:rsidR="00E46D45">
        <w:rPr>
          <w:rFonts w:ascii="Times New Roman" w:hAnsi="Times New Roman" w:cs="Times New Roman"/>
          <w:sz w:val="28"/>
          <w:szCs w:val="28"/>
        </w:rPr>
        <w:t xml:space="preserve"> сигнал нормализованности мантиссы</w:t>
      </w:r>
      <w:r w:rsidRPr="008B7F17">
        <w:rPr>
          <w:rFonts w:ascii="Times New Roman" w:hAnsi="Times New Roman" w:cs="Times New Roman"/>
          <w:sz w:val="28"/>
          <w:szCs w:val="28"/>
        </w:rPr>
        <w:t>;</w:t>
      </w:r>
    </w:p>
    <w:p w:rsidR="008B7F17" w:rsidRPr="00E46D45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 xml:space="preserve">P2 – </w:t>
      </w:r>
      <w:r w:rsidR="00E46D45">
        <w:rPr>
          <w:rFonts w:ascii="Times New Roman" w:hAnsi="Times New Roman" w:cs="Times New Roman"/>
          <w:sz w:val="28"/>
          <w:szCs w:val="28"/>
        </w:rPr>
        <w:t>сигнал временной ПРС</w:t>
      </w:r>
      <w:r w:rsidR="00E46D45" w:rsidRPr="00E46D45">
        <w:rPr>
          <w:rFonts w:ascii="Times New Roman" w:hAnsi="Times New Roman" w:cs="Times New Roman"/>
          <w:sz w:val="28"/>
          <w:szCs w:val="28"/>
        </w:rPr>
        <w:t>;</w:t>
      </w:r>
    </w:p>
    <w:p w:rsidR="008B7F17" w:rsidRPr="00E46D45" w:rsidRDefault="008B7F17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 xml:space="preserve">P3 – </w:t>
      </w:r>
      <w:r w:rsidR="00E46D45">
        <w:rPr>
          <w:rFonts w:ascii="Times New Roman" w:hAnsi="Times New Roman" w:cs="Times New Roman"/>
          <w:sz w:val="28"/>
          <w:szCs w:val="28"/>
        </w:rPr>
        <w:t>сигнал окончания умножения</w:t>
      </w:r>
      <w:r w:rsidR="00E46D45" w:rsidRPr="00E46D45">
        <w:rPr>
          <w:rFonts w:ascii="Times New Roman" w:hAnsi="Times New Roman" w:cs="Times New Roman"/>
          <w:sz w:val="28"/>
          <w:szCs w:val="28"/>
        </w:rPr>
        <w:t>;</w:t>
      </w:r>
    </w:p>
    <w:p w:rsidR="008B7F17" w:rsidRPr="008B7F17" w:rsidRDefault="00E46D45" w:rsidP="008B7F17">
      <w:pPr>
        <w:ind w:left="6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P4 – сигнал ПМР</w:t>
      </w:r>
    </w:p>
    <w:p w:rsidR="008B7F17" w:rsidRPr="001D5BB3" w:rsidRDefault="008B7F17" w:rsidP="00E46D45">
      <w:pPr>
        <w:ind w:left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lastRenderedPageBreak/>
        <w:t xml:space="preserve">P5 – </w:t>
      </w:r>
      <w:r w:rsidR="00E46D45">
        <w:rPr>
          <w:rFonts w:ascii="Times New Roman" w:hAnsi="Times New Roman" w:cs="Times New Roman"/>
          <w:sz w:val="28"/>
          <w:szCs w:val="28"/>
        </w:rPr>
        <w:t>сигнал истиной ПРС</w:t>
      </w:r>
      <w:r w:rsidR="00E46D45" w:rsidRPr="001D5BB3">
        <w:rPr>
          <w:rFonts w:ascii="Times New Roman" w:hAnsi="Times New Roman" w:cs="Times New Roman"/>
          <w:sz w:val="28"/>
          <w:szCs w:val="28"/>
        </w:rPr>
        <w:t>;</w:t>
      </w:r>
    </w:p>
    <w:p w:rsidR="008B7F17" w:rsidRPr="008B7F17" w:rsidRDefault="008B7F17" w:rsidP="008B7F17">
      <w:pPr>
        <w:ind w:firstLine="696"/>
        <w:rPr>
          <w:rFonts w:ascii="Times New Roman" w:hAnsi="Times New Roman" w:cs="Times New Roman"/>
          <w:sz w:val="28"/>
          <w:szCs w:val="28"/>
        </w:rPr>
      </w:pPr>
      <w:r w:rsidRPr="008B7F17">
        <w:rPr>
          <w:rFonts w:ascii="Times New Roman" w:hAnsi="Times New Roman" w:cs="Times New Roman"/>
          <w:sz w:val="28"/>
          <w:szCs w:val="28"/>
        </w:rPr>
        <w:t>Z – проверка возможности выдачи результата на выходную шину.</w:t>
      </w:r>
    </w:p>
    <w:p w:rsidR="007E7036" w:rsidRDefault="007E70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C74A8D" w:rsidRDefault="00C74A8D" w:rsidP="00C74A8D">
      <w:pPr>
        <w:pStyle w:val="aa"/>
        <w:numPr>
          <w:ilvl w:val="0"/>
          <w:numId w:val="17"/>
        </w:numPr>
        <w:rPr>
          <w:sz w:val="28"/>
          <w:szCs w:val="28"/>
        </w:rPr>
      </w:pPr>
      <w:r w:rsidRPr="00C74A8D">
        <w:rPr>
          <w:sz w:val="28"/>
          <w:szCs w:val="28"/>
        </w:rPr>
        <w:lastRenderedPageBreak/>
        <w:t>Микропрограмма</w:t>
      </w:r>
      <w:r w:rsidR="00C47BD6">
        <w:rPr>
          <w:sz w:val="28"/>
          <w:szCs w:val="28"/>
        </w:rPr>
        <w:t xml:space="preserve"> для разработанного ОА</w:t>
      </w:r>
    </w:p>
    <w:p w:rsidR="00C47BD6" w:rsidRDefault="00C47BD6" w:rsidP="00C47BD6">
      <w:pPr>
        <w:pStyle w:val="aa"/>
        <w:rPr>
          <w:sz w:val="28"/>
          <w:szCs w:val="28"/>
        </w:rPr>
      </w:pPr>
    </w:p>
    <w:p w:rsidR="00C47BD6" w:rsidRPr="00C47BD6" w:rsidRDefault="00C47BD6" w:rsidP="00C47BD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47BD6">
        <w:rPr>
          <w:rFonts w:ascii="Times New Roman" w:hAnsi="Times New Roman" w:cs="Times New Roman"/>
          <w:sz w:val="28"/>
          <w:szCs w:val="28"/>
        </w:rPr>
        <w:t>Граф-схема микропрограммы для разработанного ОА представлена на Рисунке 1.</w:t>
      </w:r>
    </w:p>
    <w:p w:rsidR="002758DB" w:rsidRDefault="002758DB" w:rsidP="00C47BD6">
      <w:pPr>
        <w:jc w:val="center"/>
      </w:pPr>
      <w:r>
        <w:object w:dxaOrig="15181" w:dyaOrig="218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8.25pt;height:617.25pt" o:ole="">
            <v:imagedata r:id="rId8" o:title=""/>
          </v:shape>
          <o:OLEObject Type="Embed" ProgID="Visio.Drawing.15" ShapeID="_x0000_i1025" DrawAspect="Content" ObjectID="_1528173860" r:id="rId9"/>
        </w:object>
      </w:r>
    </w:p>
    <w:p w:rsidR="00C74A8D" w:rsidRPr="00C47BD6" w:rsidRDefault="00C47BD6" w:rsidP="00C47BD6">
      <w:pPr>
        <w:jc w:val="center"/>
        <w:rPr>
          <w:rFonts w:ascii="Times New Roman" w:hAnsi="Times New Roman" w:cs="Times New Roman"/>
          <w:sz w:val="28"/>
          <w:szCs w:val="28"/>
        </w:rPr>
      </w:pPr>
      <w:r w:rsidRPr="00C47BD6">
        <w:rPr>
          <w:rFonts w:ascii="Times New Roman" w:hAnsi="Times New Roman" w:cs="Times New Roman"/>
          <w:sz w:val="28"/>
          <w:szCs w:val="28"/>
        </w:rPr>
        <w:t>Рисунок 1 – Граф-схема</w:t>
      </w:r>
      <w:r w:rsidR="00B8097F">
        <w:rPr>
          <w:rFonts w:ascii="Times New Roman" w:hAnsi="Times New Roman" w:cs="Times New Roman"/>
          <w:sz w:val="28"/>
          <w:szCs w:val="28"/>
        </w:rPr>
        <w:t xml:space="preserve"> для</w:t>
      </w:r>
      <w:r w:rsidRPr="00C47BD6">
        <w:rPr>
          <w:rFonts w:ascii="Times New Roman" w:hAnsi="Times New Roman" w:cs="Times New Roman"/>
          <w:sz w:val="28"/>
          <w:szCs w:val="28"/>
        </w:rPr>
        <w:t xml:space="preserve"> разработанного </w:t>
      </w:r>
      <w:r w:rsidR="0044351F">
        <w:rPr>
          <w:rFonts w:ascii="Times New Roman" w:hAnsi="Times New Roman" w:cs="Times New Roman"/>
          <w:sz w:val="28"/>
          <w:szCs w:val="28"/>
        </w:rPr>
        <w:t>операционного автомата</w:t>
      </w:r>
    </w:p>
    <w:p w:rsidR="00C74A8D" w:rsidRDefault="00C74A8D" w:rsidP="007F211B">
      <w:pPr>
        <w:pStyle w:val="1"/>
        <w:spacing w:line="480" w:lineRule="auto"/>
      </w:pPr>
      <w:r w:rsidRPr="00C74A8D">
        <w:lastRenderedPageBreak/>
        <w:t>Численные примеры</w:t>
      </w:r>
    </w:p>
    <w:p w:rsidR="00693300" w:rsidRDefault="00693300" w:rsidP="00F5037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50377">
        <w:rPr>
          <w:rFonts w:ascii="Times New Roman" w:hAnsi="Times New Roman" w:cs="Times New Roman"/>
          <w:sz w:val="28"/>
          <w:szCs w:val="28"/>
        </w:rPr>
        <w:t xml:space="preserve">Для проверки работоспособности разработанного ОА было произведено моделирование автомата в САПР </w:t>
      </w:r>
      <w:r w:rsidRPr="00F50377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F50377">
        <w:rPr>
          <w:rFonts w:ascii="Times New Roman" w:hAnsi="Times New Roman" w:cs="Times New Roman"/>
          <w:sz w:val="28"/>
          <w:szCs w:val="28"/>
        </w:rPr>
        <w:t xml:space="preserve"> </w:t>
      </w:r>
      <w:r w:rsidRPr="00F50377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F50377">
        <w:rPr>
          <w:rFonts w:ascii="Times New Roman" w:hAnsi="Times New Roman" w:cs="Times New Roman"/>
          <w:sz w:val="28"/>
          <w:szCs w:val="28"/>
        </w:rPr>
        <w:t>. С помощью данной модели был проверен ряд чис</w:t>
      </w:r>
      <w:r w:rsidR="00F50377">
        <w:rPr>
          <w:rFonts w:ascii="Times New Roman" w:hAnsi="Times New Roman" w:cs="Times New Roman"/>
          <w:sz w:val="28"/>
          <w:szCs w:val="28"/>
        </w:rPr>
        <w:t>ленных примеров.</w:t>
      </w:r>
    </w:p>
    <w:p w:rsidR="00F50377" w:rsidRDefault="00AA2467" w:rsidP="00EE50D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ПМР после цикла умножения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7F3200" w:rsidRPr="001D678A" w:rsidTr="00CD5E7F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F3200" w:rsidRPr="001D678A" w:rsidTr="00CD5E7F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AA2467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CC7187" w:rsidRPr="001D678A" w:rsidRDefault="008D4491" w:rsidP="00CD5E7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678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CC7187" w:rsidRPr="001D678A" w:rsidRDefault="00CC7187" w:rsidP="00CC7187">
      <w:pPr>
        <w:ind w:left="360"/>
        <w:rPr>
          <w:rFonts w:ascii="Times New Roman" w:hAnsi="Times New Roman" w:cs="Times New Roman"/>
          <w:sz w:val="28"/>
          <w:szCs w:val="28"/>
        </w:rPr>
      </w:pPr>
      <w:r w:rsidRPr="001D678A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7B3D79" w:rsidRPr="001D678A" w:rsidRDefault="00AA2467" w:rsidP="007B3D7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0,00001525878906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B3D79" w:rsidRPr="001D678A" w:rsidRDefault="00AA2467" w:rsidP="007B3D7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2467">
        <w:rPr>
          <w:rFonts w:ascii="Times New Roman" w:hAnsi="Times New Roman" w:cs="Times New Roman"/>
          <w:sz w:val="28"/>
          <w:szCs w:val="28"/>
          <w:lang w:val="en-US"/>
        </w:rPr>
        <w:t>-0,6884765625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3B6A6D" w:rsidRPr="002E6237" w:rsidRDefault="003B6A6D" w:rsidP="00625EB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093DC5">
        <w:rPr>
          <w:rFonts w:ascii="Times New Roman" w:hAnsi="Times New Roman" w:cs="Times New Roman"/>
          <w:sz w:val="28"/>
          <w:szCs w:val="28"/>
        </w:rPr>
        <w:t>потеря младших разрядов (ПМР</w:t>
      </w:r>
      <w:r w:rsidRPr="002E6237">
        <w:rPr>
          <w:rFonts w:ascii="Times New Roman" w:hAnsi="Times New Roman" w:cs="Times New Roman"/>
          <w:sz w:val="28"/>
          <w:szCs w:val="28"/>
        </w:rPr>
        <w:t>)</w:t>
      </w:r>
    </w:p>
    <w:p w:rsidR="000833A7" w:rsidRDefault="000833A7" w:rsidP="000833A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 на данном численном примере представлен на Рисунке 2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8E6880" w:rsidRDefault="00966DB1" w:rsidP="003B6A6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935A2C9" wp14:editId="792A962B">
            <wp:extent cx="3364992" cy="2342110"/>
            <wp:effectExtent l="0" t="0" r="698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8200" t="22996" r="28448" b="23339"/>
                    <a:stretch/>
                  </pic:blipFill>
                  <pic:spPr bwMode="auto">
                    <a:xfrm>
                      <a:off x="0" y="0"/>
                      <a:ext cx="3373549" cy="2348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6A6D" w:rsidRDefault="003B6A6D" w:rsidP="003B6A6D">
      <w:pPr>
        <w:jc w:val="center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Рисун</w:t>
      </w:r>
      <w:r w:rsidR="0027100F">
        <w:rPr>
          <w:rFonts w:ascii="Times New Roman" w:hAnsi="Times New Roman" w:cs="Times New Roman"/>
          <w:sz w:val="28"/>
          <w:szCs w:val="28"/>
        </w:rPr>
        <w:t>ок 2 – Результат</w:t>
      </w:r>
    </w:p>
    <w:p w:rsidR="0078707D" w:rsidRPr="002E6237" w:rsidRDefault="0078707D" w:rsidP="003B6A6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0377" w:rsidRDefault="00966DB1" w:rsidP="00EE50D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Множимое равно 0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FB1DCD" w:rsidRPr="008D4491" w:rsidTr="00FC3CEA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A6269F" w:rsidRDefault="00FB1DCD" w:rsidP="00FB1D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FB1DCD" w:rsidRPr="008D4491" w:rsidTr="00FC3CEA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FB1DCD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FB1DCD" w:rsidRPr="008D4491" w:rsidRDefault="00966DB1" w:rsidP="00FB1D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A6269F" w:rsidRPr="008D4491" w:rsidRDefault="00A6269F" w:rsidP="00A6269F">
      <w:pPr>
        <w:ind w:left="360"/>
        <w:rPr>
          <w:rFonts w:ascii="Times New Roman" w:hAnsi="Times New Roman" w:cs="Times New Roman"/>
          <w:sz w:val="28"/>
          <w:szCs w:val="28"/>
        </w:rPr>
      </w:pPr>
      <w:r w:rsidRPr="008D4491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A6269F" w:rsidRPr="001D678A" w:rsidRDefault="00573CBD" w:rsidP="00EA6F3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D678A">
        <w:rPr>
          <w:rFonts w:ascii="Times New Roman" w:hAnsi="Times New Roman" w:cs="Times New Roman"/>
          <w:sz w:val="28"/>
          <w:szCs w:val="28"/>
        </w:rPr>
        <w:t>0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A6269F" w:rsidRPr="001D678A" w:rsidRDefault="00966DB1" w:rsidP="00EA6F3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66DB1">
        <w:rPr>
          <w:rFonts w:ascii="Times New Roman" w:hAnsi="Times New Roman" w:cs="Times New Roman"/>
          <w:sz w:val="28"/>
          <w:szCs w:val="28"/>
          <w:lang w:val="en-US"/>
        </w:rPr>
        <w:t>-1,376953125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6F1C37" w:rsidRPr="004D3102" w:rsidRDefault="006F1C37" w:rsidP="00EB29DC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4D3102">
        <w:rPr>
          <w:rFonts w:ascii="Times New Roman" w:hAnsi="Times New Roman" w:cs="Times New Roman"/>
          <w:sz w:val="28"/>
          <w:szCs w:val="28"/>
        </w:rPr>
        <w:t>Результат: 0.</w:t>
      </w:r>
    </w:p>
    <w:p w:rsidR="000833A7" w:rsidRDefault="000833A7" w:rsidP="000833A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 на данном численном примере представлен на Рисунке 3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6F1C37" w:rsidRDefault="00966DB1" w:rsidP="000E1791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71B648" wp14:editId="72498FAE">
            <wp:extent cx="3510951" cy="2430658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8318" t="22985" r="28253" b="23540"/>
                    <a:stretch/>
                  </pic:blipFill>
                  <pic:spPr bwMode="auto">
                    <a:xfrm>
                      <a:off x="0" y="0"/>
                      <a:ext cx="3517140" cy="24349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102" w:rsidRDefault="00743547" w:rsidP="00966DB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="004D3102" w:rsidRPr="004D3102">
        <w:rPr>
          <w:rFonts w:ascii="Times New Roman" w:hAnsi="Times New Roman" w:cs="Times New Roman"/>
          <w:sz w:val="28"/>
          <w:szCs w:val="28"/>
        </w:rPr>
        <w:t xml:space="preserve"> – Результат работы ОА, когда </w:t>
      </w:r>
      <w:r w:rsidR="00966DB1">
        <w:rPr>
          <w:rFonts w:ascii="Times New Roman" w:hAnsi="Times New Roman" w:cs="Times New Roman"/>
          <w:sz w:val="28"/>
          <w:szCs w:val="28"/>
        </w:rPr>
        <w:t>множитель равен 0</w:t>
      </w:r>
    </w:p>
    <w:p w:rsidR="004D3102" w:rsidRPr="004D3102" w:rsidRDefault="004D3102" w:rsidP="004D3102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50377" w:rsidRDefault="00F50377" w:rsidP="00EE50D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Возникновение</w:t>
      </w:r>
      <w:r w:rsidR="004777E1">
        <w:rPr>
          <w:sz w:val="28"/>
          <w:szCs w:val="28"/>
        </w:rPr>
        <w:t xml:space="preserve"> истинного</w:t>
      </w:r>
      <w:r>
        <w:rPr>
          <w:sz w:val="28"/>
          <w:szCs w:val="28"/>
        </w:rPr>
        <w:t xml:space="preserve"> ПРС </w:t>
      </w:r>
      <w:r w:rsidR="00E16068">
        <w:rPr>
          <w:sz w:val="28"/>
          <w:szCs w:val="28"/>
        </w:rPr>
        <w:t>при сложении порядков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78707D" w:rsidRPr="008D4491" w:rsidTr="00FC3CEA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78707D" w:rsidRDefault="000C23FD" w:rsidP="00787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8707D" w:rsidRPr="008D4491" w:rsidTr="00FC3CEA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707D" w:rsidRPr="008D4491" w:rsidRDefault="000C23F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894B33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8707D" w:rsidRPr="008D4491" w:rsidRDefault="0078707D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:rsidR="0078707D" w:rsidRPr="008D4491" w:rsidRDefault="0078707D" w:rsidP="0078707D">
      <w:pPr>
        <w:ind w:left="360"/>
        <w:rPr>
          <w:rFonts w:ascii="Times New Roman" w:hAnsi="Times New Roman" w:cs="Times New Roman"/>
          <w:sz w:val="28"/>
          <w:szCs w:val="28"/>
        </w:rPr>
      </w:pPr>
      <w:r w:rsidRPr="008D4491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095FDD" w:rsidRPr="005E0C34" w:rsidRDefault="00894B33" w:rsidP="005E0C34">
      <w:pPr>
        <w:spacing w:line="240" w:lineRule="auto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16384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95FDD" w:rsidRPr="005E0C34" w:rsidRDefault="00894B33" w:rsidP="005E0C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095FDD" w:rsidRPr="005E0C34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>75390625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78707D" w:rsidRDefault="0078707D" w:rsidP="000C23F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4F3019">
        <w:rPr>
          <w:rFonts w:ascii="Times New Roman" w:hAnsi="Times New Roman" w:cs="Times New Roman"/>
          <w:sz w:val="28"/>
          <w:szCs w:val="28"/>
        </w:rPr>
        <w:t>переполнение разрядной сетки (</w:t>
      </w:r>
      <w:r>
        <w:rPr>
          <w:rFonts w:ascii="Times New Roman" w:hAnsi="Times New Roman" w:cs="Times New Roman"/>
          <w:sz w:val="28"/>
          <w:szCs w:val="28"/>
        </w:rPr>
        <w:t>ПРС</w:t>
      </w:r>
      <w:r w:rsidR="004F3019">
        <w:rPr>
          <w:rFonts w:ascii="Times New Roman" w:hAnsi="Times New Roman" w:cs="Times New Roman"/>
          <w:sz w:val="28"/>
          <w:szCs w:val="28"/>
        </w:rPr>
        <w:t>)</w:t>
      </w:r>
    </w:p>
    <w:p w:rsidR="00743547" w:rsidRDefault="00743547" w:rsidP="0074354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</w:t>
      </w:r>
      <w:r w:rsidR="000833A7">
        <w:rPr>
          <w:rFonts w:ascii="Times New Roman" w:hAnsi="Times New Roman" w:cs="Times New Roman"/>
          <w:sz w:val="28"/>
          <w:szCs w:val="28"/>
        </w:rPr>
        <w:t xml:space="preserve"> на данном численном примере представлен на Рисунке 4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3F5847" w:rsidRDefault="00894B33" w:rsidP="000E1791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4D5C96" wp14:editId="72628182">
            <wp:extent cx="4011283" cy="2790459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8318" t="22985" r="28253" b="23282"/>
                    <a:stretch/>
                  </pic:blipFill>
                  <pic:spPr bwMode="auto">
                    <a:xfrm>
                      <a:off x="0" y="0"/>
                      <a:ext cx="4025441" cy="28003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4FDE" w:rsidRDefault="00743547" w:rsidP="00743547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A14EC6">
        <w:rPr>
          <w:rFonts w:ascii="Times New Roman" w:hAnsi="Times New Roman" w:cs="Times New Roman"/>
          <w:sz w:val="28"/>
          <w:szCs w:val="28"/>
        </w:rPr>
        <w:t>Результат при возникновении ПРС</w:t>
      </w:r>
    </w:p>
    <w:p w:rsidR="00854FDE" w:rsidRDefault="00854F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50377" w:rsidRDefault="00A11F2B" w:rsidP="00EE50D4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Не исправление ПРС после умножения мантисс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425B49" w:rsidRPr="008D4491" w:rsidTr="00A11F2B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425B49" w:rsidRDefault="00A11F2B" w:rsidP="00425B4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D449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425B49" w:rsidRPr="008D4491" w:rsidTr="00A11F2B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25B49" w:rsidRPr="008D4491" w:rsidRDefault="00425B49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25B49" w:rsidRPr="008D4491" w:rsidRDefault="00A11F2B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425B49" w:rsidRDefault="00425B49" w:rsidP="00425B49">
      <w:pPr>
        <w:ind w:left="360"/>
        <w:rPr>
          <w:rFonts w:ascii="Times New Roman" w:hAnsi="Times New Roman" w:cs="Times New Roman"/>
          <w:sz w:val="28"/>
          <w:szCs w:val="28"/>
        </w:rPr>
      </w:pPr>
      <w:r w:rsidRPr="008D4491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425B49" w:rsidRPr="005E0C34" w:rsidRDefault="00A11F2B" w:rsidP="005E0C3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-32736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425B49" w:rsidRPr="005E0C34" w:rsidRDefault="00A11F2B" w:rsidP="005E0C3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-1,8</w:t>
      </w:r>
      <w:r>
        <w:rPr>
          <w:rFonts w:ascii="Times New Roman" w:hAnsi="Times New Roman" w:cs="Times New Roman"/>
          <w:sz w:val="28"/>
          <w:szCs w:val="28"/>
        </w:rPr>
        <w:t>7890625</w:t>
      </w:r>
      <w:r w:rsidR="005E0C3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095FDD" w:rsidRDefault="00425B49" w:rsidP="00425B4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 xml:space="preserve">Результат: </w:t>
      </w:r>
      <w:r>
        <w:rPr>
          <w:rFonts w:ascii="Times New Roman" w:hAnsi="Times New Roman" w:cs="Times New Roman"/>
          <w:sz w:val="28"/>
          <w:szCs w:val="28"/>
        </w:rPr>
        <w:t>ПРС.</w:t>
      </w:r>
    </w:p>
    <w:p w:rsidR="000833A7" w:rsidRDefault="000833A7" w:rsidP="000833A7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 на данном численном примере представлен на Рисунке 5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0E1791" w:rsidRDefault="00854FDE" w:rsidP="00EA6F3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4B1615" wp14:editId="45609F7F">
            <wp:extent cx="3104707" cy="2172018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8281" t="22919" r="28221" b="22958"/>
                    <a:stretch/>
                  </pic:blipFill>
                  <pic:spPr bwMode="auto">
                    <a:xfrm>
                      <a:off x="0" y="0"/>
                      <a:ext cx="3112564" cy="21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926" w:rsidRPr="00425B49" w:rsidRDefault="003D3926" w:rsidP="00EA6F3B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854FDE">
        <w:rPr>
          <w:rFonts w:ascii="Times New Roman" w:hAnsi="Times New Roman" w:cs="Times New Roman"/>
          <w:sz w:val="28"/>
          <w:szCs w:val="28"/>
        </w:rPr>
        <w:t>Результат при возникновении ПРС</w:t>
      </w:r>
    </w:p>
    <w:p w:rsidR="00F50377" w:rsidRDefault="00861B08" w:rsidP="00E07A09">
      <w:pPr>
        <w:pStyle w:val="aa"/>
        <w:numPr>
          <w:ilvl w:val="0"/>
          <w:numId w:val="18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Перемножение двух чисел без возникновения исключительных ситуаций</w:t>
      </w:r>
    </w:p>
    <w:tbl>
      <w:tblPr>
        <w:tblStyle w:val="a5"/>
        <w:tblpPr w:leftFromText="180" w:rightFromText="180" w:vertAnchor="text" w:horzAnchor="page" w:tblpX="2188" w:tblpY="620"/>
        <w:tblW w:w="5952" w:type="dxa"/>
        <w:tblLook w:val="04A0" w:firstRow="1" w:lastRow="0" w:firstColumn="1" w:lastColumn="0" w:noHBand="0" w:noVBand="1"/>
      </w:tblPr>
      <w:tblGrid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  <w:gridCol w:w="372"/>
      </w:tblGrid>
      <w:tr w:rsidR="005E0C34" w:rsidRPr="006D0254" w:rsidTr="00FC3CEA">
        <w:trPr>
          <w:trHeight w:val="319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24557F" w:rsidP="005E0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E0C34" w:rsidRPr="006D0254" w:rsidRDefault="0024557F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24557F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24557F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24557F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D54522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5E0C34" w:rsidRPr="006D0254" w:rsidTr="00FC3CEA">
        <w:trPr>
          <w:trHeight w:val="334"/>
        </w:trPr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5E0C34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D025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7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37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5E0C34" w:rsidRPr="006D0254" w:rsidRDefault="00C07940" w:rsidP="00FC3C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5E0C34" w:rsidRPr="006D0254" w:rsidRDefault="005E0C34" w:rsidP="005E0C34">
      <w:pPr>
        <w:ind w:left="360"/>
        <w:rPr>
          <w:rFonts w:ascii="Times New Roman" w:hAnsi="Times New Roman" w:cs="Times New Roman"/>
          <w:sz w:val="28"/>
          <w:szCs w:val="28"/>
        </w:rPr>
      </w:pPr>
      <w:r w:rsidRPr="006D0254">
        <w:rPr>
          <w:rFonts w:ascii="Times New Roman" w:hAnsi="Times New Roman" w:cs="Times New Roman"/>
          <w:sz w:val="28"/>
          <w:szCs w:val="28"/>
        </w:rPr>
        <w:t>Исходные данные:</w:t>
      </w:r>
    </w:p>
    <w:p w:rsidR="005E0C34" w:rsidRPr="006D0254" w:rsidRDefault="00C07940" w:rsidP="006D025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5,5</w:t>
      </w:r>
      <w:r w:rsidR="005E0C34" w:rsidRPr="006D025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5E0C34" w:rsidRPr="006D0254" w:rsidRDefault="00C07940" w:rsidP="006D0254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-1,8789</w:t>
      </w:r>
      <w:r>
        <w:rPr>
          <w:rFonts w:ascii="Times New Roman" w:hAnsi="Times New Roman" w:cs="Times New Roman"/>
          <w:sz w:val="28"/>
          <w:szCs w:val="28"/>
        </w:rPr>
        <w:t>0625</w:t>
      </w:r>
      <w:r w:rsidR="005E0C34" w:rsidRPr="006D0254">
        <w:rPr>
          <w:rFonts w:ascii="Times New Roman" w:hAnsi="Times New Roman" w:cs="Times New Roman"/>
          <w:sz w:val="28"/>
          <w:szCs w:val="28"/>
          <w:vertAlign w:val="subscript"/>
        </w:rPr>
        <w:t>10</w:t>
      </w:r>
    </w:p>
    <w:p w:rsidR="005E0C34" w:rsidRDefault="005E0C34" w:rsidP="005E0C3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 xml:space="preserve">Результат: </w:t>
      </w:r>
      <w:r w:rsidR="00C07940" w:rsidRPr="00C07940">
        <w:rPr>
          <w:rFonts w:ascii="Times New Roman" w:hAnsi="Times New Roman" w:cs="Times New Roman"/>
          <w:sz w:val="28"/>
          <w:szCs w:val="28"/>
        </w:rPr>
        <w:t>-10,015625</w:t>
      </w:r>
      <w:r w:rsidR="00F00396">
        <w:rPr>
          <w:rFonts w:ascii="Times New Roman" w:hAnsi="Times New Roman" w:cs="Times New Roman"/>
          <w:sz w:val="28"/>
          <w:szCs w:val="28"/>
        </w:rPr>
        <w:t>.</w:t>
      </w:r>
    </w:p>
    <w:p w:rsidR="003D3926" w:rsidRDefault="003D3926" w:rsidP="003D392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E6237">
        <w:rPr>
          <w:rFonts w:ascii="Times New Roman" w:hAnsi="Times New Roman" w:cs="Times New Roman"/>
          <w:sz w:val="28"/>
          <w:szCs w:val="28"/>
        </w:rPr>
        <w:t>Результат ра</w:t>
      </w:r>
      <w:r>
        <w:rPr>
          <w:rFonts w:ascii="Times New Roman" w:hAnsi="Times New Roman" w:cs="Times New Roman"/>
          <w:sz w:val="28"/>
          <w:szCs w:val="28"/>
        </w:rPr>
        <w:t>боты ОА на данном численном примере представлен на Рисунке 6</w:t>
      </w:r>
      <w:r w:rsidRPr="002E6237">
        <w:rPr>
          <w:rFonts w:ascii="Times New Roman" w:hAnsi="Times New Roman" w:cs="Times New Roman"/>
          <w:sz w:val="28"/>
          <w:szCs w:val="28"/>
        </w:rPr>
        <w:t>.</w:t>
      </w:r>
    </w:p>
    <w:p w:rsidR="003D3926" w:rsidRDefault="003D3926" w:rsidP="005E0C34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F00396" w:rsidRDefault="00AE51D0" w:rsidP="00F0039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2C01766" wp14:editId="6EA04CCB">
            <wp:extent cx="3131389" cy="21574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8317" t="23244" r="28257" b="23546"/>
                    <a:stretch/>
                  </pic:blipFill>
                  <pic:spPr bwMode="auto">
                    <a:xfrm>
                      <a:off x="0" y="0"/>
                      <a:ext cx="3136043" cy="21606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3926" w:rsidRPr="005E0C34" w:rsidRDefault="003D3926" w:rsidP="00F00396">
      <w:pPr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</w:t>
      </w:r>
      <w:r w:rsidR="00AE51D0">
        <w:rPr>
          <w:rFonts w:ascii="Times New Roman" w:hAnsi="Times New Roman" w:cs="Times New Roman"/>
          <w:sz w:val="28"/>
          <w:szCs w:val="28"/>
        </w:rPr>
        <w:t xml:space="preserve"> при перемножении чисел без возникновения исключительных ситуаций</w:t>
      </w:r>
    </w:p>
    <w:p w:rsidR="006E5F63" w:rsidRDefault="006E5F63">
      <w:pPr>
        <w:rPr>
          <w:rFonts w:ascii="Times New Roman" w:eastAsiaTheme="majorEastAsia" w:hAnsi="Times New Roman" w:cstheme="majorBidi"/>
          <w:sz w:val="28"/>
          <w:szCs w:val="32"/>
        </w:rPr>
      </w:pPr>
      <w:r>
        <w:br w:type="page"/>
      </w:r>
    </w:p>
    <w:p w:rsidR="00C74A8D" w:rsidRPr="00F50377" w:rsidRDefault="00C74A8D" w:rsidP="00C74A8D">
      <w:pPr>
        <w:pStyle w:val="1"/>
      </w:pPr>
      <w:r w:rsidRPr="00C74A8D">
        <w:lastRenderedPageBreak/>
        <w:t>Схема</w:t>
      </w:r>
      <w:r w:rsidR="007A684F">
        <w:t xml:space="preserve"> модели ОА</w:t>
      </w:r>
      <w:r w:rsidRPr="00C74A8D">
        <w:t xml:space="preserve"> в САПР </w:t>
      </w:r>
      <w:r w:rsidRPr="00C74A8D">
        <w:rPr>
          <w:lang w:val="en-US"/>
        </w:rPr>
        <w:t>Quartus</w:t>
      </w:r>
      <w:r w:rsidRPr="00C74A8D">
        <w:t xml:space="preserve"> </w:t>
      </w:r>
      <w:r w:rsidRPr="00C74A8D">
        <w:rPr>
          <w:lang w:val="en-US"/>
        </w:rPr>
        <w:t>II</w:t>
      </w:r>
    </w:p>
    <w:p w:rsidR="00384262" w:rsidRPr="00F50377" w:rsidRDefault="00384262" w:rsidP="00384262"/>
    <w:p w:rsidR="00384262" w:rsidRPr="00384262" w:rsidRDefault="00384262" w:rsidP="007A3D58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A67A3">
        <w:rPr>
          <w:rFonts w:ascii="Times New Roman" w:hAnsi="Times New Roman" w:cs="Times New Roman"/>
          <w:sz w:val="28"/>
          <w:szCs w:val="28"/>
        </w:rPr>
        <w:t xml:space="preserve">Схема </w:t>
      </w:r>
      <w:r>
        <w:rPr>
          <w:rFonts w:ascii="Times New Roman" w:hAnsi="Times New Roman" w:cs="Times New Roman"/>
          <w:sz w:val="28"/>
          <w:szCs w:val="28"/>
        </w:rPr>
        <w:t>модели</w:t>
      </w:r>
      <w:r w:rsidRPr="006A67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операционного автомата в САПР </w:t>
      </w:r>
      <w:r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384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3842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представлена на Р</w:t>
      </w:r>
      <w:r w:rsidR="006E5F63">
        <w:rPr>
          <w:rFonts w:ascii="Times New Roman" w:hAnsi="Times New Roman" w:cs="Times New Roman"/>
          <w:sz w:val="28"/>
          <w:szCs w:val="28"/>
        </w:rPr>
        <w:t>исунке 11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1AE4" w:rsidRDefault="00651431" w:rsidP="003A66E9">
      <w:pPr>
        <w:jc w:val="center"/>
      </w:pPr>
      <w:r>
        <w:rPr>
          <w:noProof/>
        </w:rPr>
        <w:drawing>
          <wp:inline distT="0" distB="0" distL="0" distR="0" wp14:anchorId="6C9AA3A0" wp14:editId="7D42DE2D">
            <wp:extent cx="5600700" cy="12477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FB" w:rsidRPr="003A66E9" w:rsidRDefault="006841FB" w:rsidP="003A66E9">
      <w:pPr>
        <w:jc w:val="center"/>
      </w:pPr>
      <w:r>
        <w:rPr>
          <w:noProof/>
        </w:rPr>
        <w:drawing>
          <wp:inline distT="0" distB="0" distL="0" distR="0" wp14:anchorId="5B82F323" wp14:editId="3F0CB201">
            <wp:extent cx="5940425" cy="221297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5D42C60B" wp14:editId="7427BA1F">
            <wp:extent cx="5940425" cy="2014220"/>
            <wp:effectExtent l="0" t="0" r="3175" b="508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431" w:rsidRDefault="006E5F63" w:rsidP="001E0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</w:t>
      </w:r>
      <w:r w:rsidR="006A67A3" w:rsidRPr="006A67A3">
        <w:rPr>
          <w:rFonts w:ascii="Times New Roman" w:hAnsi="Times New Roman" w:cs="Times New Roman"/>
          <w:sz w:val="28"/>
          <w:szCs w:val="28"/>
        </w:rPr>
        <w:t xml:space="preserve"> – Схема </w:t>
      </w:r>
      <w:r w:rsidR="007A684F">
        <w:rPr>
          <w:rFonts w:ascii="Times New Roman" w:hAnsi="Times New Roman" w:cs="Times New Roman"/>
          <w:sz w:val="28"/>
          <w:szCs w:val="28"/>
        </w:rPr>
        <w:t>модели</w:t>
      </w:r>
      <w:r w:rsidR="006A67A3" w:rsidRPr="006A67A3">
        <w:rPr>
          <w:rFonts w:ascii="Times New Roman" w:hAnsi="Times New Roman" w:cs="Times New Roman"/>
          <w:sz w:val="28"/>
          <w:szCs w:val="28"/>
        </w:rPr>
        <w:t xml:space="preserve"> </w:t>
      </w:r>
      <w:r w:rsidR="007A684F">
        <w:rPr>
          <w:rFonts w:ascii="Times New Roman" w:hAnsi="Times New Roman" w:cs="Times New Roman"/>
          <w:sz w:val="28"/>
          <w:szCs w:val="28"/>
        </w:rPr>
        <w:t>операционного автомата</w:t>
      </w:r>
    </w:p>
    <w:p w:rsidR="00651431" w:rsidRDefault="00651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43334" w:rsidRDefault="00243334" w:rsidP="001E0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81EB4C0" wp14:editId="2D0921C9">
            <wp:extent cx="4175185" cy="299024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0523" cy="299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34" w:rsidRDefault="00243334" w:rsidP="001E0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CBF8743" wp14:editId="5AB507AE">
            <wp:extent cx="4114800" cy="2091488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9521" cy="209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334" w:rsidRDefault="00243334" w:rsidP="001E0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4831DBC" wp14:editId="45188F10">
            <wp:extent cx="4330460" cy="15664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610" cy="156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1FB" w:rsidRDefault="00651431" w:rsidP="001E0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Схема модели управляющего автомата</w:t>
      </w:r>
    </w:p>
    <w:p w:rsidR="006841FB" w:rsidRDefault="006841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8097F" w:rsidRPr="00E52786" w:rsidRDefault="00C54F51" w:rsidP="00E52786">
      <w:pPr>
        <w:pStyle w:val="1"/>
        <w:spacing w:line="480" w:lineRule="auto"/>
        <w:rPr>
          <w:rFonts w:eastAsia="Times New Roman"/>
        </w:rPr>
      </w:pPr>
      <w:r w:rsidRPr="00C74A8D">
        <w:rPr>
          <w:rFonts w:eastAsia="Times New Roman"/>
        </w:rPr>
        <w:lastRenderedPageBreak/>
        <w:t>Выводы</w:t>
      </w:r>
    </w:p>
    <w:p w:rsidR="00B8097F" w:rsidRPr="00FE3749" w:rsidRDefault="007A684F" w:rsidP="00B8097F">
      <w:pPr>
        <w:ind w:firstLine="360"/>
      </w:pPr>
      <w:r w:rsidRPr="00B8097F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</w:t>
      </w:r>
      <w:r w:rsidR="00B8097F" w:rsidRPr="00B8097F">
        <w:rPr>
          <w:rFonts w:ascii="Times New Roman" w:hAnsi="Times New Roman" w:cs="Times New Roman"/>
          <w:sz w:val="28"/>
          <w:szCs w:val="28"/>
        </w:rPr>
        <w:t xml:space="preserve"> разработан операционный автомат для </w:t>
      </w:r>
      <w:r w:rsidR="00FE3749">
        <w:rPr>
          <w:rFonts w:ascii="Times New Roman" w:hAnsi="Times New Roman" w:cs="Times New Roman"/>
          <w:sz w:val="28"/>
          <w:szCs w:val="28"/>
        </w:rPr>
        <w:t>умножения двух чисел с плавающей запятой вторым способом с автоматической коррекцией с порядками.</w:t>
      </w:r>
      <w:bookmarkStart w:id="0" w:name="_GoBack"/>
      <w:bookmarkEnd w:id="0"/>
    </w:p>
    <w:p w:rsidR="007A684F" w:rsidRPr="00305ACD" w:rsidRDefault="00B8097F" w:rsidP="00305ACD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8097F">
        <w:rPr>
          <w:rFonts w:ascii="Times New Roman" w:hAnsi="Times New Roman" w:cs="Times New Roman"/>
          <w:sz w:val="28"/>
          <w:szCs w:val="28"/>
        </w:rPr>
        <w:t>Для проверки работоспособности</w:t>
      </w:r>
      <w:r w:rsidR="00540570">
        <w:rPr>
          <w:rFonts w:ascii="Times New Roman" w:hAnsi="Times New Roman" w:cs="Times New Roman"/>
          <w:sz w:val="28"/>
          <w:szCs w:val="28"/>
        </w:rPr>
        <w:t xml:space="preserve"> ОА</w:t>
      </w:r>
      <w:r w:rsidRPr="00B8097F">
        <w:rPr>
          <w:rFonts w:ascii="Times New Roman" w:hAnsi="Times New Roman" w:cs="Times New Roman"/>
          <w:sz w:val="28"/>
          <w:szCs w:val="28"/>
        </w:rPr>
        <w:t xml:space="preserve"> была разработана</w:t>
      </w:r>
      <w:r w:rsidR="00540570">
        <w:rPr>
          <w:rFonts w:ascii="Times New Roman" w:hAnsi="Times New Roman" w:cs="Times New Roman"/>
          <w:sz w:val="28"/>
          <w:szCs w:val="28"/>
        </w:rPr>
        <w:t xml:space="preserve"> его</w:t>
      </w:r>
      <w:r w:rsidRPr="00B8097F">
        <w:rPr>
          <w:rFonts w:ascii="Times New Roman" w:hAnsi="Times New Roman" w:cs="Times New Roman"/>
          <w:sz w:val="28"/>
          <w:szCs w:val="28"/>
        </w:rPr>
        <w:t xml:space="preserve"> модель в САПР </w:t>
      </w:r>
      <w:r w:rsidRPr="00B8097F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B8097F">
        <w:rPr>
          <w:rFonts w:ascii="Times New Roman" w:hAnsi="Times New Roman" w:cs="Times New Roman"/>
          <w:sz w:val="28"/>
          <w:szCs w:val="28"/>
        </w:rPr>
        <w:t xml:space="preserve"> </w:t>
      </w:r>
      <w:r w:rsidRPr="00B8097F"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B8097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Работоспособность модели</w:t>
      </w:r>
      <w:r w:rsidR="00567FDE" w:rsidRPr="006841FB">
        <w:rPr>
          <w:rFonts w:ascii="Times New Roman" w:hAnsi="Times New Roman" w:cs="Times New Roman"/>
          <w:sz w:val="28"/>
          <w:szCs w:val="28"/>
        </w:rPr>
        <w:t xml:space="preserve"> </w:t>
      </w:r>
      <w:r w:rsidR="00567FDE">
        <w:rPr>
          <w:rFonts w:ascii="Times New Roman" w:hAnsi="Times New Roman" w:cs="Times New Roman"/>
          <w:sz w:val="28"/>
          <w:szCs w:val="28"/>
        </w:rPr>
        <w:t>операционного автомата</w:t>
      </w:r>
      <w:r>
        <w:rPr>
          <w:rFonts w:ascii="Times New Roman" w:hAnsi="Times New Roman" w:cs="Times New Roman"/>
          <w:sz w:val="28"/>
          <w:szCs w:val="28"/>
        </w:rPr>
        <w:t xml:space="preserve"> была проверена на численных примерах.</w:t>
      </w:r>
    </w:p>
    <w:sectPr w:rsidR="007A684F" w:rsidRPr="00305ACD" w:rsidSect="00F105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439F" w:rsidRDefault="0034439F" w:rsidP="00676BBD">
      <w:pPr>
        <w:spacing w:after="0" w:line="240" w:lineRule="auto"/>
      </w:pPr>
      <w:r>
        <w:separator/>
      </w:r>
    </w:p>
  </w:endnote>
  <w:endnote w:type="continuationSeparator" w:id="0">
    <w:p w:rsidR="0034439F" w:rsidRDefault="0034439F" w:rsidP="0067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439F" w:rsidRDefault="0034439F" w:rsidP="00676BBD">
      <w:pPr>
        <w:spacing w:after="0" w:line="240" w:lineRule="auto"/>
      </w:pPr>
      <w:r>
        <w:separator/>
      </w:r>
    </w:p>
  </w:footnote>
  <w:footnote w:type="continuationSeparator" w:id="0">
    <w:p w:rsidR="0034439F" w:rsidRDefault="0034439F" w:rsidP="00676B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401492A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1440" w:hanging="1080"/>
      </w:p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800"/>
        </w:tabs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2160"/>
        </w:tabs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2520"/>
        </w:tabs>
        <w:ind w:left="2520" w:hanging="2160"/>
      </w:pPr>
    </w:lvl>
  </w:abstractNum>
  <w:abstractNum w:abstractNumId="1">
    <w:nsid w:val="09136189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2">
    <w:nsid w:val="0C346249"/>
    <w:multiLevelType w:val="hybridMultilevel"/>
    <w:tmpl w:val="CD8E3D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4">
    <w:nsid w:val="1FD01A00"/>
    <w:multiLevelType w:val="hybridMultilevel"/>
    <w:tmpl w:val="4FA6127E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BCD13EE"/>
    <w:multiLevelType w:val="multilevel"/>
    <w:tmpl w:val="79D69E7A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>
    <w:nsid w:val="31EF6C1F"/>
    <w:multiLevelType w:val="hybridMultilevel"/>
    <w:tmpl w:val="86389B0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3084B16"/>
    <w:multiLevelType w:val="hybridMultilevel"/>
    <w:tmpl w:val="A948C4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A64782"/>
    <w:multiLevelType w:val="hybridMultilevel"/>
    <w:tmpl w:val="06765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DF60E6A"/>
    <w:multiLevelType w:val="multilevel"/>
    <w:tmpl w:val="BB5897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CA16832"/>
    <w:multiLevelType w:val="hybridMultilevel"/>
    <w:tmpl w:val="172C5A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617D8D"/>
    <w:multiLevelType w:val="hybridMultilevel"/>
    <w:tmpl w:val="283E1942"/>
    <w:lvl w:ilvl="0" w:tplc="47469582">
      <w:start w:val="1"/>
      <w:numFmt w:val="decimal"/>
      <w:lvlText w:val="%1."/>
      <w:lvlJc w:val="left"/>
      <w:pPr>
        <w:tabs>
          <w:tab w:val="num" w:pos="1270"/>
        </w:tabs>
        <w:ind w:left="127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90"/>
        </w:tabs>
        <w:ind w:left="19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10"/>
        </w:tabs>
        <w:ind w:left="27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30"/>
        </w:tabs>
        <w:ind w:left="34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50"/>
        </w:tabs>
        <w:ind w:left="41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70"/>
        </w:tabs>
        <w:ind w:left="48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90"/>
        </w:tabs>
        <w:ind w:left="55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10"/>
        </w:tabs>
        <w:ind w:left="63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30"/>
        </w:tabs>
        <w:ind w:left="7030" w:hanging="180"/>
      </w:pPr>
    </w:lvl>
  </w:abstractNum>
  <w:abstractNum w:abstractNumId="12">
    <w:nsid w:val="66D71F8F"/>
    <w:multiLevelType w:val="hybridMultilevel"/>
    <w:tmpl w:val="8A8A31BC"/>
    <w:lvl w:ilvl="0" w:tplc="EEE800E4">
      <w:start w:val="1"/>
      <w:numFmt w:val="decimal"/>
      <w:lvlText w:val="%1."/>
      <w:lvlJc w:val="left"/>
      <w:pPr>
        <w:ind w:left="10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0" w:hanging="360"/>
      </w:pPr>
    </w:lvl>
    <w:lvl w:ilvl="2" w:tplc="0419001B" w:tentative="1">
      <w:start w:val="1"/>
      <w:numFmt w:val="lowerRoman"/>
      <w:lvlText w:val="%3."/>
      <w:lvlJc w:val="right"/>
      <w:pPr>
        <w:ind w:left="2440" w:hanging="180"/>
      </w:pPr>
    </w:lvl>
    <w:lvl w:ilvl="3" w:tplc="0419000F" w:tentative="1">
      <w:start w:val="1"/>
      <w:numFmt w:val="decimal"/>
      <w:lvlText w:val="%4."/>
      <w:lvlJc w:val="left"/>
      <w:pPr>
        <w:ind w:left="3160" w:hanging="360"/>
      </w:pPr>
    </w:lvl>
    <w:lvl w:ilvl="4" w:tplc="04190019" w:tentative="1">
      <w:start w:val="1"/>
      <w:numFmt w:val="lowerLetter"/>
      <w:lvlText w:val="%5."/>
      <w:lvlJc w:val="left"/>
      <w:pPr>
        <w:ind w:left="3880" w:hanging="360"/>
      </w:pPr>
    </w:lvl>
    <w:lvl w:ilvl="5" w:tplc="0419001B" w:tentative="1">
      <w:start w:val="1"/>
      <w:numFmt w:val="lowerRoman"/>
      <w:lvlText w:val="%6."/>
      <w:lvlJc w:val="right"/>
      <w:pPr>
        <w:ind w:left="4600" w:hanging="180"/>
      </w:pPr>
    </w:lvl>
    <w:lvl w:ilvl="6" w:tplc="0419000F" w:tentative="1">
      <w:start w:val="1"/>
      <w:numFmt w:val="decimal"/>
      <w:lvlText w:val="%7."/>
      <w:lvlJc w:val="left"/>
      <w:pPr>
        <w:ind w:left="5320" w:hanging="360"/>
      </w:pPr>
    </w:lvl>
    <w:lvl w:ilvl="7" w:tplc="04190019" w:tentative="1">
      <w:start w:val="1"/>
      <w:numFmt w:val="lowerLetter"/>
      <w:lvlText w:val="%8."/>
      <w:lvlJc w:val="left"/>
      <w:pPr>
        <w:ind w:left="6040" w:hanging="360"/>
      </w:pPr>
    </w:lvl>
    <w:lvl w:ilvl="8" w:tplc="041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6A3C5A76"/>
    <w:multiLevelType w:val="hybridMultilevel"/>
    <w:tmpl w:val="77AEACD4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>
    <w:nsid w:val="766B380C"/>
    <w:multiLevelType w:val="hybridMultilevel"/>
    <w:tmpl w:val="DF6A63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67F4A00"/>
    <w:multiLevelType w:val="hybridMultilevel"/>
    <w:tmpl w:val="F1C486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D45A81"/>
    <w:multiLevelType w:val="hybridMultilevel"/>
    <w:tmpl w:val="372C0946"/>
    <w:lvl w:ilvl="0" w:tplc="E2A6ABBE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17">
    <w:nsid w:val="7BF538B2"/>
    <w:multiLevelType w:val="hybridMultilevel"/>
    <w:tmpl w:val="74F8BA5C"/>
    <w:lvl w:ilvl="0" w:tplc="041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6"/>
  </w:num>
  <w:num w:numId="4">
    <w:abstractNumId w:val="16"/>
  </w:num>
  <w:num w:numId="5">
    <w:abstractNumId w:val="12"/>
  </w:num>
  <w:num w:numId="6">
    <w:abstractNumId w:val="10"/>
  </w:num>
  <w:num w:numId="7">
    <w:abstractNumId w:val="13"/>
  </w:num>
  <w:num w:numId="8">
    <w:abstractNumId w:val="17"/>
  </w:num>
  <w:num w:numId="9">
    <w:abstractNumId w:val="3"/>
  </w:num>
  <w:num w:numId="10">
    <w:abstractNumId w:val="1"/>
  </w:num>
  <w:num w:numId="11">
    <w:abstractNumId w:val="15"/>
  </w:num>
  <w:num w:numId="12">
    <w:abstractNumId w:val="11"/>
  </w:num>
  <w:num w:numId="13">
    <w:abstractNumId w:val="7"/>
  </w:num>
  <w:num w:numId="14">
    <w:abstractNumId w:val="4"/>
  </w:num>
  <w:num w:numId="15">
    <w:abstractNumId w:val="5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8A"/>
    <w:rsid w:val="00005692"/>
    <w:rsid w:val="00024E79"/>
    <w:rsid w:val="00034FAB"/>
    <w:rsid w:val="00043834"/>
    <w:rsid w:val="00044A61"/>
    <w:rsid w:val="00053AB1"/>
    <w:rsid w:val="00057F5B"/>
    <w:rsid w:val="000608B3"/>
    <w:rsid w:val="00063E2E"/>
    <w:rsid w:val="00064D62"/>
    <w:rsid w:val="00070911"/>
    <w:rsid w:val="000724B2"/>
    <w:rsid w:val="000742D0"/>
    <w:rsid w:val="000833A7"/>
    <w:rsid w:val="00085389"/>
    <w:rsid w:val="00086360"/>
    <w:rsid w:val="0009089C"/>
    <w:rsid w:val="00091CB4"/>
    <w:rsid w:val="00093B5C"/>
    <w:rsid w:val="00093DC5"/>
    <w:rsid w:val="00095FDD"/>
    <w:rsid w:val="000960BE"/>
    <w:rsid w:val="000A3198"/>
    <w:rsid w:val="000B0266"/>
    <w:rsid w:val="000B3772"/>
    <w:rsid w:val="000B53E3"/>
    <w:rsid w:val="000C23FD"/>
    <w:rsid w:val="000D09F5"/>
    <w:rsid w:val="000D0DA8"/>
    <w:rsid w:val="000D1CEE"/>
    <w:rsid w:val="000D4E4D"/>
    <w:rsid w:val="000E1791"/>
    <w:rsid w:val="000E6780"/>
    <w:rsid w:val="000E7E28"/>
    <w:rsid w:val="000F338A"/>
    <w:rsid w:val="00105609"/>
    <w:rsid w:val="0010659B"/>
    <w:rsid w:val="0012067A"/>
    <w:rsid w:val="00122014"/>
    <w:rsid w:val="00124777"/>
    <w:rsid w:val="00127CBC"/>
    <w:rsid w:val="00130052"/>
    <w:rsid w:val="00135D29"/>
    <w:rsid w:val="0014096F"/>
    <w:rsid w:val="00143092"/>
    <w:rsid w:val="0014392A"/>
    <w:rsid w:val="00147CCD"/>
    <w:rsid w:val="001515F5"/>
    <w:rsid w:val="00151D9F"/>
    <w:rsid w:val="001530F2"/>
    <w:rsid w:val="00156798"/>
    <w:rsid w:val="001609BE"/>
    <w:rsid w:val="0017767E"/>
    <w:rsid w:val="001800B2"/>
    <w:rsid w:val="0018530B"/>
    <w:rsid w:val="001927B3"/>
    <w:rsid w:val="00192CC2"/>
    <w:rsid w:val="001B5DC9"/>
    <w:rsid w:val="001D3779"/>
    <w:rsid w:val="001D5BB3"/>
    <w:rsid w:val="001D60E6"/>
    <w:rsid w:val="001D678A"/>
    <w:rsid w:val="001D7174"/>
    <w:rsid w:val="001E0FFF"/>
    <w:rsid w:val="001E7997"/>
    <w:rsid w:val="001E7B52"/>
    <w:rsid w:val="001F3FF6"/>
    <w:rsid w:val="00213053"/>
    <w:rsid w:val="00222189"/>
    <w:rsid w:val="00223AD1"/>
    <w:rsid w:val="00230D71"/>
    <w:rsid w:val="00231539"/>
    <w:rsid w:val="00237C85"/>
    <w:rsid w:val="00243334"/>
    <w:rsid w:val="0024557F"/>
    <w:rsid w:val="00246959"/>
    <w:rsid w:val="00256C3C"/>
    <w:rsid w:val="002638AC"/>
    <w:rsid w:val="002638B3"/>
    <w:rsid w:val="002679C2"/>
    <w:rsid w:val="0027100F"/>
    <w:rsid w:val="00275884"/>
    <w:rsid w:val="002758DB"/>
    <w:rsid w:val="00277343"/>
    <w:rsid w:val="00280757"/>
    <w:rsid w:val="00283125"/>
    <w:rsid w:val="002862B7"/>
    <w:rsid w:val="002928F0"/>
    <w:rsid w:val="0029419E"/>
    <w:rsid w:val="002C446B"/>
    <w:rsid w:val="002C47AD"/>
    <w:rsid w:val="002D3F46"/>
    <w:rsid w:val="002E559F"/>
    <w:rsid w:val="002E6237"/>
    <w:rsid w:val="003002C5"/>
    <w:rsid w:val="003014FA"/>
    <w:rsid w:val="003042BD"/>
    <w:rsid w:val="00305ACD"/>
    <w:rsid w:val="00320316"/>
    <w:rsid w:val="003378F9"/>
    <w:rsid w:val="00342329"/>
    <w:rsid w:val="0034439F"/>
    <w:rsid w:val="00344856"/>
    <w:rsid w:val="003478BD"/>
    <w:rsid w:val="00355A52"/>
    <w:rsid w:val="00355AF6"/>
    <w:rsid w:val="0036133F"/>
    <w:rsid w:val="00363F6B"/>
    <w:rsid w:val="00366D84"/>
    <w:rsid w:val="003733C2"/>
    <w:rsid w:val="00384262"/>
    <w:rsid w:val="00386877"/>
    <w:rsid w:val="003A66E9"/>
    <w:rsid w:val="003A7CB9"/>
    <w:rsid w:val="003B6A6D"/>
    <w:rsid w:val="003C4DCD"/>
    <w:rsid w:val="003D1CE8"/>
    <w:rsid w:val="003D3926"/>
    <w:rsid w:val="003F260C"/>
    <w:rsid w:val="003F5847"/>
    <w:rsid w:val="003F6819"/>
    <w:rsid w:val="003F7679"/>
    <w:rsid w:val="0040102B"/>
    <w:rsid w:val="00402002"/>
    <w:rsid w:val="00405BFA"/>
    <w:rsid w:val="00413BB4"/>
    <w:rsid w:val="00413DB4"/>
    <w:rsid w:val="0041656E"/>
    <w:rsid w:val="00416F7F"/>
    <w:rsid w:val="00421111"/>
    <w:rsid w:val="004219C3"/>
    <w:rsid w:val="00421C17"/>
    <w:rsid w:val="004238FB"/>
    <w:rsid w:val="00425B49"/>
    <w:rsid w:val="00441C68"/>
    <w:rsid w:val="0044351F"/>
    <w:rsid w:val="00454C1C"/>
    <w:rsid w:val="00456A83"/>
    <w:rsid w:val="00475A60"/>
    <w:rsid w:val="004777E1"/>
    <w:rsid w:val="00493B2D"/>
    <w:rsid w:val="004A33EE"/>
    <w:rsid w:val="004A3BC0"/>
    <w:rsid w:val="004B3976"/>
    <w:rsid w:val="004B436E"/>
    <w:rsid w:val="004C37D1"/>
    <w:rsid w:val="004D16D4"/>
    <w:rsid w:val="004D3102"/>
    <w:rsid w:val="004E5CC9"/>
    <w:rsid w:val="004F1366"/>
    <w:rsid w:val="004F1A21"/>
    <w:rsid w:val="004F3019"/>
    <w:rsid w:val="004F33D7"/>
    <w:rsid w:val="00507334"/>
    <w:rsid w:val="00513355"/>
    <w:rsid w:val="00516470"/>
    <w:rsid w:val="00533B9E"/>
    <w:rsid w:val="00540570"/>
    <w:rsid w:val="0055600C"/>
    <w:rsid w:val="00563708"/>
    <w:rsid w:val="00567B6B"/>
    <w:rsid w:val="00567FDE"/>
    <w:rsid w:val="00573CBD"/>
    <w:rsid w:val="00576171"/>
    <w:rsid w:val="00577B47"/>
    <w:rsid w:val="00580A75"/>
    <w:rsid w:val="00581AE4"/>
    <w:rsid w:val="005963DE"/>
    <w:rsid w:val="005A15A2"/>
    <w:rsid w:val="005C11B5"/>
    <w:rsid w:val="005C3FCB"/>
    <w:rsid w:val="005E0C34"/>
    <w:rsid w:val="005E1F03"/>
    <w:rsid w:val="005F7321"/>
    <w:rsid w:val="00602634"/>
    <w:rsid w:val="00604219"/>
    <w:rsid w:val="00606A23"/>
    <w:rsid w:val="00621F32"/>
    <w:rsid w:val="00622DF7"/>
    <w:rsid w:val="00623655"/>
    <w:rsid w:val="00625EBE"/>
    <w:rsid w:val="006314AB"/>
    <w:rsid w:val="00633AC1"/>
    <w:rsid w:val="00641BAA"/>
    <w:rsid w:val="00647CA7"/>
    <w:rsid w:val="00650DD6"/>
    <w:rsid w:val="00651431"/>
    <w:rsid w:val="00664E3B"/>
    <w:rsid w:val="00676BBD"/>
    <w:rsid w:val="00680329"/>
    <w:rsid w:val="00683180"/>
    <w:rsid w:val="006841FB"/>
    <w:rsid w:val="00685A28"/>
    <w:rsid w:val="00693300"/>
    <w:rsid w:val="006A67A3"/>
    <w:rsid w:val="006C08FF"/>
    <w:rsid w:val="006D017D"/>
    <w:rsid w:val="006D0254"/>
    <w:rsid w:val="006D1DEA"/>
    <w:rsid w:val="006D5040"/>
    <w:rsid w:val="006D5F68"/>
    <w:rsid w:val="006D75C0"/>
    <w:rsid w:val="006E3D59"/>
    <w:rsid w:val="006E5F63"/>
    <w:rsid w:val="006F1C37"/>
    <w:rsid w:val="0070157F"/>
    <w:rsid w:val="00701A78"/>
    <w:rsid w:val="00707FF5"/>
    <w:rsid w:val="00711342"/>
    <w:rsid w:val="007146A5"/>
    <w:rsid w:val="00715F22"/>
    <w:rsid w:val="00725EAD"/>
    <w:rsid w:val="00727FF4"/>
    <w:rsid w:val="007361C5"/>
    <w:rsid w:val="00743547"/>
    <w:rsid w:val="00743EED"/>
    <w:rsid w:val="00745DD8"/>
    <w:rsid w:val="00747E09"/>
    <w:rsid w:val="00751AD2"/>
    <w:rsid w:val="00766C1A"/>
    <w:rsid w:val="00767D7F"/>
    <w:rsid w:val="00770953"/>
    <w:rsid w:val="0078707D"/>
    <w:rsid w:val="007A3D58"/>
    <w:rsid w:val="007A684F"/>
    <w:rsid w:val="007B394D"/>
    <w:rsid w:val="007B3D79"/>
    <w:rsid w:val="007B400D"/>
    <w:rsid w:val="007B784A"/>
    <w:rsid w:val="007B7A34"/>
    <w:rsid w:val="007C4CA7"/>
    <w:rsid w:val="007D7337"/>
    <w:rsid w:val="007E7036"/>
    <w:rsid w:val="007F211B"/>
    <w:rsid w:val="007F3200"/>
    <w:rsid w:val="007F7EF9"/>
    <w:rsid w:val="008031D7"/>
    <w:rsid w:val="00804F19"/>
    <w:rsid w:val="00805AEF"/>
    <w:rsid w:val="00806291"/>
    <w:rsid w:val="008237F9"/>
    <w:rsid w:val="008238D5"/>
    <w:rsid w:val="0082401D"/>
    <w:rsid w:val="0082463D"/>
    <w:rsid w:val="008315AF"/>
    <w:rsid w:val="00833648"/>
    <w:rsid w:val="00854FDE"/>
    <w:rsid w:val="00860125"/>
    <w:rsid w:val="00861B08"/>
    <w:rsid w:val="00862D49"/>
    <w:rsid w:val="00882A9A"/>
    <w:rsid w:val="008918B5"/>
    <w:rsid w:val="00894B33"/>
    <w:rsid w:val="008A5626"/>
    <w:rsid w:val="008B7F17"/>
    <w:rsid w:val="008D1BFE"/>
    <w:rsid w:val="008D33BC"/>
    <w:rsid w:val="008D36A3"/>
    <w:rsid w:val="008D4491"/>
    <w:rsid w:val="008D4584"/>
    <w:rsid w:val="008E6880"/>
    <w:rsid w:val="008E7123"/>
    <w:rsid w:val="008F742F"/>
    <w:rsid w:val="009060B9"/>
    <w:rsid w:val="009125F1"/>
    <w:rsid w:val="009225A6"/>
    <w:rsid w:val="00934A64"/>
    <w:rsid w:val="009540C8"/>
    <w:rsid w:val="00955737"/>
    <w:rsid w:val="00961A6B"/>
    <w:rsid w:val="009664D2"/>
    <w:rsid w:val="00966DB1"/>
    <w:rsid w:val="009678A3"/>
    <w:rsid w:val="00972701"/>
    <w:rsid w:val="009803C8"/>
    <w:rsid w:val="0098545D"/>
    <w:rsid w:val="00990010"/>
    <w:rsid w:val="0099350A"/>
    <w:rsid w:val="009A305C"/>
    <w:rsid w:val="009C19EB"/>
    <w:rsid w:val="009C54DC"/>
    <w:rsid w:val="009C5A66"/>
    <w:rsid w:val="009E4CD9"/>
    <w:rsid w:val="00A107B3"/>
    <w:rsid w:val="00A11F2B"/>
    <w:rsid w:val="00A12515"/>
    <w:rsid w:val="00A14EC6"/>
    <w:rsid w:val="00A16D3C"/>
    <w:rsid w:val="00A24865"/>
    <w:rsid w:val="00A273FE"/>
    <w:rsid w:val="00A316C3"/>
    <w:rsid w:val="00A50BDE"/>
    <w:rsid w:val="00A6269F"/>
    <w:rsid w:val="00A71632"/>
    <w:rsid w:val="00A816BA"/>
    <w:rsid w:val="00A870BA"/>
    <w:rsid w:val="00A87938"/>
    <w:rsid w:val="00A87D55"/>
    <w:rsid w:val="00AA1265"/>
    <w:rsid w:val="00AA2467"/>
    <w:rsid w:val="00AC075E"/>
    <w:rsid w:val="00AC2E47"/>
    <w:rsid w:val="00AC2FA5"/>
    <w:rsid w:val="00AD6F95"/>
    <w:rsid w:val="00AE2EC0"/>
    <w:rsid w:val="00AE51D0"/>
    <w:rsid w:val="00AF04F9"/>
    <w:rsid w:val="00AF6211"/>
    <w:rsid w:val="00B0744D"/>
    <w:rsid w:val="00B20FE7"/>
    <w:rsid w:val="00B227E5"/>
    <w:rsid w:val="00B44C20"/>
    <w:rsid w:val="00B53F9C"/>
    <w:rsid w:val="00B67BCA"/>
    <w:rsid w:val="00B70E72"/>
    <w:rsid w:val="00B7252A"/>
    <w:rsid w:val="00B8097F"/>
    <w:rsid w:val="00B83F32"/>
    <w:rsid w:val="00B8551A"/>
    <w:rsid w:val="00B868CD"/>
    <w:rsid w:val="00B93A7C"/>
    <w:rsid w:val="00B97730"/>
    <w:rsid w:val="00BA6933"/>
    <w:rsid w:val="00BB1DC1"/>
    <w:rsid w:val="00BB7CEC"/>
    <w:rsid w:val="00BD4AB1"/>
    <w:rsid w:val="00BD662A"/>
    <w:rsid w:val="00BE1333"/>
    <w:rsid w:val="00BE271C"/>
    <w:rsid w:val="00BE57D5"/>
    <w:rsid w:val="00C001AA"/>
    <w:rsid w:val="00C021D4"/>
    <w:rsid w:val="00C06587"/>
    <w:rsid w:val="00C07940"/>
    <w:rsid w:val="00C154DA"/>
    <w:rsid w:val="00C230EC"/>
    <w:rsid w:val="00C23C1C"/>
    <w:rsid w:val="00C24C28"/>
    <w:rsid w:val="00C313D0"/>
    <w:rsid w:val="00C33626"/>
    <w:rsid w:val="00C45556"/>
    <w:rsid w:val="00C468E6"/>
    <w:rsid w:val="00C4792E"/>
    <w:rsid w:val="00C47BD6"/>
    <w:rsid w:val="00C54086"/>
    <w:rsid w:val="00C54F51"/>
    <w:rsid w:val="00C576D9"/>
    <w:rsid w:val="00C65C7D"/>
    <w:rsid w:val="00C67626"/>
    <w:rsid w:val="00C71760"/>
    <w:rsid w:val="00C74A8D"/>
    <w:rsid w:val="00C76557"/>
    <w:rsid w:val="00C76DD9"/>
    <w:rsid w:val="00C819D8"/>
    <w:rsid w:val="00C8665F"/>
    <w:rsid w:val="00C86DD4"/>
    <w:rsid w:val="00C87013"/>
    <w:rsid w:val="00C918B9"/>
    <w:rsid w:val="00C92FE2"/>
    <w:rsid w:val="00C973CE"/>
    <w:rsid w:val="00CC14F8"/>
    <w:rsid w:val="00CC69B7"/>
    <w:rsid w:val="00CC7187"/>
    <w:rsid w:val="00CC7951"/>
    <w:rsid w:val="00CC7FA1"/>
    <w:rsid w:val="00CD52CC"/>
    <w:rsid w:val="00CD57D6"/>
    <w:rsid w:val="00CD5E7F"/>
    <w:rsid w:val="00CE55AA"/>
    <w:rsid w:val="00CE7F75"/>
    <w:rsid w:val="00CF75BA"/>
    <w:rsid w:val="00CF7A8F"/>
    <w:rsid w:val="00CF7C68"/>
    <w:rsid w:val="00D064FA"/>
    <w:rsid w:val="00D167AD"/>
    <w:rsid w:val="00D26242"/>
    <w:rsid w:val="00D3158A"/>
    <w:rsid w:val="00D36922"/>
    <w:rsid w:val="00D41478"/>
    <w:rsid w:val="00D41E4E"/>
    <w:rsid w:val="00D44A87"/>
    <w:rsid w:val="00D54522"/>
    <w:rsid w:val="00D62965"/>
    <w:rsid w:val="00D63EE1"/>
    <w:rsid w:val="00D82406"/>
    <w:rsid w:val="00D82737"/>
    <w:rsid w:val="00DA1031"/>
    <w:rsid w:val="00DA238A"/>
    <w:rsid w:val="00DB2A57"/>
    <w:rsid w:val="00DB7A96"/>
    <w:rsid w:val="00DC47E4"/>
    <w:rsid w:val="00E07A09"/>
    <w:rsid w:val="00E10EE5"/>
    <w:rsid w:val="00E16068"/>
    <w:rsid w:val="00E203D1"/>
    <w:rsid w:val="00E22856"/>
    <w:rsid w:val="00E261E2"/>
    <w:rsid w:val="00E27C09"/>
    <w:rsid w:val="00E4490D"/>
    <w:rsid w:val="00E46D45"/>
    <w:rsid w:val="00E52786"/>
    <w:rsid w:val="00E55571"/>
    <w:rsid w:val="00E66FBF"/>
    <w:rsid w:val="00E91E05"/>
    <w:rsid w:val="00E92803"/>
    <w:rsid w:val="00E938AF"/>
    <w:rsid w:val="00EA145E"/>
    <w:rsid w:val="00EA31A1"/>
    <w:rsid w:val="00EA551A"/>
    <w:rsid w:val="00EA60F6"/>
    <w:rsid w:val="00EA6E8C"/>
    <w:rsid w:val="00EA6F3B"/>
    <w:rsid w:val="00EB29DC"/>
    <w:rsid w:val="00EB33CA"/>
    <w:rsid w:val="00ED5FF8"/>
    <w:rsid w:val="00EE50D4"/>
    <w:rsid w:val="00EF55CF"/>
    <w:rsid w:val="00F00396"/>
    <w:rsid w:val="00F03F69"/>
    <w:rsid w:val="00F04624"/>
    <w:rsid w:val="00F077B1"/>
    <w:rsid w:val="00F105B2"/>
    <w:rsid w:val="00F23973"/>
    <w:rsid w:val="00F25EE4"/>
    <w:rsid w:val="00F30EB0"/>
    <w:rsid w:val="00F358B7"/>
    <w:rsid w:val="00F47417"/>
    <w:rsid w:val="00F50377"/>
    <w:rsid w:val="00F50948"/>
    <w:rsid w:val="00F533A7"/>
    <w:rsid w:val="00F60911"/>
    <w:rsid w:val="00F66A7E"/>
    <w:rsid w:val="00F829C1"/>
    <w:rsid w:val="00F93B9D"/>
    <w:rsid w:val="00F9480E"/>
    <w:rsid w:val="00F94E80"/>
    <w:rsid w:val="00FA543A"/>
    <w:rsid w:val="00FB1DCD"/>
    <w:rsid w:val="00FB2CFE"/>
    <w:rsid w:val="00FB4479"/>
    <w:rsid w:val="00FC5CA3"/>
    <w:rsid w:val="00FC69C8"/>
    <w:rsid w:val="00FE01C7"/>
    <w:rsid w:val="00FE2FCB"/>
    <w:rsid w:val="00FE3749"/>
    <w:rsid w:val="00FE7B1E"/>
    <w:rsid w:val="00FF1BF9"/>
    <w:rsid w:val="00FF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B7A14-0325-4AB9-B9CC-F21F86A82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iPriority="0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05B2"/>
  </w:style>
  <w:style w:type="paragraph" w:styleId="1">
    <w:name w:val="heading 1"/>
    <w:basedOn w:val="a"/>
    <w:next w:val="a"/>
    <w:link w:val="10"/>
    <w:uiPriority w:val="9"/>
    <w:qFormat/>
    <w:rsid w:val="00C74A8D"/>
    <w:pPr>
      <w:keepNext/>
      <w:keepLines/>
      <w:numPr>
        <w:numId w:val="15"/>
      </w:numPr>
      <w:spacing w:before="240" w:after="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9350A"/>
    <w:rPr>
      <w:rFonts w:ascii="Tahoma" w:hAnsi="Tahoma" w:cs="Tahoma"/>
      <w:sz w:val="16"/>
      <w:szCs w:val="16"/>
    </w:rPr>
  </w:style>
  <w:style w:type="table" w:customStyle="1" w:styleId="11">
    <w:name w:val="Светлая заливка1"/>
    <w:basedOn w:val="a1"/>
    <w:uiPriority w:val="60"/>
    <w:rsid w:val="001430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Светлая заливка - Акцент 11"/>
    <w:basedOn w:val="a1"/>
    <w:uiPriority w:val="60"/>
    <w:rsid w:val="001430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5">
    <w:name w:val="Table Grid"/>
    <w:basedOn w:val="a1"/>
    <w:uiPriority w:val="59"/>
    <w:rsid w:val="0014309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Средняя сетка 21"/>
    <w:basedOn w:val="a1"/>
    <w:uiPriority w:val="68"/>
    <w:rsid w:val="0014309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110">
    <w:name w:val="Средняя сетка 11"/>
    <w:basedOn w:val="a1"/>
    <w:uiPriority w:val="67"/>
    <w:rsid w:val="008E712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a6">
    <w:name w:val="header"/>
    <w:basedOn w:val="a"/>
    <w:link w:val="a7"/>
    <w:uiPriority w:val="99"/>
    <w:semiHidden/>
    <w:unhideWhenUsed/>
    <w:rsid w:val="0067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676BBD"/>
  </w:style>
  <w:style w:type="paragraph" w:styleId="a8">
    <w:name w:val="footer"/>
    <w:basedOn w:val="a"/>
    <w:link w:val="a9"/>
    <w:uiPriority w:val="99"/>
    <w:semiHidden/>
    <w:unhideWhenUsed/>
    <w:rsid w:val="00676BB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676BBD"/>
  </w:style>
  <w:style w:type="paragraph" w:styleId="aa">
    <w:name w:val="List Paragraph"/>
    <w:basedOn w:val="a"/>
    <w:uiPriority w:val="34"/>
    <w:qFormat/>
    <w:rsid w:val="0040200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ab">
    <w:name w:val="Normal (Web)"/>
    <w:basedOn w:val="a"/>
    <w:unhideWhenUsed/>
    <w:rsid w:val="00955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955737"/>
  </w:style>
  <w:style w:type="character" w:styleId="ac">
    <w:name w:val="Hyperlink"/>
    <w:basedOn w:val="a0"/>
    <w:uiPriority w:val="99"/>
    <w:semiHidden/>
    <w:unhideWhenUsed/>
    <w:rsid w:val="00955737"/>
    <w:rPr>
      <w:color w:val="0000FF"/>
      <w:u w:val="single"/>
    </w:rPr>
  </w:style>
  <w:style w:type="paragraph" w:styleId="ad">
    <w:name w:val="caption"/>
    <w:basedOn w:val="a"/>
    <w:next w:val="a"/>
    <w:uiPriority w:val="35"/>
    <w:unhideWhenUsed/>
    <w:qFormat/>
    <w:rsid w:val="0070157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5E1F03"/>
    <w:rPr>
      <w:rFonts w:ascii="Times New Roman" w:eastAsiaTheme="majorEastAsia" w:hAnsi="Times New Roman" w:cstheme="majorBidi"/>
      <w:sz w:val="28"/>
      <w:szCs w:val="32"/>
    </w:rPr>
  </w:style>
  <w:style w:type="character" w:styleId="HTML">
    <w:name w:val="HTML Keyboard"/>
    <w:semiHidden/>
    <w:unhideWhenUsed/>
    <w:rsid w:val="00E938AF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27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1.vsdx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588217-4737-4854-AE7D-108912F24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775</TotalTime>
  <Pages>11</Pages>
  <Words>605</Words>
  <Characters>3452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Daniil Shchesnyak</cp:lastModifiedBy>
  <cp:revision>253</cp:revision>
  <dcterms:created xsi:type="dcterms:W3CDTF">2016-02-10T16:11:00Z</dcterms:created>
  <dcterms:modified xsi:type="dcterms:W3CDTF">2016-06-23T04:58:00Z</dcterms:modified>
</cp:coreProperties>
</file>