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3C12" w14:textId="77777777" w:rsidR="003918E9" w:rsidRDefault="00BD2007"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7EF63D53" w14:textId="77777777" w:rsidR="003918E9" w:rsidRDefault="00BD2007">
      <w:pPr>
        <w:jc w:val="center"/>
      </w:pPr>
      <w:r>
        <w:t>Ордена Трудового Красного Знамени</w:t>
      </w:r>
    </w:p>
    <w:p w14:paraId="479BA199" w14:textId="77777777" w:rsidR="003918E9" w:rsidRDefault="00BD2007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8933B95" w14:textId="77777777" w:rsidR="003918E9" w:rsidRDefault="00BD2007">
      <w:pPr>
        <w:jc w:val="center"/>
      </w:pPr>
      <w:r>
        <w:t>МОСКОВСКИЙ ТЕХНИЧЕСКИЙ УНИВЕРСИТЕТ СВЯЗИ И ИНФОРМАТИКИ</w:t>
      </w:r>
    </w:p>
    <w:p w14:paraId="0361842C" w14:textId="77777777" w:rsidR="003918E9" w:rsidRDefault="003918E9"/>
    <w:p w14:paraId="4F183292" w14:textId="77777777" w:rsidR="003918E9" w:rsidRDefault="00BD2007">
      <w:pPr>
        <w:jc w:val="center"/>
      </w:pPr>
      <w:r>
        <w:t>Кафедра «Математической кибернетики и информационных технологий»</w:t>
      </w:r>
    </w:p>
    <w:p w14:paraId="6E58F9C8" w14:textId="77777777" w:rsidR="003918E9" w:rsidRDefault="003918E9">
      <w:pPr>
        <w:jc w:val="center"/>
      </w:pPr>
    </w:p>
    <w:p w14:paraId="66735954" w14:textId="77777777" w:rsidR="003918E9" w:rsidRDefault="003918E9">
      <w:pPr>
        <w:jc w:val="center"/>
      </w:pPr>
    </w:p>
    <w:p w14:paraId="472ED33B" w14:textId="691EFF7A" w:rsidR="003918E9" w:rsidRDefault="00300267">
      <w:r>
        <w:t xml:space="preserve">                                        </w:t>
      </w:r>
      <w:r w:rsidRPr="00300267">
        <w:t>Отчет по проектному практикуму</w:t>
      </w:r>
    </w:p>
    <w:p w14:paraId="6A6A5067" w14:textId="77777777" w:rsidR="003918E9" w:rsidRDefault="003918E9"/>
    <w:p w14:paraId="0B9B74AF" w14:textId="77777777" w:rsidR="003918E9" w:rsidRDefault="003918E9"/>
    <w:p w14:paraId="65D81B50" w14:textId="77777777" w:rsidR="003918E9" w:rsidRDefault="003918E9"/>
    <w:p w14:paraId="2E9CBFAE" w14:textId="77777777" w:rsidR="003918E9" w:rsidRDefault="003918E9"/>
    <w:p w14:paraId="4E72341A" w14:textId="77777777" w:rsidR="003918E9" w:rsidRDefault="003918E9"/>
    <w:p w14:paraId="0E45A4A3" w14:textId="77777777" w:rsidR="003918E9" w:rsidRDefault="003918E9"/>
    <w:p w14:paraId="20C9B6DE" w14:textId="77777777" w:rsidR="003918E9" w:rsidRDefault="003918E9"/>
    <w:p w14:paraId="75791838" w14:textId="77777777" w:rsidR="003918E9" w:rsidRDefault="003918E9"/>
    <w:p w14:paraId="41A317AD" w14:textId="77777777" w:rsidR="003918E9" w:rsidRDefault="00BD2007">
      <w:pPr>
        <w:jc w:val="right"/>
      </w:pPr>
      <w:r>
        <w:t xml:space="preserve">Выполнил: </w:t>
      </w:r>
    </w:p>
    <w:p w14:paraId="28D02117" w14:textId="069989B6" w:rsidR="003918E9" w:rsidRDefault="00BD2007">
      <w:pPr>
        <w:jc w:val="right"/>
      </w:pPr>
      <w:r>
        <w:t>студент группы БВТ220</w:t>
      </w:r>
      <w:r w:rsidR="00753542">
        <w:t>1</w:t>
      </w:r>
    </w:p>
    <w:p w14:paraId="53922FA5" w14:textId="7A3BC1F3" w:rsidR="003918E9" w:rsidRDefault="00753542">
      <w:pPr>
        <w:jc w:val="right"/>
      </w:pPr>
      <w:proofErr w:type="spellStart"/>
      <w:r>
        <w:t>Соколов.И</w:t>
      </w:r>
      <w:r w:rsidR="00BD2007">
        <w:t>.</w:t>
      </w:r>
      <w:r>
        <w:t>С</w:t>
      </w:r>
      <w:proofErr w:type="spellEnd"/>
    </w:p>
    <w:p w14:paraId="2A3AA0F0" w14:textId="77777777" w:rsidR="003918E9" w:rsidRDefault="003918E9"/>
    <w:p w14:paraId="263CE26B" w14:textId="77777777" w:rsidR="003918E9" w:rsidRDefault="003918E9"/>
    <w:p w14:paraId="08C6E470" w14:textId="77777777" w:rsidR="003918E9" w:rsidRDefault="003918E9"/>
    <w:p w14:paraId="51364DB1" w14:textId="77777777" w:rsidR="003918E9" w:rsidRDefault="003918E9"/>
    <w:p w14:paraId="45B631A3" w14:textId="77777777" w:rsidR="00300267" w:rsidRDefault="00BD2007">
      <w:pPr>
        <w:pStyle w:val="1"/>
        <w:ind w:firstLine="0"/>
      </w:pPr>
      <w:r>
        <w:lastRenderedPageBreak/>
        <w:tab/>
      </w:r>
    </w:p>
    <w:p w14:paraId="2B4F5133" w14:textId="653BE467" w:rsidR="003918E9" w:rsidRDefault="00BD2007">
      <w:pPr>
        <w:pStyle w:val="1"/>
        <w:ind w:firstLine="0"/>
      </w:pPr>
      <w:r>
        <w:t>Выполнение</w:t>
      </w:r>
    </w:p>
    <w:p w14:paraId="1CEAD976" w14:textId="77777777" w:rsidR="003918E9" w:rsidRDefault="003918E9"/>
    <w:p w14:paraId="48AFAF1F" w14:textId="77777777" w:rsidR="00A34335" w:rsidRDefault="00A34335" w:rsidP="00A34335">
      <w:pPr>
        <w:jc w:val="both"/>
      </w:pPr>
      <w:r>
        <w:t>1.</w:t>
      </w:r>
      <w:r>
        <w:tab/>
        <w:t xml:space="preserve">1) Вот что </w:t>
      </w:r>
      <w:proofErr w:type="spellStart"/>
      <w:r>
        <w:t>просиходит</w:t>
      </w:r>
      <w:proofErr w:type="spellEnd"/>
      <w:r>
        <w:t xml:space="preserve"> в файле </w:t>
      </w:r>
      <w:proofErr w:type="spellStart"/>
      <w:r>
        <w:t>app</w:t>
      </w:r>
      <w:proofErr w:type="spellEnd"/>
      <w:r>
        <w:t>: Импорты:</w:t>
      </w:r>
    </w:p>
    <w:p w14:paraId="16DE1759" w14:textId="24BAF721" w:rsidR="00A34335" w:rsidRDefault="00A34335" w:rsidP="00A34335">
      <w:pPr>
        <w:jc w:val="both"/>
      </w:pPr>
      <w:r>
        <w:t>•</w:t>
      </w:r>
      <w:r>
        <w:tab/>
        <w:t xml:space="preserve">В начале файла импортируются необходимые зависимости, такие как </w:t>
      </w:r>
      <w:proofErr w:type="spellStart"/>
      <w:r>
        <w:t>React</w:t>
      </w:r>
      <w:proofErr w:type="spellEnd"/>
      <w:r>
        <w:t xml:space="preserve"> компоненты и функции, иконки, пользовательский-хук </w:t>
      </w:r>
      <w:proofErr w:type="spellStart"/>
      <w:r>
        <w:t>useForm</w:t>
      </w:r>
      <w:proofErr w:type="spellEnd"/>
      <w:r>
        <w:t xml:space="preserve">, а также функции </w:t>
      </w:r>
      <w:proofErr w:type="spellStart"/>
      <w:r>
        <w:t>getRandomChar</w:t>
      </w:r>
      <w:proofErr w:type="spellEnd"/>
      <w:r>
        <w:t xml:space="preserve"> и </w:t>
      </w:r>
      <w:proofErr w:type="spellStart"/>
      <w:r>
        <w:t>getSpecialChar</w:t>
      </w:r>
      <w:proofErr w:type="spellEnd"/>
      <w:r>
        <w:t xml:space="preserve"> из других файлов.</w:t>
      </w:r>
    </w:p>
    <w:p w14:paraId="61327810" w14:textId="77777777" w:rsidR="00A34335" w:rsidRDefault="00A34335" w:rsidP="00A34335">
      <w:pPr>
        <w:jc w:val="both"/>
      </w:pPr>
      <w:r>
        <w:t>2.</w:t>
      </w:r>
      <w:r>
        <w:tab/>
        <w:t xml:space="preserve">Компонент </w:t>
      </w:r>
      <w:proofErr w:type="spellStart"/>
      <w:r>
        <w:t>App</w:t>
      </w:r>
      <w:proofErr w:type="spellEnd"/>
      <w:r>
        <w:t>:</w:t>
      </w:r>
    </w:p>
    <w:p w14:paraId="6834E9A2" w14:textId="77777777" w:rsidR="00A34335" w:rsidRDefault="00A34335" w:rsidP="00A34335">
      <w:pPr>
        <w:jc w:val="both"/>
      </w:pPr>
      <w:r>
        <w:t>•</w:t>
      </w:r>
      <w:r>
        <w:tab/>
        <w:t xml:space="preserve">Компонент </w:t>
      </w:r>
      <w:proofErr w:type="spellStart"/>
      <w:r>
        <w:t>App</w:t>
      </w:r>
      <w:proofErr w:type="spellEnd"/>
      <w:r>
        <w:t xml:space="preserve"> создает и отображает интерфейс приложения.</w:t>
      </w:r>
    </w:p>
    <w:p w14:paraId="50F3D44D" w14:textId="77777777" w:rsidR="00A34335" w:rsidRDefault="00A34335" w:rsidP="00A34335">
      <w:pPr>
        <w:jc w:val="both"/>
      </w:pPr>
      <w:r>
        <w:t>•</w:t>
      </w:r>
      <w:r>
        <w:tab/>
        <w:t xml:space="preserve">Используется хук </w:t>
      </w:r>
      <w:proofErr w:type="spellStart"/>
      <w:r>
        <w:t>useForm</w:t>
      </w:r>
      <w:proofErr w:type="spellEnd"/>
      <w:r>
        <w:t xml:space="preserve"> для управления состоянием формы. Этот хук инициализируется объектом </w:t>
      </w:r>
      <w:proofErr w:type="spellStart"/>
      <w:r>
        <w:t>values</w:t>
      </w:r>
      <w:proofErr w:type="spellEnd"/>
      <w:r>
        <w:t>, который содержит параметры генерации пароля (длина, использование заглавных букв, строчных букв, цифр и специальных символов).</w:t>
      </w:r>
    </w:p>
    <w:p w14:paraId="35246FC1" w14:textId="77777777" w:rsidR="00A34335" w:rsidRDefault="00A34335" w:rsidP="00A34335">
      <w:pPr>
        <w:jc w:val="both"/>
      </w:pPr>
      <w:r>
        <w:t>•</w:t>
      </w:r>
      <w:r>
        <w:tab/>
        <w:t xml:space="preserve">Состояние </w:t>
      </w:r>
      <w:proofErr w:type="spellStart"/>
      <w:r>
        <w:t>result</w:t>
      </w:r>
      <w:proofErr w:type="spellEnd"/>
      <w:r>
        <w:t xml:space="preserve"> используется для хранения сгенерированного пароля.</w:t>
      </w:r>
    </w:p>
    <w:p w14:paraId="51E01A86" w14:textId="77777777" w:rsidR="00A34335" w:rsidRDefault="00A34335" w:rsidP="00A34335">
      <w:pPr>
        <w:jc w:val="both"/>
      </w:pPr>
      <w:r>
        <w:t>3.</w:t>
      </w:r>
      <w:r>
        <w:tab/>
        <w:t>Генерация пароля:</w:t>
      </w:r>
    </w:p>
    <w:p w14:paraId="1D667799" w14:textId="389C7659" w:rsidR="00A34335" w:rsidRDefault="00A34335" w:rsidP="00A34335">
      <w:pPr>
        <w:jc w:val="both"/>
      </w:pPr>
      <w:r>
        <w:t>•</w:t>
      </w:r>
      <w:r>
        <w:tab/>
        <w:t xml:space="preserve">В компоненте </w:t>
      </w:r>
      <w:proofErr w:type="spellStart"/>
      <w:r>
        <w:t>App</w:t>
      </w:r>
      <w:proofErr w:type="spellEnd"/>
      <w:r>
        <w:t xml:space="preserve"> определен массив </w:t>
      </w:r>
      <w:proofErr w:type="spellStart"/>
      <w:r>
        <w:t>fieldsArray</w:t>
      </w:r>
      <w:proofErr w:type="spellEnd"/>
      <w:r>
        <w:t xml:space="preserve">, который содержит объекты, представляющие разные параметры генерации пароля (заглавные буквы, строчные буквы, цифры, специальные символы). Каждый объект имеет поле </w:t>
      </w:r>
      <w:proofErr w:type="spellStart"/>
      <w:r>
        <w:t>field</w:t>
      </w:r>
      <w:proofErr w:type="spellEnd"/>
      <w:r>
        <w:t xml:space="preserve"> (</w:t>
      </w:r>
      <w:proofErr w:type="spellStart"/>
      <w:r>
        <w:t>булевое</w:t>
      </w:r>
      <w:proofErr w:type="spellEnd"/>
      <w:r>
        <w:t xml:space="preserve"> значение, указывающее, включен ли данный параметр) и функцию </w:t>
      </w:r>
      <w:proofErr w:type="spellStart"/>
      <w:r>
        <w:t>getChar</w:t>
      </w:r>
      <w:proofErr w:type="spellEnd"/>
      <w:r>
        <w:t>, которая возвращает случайный символ в соответствии с заданными диапазонами символов.</w:t>
      </w:r>
    </w:p>
    <w:p w14:paraId="7F06F827" w14:textId="6575174F" w:rsidR="00A34335" w:rsidRDefault="00A34335" w:rsidP="00A34335">
      <w:pPr>
        <w:jc w:val="both"/>
      </w:pPr>
      <w:r>
        <w:t>•</w:t>
      </w:r>
      <w:r>
        <w:tab/>
        <w:t>Когда пользователь отправляет форму (нажимает "</w:t>
      </w:r>
      <w:proofErr w:type="spellStart"/>
      <w:r>
        <w:t>Generate</w:t>
      </w:r>
      <w:proofErr w:type="spellEnd"/>
      <w:r>
        <w:t xml:space="preserve"> Password"), вызывается функция </w:t>
      </w:r>
      <w:proofErr w:type="spellStart"/>
      <w:r>
        <w:t>handleOnSubmit</w:t>
      </w:r>
      <w:proofErr w:type="spellEnd"/>
      <w:r>
        <w:t>. Она выполняет следующие шаги:</w:t>
      </w:r>
    </w:p>
    <w:p w14:paraId="496AECA0" w14:textId="77777777" w:rsidR="00A34335" w:rsidRDefault="00A34335" w:rsidP="00A34335">
      <w:pPr>
        <w:jc w:val="both"/>
      </w:pPr>
      <w:r>
        <w:t>•</w:t>
      </w:r>
      <w:r>
        <w:tab/>
        <w:t>Проверяет, есть ли хотя бы один выбранный параметр для генерации пароля.</w:t>
      </w:r>
    </w:p>
    <w:p w14:paraId="260484BA" w14:textId="580C2FE1" w:rsidR="00A34335" w:rsidRDefault="00A34335" w:rsidP="00A34335">
      <w:pPr>
        <w:jc w:val="both"/>
      </w:pPr>
      <w:r>
        <w:t>•</w:t>
      </w:r>
      <w:r>
        <w:tab/>
        <w:t>Если есть, то генерирует пароль, выбирая случайные символы в соответствии с выбранными параметрами и длиной пароля.</w:t>
      </w:r>
    </w:p>
    <w:p w14:paraId="16649BCE" w14:textId="77777777" w:rsidR="00A34335" w:rsidRDefault="00A34335" w:rsidP="00A34335">
      <w:pPr>
        <w:jc w:val="both"/>
      </w:pPr>
      <w:r>
        <w:t>•</w:t>
      </w:r>
      <w:r>
        <w:tab/>
        <w:t xml:space="preserve">Результат генерации сохраняется в состоянии </w:t>
      </w:r>
      <w:proofErr w:type="spellStart"/>
      <w:r>
        <w:t>result</w:t>
      </w:r>
      <w:proofErr w:type="spellEnd"/>
      <w:r>
        <w:t>.</w:t>
      </w:r>
    </w:p>
    <w:p w14:paraId="2CB9E536" w14:textId="77777777" w:rsidR="00A34335" w:rsidRDefault="00A34335" w:rsidP="00A34335">
      <w:pPr>
        <w:jc w:val="both"/>
      </w:pPr>
      <w:r>
        <w:t>4.</w:t>
      </w:r>
      <w:r>
        <w:tab/>
        <w:t>Копирование в буфер обмена:</w:t>
      </w:r>
    </w:p>
    <w:p w14:paraId="729B0502" w14:textId="6695A014" w:rsidR="00A34335" w:rsidRDefault="00A34335" w:rsidP="00A34335">
      <w:pPr>
        <w:jc w:val="both"/>
      </w:pPr>
      <w:r>
        <w:t>•</w:t>
      </w:r>
      <w:r>
        <w:tab/>
        <w:t xml:space="preserve">Функция </w:t>
      </w:r>
      <w:proofErr w:type="spellStart"/>
      <w:r>
        <w:t>handleClipboard</w:t>
      </w:r>
      <w:proofErr w:type="spellEnd"/>
      <w:r>
        <w:t xml:space="preserve"> вызывается, когда пользователь щелкает по значку буфера обмена (иконка "</w:t>
      </w:r>
      <w:proofErr w:type="spellStart"/>
      <w:r>
        <w:t>FaClipboard</w:t>
      </w:r>
      <w:proofErr w:type="spellEnd"/>
      <w:r>
        <w:t>").</w:t>
      </w:r>
    </w:p>
    <w:p w14:paraId="401C0700" w14:textId="77777777" w:rsidR="00A34335" w:rsidRDefault="00A34335" w:rsidP="00A34335">
      <w:pPr>
        <w:jc w:val="both"/>
      </w:pPr>
      <w:r>
        <w:t>•</w:t>
      </w:r>
      <w:r>
        <w:tab/>
        <w:t xml:space="preserve">Если у пользователя есть сгенерированный пароль, он копируется в буфер обмена с использованием </w:t>
      </w:r>
      <w:proofErr w:type="spellStart"/>
      <w:proofErr w:type="gramStart"/>
      <w:r>
        <w:t>navigator.clipboard</w:t>
      </w:r>
      <w:proofErr w:type="gramEnd"/>
      <w:r>
        <w:t>.writeText</w:t>
      </w:r>
      <w:proofErr w:type="spellEnd"/>
      <w:r>
        <w:t>. После успешного копирования выводится уведомление об успехе. В противном случае выводится уведомление об ошибке.</w:t>
      </w:r>
    </w:p>
    <w:p w14:paraId="0E456CC9" w14:textId="77777777" w:rsidR="00A34335" w:rsidRDefault="00A34335" w:rsidP="00A34335">
      <w:pPr>
        <w:jc w:val="both"/>
      </w:pPr>
      <w:r>
        <w:lastRenderedPageBreak/>
        <w:t>5.</w:t>
      </w:r>
      <w:r>
        <w:tab/>
        <w:t>Отображение интерфейса:</w:t>
      </w:r>
    </w:p>
    <w:p w14:paraId="186B1012" w14:textId="152B1B33" w:rsidR="00A34335" w:rsidRDefault="00A34335" w:rsidP="00A34335">
      <w:pPr>
        <w:jc w:val="both"/>
      </w:pPr>
      <w:r>
        <w:t>•</w:t>
      </w:r>
      <w:r>
        <w:tab/>
        <w:t xml:space="preserve">Возвращаемый JSX-код в компоненте </w:t>
      </w:r>
      <w:proofErr w:type="spellStart"/>
      <w:r>
        <w:t>App</w:t>
      </w:r>
      <w:proofErr w:type="spellEnd"/>
      <w:r>
        <w:t xml:space="preserve"> отображает форму с настройками параметров пароля, поле для отображения сгенерированного пароля и иконку для копирования пароля в буфер </w:t>
      </w:r>
      <w:proofErr w:type="gramStart"/>
      <w:r>
        <w:t>об-мена</w:t>
      </w:r>
      <w:proofErr w:type="gramEnd"/>
      <w:r>
        <w:t>.</w:t>
      </w:r>
    </w:p>
    <w:p w14:paraId="5E544D17" w14:textId="31BF37A3" w:rsidR="00A34335" w:rsidRDefault="00A34335" w:rsidP="00A34335">
      <w:pPr>
        <w:jc w:val="both"/>
      </w:pPr>
      <w:r>
        <w:t xml:space="preserve">Компонент </w:t>
      </w:r>
      <w:proofErr w:type="spellStart"/>
      <w:r>
        <w:t>App</w:t>
      </w:r>
      <w:proofErr w:type="spellEnd"/>
      <w:r>
        <w:t xml:space="preserve"> обеспечивает весь функционал для генерации и отображения паролей с различными параметрами и удобного копирования их в буфер обмена.</w:t>
      </w:r>
    </w:p>
    <w:p w14:paraId="631E614A" w14:textId="77777777" w:rsidR="00A34335" w:rsidRDefault="00A34335" w:rsidP="00A34335">
      <w:pPr>
        <w:jc w:val="both"/>
      </w:pPr>
      <w:r>
        <w:t xml:space="preserve">2) Вот что происходит в файле </w:t>
      </w:r>
      <w:proofErr w:type="spellStart"/>
      <w:r>
        <w:t>main</w:t>
      </w:r>
      <w:proofErr w:type="spellEnd"/>
      <w:r>
        <w:t>:</w:t>
      </w:r>
    </w:p>
    <w:p w14:paraId="1F875057" w14:textId="77777777" w:rsidR="00A34335" w:rsidRDefault="00A34335" w:rsidP="00A34335">
      <w:pPr>
        <w:jc w:val="both"/>
      </w:pPr>
      <w:r>
        <w:t>1.</w:t>
      </w:r>
      <w:r>
        <w:tab/>
        <w:t>Импорты:</w:t>
      </w:r>
    </w:p>
    <w:p w14:paraId="2521E822" w14:textId="0FC64654" w:rsidR="00A34335" w:rsidRDefault="00A34335" w:rsidP="00A34335">
      <w:pPr>
        <w:jc w:val="both"/>
      </w:pPr>
      <w:r>
        <w:t>•</w:t>
      </w:r>
      <w:r>
        <w:tab/>
        <w:t>В начале файла main.js импортируются необходимые зависимости и компоненты, которые будут использоваться в приложении.</w:t>
      </w:r>
    </w:p>
    <w:p w14:paraId="20D3219E" w14:textId="77777777" w:rsidR="00A34335" w:rsidRDefault="00A34335" w:rsidP="00A34335">
      <w:pPr>
        <w:jc w:val="both"/>
      </w:pPr>
      <w:r>
        <w:t>2.</w:t>
      </w:r>
      <w:r>
        <w:tab/>
      </w:r>
      <w:proofErr w:type="spellStart"/>
      <w:r>
        <w:t>createRoot</w:t>
      </w:r>
      <w:proofErr w:type="spellEnd"/>
      <w:r>
        <w:t xml:space="preserve"> и </w:t>
      </w:r>
      <w:proofErr w:type="spellStart"/>
      <w:r>
        <w:t>StrictMode</w:t>
      </w:r>
      <w:proofErr w:type="spellEnd"/>
      <w:r>
        <w:t>:</w:t>
      </w:r>
    </w:p>
    <w:p w14:paraId="5EBD65E4" w14:textId="4484BD63" w:rsidR="00A34335" w:rsidRDefault="00A34335" w:rsidP="00A34335">
      <w:pPr>
        <w:jc w:val="both"/>
      </w:pPr>
      <w:r>
        <w:t>•</w:t>
      </w:r>
      <w:r>
        <w:tab/>
        <w:t xml:space="preserve">В файле используется функция </w:t>
      </w:r>
      <w:proofErr w:type="spellStart"/>
      <w:r>
        <w:t>createRoot</w:t>
      </w:r>
      <w:proofErr w:type="spellEnd"/>
      <w:r>
        <w:t xml:space="preserve"> из библиотеки </w:t>
      </w:r>
      <w:proofErr w:type="spellStart"/>
      <w:r>
        <w:t>react-dom</w:t>
      </w:r>
      <w:proofErr w:type="spellEnd"/>
      <w:r>
        <w:t>/</w:t>
      </w:r>
      <w:proofErr w:type="spellStart"/>
      <w:r>
        <w:t>client</w:t>
      </w:r>
      <w:proofErr w:type="spellEnd"/>
      <w:r>
        <w:t>. Эта функция предназначена для асинхронной инициализации приложения и улучшения производительности.</w:t>
      </w:r>
    </w:p>
    <w:p w14:paraId="22FABE36" w14:textId="5E2F516E" w:rsidR="00A34335" w:rsidRDefault="00A34335" w:rsidP="00A34335">
      <w:pPr>
        <w:jc w:val="both"/>
      </w:pPr>
      <w:r>
        <w:t>•</w:t>
      </w:r>
      <w:r>
        <w:tab/>
        <w:t>Обертка &lt;</w:t>
      </w:r>
      <w:proofErr w:type="spellStart"/>
      <w:r>
        <w:t>StrictMode</w:t>
      </w:r>
      <w:proofErr w:type="spellEnd"/>
      <w:r>
        <w:t xml:space="preserve">&gt; вокруг компонента </w:t>
      </w:r>
      <w:proofErr w:type="spellStart"/>
      <w:r>
        <w:t>App</w:t>
      </w:r>
      <w:proofErr w:type="spellEnd"/>
      <w:r>
        <w:t xml:space="preserve"> позволяет активировать строгий режим (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>), который помогает выявить потенциальные проблемы в приложении на ранних этапах разработки.</w:t>
      </w:r>
    </w:p>
    <w:p w14:paraId="085FE40E" w14:textId="77777777" w:rsidR="00A34335" w:rsidRDefault="00A34335" w:rsidP="00A34335">
      <w:pPr>
        <w:jc w:val="both"/>
      </w:pPr>
      <w:r>
        <w:t>3.</w:t>
      </w:r>
      <w:r>
        <w:tab/>
        <w:t>Инициализация корневого элемента:</w:t>
      </w:r>
    </w:p>
    <w:p w14:paraId="61BC96AB" w14:textId="77777777" w:rsidR="00A34335" w:rsidRDefault="00A34335" w:rsidP="00A34335">
      <w:pPr>
        <w:jc w:val="both"/>
      </w:pPr>
      <w:r>
        <w:t>•</w:t>
      </w:r>
      <w:r>
        <w:tab/>
        <w:t>Сначала определяется корневой элемент с идентификатором '</w:t>
      </w:r>
      <w:proofErr w:type="spellStart"/>
      <w:r>
        <w:t>root</w:t>
      </w:r>
      <w:proofErr w:type="spellEnd"/>
      <w:r>
        <w:t>', на который будет внедрено приложение.</w:t>
      </w:r>
    </w:p>
    <w:p w14:paraId="1AED170F" w14:textId="77777777" w:rsidR="00A34335" w:rsidRDefault="00A34335" w:rsidP="00A34335">
      <w:pPr>
        <w:jc w:val="both"/>
      </w:pPr>
      <w:r>
        <w:t>•</w:t>
      </w:r>
      <w:r>
        <w:tab/>
        <w:t xml:space="preserve">Затем используется </w:t>
      </w:r>
      <w:proofErr w:type="spellStart"/>
      <w:r>
        <w:t>createRoot</w:t>
      </w:r>
      <w:proofErr w:type="spellEnd"/>
      <w:r>
        <w:t xml:space="preserve"> для создания корневого элемента приложения.</w:t>
      </w:r>
    </w:p>
    <w:p w14:paraId="149A545F" w14:textId="77777777" w:rsidR="00A34335" w:rsidRDefault="00A34335" w:rsidP="00A34335">
      <w:pPr>
        <w:jc w:val="both"/>
      </w:pPr>
      <w:r>
        <w:t>4.</w:t>
      </w:r>
      <w:r>
        <w:tab/>
        <w:t>Рендеринг приложения:</w:t>
      </w:r>
    </w:p>
    <w:p w14:paraId="7FA383A5" w14:textId="77777777" w:rsidR="00A34335" w:rsidRDefault="00A34335" w:rsidP="00A34335">
      <w:pPr>
        <w:jc w:val="both"/>
      </w:pPr>
      <w:r>
        <w:t>•</w:t>
      </w:r>
      <w:r>
        <w:tab/>
        <w:t xml:space="preserve">С помощью </w:t>
      </w:r>
      <w:proofErr w:type="spellStart"/>
      <w:proofErr w:type="gramStart"/>
      <w:r>
        <w:t>root.render</w:t>
      </w:r>
      <w:proofErr w:type="spellEnd"/>
      <w:proofErr w:type="gramEnd"/>
      <w:r>
        <w:t>(), компонент &lt;</w:t>
      </w:r>
      <w:proofErr w:type="spellStart"/>
      <w:r>
        <w:t>App</w:t>
      </w:r>
      <w:proofErr w:type="spellEnd"/>
      <w:r>
        <w:t xml:space="preserve"> /&gt; </w:t>
      </w:r>
      <w:proofErr w:type="spellStart"/>
      <w:r>
        <w:t>отрисовывается</w:t>
      </w:r>
      <w:proofErr w:type="spellEnd"/>
      <w:r>
        <w:t xml:space="preserve"> в корневом элементе.</w:t>
      </w:r>
    </w:p>
    <w:p w14:paraId="3EFE478E" w14:textId="22B249A3" w:rsidR="00A34335" w:rsidRDefault="00A34335" w:rsidP="00A34335">
      <w:pPr>
        <w:jc w:val="both"/>
      </w:pPr>
      <w:r>
        <w:t>•</w:t>
      </w:r>
      <w:r>
        <w:tab/>
        <w:t>Компонент &lt;</w:t>
      </w:r>
      <w:proofErr w:type="spellStart"/>
      <w:r>
        <w:t>Toaster</w:t>
      </w:r>
      <w:proofErr w:type="spellEnd"/>
      <w:r>
        <w:t xml:space="preserve"> /&gt; также </w:t>
      </w:r>
      <w:proofErr w:type="spellStart"/>
      <w:r>
        <w:t>рендерится</w:t>
      </w:r>
      <w:proofErr w:type="spellEnd"/>
      <w:r>
        <w:t xml:space="preserve"> внутри строгого режима &lt;</w:t>
      </w:r>
      <w:proofErr w:type="spellStart"/>
      <w:r>
        <w:t>StrictMode</w:t>
      </w:r>
      <w:proofErr w:type="spellEnd"/>
      <w:r>
        <w:t>&gt;. Этот компонент предоставляет возможность выводить уведомления в приложении, например, при успешном копировании пароля.</w:t>
      </w:r>
    </w:p>
    <w:p w14:paraId="3C0BDABE" w14:textId="2CBFA46B" w:rsidR="00A34335" w:rsidRDefault="00A34335" w:rsidP="00A34335">
      <w:pPr>
        <w:jc w:val="both"/>
      </w:pPr>
      <w:r>
        <w:t xml:space="preserve">В целом, файл main.js отвечает за инициализацию </w:t>
      </w:r>
      <w:proofErr w:type="spellStart"/>
      <w:r>
        <w:t>React</w:t>
      </w:r>
      <w:proofErr w:type="spellEnd"/>
      <w:r>
        <w:t>-приложения, создание корневого элемента и отображение компонента &lt;</w:t>
      </w:r>
      <w:proofErr w:type="spellStart"/>
      <w:r>
        <w:t>App</w:t>
      </w:r>
      <w:proofErr w:type="spellEnd"/>
      <w:r>
        <w:t xml:space="preserve"> /&gt;, который </w:t>
      </w:r>
      <w:proofErr w:type="gramStart"/>
      <w:r>
        <w:t>пред-</w:t>
      </w:r>
      <w:proofErr w:type="spellStart"/>
      <w:r>
        <w:t>ставляет</w:t>
      </w:r>
      <w:proofErr w:type="spellEnd"/>
      <w:proofErr w:type="gramEnd"/>
      <w:r>
        <w:t xml:space="preserve"> собой основную часть вашего парольного генератора.</w:t>
      </w:r>
    </w:p>
    <w:p w14:paraId="2DD381CB" w14:textId="77777777" w:rsidR="00A34335" w:rsidRDefault="00A34335" w:rsidP="00A34335">
      <w:pPr>
        <w:jc w:val="both"/>
      </w:pPr>
      <w:r>
        <w:t xml:space="preserve">3) Вот что </w:t>
      </w:r>
      <w:proofErr w:type="spellStart"/>
      <w:r>
        <w:t>просиходит</w:t>
      </w:r>
      <w:proofErr w:type="spellEnd"/>
      <w:r>
        <w:t xml:space="preserve"> в файле, который является </w:t>
      </w:r>
      <w:proofErr w:type="spellStart"/>
      <w:r>
        <w:t>кастомным</w:t>
      </w:r>
      <w:proofErr w:type="spellEnd"/>
      <w:r>
        <w:t xml:space="preserve"> хуком </w:t>
      </w:r>
      <w:proofErr w:type="spellStart"/>
      <w:r>
        <w:t>useForm</w:t>
      </w:r>
      <w:proofErr w:type="spellEnd"/>
      <w:r>
        <w:t>:</w:t>
      </w:r>
    </w:p>
    <w:p w14:paraId="26270943" w14:textId="77777777" w:rsidR="00A34335" w:rsidRDefault="00A34335" w:rsidP="00A34335">
      <w:pPr>
        <w:jc w:val="both"/>
      </w:pPr>
      <w:r>
        <w:t>1.</w:t>
      </w:r>
      <w:r>
        <w:tab/>
        <w:t>Импорты:</w:t>
      </w:r>
    </w:p>
    <w:p w14:paraId="429B11E0" w14:textId="77777777" w:rsidR="00A34335" w:rsidRDefault="00A34335" w:rsidP="00A34335">
      <w:pPr>
        <w:jc w:val="both"/>
      </w:pPr>
      <w:r>
        <w:lastRenderedPageBreak/>
        <w:t>•</w:t>
      </w:r>
      <w:r>
        <w:tab/>
        <w:t xml:space="preserve">В файле useForm.js импортируется только функция </w:t>
      </w:r>
      <w:proofErr w:type="spellStart"/>
      <w:r>
        <w:t>useState</w:t>
      </w:r>
      <w:proofErr w:type="spellEnd"/>
      <w:r>
        <w:t xml:space="preserve"> из библиотеки </w:t>
      </w:r>
      <w:proofErr w:type="spellStart"/>
      <w:r>
        <w:t>React</w:t>
      </w:r>
      <w:proofErr w:type="spellEnd"/>
      <w:r>
        <w:t>.</w:t>
      </w:r>
    </w:p>
    <w:p w14:paraId="5209A39A" w14:textId="77777777" w:rsidR="00A34335" w:rsidRDefault="00A34335" w:rsidP="00A34335">
      <w:pPr>
        <w:jc w:val="both"/>
      </w:pPr>
      <w:r>
        <w:t>2.</w:t>
      </w:r>
      <w:r>
        <w:tab/>
        <w:t xml:space="preserve">Определение пользовательского хука </w:t>
      </w:r>
      <w:proofErr w:type="spellStart"/>
      <w:r>
        <w:t>useForm</w:t>
      </w:r>
      <w:proofErr w:type="spellEnd"/>
      <w:r>
        <w:t>:</w:t>
      </w:r>
    </w:p>
    <w:p w14:paraId="56D633FE" w14:textId="370349B5" w:rsidR="00A34335" w:rsidRDefault="00A34335" w:rsidP="00A34335">
      <w:pPr>
        <w:jc w:val="both"/>
      </w:pPr>
      <w:r>
        <w:t>•</w:t>
      </w:r>
      <w:r>
        <w:tab/>
        <w:t xml:space="preserve">Функция </w:t>
      </w:r>
      <w:proofErr w:type="spellStart"/>
      <w:r>
        <w:t>useForm</w:t>
      </w:r>
      <w:proofErr w:type="spellEnd"/>
      <w:r>
        <w:t xml:space="preserve"> принимает один аргумент </w:t>
      </w:r>
      <w:proofErr w:type="spellStart"/>
      <w:r>
        <w:t>initialValues</w:t>
      </w:r>
      <w:proofErr w:type="spellEnd"/>
      <w:r>
        <w:t>, который представляет собой объект с начальными значениями полей формы. Обычно это объект, где ключи соответствуют именам полей формы, а значения - начальным значениям этих полей.</w:t>
      </w:r>
    </w:p>
    <w:p w14:paraId="72958A6F" w14:textId="77777777" w:rsidR="00A34335" w:rsidRDefault="00A34335" w:rsidP="00A34335">
      <w:pPr>
        <w:jc w:val="both"/>
      </w:pPr>
      <w:r>
        <w:t>3.</w:t>
      </w:r>
      <w:r>
        <w:tab/>
        <w:t>Создание состояния и функции для управления формой:</w:t>
      </w:r>
    </w:p>
    <w:p w14:paraId="6DECCB7E" w14:textId="142F6C9D" w:rsidR="00A34335" w:rsidRDefault="00A34335" w:rsidP="00A34335">
      <w:pPr>
        <w:jc w:val="both"/>
      </w:pPr>
      <w:r>
        <w:t>•</w:t>
      </w:r>
      <w:r>
        <w:tab/>
        <w:t xml:space="preserve">Внутри пользовательского хука </w:t>
      </w:r>
      <w:proofErr w:type="spellStart"/>
      <w:r>
        <w:t>useForm</w:t>
      </w:r>
      <w:proofErr w:type="spellEnd"/>
      <w:r>
        <w:t xml:space="preserve"> используется хук </w:t>
      </w:r>
      <w:proofErr w:type="spellStart"/>
      <w:r>
        <w:t>useState</w:t>
      </w:r>
      <w:proofErr w:type="spellEnd"/>
      <w:r>
        <w:t xml:space="preserve"> для создания состояния </w:t>
      </w:r>
      <w:proofErr w:type="spellStart"/>
      <w:r>
        <w:t>values</w:t>
      </w:r>
      <w:proofErr w:type="spellEnd"/>
      <w:r>
        <w:t xml:space="preserve">, которое будет содержать значения полей формы. Начальное значение </w:t>
      </w:r>
      <w:proofErr w:type="spellStart"/>
      <w:r>
        <w:t>values</w:t>
      </w:r>
      <w:proofErr w:type="spellEnd"/>
      <w:r>
        <w:t xml:space="preserve"> устанавливается равным </w:t>
      </w:r>
      <w:proofErr w:type="spellStart"/>
      <w:r>
        <w:t>initialValues</w:t>
      </w:r>
      <w:proofErr w:type="spellEnd"/>
      <w:r>
        <w:t>.</w:t>
      </w:r>
    </w:p>
    <w:p w14:paraId="304794B0" w14:textId="35BE43FB" w:rsidR="00A34335" w:rsidRDefault="00A34335" w:rsidP="00A34335">
      <w:pPr>
        <w:jc w:val="both"/>
      </w:pPr>
      <w:r>
        <w:t>•</w:t>
      </w:r>
      <w:r>
        <w:tab/>
        <w:t xml:space="preserve">Затем определяется функция </w:t>
      </w:r>
      <w:proofErr w:type="spellStart"/>
      <w:r>
        <w:t>setValues</w:t>
      </w:r>
      <w:proofErr w:type="spellEnd"/>
      <w:r>
        <w:t xml:space="preserve">, которая принимает событие (e) в качестве аргумента и обновляет состояние </w:t>
      </w:r>
      <w:proofErr w:type="spellStart"/>
      <w:r>
        <w:t>values</w:t>
      </w:r>
      <w:proofErr w:type="spellEnd"/>
      <w:r>
        <w:t>. Обновление зависит от типа элемента формы. Если элемент формы имеет тип '</w:t>
      </w:r>
      <w:proofErr w:type="spellStart"/>
      <w:r>
        <w:t>checkbox</w:t>
      </w:r>
      <w:proofErr w:type="spellEnd"/>
      <w:r>
        <w:t xml:space="preserve">', то будет обновляться его свойство </w:t>
      </w:r>
      <w:proofErr w:type="spellStart"/>
      <w:r>
        <w:t>checked</w:t>
      </w:r>
      <w:proofErr w:type="spellEnd"/>
      <w:r>
        <w:t xml:space="preserve">, иначе - свойство </w:t>
      </w:r>
      <w:proofErr w:type="spellStart"/>
      <w:r>
        <w:t>value</w:t>
      </w:r>
      <w:proofErr w:type="spellEnd"/>
      <w:r>
        <w:t xml:space="preserve">. Таким образом, функция </w:t>
      </w:r>
      <w:proofErr w:type="spellStart"/>
      <w:r>
        <w:t>setValues</w:t>
      </w:r>
      <w:proofErr w:type="spellEnd"/>
      <w:r>
        <w:t xml:space="preserve"> позволяет обновлять значения полей формы в зависимости от их типов.</w:t>
      </w:r>
    </w:p>
    <w:p w14:paraId="451FFDC7" w14:textId="77777777" w:rsidR="00A34335" w:rsidRDefault="00A34335" w:rsidP="00A34335">
      <w:pPr>
        <w:jc w:val="both"/>
      </w:pPr>
      <w:r>
        <w:t>4.</w:t>
      </w:r>
      <w:r>
        <w:tab/>
        <w:t>Возврат пользовательского хука:</w:t>
      </w:r>
    </w:p>
    <w:p w14:paraId="77578CF6" w14:textId="77777777" w:rsidR="00A34335" w:rsidRDefault="00A34335" w:rsidP="00A34335">
      <w:pPr>
        <w:jc w:val="both"/>
      </w:pPr>
      <w:r>
        <w:t>•</w:t>
      </w:r>
      <w:r>
        <w:tab/>
        <w:t xml:space="preserve">После создания состояния и функции </w:t>
      </w:r>
      <w:proofErr w:type="spellStart"/>
      <w:r>
        <w:t>setValues</w:t>
      </w:r>
      <w:proofErr w:type="spellEnd"/>
      <w:r>
        <w:t xml:space="preserve">, пользовательский хук </w:t>
      </w:r>
      <w:proofErr w:type="spellStart"/>
      <w:r>
        <w:t>useForm</w:t>
      </w:r>
      <w:proofErr w:type="spellEnd"/>
      <w:r>
        <w:t xml:space="preserve"> возвращает массив с двумя элементами:</w:t>
      </w:r>
    </w:p>
    <w:p w14:paraId="74C7B91E" w14:textId="5F42C81A" w:rsidR="00A34335" w:rsidRDefault="00A34335" w:rsidP="00A34335">
      <w:pPr>
        <w:jc w:val="both"/>
      </w:pPr>
      <w:r>
        <w:t>•</w:t>
      </w:r>
      <w:r>
        <w:tab/>
      </w:r>
      <w:proofErr w:type="spellStart"/>
      <w:r>
        <w:t>values</w:t>
      </w:r>
      <w:proofErr w:type="spellEnd"/>
      <w:r>
        <w:t>: объект, содержащий текущие значения полей формы.</w:t>
      </w:r>
    </w:p>
    <w:p w14:paraId="2D15A890" w14:textId="77777777" w:rsidR="00A34335" w:rsidRDefault="00A34335" w:rsidP="00A34335">
      <w:pPr>
        <w:jc w:val="both"/>
      </w:pPr>
      <w:r>
        <w:t>•</w:t>
      </w:r>
      <w:r>
        <w:tab/>
      </w:r>
      <w:proofErr w:type="spellStart"/>
      <w:r>
        <w:t>setValues</w:t>
      </w:r>
      <w:proofErr w:type="spellEnd"/>
      <w:r>
        <w:t>: функция для обновления значений полей формы.</w:t>
      </w:r>
    </w:p>
    <w:p w14:paraId="32F06F1C" w14:textId="77777777" w:rsidR="00A34335" w:rsidRDefault="00A34335" w:rsidP="00A34335">
      <w:pPr>
        <w:jc w:val="both"/>
      </w:pPr>
      <w:r>
        <w:t xml:space="preserve">Этот пользовательский хук </w:t>
      </w:r>
      <w:proofErr w:type="spellStart"/>
      <w:r>
        <w:t>useForm</w:t>
      </w:r>
      <w:proofErr w:type="spellEnd"/>
      <w:r>
        <w:t xml:space="preserve"> облегчает управление значениями полей формы в компоненте &lt;</w:t>
      </w:r>
      <w:proofErr w:type="spellStart"/>
      <w:r>
        <w:t>App</w:t>
      </w:r>
      <w:proofErr w:type="spellEnd"/>
      <w:r>
        <w:t xml:space="preserve"> /&gt;. Он позволяет легко связывать значения полей с состоянием приложения и автоматически обновлять их при взаимодействии с пользователем.</w:t>
      </w:r>
    </w:p>
    <w:p w14:paraId="4CE353FF" w14:textId="40221039" w:rsidR="00A34335" w:rsidRDefault="00A34335" w:rsidP="00A34335">
      <w:pPr>
        <w:jc w:val="both"/>
      </w:pPr>
      <w:r>
        <w:t>4) 3) Вот что про</w:t>
      </w:r>
      <w:r>
        <w:t>и</w:t>
      </w:r>
      <w:r>
        <w:t xml:space="preserve">сходит в утилите </w:t>
      </w:r>
      <w:proofErr w:type="spellStart"/>
      <w:r>
        <w:t>utils</w:t>
      </w:r>
      <w:proofErr w:type="spellEnd"/>
      <w:r>
        <w:t>:</w:t>
      </w:r>
    </w:p>
    <w:p w14:paraId="481A3AC6" w14:textId="77777777" w:rsidR="00A34335" w:rsidRDefault="00A34335" w:rsidP="00A34335">
      <w:pPr>
        <w:jc w:val="both"/>
      </w:pPr>
      <w:r>
        <w:t>1.</w:t>
      </w:r>
      <w:r>
        <w:tab/>
      </w:r>
      <w:proofErr w:type="spellStart"/>
      <w:proofErr w:type="gramStart"/>
      <w:r>
        <w:t>getRandomChar</w:t>
      </w:r>
      <w:proofErr w:type="spellEnd"/>
      <w:r>
        <w:t>(</w:t>
      </w:r>
      <w:proofErr w:type="spellStart"/>
      <w:proofErr w:type="gramEnd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>):</w:t>
      </w:r>
    </w:p>
    <w:p w14:paraId="314D8F4E" w14:textId="0EE07573" w:rsidR="00A34335" w:rsidRDefault="00A34335" w:rsidP="00A34335">
      <w:pPr>
        <w:jc w:val="both"/>
      </w:pPr>
      <w:r>
        <w:t>•</w:t>
      </w:r>
      <w:r>
        <w:tab/>
        <w:t xml:space="preserve">Эта функция принимает два аргумента,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которые представляют собой диапазон символов в таблице </w:t>
      </w:r>
      <w:proofErr w:type="spellStart"/>
      <w:r>
        <w:t>Unicode</w:t>
      </w:r>
      <w:proofErr w:type="spellEnd"/>
      <w:r>
        <w:t xml:space="preserve">. Например,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 могут быть числами, представляющими диапазон от кода символа, соответствующего 'A' до кода символа, соответствующего 'Z', если вы хотите получить случайную заглавную букву.</w:t>
      </w:r>
    </w:p>
    <w:p w14:paraId="077F60DB" w14:textId="1674BAA2" w:rsidR="00A34335" w:rsidRDefault="00A34335" w:rsidP="00A34335">
      <w:pPr>
        <w:jc w:val="both"/>
      </w:pPr>
      <w:r>
        <w:t>•</w:t>
      </w:r>
      <w:r>
        <w:tab/>
        <w:t xml:space="preserve">Функция генерирует случайное число в заданном диапазоне и использует его для создания символа, который соответствует этому числу в </w:t>
      </w:r>
      <w:r>
        <w:lastRenderedPageBreak/>
        <w:t xml:space="preserve">таблице </w:t>
      </w:r>
      <w:proofErr w:type="spellStart"/>
      <w:r>
        <w:t>Unicode</w:t>
      </w:r>
      <w:proofErr w:type="spellEnd"/>
      <w:r>
        <w:t>. Этот символ представляет собой случайный символ в указанном диапазоне.</w:t>
      </w:r>
    </w:p>
    <w:p w14:paraId="3CB369E8" w14:textId="77777777" w:rsidR="00A34335" w:rsidRDefault="00A34335" w:rsidP="00A34335">
      <w:pPr>
        <w:jc w:val="both"/>
      </w:pPr>
      <w:r>
        <w:t>2.</w:t>
      </w:r>
      <w:r>
        <w:tab/>
      </w:r>
      <w:proofErr w:type="spellStart"/>
      <w:proofErr w:type="gramStart"/>
      <w:r>
        <w:t>getSpecialChar</w:t>
      </w:r>
      <w:proofErr w:type="spellEnd"/>
      <w:r>
        <w:t>(</w:t>
      </w:r>
      <w:proofErr w:type="gramEnd"/>
      <w:r>
        <w:t>):</w:t>
      </w:r>
    </w:p>
    <w:p w14:paraId="49F2B389" w14:textId="172890FA" w:rsidR="00A34335" w:rsidRDefault="00A34335" w:rsidP="00A34335">
      <w:pPr>
        <w:jc w:val="both"/>
      </w:pPr>
      <w:r>
        <w:t>•</w:t>
      </w:r>
      <w:r>
        <w:tab/>
        <w:t xml:space="preserve">Эта функция возвращает случайный специальный символ из заданной строки </w:t>
      </w:r>
      <w:proofErr w:type="spellStart"/>
      <w:r>
        <w:t>specialChar</w:t>
      </w:r>
      <w:proofErr w:type="spellEnd"/>
      <w:r>
        <w:t xml:space="preserve">. Внутри этой строки находятся раз-личные специальные символы, такие </w:t>
      </w:r>
      <w:proofErr w:type="gramStart"/>
      <w:r>
        <w:t>как !</w:t>
      </w:r>
      <w:proofErr w:type="gramEnd"/>
      <w:r>
        <w:t>, ", #, $, %, и так далее.</w:t>
      </w:r>
    </w:p>
    <w:p w14:paraId="7EDE68D4" w14:textId="0858D44F" w:rsidR="00A34335" w:rsidRDefault="00A34335" w:rsidP="00A34335">
      <w:pPr>
        <w:jc w:val="both"/>
      </w:pPr>
      <w:r>
        <w:t>•</w:t>
      </w:r>
      <w:r>
        <w:tab/>
        <w:t xml:space="preserve">Функция генерирует случайный индекс в строке </w:t>
      </w:r>
      <w:proofErr w:type="spellStart"/>
      <w:r>
        <w:t>specialChar</w:t>
      </w:r>
      <w:proofErr w:type="spellEnd"/>
      <w:r>
        <w:t xml:space="preserve"> и возвращает символ, соответствующий этому индексу. Таким образом, она предоставляет случайный специальный символ из </w:t>
      </w:r>
      <w:r>
        <w:t>-</w:t>
      </w:r>
      <w:r>
        <w:t>за</w:t>
      </w:r>
      <w:r>
        <w:t xml:space="preserve"> </w:t>
      </w:r>
      <w:r>
        <w:t>данного набора.</w:t>
      </w:r>
    </w:p>
    <w:p w14:paraId="356899F5" w14:textId="7BB5B7B2" w:rsidR="00A34335" w:rsidRDefault="00A34335" w:rsidP="00A34335">
      <w:pPr>
        <w:jc w:val="both"/>
      </w:pPr>
      <w:r>
        <w:t>Эти две функции используются в компоненте &lt;</w:t>
      </w:r>
      <w:proofErr w:type="spellStart"/>
      <w:r>
        <w:t>App</w:t>
      </w:r>
      <w:proofErr w:type="spellEnd"/>
      <w:r>
        <w:t xml:space="preserve"> /&gt; для генерации случайных символов и специальных символов, которые составляют сгенерированный пароль с учетом выбранных параметров (заглавные буквы, строчные </w:t>
      </w:r>
      <w:proofErr w:type="gramStart"/>
      <w:r>
        <w:t>бук-вы</w:t>
      </w:r>
      <w:proofErr w:type="gramEnd"/>
      <w:r>
        <w:t xml:space="preserve">, цифры и специальные символы). Функции </w:t>
      </w:r>
      <w:proofErr w:type="spellStart"/>
      <w:r>
        <w:t>getRandomChar</w:t>
      </w:r>
      <w:proofErr w:type="spellEnd"/>
      <w:r>
        <w:t xml:space="preserve"> и </w:t>
      </w:r>
      <w:proofErr w:type="spellStart"/>
      <w:r>
        <w:t>getSpecialChar</w:t>
      </w:r>
      <w:proofErr w:type="spellEnd"/>
      <w:r>
        <w:t xml:space="preserve"> способствуют разнообразию и безопасности паролей, созданных </w:t>
      </w:r>
      <w:r>
        <w:t>нашим</w:t>
      </w:r>
      <w:r>
        <w:t xml:space="preserve"> приложением.</w:t>
      </w:r>
    </w:p>
    <w:p w14:paraId="3F4DC1D3" w14:textId="08E7191C" w:rsidR="003918E9" w:rsidRPr="00A34335" w:rsidRDefault="00A34335" w:rsidP="00A34335">
      <w:pPr>
        <w:jc w:val="both"/>
      </w:pPr>
      <w:r w:rsidRPr="00A34335">
        <w:rPr>
          <w:b/>
          <w:bCs/>
        </w:rPr>
        <w:t>Вывод:</w:t>
      </w:r>
      <w:r>
        <w:t xml:space="preserve"> был создан генератор паролей на основе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+ vite.js, который имеет несколько </w:t>
      </w:r>
      <w:proofErr w:type="spellStart"/>
      <w:r>
        <w:t>чекбоксов</w:t>
      </w:r>
      <w:proofErr w:type="spellEnd"/>
      <w:r>
        <w:t>, копирование пароля в буфер обмена и уведомлениями об ошибке.</w:t>
      </w:r>
    </w:p>
    <w:p w14:paraId="424CB060" w14:textId="77777777" w:rsidR="003918E9" w:rsidRDefault="003918E9">
      <w:pPr>
        <w:jc w:val="both"/>
      </w:pPr>
    </w:p>
    <w:sectPr w:rsidR="003918E9">
      <w:footerReference w:type="default" r:id="rId7"/>
      <w:footerReference w:type="first" r:id="rId8"/>
      <w:pgSz w:w="11906" w:h="16838"/>
      <w:pgMar w:top="1134" w:right="1134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F276" w14:textId="77777777" w:rsidR="00705748" w:rsidRDefault="00705748">
      <w:pPr>
        <w:spacing w:after="0"/>
      </w:pPr>
      <w:r>
        <w:separator/>
      </w:r>
    </w:p>
  </w:endnote>
  <w:endnote w:type="continuationSeparator" w:id="0">
    <w:p w14:paraId="48760977" w14:textId="77777777" w:rsidR="00705748" w:rsidRDefault="00705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56699"/>
      <w:docPartObj>
        <w:docPartGallery w:val="Page Numbers (Bottom of Page)"/>
        <w:docPartUnique/>
      </w:docPartObj>
    </w:sdtPr>
    <w:sdtEndPr/>
    <w:sdtContent>
      <w:p w14:paraId="16C8B972" w14:textId="77777777" w:rsidR="003918E9" w:rsidRDefault="00BD2007">
        <w:pPr>
          <w:pStyle w:val="a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0BD5" w14:textId="77777777" w:rsidR="003918E9" w:rsidRDefault="00BD2007">
    <w:pPr>
      <w:pStyle w:val="ae"/>
      <w:jc w:val="center"/>
    </w:pPr>
    <w: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E23F" w14:textId="77777777" w:rsidR="00705748" w:rsidRDefault="00705748">
      <w:pPr>
        <w:spacing w:after="0"/>
      </w:pPr>
      <w:r>
        <w:separator/>
      </w:r>
    </w:p>
  </w:footnote>
  <w:footnote w:type="continuationSeparator" w:id="0">
    <w:p w14:paraId="3AF23A10" w14:textId="77777777" w:rsidR="00705748" w:rsidRDefault="007057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D89"/>
    <w:multiLevelType w:val="multilevel"/>
    <w:tmpl w:val="632E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D03F9"/>
    <w:multiLevelType w:val="multilevel"/>
    <w:tmpl w:val="219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35244"/>
    <w:multiLevelType w:val="multilevel"/>
    <w:tmpl w:val="93E4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31CE9"/>
    <w:multiLevelType w:val="multilevel"/>
    <w:tmpl w:val="AC5A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E9"/>
    <w:rsid w:val="00300267"/>
    <w:rsid w:val="003918E9"/>
    <w:rsid w:val="004545D7"/>
    <w:rsid w:val="00627542"/>
    <w:rsid w:val="00687F83"/>
    <w:rsid w:val="00705748"/>
    <w:rsid w:val="00753542"/>
    <w:rsid w:val="00A34335"/>
    <w:rsid w:val="00B73886"/>
    <w:rsid w:val="00BD2007"/>
    <w:rsid w:val="00C77BC0"/>
    <w:rsid w:val="00D6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A2AB"/>
  <w15:docId w15:val="{A1866CC4-0023-4292-9AAD-AF8DFCF4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161E9"/>
    <w:rPr>
      <w:sz w:val="24"/>
      <w:szCs w:val="24"/>
      <w:lang w:val="en-US"/>
    </w:rPr>
  </w:style>
  <w:style w:type="character" w:customStyle="1" w:styleId="a4">
    <w:name w:val="Нижний колонтитул Знак"/>
    <w:basedOn w:val="a0"/>
    <w:uiPriority w:val="99"/>
    <w:qFormat/>
    <w:rsid w:val="00C161E9"/>
    <w:rPr>
      <w:sz w:val="24"/>
      <w:szCs w:val="24"/>
      <w:lang w:val="en-US"/>
    </w:rPr>
  </w:style>
  <w:style w:type="character" w:customStyle="1" w:styleId="10">
    <w:name w:val="Заголовок 1 Знак"/>
    <w:basedOn w:val="a0"/>
    <w:uiPriority w:val="9"/>
    <w:qFormat/>
    <w:rsid w:val="005F12B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styleId="a6">
    <w:name w:val="Hyperlink"/>
    <w:rPr>
      <w:color w:val="000080"/>
      <w:u w:val="single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paragraph" w:styleId="ae">
    <w:name w:val="footer"/>
    <w:basedOn w:val="a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paragraph" w:styleId="af">
    <w:name w:val="List Paragraph"/>
    <w:basedOn w:val="a"/>
    <w:uiPriority w:val="34"/>
    <w:qFormat/>
    <w:rsid w:val="00C161E9"/>
    <w:pPr>
      <w:ind w:left="720"/>
      <w:contextualSpacing/>
    </w:pPr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300267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0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3505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851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3444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3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494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77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</dc:creator>
  <dc:description/>
  <cp:lastModifiedBy>cow</cp:lastModifiedBy>
  <cp:revision>4</cp:revision>
  <dcterms:created xsi:type="dcterms:W3CDTF">2023-10-11T04:36:00Z</dcterms:created>
  <dcterms:modified xsi:type="dcterms:W3CDTF">2023-10-12T16:18:00Z</dcterms:modified>
  <dc:language>en-US</dc:language>
</cp:coreProperties>
</file>