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3F9A959" wp14:editId="1BE26478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5080" t="12065" r="13970" b="127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3C2D" w:rsidRPr="000F0E56" w:rsidRDefault="00323C2D" w:rsidP="00795A56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SKPL-xx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EA545D" w:rsidRPr="000F0E56" w:rsidRDefault="00EA545D" w:rsidP="00795A56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SKPL-xx</w:t>
                      </w:r>
                    </w:p>
                  </w:txbxContent>
                </v:textbox>
              </v:shape>
            </w:pict>
          </mc:Fallback>
        </mc:AlternateContent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SPESIFIKASI KEBUTUHAN PERANGKAT LUNAK</w:t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E12968">
      <w:pPr>
        <w:pStyle w:val="Titl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&lt;</w:t>
      </w:r>
      <w:r w:rsidRPr="00954313">
        <w:rPr>
          <w:rFonts w:asciiTheme="majorBidi" w:hAnsiTheme="majorBidi" w:cstheme="majorBidi"/>
          <w:lang w:val="id-ID"/>
        </w:rPr>
        <w:t>Aplikasi do’a-do’a sehari-hari</w:t>
      </w:r>
      <w:r w:rsidRPr="00954313">
        <w:rPr>
          <w:rFonts w:asciiTheme="majorBidi" w:hAnsiTheme="majorBidi" w:cstheme="majorBidi"/>
          <w:lang w:val="sv-SE"/>
        </w:rPr>
        <w:t>&gt;</w:t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  <w:r w:rsidRPr="00954313">
        <w:rPr>
          <w:rFonts w:asciiTheme="majorBidi" w:hAnsiTheme="majorBidi" w:cstheme="majorBidi"/>
          <w:b w:val="0"/>
          <w:sz w:val="28"/>
          <w:lang w:val="sv-SE"/>
        </w:rPr>
        <w:t xml:space="preserve">untuk: </w:t>
      </w: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  <w:r w:rsidRPr="00954313">
        <w:rPr>
          <w:rFonts w:asciiTheme="majorBidi" w:hAnsiTheme="majorBidi" w:cstheme="majorBidi"/>
          <w:b w:val="0"/>
          <w:sz w:val="28"/>
          <w:lang w:val="sv-SE"/>
        </w:rPr>
        <w:t xml:space="preserve">&lt;Nama User&gt; </w:t>
      </w: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  <w:r w:rsidRPr="00954313">
        <w:rPr>
          <w:rFonts w:asciiTheme="majorBidi" w:hAnsiTheme="majorBidi" w:cstheme="majorBidi"/>
          <w:b w:val="0"/>
          <w:sz w:val="28"/>
          <w:lang w:val="sv-SE"/>
        </w:rPr>
        <w:t>Dipersiapkan oleh:</w:t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b w:val="0"/>
          <w:sz w:val="28"/>
          <w:lang w:val="id-ID"/>
        </w:rPr>
      </w:pPr>
      <w:r w:rsidRPr="00954313">
        <w:rPr>
          <w:rFonts w:asciiTheme="majorBidi" w:hAnsiTheme="majorBidi" w:cstheme="majorBidi"/>
          <w:b w:val="0"/>
          <w:sz w:val="28"/>
          <w:lang w:val="sv-SE"/>
        </w:rPr>
        <w:t>&lt;</w:t>
      </w:r>
      <w:r w:rsidR="00DC0348" w:rsidRPr="00954313">
        <w:rPr>
          <w:rFonts w:asciiTheme="majorBidi" w:hAnsiTheme="majorBidi" w:cstheme="majorBidi"/>
          <w:b w:val="0"/>
          <w:sz w:val="28"/>
          <w:lang w:val="id-ID"/>
        </w:rPr>
        <w:t>Neneng Sapuroh</w:t>
      </w:r>
      <w:r w:rsidR="00045FC4" w:rsidRPr="00954313">
        <w:rPr>
          <w:rFonts w:asciiTheme="majorBidi" w:hAnsiTheme="majorBidi" w:cstheme="majorBidi"/>
          <w:b w:val="0"/>
          <w:sz w:val="28"/>
          <w:lang w:val="id-ID"/>
        </w:rPr>
        <w:t xml:space="preserve"> </w:t>
      </w:r>
      <w:r w:rsidR="00DC0348" w:rsidRPr="00954313">
        <w:rPr>
          <w:rFonts w:asciiTheme="majorBidi" w:hAnsiTheme="majorBidi" w:cstheme="majorBidi"/>
          <w:b w:val="0"/>
          <w:sz w:val="28"/>
          <w:lang w:val="id-ID"/>
        </w:rPr>
        <w:t>dan Nurida Ahsanti</w:t>
      </w:r>
      <w:r w:rsidRPr="00954313">
        <w:rPr>
          <w:rFonts w:asciiTheme="majorBidi" w:hAnsiTheme="majorBidi" w:cstheme="majorBidi"/>
          <w:b w:val="0"/>
          <w:sz w:val="28"/>
          <w:lang w:val="sv-SE"/>
        </w:rPr>
        <w:t>&gt;</w:t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  <w:lang w:val="id-ID"/>
        </w:rPr>
      </w:pP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id-ID"/>
        </w:rPr>
      </w:pPr>
      <w:r w:rsidRPr="00954313">
        <w:rPr>
          <w:rFonts w:asciiTheme="majorBidi" w:hAnsiTheme="majorBidi" w:cstheme="majorBidi"/>
          <w:b w:val="0"/>
          <w:sz w:val="28"/>
          <w:lang w:val="id-ID"/>
        </w:rPr>
        <w:t>Program Studi Teknik Informatika</w:t>
      </w: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id-ID"/>
        </w:rPr>
      </w:pPr>
      <w:r w:rsidRPr="00954313">
        <w:rPr>
          <w:rFonts w:asciiTheme="majorBidi" w:hAnsiTheme="majorBidi" w:cstheme="majorBidi"/>
          <w:b w:val="0"/>
          <w:sz w:val="28"/>
          <w:lang w:val="id-ID"/>
        </w:rPr>
        <w:t xml:space="preserve">UIN Sunan Gunung Djati </w:t>
      </w: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id-ID"/>
        </w:rPr>
      </w:pPr>
      <w:r w:rsidRPr="00954313">
        <w:rPr>
          <w:rFonts w:asciiTheme="majorBidi" w:hAnsiTheme="majorBidi" w:cstheme="majorBidi"/>
          <w:b w:val="0"/>
          <w:sz w:val="28"/>
          <w:lang w:val="id-ID"/>
        </w:rPr>
        <w:t>BANDUNG</w:t>
      </w:r>
    </w:p>
    <w:p w:rsidR="00795A56" w:rsidRPr="00954313" w:rsidRDefault="00795A56" w:rsidP="00095FF5">
      <w:pPr>
        <w:pStyle w:val="SubTitle"/>
        <w:spacing w:line="276" w:lineRule="auto"/>
        <w:rPr>
          <w:rFonts w:asciiTheme="majorBidi" w:hAnsiTheme="majorBidi" w:cstheme="majorBidi"/>
          <w:b w:val="0"/>
          <w:sz w:val="28"/>
          <w:lang w:val="sv-S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189"/>
        <w:gridCol w:w="1290"/>
        <w:gridCol w:w="2040"/>
        <w:gridCol w:w="1965"/>
      </w:tblGrid>
      <w:tr w:rsidR="00795A56" w:rsidRPr="00954313" w:rsidTr="00045FC4">
        <w:trPr>
          <w:cantSplit/>
          <w:trHeight w:hRule="exact" w:val="551"/>
        </w:trPr>
        <w:tc>
          <w:tcPr>
            <w:tcW w:w="1134" w:type="dxa"/>
            <w:vMerge w:val="restart"/>
          </w:tcPr>
          <w:p w:rsidR="00795A56" w:rsidRPr="00954313" w:rsidRDefault="00045FC4" w:rsidP="00095FF5">
            <w:pPr>
              <w:pStyle w:val="Title"/>
              <w:spacing w:line="276" w:lineRule="auto"/>
              <w:jc w:val="left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  <w:b w:val="0"/>
                <w:noProof/>
                <w:sz w:val="28"/>
                <w:szCs w:val="28"/>
                <w:lang w:val="id-ID" w:eastAsia="id-ID"/>
              </w:rPr>
              <w:drawing>
                <wp:inline distT="0" distB="0" distL="0" distR="0" wp14:anchorId="70EE4645" wp14:editId="000ABC0F">
                  <wp:extent cx="700392" cy="680936"/>
                  <wp:effectExtent l="0" t="0" r="5080" b="5080"/>
                  <wp:docPr id="5" name="Picture 2" descr="311357_267448219946657_100000444437783_1014140_912178749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311357_267448219946657_100000444437783_1014140_912178749_n.jpg"/>
                          <pic:cNvPicPr/>
                        </pic:nvPicPr>
                        <pic:blipFill>
                          <a:blip r:embed="rId8"/>
                          <a:srcRect b="15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759" cy="691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9" w:type="dxa"/>
            <w:vMerge w:val="restart"/>
          </w:tcPr>
          <w:p w:rsidR="00045FC4" w:rsidRPr="00954313" w:rsidRDefault="00045FC4" w:rsidP="00095FF5">
            <w:pPr>
              <w:spacing w:line="276" w:lineRule="auto"/>
              <w:rPr>
                <w:rFonts w:asciiTheme="majorBidi" w:hAnsiTheme="majorBidi" w:cstheme="majorBidi"/>
                <w:lang w:val="id-ID"/>
              </w:rPr>
            </w:pPr>
          </w:p>
          <w:p w:rsidR="00DC0348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 xml:space="preserve">Program Studi Teknik Informatika </w:t>
            </w:r>
            <w:r w:rsidR="00DC0348" w:rsidRPr="00954313">
              <w:rPr>
                <w:rFonts w:asciiTheme="majorBidi" w:hAnsiTheme="majorBidi" w:cstheme="majorBidi"/>
                <w:b/>
                <w:lang w:val="id-ID"/>
              </w:rPr>
              <w:t>UIN Sunan Gunung Djati Bandung</w:t>
            </w:r>
          </w:p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</w:p>
        </w:tc>
        <w:tc>
          <w:tcPr>
            <w:tcW w:w="3330" w:type="dxa"/>
            <w:gridSpan w:val="2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sz w:val="22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2"/>
              </w:rPr>
              <w:t>Nomor</w:t>
            </w:r>
            <w:proofErr w:type="spellEnd"/>
            <w:r w:rsidRPr="00954313">
              <w:rPr>
                <w:rFonts w:asciiTheme="majorBidi" w:hAnsiTheme="majorBidi" w:cstheme="majorBidi"/>
                <w:sz w:val="22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sz w:val="22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2"/>
              </w:rPr>
              <w:t>Halaman</w:t>
            </w:r>
            <w:proofErr w:type="spellEnd"/>
          </w:p>
        </w:tc>
      </w:tr>
      <w:tr w:rsidR="00795A56" w:rsidRPr="00954313" w:rsidTr="00045FC4">
        <w:trPr>
          <w:cantSplit/>
          <w:trHeight w:hRule="exact" w:val="582"/>
        </w:trPr>
        <w:tc>
          <w:tcPr>
            <w:tcW w:w="1134" w:type="dxa"/>
            <w:vMerge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89" w:type="dxa"/>
            <w:vMerge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3330" w:type="dxa"/>
            <w:gridSpan w:val="2"/>
          </w:tcPr>
          <w:p w:rsidR="00795A56" w:rsidRPr="00954313" w:rsidRDefault="00795A56" w:rsidP="00095FF5">
            <w:pPr>
              <w:pStyle w:val="Title"/>
              <w:spacing w:after="120" w:line="276" w:lineRule="auto"/>
              <w:rPr>
                <w:rFonts w:asciiTheme="majorBidi" w:hAnsiTheme="majorBidi" w:cstheme="majorBidi"/>
                <w:b w:val="0"/>
                <w:i/>
                <w:sz w:val="24"/>
              </w:rPr>
            </w:pPr>
            <w:r w:rsidRPr="00954313">
              <w:rPr>
                <w:rFonts w:asciiTheme="majorBidi" w:hAnsiTheme="majorBidi" w:cstheme="majorBidi"/>
                <w:i/>
                <w:lang w:val="id-ID"/>
              </w:rPr>
              <w:t>SKPL-</w:t>
            </w:r>
            <w:r w:rsidRPr="00954313">
              <w:rPr>
                <w:rFonts w:asciiTheme="majorBidi" w:hAnsiTheme="majorBidi" w:cstheme="majorBidi"/>
                <w:i/>
              </w:rPr>
              <w:t xml:space="preserve">xx </w:t>
            </w:r>
            <w:r w:rsidRPr="00954313">
              <w:rPr>
                <w:rFonts w:asciiTheme="majorBidi" w:hAnsiTheme="majorBidi" w:cstheme="majorBidi"/>
                <w:i/>
                <w:sz w:val="22"/>
              </w:rPr>
              <w:t>&lt;</w:t>
            </w:r>
            <w:proofErr w:type="spellStart"/>
            <w:r w:rsidRPr="00954313">
              <w:rPr>
                <w:rFonts w:asciiTheme="majorBidi" w:hAnsiTheme="majorBidi" w:cstheme="majorBidi"/>
                <w:i/>
                <w:sz w:val="22"/>
              </w:rPr>
              <w:t>xx:no</w:t>
            </w:r>
            <w:proofErr w:type="spellEnd"/>
            <w:r w:rsidRPr="00954313">
              <w:rPr>
                <w:rFonts w:asciiTheme="majorBidi" w:hAnsiTheme="majorBidi" w:cstheme="majorBidi"/>
                <w:i/>
                <w:sz w:val="22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  <w:sz w:val="22"/>
              </w:rPr>
              <w:t>grp</w:t>
            </w:r>
            <w:proofErr w:type="spellEnd"/>
            <w:r w:rsidRPr="00954313">
              <w:rPr>
                <w:rFonts w:asciiTheme="majorBidi" w:hAnsiTheme="majorBidi" w:cstheme="majorBidi"/>
                <w:i/>
                <w:sz w:val="22"/>
              </w:rPr>
              <w:t>&gt;</w:t>
            </w:r>
          </w:p>
        </w:tc>
        <w:tc>
          <w:tcPr>
            <w:tcW w:w="1965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i/>
                <w:sz w:val="24"/>
              </w:rPr>
            </w:pPr>
            <w:r w:rsidRPr="00954313">
              <w:rPr>
                <w:rFonts w:asciiTheme="majorBidi" w:hAnsiTheme="majorBidi" w:cstheme="majorBidi"/>
                <w:b w:val="0"/>
                <w:i/>
                <w:sz w:val="24"/>
              </w:rPr>
              <w:t>&lt;#&gt;/&lt;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i/>
                <w:sz w:val="24"/>
              </w:rPr>
              <w:t>jml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i/>
                <w:sz w:val="24"/>
              </w:rPr>
              <w:t xml:space="preserve"> #</w:t>
            </w:r>
          </w:p>
        </w:tc>
      </w:tr>
      <w:tr w:rsidR="00795A56" w:rsidRPr="00954313" w:rsidTr="00045FC4">
        <w:trPr>
          <w:cantSplit/>
          <w:trHeight w:hRule="exact" w:val="541"/>
        </w:trPr>
        <w:tc>
          <w:tcPr>
            <w:tcW w:w="1134" w:type="dxa"/>
            <w:vMerge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89" w:type="dxa"/>
            <w:vMerge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sz w:val="20"/>
              </w:rPr>
            </w:pPr>
          </w:p>
        </w:tc>
        <w:tc>
          <w:tcPr>
            <w:tcW w:w="1290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i/>
                <w:sz w:val="20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i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&lt;</w:t>
            </w:r>
            <w:proofErr w:type="spellStart"/>
            <w:proofErr w:type="gramStart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nomor</w:t>
            </w:r>
            <w:proofErr w:type="spellEnd"/>
            <w:proofErr w:type="gramEnd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revisi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i/>
                <w:sz w:val="20"/>
              </w:rPr>
            </w:pPr>
            <w:proofErr w:type="spellStart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Tgl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: &lt;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isi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tanggal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i/>
                <w:sz w:val="20"/>
              </w:rPr>
              <w:t>&gt;</w:t>
            </w:r>
          </w:p>
        </w:tc>
      </w:tr>
    </w:tbl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br w:type="page"/>
      </w:r>
      <w:r w:rsidRPr="00954313">
        <w:rPr>
          <w:rFonts w:asciiTheme="majorBidi" w:hAnsiTheme="majorBidi" w:cstheme="majorBidi"/>
        </w:rPr>
        <w:lastRenderedPageBreak/>
        <w:t>DAFTAR PERUBAHAN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6804"/>
      </w:tblGrid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60" w:line="276" w:lineRule="auto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60" w:line="276" w:lineRule="auto"/>
              <w:rPr>
                <w:rFonts w:asciiTheme="majorBidi" w:hAnsiTheme="majorBidi" w:cstheme="majorBidi"/>
                <w:sz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</w:rPr>
              <w:t>Deskripsi</w:t>
            </w:r>
            <w:proofErr w:type="spellEnd"/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A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B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C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D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F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847606">
        <w:tc>
          <w:tcPr>
            <w:tcW w:w="1843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G</w:t>
            </w:r>
          </w:p>
        </w:tc>
        <w:tc>
          <w:tcPr>
            <w:tcW w:w="680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pStyle w:val="Title"/>
        <w:spacing w:before="0" w:after="0"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before="0" w:after="0" w:line="276" w:lineRule="auto"/>
        <w:rPr>
          <w:rFonts w:asciiTheme="majorBidi" w:hAnsiTheme="majorBidi" w:cstheme="majorBid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795A56" w:rsidRPr="00954313" w:rsidTr="00847606">
        <w:tc>
          <w:tcPr>
            <w:tcW w:w="851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INDEX</w:t>
            </w:r>
          </w:p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before="0" w:after="0"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r w:rsidRPr="00954313">
              <w:rPr>
                <w:rFonts w:asciiTheme="majorBidi" w:hAnsiTheme="majorBidi" w:cstheme="majorBidi"/>
                <w:b w:val="0"/>
                <w:sz w:val="20"/>
              </w:rPr>
              <w:t>G</w:t>
            </w:r>
          </w:p>
        </w:tc>
      </w:tr>
      <w:tr w:rsidR="00795A56" w:rsidRPr="00954313" w:rsidTr="00847606">
        <w:tc>
          <w:tcPr>
            <w:tcW w:w="851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Ditulis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sz w:val="20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</w:tr>
      <w:tr w:rsidR="00795A56" w:rsidRPr="00954313" w:rsidTr="00847606">
        <w:tc>
          <w:tcPr>
            <w:tcW w:w="851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Diperiksa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sz w:val="20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</w:tr>
      <w:tr w:rsidR="00795A56" w:rsidRPr="00954313" w:rsidTr="00847606">
        <w:tc>
          <w:tcPr>
            <w:tcW w:w="851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Disetujui</w:t>
            </w:r>
            <w:proofErr w:type="spellEnd"/>
            <w:r w:rsidRPr="00954313">
              <w:rPr>
                <w:rFonts w:asciiTheme="majorBidi" w:hAnsiTheme="majorBidi" w:cstheme="majorBidi"/>
                <w:b w:val="0"/>
                <w:sz w:val="20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  <w:tc>
          <w:tcPr>
            <w:tcW w:w="984" w:type="dxa"/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  <w:b w:val="0"/>
                <w:sz w:val="20"/>
              </w:rPr>
            </w:pPr>
          </w:p>
        </w:tc>
      </w:tr>
    </w:tbl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br w:type="page"/>
      </w: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  <w:proofErr w:type="spellStart"/>
      <w:r w:rsidRPr="00954313">
        <w:rPr>
          <w:rFonts w:asciiTheme="majorBidi" w:hAnsiTheme="majorBidi" w:cstheme="majorBidi"/>
        </w:rPr>
        <w:lastRenderedPageBreak/>
        <w:t>Daftar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Halaman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Perubahan</w:t>
      </w:r>
      <w:proofErr w:type="spellEnd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2"/>
        <w:gridCol w:w="2322"/>
        <w:gridCol w:w="2322"/>
        <w:gridCol w:w="2073"/>
      </w:tblGrid>
      <w:tr w:rsidR="00795A56" w:rsidRPr="00954313" w:rsidTr="00847606">
        <w:tc>
          <w:tcPr>
            <w:tcW w:w="207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Halaman</w:t>
            </w:r>
            <w:proofErr w:type="spellEnd"/>
          </w:p>
        </w:tc>
        <w:tc>
          <w:tcPr>
            <w:tcW w:w="207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Revisi</w:t>
            </w:r>
            <w:proofErr w:type="spellEnd"/>
          </w:p>
        </w:tc>
      </w:tr>
      <w:tr w:rsidR="00795A56" w:rsidRPr="00954313" w:rsidTr="00847606">
        <w:tc>
          <w:tcPr>
            <w:tcW w:w="207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073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795A56" w:rsidRPr="00954313" w:rsidRDefault="00795A56" w:rsidP="00095FF5">
            <w:pPr>
              <w:pStyle w:val="Title"/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Titl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br w:type="page"/>
      </w:r>
      <w:proofErr w:type="spellStart"/>
      <w:r w:rsidRPr="00954313">
        <w:rPr>
          <w:rFonts w:asciiTheme="majorBidi" w:hAnsiTheme="majorBidi" w:cstheme="majorBidi"/>
        </w:rPr>
        <w:lastRenderedPageBreak/>
        <w:t>Daftar</w:t>
      </w:r>
      <w:proofErr w:type="spellEnd"/>
      <w:r w:rsidRPr="00954313">
        <w:rPr>
          <w:rFonts w:asciiTheme="majorBidi" w:hAnsiTheme="majorBidi" w:cstheme="majorBidi"/>
        </w:rPr>
        <w:t xml:space="preserve"> Isi</w:t>
      </w:r>
    </w:p>
    <w:p w:rsidR="00795A56" w:rsidRPr="00954313" w:rsidRDefault="00795A56" w:rsidP="00095FF5">
      <w:pPr>
        <w:pStyle w:val="TOC1"/>
        <w:tabs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sz w:val="24"/>
        </w:rPr>
        <w:fldChar w:fldCharType="begin"/>
      </w:r>
      <w:r w:rsidRPr="00954313">
        <w:rPr>
          <w:rFonts w:asciiTheme="majorBidi" w:hAnsiTheme="majorBidi" w:cstheme="majorBidi"/>
          <w:sz w:val="24"/>
        </w:rPr>
        <w:instrText xml:space="preserve"> TOC \o "1-6" </w:instrText>
      </w:r>
      <w:r w:rsidRPr="00954313">
        <w:rPr>
          <w:rFonts w:asciiTheme="majorBidi" w:hAnsiTheme="majorBidi" w:cstheme="majorBidi"/>
          <w:sz w:val="24"/>
        </w:rPr>
        <w:fldChar w:fldCharType="separate"/>
      </w:r>
      <w:r w:rsidRPr="00954313">
        <w:rPr>
          <w:rFonts w:asciiTheme="majorBidi" w:hAnsiTheme="majorBidi" w:cstheme="majorBidi"/>
          <w:noProof/>
        </w:rPr>
        <w:t>1. Pendahuluan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_Toc320098367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Tujuan Penulisan Dokumen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_Toc320098368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Lingkup Masalah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_Toc320098369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Definisi, Istilah  dan Singkatan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_Toc320098370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1.4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Aturan Penomoran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_Toc320098371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1.5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Referensi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_Toc320098372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1.6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Deskripsi umum Dokumen (Ikhtisar)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_Toc320098373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5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1"/>
        <w:tabs>
          <w:tab w:val="left" w:pos="4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Deskripsi Umum Perangkat Lunak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_Toc320098374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6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2.1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Deskripsi Umum Sistem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_Toc320098375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6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sv-SE"/>
        </w:rPr>
        <w:t>2.2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sv-SE"/>
        </w:rPr>
        <w:t>Karakteristik Pengguna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_Toc320098376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6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2.3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Batasan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_Toc320098377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6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2.4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Lingkungan Operasi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_Toc320098378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6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1"/>
        <w:tabs>
          <w:tab w:val="left" w:pos="4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Deskripsi Kebutuhan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_Toc320098379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 xml:space="preserve">Kebutuhan </w:t>
      </w:r>
      <w:r w:rsidRPr="00954313">
        <w:rPr>
          <w:rFonts w:asciiTheme="majorBidi" w:hAnsiTheme="majorBidi" w:cstheme="majorBidi"/>
          <w:noProof/>
          <w:lang w:val="id-ID"/>
        </w:rPr>
        <w:t>A</w:t>
      </w:r>
      <w:r w:rsidRPr="00954313">
        <w:rPr>
          <w:rFonts w:asciiTheme="majorBidi" w:hAnsiTheme="majorBidi" w:cstheme="majorBidi"/>
          <w:noProof/>
        </w:rPr>
        <w:t xml:space="preserve">ntarmuka </w:t>
      </w:r>
      <w:r w:rsidRPr="00954313">
        <w:rPr>
          <w:rFonts w:asciiTheme="majorBidi" w:hAnsiTheme="majorBidi" w:cstheme="majorBidi"/>
          <w:noProof/>
          <w:lang w:val="id-ID"/>
        </w:rPr>
        <w:t>E</w:t>
      </w:r>
      <w:r w:rsidRPr="00954313">
        <w:rPr>
          <w:rFonts w:asciiTheme="majorBidi" w:hAnsiTheme="majorBidi" w:cstheme="majorBidi"/>
          <w:noProof/>
        </w:rPr>
        <w:t>ksternal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_Toc320098380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3.1.1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Antarmuka pemakai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_Toc320098381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3.1.2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 xml:space="preserve">Antarmuka </w:t>
      </w:r>
      <w:r w:rsidRPr="00954313">
        <w:rPr>
          <w:rFonts w:asciiTheme="majorBidi" w:hAnsiTheme="majorBidi" w:cstheme="majorBidi"/>
          <w:noProof/>
          <w:lang w:val="id-ID"/>
        </w:rPr>
        <w:t>P</w:t>
      </w:r>
      <w:r w:rsidRPr="00954313">
        <w:rPr>
          <w:rFonts w:asciiTheme="majorBidi" w:hAnsiTheme="majorBidi" w:cstheme="majorBidi"/>
          <w:noProof/>
        </w:rPr>
        <w:t xml:space="preserve">erangkat </w:t>
      </w:r>
      <w:r w:rsidRPr="00954313">
        <w:rPr>
          <w:rFonts w:asciiTheme="majorBidi" w:hAnsiTheme="majorBidi" w:cstheme="majorBidi"/>
          <w:noProof/>
          <w:lang w:val="id-ID"/>
        </w:rPr>
        <w:t>K</w:t>
      </w:r>
      <w:r w:rsidRPr="00954313">
        <w:rPr>
          <w:rFonts w:asciiTheme="majorBidi" w:hAnsiTheme="majorBidi" w:cstheme="majorBidi"/>
          <w:noProof/>
        </w:rPr>
        <w:t>eras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_Toc320098382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3.1.3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 xml:space="preserve">Antarmuka </w:t>
      </w:r>
      <w:r w:rsidRPr="00954313">
        <w:rPr>
          <w:rFonts w:asciiTheme="majorBidi" w:hAnsiTheme="majorBidi" w:cstheme="majorBidi"/>
          <w:noProof/>
          <w:lang w:val="id-ID"/>
        </w:rPr>
        <w:t>P</w:t>
      </w:r>
      <w:r w:rsidRPr="00954313">
        <w:rPr>
          <w:rFonts w:asciiTheme="majorBidi" w:hAnsiTheme="majorBidi" w:cstheme="majorBidi"/>
          <w:noProof/>
        </w:rPr>
        <w:t xml:space="preserve">erangkat </w:t>
      </w:r>
      <w:r w:rsidRPr="00954313">
        <w:rPr>
          <w:rFonts w:asciiTheme="majorBidi" w:hAnsiTheme="majorBidi" w:cstheme="majorBidi"/>
          <w:noProof/>
          <w:lang w:val="id-ID"/>
        </w:rPr>
        <w:t>L</w:t>
      </w:r>
      <w:r w:rsidRPr="00954313">
        <w:rPr>
          <w:rFonts w:asciiTheme="majorBidi" w:hAnsiTheme="majorBidi" w:cstheme="majorBidi"/>
          <w:noProof/>
        </w:rPr>
        <w:t>unak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_Toc320098383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3.1.4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 xml:space="preserve">Antarmuka </w:t>
      </w:r>
      <w:r w:rsidRPr="00954313">
        <w:rPr>
          <w:rFonts w:asciiTheme="majorBidi" w:hAnsiTheme="majorBidi" w:cstheme="majorBidi"/>
          <w:noProof/>
          <w:lang w:val="id-ID"/>
        </w:rPr>
        <w:t>K</w:t>
      </w:r>
      <w:r w:rsidRPr="00954313">
        <w:rPr>
          <w:rFonts w:asciiTheme="majorBidi" w:hAnsiTheme="majorBidi" w:cstheme="majorBidi"/>
          <w:noProof/>
        </w:rPr>
        <w:t>omunikasi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_Toc320098384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id-ID"/>
        </w:rPr>
        <w:t>3.2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>Kebutuhan Fungsional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_Toc320098385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Model Use Case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_Toc320098386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3.3.1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Diagram Use Case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_Toc320098387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3.3.2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Definisi Actor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_Toc320098388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7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3.3.3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Definisi Use Case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_Toc320098389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8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3.3.4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Skenario Use Case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_Toc320098390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8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3.4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Diagram Kelas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_Toc320098391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8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3.5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 xml:space="preserve">Diagram </w:t>
      </w:r>
      <w:r w:rsidRPr="00954313">
        <w:rPr>
          <w:rFonts w:asciiTheme="majorBidi" w:hAnsiTheme="majorBidi" w:cstheme="majorBidi"/>
          <w:noProof/>
          <w:lang w:val="id-ID"/>
        </w:rPr>
        <w:t>Kelakuan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_Toc320098392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8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3.6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>Kebutuhan Non Fungsional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_Toc320098393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9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3.7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Batasan Perancangan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_Toc320098394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9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</w:rPr>
        <w:t>3.8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</w:rPr>
        <w:t>Kerunutan (traceability)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_Toc320098395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9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id-ID"/>
        </w:rPr>
        <w:t>3.8.1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>Kebutuhan Fungsional vs Use Case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_Toc320098396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9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id-ID"/>
        </w:rPr>
        <w:t>3.8.2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>Use Case vs Kelas Terkait</w:t>
      </w:r>
      <w:r w:rsidRPr="00954313">
        <w:rPr>
          <w:rFonts w:asciiTheme="majorBidi" w:hAnsiTheme="majorBidi" w:cstheme="majorBidi"/>
          <w:noProof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</w:rPr>
        <w:instrText xml:space="preserve"> PAGEREF _Toc320098397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</w:rPr>
        <w:t>10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2"/>
        <w:tabs>
          <w:tab w:val="left" w:pos="8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sv-SE"/>
        </w:rPr>
        <w:t>3.9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sv-SE"/>
        </w:rPr>
        <w:t>Ringkasan Kebutuhan</w:t>
      </w:r>
      <w:r w:rsidRPr="00954313">
        <w:rPr>
          <w:rFonts w:asciiTheme="majorBidi" w:hAnsiTheme="majorBidi" w:cstheme="majorBidi"/>
          <w:noProof/>
          <w:lang w:val="sv-SE"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  <w:lang w:val="sv-SE"/>
        </w:rPr>
        <w:instrText xml:space="preserve"> PAGEREF _Toc320098398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  <w:lang w:val="sv-SE"/>
        </w:rPr>
        <w:t>10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sv-SE"/>
        </w:rPr>
        <w:t>3.9.1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>Kebutuhan Fungsional</w:t>
      </w:r>
      <w:r w:rsidRPr="00954313">
        <w:rPr>
          <w:rFonts w:asciiTheme="majorBidi" w:hAnsiTheme="majorBidi" w:cstheme="majorBidi"/>
          <w:noProof/>
          <w:lang w:val="sv-SE"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  <w:lang w:val="sv-SE"/>
        </w:rPr>
        <w:instrText xml:space="preserve"> PAGEREF _Toc320098399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  <w:lang w:val="sv-SE"/>
        </w:rPr>
        <w:t>10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TOC3"/>
        <w:tabs>
          <w:tab w:val="left" w:pos="1200"/>
          <w:tab w:val="right" w:leader="dot" w:pos="9062"/>
        </w:tabs>
        <w:spacing w:line="276" w:lineRule="auto"/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</w:pPr>
      <w:r w:rsidRPr="00954313">
        <w:rPr>
          <w:rFonts w:asciiTheme="majorBidi" w:hAnsiTheme="majorBidi" w:cstheme="majorBidi"/>
          <w:noProof/>
          <w:lang w:val="sv-SE"/>
        </w:rPr>
        <w:t>3.9.2</w:t>
      </w:r>
      <w:r w:rsidRPr="00954313">
        <w:rPr>
          <w:rFonts w:asciiTheme="majorBidi" w:eastAsiaTheme="minorEastAsia" w:hAnsiTheme="majorBidi" w:cstheme="majorBidi"/>
          <w:noProof/>
          <w:sz w:val="22"/>
          <w:szCs w:val="22"/>
          <w:lang w:val="id-ID" w:eastAsia="id-ID"/>
        </w:rPr>
        <w:tab/>
      </w:r>
      <w:r w:rsidRPr="00954313">
        <w:rPr>
          <w:rFonts w:asciiTheme="majorBidi" w:hAnsiTheme="majorBidi" w:cstheme="majorBidi"/>
          <w:noProof/>
          <w:lang w:val="id-ID"/>
        </w:rPr>
        <w:t xml:space="preserve">Kebutuhan </w:t>
      </w:r>
      <w:r w:rsidRPr="00954313">
        <w:rPr>
          <w:rFonts w:asciiTheme="majorBidi" w:hAnsiTheme="majorBidi" w:cstheme="majorBidi"/>
          <w:noProof/>
          <w:lang w:val="sv-SE"/>
        </w:rPr>
        <w:t xml:space="preserve">Non </w:t>
      </w:r>
      <w:r w:rsidRPr="00954313">
        <w:rPr>
          <w:rFonts w:asciiTheme="majorBidi" w:hAnsiTheme="majorBidi" w:cstheme="majorBidi"/>
          <w:noProof/>
          <w:lang w:val="id-ID"/>
        </w:rPr>
        <w:t>Fungsional</w:t>
      </w:r>
      <w:r w:rsidRPr="00954313">
        <w:rPr>
          <w:rFonts w:asciiTheme="majorBidi" w:hAnsiTheme="majorBidi" w:cstheme="majorBidi"/>
          <w:noProof/>
          <w:lang w:val="sv-SE"/>
        </w:rPr>
        <w:tab/>
      </w:r>
      <w:r w:rsidRPr="00954313">
        <w:rPr>
          <w:rFonts w:asciiTheme="majorBidi" w:hAnsiTheme="majorBidi" w:cstheme="majorBidi"/>
          <w:noProof/>
        </w:rPr>
        <w:fldChar w:fldCharType="begin"/>
      </w:r>
      <w:r w:rsidRPr="00954313">
        <w:rPr>
          <w:rFonts w:asciiTheme="majorBidi" w:hAnsiTheme="majorBidi" w:cstheme="majorBidi"/>
          <w:noProof/>
          <w:lang w:val="sv-SE"/>
        </w:rPr>
        <w:instrText xml:space="preserve"> PAGEREF _Toc320098400 \h </w:instrText>
      </w:r>
      <w:r w:rsidRPr="00954313">
        <w:rPr>
          <w:rFonts w:asciiTheme="majorBidi" w:hAnsiTheme="majorBidi" w:cstheme="majorBidi"/>
          <w:noProof/>
        </w:rPr>
      </w:r>
      <w:r w:rsidRPr="00954313">
        <w:rPr>
          <w:rFonts w:asciiTheme="majorBidi" w:hAnsiTheme="majorBidi" w:cstheme="majorBidi"/>
          <w:noProof/>
        </w:rPr>
        <w:fldChar w:fldCharType="separate"/>
      </w:r>
      <w:r w:rsidRPr="00954313">
        <w:rPr>
          <w:rFonts w:asciiTheme="majorBidi" w:hAnsiTheme="majorBidi" w:cstheme="majorBidi"/>
          <w:noProof/>
          <w:lang w:val="sv-SE"/>
        </w:rPr>
        <w:t>10</w:t>
      </w:r>
      <w:r w:rsidRPr="00954313">
        <w:rPr>
          <w:rFonts w:asciiTheme="majorBidi" w:hAnsiTheme="majorBidi" w:cstheme="majorBidi"/>
          <w:noProof/>
        </w:rPr>
        <w:fldChar w:fldCharType="end"/>
      </w:r>
    </w:p>
    <w:p w:rsidR="00795A56" w:rsidRPr="00954313" w:rsidRDefault="00795A56" w:rsidP="00095FF5">
      <w:pPr>
        <w:pStyle w:val="Heading1"/>
        <w:numPr>
          <w:ilvl w:val="0"/>
          <w:numId w:val="0"/>
        </w:numPr>
        <w:spacing w:line="276" w:lineRule="auto"/>
        <w:rPr>
          <w:rFonts w:asciiTheme="majorBidi" w:hAnsiTheme="majorBidi" w:cstheme="majorBidi"/>
          <w:sz w:val="24"/>
          <w:lang w:val="sv-SE"/>
        </w:rPr>
      </w:pPr>
      <w:r w:rsidRPr="00954313">
        <w:rPr>
          <w:rFonts w:asciiTheme="majorBidi" w:hAnsiTheme="majorBidi" w:cstheme="majorBidi"/>
          <w:sz w:val="24"/>
        </w:rPr>
        <w:fldChar w:fldCharType="end"/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Setelah Daftar Isi Boleh ada Daftar Tabel dan Daftar Gambar</w:t>
      </w:r>
    </w:p>
    <w:p w:rsidR="00795A56" w:rsidRPr="00954313" w:rsidRDefault="00795A56" w:rsidP="00095FF5">
      <w:pPr>
        <w:pStyle w:val="Heading1"/>
        <w:numPr>
          <w:ilvl w:val="0"/>
          <w:numId w:val="0"/>
        </w:numPr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  <w:b w:val="0"/>
          <w:sz w:val="20"/>
          <w:lang w:val="sv-SE"/>
        </w:rPr>
        <w:br w:type="page"/>
      </w:r>
      <w:bookmarkStart w:id="0" w:name="_Toc320098367"/>
      <w:r w:rsidRPr="00954313">
        <w:rPr>
          <w:rFonts w:asciiTheme="majorBidi" w:hAnsiTheme="majorBidi" w:cstheme="majorBidi"/>
        </w:rPr>
        <w:lastRenderedPageBreak/>
        <w:t xml:space="preserve">1. </w:t>
      </w:r>
      <w:proofErr w:type="spellStart"/>
      <w:r w:rsidRPr="00954313">
        <w:rPr>
          <w:rFonts w:asciiTheme="majorBidi" w:hAnsiTheme="majorBidi" w:cstheme="majorBidi"/>
        </w:rPr>
        <w:t>Pendahuluan</w:t>
      </w:r>
      <w:bookmarkEnd w:id="0"/>
      <w:proofErr w:type="spellEnd"/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1" w:name="_Toc320098368"/>
      <w:proofErr w:type="spellStart"/>
      <w:r w:rsidRPr="00954313">
        <w:rPr>
          <w:rFonts w:asciiTheme="majorBidi" w:hAnsiTheme="majorBidi" w:cstheme="majorBidi"/>
        </w:rPr>
        <w:t>Tujuan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Penulisan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Dokumen</w:t>
      </w:r>
      <w:bookmarkEnd w:id="1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id-ID"/>
        </w:rPr>
      </w:pPr>
    </w:p>
    <w:p w:rsidR="00F82708" w:rsidRPr="00954313" w:rsidRDefault="00F82708" w:rsidP="00E12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57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Sebagai spesifikasi kebutuhan pada aplikasi </w:t>
      </w:r>
      <w:r w:rsidRPr="00954313">
        <w:rPr>
          <w:rFonts w:asciiTheme="majorBidi" w:hAnsiTheme="majorBidi" w:cstheme="majorBidi"/>
          <w:sz w:val="24"/>
          <w:szCs w:val="24"/>
        </w:rPr>
        <w:t>do’a-do’a sehari-hari.</w:t>
      </w:r>
    </w:p>
    <w:p w:rsidR="00E12968" w:rsidRPr="00E12968" w:rsidRDefault="00F82708" w:rsidP="00E1296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57"/>
        <w:rPr>
          <w:rFonts w:asciiTheme="majorBidi" w:hAnsiTheme="majorBidi" w:cstheme="majorBidi"/>
          <w:color w:val="000000"/>
          <w:sz w:val="24"/>
          <w:szCs w:val="24"/>
        </w:rPr>
      </w:pPr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Penerapan ilmu pengetahuan yang diperoleh saat kuliah. </w:t>
      </w:r>
    </w:p>
    <w:p w:rsidR="00DC0348" w:rsidRPr="00954313" w:rsidRDefault="00F82708" w:rsidP="00095F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57"/>
        <w:rPr>
          <w:rFonts w:asciiTheme="majorBidi" w:hAnsiTheme="majorBidi" w:cstheme="majorBidi"/>
          <w:color w:val="000000"/>
          <w:sz w:val="24"/>
          <w:szCs w:val="24"/>
        </w:rPr>
      </w:pPr>
      <w:r w:rsidRPr="00954313">
        <w:rPr>
          <w:rFonts w:asciiTheme="majorBidi" w:hAnsiTheme="majorBidi" w:cstheme="majorBidi"/>
          <w:color w:val="000000"/>
          <w:sz w:val="24"/>
          <w:szCs w:val="24"/>
        </w:rPr>
        <w:t>Dapat bermanfaat bagi masyarakat umum.</w:t>
      </w:r>
    </w:p>
    <w:p w:rsidR="00F82708" w:rsidRPr="00954313" w:rsidRDefault="00F82708" w:rsidP="00095FF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57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4313">
        <w:rPr>
          <w:rFonts w:asciiTheme="majorBidi" w:hAnsiTheme="majorBidi" w:cstheme="majorBidi"/>
          <w:color w:val="000000"/>
          <w:sz w:val="24"/>
          <w:szCs w:val="24"/>
        </w:rPr>
        <w:t>Sebagai salah satu tugas pra-UAS pada mata perkuliahan Praktikum Rekayasa Perangkat Lunak Lanjut.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2" w:name="_Toc320098369"/>
      <w:proofErr w:type="spellStart"/>
      <w:r w:rsidRPr="00954313">
        <w:rPr>
          <w:rFonts w:asciiTheme="majorBidi" w:hAnsiTheme="majorBidi" w:cstheme="majorBidi"/>
        </w:rPr>
        <w:t>Lingkup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Masalah</w:t>
      </w:r>
      <w:bookmarkEnd w:id="2"/>
      <w:proofErr w:type="spellEnd"/>
    </w:p>
    <w:p w:rsidR="00795A56" w:rsidRPr="00954313" w:rsidRDefault="00954313" w:rsidP="00E12968">
      <w:pPr>
        <w:spacing w:line="276" w:lineRule="auto"/>
        <w:ind w:firstLine="576"/>
        <w:jc w:val="bot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  <w:lang w:val="id-ID"/>
        </w:rPr>
        <w:t>S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ebuah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media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="00E12968" w:rsidRPr="00E12968">
        <w:rPr>
          <w:rFonts w:asciiTheme="majorBidi" w:hAnsiTheme="majorBidi" w:cstheme="majorBidi"/>
          <w:sz w:val="24"/>
          <w:szCs w:val="24"/>
          <w:lang w:val="id-ID"/>
        </w:rPr>
        <w:t>dekstop</w:t>
      </w:r>
      <w:r w:rsidRPr="00954313">
        <w:rPr>
          <w:rFonts w:asciiTheme="majorBidi" w:hAnsiTheme="majorBidi" w:cstheme="majorBidi"/>
          <w:i/>
          <w:iCs/>
          <w:sz w:val="24"/>
          <w:szCs w:val="24"/>
        </w:rPr>
        <w:t xml:space="preserve">.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memudahkan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membaca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menghafal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menunjang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kita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Selain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itu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bentuk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Pr="00954313">
        <w:rPr>
          <w:rFonts w:asciiTheme="majorBidi" w:hAnsiTheme="majorBidi" w:cstheme="majorBidi"/>
          <w:i/>
          <w:iCs/>
          <w:sz w:val="24"/>
          <w:szCs w:val="24"/>
        </w:rPr>
        <w:t xml:space="preserve">mobile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tercapai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kegiatan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menunjang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aktifitas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berdoa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sehari-hari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3" w:name="_Toc320098370"/>
      <w:proofErr w:type="spellStart"/>
      <w:r w:rsidRPr="00954313">
        <w:rPr>
          <w:rFonts w:asciiTheme="majorBidi" w:hAnsiTheme="majorBidi" w:cstheme="majorBidi"/>
        </w:rPr>
        <w:t>Definisi</w:t>
      </w:r>
      <w:proofErr w:type="spellEnd"/>
      <w:r w:rsidRPr="00954313">
        <w:rPr>
          <w:rFonts w:asciiTheme="majorBidi" w:hAnsiTheme="majorBidi" w:cstheme="majorBidi"/>
        </w:rPr>
        <w:t xml:space="preserve">, </w:t>
      </w:r>
      <w:proofErr w:type="spellStart"/>
      <w:proofErr w:type="gramStart"/>
      <w:r w:rsidRPr="00954313">
        <w:rPr>
          <w:rFonts w:asciiTheme="majorBidi" w:hAnsiTheme="majorBidi" w:cstheme="majorBidi"/>
        </w:rPr>
        <w:t>Istilah</w:t>
      </w:r>
      <w:proofErr w:type="spellEnd"/>
      <w:r w:rsidRPr="00954313">
        <w:rPr>
          <w:rFonts w:asciiTheme="majorBidi" w:hAnsiTheme="majorBidi" w:cstheme="majorBidi"/>
        </w:rPr>
        <w:t xml:space="preserve">  </w:t>
      </w:r>
      <w:proofErr w:type="spellStart"/>
      <w:r w:rsidRPr="00954313">
        <w:rPr>
          <w:rFonts w:asciiTheme="majorBidi" w:hAnsiTheme="majorBidi" w:cstheme="majorBidi"/>
        </w:rPr>
        <w:t>dan</w:t>
      </w:r>
      <w:proofErr w:type="spellEnd"/>
      <w:proofErr w:type="gram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Singkatan</w:t>
      </w:r>
      <w:bookmarkEnd w:id="3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Semua definisi dan singkatan yang digunakan dalam dokumen ini dan penjelasannya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4" w:name="_Toc320098371"/>
      <w:proofErr w:type="spellStart"/>
      <w:r w:rsidRPr="00954313">
        <w:rPr>
          <w:rFonts w:asciiTheme="majorBidi" w:hAnsiTheme="majorBidi" w:cstheme="majorBidi"/>
        </w:rPr>
        <w:t>Aturan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Penomoran</w:t>
      </w:r>
      <w:bookmarkEnd w:id="4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Tuliskan jika anda memakai aturan penomoran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5" w:name="_Toc320098372"/>
      <w:proofErr w:type="spellStart"/>
      <w:r w:rsidRPr="00954313">
        <w:rPr>
          <w:rFonts w:asciiTheme="majorBidi" w:hAnsiTheme="majorBidi" w:cstheme="majorBidi"/>
        </w:rPr>
        <w:t>Referensi</w:t>
      </w:r>
      <w:bookmarkEnd w:id="5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Dokumentasi PL yang dirujuk oleh dokumen ini.</w:t>
      </w: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Buku, Panduan, Dokumentasi lain yang dipakai dalam pengembangan PL ini.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6" w:name="_Toc320098373"/>
      <w:proofErr w:type="spellStart"/>
      <w:r w:rsidRPr="00954313">
        <w:rPr>
          <w:rFonts w:asciiTheme="majorBidi" w:hAnsiTheme="majorBidi" w:cstheme="majorBidi"/>
        </w:rPr>
        <w:t>Deskripsi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umum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Dokumen</w:t>
      </w:r>
      <w:proofErr w:type="spellEnd"/>
      <w:r w:rsidRPr="00954313">
        <w:rPr>
          <w:rFonts w:asciiTheme="majorBidi" w:hAnsiTheme="majorBidi" w:cstheme="majorBidi"/>
        </w:rPr>
        <w:t xml:space="preserve"> (</w:t>
      </w:r>
      <w:proofErr w:type="spellStart"/>
      <w:r w:rsidRPr="00954313">
        <w:rPr>
          <w:rFonts w:asciiTheme="majorBidi" w:hAnsiTheme="majorBidi" w:cstheme="majorBidi"/>
        </w:rPr>
        <w:t>Ikhtisar</w:t>
      </w:r>
      <w:proofErr w:type="spellEnd"/>
      <w:r w:rsidRPr="00954313">
        <w:rPr>
          <w:rFonts w:asciiTheme="majorBidi" w:hAnsiTheme="majorBidi" w:cstheme="majorBidi"/>
        </w:rPr>
        <w:t>)</w:t>
      </w:r>
      <w:bookmarkEnd w:id="6"/>
    </w:p>
    <w:p w:rsidR="00795A56" w:rsidRPr="00954313" w:rsidRDefault="00795A56" w:rsidP="00095FF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954313">
        <w:rPr>
          <w:rFonts w:asciiTheme="majorBidi" w:hAnsiTheme="majorBidi" w:cstheme="majorBidi"/>
          <w:sz w:val="24"/>
          <w:szCs w:val="24"/>
        </w:rPr>
        <w:t xml:space="preserve">Bab 1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empat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Penomoran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Ikhtisar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).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pembuatan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lingkup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menggambarkan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sejauh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pengembangan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Penomoran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aturan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penomoran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digunakan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konsisten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Ikhtisar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)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sistematika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penulisan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dokumen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795A56" w:rsidRPr="00954313" w:rsidRDefault="00795A56" w:rsidP="00095FF5">
      <w:pPr>
        <w:autoSpaceDE w:val="0"/>
        <w:autoSpaceDN w:val="0"/>
        <w:adjustRightInd w:val="0"/>
        <w:spacing w:line="276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954313">
        <w:rPr>
          <w:rFonts w:asciiTheme="majorBidi" w:hAnsiTheme="majorBidi" w:cstheme="majorBidi"/>
          <w:sz w:val="24"/>
          <w:szCs w:val="24"/>
        </w:rPr>
        <w:t xml:space="preserve">Bab 2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yaitu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Batasan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Deskripsi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umum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dirancang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disetai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gambar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overview.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Batasan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batasan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ditentukan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perancangan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hal-hal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Subbab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berisi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sistemyang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dikembangkan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dipasang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</w:p>
    <w:p w:rsidR="00795A56" w:rsidRPr="00954313" w:rsidRDefault="00795A56" w:rsidP="00095FF5">
      <w:pPr>
        <w:pStyle w:val="Heading1"/>
        <w:numPr>
          <w:ilvl w:val="0"/>
          <w:numId w:val="0"/>
        </w:numPr>
        <w:spacing w:line="276" w:lineRule="auto"/>
        <w:jc w:val="both"/>
        <w:rPr>
          <w:rFonts w:asciiTheme="majorBidi" w:hAnsiTheme="majorBidi" w:cstheme="majorBidi"/>
          <w:lang w:val="id-ID"/>
        </w:rPr>
      </w:pPr>
      <w:r w:rsidRPr="00954313">
        <w:rPr>
          <w:rFonts w:asciiTheme="majorBidi" w:hAnsiTheme="majorBidi" w:cstheme="majorBidi"/>
          <w:lang w:val="sv-SE"/>
        </w:rPr>
        <w:br w:type="page"/>
      </w:r>
      <w:bookmarkStart w:id="7" w:name="_Toc320098374"/>
      <w:proofErr w:type="spellStart"/>
      <w:r w:rsidRPr="00954313">
        <w:rPr>
          <w:rFonts w:asciiTheme="majorBidi" w:hAnsiTheme="majorBidi" w:cstheme="majorBidi"/>
        </w:rPr>
        <w:lastRenderedPageBreak/>
        <w:t>Deskripsi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Umum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Perangkat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Lunak</w:t>
      </w:r>
      <w:bookmarkEnd w:id="7"/>
      <w:proofErr w:type="spellEnd"/>
    </w:p>
    <w:p w:rsidR="00F82708" w:rsidRPr="00954313" w:rsidRDefault="00F82708" w:rsidP="000D7AF2">
      <w:pPr>
        <w:autoSpaceDE w:val="0"/>
        <w:autoSpaceDN w:val="0"/>
        <w:adjustRightInd w:val="0"/>
        <w:spacing w:line="276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  <w:lang w:val="id-ID"/>
        </w:rPr>
      </w:pPr>
      <w:proofErr w:type="spellStart"/>
      <w:proofErr w:type="gramStart"/>
      <w:r w:rsidRPr="00954313">
        <w:rPr>
          <w:rFonts w:asciiTheme="majorBidi" w:hAnsiTheme="majorBidi" w:cstheme="majorBidi"/>
          <w:color w:val="000000"/>
          <w:sz w:val="24"/>
          <w:szCs w:val="24"/>
        </w:rPr>
        <w:t>Kehidupan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manusia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sekarang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tidak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dapat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terlepas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dari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informasi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,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hal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menjadi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salah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satu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penyebab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pentingnya</w:t>
      </w:r>
      <w:proofErr w:type="spellEnd"/>
      <w:r w:rsidR="000D7A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0D7AF2">
        <w:rPr>
          <w:rFonts w:asciiTheme="majorBidi" w:hAnsiTheme="majorBidi" w:cstheme="majorBidi"/>
          <w:color w:val="000000"/>
          <w:sz w:val="24"/>
          <w:szCs w:val="24"/>
        </w:rPr>
        <w:t>keterlibatan</w:t>
      </w:r>
      <w:proofErr w:type="spellEnd"/>
      <w:r w:rsidR="000D7A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0D7AF2">
        <w:rPr>
          <w:rFonts w:asciiTheme="majorBidi" w:hAnsiTheme="majorBidi" w:cstheme="majorBidi"/>
          <w:color w:val="000000"/>
          <w:sz w:val="24"/>
          <w:szCs w:val="24"/>
        </w:rPr>
        <w:t>bidang</w:t>
      </w:r>
      <w:proofErr w:type="spellEnd"/>
      <w:r w:rsidR="000D7AF2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="000D7AF2">
        <w:rPr>
          <w:rFonts w:asciiTheme="majorBidi" w:hAnsiTheme="majorBidi" w:cstheme="majorBidi"/>
          <w:color w:val="000000"/>
          <w:sz w:val="24"/>
          <w:szCs w:val="24"/>
        </w:rPr>
        <w:t>teknologi</w:t>
      </w:r>
      <w:proofErr w:type="spellEnd"/>
      <w:r w:rsidR="000D7AF2">
        <w:rPr>
          <w:rFonts w:asciiTheme="majorBidi" w:hAnsiTheme="majorBidi" w:cstheme="majorBidi"/>
          <w:color w:val="000000"/>
          <w:sz w:val="24"/>
          <w:szCs w:val="24"/>
          <w:lang w:val="id-ID"/>
        </w:rPr>
        <w:t>.</w:t>
      </w:r>
      <w:proofErr w:type="gramEnd"/>
      <w:r w:rsidR="000D7AF2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</w:t>
      </w:r>
      <w:r w:rsidR="00954313" w:rsidRPr="000D7AF2">
        <w:rPr>
          <w:rFonts w:asciiTheme="majorBidi" w:hAnsiTheme="majorBidi" w:cstheme="majorBidi"/>
          <w:sz w:val="24"/>
          <w:szCs w:val="24"/>
          <w:lang w:val="id-ID"/>
        </w:rPr>
        <w:t xml:space="preserve">Hasil pemanggilan ini akan di olah menjadi sebuah </w:t>
      </w:r>
      <w:r w:rsidR="00954313" w:rsidRPr="000D7AF2">
        <w:rPr>
          <w:rFonts w:asciiTheme="majorBidi" w:hAnsiTheme="majorBidi" w:cstheme="majorBidi"/>
          <w:i/>
          <w:iCs/>
          <w:sz w:val="24"/>
          <w:szCs w:val="24"/>
          <w:lang w:val="id-ID"/>
        </w:rPr>
        <w:t xml:space="preserve">file </w:t>
      </w:r>
      <w:r w:rsidR="00954313" w:rsidRPr="000D7AF2">
        <w:rPr>
          <w:rFonts w:asciiTheme="majorBidi" w:hAnsiTheme="majorBidi" w:cstheme="majorBidi"/>
          <w:sz w:val="24"/>
          <w:szCs w:val="24"/>
          <w:lang w:val="id-ID"/>
        </w:rPr>
        <w:t>keluaran (</w:t>
      </w:r>
      <w:r w:rsidR="00954313" w:rsidRPr="000D7AF2">
        <w:rPr>
          <w:rFonts w:asciiTheme="majorBidi" w:hAnsiTheme="majorBidi" w:cstheme="majorBidi"/>
          <w:i/>
          <w:iCs/>
          <w:sz w:val="24"/>
          <w:szCs w:val="24"/>
          <w:lang w:val="id-ID"/>
        </w:rPr>
        <w:t>output</w:t>
      </w:r>
      <w:r w:rsidR="00954313" w:rsidRPr="000D7AF2">
        <w:rPr>
          <w:rFonts w:asciiTheme="majorBidi" w:hAnsiTheme="majorBidi" w:cstheme="majorBidi"/>
          <w:sz w:val="24"/>
          <w:szCs w:val="24"/>
          <w:lang w:val="id-ID"/>
        </w:rPr>
        <w:t>) yang akan di tampilkan dalam</w:t>
      </w:r>
      <w:r w:rsidR="000D7AF2">
        <w:rPr>
          <w:rFonts w:asciiTheme="majorBidi" w:hAnsiTheme="majorBidi" w:cstheme="majorBidi"/>
          <w:sz w:val="24"/>
          <w:szCs w:val="24"/>
          <w:lang w:val="id-ID"/>
        </w:rPr>
        <w:t xml:space="preserve"> bentuk gambar dan teks</w:t>
      </w:r>
      <w:r w:rsidR="00954313" w:rsidRPr="000D7AF2">
        <w:rPr>
          <w:rFonts w:asciiTheme="majorBidi" w:hAnsiTheme="majorBidi" w:cstheme="majorBidi"/>
          <w:sz w:val="24"/>
          <w:szCs w:val="24"/>
          <w:lang w:val="id-ID"/>
        </w:rPr>
        <w:t>.</w:t>
      </w:r>
      <w:r w:rsidR="00954313">
        <w:rPr>
          <w:rFonts w:asciiTheme="majorBidi" w:hAnsiTheme="majorBidi" w:cstheme="majorBidi"/>
          <w:sz w:val="24"/>
          <w:szCs w:val="24"/>
          <w:lang w:val="id-ID"/>
        </w:rPr>
        <w:t xml:space="preserve"> S</w:t>
      </w:r>
      <w:r w:rsidRPr="00954313">
        <w:rPr>
          <w:rFonts w:asciiTheme="majorBidi" w:hAnsiTheme="majorBidi" w:cstheme="majorBidi"/>
          <w:sz w:val="24"/>
          <w:szCs w:val="24"/>
          <w:lang w:val="id-ID"/>
        </w:rPr>
        <w:t xml:space="preserve">ehingga dengan digunakannya </w:t>
      </w:r>
      <w:r w:rsidR="00882610" w:rsidRPr="00954313">
        <w:rPr>
          <w:rFonts w:asciiTheme="majorBidi" w:hAnsiTheme="majorBidi" w:cstheme="majorBidi"/>
          <w:sz w:val="24"/>
          <w:szCs w:val="24"/>
          <w:lang w:val="id-ID"/>
        </w:rPr>
        <w:t>do’a-do’a sehari-hari dan bacaan wudhu</w:t>
      </w:r>
      <w:r w:rsidRPr="00954313">
        <w:rPr>
          <w:rFonts w:asciiTheme="majorBidi" w:hAnsiTheme="majorBidi" w:cstheme="majorBidi"/>
          <w:sz w:val="24"/>
          <w:szCs w:val="24"/>
          <w:lang w:val="id-ID"/>
        </w:rPr>
        <w:t xml:space="preserve"> yang sudah terkomputerisasi ini dapat meningkatkan pendapatan </w:t>
      </w:r>
      <w:r w:rsidR="00882610" w:rsidRPr="00954313">
        <w:rPr>
          <w:rFonts w:asciiTheme="majorBidi" w:hAnsiTheme="majorBidi" w:cstheme="majorBidi"/>
          <w:sz w:val="24"/>
          <w:szCs w:val="24"/>
          <w:lang w:val="id-ID"/>
        </w:rPr>
        <w:t>ke imanan seseorang.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sz w:val="24"/>
          <w:szCs w:val="24"/>
          <w:lang w:val="id-ID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  <w:lang w:val="id-ID"/>
        </w:rPr>
      </w:pPr>
      <w:bookmarkStart w:id="8" w:name="_Toc320098375"/>
      <w:proofErr w:type="spellStart"/>
      <w:r w:rsidRPr="00954313">
        <w:rPr>
          <w:rFonts w:asciiTheme="majorBidi" w:hAnsiTheme="majorBidi" w:cstheme="majorBidi"/>
        </w:rPr>
        <w:t>Deskripsi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Umum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Sistem</w:t>
      </w:r>
      <w:bookmarkEnd w:id="8"/>
      <w:proofErr w:type="spellEnd"/>
      <w:r w:rsidRPr="00954313">
        <w:rPr>
          <w:rFonts w:asciiTheme="majorBidi" w:hAnsiTheme="majorBidi" w:cstheme="majorBidi"/>
        </w:rPr>
        <w:t xml:space="preserve"> </w:t>
      </w:r>
    </w:p>
    <w:p w:rsidR="00F82708" w:rsidRPr="00954313" w:rsidRDefault="00954313" w:rsidP="0089411D">
      <w:pPr>
        <w:spacing w:line="276" w:lineRule="auto"/>
        <w:ind w:firstLine="576"/>
        <w:jc w:val="both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="000D7AF2">
        <w:rPr>
          <w:rFonts w:asciiTheme="majorBidi" w:hAnsiTheme="majorBidi" w:cstheme="majorBidi"/>
          <w:sz w:val="24"/>
          <w:szCs w:val="24"/>
          <w:lang w:val="id-ID"/>
        </w:rPr>
        <w:t>do’a – do’a ini</w:t>
      </w:r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diimplementasikan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perangkat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="000D7AF2">
        <w:rPr>
          <w:rFonts w:asciiTheme="majorBidi" w:hAnsiTheme="majorBidi" w:cstheme="majorBidi"/>
          <w:sz w:val="24"/>
          <w:szCs w:val="24"/>
          <w:lang w:val="id-ID"/>
        </w:rPr>
        <w:t xml:space="preserve">dekstop </w:t>
      </w:r>
      <w:r w:rsidRPr="00954313">
        <w:rPr>
          <w:rFonts w:asciiTheme="majorBidi" w:hAnsiTheme="majorBidi" w:cstheme="majorBidi"/>
          <w:sz w:val="24"/>
          <w:szCs w:val="24"/>
        </w:rPr>
        <w:t xml:space="preserve">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java.</w:t>
      </w:r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Aplikasi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berguna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manual agar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sz w:val="24"/>
          <w:szCs w:val="24"/>
        </w:rPr>
        <w:t>doa</w:t>
      </w:r>
      <w:proofErr w:type="spellEnd"/>
      <w:proofErr w:type="gramEnd"/>
      <w:r w:rsidRPr="0095431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sekarang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kondusif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dibandingkan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954313">
        <w:rPr>
          <w:rFonts w:asciiTheme="majorBidi" w:hAnsiTheme="majorBidi" w:cstheme="majorBidi"/>
          <w:sz w:val="24"/>
          <w:szCs w:val="24"/>
        </w:rPr>
        <w:t>.</w:t>
      </w:r>
      <w:bookmarkStart w:id="9" w:name="_Toc320098376"/>
      <w:r w:rsidRPr="0095431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F82708" w:rsidRPr="00954313">
        <w:rPr>
          <w:rFonts w:asciiTheme="majorBidi" w:hAnsiTheme="majorBidi" w:cstheme="majorBidi"/>
          <w:sz w:val="24"/>
          <w:szCs w:val="24"/>
          <w:lang w:val="id-ID"/>
        </w:rPr>
        <w:t>Aplikasi ini</w:t>
      </w:r>
      <w:r w:rsidR="00D748F3" w:rsidRPr="00954313">
        <w:rPr>
          <w:rFonts w:asciiTheme="majorBidi" w:hAnsiTheme="majorBidi" w:cstheme="majorBidi"/>
          <w:sz w:val="24"/>
          <w:szCs w:val="24"/>
          <w:lang w:val="id-ID"/>
        </w:rPr>
        <w:t xml:space="preserve"> dapat memudahkan masyarakat</w:t>
      </w:r>
      <w:r w:rsidR="00F82708" w:rsidRPr="00954313">
        <w:rPr>
          <w:rFonts w:asciiTheme="majorBidi" w:hAnsiTheme="majorBidi" w:cstheme="majorBidi"/>
          <w:sz w:val="24"/>
          <w:szCs w:val="24"/>
          <w:lang w:val="id-ID"/>
        </w:rPr>
        <w:t xml:space="preserve"> </w:t>
      </w:r>
      <w:r w:rsidR="0089411D">
        <w:rPr>
          <w:rFonts w:asciiTheme="majorBidi" w:hAnsiTheme="majorBidi" w:cstheme="majorBidi"/>
          <w:sz w:val="24"/>
          <w:szCs w:val="24"/>
          <w:lang w:val="id-ID"/>
        </w:rPr>
        <w:t>dalam mempelajari</w:t>
      </w:r>
      <w:r w:rsidR="00D748F3" w:rsidRPr="00954313">
        <w:rPr>
          <w:rFonts w:asciiTheme="majorBidi" w:hAnsiTheme="majorBidi" w:cstheme="majorBidi"/>
          <w:sz w:val="24"/>
          <w:szCs w:val="24"/>
          <w:lang w:val="id-ID"/>
        </w:rPr>
        <w:t xml:space="preserve"> do’a-do’a sehari agar dapat meningkatkan keimanan seseorang.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Karakteristik Pengguna</w:t>
      </w:r>
      <w:bookmarkEnd w:id="9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2410"/>
        <w:gridCol w:w="3501"/>
        <w:gridCol w:w="2594"/>
      </w:tblGrid>
      <w:tr w:rsidR="00F82708" w:rsidRPr="00954313" w:rsidTr="00F82708">
        <w:tc>
          <w:tcPr>
            <w:tcW w:w="2410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Kategori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</w:p>
        </w:tc>
        <w:tc>
          <w:tcPr>
            <w:tcW w:w="3501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2594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</w:p>
        </w:tc>
      </w:tr>
      <w:tr w:rsidR="00F82708" w:rsidRPr="00954313" w:rsidTr="00F82708">
        <w:tc>
          <w:tcPr>
            <w:tcW w:w="2410" w:type="dxa"/>
          </w:tcPr>
          <w:p w:rsidR="00F82708" w:rsidRPr="00954313" w:rsidRDefault="00847606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3501" w:type="dxa"/>
          </w:tcPr>
          <w:p w:rsidR="00F82708" w:rsidRPr="00954313" w:rsidRDefault="00F82708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Menginput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data </w:t>
            </w:r>
            <w:r w:rsidR="00847606"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do’a yang akan di pilih.</w:t>
            </w:r>
          </w:p>
        </w:tc>
        <w:tc>
          <w:tcPr>
            <w:tcW w:w="2594" w:type="dxa"/>
          </w:tcPr>
          <w:p w:rsidR="00F82708" w:rsidRPr="00954313" w:rsidRDefault="00F82708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- </w:t>
            </w:r>
            <w:r w:rsidR="00847606"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Menu do’a – do’a sehari-hari</w:t>
            </w:r>
          </w:p>
        </w:tc>
      </w:tr>
      <w:tr w:rsidR="00847606" w:rsidRPr="00954313" w:rsidTr="00F82708">
        <w:tc>
          <w:tcPr>
            <w:tcW w:w="2410" w:type="dxa"/>
          </w:tcPr>
          <w:p w:rsidR="00847606" w:rsidRPr="00954313" w:rsidRDefault="00847606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</w:t>
            </w:r>
          </w:p>
        </w:tc>
        <w:tc>
          <w:tcPr>
            <w:tcW w:w="3501" w:type="dxa"/>
          </w:tcPr>
          <w:p w:rsidR="00847606" w:rsidRPr="00954313" w:rsidRDefault="00847606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- Memberikan notifikasi pada pengguna apabila do’a yang dipilih tidak ada dalam daftar.</w:t>
            </w:r>
          </w:p>
        </w:tc>
        <w:tc>
          <w:tcPr>
            <w:tcW w:w="2594" w:type="dxa"/>
          </w:tcPr>
          <w:p w:rsidR="00847606" w:rsidRPr="00954313" w:rsidRDefault="00847606" w:rsidP="00095FF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- Menu do’a – do’a sehari-hari</w:t>
            </w: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id-ID"/>
        </w:rPr>
      </w:pPr>
    </w:p>
    <w:p w:rsidR="00F82708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10" w:name="_Toc320098377"/>
      <w:proofErr w:type="spellStart"/>
      <w:r w:rsidRPr="00954313">
        <w:rPr>
          <w:rFonts w:asciiTheme="majorBidi" w:hAnsiTheme="majorBidi" w:cstheme="majorBidi"/>
        </w:rPr>
        <w:t>Batasan</w:t>
      </w:r>
      <w:bookmarkEnd w:id="10"/>
      <w:proofErr w:type="spellEnd"/>
    </w:p>
    <w:p w:rsidR="00795A56" w:rsidRPr="00954313" w:rsidRDefault="00F82708" w:rsidP="00095FF5">
      <w:pPr>
        <w:pStyle w:val="Default"/>
        <w:spacing w:line="276" w:lineRule="auto"/>
        <w:ind w:firstLine="720"/>
        <w:jc w:val="both"/>
        <w:rPr>
          <w:rFonts w:asciiTheme="majorBidi" w:eastAsiaTheme="minorEastAsia" w:hAnsiTheme="majorBidi" w:cstheme="majorBidi"/>
          <w:lang w:eastAsia="ja-JP"/>
        </w:rPr>
      </w:pPr>
      <w:r w:rsidRPr="00954313">
        <w:rPr>
          <w:rFonts w:asciiTheme="majorBidi" w:hAnsiTheme="majorBidi" w:cstheme="majorBidi"/>
        </w:rPr>
        <w:t xml:space="preserve">Dari lingkup masalah sistem aplikasi yang berjudul ”Aplikasi </w:t>
      </w:r>
      <w:r w:rsidR="00847606" w:rsidRPr="00954313">
        <w:rPr>
          <w:rFonts w:asciiTheme="majorBidi" w:hAnsiTheme="majorBidi" w:cstheme="majorBidi"/>
        </w:rPr>
        <w:t>Do’a – do’a sehari-har</w:t>
      </w:r>
      <w:r w:rsidR="0089411D">
        <w:rPr>
          <w:rFonts w:asciiTheme="majorBidi" w:hAnsiTheme="majorBidi" w:cstheme="majorBidi"/>
        </w:rPr>
        <w:t>i</w:t>
      </w:r>
      <w:r w:rsidRPr="00954313">
        <w:rPr>
          <w:rFonts w:asciiTheme="majorBidi" w:eastAsiaTheme="minorEastAsia" w:hAnsiTheme="majorBidi" w:cstheme="majorBidi"/>
          <w:lang w:eastAsia="ja-JP"/>
        </w:rPr>
        <w:t xml:space="preserve">”, menggunakan </w:t>
      </w:r>
      <w:r w:rsidR="00C05A9F" w:rsidRPr="00954313">
        <w:rPr>
          <w:rFonts w:asciiTheme="majorBidi" w:eastAsiaTheme="minorEastAsia" w:hAnsiTheme="majorBidi" w:cstheme="majorBidi"/>
          <w:lang w:eastAsia="ja-JP"/>
        </w:rPr>
        <w:t>Netbeans IDE 7.2.1</w:t>
      </w:r>
      <w:r w:rsidRPr="00954313">
        <w:rPr>
          <w:rFonts w:asciiTheme="majorBidi" w:eastAsiaTheme="minorEastAsia" w:hAnsiTheme="majorBidi" w:cstheme="majorBidi"/>
          <w:lang w:eastAsia="ja-JP"/>
        </w:rPr>
        <w:t xml:space="preserve"> dan SQL Server dengan batasan masalah pada ruang lingkup penyajian informasi yang mengenai perancangan sistem yang hanya terdapat proses </w:t>
      </w:r>
      <w:r w:rsidR="00847606" w:rsidRPr="00954313">
        <w:rPr>
          <w:rFonts w:asciiTheme="majorBidi" w:eastAsiaTheme="minorEastAsia" w:hAnsiTheme="majorBidi" w:cstheme="majorBidi"/>
          <w:lang w:eastAsia="ja-JP"/>
        </w:rPr>
        <w:t>pemilihan do’a oleh user, dan notifikasi apabila do’a yang dipilih tidak ada.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11" w:name="_Toc320098378"/>
      <w:proofErr w:type="spellStart"/>
      <w:r w:rsidRPr="00954313">
        <w:rPr>
          <w:rFonts w:asciiTheme="majorBidi" w:hAnsiTheme="majorBidi" w:cstheme="majorBidi"/>
        </w:rPr>
        <w:t>Lingkungan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Operasi</w:t>
      </w:r>
      <w:bookmarkEnd w:id="11"/>
      <w:proofErr w:type="spellEnd"/>
      <w:r w:rsidRPr="00954313">
        <w:rPr>
          <w:rFonts w:asciiTheme="majorBidi" w:hAnsiTheme="majorBidi" w:cstheme="majorBidi"/>
        </w:rPr>
        <w:t xml:space="preserve"> </w:t>
      </w:r>
    </w:p>
    <w:p w:rsidR="00F82708" w:rsidRPr="00954313" w:rsidRDefault="00F82708" w:rsidP="00095FF5">
      <w:pPr>
        <w:autoSpaceDE w:val="0"/>
        <w:autoSpaceDN w:val="0"/>
        <w:adjustRightInd w:val="0"/>
        <w:spacing w:line="276" w:lineRule="auto"/>
        <w:ind w:left="66" w:firstLine="501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954313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Aplikasi </w:t>
      </w:r>
      <w:r w:rsidR="0074604B" w:rsidRPr="00954313">
        <w:rPr>
          <w:rFonts w:asciiTheme="majorBidi" w:hAnsiTheme="majorBidi" w:cstheme="majorBidi"/>
          <w:sz w:val="24"/>
          <w:szCs w:val="24"/>
          <w:lang w:val="id-ID"/>
        </w:rPr>
        <w:t>Do’a – do’a sehari-hari ini</w:t>
      </w:r>
      <w:r w:rsidRPr="00954313">
        <w:rPr>
          <w:rFonts w:asciiTheme="majorBidi" w:hAnsiTheme="majorBidi" w:cstheme="majorBidi"/>
          <w:color w:val="000000"/>
          <w:sz w:val="24"/>
          <w:szCs w:val="24"/>
          <w:lang w:val="id-ID"/>
        </w:rPr>
        <w:t xml:space="preserve"> dapat dioperasikan karena didukung oleh beberapa perangkat lunak. </w:t>
      </w:r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perangkat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lunak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yang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dibutuhkan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user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adalah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sebagai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proofErr w:type="spellStart"/>
      <w:r w:rsidRPr="00954313">
        <w:rPr>
          <w:rFonts w:asciiTheme="majorBidi" w:hAnsiTheme="majorBidi" w:cstheme="majorBidi"/>
          <w:color w:val="000000"/>
          <w:sz w:val="24"/>
          <w:szCs w:val="24"/>
        </w:rPr>
        <w:t>berikut</w:t>
      </w:r>
      <w:proofErr w:type="spellEnd"/>
      <w:r w:rsidRPr="00954313">
        <w:rPr>
          <w:rFonts w:asciiTheme="majorBidi" w:hAnsiTheme="majorBidi" w:cstheme="majorBidi"/>
          <w:color w:val="000000"/>
          <w:sz w:val="24"/>
          <w:szCs w:val="24"/>
        </w:rPr>
        <w:t>:</w:t>
      </w:r>
    </w:p>
    <w:p w:rsidR="00F82708" w:rsidRPr="00954313" w:rsidRDefault="00F82708" w:rsidP="00095F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jc w:val="bot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Sistem Operasi : Windows 7</w:t>
      </w:r>
    </w:p>
    <w:p w:rsidR="00DC0348" w:rsidRPr="00954313" w:rsidRDefault="00F82708" w:rsidP="00095F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jc w:val="bot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 xml:space="preserve">Bahasa Pemrograman : </w:t>
      </w:r>
      <w:r w:rsidR="00DC0348" w:rsidRPr="00954313">
        <w:rPr>
          <w:rFonts w:asciiTheme="majorBidi" w:hAnsiTheme="majorBidi" w:cstheme="majorBidi"/>
          <w:sz w:val="24"/>
          <w:szCs w:val="24"/>
        </w:rPr>
        <w:t>Neatbeans</w:t>
      </w:r>
      <w:r w:rsidR="00C05A9F"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="00C05A9F" w:rsidRPr="00954313">
        <w:rPr>
          <w:rFonts w:asciiTheme="majorBidi" w:eastAsiaTheme="minorEastAsia" w:hAnsiTheme="majorBidi" w:cstheme="majorBidi"/>
          <w:lang w:eastAsia="ja-JP"/>
        </w:rPr>
        <w:t>IDE 7.2.1</w:t>
      </w:r>
    </w:p>
    <w:p w:rsidR="00795A56" w:rsidRPr="00954313" w:rsidRDefault="00F82708" w:rsidP="00095FF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ind w:left="567"/>
        <w:jc w:val="bot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SQL Server sebagai database</w:t>
      </w:r>
    </w:p>
    <w:p w:rsidR="00795A56" w:rsidRPr="00954313" w:rsidRDefault="00795A56" w:rsidP="00095FF5">
      <w:pPr>
        <w:pStyle w:val="BodyText"/>
        <w:spacing w:before="0" w:after="0"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Heading1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br w:type="page"/>
      </w:r>
      <w:bookmarkStart w:id="12" w:name="_Toc320098379"/>
      <w:proofErr w:type="spellStart"/>
      <w:r w:rsidRPr="00954313">
        <w:rPr>
          <w:rFonts w:asciiTheme="majorBidi" w:hAnsiTheme="majorBidi" w:cstheme="majorBidi"/>
        </w:rPr>
        <w:lastRenderedPageBreak/>
        <w:t>Deskripsi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Kebutuhan</w:t>
      </w:r>
      <w:bookmarkEnd w:id="12"/>
      <w:proofErr w:type="spellEnd"/>
      <w:r w:rsidRPr="00954313">
        <w:rPr>
          <w:rFonts w:asciiTheme="majorBidi" w:hAnsiTheme="majorBidi" w:cstheme="majorBidi"/>
        </w:rPr>
        <w:t xml:space="preserve"> 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13" w:name="_Toc320098380"/>
      <w:proofErr w:type="spellStart"/>
      <w:r w:rsidRPr="00954313">
        <w:rPr>
          <w:rFonts w:asciiTheme="majorBidi" w:hAnsiTheme="majorBidi" w:cstheme="majorBidi"/>
        </w:rPr>
        <w:t>Kebutuhan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A</w:t>
      </w:r>
      <w:proofErr w:type="spellStart"/>
      <w:r w:rsidRPr="00954313">
        <w:rPr>
          <w:rFonts w:asciiTheme="majorBidi" w:hAnsiTheme="majorBidi" w:cstheme="majorBidi"/>
        </w:rPr>
        <w:t>ntarmuka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E</w:t>
      </w:r>
      <w:proofErr w:type="spellStart"/>
      <w:r w:rsidRPr="00954313">
        <w:rPr>
          <w:rFonts w:asciiTheme="majorBidi" w:hAnsiTheme="majorBidi" w:cstheme="majorBidi"/>
        </w:rPr>
        <w:t>ksternal</w:t>
      </w:r>
      <w:bookmarkEnd w:id="13"/>
      <w:proofErr w:type="spellEnd"/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Kapasitas penyimpanan hardisk cukup besar, agar mampu menyimpan data-data yang ada di aplikasi.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Memori yang digunakan mampu menampung proses-proses yang terjadi dalam sistem.</w:t>
      </w: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14" w:name="_Toc320098381"/>
      <w:proofErr w:type="spellStart"/>
      <w:r w:rsidRPr="00954313">
        <w:rPr>
          <w:rFonts w:asciiTheme="majorBidi" w:hAnsiTheme="majorBidi" w:cstheme="majorBidi"/>
        </w:rPr>
        <w:t>Antarmuka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pemakai</w:t>
      </w:r>
      <w:bookmarkEnd w:id="14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id-ID"/>
        </w:rPr>
      </w:pP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570"/>
        <w:gridCol w:w="1276"/>
        <w:gridCol w:w="5670"/>
      </w:tblGrid>
      <w:tr w:rsidR="00F82708" w:rsidRPr="00954313" w:rsidTr="00DC0348">
        <w:tc>
          <w:tcPr>
            <w:tcW w:w="570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bookmarkStart w:id="15" w:name="_Toc320098382"/>
            <w:r w:rsidRPr="009543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1276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5670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82708" w:rsidRPr="00954313" w:rsidTr="00DC0348">
        <w:tc>
          <w:tcPr>
            <w:tcW w:w="570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1.</w:t>
            </w:r>
          </w:p>
        </w:tc>
        <w:tc>
          <w:tcPr>
            <w:tcW w:w="1276" w:type="dxa"/>
          </w:tcPr>
          <w:p w:rsidR="00F82708" w:rsidRPr="00954313" w:rsidRDefault="00F82708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Form1</w:t>
            </w:r>
          </w:p>
        </w:tc>
        <w:tc>
          <w:tcPr>
            <w:tcW w:w="5670" w:type="dxa"/>
          </w:tcPr>
          <w:p w:rsidR="00F82708" w:rsidRPr="00954313" w:rsidRDefault="00F82708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tampilan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awal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0348"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sistem</w:t>
            </w:r>
          </w:p>
        </w:tc>
      </w:tr>
      <w:tr w:rsidR="00F82708" w:rsidRPr="00954313" w:rsidTr="00DC0348">
        <w:tc>
          <w:tcPr>
            <w:tcW w:w="570" w:type="dxa"/>
          </w:tcPr>
          <w:p w:rsidR="00F82708" w:rsidRPr="00954313" w:rsidRDefault="00F82708" w:rsidP="00095FF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2.</w:t>
            </w:r>
          </w:p>
        </w:tc>
        <w:tc>
          <w:tcPr>
            <w:tcW w:w="1276" w:type="dxa"/>
          </w:tcPr>
          <w:p w:rsidR="00F82708" w:rsidRPr="00954313" w:rsidRDefault="00F82708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Form2</w:t>
            </w:r>
          </w:p>
        </w:tc>
        <w:tc>
          <w:tcPr>
            <w:tcW w:w="5670" w:type="dxa"/>
          </w:tcPr>
          <w:p w:rsidR="00F82708" w:rsidRPr="00954313" w:rsidRDefault="00F82708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DC0348"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daftar do’a – do’a</w:t>
            </w:r>
          </w:p>
        </w:tc>
      </w:tr>
    </w:tbl>
    <w:p w:rsidR="00016495" w:rsidRDefault="00016495" w:rsidP="00095FF5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016495" w:rsidRDefault="00016495" w:rsidP="00095FF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Antarmuka From 1</w:t>
      </w:r>
    </w:p>
    <w:p w:rsidR="00016495" w:rsidRPr="00016495" w:rsidRDefault="00016495" w:rsidP="00095FF5">
      <w:pPr>
        <w:spacing w:line="276" w:lineRule="auto"/>
        <w:ind w:left="360" w:firstLine="360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4E6990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E69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990">
        <w:rPr>
          <w:rFonts w:asciiTheme="majorBidi" w:hAnsiTheme="majorBidi" w:cstheme="majorBidi"/>
          <w:sz w:val="24"/>
          <w:szCs w:val="24"/>
        </w:rPr>
        <w:t>Modu</w:t>
      </w:r>
      <w:proofErr w:type="spellEnd"/>
      <w:r w:rsidR="00095FF5">
        <w:rPr>
          <w:rFonts w:asciiTheme="majorBidi" w:hAnsiTheme="majorBidi" w:cstheme="majorBidi"/>
          <w:sz w:val="24"/>
          <w:szCs w:val="24"/>
          <w:lang w:val="id-ID"/>
        </w:rPr>
        <w:t>l</w:t>
      </w:r>
      <w:r w:rsidRPr="004E699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Pr="004E6990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Tampilan menu utama</w:t>
      </w:r>
    </w:p>
    <w:p w:rsidR="00016495" w:rsidRPr="00FE7AD0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antar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prose</w:t>
      </w:r>
      <w:r w:rsidR="0047540D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FE7AD0">
        <w:rPr>
          <w:rFonts w:asciiTheme="majorBidi" w:hAnsiTheme="majorBidi" w:cstheme="majorBidi"/>
          <w:sz w:val="24"/>
          <w:szCs w:val="24"/>
        </w:rPr>
        <w:t>system</w:t>
      </w:r>
      <w:r w:rsidR="00FE7AD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F82708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layar</w:t>
      </w:r>
      <w:proofErr w:type="spellEnd"/>
    </w:p>
    <w:p w:rsidR="00016495" w:rsidRP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</w:p>
    <w:p w:rsid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36DD29A5" wp14:editId="5D93807F">
            <wp:extent cx="3404681" cy="2446579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426" t="29446" r="46959" b="27586"/>
                    <a:stretch/>
                  </pic:blipFill>
                  <pic:spPr bwMode="auto">
                    <a:xfrm>
                      <a:off x="0" y="0"/>
                      <a:ext cx="3412896" cy="2452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495" w:rsidRDefault="00016495" w:rsidP="00095FF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Nama Antarmuka From 2</w:t>
      </w:r>
    </w:p>
    <w:p w:rsidR="00016495" w:rsidRPr="00016495" w:rsidRDefault="00016495" w:rsidP="00095FF5">
      <w:pPr>
        <w:spacing w:line="276" w:lineRule="auto"/>
        <w:ind w:left="360" w:firstLine="360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 w:rsidRPr="004E6990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4E699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E6990">
        <w:rPr>
          <w:rFonts w:asciiTheme="majorBidi" w:hAnsiTheme="majorBidi" w:cstheme="majorBidi"/>
          <w:sz w:val="24"/>
          <w:szCs w:val="24"/>
        </w:rPr>
        <w:t>Modu</w:t>
      </w:r>
      <w:proofErr w:type="spellEnd"/>
      <w:r w:rsidR="00095FF5">
        <w:rPr>
          <w:rFonts w:asciiTheme="majorBidi" w:hAnsiTheme="majorBidi" w:cstheme="majorBidi"/>
          <w:sz w:val="24"/>
          <w:szCs w:val="24"/>
          <w:lang w:val="id-ID"/>
        </w:rPr>
        <w:t>l</w:t>
      </w:r>
      <w:r w:rsidRPr="004E699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  </w:t>
      </w:r>
      <w:r w:rsidRPr="004E6990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Tampilan do’a yang dipilih</w:t>
      </w:r>
    </w:p>
    <w:p w:rsidR="00016495" w:rsidRP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Deskripsi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Fungsi</w:t>
      </w:r>
      <w:proofErr w:type="spellEnd"/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proofErr w:type="spellStart"/>
      <w:r>
        <w:rPr>
          <w:rFonts w:asciiTheme="majorBidi" w:hAnsiTheme="majorBidi" w:cstheme="majorBidi"/>
          <w:sz w:val="24"/>
          <w:szCs w:val="24"/>
        </w:rPr>
        <w:t>Berfungsi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id-ID"/>
        </w:rPr>
        <w:t>tampilan</w:t>
      </w:r>
      <w:r w:rsidR="00FE7AD0">
        <w:rPr>
          <w:rFonts w:asciiTheme="majorBidi" w:hAnsiTheme="majorBidi" w:cstheme="majorBidi"/>
          <w:sz w:val="24"/>
          <w:szCs w:val="24"/>
          <w:lang w:val="id-ID"/>
        </w:rPr>
        <w:t xml:space="preserve"> hasil pencarian dari daftar do’a yang dipilih o</w:t>
      </w:r>
      <w:r>
        <w:rPr>
          <w:rFonts w:asciiTheme="majorBidi" w:hAnsiTheme="majorBidi" w:cstheme="majorBidi"/>
          <w:sz w:val="24"/>
          <w:szCs w:val="24"/>
          <w:lang w:val="id-ID"/>
        </w:rPr>
        <w:t>l</w:t>
      </w:r>
      <w:r w:rsidR="00FE7AD0">
        <w:rPr>
          <w:rFonts w:asciiTheme="majorBidi" w:hAnsiTheme="majorBidi" w:cstheme="majorBidi"/>
          <w:sz w:val="24"/>
          <w:szCs w:val="24"/>
          <w:lang w:val="id-ID"/>
        </w:rPr>
        <w:t>e</w:t>
      </w:r>
      <w:r>
        <w:rPr>
          <w:rFonts w:asciiTheme="majorBidi" w:hAnsiTheme="majorBidi" w:cstheme="majorBidi"/>
          <w:sz w:val="24"/>
          <w:szCs w:val="24"/>
          <w:lang w:val="id-ID"/>
        </w:rPr>
        <w:t>h pengguna</w:t>
      </w:r>
      <w:r w:rsidR="00FE7AD0">
        <w:rPr>
          <w:rFonts w:asciiTheme="majorBidi" w:hAnsiTheme="majorBidi" w:cstheme="majorBidi"/>
          <w:sz w:val="24"/>
          <w:szCs w:val="24"/>
          <w:lang w:val="id-ID"/>
        </w:rPr>
        <w:t>.</w:t>
      </w:r>
    </w:p>
    <w:p w:rsid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layar</w:t>
      </w:r>
      <w:proofErr w:type="spellEnd"/>
    </w:p>
    <w:p w:rsid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</w:p>
    <w:p w:rsidR="00016495" w:rsidRP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EB582A4" wp14:editId="1461CD1C">
            <wp:extent cx="3453319" cy="2554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9595" t="28845" r="47297" b="27587"/>
                    <a:stretch/>
                  </pic:blipFill>
                  <pic:spPr bwMode="auto">
                    <a:xfrm>
                      <a:off x="0" y="0"/>
                      <a:ext cx="3454487" cy="255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495" w:rsidRP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</w:p>
    <w:p w:rsidR="00016495" w:rsidRPr="00016495" w:rsidRDefault="00016495" w:rsidP="00095FF5">
      <w:pPr>
        <w:spacing w:line="276" w:lineRule="auto"/>
        <w:ind w:left="2977" w:hanging="2268"/>
        <w:rPr>
          <w:rFonts w:asciiTheme="majorBidi" w:hAnsiTheme="majorBidi" w:cstheme="majorBidi"/>
          <w:sz w:val="24"/>
          <w:szCs w:val="24"/>
          <w:lang w:val="id-ID"/>
        </w:rPr>
      </w:pPr>
    </w:p>
    <w:p w:rsidR="00F82708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proofErr w:type="spellStart"/>
      <w:r w:rsidRPr="00954313">
        <w:rPr>
          <w:rFonts w:asciiTheme="majorBidi" w:hAnsiTheme="majorBidi" w:cstheme="majorBidi"/>
        </w:rPr>
        <w:t>Antarmuka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P</w:t>
      </w:r>
      <w:proofErr w:type="spellStart"/>
      <w:r w:rsidRPr="00954313">
        <w:rPr>
          <w:rFonts w:asciiTheme="majorBidi" w:hAnsiTheme="majorBidi" w:cstheme="majorBidi"/>
        </w:rPr>
        <w:t>erangkat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K</w:t>
      </w:r>
      <w:r w:rsidRPr="00954313">
        <w:rPr>
          <w:rFonts w:asciiTheme="majorBidi" w:hAnsiTheme="majorBidi" w:cstheme="majorBidi"/>
        </w:rPr>
        <w:t>eras</w:t>
      </w:r>
      <w:bookmarkEnd w:id="15"/>
    </w:p>
    <w:p w:rsidR="00F82708" w:rsidRPr="00954313" w:rsidRDefault="00F82708" w:rsidP="00095F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Kebutuhan perangkat keras minimal yang di gunakan: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RAM 2 GB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Prosesor Intel core i3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Mouse dan keyboard sebagai interaksi user</w:t>
      </w:r>
    </w:p>
    <w:p w:rsidR="00F82708" w:rsidRPr="00315667" w:rsidRDefault="00F82708" w:rsidP="0031566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PC yang dapat mengoperasikan apl</w:t>
      </w:r>
      <w:r w:rsidR="00315667">
        <w:rPr>
          <w:rFonts w:asciiTheme="majorBidi" w:hAnsiTheme="majorBidi" w:cstheme="majorBidi"/>
          <w:sz w:val="24"/>
          <w:szCs w:val="24"/>
        </w:rPr>
        <w:t>i</w:t>
      </w:r>
      <w:r w:rsidRPr="00954313">
        <w:rPr>
          <w:rFonts w:asciiTheme="majorBidi" w:hAnsiTheme="majorBidi" w:cstheme="majorBidi"/>
          <w:sz w:val="24"/>
          <w:szCs w:val="24"/>
        </w:rPr>
        <w:t xml:space="preserve">kasikan </w:t>
      </w:r>
      <w:r w:rsidR="00315667" w:rsidRPr="00954313">
        <w:rPr>
          <w:rFonts w:asciiTheme="majorBidi" w:hAnsiTheme="majorBidi" w:cstheme="majorBidi"/>
          <w:sz w:val="24"/>
          <w:szCs w:val="24"/>
        </w:rPr>
        <w:t>do’a-do’a sehari-</w:t>
      </w:r>
      <w:r w:rsidR="00315667">
        <w:rPr>
          <w:rFonts w:asciiTheme="majorBidi" w:hAnsiTheme="majorBidi" w:cstheme="majorBidi"/>
          <w:sz w:val="24"/>
          <w:szCs w:val="24"/>
        </w:rPr>
        <w:t>hari</w:t>
      </w:r>
      <w:r w:rsidR="00315667" w:rsidRPr="00954313">
        <w:rPr>
          <w:rFonts w:asciiTheme="majorBidi" w:hAnsiTheme="majorBidi" w:cstheme="majorBidi"/>
          <w:sz w:val="24"/>
          <w:szCs w:val="24"/>
        </w:rPr>
        <w:t>.</w:t>
      </w:r>
    </w:p>
    <w:p w:rsidR="00F82708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16" w:name="_Toc320098383"/>
      <w:proofErr w:type="spellStart"/>
      <w:r w:rsidRPr="00954313">
        <w:rPr>
          <w:rFonts w:asciiTheme="majorBidi" w:hAnsiTheme="majorBidi" w:cstheme="majorBidi"/>
        </w:rPr>
        <w:t>Antarmuka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P</w:t>
      </w:r>
      <w:proofErr w:type="spellStart"/>
      <w:r w:rsidRPr="00954313">
        <w:rPr>
          <w:rFonts w:asciiTheme="majorBidi" w:hAnsiTheme="majorBidi" w:cstheme="majorBidi"/>
        </w:rPr>
        <w:t>erangkat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L</w:t>
      </w:r>
      <w:proofErr w:type="spellStart"/>
      <w:r w:rsidRPr="00954313">
        <w:rPr>
          <w:rFonts w:asciiTheme="majorBidi" w:hAnsiTheme="majorBidi" w:cstheme="majorBidi"/>
        </w:rPr>
        <w:t>unak</w:t>
      </w:r>
      <w:bookmarkEnd w:id="16"/>
      <w:proofErr w:type="spellEnd"/>
    </w:p>
    <w:p w:rsidR="00F82708" w:rsidRPr="00954313" w:rsidRDefault="00F82708" w:rsidP="00095FF5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Aplikasi yang dibutuhkan dalam penggunaan modul adala</w:t>
      </w:r>
      <w:r w:rsidR="00315667">
        <w:rPr>
          <w:rFonts w:asciiTheme="majorBidi" w:hAnsiTheme="majorBidi" w:cstheme="majorBidi"/>
          <w:sz w:val="24"/>
          <w:szCs w:val="24"/>
        </w:rPr>
        <w:t>h</w:t>
      </w:r>
      <w:r w:rsidRPr="00954313">
        <w:rPr>
          <w:rFonts w:asciiTheme="majorBidi" w:hAnsiTheme="majorBidi" w:cstheme="majorBidi"/>
          <w:sz w:val="24"/>
          <w:szCs w:val="24"/>
        </w:rPr>
        <w:t>: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SQL Server Manajemen studio</w:t>
      </w:r>
    </w:p>
    <w:p w:rsidR="00F82708" w:rsidRPr="00954313" w:rsidRDefault="00F82708" w:rsidP="00095FF5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Database yang digunakan untuk penyimpanan semua informasi yang diproses dalam perangkat lunak.</w:t>
      </w:r>
    </w:p>
    <w:p w:rsidR="00F82708" w:rsidRPr="00954313" w:rsidRDefault="00DC034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Netbeans</w:t>
      </w:r>
      <w:r w:rsidR="00C05A9F" w:rsidRPr="00954313">
        <w:rPr>
          <w:rFonts w:asciiTheme="majorBidi" w:hAnsiTheme="majorBidi" w:cstheme="majorBidi"/>
          <w:sz w:val="24"/>
          <w:szCs w:val="24"/>
        </w:rPr>
        <w:t xml:space="preserve"> </w:t>
      </w:r>
      <w:r w:rsidR="00C05A9F" w:rsidRPr="00954313">
        <w:rPr>
          <w:rFonts w:asciiTheme="majorBidi" w:eastAsiaTheme="minorEastAsia" w:hAnsiTheme="majorBidi" w:cstheme="majorBidi"/>
          <w:lang w:eastAsia="ja-JP"/>
        </w:rPr>
        <w:t>IDE 7.2.1</w:t>
      </w:r>
    </w:p>
    <w:p w:rsidR="00F82708" w:rsidRPr="00954313" w:rsidRDefault="00F82708" w:rsidP="00315667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 xml:space="preserve">Sebagai bahasa pemrograman yang digunakan dalam pembuatan aplikasi </w:t>
      </w:r>
      <w:r w:rsidR="00DC0348" w:rsidRPr="00954313">
        <w:rPr>
          <w:rFonts w:asciiTheme="majorBidi" w:hAnsiTheme="majorBidi" w:cstheme="majorBidi"/>
          <w:sz w:val="24"/>
          <w:szCs w:val="24"/>
        </w:rPr>
        <w:t>do’a-do’a sehari-</w:t>
      </w:r>
      <w:r w:rsidR="00315667">
        <w:rPr>
          <w:rFonts w:asciiTheme="majorBidi" w:hAnsiTheme="majorBidi" w:cstheme="majorBidi"/>
          <w:sz w:val="24"/>
          <w:szCs w:val="24"/>
        </w:rPr>
        <w:t>hari</w:t>
      </w:r>
      <w:r w:rsidRPr="00954313">
        <w:rPr>
          <w:rFonts w:asciiTheme="majorBidi" w:hAnsiTheme="majorBidi" w:cstheme="majorBidi"/>
          <w:sz w:val="24"/>
          <w:szCs w:val="24"/>
        </w:rPr>
        <w:t>.</w:t>
      </w:r>
    </w:p>
    <w:p w:rsidR="00F82708" w:rsidRPr="00954313" w:rsidRDefault="00F82708" w:rsidP="00095FF5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954313">
        <w:rPr>
          <w:rFonts w:asciiTheme="majorBidi" w:hAnsiTheme="majorBidi" w:cstheme="majorBidi"/>
          <w:sz w:val="24"/>
          <w:szCs w:val="24"/>
        </w:rPr>
        <w:t>Windows 7</w:t>
      </w: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17" w:name="_Toc320098384"/>
      <w:proofErr w:type="spellStart"/>
      <w:r w:rsidRPr="00954313">
        <w:rPr>
          <w:rFonts w:asciiTheme="majorBidi" w:hAnsiTheme="majorBidi" w:cstheme="majorBidi"/>
        </w:rPr>
        <w:t>Antarmuka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r w:rsidRPr="00954313">
        <w:rPr>
          <w:rFonts w:asciiTheme="majorBidi" w:hAnsiTheme="majorBidi" w:cstheme="majorBidi"/>
          <w:lang w:val="id-ID"/>
        </w:rPr>
        <w:t>K</w:t>
      </w:r>
      <w:proofErr w:type="spellStart"/>
      <w:r w:rsidRPr="00954313">
        <w:rPr>
          <w:rFonts w:asciiTheme="majorBidi" w:hAnsiTheme="majorBidi" w:cstheme="majorBidi"/>
        </w:rPr>
        <w:t>omunikasi</w:t>
      </w:r>
      <w:bookmarkEnd w:id="17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Hanya diisi jika PL beroperasi di jaringan dan membutuhkan alat komunikasi khusus,  misalnya RS232.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  <w:lang w:val="id-ID"/>
        </w:rPr>
      </w:pPr>
      <w:bookmarkStart w:id="18" w:name="_Toc320098385"/>
      <w:r w:rsidRPr="00954313">
        <w:rPr>
          <w:rFonts w:asciiTheme="majorBidi" w:hAnsiTheme="majorBidi" w:cstheme="majorBidi"/>
          <w:lang w:val="id-ID"/>
        </w:rPr>
        <w:t>Kebutuhan Fungsional</w:t>
      </w:r>
      <w:bookmarkEnd w:id="18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id-ID"/>
        </w:rPr>
        <w:t>Diawali dengan membuat daftar kebutuhan fungsional P/L, lengkap dengan ID dan penjelasan jika perlu. Bisa dibuat dalam bentuk tabel.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id-ID"/>
        </w:rPr>
      </w:pPr>
    </w:p>
    <w:tbl>
      <w:tblPr>
        <w:tblW w:w="90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4536"/>
        <w:gridCol w:w="3544"/>
      </w:tblGrid>
      <w:tr w:rsidR="00795A56" w:rsidRPr="00954313" w:rsidTr="0074604B">
        <w:trPr>
          <w:tblHeader/>
        </w:trPr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</w:t>
            </w: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 xml:space="preserve">Kebutuhan </w:t>
            </w: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Penjelasan</w:t>
            </w: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pStyle w:val="TOC1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pStyle w:val="TOC1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992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53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54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id-ID"/>
        </w:rPr>
      </w:pP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id-ID"/>
        </w:rPr>
      </w:pPr>
      <w:r w:rsidRPr="00954313">
        <w:rPr>
          <w:rFonts w:asciiTheme="majorBidi" w:hAnsiTheme="majorBidi" w:cstheme="majorBidi"/>
          <w:lang w:val="id-ID"/>
        </w:rPr>
        <w:t xml:space="preserve">Pada subbab berikutnya, buatlah </w:t>
      </w:r>
      <w:r w:rsidRPr="00954313">
        <w:rPr>
          <w:rFonts w:asciiTheme="majorBidi" w:hAnsiTheme="majorBidi" w:cstheme="majorBidi"/>
          <w:lang w:val="sv-SE"/>
        </w:rPr>
        <w:t xml:space="preserve">diagram </w:t>
      </w:r>
      <w:r w:rsidRPr="00954313">
        <w:rPr>
          <w:rFonts w:asciiTheme="majorBidi" w:hAnsiTheme="majorBidi" w:cstheme="majorBidi"/>
          <w:lang w:val="id-ID"/>
        </w:rPr>
        <w:t xml:space="preserve">konteks </w:t>
      </w:r>
      <w:r w:rsidRPr="00954313">
        <w:rPr>
          <w:rFonts w:asciiTheme="majorBidi" w:hAnsiTheme="majorBidi" w:cstheme="majorBidi"/>
          <w:lang w:val="sv-SE"/>
        </w:rPr>
        <w:t xml:space="preserve">dan </w:t>
      </w:r>
      <w:r w:rsidRPr="00954313">
        <w:rPr>
          <w:rFonts w:asciiTheme="majorBidi" w:hAnsiTheme="majorBidi" w:cstheme="majorBidi"/>
          <w:lang w:val="id-ID"/>
        </w:rPr>
        <w:t xml:space="preserve">DFD level berikutnya. 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19" w:name="_Toc96752911"/>
      <w:bookmarkStart w:id="20" w:name="_Toc242602797"/>
      <w:bookmarkStart w:id="21" w:name="_Toc320098386"/>
      <w:bookmarkStart w:id="22" w:name="_Toc505173935"/>
      <w:r w:rsidRPr="00954313">
        <w:rPr>
          <w:rFonts w:asciiTheme="majorBidi" w:hAnsiTheme="majorBidi" w:cstheme="majorBidi"/>
        </w:rPr>
        <w:t>Model Use Case</w:t>
      </w:r>
      <w:bookmarkEnd w:id="19"/>
      <w:bookmarkEnd w:id="20"/>
      <w:bookmarkEnd w:id="21"/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23" w:name="_Toc242602798"/>
      <w:bookmarkStart w:id="24" w:name="_Toc320098387"/>
      <w:r w:rsidRPr="00954313">
        <w:rPr>
          <w:rFonts w:asciiTheme="majorBidi" w:hAnsiTheme="majorBidi" w:cstheme="majorBidi"/>
        </w:rPr>
        <w:t>Diagram Use Case</w:t>
      </w:r>
      <w:bookmarkEnd w:id="23"/>
      <w:bookmarkEnd w:id="24"/>
    </w:p>
    <w:p w:rsidR="007C18C6" w:rsidRPr="00954313" w:rsidRDefault="007C18C6" w:rsidP="00095FF5">
      <w:pPr>
        <w:pStyle w:val="BodyText"/>
        <w:spacing w:line="276" w:lineRule="auto"/>
        <w:rPr>
          <w:rFonts w:asciiTheme="majorBidi" w:hAnsiTheme="majorBidi" w:cstheme="majorBidi"/>
          <w:lang w:val="id-ID"/>
        </w:rPr>
      </w:pPr>
      <w:r w:rsidRPr="00954313">
        <w:rPr>
          <w:rFonts w:asciiTheme="majorBidi" w:hAnsiTheme="majorBidi" w:cstheme="majorBidi"/>
          <w:noProof/>
          <w:lang w:val="id-ID" w:eastAsia="id-ID"/>
        </w:rPr>
        <w:drawing>
          <wp:inline distT="0" distB="0" distL="0" distR="0" wp14:anchorId="0706647F" wp14:editId="1B4A0DE4">
            <wp:extent cx="3638145" cy="2168550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6047" t="19530" r="49558" b="44002"/>
                    <a:stretch/>
                  </pic:blipFill>
                  <pic:spPr bwMode="auto">
                    <a:xfrm>
                      <a:off x="0" y="0"/>
                      <a:ext cx="3650419" cy="2175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25" w:name="_Toc96752912"/>
      <w:bookmarkStart w:id="26" w:name="_Toc242602799"/>
      <w:bookmarkStart w:id="27" w:name="_Toc320098388"/>
      <w:proofErr w:type="spellStart"/>
      <w:r w:rsidRPr="00954313">
        <w:rPr>
          <w:rFonts w:asciiTheme="majorBidi" w:hAnsiTheme="majorBidi" w:cstheme="majorBidi"/>
        </w:rPr>
        <w:t>Definisi</w:t>
      </w:r>
      <w:proofErr w:type="spellEnd"/>
      <w:r w:rsidRPr="00954313">
        <w:rPr>
          <w:rFonts w:asciiTheme="majorBidi" w:hAnsiTheme="majorBidi" w:cstheme="majorBidi"/>
        </w:rPr>
        <w:t xml:space="preserve"> Actor</w:t>
      </w:r>
      <w:bookmarkEnd w:id="25"/>
      <w:bookmarkEnd w:id="26"/>
      <w:bookmarkEnd w:id="27"/>
    </w:p>
    <w:p w:rsidR="00795A56" w:rsidRPr="00954313" w:rsidRDefault="00795A56" w:rsidP="00095FF5">
      <w:pPr>
        <w:pStyle w:val="BodyText"/>
        <w:spacing w:line="276" w:lineRule="auto"/>
        <w:rPr>
          <w:rFonts w:asciiTheme="majorBidi" w:hAnsiTheme="majorBidi" w:cstheme="majorBidi"/>
          <w:i/>
        </w:rPr>
      </w:pPr>
      <w:r w:rsidRPr="00954313">
        <w:rPr>
          <w:rStyle w:val="BodyTextChar"/>
          <w:rFonts w:asciiTheme="majorBidi" w:hAnsiTheme="majorBidi" w:cstheme="majorBidi"/>
          <w:lang w:val="sv-SE"/>
        </w:rPr>
        <w:t xml:space="preserve">Bagian ini diisi dengan </w:t>
      </w:r>
      <w:r w:rsidRPr="00954313">
        <w:rPr>
          <w:rFonts w:asciiTheme="majorBidi" w:hAnsiTheme="majorBidi" w:cstheme="majorBidi"/>
          <w:lang w:val="sv-SE"/>
        </w:rPr>
        <w:t xml:space="preserve">daftar actor dan deskripsi role untuk actor tersebut. Deskripsi role harus menjelaskan wewenang pada role tersebut dalam perangkat lunak. </w:t>
      </w:r>
      <w:proofErr w:type="spellStart"/>
      <w:r w:rsidRPr="00954313">
        <w:rPr>
          <w:rFonts w:asciiTheme="majorBidi" w:hAnsiTheme="majorBidi" w:cstheme="majorBidi"/>
        </w:rPr>
        <w:t>Bisa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dibuat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dalam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bentuk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tabel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berikut</w:t>
      </w:r>
      <w:proofErr w:type="spellEnd"/>
      <w:r w:rsidRPr="00954313">
        <w:rPr>
          <w:rFonts w:asciiTheme="majorBidi" w:hAnsiTheme="majorBidi" w:cstheme="majorBidi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835"/>
        <w:gridCol w:w="5387"/>
      </w:tblGrid>
      <w:tr w:rsidR="00795A56" w:rsidRPr="00954313" w:rsidTr="007C18C6">
        <w:tc>
          <w:tcPr>
            <w:tcW w:w="567" w:type="dxa"/>
          </w:tcPr>
          <w:p w:rsidR="00795A56" w:rsidRPr="00EA545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A545D">
              <w:rPr>
                <w:rFonts w:asciiTheme="majorBidi" w:hAnsiTheme="majorBidi" w:cstheme="majorBidi"/>
                <w:iCs/>
                <w:sz w:val="24"/>
                <w:szCs w:val="24"/>
              </w:rPr>
              <w:t>No</w:t>
            </w:r>
          </w:p>
        </w:tc>
        <w:tc>
          <w:tcPr>
            <w:tcW w:w="2835" w:type="dxa"/>
          </w:tcPr>
          <w:p w:rsidR="00795A56" w:rsidRPr="00EA545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A545D">
              <w:rPr>
                <w:rFonts w:asciiTheme="majorBidi" w:hAnsiTheme="majorBidi" w:cstheme="majorBidi"/>
                <w:iCs/>
                <w:sz w:val="24"/>
                <w:szCs w:val="24"/>
              </w:rPr>
              <w:t>Actor</w:t>
            </w:r>
          </w:p>
        </w:tc>
        <w:tc>
          <w:tcPr>
            <w:tcW w:w="5387" w:type="dxa"/>
          </w:tcPr>
          <w:p w:rsidR="00795A56" w:rsidRPr="00EA545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EA545D">
              <w:rPr>
                <w:rFonts w:asciiTheme="majorBidi" w:hAnsiTheme="majorBidi" w:cstheme="majorBidi"/>
                <w:iCs/>
                <w:sz w:val="24"/>
                <w:szCs w:val="24"/>
              </w:rPr>
              <w:t>Deskripsi</w:t>
            </w:r>
            <w:proofErr w:type="spellEnd"/>
          </w:p>
        </w:tc>
      </w:tr>
      <w:tr w:rsidR="00795A56" w:rsidRPr="00954313" w:rsidTr="007C18C6">
        <w:tc>
          <w:tcPr>
            <w:tcW w:w="567" w:type="dxa"/>
          </w:tcPr>
          <w:p w:rsidR="00795A56" w:rsidRPr="00EA545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EA545D">
              <w:rPr>
                <w:rFonts w:asciiTheme="majorBidi" w:hAnsiTheme="majorBidi" w:cstheme="majorBidi"/>
                <w:iCs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795A56" w:rsidRPr="00EA545D" w:rsidRDefault="00EA545D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Pengguna</w:t>
            </w:r>
          </w:p>
        </w:tc>
        <w:tc>
          <w:tcPr>
            <w:tcW w:w="5387" w:type="dxa"/>
          </w:tcPr>
          <w:p w:rsidR="00795A56" w:rsidRPr="00EA545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EA545D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Actor </w:t>
            </w:r>
            <w:r w:rsidR="00315667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pengguna</w:t>
            </w:r>
            <w:r w:rsidRPr="00EA545D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 </w:t>
            </w:r>
            <w:r w:rsidR="00EA545D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dapat </w:t>
            </w:r>
            <w:r w:rsidRPr="00EA545D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 me</w:t>
            </w:r>
            <w:r w:rsidR="00EA545D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ngakses pemilihan do’a-do’a yang diinginkan yang terdapat dalam daftar do’a-do’a.</w:t>
            </w: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sv-SE"/>
        </w:rPr>
      </w:pPr>
    </w:p>
    <w:p w:rsidR="007C18C6" w:rsidRPr="00315667" w:rsidRDefault="00795A56" w:rsidP="00315667">
      <w:pPr>
        <w:pStyle w:val="Heading3"/>
        <w:spacing w:line="276" w:lineRule="auto"/>
        <w:rPr>
          <w:rFonts w:asciiTheme="majorBidi" w:hAnsiTheme="majorBidi" w:cstheme="majorBidi"/>
        </w:rPr>
      </w:pPr>
      <w:bookmarkStart w:id="28" w:name="_Toc96752913"/>
      <w:bookmarkStart w:id="29" w:name="_Toc242602800"/>
      <w:bookmarkStart w:id="30" w:name="_Toc320098389"/>
      <w:proofErr w:type="spellStart"/>
      <w:r w:rsidRPr="00954313">
        <w:rPr>
          <w:rFonts w:asciiTheme="majorBidi" w:hAnsiTheme="majorBidi" w:cstheme="majorBidi"/>
        </w:rPr>
        <w:t>Definisi</w:t>
      </w:r>
      <w:proofErr w:type="spellEnd"/>
      <w:r w:rsidRPr="00954313">
        <w:rPr>
          <w:rFonts w:asciiTheme="majorBidi" w:hAnsiTheme="majorBidi" w:cstheme="majorBidi"/>
        </w:rPr>
        <w:t xml:space="preserve"> Use Case</w:t>
      </w:r>
      <w:bookmarkEnd w:id="28"/>
      <w:bookmarkEnd w:id="29"/>
      <w:bookmarkEnd w:id="30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2081"/>
        <w:gridCol w:w="6141"/>
      </w:tblGrid>
      <w:tr w:rsidR="00795A56" w:rsidRPr="00954313" w:rsidTr="007C18C6">
        <w:tc>
          <w:tcPr>
            <w:tcW w:w="567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No</w:t>
            </w:r>
          </w:p>
        </w:tc>
        <w:tc>
          <w:tcPr>
            <w:tcW w:w="208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Use Case</w:t>
            </w:r>
          </w:p>
        </w:tc>
        <w:tc>
          <w:tcPr>
            <w:tcW w:w="614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Deskripsi</w:t>
            </w:r>
            <w:proofErr w:type="spellEnd"/>
          </w:p>
        </w:tc>
      </w:tr>
      <w:tr w:rsidR="00795A56" w:rsidRPr="00954313" w:rsidTr="007C18C6">
        <w:tc>
          <w:tcPr>
            <w:tcW w:w="567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1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.</w:t>
            </w:r>
          </w:p>
        </w:tc>
        <w:tc>
          <w:tcPr>
            <w:tcW w:w="2081" w:type="dxa"/>
          </w:tcPr>
          <w:p w:rsidR="00795A56" w:rsidRPr="00954313" w:rsidRDefault="007C18C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Memilih do’a</w:t>
            </w:r>
          </w:p>
        </w:tc>
        <w:tc>
          <w:tcPr>
            <w:tcW w:w="614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Sistem  menampilkan daftar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do’a 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>yang dipilih pengguna.</w:t>
            </w:r>
          </w:p>
        </w:tc>
      </w:tr>
      <w:tr w:rsidR="00795A56" w:rsidRPr="00954313" w:rsidTr="007C18C6">
        <w:tc>
          <w:tcPr>
            <w:tcW w:w="567" w:type="dxa"/>
          </w:tcPr>
          <w:p w:rsidR="00795A56" w:rsidRPr="00954313" w:rsidRDefault="007C18C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2.</w:t>
            </w:r>
          </w:p>
        </w:tc>
        <w:tc>
          <w:tcPr>
            <w:tcW w:w="2081" w:type="dxa"/>
          </w:tcPr>
          <w:p w:rsidR="00795A56" w:rsidRPr="00954313" w:rsidRDefault="007C18C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Menampilkan do’a yang dipilih</w:t>
            </w:r>
          </w:p>
        </w:tc>
        <w:tc>
          <w:tcPr>
            <w:tcW w:w="6141" w:type="dxa"/>
          </w:tcPr>
          <w:p w:rsidR="00795A56" w:rsidRPr="00954313" w:rsidRDefault="007C18C6" w:rsidP="00315667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Sistem  menampilkan 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do’a 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>yang dipilih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 oleh pengguna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 pengguna.</w:t>
            </w:r>
          </w:p>
        </w:tc>
      </w:tr>
    </w:tbl>
    <w:p w:rsidR="00795A56" w:rsidRPr="00323C2D" w:rsidRDefault="00795A56" w:rsidP="00323C2D">
      <w:pPr>
        <w:pStyle w:val="Heading3"/>
        <w:spacing w:line="276" w:lineRule="auto"/>
        <w:rPr>
          <w:rFonts w:asciiTheme="majorBidi" w:hAnsiTheme="majorBidi" w:cstheme="majorBidi"/>
        </w:rPr>
      </w:pPr>
      <w:bookmarkStart w:id="31" w:name="_Toc242602801"/>
      <w:bookmarkStart w:id="32" w:name="_Toc320098390"/>
      <w:bookmarkStart w:id="33" w:name="_Toc96752914"/>
      <w:proofErr w:type="spellStart"/>
      <w:r w:rsidRPr="00954313">
        <w:rPr>
          <w:rFonts w:asciiTheme="majorBidi" w:hAnsiTheme="majorBidi" w:cstheme="majorBidi"/>
        </w:rPr>
        <w:t>Skenario</w:t>
      </w:r>
      <w:proofErr w:type="spellEnd"/>
      <w:r w:rsidRPr="00954313">
        <w:rPr>
          <w:rFonts w:asciiTheme="majorBidi" w:hAnsiTheme="majorBidi" w:cstheme="majorBidi"/>
        </w:rPr>
        <w:t xml:space="preserve"> Use Case</w:t>
      </w:r>
      <w:bookmarkEnd w:id="31"/>
      <w:bookmarkEnd w:id="32"/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Cs/>
          <w:sz w:val="24"/>
          <w:szCs w:val="24"/>
          <w:lang w:val="id-ID"/>
        </w:rPr>
      </w:pPr>
      <w:proofErr w:type="spellStart"/>
      <w:r w:rsidRPr="00954313">
        <w:rPr>
          <w:rFonts w:asciiTheme="majorBidi" w:hAnsiTheme="majorBidi" w:cstheme="majorBidi"/>
          <w:iCs/>
          <w:sz w:val="24"/>
          <w:szCs w:val="24"/>
        </w:rPr>
        <w:t>Nama</w:t>
      </w:r>
      <w:proofErr w:type="spellEnd"/>
      <w:r w:rsidR="007C18C6" w:rsidRPr="00954313">
        <w:rPr>
          <w:rFonts w:asciiTheme="majorBidi" w:hAnsiTheme="majorBidi" w:cstheme="majorBidi"/>
          <w:iCs/>
          <w:sz w:val="24"/>
          <w:szCs w:val="24"/>
        </w:rPr>
        <w:t xml:space="preserve"> Use Case: </w:t>
      </w:r>
      <w:proofErr w:type="spellStart"/>
      <w:r w:rsidR="007C18C6" w:rsidRPr="00954313">
        <w:rPr>
          <w:rFonts w:asciiTheme="majorBidi" w:hAnsiTheme="majorBidi" w:cstheme="majorBidi"/>
          <w:iCs/>
          <w:sz w:val="24"/>
          <w:szCs w:val="24"/>
        </w:rPr>
        <w:t>Melihat</w:t>
      </w:r>
      <w:proofErr w:type="spellEnd"/>
      <w:r w:rsidR="007C18C6" w:rsidRPr="00954313">
        <w:rPr>
          <w:rFonts w:asciiTheme="majorBidi" w:hAnsiTheme="majorBidi" w:cstheme="majorBidi"/>
          <w:iCs/>
          <w:sz w:val="24"/>
          <w:szCs w:val="24"/>
        </w:rPr>
        <w:t xml:space="preserve"> </w:t>
      </w:r>
      <w:proofErr w:type="spellStart"/>
      <w:r w:rsidR="007C18C6" w:rsidRPr="00954313">
        <w:rPr>
          <w:rFonts w:asciiTheme="majorBidi" w:hAnsiTheme="majorBidi" w:cstheme="majorBidi"/>
          <w:iCs/>
          <w:sz w:val="24"/>
          <w:szCs w:val="24"/>
        </w:rPr>
        <w:t>daftar</w:t>
      </w:r>
      <w:proofErr w:type="spellEnd"/>
      <w:r w:rsidR="007C18C6" w:rsidRPr="00954313">
        <w:rPr>
          <w:rFonts w:asciiTheme="majorBidi" w:hAnsiTheme="majorBidi" w:cstheme="majorBidi"/>
          <w:iCs/>
          <w:sz w:val="24"/>
          <w:szCs w:val="24"/>
        </w:rPr>
        <w:t xml:space="preserve"> </w:t>
      </w:r>
      <w:r w:rsidR="007C18C6" w:rsidRPr="00954313">
        <w:rPr>
          <w:rFonts w:asciiTheme="majorBidi" w:hAnsiTheme="majorBidi" w:cstheme="majorBidi"/>
          <w:iCs/>
          <w:sz w:val="24"/>
          <w:szCs w:val="24"/>
          <w:lang w:val="id-ID"/>
        </w:rPr>
        <w:t>do’a – do’a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Cs/>
          <w:sz w:val="24"/>
          <w:szCs w:val="24"/>
        </w:rPr>
      </w:pPr>
      <w:proofErr w:type="spellStart"/>
      <w:r w:rsidRPr="00954313">
        <w:rPr>
          <w:rFonts w:asciiTheme="majorBidi" w:hAnsiTheme="majorBidi" w:cstheme="majorBidi"/>
          <w:iCs/>
          <w:sz w:val="24"/>
          <w:szCs w:val="24"/>
        </w:rPr>
        <w:t>Skenario</w:t>
      </w:r>
      <w:proofErr w:type="spellEnd"/>
      <w:r w:rsidRPr="00954313">
        <w:rPr>
          <w:rFonts w:asciiTheme="majorBidi" w:hAnsiTheme="majorBidi" w:cstheme="majorBidi"/>
          <w:iCs/>
          <w:sz w:val="24"/>
          <w:szCs w:val="24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94"/>
        <w:gridCol w:w="4395"/>
      </w:tblGrid>
      <w:tr w:rsidR="00795A56" w:rsidRPr="00954313" w:rsidTr="0074604B">
        <w:tc>
          <w:tcPr>
            <w:tcW w:w="4394" w:type="dxa"/>
            <w:tcBorders>
              <w:bottom w:val="single" w:sz="4" w:space="0" w:color="auto"/>
            </w:tcBorders>
          </w:tcPr>
          <w:p w:rsidR="00795A56" w:rsidRPr="00323C2D" w:rsidRDefault="00795A56" w:rsidP="00095FF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proofErr w:type="spellStart"/>
            <w:r w:rsidRPr="00323C2D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lastRenderedPageBreak/>
              <w:t>Aksi</w:t>
            </w:r>
            <w:proofErr w:type="spellEnd"/>
            <w:r w:rsidRPr="00323C2D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Actor</w:t>
            </w:r>
          </w:p>
        </w:tc>
        <w:tc>
          <w:tcPr>
            <w:tcW w:w="4395" w:type="dxa"/>
            <w:tcBorders>
              <w:bottom w:val="single" w:sz="4" w:space="0" w:color="auto"/>
            </w:tcBorders>
          </w:tcPr>
          <w:p w:rsidR="00795A56" w:rsidRPr="00323C2D" w:rsidRDefault="00795A56" w:rsidP="00095FF5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iCs/>
                <w:sz w:val="24"/>
                <w:szCs w:val="24"/>
              </w:rPr>
            </w:pPr>
            <w:proofErr w:type="spellStart"/>
            <w:r w:rsidRPr="00323C2D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Reaksi</w:t>
            </w:r>
            <w:proofErr w:type="spellEnd"/>
            <w:r w:rsidRPr="00323C2D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 xml:space="preserve"> </w:t>
            </w:r>
            <w:proofErr w:type="spellStart"/>
            <w:r w:rsidRPr="00323C2D">
              <w:rPr>
                <w:rFonts w:asciiTheme="majorBidi" w:hAnsiTheme="majorBidi" w:cstheme="majorBidi"/>
                <w:b/>
                <w:iCs/>
                <w:sz w:val="24"/>
                <w:szCs w:val="24"/>
              </w:rPr>
              <w:t>Sistem</w:t>
            </w:r>
            <w:proofErr w:type="spellEnd"/>
          </w:p>
        </w:tc>
      </w:tr>
      <w:tr w:rsidR="00795A56" w:rsidRPr="00954313" w:rsidTr="0074604B"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95A56" w:rsidRPr="00323C2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323C2D">
              <w:rPr>
                <w:rFonts w:asciiTheme="majorBidi" w:hAnsiTheme="majorBidi" w:cstheme="majorBidi"/>
                <w:iCs/>
                <w:sz w:val="24"/>
                <w:szCs w:val="24"/>
              </w:rPr>
              <w:t>Skenario</w:t>
            </w:r>
            <w:proofErr w:type="spellEnd"/>
            <w:r w:rsidRPr="00323C2D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Normal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95A56" w:rsidRPr="00323C2D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795A56" w:rsidRPr="00954313" w:rsidTr="0074604B">
        <w:trPr>
          <w:trHeight w:val="314"/>
        </w:trPr>
        <w:tc>
          <w:tcPr>
            <w:tcW w:w="4394" w:type="dxa"/>
            <w:tcBorders>
              <w:top w:val="single" w:sz="4" w:space="0" w:color="auto"/>
            </w:tcBorders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1.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Pengguna masuk sistem</w:t>
            </w:r>
          </w:p>
        </w:tc>
        <w:tc>
          <w:tcPr>
            <w:tcW w:w="4395" w:type="dxa"/>
            <w:tcBorders>
              <w:top w:val="single" w:sz="4" w:space="0" w:color="auto"/>
            </w:tcBorders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439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>2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. Tampilan utama pada sistem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3. </w:t>
            </w:r>
            <w:proofErr w:type="spellStart"/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Memilih</w:t>
            </w:r>
            <w:proofErr w:type="spellEnd"/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menu </w:t>
            </w:r>
            <w:proofErr w:type="spellStart"/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Daftar</w:t>
            </w:r>
            <w:proofErr w:type="spellEnd"/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do’a – do’a</w:t>
            </w: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)</w:t>
            </w:r>
          </w:p>
        </w:tc>
        <w:tc>
          <w:tcPr>
            <w:tcW w:w="439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439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4.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 xml:space="preserve">Sistem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 Menampilkan daftar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do’a – do’a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 dari basisdata ke  </w:t>
            </w:r>
            <w:proofErr w:type="spellStart"/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layar</w:t>
            </w:r>
            <w:proofErr w:type="spellEnd"/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Skenario</w:t>
            </w:r>
            <w:proofErr w:type="spellEnd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439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1. </w:t>
            </w:r>
            <w:proofErr w:type="spellStart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Memilih</w:t>
            </w:r>
            <w:proofErr w:type="spellEnd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menu </w:t>
            </w:r>
            <w:proofErr w:type="spellStart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>Daftar</w:t>
            </w:r>
            <w:proofErr w:type="spellEnd"/>
            <w:r w:rsidRPr="00954313">
              <w:rPr>
                <w:rFonts w:asciiTheme="majorBidi" w:hAnsiTheme="majorBidi" w:cstheme="majorBidi"/>
                <w:iCs/>
                <w:sz w:val="24"/>
                <w:szCs w:val="24"/>
              </w:rPr>
              <w:t xml:space="preserve"> 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do’a - do’a</w:t>
            </w:r>
          </w:p>
        </w:tc>
        <w:tc>
          <w:tcPr>
            <w:tcW w:w="439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</w:tr>
      <w:tr w:rsidR="00795A56" w:rsidRPr="00954313" w:rsidTr="0074604B">
        <w:tc>
          <w:tcPr>
            <w:tcW w:w="4394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</w:rPr>
            </w:pPr>
          </w:p>
        </w:tc>
        <w:tc>
          <w:tcPr>
            <w:tcW w:w="4395" w:type="dxa"/>
          </w:tcPr>
          <w:p w:rsidR="00795A56" w:rsidRPr="00954313" w:rsidRDefault="00323C2D" w:rsidP="00095FF5">
            <w:pPr>
              <w:spacing w:line="276" w:lineRule="auto"/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iCs/>
                <w:sz w:val="24"/>
                <w:szCs w:val="24"/>
                <w:lang w:val="sv-SE"/>
              </w:rPr>
              <w:t xml:space="preserve">2. Menampilkan pesan 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‘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Do</w:t>
            </w:r>
            <w:r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’</w:t>
            </w:r>
            <w:r w:rsidR="007C18C6" w:rsidRPr="00954313">
              <w:rPr>
                <w:rFonts w:asciiTheme="majorBidi" w:hAnsiTheme="majorBidi" w:cstheme="majorBidi"/>
                <w:iCs/>
                <w:sz w:val="24"/>
                <w:szCs w:val="24"/>
                <w:lang w:val="id-ID"/>
              </w:rPr>
              <w:t>a yang di inginkan tidak ada’</w:t>
            </w: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Cs/>
          <w:lang w:val="sv-SE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34" w:name="_Toc242602806"/>
      <w:bookmarkStart w:id="35" w:name="_Toc320098391"/>
      <w:bookmarkStart w:id="36" w:name="_Toc96755453"/>
      <w:bookmarkEnd w:id="33"/>
      <w:r w:rsidRPr="00954313">
        <w:rPr>
          <w:rFonts w:asciiTheme="majorBidi" w:hAnsiTheme="majorBidi" w:cstheme="majorBidi"/>
        </w:rPr>
        <w:t xml:space="preserve">Diagram </w:t>
      </w:r>
      <w:proofErr w:type="spellStart"/>
      <w:r w:rsidRPr="00954313">
        <w:rPr>
          <w:rFonts w:asciiTheme="majorBidi" w:hAnsiTheme="majorBidi" w:cstheme="majorBidi"/>
        </w:rPr>
        <w:t>Kelas</w:t>
      </w:r>
      <w:bookmarkEnd w:id="34"/>
      <w:bookmarkEnd w:id="35"/>
      <w:proofErr w:type="spellEnd"/>
    </w:p>
    <w:bookmarkEnd w:id="36"/>
    <w:p w:rsidR="00795A56" w:rsidRPr="00954313" w:rsidRDefault="00795A56" w:rsidP="00095FF5">
      <w:pPr>
        <w:pStyle w:val="BodyText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Bagian ini diisi dengan daftar seluruh kelas kelas analisis dalam tabel berikut: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  <w:lang w:val="sv-S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"/>
        <w:gridCol w:w="3119"/>
        <w:gridCol w:w="2551"/>
      </w:tblGrid>
      <w:tr w:rsidR="00795A56" w:rsidRPr="00954313" w:rsidTr="0074604B">
        <w:tc>
          <w:tcPr>
            <w:tcW w:w="42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No</w:t>
            </w:r>
          </w:p>
        </w:tc>
        <w:tc>
          <w:tcPr>
            <w:tcW w:w="3119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Nama</w:t>
            </w:r>
            <w:proofErr w:type="spellEnd"/>
            <w:r w:rsidRPr="00954313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</w:rPr>
              <w:t>Kelas</w:t>
            </w:r>
            <w:proofErr w:type="spellEnd"/>
          </w:p>
        </w:tc>
        <w:tc>
          <w:tcPr>
            <w:tcW w:w="255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Jenis</w:t>
            </w:r>
            <w:proofErr w:type="spellEnd"/>
          </w:p>
        </w:tc>
      </w:tr>
      <w:tr w:rsidR="00795A56" w:rsidRPr="00954313" w:rsidTr="0074604B">
        <w:tc>
          <w:tcPr>
            <w:tcW w:w="42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119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255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</w:tr>
      <w:tr w:rsidR="00795A56" w:rsidRPr="00954313" w:rsidTr="0074604B">
        <w:tc>
          <w:tcPr>
            <w:tcW w:w="42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119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255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</w:tr>
      <w:tr w:rsidR="00795A56" w:rsidRPr="00954313" w:rsidTr="0074604B">
        <w:tc>
          <w:tcPr>
            <w:tcW w:w="425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119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255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</w:rPr>
      </w:pPr>
    </w:p>
    <w:p w:rsidR="00795A56" w:rsidRPr="00954313" w:rsidRDefault="00795A56" w:rsidP="00095FF5">
      <w:pPr>
        <w:pStyle w:val="BodyText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>Untuk setiap kelas analisis, lakukan (dengan melengkapi subbab-subbab berikutnya):</w:t>
      </w:r>
    </w:p>
    <w:p w:rsidR="00795A56" w:rsidRPr="00954313" w:rsidRDefault="00795A56" w:rsidP="00095FF5">
      <w:pPr>
        <w:pStyle w:val="BodyText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954313">
        <w:rPr>
          <w:rFonts w:asciiTheme="majorBidi" w:hAnsiTheme="majorBidi" w:cstheme="majorBidi"/>
        </w:rPr>
        <w:t>identifikasi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tanggung-jawab</w:t>
      </w:r>
      <w:proofErr w:type="spellEnd"/>
      <w:r w:rsidRPr="00954313">
        <w:rPr>
          <w:rFonts w:asciiTheme="majorBidi" w:hAnsiTheme="majorBidi" w:cstheme="majorBidi"/>
        </w:rPr>
        <w:t xml:space="preserve"> (responsibility)</w:t>
      </w:r>
    </w:p>
    <w:p w:rsidR="00795A56" w:rsidRPr="00954313" w:rsidRDefault="00795A56" w:rsidP="00095FF5">
      <w:pPr>
        <w:pStyle w:val="BodyText"/>
        <w:numPr>
          <w:ilvl w:val="0"/>
          <w:numId w:val="3"/>
        </w:numPr>
        <w:spacing w:line="276" w:lineRule="auto"/>
        <w:rPr>
          <w:rFonts w:asciiTheme="majorBidi" w:hAnsiTheme="majorBidi" w:cstheme="majorBidi"/>
        </w:rPr>
      </w:pPr>
      <w:proofErr w:type="spellStart"/>
      <w:r w:rsidRPr="00954313">
        <w:rPr>
          <w:rFonts w:asciiTheme="majorBidi" w:hAnsiTheme="majorBidi" w:cstheme="majorBidi"/>
        </w:rPr>
        <w:t>identifikasi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atribut</w:t>
      </w:r>
      <w:proofErr w:type="spellEnd"/>
    </w:p>
    <w:p w:rsidR="00795A56" w:rsidRPr="00954313" w:rsidRDefault="00795A56" w:rsidP="00095FF5">
      <w:pPr>
        <w:pStyle w:val="BodyText"/>
        <w:spacing w:line="276" w:lineRule="auto"/>
        <w:rPr>
          <w:rFonts w:asciiTheme="majorBidi" w:hAnsiTheme="majorBidi" w:cstheme="majorBid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6"/>
        <w:gridCol w:w="3096"/>
        <w:gridCol w:w="3096"/>
      </w:tblGrid>
      <w:tr w:rsidR="00795A56" w:rsidRPr="00954313" w:rsidTr="0074604B">
        <w:tc>
          <w:tcPr>
            <w:tcW w:w="284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Nama</w:t>
            </w:r>
            <w:proofErr w:type="spellEnd"/>
            <w:r w:rsidRPr="00954313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</w:rPr>
              <w:t>Kelas</w:t>
            </w:r>
            <w:proofErr w:type="spellEnd"/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Daftar</w:t>
            </w:r>
            <w:proofErr w:type="spellEnd"/>
            <w:r w:rsidRPr="00954313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</w:rPr>
              <w:t>Tanggung-Jawab</w:t>
            </w:r>
            <w:proofErr w:type="spellEnd"/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Daftar</w:t>
            </w:r>
            <w:proofErr w:type="spellEnd"/>
            <w:r w:rsidRPr="00954313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</w:rPr>
              <w:t>Atribut</w:t>
            </w:r>
            <w:proofErr w:type="spellEnd"/>
          </w:p>
        </w:tc>
      </w:tr>
      <w:tr w:rsidR="00795A56" w:rsidRPr="00954313" w:rsidTr="0074604B">
        <w:tc>
          <w:tcPr>
            <w:tcW w:w="284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proofErr w:type="spellStart"/>
            <w:r w:rsidRPr="00954313">
              <w:rPr>
                <w:rFonts w:asciiTheme="majorBidi" w:hAnsiTheme="majorBidi" w:cstheme="majorBidi"/>
                <w:i/>
              </w:rPr>
              <w:t>Kelas</w:t>
            </w:r>
            <w:proofErr w:type="spellEnd"/>
            <w:r w:rsidRPr="00954313">
              <w:rPr>
                <w:rFonts w:asciiTheme="majorBidi" w:hAnsiTheme="majorBidi" w:cstheme="majorBidi"/>
                <w:i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i/>
              </w:rPr>
              <w:t>xxxx</w:t>
            </w:r>
            <w:proofErr w:type="spellEnd"/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1.</w:t>
            </w:r>
          </w:p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2.</w:t>
            </w:r>
          </w:p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3.</w:t>
            </w:r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1.</w:t>
            </w:r>
          </w:p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2.</w:t>
            </w:r>
          </w:p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  <w:r w:rsidRPr="00954313">
              <w:rPr>
                <w:rFonts w:asciiTheme="majorBidi" w:hAnsiTheme="majorBidi" w:cstheme="majorBidi"/>
                <w:i/>
              </w:rPr>
              <w:t>3.</w:t>
            </w:r>
          </w:p>
        </w:tc>
      </w:tr>
      <w:tr w:rsidR="00795A56" w:rsidRPr="00954313" w:rsidTr="0074604B">
        <w:tc>
          <w:tcPr>
            <w:tcW w:w="284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</w:tr>
      <w:tr w:rsidR="00795A56" w:rsidRPr="00954313" w:rsidTr="0074604B">
        <w:tc>
          <w:tcPr>
            <w:tcW w:w="284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  <w:tc>
          <w:tcPr>
            <w:tcW w:w="309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i/>
              </w:rPr>
            </w:pPr>
          </w:p>
        </w:tc>
      </w:tr>
    </w:tbl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37" w:name="_Toc320098392"/>
      <w:r w:rsidRPr="00954313">
        <w:rPr>
          <w:rFonts w:asciiTheme="majorBidi" w:hAnsiTheme="majorBidi" w:cstheme="majorBidi"/>
        </w:rPr>
        <w:t xml:space="preserve">Diagram </w:t>
      </w:r>
      <w:r w:rsidRPr="00954313">
        <w:rPr>
          <w:rFonts w:asciiTheme="majorBidi" w:hAnsiTheme="majorBidi" w:cstheme="majorBidi"/>
          <w:lang w:val="id-ID"/>
        </w:rPr>
        <w:t>Kelakuan</w:t>
      </w:r>
      <w:bookmarkEnd w:id="37"/>
    </w:p>
    <w:p w:rsidR="00795A56" w:rsidRPr="00954313" w:rsidRDefault="00795A56" w:rsidP="00095FF5">
      <w:pPr>
        <w:pStyle w:val="BodyText"/>
        <w:spacing w:line="276" w:lineRule="auto"/>
        <w:rPr>
          <w:rFonts w:asciiTheme="majorBidi" w:hAnsiTheme="majorBidi" w:cstheme="majorBidi"/>
          <w:i/>
          <w:lang w:val="id-ID"/>
        </w:rPr>
      </w:pPr>
      <w:r w:rsidRPr="00954313">
        <w:rPr>
          <w:rFonts w:asciiTheme="majorBidi" w:hAnsiTheme="majorBidi" w:cstheme="majorBidi"/>
          <w:i/>
          <w:lang w:val="id-ID"/>
        </w:rPr>
        <w:t>Jika diperlukan, buatlah diagram kelakuan sesuai kebutuhan. Bisa berupa diagram kelakuan sistem maupun diagram kelakuan sebuah kelas.</w:t>
      </w: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38" w:name="_Toc320098393"/>
      <w:bookmarkStart w:id="39" w:name="_Toc505173938"/>
      <w:bookmarkEnd w:id="22"/>
      <w:r w:rsidRPr="00954313">
        <w:rPr>
          <w:rFonts w:asciiTheme="majorBidi" w:hAnsiTheme="majorBidi" w:cstheme="majorBidi"/>
          <w:lang w:val="id-ID"/>
        </w:rPr>
        <w:t>Kebutuhan Non Fungsional</w:t>
      </w:r>
      <w:bookmarkEnd w:id="38"/>
      <w:r w:rsidRPr="00954313">
        <w:rPr>
          <w:rFonts w:asciiTheme="majorBidi" w:hAnsiTheme="majorBidi" w:cstheme="majorBidi"/>
          <w:lang w:val="id-ID"/>
        </w:rPr>
        <w:t xml:space="preserve"> </w:t>
      </w:r>
      <w:bookmarkEnd w:id="39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 xml:space="preserve">Uraikan dengan ringkas kebutuhan non fungsional dalam tabel sebagai berikut. Isilah Kolom </w:t>
      </w:r>
      <w:r w:rsidRPr="00954313">
        <w:rPr>
          <w:rFonts w:asciiTheme="majorBidi" w:hAnsiTheme="majorBidi" w:cstheme="majorBidi"/>
          <w:lang w:val="id-ID"/>
        </w:rPr>
        <w:t>Kebutuhan</w:t>
      </w:r>
      <w:r w:rsidRPr="00954313">
        <w:rPr>
          <w:rFonts w:asciiTheme="majorBidi" w:hAnsiTheme="majorBidi" w:cstheme="majorBidi"/>
          <w:lang w:val="sv-SE"/>
        </w:rPr>
        <w:t xml:space="preserve"> dengan kalimat yang jelas dan kelak dapat ditest untuk dipenuhi.</w:t>
      </w:r>
      <w:r w:rsidRPr="00954313">
        <w:rPr>
          <w:rFonts w:asciiTheme="majorBidi" w:hAnsiTheme="majorBidi" w:cstheme="majorBidi"/>
          <w:lang w:val="id-ID"/>
        </w:rPr>
        <w:t>ID</w:t>
      </w:r>
      <w:r w:rsidRPr="00954313">
        <w:rPr>
          <w:rFonts w:asciiTheme="majorBidi" w:hAnsiTheme="majorBidi" w:cstheme="majorBidi"/>
          <w:lang w:val="sv-SE"/>
        </w:rPr>
        <w:t xml:space="preserve"> adalah nomor </w:t>
      </w:r>
      <w:r w:rsidRPr="00954313">
        <w:rPr>
          <w:rFonts w:asciiTheme="majorBidi" w:hAnsiTheme="majorBidi" w:cstheme="majorBidi"/>
          <w:lang w:val="id-ID"/>
        </w:rPr>
        <w:t xml:space="preserve">kebutuhan </w:t>
      </w:r>
      <w:r w:rsidRPr="00954313">
        <w:rPr>
          <w:rFonts w:asciiTheme="majorBidi" w:hAnsiTheme="majorBidi" w:cstheme="majorBidi"/>
          <w:lang w:val="sv-SE"/>
        </w:rPr>
        <w:t>yang harus ditelusuri pada saat test. Tuliskan N/A bila Not Applicable..</w:t>
      </w: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728"/>
        <w:gridCol w:w="4230"/>
      </w:tblGrid>
      <w:tr w:rsidR="00795A56" w:rsidRPr="00954313" w:rsidTr="0074604B">
        <w:trPr>
          <w:tblHeader/>
        </w:trPr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</w:t>
            </w: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54313">
              <w:rPr>
                <w:rFonts w:asciiTheme="majorBidi" w:hAnsiTheme="majorBidi" w:cstheme="majorBidi"/>
                <w:b/>
              </w:rPr>
              <w:t>Parameter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Kebutuhan</w:t>
            </w: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pStyle w:val="TOC1"/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pStyle w:val="TOC1"/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Availability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Reliability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Ergonomy</w:t>
            </w:r>
            <w:proofErr w:type="spellEnd"/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Portability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Memory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Response time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Safety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N/A</w:t>
            </w: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>Security</w:t>
            </w: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r w:rsidRPr="00954313">
              <w:rPr>
                <w:rFonts w:asciiTheme="majorBidi" w:hAnsiTheme="majorBidi" w:cstheme="majorBidi"/>
              </w:rPr>
              <w:t xml:space="preserve">Others 1: </w:t>
            </w:r>
            <w:proofErr w:type="spellStart"/>
            <w:r w:rsidRPr="00954313">
              <w:rPr>
                <w:rFonts w:asciiTheme="majorBidi" w:hAnsiTheme="majorBidi" w:cstheme="majorBidi"/>
              </w:rPr>
              <w:t>Bahasa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</w:rPr>
              <w:t>komunikasi</w:t>
            </w:r>
            <w:proofErr w:type="spellEnd"/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  <w:r w:rsidRPr="00954313">
              <w:rPr>
                <w:rFonts w:asciiTheme="majorBidi" w:hAnsiTheme="majorBidi" w:cstheme="majorBidi"/>
                <w:lang w:val="sv-SE"/>
              </w:rPr>
              <w:t>Misalnya : semua tanya jawab harus dalam bahasa Indonesia</w:t>
            </w: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lang w:val="sv-SE"/>
              </w:rPr>
            </w:pP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  <w:proofErr w:type="spellStart"/>
            <w:r w:rsidRPr="00954313">
              <w:rPr>
                <w:rFonts w:asciiTheme="majorBidi" w:hAnsiTheme="majorBidi" w:cstheme="majorBidi"/>
              </w:rPr>
              <w:t>Setiap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</w:rPr>
              <w:t>layar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</w:rPr>
              <w:t>harus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</w:rPr>
              <w:t>mengandung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logo PT </w:t>
            </w:r>
            <w:proofErr w:type="spellStart"/>
            <w:r w:rsidRPr="00954313">
              <w:rPr>
                <w:rFonts w:asciiTheme="majorBidi" w:hAnsiTheme="majorBidi" w:cstheme="majorBidi"/>
              </w:rPr>
              <w:t>Pos</w:t>
            </w:r>
            <w:proofErr w:type="spellEnd"/>
            <w:r w:rsidRPr="00954313">
              <w:rPr>
                <w:rFonts w:asciiTheme="majorBidi" w:hAnsiTheme="majorBidi" w:cstheme="majorBidi"/>
              </w:rPr>
              <w:t xml:space="preserve"> Indonesia</w:t>
            </w:r>
          </w:p>
        </w:tc>
      </w:tr>
      <w:tr w:rsidR="00795A56" w:rsidRPr="00954313" w:rsidTr="0074604B"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72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423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  <w:proofErr w:type="spellStart"/>
      <w:proofErr w:type="gramStart"/>
      <w:r w:rsidRPr="00954313">
        <w:rPr>
          <w:rFonts w:asciiTheme="majorBidi" w:hAnsiTheme="majorBidi" w:cstheme="majorBidi"/>
        </w:rPr>
        <w:t>Catatan</w:t>
      </w:r>
      <w:proofErr w:type="spellEnd"/>
      <w:r w:rsidRPr="00954313">
        <w:rPr>
          <w:rFonts w:asciiTheme="majorBidi" w:hAnsiTheme="majorBidi" w:cstheme="majorBidi"/>
        </w:rPr>
        <w:t xml:space="preserve"> :</w:t>
      </w:r>
      <w:proofErr w:type="gramEnd"/>
    </w:p>
    <w:p w:rsidR="00795A56" w:rsidRPr="00954313" w:rsidRDefault="00795A56" w:rsidP="00095FF5">
      <w:pPr>
        <w:pStyle w:val="TOC1"/>
        <w:spacing w:line="276" w:lineRule="auto"/>
        <w:rPr>
          <w:rFonts w:asciiTheme="majorBidi" w:hAnsiTheme="majorBidi" w:cstheme="majorBidi"/>
          <w:i/>
          <w:lang w:val="sv-SE"/>
        </w:rPr>
      </w:pPr>
      <w:r w:rsidRPr="00954313">
        <w:rPr>
          <w:rFonts w:asciiTheme="majorBidi" w:hAnsiTheme="majorBidi" w:cstheme="majorBidi"/>
          <w:i/>
          <w:lang w:val="sv-SE"/>
        </w:rPr>
        <w:t>Availability : ketersediaan aplikasi, misalnya harus terus menerus beroperasi 7 hari perminggu, 24 jam per haritanpa gagal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</w:rPr>
      </w:pPr>
      <w:r w:rsidRPr="00954313">
        <w:rPr>
          <w:rFonts w:asciiTheme="majorBidi" w:hAnsiTheme="majorBidi" w:cstheme="majorBidi"/>
          <w:i/>
          <w:lang w:val="sv-SE"/>
        </w:rPr>
        <w:t xml:space="preserve">Reliability : keandalan, misalnya tidak pernah boleh gagal(atau kegagalan yang ditolerir adalah …%)  </w:t>
      </w:r>
      <w:proofErr w:type="spellStart"/>
      <w:r w:rsidRPr="00954313">
        <w:rPr>
          <w:rFonts w:asciiTheme="majorBidi" w:hAnsiTheme="majorBidi" w:cstheme="majorBidi"/>
          <w:i/>
        </w:rPr>
        <w:t>sehingga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harus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dipikirkan</w:t>
      </w:r>
      <w:proofErr w:type="spellEnd"/>
      <w:r w:rsidRPr="00954313">
        <w:rPr>
          <w:rFonts w:asciiTheme="majorBidi" w:hAnsiTheme="majorBidi" w:cstheme="majorBidi"/>
          <w:i/>
        </w:rPr>
        <w:t xml:space="preserve"> fault tolerant architecture. </w:t>
      </w:r>
      <w:proofErr w:type="spellStart"/>
      <w:r w:rsidRPr="00954313">
        <w:rPr>
          <w:rFonts w:asciiTheme="majorBidi" w:hAnsiTheme="majorBidi" w:cstheme="majorBidi"/>
          <w:i/>
        </w:rPr>
        <w:t>Biasanya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hanya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perlu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untuk</w:t>
      </w:r>
      <w:proofErr w:type="spellEnd"/>
      <w:r w:rsidRPr="00954313">
        <w:rPr>
          <w:rFonts w:asciiTheme="majorBidi" w:hAnsiTheme="majorBidi" w:cstheme="majorBidi"/>
          <w:i/>
        </w:rPr>
        <w:t xml:space="preserve"> Critical Application yang </w:t>
      </w:r>
      <w:proofErr w:type="spellStart"/>
      <w:r w:rsidRPr="00954313">
        <w:rPr>
          <w:rFonts w:asciiTheme="majorBidi" w:hAnsiTheme="majorBidi" w:cstheme="majorBidi"/>
          <w:i/>
        </w:rPr>
        <w:t>jika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gagal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proofErr w:type="gramStart"/>
      <w:r w:rsidRPr="00954313">
        <w:rPr>
          <w:rFonts w:asciiTheme="majorBidi" w:hAnsiTheme="majorBidi" w:cstheme="majorBidi"/>
          <w:i/>
        </w:rPr>
        <w:t>akan</w:t>
      </w:r>
      <w:proofErr w:type="spellEnd"/>
      <w:proofErr w:type="gram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berakibat</w:t>
      </w:r>
      <w:proofErr w:type="spellEnd"/>
      <w:r w:rsidRPr="00954313">
        <w:rPr>
          <w:rFonts w:asciiTheme="majorBidi" w:hAnsiTheme="majorBidi" w:cstheme="majorBidi"/>
          <w:i/>
        </w:rPr>
        <w:t xml:space="preserve"> fatal.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  <w:lang w:val="sv-SE"/>
        </w:rPr>
      </w:pPr>
      <w:r w:rsidRPr="00954313">
        <w:rPr>
          <w:rFonts w:asciiTheme="majorBidi" w:hAnsiTheme="majorBidi" w:cstheme="majorBidi"/>
          <w:i/>
          <w:lang w:val="sv-SE"/>
        </w:rPr>
        <w:t>Ergonomy : kenyamanan pakai bagi pengguna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  <w:lang w:val="sv-SE"/>
        </w:rPr>
      </w:pPr>
      <w:r w:rsidRPr="00954313">
        <w:rPr>
          <w:rFonts w:asciiTheme="majorBidi" w:hAnsiTheme="majorBidi" w:cstheme="majorBidi"/>
          <w:i/>
          <w:lang w:val="sv-SE"/>
        </w:rPr>
        <w:t>Portability : kemudahan untuk dibawa dan dioperasikan ke mesin/sistem operasi/platform yang lain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  <w:lang w:val="sv-SE"/>
        </w:rPr>
      </w:pPr>
      <w:r w:rsidRPr="00954313">
        <w:rPr>
          <w:rFonts w:asciiTheme="majorBidi" w:hAnsiTheme="majorBidi" w:cstheme="majorBidi"/>
          <w:i/>
          <w:lang w:val="sv-SE"/>
        </w:rPr>
        <w:t>Memory : jika perhitungan kapasitas memori internal kritis (misalnya untuk SW yang harus dijadikan CHIPS dan ukurannya harus kecil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</w:rPr>
      </w:pPr>
      <w:r w:rsidRPr="00954313">
        <w:rPr>
          <w:rFonts w:asciiTheme="majorBidi" w:hAnsiTheme="majorBidi" w:cstheme="majorBidi"/>
          <w:i/>
        </w:rPr>
        <w:t xml:space="preserve">Response </w:t>
      </w:r>
      <w:proofErr w:type="gramStart"/>
      <w:r w:rsidRPr="00954313">
        <w:rPr>
          <w:rFonts w:asciiTheme="majorBidi" w:hAnsiTheme="majorBidi" w:cstheme="majorBidi"/>
          <w:i/>
        </w:rPr>
        <w:t>time :</w:t>
      </w:r>
      <w:proofErr w:type="gram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Batasan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waktu</w:t>
      </w:r>
      <w:proofErr w:type="spellEnd"/>
      <w:r w:rsidRPr="00954313">
        <w:rPr>
          <w:rFonts w:asciiTheme="majorBidi" w:hAnsiTheme="majorBidi" w:cstheme="majorBidi"/>
          <w:i/>
        </w:rPr>
        <w:t xml:space="preserve"> yang </w:t>
      </w:r>
      <w:proofErr w:type="spellStart"/>
      <w:r w:rsidRPr="00954313">
        <w:rPr>
          <w:rFonts w:asciiTheme="majorBidi" w:hAnsiTheme="majorBidi" w:cstheme="majorBidi"/>
          <w:i/>
        </w:rPr>
        <w:t>harus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dipenuhi</w:t>
      </w:r>
      <w:proofErr w:type="spellEnd"/>
      <w:r w:rsidRPr="00954313">
        <w:rPr>
          <w:rFonts w:asciiTheme="majorBidi" w:hAnsiTheme="majorBidi" w:cstheme="majorBidi"/>
          <w:i/>
        </w:rPr>
        <w:t xml:space="preserve">. </w:t>
      </w:r>
      <w:proofErr w:type="spellStart"/>
      <w:proofErr w:type="gramStart"/>
      <w:r w:rsidRPr="00954313">
        <w:rPr>
          <w:rFonts w:asciiTheme="majorBidi" w:hAnsiTheme="majorBidi" w:cstheme="majorBidi"/>
          <w:i/>
        </w:rPr>
        <w:t>Sangat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penting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untuk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aplikasi</w:t>
      </w:r>
      <w:proofErr w:type="spellEnd"/>
      <w:r w:rsidRPr="00954313">
        <w:rPr>
          <w:rFonts w:asciiTheme="majorBidi" w:hAnsiTheme="majorBidi" w:cstheme="majorBidi"/>
          <w:i/>
        </w:rPr>
        <w:t xml:space="preserve"> Real Time.</w:t>
      </w:r>
      <w:proofErr w:type="gram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Contoh</w:t>
      </w:r>
      <w:proofErr w:type="spellEnd"/>
      <w:r w:rsidRPr="00954313">
        <w:rPr>
          <w:rFonts w:asciiTheme="majorBidi" w:hAnsiTheme="majorBidi" w:cstheme="majorBidi"/>
          <w:i/>
        </w:rPr>
        <w:t>: “</w:t>
      </w:r>
      <w:proofErr w:type="spellStart"/>
      <w:r w:rsidRPr="00954313">
        <w:rPr>
          <w:rFonts w:asciiTheme="majorBidi" w:hAnsiTheme="majorBidi" w:cstheme="majorBidi"/>
          <w:i/>
        </w:rPr>
        <w:t>Aaplikasi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harus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mampu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menampilkan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hasil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dalam</w:t>
      </w:r>
      <w:proofErr w:type="spellEnd"/>
      <w:r w:rsidRPr="00954313">
        <w:rPr>
          <w:rFonts w:asciiTheme="majorBidi" w:hAnsiTheme="majorBidi" w:cstheme="majorBidi"/>
          <w:i/>
        </w:rPr>
        <w:t xml:space="preserve"> 4 </w:t>
      </w:r>
      <w:proofErr w:type="spellStart"/>
      <w:r w:rsidRPr="00954313">
        <w:rPr>
          <w:rFonts w:asciiTheme="majorBidi" w:hAnsiTheme="majorBidi" w:cstheme="majorBidi"/>
          <w:i/>
        </w:rPr>
        <w:t>detik</w:t>
      </w:r>
      <w:proofErr w:type="spellEnd"/>
      <w:r w:rsidRPr="00954313">
        <w:rPr>
          <w:rFonts w:asciiTheme="majorBidi" w:hAnsiTheme="majorBidi" w:cstheme="majorBidi"/>
          <w:i/>
        </w:rPr>
        <w:t xml:space="preserve">”, </w:t>
      </w:r>
      <w:proofErr w:type="spellStart"/>
      <w:r w:rsidRPr="00954313">
        <w:rPr>
          <w:rFonts w:asciiTheme="majorBidi" w:hAnsiTheme="majorBidi" w:cstheme="majorBidi"/>
          <w:i/>
        </w:rPr>
        <w:t>atau</w:t>
      </w:r>
      <w:proofErr w:type="spellEnd"/>
      <w:r w:rsidRPr="00954313">
        <w:rPr>
          <w:rFonts w:asciiTheme="majorBidi" w:hAnsiTheme="majorBidi" w:cstheme="majorBidi"/>
          <w:i/>
        </w:rPr>
        <w:t xml:space="preserve"> “ATM </w:t>
      </w:r>
      <w:proofErr w:type="spellStart"/>
      <w:r w:rsidRPr="00954313">
        <w:rPr>
          <w:rFonts w:asciiTheme="majorBidi" w:hAnsiTheme="majorBidi" w:cstheme="majorBidi"/>
          <w:i/>
        </w:rPr>
        <w:t>harus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menarik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kembali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kartu</w:t>
      </w:r>
      <w:proofErr w:type="spellEnd"/>
      <w:r w:rsidRPr="00954313">
        <w:rPr>
          <w:rFonts w:asciiTheme="majorBidi" w:hAnsiTheme="majorBidi" w:cstheme="majorBidi"/>
          <w:i/>
        </w:rPr>
        <w:t xml:space="preserve"> yang </w:t>
      </w:r>
      <w:proofErr w:type="spellStart"/>
      <w:r w:rsidRPr="00954313">
        <w:rPr>
          <w:rFonts w:asciiTheme="majorBidi" w:hAnsiTheme="majorBidi" w:cstheme="majorBidi"/>
          <w:i/>
        </w:rPr>
        <w:t>tidak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diambil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dalam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waktu</w:t>
      </w:r>
      <w:proofErr w:type="spellEnd"/>
      <w:r w:rsidRPr="00954313">
        <w:rPr>
          <w:rFonts w:asciiTheme="majorBidi" w:hAnsiTheme="majorBidi" w:cstheme="majorBidi"/>
          <w:i/>
        </w:rPr>
        <w:t xml:space="preserve"> 3 </w:t>
      </w:r>
      <w:proofErr w:type="spellStart"/>
      <w:r w:rsidRPr="00954313">
        <w:rPr>
          <w:rFonts w:asciiTheme="majorBidi" w:hAnsiTheme="majorBidi" w:cstheme="majorBidi"/>
          <w:i/>
        </w:rPr>
        <w:t>menit</w:t>
      </w:r>
      <w:proofErr w:type="spellEnd"/>
      <w:r w:rsidRPr="00954313">
        <w:rPr>
          <w:rFonts w:asciiTheme="majorBidi" w:hAnsiTheme="majorBidi" w:cstheme="majorBidi"/>
          <w:i/>
        </w:rPr>
        <w:t>”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  <w:lang w:val="sv-SE"/>
        </w:rPr>
      </w:pPr>
      <w:r w:rsidRPr="00954313">
        <w:rPr>
          <w:rFonts w:asciiTheme="majorBidi" w:hAnsiTheme="majorBidi" w:cstheme="majorBidi"/>
          <w:i/>
          <w:lang w:val="sv-SE"/>
        </w:rPr>
        <w:t>Safety: yang menyangkut keselamatan manusia, misalnya untuk SW yang dipakai pada sistem kontrol di pabrik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i/>
        </w:rPr>
      </w:pPr>
      <w:proofErr w:type="gramStart"/>
      <w:r w:rsidRPr="00954313">
        <w:rPr>
          <w:rFonts w:asciiTheme="majorBidi" w:hAnsiTheme="majorBidi" w:cstheme="majorBidi"/>
          <w:i/>
        </w:rPr>
        <w:t>Security :</w:t>
      </w:r>
      <w:proofErr w:type="gram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aspek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keamanan</w:t>
      </w:r>
      <w:proofErr w:type="spellEnd"/>
      <w:r w:rsidRPr="00954313">
        <w:rPr>
          <w:rFonts w:asciiTheme="majorBidi" w:hAnsiTheme="majorBidi" w:cstheme="majorBidi"/>
          <w:i/>
        </w:rPr>
        <w:t xml:space="preserve"> yang </w:t>
      </w:r>
      <w:proofErr w:type="spellStart"/>
      <w:r w:rsidRPr="00954313">
        <w:rPr>
          <w:rFonts w:asciiTheme="majorBidi" w:hAnsiTheme="majorBidi" w:cstheme="majorBidi"/>
          <w:i/>
        </w:rPr>
        <w:t>harus</w:t>
      </w:r>
      <w:proofErr w:type="spellEnd"/>
      <w:r w:rsidRPr="00954313">
        <w:rPr>
          <w:rFonts w:asciiTheme="majorBidi" w:hAnsiTheme="majorBidi" w:cstheme="majorBidi"/>
          <w:i/>
        </w:rPr>
        <w:t xml:space="preserve"> </w:t>
      </w:r>
      <w:proofErr w:type="spellStart"/>
      <w:r w:rsidRPr="00954313">
        <w:rPr>
          <w:rFonts w:asciiTheme="majorBidi" w:hAnsiTheme="majorBidi" w:cstheme="majorBidi"/>
          <w:i/>
        </w:rPr>
        <w:t>dipenuhi</w:t>
      </w:r>
      <w:proofErr w:type="spellEnd"/>
      <w:r w:rsidRPr="00954313">
        <w:rPr>
          <w:rFonts w:asciiTheme="majorBidi" w:hAnsiTheme="majorBidi" w:cstheme="majorBidi"/>
          <w:i/>
        </w:rPr>
        <w:t>.</w:t>
      </w: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40" w:name="_Toc320098394"/>
      <w:proofErr w:type="spellStart"/>
      <w:r w:rsidRPr="00954313">
        <w:rPr>
          <w:rFonts w:asciiTheme="majorBidi" w:hAnsiTheme="majorBidi" w:cstheme="majorBidi"/>
        </w:rPr>
        <w:t>Batasan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Perancangan</w:t>
      </w:r>
      <w:bookmarkEnd w:id="40"/>
      <w:proofErr w:type="spellEnd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  <w:r w:rsidRPr="00954313">
        <w:rPr>
          <w:rFonts w:asciiTheme="majorBidi" w:hAnsiTheme="majorBidi" w:cstheme="majorBidi"/>
          <w:lang w:val="sv-SE"/>
        </w:rPr>
        <w:t xml:space="preserve">Sebutkan batasan </w:t>
      </w:r>
      <w:r w:rsidRPr="00954313">
        <w:rPr>
          <w:rFonts w:asciiTheme="majorBidi" w:hAnsiTheme="majorBidi" w:cstheme="majorBidi"/>
          <w:lang w:val="id-ID"/>
        </w:rPr>
        <w:t xml:space="preserve">perancangan </w:t>
      </w:r>
      <w:r w:rsidRPr="00954313">
        <w:rPr>
          <w:rFonts w:asciiTheme="majorBidi" w:hAnsiTheme="majorBidi" w:cstheme="majorBidi"/>
          <w:lang w:val="sv-SE"/>
        </w:rPr>
        <w:t>jika ada. Contoh : harus memakai library yang ada, harus memakai sepotong kode yang sudah pernah dikembangkan, harus memperhatikan hal-hal tertentu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41" w:name="_Toc320098395"/>
      <w:proofErr w:type="spellStart"/>
      <w:r w:rsidRPr="00954313">
        <w:rPr>
          <w:rFonts w:asciiTheme="majorBidi" w:hAnsiTheme="majorBidi" w:cstheme="majorBidi"/>
        </w:rPr>
        <w:t>Kerunutan</w:t>
      </w:r>
      <w:proofErr w:type="spellEnd"/>
      <w:r w:rsidRPr="00954313">
        <w:rPr>
          <w:rFonts w:asciiTheme="majorBidi" w:hAnsiTheme="majorBidi" w:cstheme="majorBidi"/>
        </w:rPr>
        <w:t xml:space="preserve"> (traceability)</w:t>
      </w:r>
      <w:bookmarkEnd w:id="41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  <w:proofErr w:type="spellStart"/>
      <w:proofErr w:type="gramStart"/>
      <w:r w:rsidRPr="00954313">
        <w:rPr>
          <w:rFonts w:asciiTheme="majorBidi" w:hAnsiTheme="majorBidi" w:cstheme="majorBidi"/>
        </w:rPr>
        <w:t>Diisi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dengan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tabel</w:t>
      </w:r>
      <w:proofErr w:type="spellEnd"/>
      <w:r w:rsidRPr="00954313">
        <w:rPr>
          <w:rFonts w:asciiTheme="majorBidi" w:hAnsiTheme="majorBidi" w:cstheme="majorBidi"/>
        </w:rPr>
        <w:t xml:space="preserve"> yang </w:t>
      </w:r>
      <w:proofErr w:type="spellStart"/>
      <w:r w:rsidRPr="00954313">
        <w:rPr>
          <w:rFonts w:asciiTheme="majorBidi" w:hAnsiTheme="majorBidi" w:cstheme="majorBidi"/>
        </w:rPr>
        <w:t>berisi</w:t>
      </w:r>
      <w:proofErr w:type="spellEnd"/>
      <w:r w:rsidRPr="00954313">
        <w:rPr>
          <w:rFonts w:asciiTheme="majorBidi" w:hAnsiTheme="majorBidi" w:cstheme="majorBidi"/>
        </w:rPr>
        <w:t xml:space="preserve"> traceability </w:t>
      </w:r>
      <w:proofErr w:type="spellStart"/>
      <w:r w:rsidRPr="00954313">
        <w:rPr>
          <w:rFonts w:asciiTheme="majorBidi" w:hAnsiTheme="majorBidi" w:cstheme="majorBidi"/>
        </w:rPr>
        <w:t>dari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hasil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analisis</w:t>
      </w:r>
      <w:proofErr w:type="spellEnd"/>
      <w:r w:rsidRPr="00954313">
        <w:rPr>
          <w:rFonts w:asciiTheme="majorBidi" w:hAnsiTheme="majorBidi" w:cstheme="majorBidi"/>
        </w:rPr>
        <w:t>.</w:t>
      </w:r>
      <w:proofErr w:type="gram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Gunanya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untuk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menilai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apakah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hasil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analisis</w:t>
      </w:r>
      <w:proofErr w:type="spellEnd"/>
      <w:r w:rsidRPr="00954313">
        <w:rPr>
          <w:rFonts w:asciiTheme="majorBidi" w:hAnsiTheme="majorBidi" w:cstheme="majorBidi"/>
        </w:rPr>
        <w:t xml:space="preserve"> “</w:t>
      </w:r>
      <w:proofErr w:type="spellStart"/>
      <w:r w:rsidRPr="00954313">
        <w:rPr>
          <w:rFonts w:asciiTheme="majorBidi" w:hAnsiTheme="majorBidi" w:cstheme="majorBidi"/>
        </w:rPr>
        <w:t>runut</w:t>
      </w:r>
      <w:proofErr w:type="spellEnd"/>
      <w:proofErr w:type="gramStart"/>
      <w:r w:rsidRPr="00954313">
        <w:rPr>
          <w:rFonts w:asciiTheme="majorBidi" w:hAnsiTheme="majorBidi" w:cstheme="majorBidi"/>
        </w:rPr>
        <w:t xml:space="preserve">”  </w:t>
      </w:r>
      <w:proofErr w:type="spellStart"/>
      <w:r w:rsidRPr="00954313">
        <w:rPr>
          <w:rFonts w:asciiTheme="majorBidi" w:hAnsiTheme="majorBidi" w:cstheme="majorBidi"/>
        </w:rPr>
        <w:t>dan</w:t>
      </w:r>
      <w:proofErr w:type="spellEnd"/>
      <w:proofErr w:type="gram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lojik</w:t>
      </w:r>
      <w:proofErr w:type="spellEnd"/>
      <w:r w:rsidRPr="00954313">
        <w:rPr>
          <w:rFonts w:asciiTheme="majorBidi" w:hAnsiTheme="majorBidi" w:cstheme="majorBidi"/>
        </w:rPr>
        <w:t xml:space="preserve">. </w:t>
      </w:r>
      <w:proofErr w:type="spellStart"/>
      <w:proofErr w:type="gramStart"/>
      <w:r w:rsidRPr="00954313">
        <w:rPr>
          <w:rFonts w:asciiTheme="majorBidi" w:hAnsiTheme="majorBidi" w:cstheme="majorBidi"/>
        </w:rPr>
        <w:t>Untuik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sementara</w:t>
      </w:r>
      <w:proofErr w:type="spellEnd"/>
      <w:r w:rsidRPr="00954313">
        <w:rPr>
          <w:rFonts w:asciiTheme="majorBidi" w:hAnsiTheme="majorBidi" w:cstheme="majorBidi"/>
        </w:rPr>
        <w:t xml:space="preserve">, </w:t>
      </w:r>
      <w:proofErr w:type="spellStart"/>
      <w:r w:rsidRPr="00954313">
        <w:rPr>
          <w:rFonts w:asciiTheme="majorBidi" w:hAnsiTheme="majorBidi" w:cstheme="majorBidi"/>
        </w:rPr>
        <w:t>baru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didefinisikan</w:t>
      </w:r>
      <w:proofErr w:type="spellEnd"/>
      <w:r w:rsidRPr="00954313">
        <w:rPr>
          <w:rFonts w:asciiTheme="majorBidi" w:hAnsiTheme="majorBidi" w:cstheme="majorBidi"/>
        </w:rPr>
        <w:t xml:space="preserve"> Data-store versus E-R.</w:t>
      </w:r>
      <w:proofErr w:type="gramEnd"/>
      <w:r w:rsidRPr="00954313">
        <w:rPr>
          <w:rFonts w:asciiTheme="majorBidi" w:hAnsiTheme="majorBidi" w:cstheme="majorBidi"/>
        </w:rPr>
        <w:t xml:space="preserve"> 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  <w:lang w:val="id-ID"/>
        </w:rPr>
      </w:pPr>
      <w:bookmarkStart w:id="42" w:name="_Toc320098396"/>
      <w:bookmarkStart w:id="43" w:name="_Toc505173942"/>
      <w:r w:rsidRPr="00954313">
        <w:rPr>
          <w:rFonts w:asciiTheme="majorBidi" w:hAnsiTheme="majorBidi" w:cstheme="majorBidi"/>
          <w:lang w:val="id-ID"/>
        </w:rPr>
        <w:t>Kebutuhan Fungsional vs Use Case</w:t>
      </w:r>
      <w:bookmarkEnd w:id="42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t xml:space="preserve">Mapping </w:t>
      </w:r>
      <w:r w:rsidRPr="00954313">
        <w:rPr>
          <w:rFonts w:asciiTheme="majorBidi" w:hAnsiTheme="majorBidi" w:cstheme="majorBidi"/>
          <w:lang w:val="id-ID"/>
        </w:rPr>
        <w:t xml:space="preserve">kebutuhan fungsional dengan use case terkait 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3261"/>
      </w:tblGrid>
      <w:tr w:rsidR="00795A56" w:rsidRPr="00954313" w:rsidTr="0074604B">
        <w:tc>
          <w:tcPr>
            <w:tcW w:w="212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 Kebutuhan Fungsional</w:t>
            </w:r>
          </w:p>
        </w:tc>
        <w:tc>
          <w:tcPr>
            <w:tcW w:w="326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 Use Case Terkait</w:t>
            </w:r>
          </w:p>
        </w:tc>
      </w:tr>
      <w:tr w:rsidR="00795A56" w:rsidRPr="00954313" w:rsidTr="0074604B">
        <w:tc>
          <w:tcPr>
            <w:tcW w:w="2126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3261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id-ID"/>
        </w:rPr>
      </w:pP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  <w:lang w:val="id-ID"/>
        </w:rPr>
      </w:pPr>
      <w:bookmarkStart w:id="44" w:name="_Toc320098397"/>
      <w:r w:rsidRPr="00954313">
        <w:rPr>
          <w:rFonts w:asciiTheme="majorBidi" w:hAnsiTheme="majorBidi" w:cstheme="majorBidi"/>
          <w:lang w:val="id-ID"/>
        </w:rPr>
        <w:t>Use Case vs Kelas Terkait</w:t>
      </w:r>
      <w:bookmarkEnd w:id="44"/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  <w:lang w:val="id-ID"/>
        </w:rPr>
      </w:pPr>
    </w:p>
    <w:bookmarkEnd w:id="43"/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  <w:r w:rsidRPr="00954313">
        <w:rPr>
          <w:rFonts w:asciiTheme="majorBidi" w:hAnsiTheme="majorBidi" w:cstheme="majorBidi"/>
        </w:rPr>
        <w:lastRenderedPageBreak/>
        <w:t xml:space="preserve">Mapping </w:t>
      </w:r>
      <w:r w:rsidRPr="00954313">
        <w:rPr>
          <w:rFonts w:asciiTheme="majorBidi" w:hAnsiTheme="majorBidi" w:cstheme="majorBidi"/>
          <w:lang w:val="id-ID"/>
        </w:rPr>
        <w:t xml:space="preserve">use case dengan kelas-kelas terkait </w:t>
      </w:r>
    </w:p>
    <w:p w:rsidR="00795A56" w:rsidRPr="00954313" w:rsidRDefault="00795A56" w:rsidP="00095FF5">
      <w:pPr>
        <w:spacing w:line="276" w:lineRule="auto"/>
        <w:rPr>
          <w:rFonts w:asciiTheme="majorBidi" w:hAnsiTheme="majorBidi" w:cstheme="majorBidi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8"/>
        <w:gridCol w:w="2160"/>
      </w:tblGrid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 Use Case</w:t>
            </w: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Kelas Terkait</w:t>
            </w:r>
          </w:p>
        </w:tc>
      </w:tr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  <w:tr w:rsidR="00795A56" w:rsidRPr="00954313" w:rsidTr="0074604B">
        <w:tc>
          <w:tcPr>
            <w:tcW w:w="174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6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</w:rPr>
            </w:pPr>
          </w:p>
        </w:tc>
      </w:tr>
    </w:tbl>
    <w:p w:rsidR="00795A56" w:rsidRPr="00954313" w:rsidRDefault="00795A56" w:rsidP="00095FF5">
      <w:pPr>
        <w:pStyle w:val="Heading2"/>
        <w:spacing w:line="276" w:lineRule="auto"/>
        <w:rPr>
          <w:rFonts w:asciiTheme="majorBidi" w:hAnsiTheme="majorBidi" w:cstheme="majorBidi"/>
        </w:rPr>
      </w:pPr>
      <w:bookmarkStart w:id="45" w:name="_Toc320098398"/>
      <w:bookmarkStart w:id="46" w:name="_Toc505173943"/>
      <w:proofErr w:type="spellStart"/>
      <w:r w:rsidRPr="00954313">
        <w:rPr>
          <w:rFonts w:asciiTheme="majorBidi" w:hAnsiTheme="majorBidi" w:cstheme="majorBidi"/>
        </w:rPr>
        <w:t>Ringkasan</w:t>
      </w:r>
      <w:proofErr w:type="spellEnd"/>
      <w:r w:rsidRPr="00954313">
        <w:rPr>
          <w:rFonts w:asciiTheme="majorBidi" w:hAnsiTheme="majorBidi" w:cstheme="majorBidi"/>
        </w:rPr>
        <w:t xml:space="preserve"> </w:t>
      </w:r>
      <w:proofErr w:type="spellStart"/>
      <w:r w:rsidRPr="00954313">
        <w:rPr>
          <w:rFonts w:asciiTheme="majorBidi" w:hAnsiTheme="majorBidi" w:cstheme="majorBidi"/>
        </w:rPr>
        <w:t>Kebutuhan</w:t>
      </w:r>
      <w:bookmarkEnd w:id="45"/>
      <w:proofErr w:type="spellEnd"/>
      <w:r w:rsidRPr="00954313">
        <w:rPr>
          <w:rFonts w:asciiTheme="majorBidi" w:hAnsiTheme="majorBidi" w:cstheme="majorBidi"/>
        </w:rPr>
        <w:t xml:space="preserve"> </w:t>
      </w:r>
      <w:bookmarkEnd w:id="46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id-ID"/>
        </w:rPr>
      </w:pPr>
      <w:r w:rsidRPr="00954313">
        <w:rPr>
          <w:rFonts w:asciiTheme="majorBidi" w:hAnsiTheme="majorBidi" w:cstheme="majorBidi"/>
          <w:lang w:val="sv-SE"/>
        </w:rPr>
        <w:t xml:space="preserve">Bab ini berisi ringkasan semua </w:t>
      </w:r>
      <w:r w:rsidRPr="00954313">
        <w:rPr>
          <w:rFonts w:asciiTheme="majorBidi" w:hAnsiTheme="majorBidi" w:cstheme="majorBidi"/>
          <w:lang w:val="id-ID"/>
        </w:rPr>
        <w:t>kebutuhan</w:t>
      </w:r>
      <w:r w:rsidRPr="00954313">
        <w:rPr>
          <w:rFonts w:asciiTheme="majorBidi" w:hAnsiTheme="majorBidi" w:cstheme="majorBidi"/>
          <w:lang w:val="sv-SE"/>
        </w:rPr>
        <w:t xml:space="preserve">. </w:t>
      </w:r>
      <w:r w:rsidRPr="00954313">
        <w:rPr>
          <w:rFonts w:asciiTheme="majorBidi" w:hAnsiTheme="majorBidi" w:cstheme="majorBidi"/>
          <w:lang w:val="id-ID"/>
        </w:rPr>
        <w:t xml:space="preserve">Kebutuhan </w:t>
      </w:r>
      <w:r w:rsidRPr="00954313">
        <w:rPr>
          <w:rFonts w:asciiTheme="majorBidi" w:hAnsiTheme="majorBidi" w:cstheme="majorBidi"/>
          <w:lang w:val="sv-SE"/>
        </w:rPr>
        <w:t xml:space="preserve">ini mencerminkan semua hal yang harus dipenuhi, dan nantinya akan menjadi arahan untuk tahapan testing, karena pada dasarnya, semua </w:t>
      </w:r>
      <w:r w:rsidRPr="00954313">
        <w:rPr>
          <w:rFonts w:asciiTheme="majorBidi" w:hAnsiTheme="majorBidi" w:cstheme="majorBidi"/>
          <w:lang w:val="id-ID"/>
        </w:rPr>
        <w:t xml:space="preserve">kebutuhan </w:t>
      </w:r>
      <w:r w:rsidRPr="00954313">
        <w:rPr>
          <w:rFonts w:asciiTheme="majorBidi" w:hAnsiTheme="majorBidi" w:cstheme="majorBidi"/>
          <w:lang w:val="sv-SE"/>
        </w:rPr>
        <w:t xml:space="preserve">harus dapat ditest supaya dapat dibuktikan dipenuhi. Dibagi menjadi dua bagian: </w:t>
      </w:r>
      <w:r w:rsidRPr="00954313">
        <w:rPr>
          <w:rFonts w:asciiTheme="majorBidi" w:hAnsiTheme="majorBidi" w:cstheme="majorBidi"/>
          <w:lang w:val="id-ID"/>
        </w:rPr>
        <w:t xml:space="preserve">fungsional </w:t>
      </w:r>
      <w:r w:rsidRPr="00954313">
        <w:rPr>
          <w:rFonts w:asciiTheme="majorBidi" w:hAnsiTheme="majorBidi" w:cstheme="majorBidi"/>
          <w:lang w:val="sv-SE"/>
        </w:rPr>
        <w:t xml:space="preserve">dan non </w:t>
      </w:r>
      <w:r w:rsidRPr="00954313">
        <w:rPr>
          <w:rFonts w:asciiTheme="majorBidi" w:hAnsiTheme="majorBidi" w:cstheme="majorBidi"/>
          <w:lang w:val="id-ID"/>
        </w:rPr>
        <w:t>fungsional.</w:t>
      </w: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lang w:val="sv-SE"/>
        </w:rPr>
      </w:pP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47" w:name="_Toc320098399"/>
      <w:r w:rsidRPr="00954313">
        <w:rPr>
          <w:rFonts w:asciiTheme="majorBidi" w:hAnsiTheme="majorBidi" w:cstheme="majorBidi"/>
          <w:lang w:val="id-ID"/>
        </w:rPr>
        <w:t>Kebutuhan Fungsional</w:t>
      </w:r>
      <w:bookmarkEnd w:id="47"/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  <w:i w:val="0"/>
          <w:iCs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5310"/>
      </w:tblGrid>
      <w:tr w:rsidR="00795A56" w:rsidRPr="00954313" w:rsidTr="0074604B">
        <w:trPr>
          <w:tblHeader/>
        </w:trPr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Deskripsi</w:t>
            </w:r>
          </w:p>
        </w:tc>
      </w:tr>
      <w:tr w:rsidR="0074604B" w:rsidRPr="00954313" w:rsidTr="0074604B">
        <w:tc>
          <w:tcPr>
            <w:tcW w:w="1478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</w:t>
            </w:r>
            <w:r w:rsidRPr="00954313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5310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mampu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menampilkan daftar do’a – do’a yang di pilih pengguna.</w:t>
            </w:r>
          </w:p>
        </w:tc>
      </w:tr>
      <w:tr w:rsidR="0074604B" w:rsidRPr="00954313" w:rsidTr="0074604B">
        <w:tc>
          <w:tcPr>
            <w:tcW w:w="1478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</w:rPr>
              <w:t>P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</w:t>
            </w:r>
            <w:r w:rsidRPr="0095431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02</w:t>
            </w:r>
          </w:p>
        </w:tc>
        <w:tc>
          <w:tcPr>
            <w:tcW w:w="5310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mampu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data secara</w:t>
            </w:r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komputerisasi</w:t>
            </w:r>
            <w:proofErr w:type="spellEnd"/>
          </w:p>
        </w:tc>
      </w:tr>
      <w:tr w:rsidR="0074604B" w:rsidRPr="00954313" w:rsidTr="0074604B">
        <w:tc>
          <w:tcPr>
            <w:tcW w:w="1478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PN003</w:t>
            </w:r>
          </w:p>
        </w:tc>
        <w:tc>
          <w:tcPr>
            <w:tcW w:w="5310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mampu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me</w:t>
            </w: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mberikan notifikasi apabila do’a yang dipilih tidak ada.</w:t>
            </w:r>
          </w:p>
        </w:tc>
      </w:tr>
    </w:tbl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guide"/>
        <w:spacing w:line="276" w:lineRule="auto"/>
        <w:rPr>
          <w:rFonts w:asciiTheme="majorBidi" w:hAnsiTheme="majorBidi" w:cstheme="majorBidi"/>
        </w:rPr>
      </w:pPr>
    </w:p>
    <w:p w:rsidR="00795A56" w:rsidRPr="00954313" w:rsidRDefault="00795A56" w:rsidP="00095FF5">
      <w:pPr>
        <w:pStyle w:val="Heading3"/>
        <w:spacing w:line="276" w:lineRule="auto"/>
        <w:rPr>
          <w:rFonts w:asciiTheme="majorBidi" w:hAnsiTheme="majorBidi" w:cstheme="majorBidi"/>
        </w:rPr>
      </w:pPr>
      <w:bookmarkStart w:id="48" w:name="_Toc505173945"/>
      <w:bookmarkStart w:id="49" w:name="_Toc320098400"/>
      <w:r w:rsidRPr="00954313">
        <w:rPr>
          <w:rFonts w:asciiTheme="majorBidi" w:hAnsiTheme="majorBidi" w:cstheme="majorBidi"/>
          <w:lang w:val="id-ID"/>
        </w:rPr>
        <w:t xml:space="preserve">Kebutuhan </w:t>
      </w:r>
      <w:r w:rsidRPr="00954313">
        <w:rPr>
          <w:rFonts w:asciiTheme="majorBidi" w:hAnsiTheme="majorBidi" w:cstheme="majorBidi"/>
        </w:rPr>
        <w:t xml:space="preserve">Non </w:t>
      </w:r>
      <w:r w:rsidRPr="00954313">
        <w:rPr>
          <w:rFonts w:asciiTheme="majorBidi" w:hAnsiTheme="majorBidi" w:cstheme="majorBidi"/>
          <w:lang w:val="id-ID"/>
        </w:rPr>
        <w:t>Fungsional</w:t>
      </w:r>
      <w:bookmarkEnd w:id="48"/>
      <w:bookmarkEnd w:id="49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5310"/>
      </w:tblGrid>
      <w:tr w:rsidR="00795A56" w:rsidRPr="00954313" w:rsidTr="0074604B">
        <w:trPr>
          <w:tblHeader/>
        </w:trPr>
        <w:tc>
          <w:tcPr>
            <w:tcW w:w="1478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ID</w:t>
            </w:r>
          </w:p>
        </w:tc>
        <w:tc>
          <w:tcPr>
            <w:tcW w:w="5310" w:type="dxa"/>
          </w:tcPr>
          <w:p w:rsidR="00795A56" w:rsidRPr="00954313" w:rsidRDefault="00795A56" w:rsidP="00095FF5">
            <w:pPr>
              <w:spacing w:line="276" w:lineRule="auto"/>
              <w:rPr>
                <w:rFonts w:asciiTheme="majorBidi" w:hAnsiTheme="majorBidi" w:cstheme="majorBidi"/>
                <w:b/>
                <w:lang w:val="id-ID"/>
              </w:rPr>
            </w:pPr>
            <w:r w:rsidRPr="00954313">
              <w:rPr>
                <w:rFonts w:asciiTheme="majorBidi" w:hAnsiTheme="majorBidi" w:cstheme="majorBidi"/>
                <w:b/>
                <w:lang w:val="id-ID"/>
              </w:rPr>
              <w:t>Deskripsi</w:t>
            </w:r>
          </w:p>
        </w:tc>
      </w:tr>
      <w:tr w:rsidR="0074604B" w:rsidRPr="00954313" w:rsidTr="0074604B">
        <w:tc>
          <w:tcPr>
            <w:tcW w:w="1478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 w:rsidRPr="00954313">
              <w:rPr>
                <w:rFonts w:asciiTheme="majorBidi" w:hAnsiTheme="majorBidi" w:cstheme="majorBidi"/>
                <w:sz w:val="24"/>
                <w:szCs w:val="24"/>
                <w:lang w:val="id-ID"/>
              </w:rPr>
              <w:t>NN0</w:t>
            </w:r>
            <w:r w:rsidRPr="00954313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="007153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1</w:t>
            </w:r>
          </w:p>
        </w:tc>
        <w:tc>
          <w:tcPr>
            <w:tcW w:w="5310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Aplikasi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Pengaksesan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setiap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form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cepat</w:t>
            </w:r>
            <w:proofErr w:type="spellEnd"/>
          </w:p>
        </w:tc>
      </w:tr>
      <w:tr w:rsidR="0074604B" w:rsidRPr="00954313" w:rsidTr="0074604B">
        <w:tc>
          <w:tcPr>
            <w:tcW w:w="1478" w:type="dxa"/>
          </w:tcPr>
          <w:p w:rsidR="0074604B" w:rsidRPr="00954313" w:rsidRDefault="00EC38BC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  <w:lang w:val="id-ID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id-ID"/>
              </w:rPr>
              <w:t>NN</w:t>
            </w:r>
            <w:r w:rsidR="00715390">
              <w:rPr>
                <w:rFonts w:asciiTheme="majorBidi" w:hAnsiTheme="majorBidi" w:cstheme="majorBidi"/>
                <w:sz w:val="24"/>
                <w:szCs w:val="24"/>
                <w:lang w:val="id-ID"/>
              </w:rPr>
              <w:t>002</w:t>
            </w:r>
          </w:p>
        </w:tc>
        <w:tc>
          <w:tcPr>
            <w:tcW w:w="5310" w:type="dxa"/>
          </w:tcPr>
          <w:p w:rsidR="0074604B" w:rsidRPr="00954313" w:rsidRDefault="0074604B" w:rsidP="00095FF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Sistem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terhubung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antar</w:t>
            </w:r>
            <w:proofErr w:type="spellEnd"/>
            <w:r w:rsidRPr="009543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954313">
              <w:rPr>
                <w:rFonts w:asciiTheme="majorBidi" w:hAnsiTheme="majorBidi" w:cstheme="majorBidi"/>
                <w:sz w:val="24"/>
                <w:szCs w:val="24"/>
              </w:rPr>
              <w:t>bagiannya</w:t>
            </w:r>
            <w:proofErr w:type="spellEnd"/>
          </w:p>
        </w:tc>
      </w:tr>
    </w:tbl>
    <w:p w:rsidR="00795A56" w:rsidRPr="00954313" w:rsidRDefault="00795A56" w:rsidP="00095FF5">
      <w:pPr>
        <w:pStyle w:val="Title"/>
        <w:spacing w:line="276" w:lineRule="auto"/>
        <w:jc w:val="left"/>
        <w:rPr>
          <w:rFonts w:asciiTheme="majorBidi" w:hAnsiTheme="majorBidi" w:cstheme="majorBidi"/>
          <w:lang w:val="id-ID"/>
        </w:rPr>
      </w:pPr>
    </w:p>
    <w:p w:rsidR="00FF3D71" w:rsidRPr="00954313" w:rsidRDefault="00FF3D71" w:rsidP="00095FF5">
      <w:pPr>
        <w:spacing w:line="276" w:lineRule="auto"/>
        <w:rPr>
          <w:rFonts w:asciiTheme="majorBidi" w:hAnsiTheme="majorBidi" w:cstheme="majorBidi"/>
        </w:rPr>
      </w:pPr>
      <w:bookmarkStart w:id="50" w:name="_GoBack"/>
      <w:bookmarkEnd w:id="50"/>
    </w:p>
    <w:sectPr w:rsidR="00FF3D71" w:rsidRPr="00954313" w:rsidSect="00F82708">
      <w:footerReference w:type="default" r:id="rId12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12A5" w:rsidRDefault="00C012A5">
      <w:r>
        <w:separator/>
      </w:r>
    </w:p>
  </w:endnote>
  <w:endnote w:type="continuationSeparator" w:id="0">
    <w:p w:rsidR="00C012A5" w:rsidRDefault="00C01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323C2D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:rsidR="00323C2D" w:rsidRPr="000F0E56" w:rsidRDefault="00323C2D" w:rsidP="00F82708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id-ID"/>
            </w:rPr>
            <w:t>Program Studi Teknik Informatika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:rsidR="00323C2D" w:rsidRDefault="00323C2D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SKPL-xx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:rsidR="00323C2D" w:rsidRDefault="00323C2D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sz w:val="22"/>
            </w:rPr>
            <w:t>Halaman</w:t>
          </w:r>
          <w:proofErr w:type="spellEnd"/>
          <w:r>
            <w:rPr>
              <w:rStyle w:val="PageNumber"/>
              <w:sz w:val="22"/>
            </w:rPr>
            <w:t xml:space="preserve"> </w:t>
          </w:r>
          <w:r>
            <w:rPr>
              <w:rStyle w:val="PageNumber"/>
              <w:b/>
              <w:sz w:val="22"/>
            </w:rPr>
            <w:fldChar w:fldCharType="begin"/>
          </w:r>
          <w:r>
            <w:rPr>
              <w:rStyle w:val="PageNumber"/>
              <w:sz w:val="22"/>
            </w:rPr>
            <w:instrText xml:space="preserve"> PAGE </w:instrText>
          </w:r>
          <w:r>
            <w:rPr>
              <w:rStyle w:val="PageNumber"/>
              <w:b/>
              <w:sz w:val="22"/>
            </w:rPr>
            <w:fldChar w:fldCharType="separate"/>
          </w:r>
          <w:r w:rsidR="00715390">
            <w:rPr>
              <w:rStyle w:val="PageNumber"/>
              <w:noProof/>
              <w:sz w:val="22"/>
            </w:rPr>
            <w:t>13</w:t>
          </w:r>
          <w:r>
            <w:rPr>
              <w:rStyle w:val="PageNumber"/>
              <w:b/>
              <w:sz w:val="22"/>
            </w:rPr>
            <w:fldChar w:fldCharType="end"/>
          </w:r>
          <w:r>
            <w:rPr>
              <w:rStyle w:val="PageNumber"/>
              <w:sz w:val="22"/>
            </w:rPr>
            <w:t>/</w:t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snapToGrid w:val="0"/>
              <w:sz w:val="22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15390">
            <w:rPr>
              <w:rStyle w:val="PageNumber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snapToGrid w:val="0"/>
              <w:sz w:val="22"/>
            </w:rPr>
            <w:t>halaman</w:t>
          </w:r>
          <w:proofErr w:type="spellEnd"/>
        </w:p>
      </w:tc>
    </w:tr>
    <w:tr w:rsidR="00323C2D" w:rsidRPr="00CD28F3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:rsidR="00323C2D" w:rsidRPr="000F0E56" w:rsidRDefault="00323C2D" w:rsidP="00F82708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>Teknik Informatika-</w:t>
          </w:r>
          <w:r>
            <w:rPr>
              <w:rFonts w:ascii="Arial" w:hAnsi="Arial"/>
              <w:sz w:val="16"/>
              <w:lang w:val="id-ID"/>
            </w:rPr>
            <w:t>STEI-</w:t>
          </w:r>
          <w:r w:rsidRPr="000F0E56">
            <w:rPr>
              <w:rFonts w:ascii="Arial" w:hAnsi="Arial"/>
              <w:sz w:val="16"/>
              <w:lang w:val="sv-SE"/>
            </w:rPr>
            <w:t xml:space="preserve">ITB dan bersifat rahasia. Dilarang me-reproduksi dokumen ini tanpa diketahui oleh </w:t>
          </w:r>
          <w:r>
            <w:rPr>
              <w:rFonts w:ascii="Arial" w:hAnsi="Arial"/>
              <w:sz w:val="16"/>
              <w:lang w:val="id-ID"/>
            </w:rPr>
            <w:t xml:space="preserve">Program Studi </w:t>
          </w:r>
          <w:r w:rsidRPr="000F0E56">
            <w:rPr>
              <w:rFonts w:ascii="Arial" w:hAnsi="Arial"/>
              <w:sz w:val="16"/>
              <w:lang w:val="sv-SE"/>
            </w:rPr>
            <w:t xml:space="preserve">Teknik Informatika </w:t>
          </w:r>
          <w:r>
            <w:rPr>
              <w:rFonts w:ascii="Arial" w:hAnsi="Arial"/>
              <w:sz w:val="16"/>
              <w:lang w:val="id-ID"/>
            </w:rPr>
            <w:t xml:space="preserve">STEI </w:t>
          </w:r>
          <w:r w:rsidRPr="000F0E56">
            <w:rPr>
              <w:rFonts w:ascii="Arial" w:hAnsi="Arial"/>
              <w:sz w:val="16"/>
              <w:lang w:val="sv-SE"/>
            </w:rPr>
            <w:t>ITB.</w:t>
          </w:r>
        </w:p>
      </w:tc>
    </w:tr>
  </w:tbl>
  <w:p w:rsidR="00323C2D" w:rsidRPr="000F0E56" w:rsidRDefault="00323C2D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12A5" w:rsidRDefault="00C012A5">
      <w:r>
        <w:separator/>
      </w:r>
    </w:p>
  </w:footnote>
  <w:footnote w:type="continuationSeparator" w:id="0">
    <w:p w:rsidR="00C012A5" w:rsidRDefault="00C01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8EE3C02"/>
    <w:multiLevelType w:val="hybridMultilevel"/>
    <w:tmpl w:val="9C6C703C"/>
    <w:lvl w:ilvl="0" w:tplc="E42E647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F70BA5"/>
    <w:multiLevelType w:val="hybridMultilevel"/>
    <w:tmpl w:val="A49C768A"/>
    <w:lvl w:ilvl="0" w:tplc="4B2433F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3C4778F"/>
    <w:multiLevelType w:val="hybridMultilevel"/>
    <w:tmpl w:val="1D7A591E"/>
    <w:lvl w:ilvl="0" w:tplc="EFD09E80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28C062A"/>
    <w:multiLevelType w:val="hybridMultilevel"/>
    <w:tmpl w:val="4080BFA8"/>
    <w:lvl w:ilvl="0" w:tplc="718A1A46">
      <w:start w:val="2"/>
      <w:numFmt w:val="bullet"/>
      <w:lvlText w:val="-"/>
      <w:lvlJc w:val="left"/>
      <w:pPr>
        <w:ind w:left="426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21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6">
    <w:nsid w:val="57163EBB"/>
    <w:multiLevelType w:val="hybridMultilevel"/>
    <w:tmpl w:val="8550B84C"/>
    <w:lvl w:ilvl="0" w:tplc="687CF66C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B56AA6"/>
    <w:multiLevelType w:val="hybridMultilevel"/>
    <w:tmpl w:val="4D4CB5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86654E"/>
    <w:multiLevelType w:val="hybridMultilevel"/>
    <w:tmpl w:val="A93E1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A56"/>
    <w:rsid w:val="0000551F"/>
    <w:rsid w:val="00016495"/>
    <w:rsid w:val="00020937"/>
    <w:rsid w:val="0002221C"/>
    <w:rsid w:val="00033F50"/>
    <w:rsid w:val="00045FC4"/>
    <w:rsid w:val="00062A9C"/>
    <w:rsid w:val="00066A5B"/>
    <w:rsid w:val="00076A84"/>
    <w:rsid w:val="00095FF5"/>
    <w:rsid w:val="000B34BF"/>
    <w:rsid w:val="000B6E0E"/>
    <w:rsid w:val="000D7AF2"/>
    <w:rsid w:val="000F6682"/>
    <w:rsid w:val="0010765C"/>
    <w:rsid w:val="00153222"/>
    <w:rsid w:val="0019386A"/>
    <w:rsid w:val="00197513"/>
    <w:rsid w:val="001C5E4B"/>
    <w:rsid w:val="001F6180"/>
    <w:rsid w:val="00225884"/>
    <w:rsid w:val="00231202"/>
    <w:rsid w:val="00244F28"/>
    <w:rsid w:val="00276EF0"/>
    <w:rsid w:val="002B1474"/>
    <w:rsid w:val="002C06D0"/>
    <w:rsid w:val="002D3577"/>
    <w:rsid w:val="002D3AAC"/>
    <w:rsid w:val="002F7C3C"/>
    <w:rsid w:val="003032BD"/>
    <w:rsid w:val="00315667"/>
    <w:rsid w:val="00322B93"/>
    <w:rsid w:val="00323C2D"/>
    <w:rsid w:val="00337BAF"/>
    <w:rsid w:val="00346F9B"/>
    <w:rsid w:val="00350CCE"/>
    <w:rsid w:val="00356444"/>
    <w:rsid w:val="003A661D"/>
    <w:rsid w:val="0040471B"/>
    <w:rsid w:val="00446922"/>
    <w:rsid w:val="004726AE"/>
    <w:rsid w:val="0047540D"/>
    <w:rsid w:val="004A5531"/>
    <w:rsid w:val="004A6DFC"/>
    <w:rsid w:val="00525EDB"/>
    <w:rsid w:val="00527ABE"/>
    <w:rsid w:val="005427EB"/>
    <w:rsid w:val="00545D6C"/>
    <w:rsid w:val="00557584"/>
    <w:rsid w:val="00563318"/>
    <w:rsid w:val="00573BEC"/>
    <w:rsid w:val="005F58E7"/>
    <w:rsid w:val="005F655B"/>
    <w:rsid w:val="00635881"/>
    <w:rsid w:val="00636066"/>
    <w:rsid w:val="006447BF"/>
    <w:rsid w:val="00663BAA"/>
    <w:rsid w:val="00675B6B"/>
    <w:rsid w:val="00696C54"/>
    <w:rsid w:val="00696CB0"/>
    <w:rsid w:val="006A0213"/>
    <w:rsid w:val="006A6784"/>
    <w:rsid w:val="00711047"/>
    <w:rsid w:val="00715390"/>
    <w:rsid w:val="00722526"/>
    <w:rsid w:val="0074604B"/>
    <w:rsid w:val="00761780"/>
    <w:rsid w:val="00765890"/>
    <w:rsid w:val="007700D1"/>
    <w:rsid w:val="00795A56"/>
    <w:rsid w:val="007A58FC"/>
    <w:rsid w:val="007C18C6"/>
    <w:rsid w:val="0082428E"/>
    <w:rsid w:val="008310A2"/>
    <w:rsid w:val="00847606"/>
    <w:rsid w:val="0086366E"/>
    <w:rsid w:val="008709F9"/>
    <w:rsid w:val="00882610"/>
    <w:rsid w:val="00883A6B"/>
    <w:rsid w:val="00887172"/>
    <w:rsid w:val="00892C97"/>
    <w:rsid w:val="0089411D"/>
    <w:rsid w:val="008A3DA2"/>
    <w:rsid w:val="008A5966"/>
    <w:rsid w:val="008B23AB"/>
    <w:rsid w:val="00905FA7"/>
    <w:rsid w:val="0094073A"/>
    <w:rsid w:val="00944879"/>
    <w:rsid w:val="00954313"/>
    <w:rsid w:val="00966805"/>
    <w:rsid w:val="009B644C"/>
    <w:rsid w:val="00A00294"/>
    <w:rsid w:val="00A50AB9"/>
    <w:rsid w:val="00A943E3"/>
    <w:rsid w:val="00AB15D7"/>
    <w:rsid w:val="00AE581E"/>
    <w:rsid w:val="00AF0BE6"/>
    <w:rsid w:val="00B17876"/>
    <w:rsid w:val="00B35C0F"/>
    <w:rsid w:val="00B67B25"/>
    <w:rsid w:val="00B91B3E"/>
    <w:rsid w:val="00BA3EE7"/>
    <w:rsid w:val="00BB0F7C"/>
    <w:rsid w:val="00BB2F46"/>
    <w:rsid w:val="00BD2492"/>
    <w:rsid w:val="00C012A5"/>
    <w:rsid w:val="00C05A9F"/>
    <w:rsid w:val="00C159C2"/>
    <w:rsid w:val="00C366EA"/>
    <w:rsid w:val="00C421B0"/>
    <w:rsid w:val="00C43E65"/>
    <w:rsid w:val="00C8478E"/>
    <w:rsid w:val="00CA7AFD"/>
    <w:rsid w:val="00CC6425"/>
    <w:rsid w:val="00CF0CA7"/>
    <w:rsid w:val="00CF143B"/>
    <w:rsid w:val="00D113E3"/>
    <w:rsid w:val="00D600C6"/>
    <w:rsid w:val="00D748F3"/>
    <w:rsid w:val="00DB3C20"/>
    <w:rsid w:val="00DC0348"/>
    <w:rsid w:val="00DF7A0D"/>
    <w:rsid w:val="00E12968"/>
    <w:rsid w:val="00E46D12"/>
    <w:rsid w:val="00EA545D"/>
    <w:rsid w:val="00EC38BC"/>
    <w:rsid w:val="00EC5F52"/>
    <w:rsid w:val="00ED545B"/>
    <w:rsid w:val="00F10835"/>
    <w:rsid w:val="00F166B7"/>
    <w:rsid w:val="00F24A75"/>
    <w:rsid w:val="00F41297"/>
    <w:rsid w:val="00F82708"/>
    <w:rsid w:val="00FA45B0"/>
    <w:rsid w:val="00FC35E2"/>
    <w:rsid w:val="00FC393E"/>
    <w:rsid w:val="00FE7AD0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5A56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95A5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95A5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95A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95A5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95A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95A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95A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95A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A56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5A56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5A5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5A5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5A5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5A56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5A5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5A56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5A56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795A56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95A5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795A56"/>
  </w:style>
  <w:style w:type="paragraph" w:styleId="Footer">
    <w:name w:val="footer"/>
    <w:basedOn w:val="Normal"/>
    <w:link w:val="FooterChar"/>
    <w:semiHidden/>
    <w:rsid w:val="00795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95A5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795A56"/>
  </w:style>
  <w:style w:type="paragraph" w:styleId="BodyText">
    <w:name w:val="Body Text"/>
    <w:aliases w:val=" Char"/>
    <w:basedOn w:val="Normal"/>
    <w:link w:val="BodyTextChar"/>
    <w:rsid w:val="00795A56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795A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95A56"/>
  </w:style>
  <w:style w:type="paragraph" w:styleId="TOC2">
    <w:name w:val="toc 2"/>
    <w:basedOn w:val="Normal"/>
    <w:next w:val="Normal"/>
    <w:autoRedefine/>
    <w:uiPriority w:val="39"/>
    <w:rsid w:val="00795A5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95A56"/>
    <w:pPr>
      <w:ind w:left="400"/>
    </w:pPr>
  </w:style>
  <w:style w:type="paragraph" w:customStyle="1" w:styleId="guide">
    <w:name w:val="guide"/>
    <w:basedOn w:val="Normal"/>
    <w:rsid w:val="00795A56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56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82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27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7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A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795A56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795A56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795A56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795A5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qFormat/>
    <w:rsid w:val="00795A56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795A56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795A56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795A56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rsid w:val="00795A56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5A56"/>
    <w:rPr>
      <w:rFonts w:ascii="Arial" w:eastAsia="Times New Roman" w:hAnsi="Arial" w:cs="Times New Roman"/>
      <w:b/>
      <w:sz w:val="28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795A56"/>
    <w:rPr>
      <w:rFonts w:ascii="Arial" w:eastAsia="Times New Roman" w:hAnsi="Arial" w:cs="Times New Roman"/>
      <w:b/>
      <w:i/>
      <w:sz w:val="24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795A5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795A56"/>
    <w:rPr>
      <w:rFonts w:ascii="Arial" w:eastAsia="Times New Roman" w:hAnsi="Arial" w:cs="Times New Roman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795A56"/>
    <w:rPr>
      <w:rFonts w:ascii="Arial" w:eastAsia="Times New Roman" w:hAnsi="Arial" w:cs="Times New Roman"/>
      <w:b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795A56"/>
    <w:rPr>
      <w:rFonts w:ascii="Times New Roman" w:eastAsia="Times New Roman" w:hAnsi="Times New Roman" w:cs="Times New Roman"/>
      <w:i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795A56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795A56"/>
    <w:rPr>
      <w:rFonts w:ascii="Arial" w:eastAsia="Times New Roman" w:hAnsi="Arial" w:cs="Times New Roman"/>
      <w:i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795A56"/>
    <w:rPr>
      <w:rFonts w:ascii="Arial" w:eastAsia="Times New Roman" w:hAnsi="Arial" w:cs="Times New Roman"/>
      <w:b/>
      <w:i/>
      <w:sz w:val="18"/>
      <w:szCs w:val="20"/>
      <w:lang w:val="en-GB"/>
    </w:rPr>
  </w:style>
  <w:style w:type="paragraph" w:styleId="Title">
    <w:name w:val="Title"/>
    <w:basedOn w:val="Normal"/>
    <w:link w:val="TitleChar"/>
    <w:qFormat/>
    <w:rsid w:val="00795A56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795A56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795A56"/>
  </w:style>
  <w:style w:type="paragraph" w:styleId="Footer">
    <w:name w:val="footer"/>
    <w:basedOn w:val="Normal"/>
    <w:link w:val="FooterChar"/>
    <w:semiHidden/>
    <w:rsid w:val="00795A5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95A56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795A56"/>
  </w:style>
  <w:style w:type="paragraph" w:styleId="BodyText">
    <w:name w:val="Body Text"/>
    <w:aliases w:val=" Char"/>
    <w:basedOn w:val="Normal"/>
    <w:link w:val="BodyTextChar"/>
    <w:rsid w:val="00795A56"/>
    <w:pPr>
      <w:spacing w:before="120" w:after="120"/>
    </w:pPr>
    <w:rPr>
      <w:sz w:val="24"/>
    </w:rPr>
  </w:style>
  <w:style w:type="character" w:customStyle="1" w:styleId="BodyTextChar">
    <w:name w:val="Body Text Char"/>
    <w:aliases w:val=" Char Char"/>
    <w:basedOn w:val="DefaultParagraphFont"/>
    <w:link w:val="BodyText"/>
    <w:rsid w:val="00795A56"/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95A56"/>
  </w:style>
  <w:style w:type="paragraph" w:styleId="TOC2">
    <w:name w:val="toc 2"/>
    <w:basedOn w:val="Normal"/>
    <w:next w:val="Normal"/>
    <w:autoRedefine/>
    <w:uiPriority w:val="39"/>
    <w:rsid w:val="00795A56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795A56"/>
    <w:pPr>
      <w:ind w:left="400"/>
    </w:pPr>
  </w:style>
  <w:style w:type="paragraph" w:customStyle="1" w:styleId="guide">
    <w:name w:val="guide"/>
    <w:basedOn w:val="Normal"/>
    <w:rsid w:val="00795A56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A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A56"/>
    <w:rPr>
      <w:rFonts w:ascii="Tahoma" w:eastAsia="Times New Roman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59"/>
    <w:rsid w:val="00F827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8270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70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13</Pages>
  <Words>1878</Words>
  <Characters>10706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2014-10-15T02:35:00Z</dcterms:created>
  <dcterms:modified xsi:type="dcterms:W3CDTF">2014-10-17T00:48:00Z</dcterms:modified>
</cp:coreProperties>
</file>