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3B" w:rsidRPr="003A593B" w:rsidRDefault="003A593B" w:rsidP="009D0A88">
      <w:pPr>
        <w:jc w:val="center"/>
        <w:rPr>
          <w:rFonts w:ascii="Times New Roman" w:hAnsi="Times New Roman" w:cs="Times New Roman"/>
          <w:b/>
          <w:sz w:val="44"/>
          <w:szCs w:val="44"/>
        </w:rPr>
      </w:pPr>
      <w:r w:rsidRPr="003A593B">
        <w:rPr>
          <w:rFonts w:ascii="Times New Roman" w:hAnsi="Times New Roman" w:cs="Times New Roman"/>
          <w:b/>
          <w:sz w:val="44"/>
          <w:szCs w:val="44"/>
        </w:rPr>
        <w:t>PawCare:</w:t>
      </w:r>
    </w:p>
    <w:p w:rsidR="003A593B" w:rsidRDefault="003A593B" w:rsidP="003A593B">
      <w:pPr>
        <w:jc w:val="center"/>
        <w:rPr>
          <w:rFonts w:ascii="Times New Roman" w:hAnsi="Times New Roman" w:cs="Times New Roman"/>
          <w:b/>
          <w:sz w:val="44"/>
          <w:szCs w:val="44"/>
        </w:rPr>
      </w:pPr>
      <w:r w:rsidRPr="003A593B">
        <w:rPr>
          <w:rFonts w:ascii="Times New Roman" w:hAnsi="Times New Roman" w:cs="Times New Roman"/>
          <w:b/>
          <w:sz w:val="44"/>
          <w:szCs w:val="44"/>
        </w:rPr>
        <w:t>Pet Care Monitoring and Tracking System</w:t>
      </w:r>
    </w:p>
    <w:p w:rsidR="00455DE6" w:rsidRPr="00455DE6" w:rsidRDefault="00455DE6" w:rsidP="003A593B">
      <w:pPr>
        <w:jc w:val="center"/>
        <w:rPr>
          <w:rFonts w:ascii="Times New Roman" w:hAnsi="Times New Roman" w:cs="Times New Roman"/>
          <w:b/>
          <w:sz w:val="28"/>
          <w:szCs w:val="24"/>
        </w:rPr>
      </w:pPr>
      <w:r w:rsidRPr="00455DE6">
        <w:rPr>
          <w:rFonts w:ascii="Times New Roman" w:hAnsi="Times New Roman" w:cs="Times New Roman"/>
          <w:b/>
          <w:sz w:val="28"/>
          <w:szCs w:val="24"/>
        </w:rPr>
        <w:t>(NESRIN K S-IMCA 244)</w:t>
      </w:r>
    </w:p>
    <w:p w:rsidR="003A593B" w:rsidRDefault="003A593B" w:rsidP="007F1F98">
      <w:pPr>
        <w:jc w:val="center"/>
        <w:rPr>
          <w:rFonts w:ascii="Times New Roman" w:hAnsi="Times New Roman" w:cs="Times New Roman"/>
          <w:b/>
          <w:sz w:val="32"/>
          <w:szCs w:val="32"/>
        </w:rPr>
      </w:pPr>
    </w:p>
    <w:p w:rsidR="007F1F98" w:rsidRPr="007F1F98" w:rsidRDefault="007F1F98" w:rsidP="009D0A88">
      <w:pPr>
        <w:rPr>
          <w:rFonts w:ascii="Times New Roman" w:hAnsi="Times New Roman" w:cs="Times New Roman"/>
          <w:b/>
          <w:sz w:val="32"/>
          <w:szCs w:val="32"/>
        </w:rPr>
      </w:pPr>
      <w:r w:rsidRPr="007F1F98">
        <w:rPr>
          <w:rFonts w:ascii="Times New Roman" w:hAnsi="Times New Roman" w:cs="Times New Roman"/>
          <w:b/>
          <w:sz w:val="32"/>
          <w:szCs w:val="32"/>
        </w:rPr>
        <w:t>INTRODUCTION</w:t>
      </w:r>
    </w:p>
    <w:p w:rsidR="004A459C" w:rsidRPr="007F1F98" w:rsidRDefault="004A459C" w:rsidP="007F1F98">
      <w:pPr>
        <w:spacing w:line="360" w:lineRule="auto"/>
        <w:jc w:val="both"/>
        <w:rPr>
          <w:rFonts w:ascii="Times New Roman" w:hAnsi="Times New Roman" w:cs="Times New Roman"/>
          <w:sz w:val="24"/>
        </w:rPr>
      </w:pPr>
      <w:r w:rsidRPr="007F1F98">
        <w:rPr>
          <w:rFonts w:ascii="Times New Roman" w:hAnsi="Times New Roman" w:cs="Times New Roman"/>
          <w:sz w:val="24"/>
        </w:rPr>
        <w:t>In today's fast-paced world, pet owners face numerous challenges in ensuring the well-being and proper care of their beloved companions. Traditional methods of managing pet care, such as paper-based records or disjointed digital solutions, often fall short of meeting the diverse needs of modern pet owners. Recognizing these challenges, the development of an integrated pet care monitoring and tracking system aims to revolutionize the way pet owners interact with and manage their pets' care.</w:t>
      </w:r>
    </w:p>
    <w:p w:rsidR="004A459C" w:rsidRPr="007F1F98" w:rsidRDefault="007F1F98" w:rsidP="009D0A88">
      <w:pPr>
        <w:rPr>
          <w:rFonts w:ascii="Times New Roman" w:hAnsi="Times New Roman" w:cs="Times New Roman"/>
          <w:b/>
          <w:sz w:val="32"/>
          <w:szCs w:val="32"/>
        </w:rPr>
      </w:pPr>
      <w:r w:rsidRPr="007F1F98">
        <w:rPr>
          <w:rFonts w:ascii="Times New Roman" w:hAnsi="Times New Roman" w:cs="Times New Roman"/>
          <w:b/>
          <w:sz w:val="32"/>
          <w:szCs w:val="32"/>
        </w:rPr>
        <w:t>PROBLEM IDENTIFICATION:</w:t>
      </w:r>
    </w:p>
    <w:p w:rsidR="004A459C" w:rsidRPr="007F1F98" w:rsidRDefault="004A459C" w:rsidP="007F1F98">
      <w:pPr>
        <w:spacing w:line="360" w:lineRule="auto"/>
        <w:jc w:val="both"/>
        <w:rPr>
          <w:rFonts w:ascii="Times New Roman" w:hAnsi="Times New Roman" w:cs="Times New Roman"/>
          <w:sz w:val="24"/>
          <w:szCs w:val="24"/>
        </w:rPr>
      </w:pPr>
      <w:r w:rsidRPr="007F1F98">
        <w:rPr>
          <w:rFonts w:ascii="Times New Roman" w:hAnsi="Times New Roman" w:cs="Times New Roman"/>
          <w:sz w:val="24"/>
          <w:szCs w:val="24"/>
        </w:rPr>
        <w:t>Fragmented Information: Pet owners often find themselves juggling multiple sources of information, from vet appointments to medication schedules, leading to confusion and oversight.</w:t>
      </w:r>
    </w:p>
    <w:p w:rsidR="004A459C" w:rsidRPr="007F1F98" w:rsidRDefault="004A459C" w:rsidP="007F1F98">
      <w:pPr>
        <w:spacing w:line="360" w:lineRule="auto"/>
        <w:jc w:val="both"/>
        <w:rPr>
          <w:rFonts w:ascii="Times New Roman" w:hAnsi="Times New Roman" w:cs="Times New Roman"/>
          <w:sz w:val="24"/>
          <w:szCs w:val="24"/>
        </w:rPr>
      </w:pPr>
      <w:r w:rsidRPr="007F1F98">
        <w:rPr>
          <w:rFonts w:ascii="Times New Roman" w:hAnsi="Times New Roman" w:cs="Times New Roman"/>
          <w:sz w:val="24"/>
          <w:szCs w:val="24"/>
        </w:rPr>
        <w:t>Limited Accessibility: Traditional methods of managing pet care lack the accessibility and convenience demanded by today's busy lifestyles. Finding pet-related information when needed can be cumbersome, especially while on the go.</w:t>
      </w:r>
    </w:p>
    <w:p w:rsidR="004A459C" w:rsidRPr="007F1F98" w:rsidRDefault="004A459C" w:rsidP="007F1F98">
      <w:pPr>
        <w:spacing w:line="360" w:lineRule="auto"/>
        <w:jc w:val="both"/>
        <w:rPr>
          <w:rFonts w:ascii="Times New Roman" w:hAnsi="Times New Roman" w:cs="Times New Roman"/>
          <w:sz w:val="24"/>
          <w:szCs w:val="24"/>
        </w:rPr>
      </w:pPr>
      <w:r w:rsidRPr="007F1F98">
        <w:rPr>
          <w:rFonts w:ascii="Times New Roman" w:hAnsi="Times New Roman" w:cs="Times New Roman"/>
          <w:sz w:val="24"/>
          <w:szCs w:val="24"/>
        </w:rPr>
        <w:t>Privacy Concerns: With sensitive information scattered across various platforms and devices, pet owners may express concerns regarding the privacy and security of their pets' data.</w:t>
      </w:r>
    </w:p>
    <w:p w:rsidR="004A459C" w:rsidRPr="007F1F98" w:rsidRDefault="004A459C" w:rsidP="007F1F98">
      <w:pPr>
        <w:spacing w:line="360" w:lineRule="auto"/>
        <w:jc w:val="both"/>
        <w:rPr>
          <w:rFonts w:ascii="Times New Roman" w:hAnsi="Times New Roman" w:cs="Times New Roman"/>
          <w:sz w:val="24"/>
          <w:szCs w:val="24"/>
        </w:rPr>
      </w:pPr>
      <w:r w:rsidRPr="007F1F98">
        <w:rPr>
          <w:rFonts w:ascii="Times New Roman" w:hAnsi="Times New Roman" w:cs="Times New Roman"/>
          <w:sz w:val="24"/>
          <w:szCs w:val="24"/>
        </w:rPr>
        <w:t>Lack of Personalization: Every pet is unique, with individualized care requirements. Current solutions may not offer the level of customization needed to cater to each pet's specific needs and preferences.</w:t>
      </w:r>
    </w:p>
    <w:p w:rsidR="004A459C" w:rsidRPr="007F1F98" w:rsidRDefault="004A459C" w:rsidP="007F1F98">
      <w:pPr>
        <w:spacing w:line="360" w:lineRule="auto"/>
        <w:jc w:val="both"/>
        <w:rPr>
          <w:rFonts w:ascii="Times New Roman" w:hAnsi="Times New Roman" w:cs="Times New Roman"/>
          <w:sz w:val="24"/>
          <w:szCs w:val="24"/>
        </w:rPr>
      </w:pPr>
      <w:r w:rsidRPr="007F1F98">
        <w:rPr>
          <w:rFonts w:ascii="Times New Roman" w:hAnsi="Times New Roman" w:cs="Times New Roman"/>
          <w:sz w:val="24"/>
          <w:szCs w:val="24"/>
        </w:rPr>
        <w:t>Communication Gaps: Effective communication between pet owners, veterinarians, groomers, and other pet care professionals is essential for comprehensive care. However, existing methods often fail to facilitate seamless communication and collaboration.</w:t>
      </w:r>
    </w:p>
    <w:p w:rsidR="007F1F98" w:rsidRPr="007F1F98" w:rsidRDefault="004A459C" w:rsidP="007F1F98">
      <w:pPr>
        <w:spacing w:line="360" w:lineRule="auto"/>
        <w:jc w:val="both"/>
        <w:rPr>
          <w:rFonts w:ascii="Times New Roman" w:hAnsi="Times New Roman" w:cs="Times New Roman"/>
          <w:sz w:val="24"/>
          <w:szCs w:val="24"/>
        </w:rPr>
      </w:pPr>
      <w:r w:rsidRPr="007F1F98">
        <w:rPr>
          <w:rFonts w:ascii="Times New Roman" w:hAnsi="Times New Roman" w:cs="Times New Roman"/>
          <w:sz w:val="24"/>
          <w:szCs w:val="24"/>
        </w:rPr>
        <w:t>By addressing these challen</w:t>
      </w:r>
      <w:r w:rsidR="007F1F98" w:rsidRPr="007F1F98">
        <w:rPr>
          <w:rFonts w:ascii="Times New Roman" w:hAnsi="Times New Roman" w:cs="Times New Roman"/>
          <w:sz w:val="24"/>
          <w:szCs w:val="24"/>
        </w:rPr>
        <w:t>ges head-on, the</w:t>
      </w:r>
      <w:r w:rsidRPr="007F1F98">
        <w:rPr>
          <w:rFonts w:ascii="Times New Roman" w:hAnsi="Times New Roman" w:cs="Times New Roman"/>
          <w:sz w:val="24"/>
          <w:szCs w:val="24"/>
        </w:rPr>
        <w:t xml:space="preserve"> proposed pet care management system </w:t>
      </w:r>
      <w:proofErr w:type="spellStart"/>
      <w:r w:rsidRPr="007F1F98">
        <w:rPr>
          <w:rFonts w:ascii="Times New Roman" w:hAnsi="Times New Roman" w:cs="Times New Roman"/>
          <w:sz w:val="24"/>
          <w:szCs w:val="24"/>
        </w:rPr>
        <w:t>endeavors</w:t>
      </w:r>
      <w:proofErr w:type="spellEnd"/>
      <w:r w:rsidRPr="007F1F98">
        <w:rPr>
          <w:rFonts w:ascii="Times New Roman" w:hAnsi="Times New Roman" w:cs="Times New Roman"/>
          <w:sz w:val="24"/>
          <w:szCs w:val="24"/>
        </w:rPr>
        <w:t xml:space="preserve"> to streamline the pet care journey, empowering pet owners with the tools and resources they need to provide optimal care for their furry friends. Through a comprehensive and user-centric </w:t>
      </w:r>
      <w:r w:rsidRPr="007F1F98">
        <w:rPr>
          <w:rFonts w:ascii="Times New Roman" w:hAnsi="Times New Roman" w:cs="Times New Roman"/>
          <w:sz w:val="24"/>
          <w:szCs w:val="24"/>
        </w:rPr>
        <w:lastRenderedPageBreak/>
        <w:t>approach, we aim to revolutionize the way pet care is managed, ensuring the well-being and happiness of pets and their owners alike.</w:t>
      </w:r>
    </w:p>
    <w:p w:rsidR="007F1F98" w:rsidRDefault="007F1F98" w:rsidP="009D0A88">
      <w:pPr>
        <w:spacing w:line="360" w:lineRule="auto"/>
        <w:rPr>
          <w:rFonts w:ascii="Times New Roman" w:hAnsi="Times New Roman" w:cs="Times New Roman"/>
          <w:b/>
          <w:sz w:val="32"/>
          <w:szCs w:val="32"/>
        </w:rPr>
      </w:pPr>
      <w:r w:rsidRPr="007F1F98">
        <w:rPr>
          <w:rFonts w:ascii="Times New Roman" w:hAnsi="Times New Roman" w:cs="Times New Roman"/>
          <w:b/>
          <w:sz w:val="32"/>
          <w:szCs w:val="32"/>
        </w:rPr>
        <w:t>USERS OF THE SYSTEM</w:t>
      </w:r>
    </w:p>
    <w:p w:rsidR="007F1F98" w:rsidRPr="007F1F98" w:rsidRDefault="007F1F98" w:rsidP="007F1F98">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Pet Owners</w:t>
      </w:r>
    </w:p>
    <w:p w:rsidR="007F1F98" w:rsidRPr="007F1F98" w:rsidRDefault="007F1F98" w:rsidP="007F1F98">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Groomers</w:t>
      </w:r>
    </w:p>
    <w:p w:rsidR="007F1F98" w:rsidRPr="007F1F98" w:rsidRDefault="007F1F98" w:rsidP="007F1F98">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Trainers</w:t>
      </w:r>
    </w:p>
    <w:p w:rsidR="007F1F98" w:rsidRPr="007F1F98" w:rsidRDefault="007F1F98" w:rsidP="007F1F98">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Veterinary officials</w:t>
      </w:r>
    </w:p>
    <w:p w:rsidR="007F1F98" w:rsidRPr="00CA7F54" w:rsidRDefault="007F1F98" w:rsidP="007F1F98">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Shop owners</w:t>
      </w:r>
    </w:p>
    <w:p w:rsidR="00CA7F54" w:rsidRPr="007F1F98" w:rsidRDefault="00CA7F54" w:rsidP="007F1F98">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101111"/>
          <w:sz w:val="24"/>
          <w:szCs w:val="24"/>
          <w:lang w:eastAsia="en-IN"/>
        </w:rPr>
        <w:t>Admin</w:t>
      </w:r>
      <w:bookmarkStart w:id="0" w:name="_GoBack"/>
      <w:bookmarkEnd w:id="0"/>
    </w:p>
    <w:p w:rsidR="007F1F98" w:rsidRDefault="007F1F98" w:rsidP="009D0A88">
      <w:pPr>
        <w:spacing w:before="100" w:beforeAutospacing="1" w:after="100" w:afterAutospacing="1" w:line="360" w:lineRule="auto"/>
        <w:rPr>
          <w:rFonts w:ascii="Times New Roman" w:eastAsia="Times New Roman" w:hAnsi="Times New Roman" w:cs="Times New Roman"/>
          <w:b/>
          <w:color w:val="101111"/>
          <w:sz w:val="32"/>
          <w:szCs w:val="32"/>
          <w:lang w:eastAsia="en-IN"/>
        </w:rPr>
      </w:pPr>
      <w:r w:rsidRPr="007F1F98">
        <w:rPr>
          <w:rFonts w:ascii="Times New Roman" w:eastAsia="Times New Roman" w:hAnsi="Times New Roman" w:cs="Times New Roman"/>
          <w:b/>
          <w:color w:val="101111"/>
          <w:sz w:val="32"/>
          <w:szCs w:val="32"/>
          <w:lang w:eastAsia="en-IN"/>
        </w:rPr>
        <w:t>FEATURES OF THE SYSTEM</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Health monitoring</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Diet tracking</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Activity tracking</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Grooming, training, veterinary appointments</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Remainders and alerts</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Medical records management</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chat messenger</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Pet memory book</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Integration with veterinary services</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Behavioural analysis</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Social networking</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Adoption features</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Expense tracking</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Online pet stores integration</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Lost and found registry</w:t>
      </w:r>
    </w:p>
    <w:p w:rsidR="007F1F98" w:rsidRPr="007F1F98" w:rsidRDefault="007F1F98" w:rsidP="007F1F98">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F1F98">
        <w:rPr>
          <w:rFonts w:ascii="Times New Roman" w:eastAsia="Times New Roman" w:hAnsi="Times New Roman" w:cs="Times New Roman"/>
          <w:color w:val="101111"/>
          <w:sz w:val="24"/>
          <w:szCs w:val="24"/>
          <w:lang w:eastAsia="en-IN"/>
        </w:rPr>
        <w:t>promote pet socialization events</w:t>
      </w:r>
    </w:p>
    <w:p w:rsidR="007F1F98" w:rsidRDefault="007F1F98" w:rsidP="009D0A88">
      <w:pPr>
        <w:spacing w:before="100" w:beforeAutospacing="1" w:after="100" w:afterAutospacing="1" w:line="360" w:lineRule="auto"/>
        <w:ind w:left="360"/>
        <w:rPr>
          <w:rFonts w:ascii="Times New Roman" w:eastAsia="Times New Roman" w:hAnsi="Times New Roman" w:cs="Times New Roman"/>
          <w:b/>
          <w:color w:val="101111"/>
          <w:sz w:val="32"/>
          <w:szCs w:val="32"/>
          <w:lang w:eastAsia="en-IN"/>
        </w:rPr>
      </w:pPr>
      <w:r w:rsidRPr="007F1F98">
        <w:rPr>
          <w:rFonts w:ascii="Times New Roman" w:eastAsia="Times New Roman" w:hAnsi="Times New Roman" w:cs="Times New Roman"/>
          <w:b/>
          <w:color w:val="101111"/>
          <w:sz w:val="32"/>
          <w:szCs w:val="32"/>
          <w:lang w:eastAsia="en-IN"/>
        </w:rPr>
        <w:t>TECHNOLOGIES USED</w:t>
      </w:r>
    </w:p>
    <w:p w:rsidR="003A593B" w:rsidRDefault="003A593B" w:rsidP="003A593B">
      <w:pPr>
        <w:pStyle w:val="cvgsua"/>
        <w:numPr>
          <w:ilvl w:val="0"/>
          <w:numId w:val="4"/>
        </w:numPr>
        <w:spacing w:line="360" w:lineRule="auto"/>
        <w:rPr>
          <w:color w:val="101111"/>
        </w:rPr>
      </w:pPr>
      <w:r>
        <w:rPr>
          <w:rStyle w:val="oypena"/>
          <w:color w:val="101111"/>
        </w:rPr>
        <w:t>Front-end: HTML, CSS, Bootstrap</w:t>
      </w:r>
    </w:p>
    <w:p w:rsidR="003A593B" w:rsidRDefault="003A593B" w:rsidP="003A593B">
      <w:pPr>
        <w:pStyle w:val="cvgsua"/>
        <w:numPr>
          <w:ilvl w:val="0"/>
          <w:numId w:val="4"/>
        </w:numPr>
        <w:spacing w:line="360" w:lineRule="auto"/>
        <w:rPr>
          <w:color w:val="101111"/>
        </w:rPr>
      </w:pPr>
      <w:r>
        <w:rPr>
          <w:rStyle w:val="oypena"/>
          <w:color w:val="101111"/>
        </w:rPr>
        <w:t>Back-end: Python Flask</w:t>
      </w:r>
    </w:p>
    <w:sectPr w:rsidR="003A5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71D2"/>
    <w:multiLevelType w:val="hybridMultilevel"/>
    <w:tmpl w:val="CA90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B1A44"/>
    <w:multiLevelType w:val="multilevel"/>
    <w:tmpl w:val="CFBC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81B0A"/>
    <w:multiLevelType w:val="multilevel"/>
    <w:tmpl w:val="198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A5358"/>
    <w:multiLevelType w:val="multilevel"/>
    <w:tmpl w:val="2D5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9C"/>
    <w:rsid w:val="003A593B"/>
    <w:rsid w:val="00455DE6"/>
    <w:rsid w:val="004A459C"/>
    <w:rsid w:val="006D3453"/>
    <w:rsid w:val="007F1F98"/>
    <w:rsid w:val="009D0A88"/>
    <w:rsid w:val="00B41066"/>
    <w:rsid w:val="00CA7F54"/>
    <w:rsid w:val="00D422BE"/>
    <w:rsid w:val="00FD4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97C9"/>
  <w15:chartTrackingRefBased/>
  <w15:docId w15:val="{076F3CBE-F4E9-487D-BF2B-AA2D60E6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7F1F98"/>
  </w:style>
  <w:style w:type="paragraph" w:customStyle="1" w:styleId="cvgsua">
    <w:name w:val="cvgsua"/>
    <w:basedOn w:val="Normal"/>
    <w:rsid w:val="003A59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302632">
      <w:bodyDiv w:val="1"/>
      <w:marLeft w:val="0"/>
      <w:marRight w:val="0"/>
      <w:marTop w:val="0"/>
      <w:marBottom w:val="0"/>
      <w:divBdr>
        <w:top w:val="none" w:sz="0" w:space="0" w:color="auto"/>
        <w:left w:val="none" w:sz="0" w:space="0" w:color="auto"/>
        <w:bottom w:val="none" w:sz="0" w:space="0" w:color="auto"/>
        <w:right w:val="none" w:sz="0" w:space="0" w:color="auto"/>
      </w:divBdr>
    </w:div>
    <w:div w:id="1571231435">
      <w:bodyDiv w:val="1"/>
      <w:marLeft w:val="0"/>
      <w:marRight w:val="0"/>
      <w:marTop w:val="0"/>
      <w:marBottom w:val="0"/>
      <w:divBdr>
        <w:top w:val="none" w:sz="0" w:space="0" w:color="auto"/>
        <w:left w:val="none" w:sz="0" w:space="0" w:color="auto"/>
        <w:bottom w:val="none" w:sz="0" w:space="0" w:color="auto"/>
        <w:right w:val="none" w:sz="0" w:space="0" w:color="auto"/>
      </w:divBdr>
    </w:div>
    <w:div w:id="1579054144">
      <w:bodyDiv w:val="1"/>
      <w:marLeft w:val="0"/>
      <w:marRight w:val="0"/>
      <w:marTop w:val="0"/>
      <w:marBottom w:val="0"/>
      <w:divBdr>
        <w:top w:val="none" w:sz="0" w:space="0" w:color="auto"/>
        <w:left w:val="none" w:sz="0" w:space="0" w:color="auto"/>
        <w:bottom w:val="none" w:sz="0" w:space="0" w:color="auto"/>
        <w:right w:val="none" w:sz="0" w:space="0" w:color="auto"/>
      </w:divBdr>
    </w:div>
    <w:div w:id="1699745198">
      <w:bodyDiv w:val="1"/>
      <w:marLeft w:val="0"/>
      <w:marRight w:val="0"/>
      <w:marTop w:val="0"/>
      <w:marBottom w:val="0"/>
      <w:divBdr>
        <w:top w:val="none" w:sz="0" w:space="0" w:color="auto"/>
        <w:left w:val="none" w:sz="0" w:space="0" w:color="auto"/>
        <w:bottom w:val="none" w:sz="0" w:space="0" w:color="auto"/>
        <w:right w:val="none" w:sz="0" w:space="0" w:color="auto"/>
      </w:divBdr>
    </w:div>
    <w:div w:id="20381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2024-05-03T06:05:00Z</cp:lastPrinted>
  <dcterms:created xsi:type="dcterms:W3CDTF">2024-05-01T03:18:00Z</dcterms:created>
  <dcterms:modified xsi:type="dcterms:W3CDTF">2024-05-17T19:03:00Z</dcterms:modified>
</cp:coreProperties>
</file>