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81" w:rsidRPr="00E97481" w:rsidRDefault="00E97481" w:rsidP="00782D64">
      <w:pPr>
        <w:pStyle w:val="Heading1"/>
        <w:rPr>
          <w:u w:val="single"/>
        </w:rPr>
      </w:pPr>
      <w:r>
        <w:t xml:space="preserve">Student Name: </w:t>
      </w:r>
      <w:r>
        <w:rPr>
          <w:u w:val="single"/>
        </w:rPr>
        <w:tab/>
      </w:r>
      <w:r w:rsidR="007B6FAF">
        <w:rPr>
          <w:u w:val="single"/>
        </w:rPr>
        <w:t>Mike Dean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:rsidR="00782D64" w:rsidRDefault="006A76FD" w:rsidP="00782D64">
      <w:pPr>
        <w:pStyle w:val="Heading1"/>
      </w:pPr>
      <w:r>
        <w:t>Network Tools Assignment</w:t>
      </w:r>
    </w:p>
    <w:p w:rsidR="00E97481" w:rsidRDefault="00E97481" w:rsidP="00E97481"/>
    <w:p w:rsidR="00E97481" w:rsidRPr="00E97481" w:rsidRDefault="00E97481" w:rsidP="00E97481">
      <w:r>
        <w:t xml:space="preserve">In each step you will be asked to provide a screen cap and/or provide an answer to a question. Once complete, save this document, and upload to </w:t>
      </w:r>
      <w:proofErr w:type="spellStart"/>
      <w:r>
        <w:t>moodle</w:t>
      </w:r>
      <w:proofErr w:type="spellEnd"/>
      <w:r>
        <w:t>.</w:t>
      </w:r>
    </w:p>
    <w:p w:rsidR="00D16F2B" w:rsidRDefault="006A76FD" w:rsidP="00782D64">
      <w:pPr>
        <w:pStyle w:val="Heading2"/>
      </w:pPr>
      <w:r>
        <w:t>Instructions</w:t>
      </w:r>
    </w:p>
    <w:p w:rsidR="002D731A" w:rsidRDefault="006A76FD">
      <w:r>
        <w:t xml:space="preserve">For each task below, carry out the steps, </w:t>
      </w:r>
      <w:proofErr w:type="gramStart"/>
      <w:r>
        <w:t>then</w:t>
      </w:r>
      <w:proofErr w:type="gramEnd"/>
      <w:r>
        <w:t xml:space="preserve"> answer the question.</w:t>
      </w:r>
    </w:p>
    <w:p w:rsidR="00F81C35" w:rsidRDefault="00E4207E" w:rsidP="006A76FD">
      <w:pPr>
        <w:pStyle w:val="Heading2"/>
      </w:pPr>
      <w:r>
        <w:t xml:space="preserve">Step 1: </w:t>
      </w:r>
      <w:r w:rsidR="0035130B">
        <w:t>Configuration</w:t>
      </w:r>
    </w:p>
    <w:p w:rsidR="00FA3594" w:rsidRDefault="00FA3594" w:rsidP="00F81C35"/>
    <w:p w:rsidR="00F81C35" w:rsidRDefault="00F81C35" w:rsidP="00F81C35">
      <w:r>
        <w:t>Use the</w:t>
      </w:r>
      <w:r w:rsidR="00377864">
        <w:t xml:space="preserve"> </w:t>
      </w:r>
      <w:r w:rsidR="0035130B">
        <w:t>appropriate</w:t>
      </w:r>
      <w:r w:rsidR="00377864">
        <w:t xml:space="preserve"> command to determine the following:</w:t>
      </w:r>
    </w:p>
    <w:p w:rsidR="0057657C" w:rsidRDefault="0057657C" w:rsidP="0057657C">
      <w:r>
        <w:tab/>
      </w:r>
      <w:proofErr w:type="gramStart"/>
      <w:r>
        <w:t>Your computer’s IP address.</w:t>
      </w:r>
      <w:proofErr w:type="gramEnd"/>
      <w:r w:rsidR="00894BB2">
        <w:t xml:space="preserve"> 10.25.228.12</w:t>
      </w:r>
    </w:p>
    <w:p w:rsidR="0057657C" w:rsidRDefault="0057657C" w:rsidP="0057657C">
      <w:r>
        <w:tab/>
      </w:r>
      <w:proofErr w:type="gramStart"/>
      <w:r>
        <w:t>Your computer’s default gateway.</w:t>
      </w:r>
      <w:proofErr w:type="gramEnd"/>
      <w:r w:rsidR="00894BB2">
        <w:t xml:space="preserve"> 10.25.231.254</w:t>
      </w:r>
    </w:p>
    <w:p w:rsidR="00DA2C7E" w:rsidRDefault="00DA2C7E" w:rsidP="00DA2C7E">
      <w:r>
        <w:tab/>
      </w:r>
      <w:proofErr w:type="gramStart"/>
      <w:r>
        <w:t>Your computer’s DHCP server.</w:t>
      </w:r>
      <w:proofErr w:type="gramEnd"/>
      <w:r w:rsidR="00894BB2">
        <w:t xml:space="preserve"> 10.25.1.5</w:t>
      </w:r>
    </w:p>
    <w:p w:rsidR="006D7CC6" w:rsidRDefault="00DA2C7E" w:rsidP="00DA2C7E">
      <w:r>
        <w:tab/>
      </w:r>
      <w:proofErr w:type="gramStart"/>
      <w:r>
        <w:t>Your computer’s MAC address.</w:t>
      </w:r>
      <w:proofErr w:type="gramEnd"/>
      <w:r w:rsidR="00894BB2">
        <w:t xml:space="preserve"> </w:t>
      </w:r>
      <w:r w:rsidR="004A2CFD">
        <w:t>F6-B7-E2-44-E7-C0</w:t>
      </w:r>
    </w:p>
    <w:p w:rsidR="00FA3594" w:rsidRDefault="00493CD5" w:rsidP="00DA2C7E">
      <w:r>
        <w:rPr>
          <w:noProof/>
          <w:lang w:val="en-CA" w:eastAsia="en-CA"/>
        </w:rPr>
        <w:drawing>
          <wp:inline distT="0" distB="0" distL="0" distR="0">
            <wp:extent cx="5486400" cy="4392295"/>
            <wp:effectExtent l="19050" t="0" r="0" b="0"/>
            <wp:docPr id="3" name="Picture 0" descr="Screenc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0C" w:rsidRPr="00FA3594" w:rsidRDefault="00500D0C">
      <w:r>
        <w:br w:type="page"/>
      </w:r>
    </w:p>
    <w:p w:rsidR="00500D0C" w:rsidRDefault="00E4207E" w:rsidP="00500D0C">
      <w:pPr>
        <w:pStyle w:val="Heading2"/>
      </w:pPr>
      <w:r>
        <w:lastRenderedPageBreak/>
        <w:t xml:space="preserve">Step 2: </w:t>
      </w:r>
      <w:r w:rsidR="00DA2C7E">
        <w:t>P</w:t>
      </w:r>
      <w:r w:rsidR="006A76FD">
        <w:t>ing</w:t>
      </w:r>
    </w:p>
    <w:p w:rsidR="00500D0C" w:rsidRPr="00500D0C" w:rsidRDefault="00500D0C" w:rsidP="00500D0C"/>
    <w:p w:rsidR="006A76FD" w:rsidRDefault="006A76FD">
      <w:r>
        <w:t>Use the ping command to ping two different servers – google.ca, and pravda.ru. Paste a screen capture showing the two results. Answer the following: Other than the obvious difference in IP addresses, how do the results of the two pings differ, and why?</w:t>
      </w:r>
    </w:p>
    <w:p w:rsidR="00FA3594" w:rsidRDefault="00FA3594">
      <w:pPr>
        <w:rPr>
          <w:color w:val="1F497D" w:themeColor="text2"/>
        </w:rPr>
      </w:pPr>
    </w:p>
    <w:p w:rsidR="00FA3594" w:rsidRDefault="00FA3594">
      <w:pPr>
        <w:rPr>
          <w:color w:val="1F497D" w:themeColor="text2"/>
        </w:rPr>
      </w:pPr>
      <w:r>
        <w:rPr>
          <w:color w:val="1F497D" w:themeColor="text2"/>
        </w:rPr>
        <w:t>The pings differ in that it took longer for the ping to reach Pravda.ru than it took</w:t>
      </w:r>
      <w:r w:rsidR="003475EF">
        <w:rPr>
          <w:color w:val="1F497D" w:themeColor="text2"/>
        </w:rPr>
        <w:t xml:space="preserve"> to get to</w:t>
      </w:r>
      <w:r>
        <w:rPr>
          <w:color w:val="1F497D" w:themeColor="text2"/>
        </w:rPr>
        <w:t xml:space="preserve"> google.ca be</w:t>
      </w:r>
      <w:r w:rsidR="0041750C">
        <w:rPr>
          <w:color w:val="1F497D" w:themeColor="text2"/>
        </w:rPr>
        <w:t>cause the server</w:t>
      </w:r>
      <w:r w:rsidR="00DB133A">
        <w:rPr>
          <w:color w:val="1F497D" w:themeColor="text2"/>
        </w:rPr>
        <w:t xml:space="preserve"> containing</w:t>
      </w:r>
      <w:r w:rsidR="003475EF">
        <w:rPr>
          <w:color w:val="1F497D" w:themeColor="text2"/>
        </w:rPr>
        <w:t xml:space="preserve"> pravda.ru</w:t>
      </w:r>
      <w:r w:rsidR="0041750C">
        <w:rPr>
          <w:color w:val="1F497D" w:themeColor="text2"/>
        </w:rPr>
        <w:t xml:space="preserve"> is </w:t>
      </w:r>
      <w:r w:rsidR="00DB133A">
        <w:rPr>
          <w:color w:val="1F497D" w:themeColor="text2"/>
        </w:rPr>
        <w:t xml:space="preserve">located farther away </w:t>
      </w:r>
      <w:proofErr w:type="spellStart"/>
      <w:r w:rsidR="00DB133A">
        <w:rPr>
          <w:color w:val="1F497D" w:themeColor="text2"/>
        </w:rPr>
        <w:t>then</w:t>
      </w:r>
      <w:proofErr w:type="spellEnd"/>
      <w:r w:rsidR="00DB133A">
        <w:rPr>
          <w:color w:val="1F497D" w:themeColor="text2"/>
        </w:rPr>
        <w:t xml:space="preserve"> the server containing google.ca in relation to our computer which sent the ping.</w:t>
      </w:r>
    </w:p>
    <w:p w:rsidR="0041750C" w:rsidRDefault="0041750C">
      <w:pPr>
        <w:rPr>
          <w:color w:val="1F497D" w:themeColor="text2"/>
        </w:rPr>
      </w:pPr>
    </w:p>
    <w:p w:rsidR="00500D0C" w:rsidRPr="004A1872" w:rsidRDefault="00FA3594">
      <w:pPr>
        <w:rPr>
          <w:rFonts w:asciiTheme="majorHAnsi" w:eastAsiaTheme="majorEastAsia" w:hAnsiTheme="majorHAnsi" w:cstheme="majorBidi"/>
          <w:b/>
          <w:bCs/>
          <w:color w:val="1F497D" w:themeColor="text2"/>
          <w:sz w:val="26"/>
          <w:szCs w:val="26"/>
        </w:rPr>
      </w:pPr>
      <w:r>
        <w:rPr>
          <w:noProof/>
          <w:color w:val="1F497D" w:themeColor="text2"/>
          <w:lang w:val="en-CA" w:eastAsia="en-CA"/>
        </w:rPr>
        <w:drawing>
          <wp:inline distT="0" distB="0" distL="0" distR="0">
            <wp:extent cx="4638675" cy="3543300"/>
            <wp:effectExtent l="19050" t="0" r="9525" b="0"/>
            <wp:docPr id="2" name="Picture 1" descr="screenc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0C" w:rsidRPr="004A1872">
        <w:rPr>
          <w:color w:val="1F497D" w:themeColor="text2"/>
        </w:rPr>
        <w:br w:type="page"/>
      </w:r>
    </w:p>
    <w:p w:rsidR="00B74A8F" w:rsidRDefault="00E4207E" w:rsidP="00B74A8F">
      <w:pPr>
        <w:pStyle w:val="Heading2"/>
      </w:pPr>
      <w:r>
        <w:lastRenderedPageBreak/>
        <w:t xml:space="preserve">Step 3: </w:t>
      </w:r>
      <w:r w:rsidR="00DA2C7E">
        <w:t>Route to destination</w:t>
      </w:r>
    </w:p>
    <w:p w:rsidR="00500D0C" w:rsidRPr="00500D0C" w:rsidRDefault="00500D0C" w:rsidP="00500D0C"/>
    <w:p w:rsidR="00DA2C7E" w:rsidRDefault="00DA2C7E">
      <w:r>
        <w:t>U</w:t>
      </w:r>
      <w:r w:rsidR="00B74A8F">
        <w:t xml:space="preserve">se the </w:t>
      </w:r>
      <w:r>
        <w:t>appropriate</w:t>
      </w:r>
      <w:r w:rsidR="00B74A8F">
        <w:t xml:space="preserve"> command to examine the route to google.ca</w:t>
      </w:r>
      <w:r>
        <w:t>. Paste screen cap here</w:t>
      </w:r>
    </w:p>
    <w:p w:rsidR="00500D0C" w:rsidRDefault="00500D0C"/>
    <w:p w:rsidR="00500D0C" w:rsidRDefault="00500D0C"/>
    <w:p w:rsidR="00500D0C" w:rsidRDefault="00493C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CA" w:eastAsia="en-CA"/>
        </w:rPr>
        <w:drawing>
          <wp:inline distT="0" distB="0" distL="0" distR="0">
            <wp:extent cx="5486400" cy="1976755"/>
            <wp:effectExtent l="19050" t="0" r="0" b="0"/>
            <wp:docPr id="5" name="Picture 3" descr="screenc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D0C">
        <w:br w:type="page"/>
      </w:r>
    </w:p>
    <w:p w:rsidR="00DA2C7E" w:rsidRDefault="00E4207E" w:rsidP="00DA2C7E">
      <w:pPr>
        <w:pStyle w:val="Heading2"/>
      </w:pPr>
      <w:r>
        <w:lastRenderedPageBreak/>
        <w:t xml:space="preserve">Step 4: </w:t>
      </w:r>
      <w:r w:rsidR="00DA2C7E">
        <w:t>DNS</w:t>
      </w:r>
    </w:p>
    <w:p w:rsidR="00500D0C" w:rsidRPr="00500D0C" w:rsidRDefault="00500D0C" w:rsidP="00500D0C"/>
    <w:p w:rsidR="00DA2C7E" w:rsidRDefault="00DA2C7E" w:rsidP="00DA2C7E">
      <w:r>
        <w:t xml:space="preserve">Use the appropriate command to </w:t>
      </w:r>
      <w:r w:rsidR="0035130B">
        <w:t xml:space="preserve">find </w:t>
      </w:r>
      <w:r>
        <w:t xml:space="preserve">the name of the server with the IP address </w:t>
      </w:r>
      <w:r w:rsidRPr="00DA2C7E">
        <w:rPr>
          <w:rFonts w:ascii="American Typewriter" w:hAnsi="American Typewriter" w:cs="American Typewriter"/>
        </w:rPr>
        <w:t>175.111.69.153</w:t>
      </w:r>
      <w:r>
        <w:t>. Paste screen cap here.</w:t>
      </w:r>
    </w:p>
    <w:p w:rsidR="00BC1641" w:rsidRDefault="00BC1641" w:rsidP="00DA2C7E"/>
    <w:p w:rsidR="00BC1641" w:rsidRDefault="00BC1641" w:rsidP="00DA2C7E">
      <w:r>
        <w:rPr>
          <w:noProof/>
          <w:lang w:val="en-CA" w:eastAsia="en-CA"/>
        </w:rPr>
        <w:drawing>
          <wp:inline distT="0" distB="0" distL="0" distR="0">
            <wp:extent cx="3657600" cy="1171575"/>
            <wp:effectExtent l="19050" t="0" r="0" b="0"/>
            <wp:docPr id="6" name="Picture 5" descr="screenc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41" w:rsidRDefault="00BC1641" w:rsidP="00DA2C7E"/>
    <w:p w:rsidR="00500D0C" w:rsidRDefault="00500D0C" w:rsidP="00DA2C7E"/>
    <w:p w:rsidR="00500D0C" w:rsidRDefault="00500D0C" w:rsidP="00DA2C7E"/>
    <w:p w:rsidR="00500D0C" w:rsidRDefault="00500D0C" w:rsidP="00DA2C7E">
      <w:pPr>
        <w:pStyle w:val="Heading2"/>
      </w:pPr>
    </w:p>
    <w:p w:rsidR="00500D0C" w:rsidRDefault="00500D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2C7E" w:rsidRDefault="00E4207E" w:rsidP="00DA2C7E">
      <w:pPr>
        <w:pStyle w:val="Heading2"/>
      </w:pPr>
      <w:r>
        <w:lastRenderedPageBreak/>
        <w:t xml:space="preserve">Step 6: </w:t>
      </w:r>
      <w:r w:rsidR="00500D0C">
        <w:t>Trouble</w:t>
      </w:r>
      <w:r w:rsidR="00DA2C7E">
        <w:t>shooting</w:t>
      </w:r>
      <w:r>
        <w:br/>
      </w:r>
    </w:p>
    <w:p w:rsidR="009500FF" w:rsidRDefault="00E4207E" w:rsidP="009500FF">
      <w:r w:rsidRPr="00E4207E">
        <w:rPr>
          <w:b/>
        </w:rPr>
        <w:t>a)</w:t>
      </w:r>
      <w:r>
        <w:t xml:space="preserve"> </w:t>
      </w:r>
      <w:r w:rsidR="009500FF">
        <w:t>What is the most appropriate command line tool to use to quickly determine Connectivity to a specific host?</w:t>
      </w:r>
      <w:r w:rsidR="00500D0C">
        <w:t xml:space="preserve"> </w:t>
      </w:r>
    </w:p>
    <w:p w:rsidR="009500FF" w:rsidRPr="004A1872" w:rsidRDefault="00F269B1" w:rsidP="009500FF">
      <w:pPr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>The most appropriate command line tool to efficiently determine connectivity</w:t>
      </w:r>
      <w:r w:rsidR="005F523D">
        <w:rPr>
          <w:color w:val="1F497D" w:themeColor="text2"/>
          <w:u w:val="single"/>
        </w:rPr>
        <w:t xml:space="preserve"> to a specific host</w:t>
      </w:r>
      <w:r>
        <w:rPr>
          <w:color w:val="1F497D" w:themeColor="text2"/>
          <w:u w:val="single"/>
        </w:rPr>
        <w:t xml:space="preserve"> is the ping tool.</w:t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  <w:r w:rsidR="009500FF" w:rsidRPr="004A1872">
        <w:rPr>
          <w:color w:val="1F497D" w:themeColor="text2"/>
          <w:u w:val="single"/>
        </w:rPr>
        <w:tab/>
      </w:r>
    </w:p>
    <w:p w:rsidR="009500FF" w:rsidRPr="004A1872" w:rsidRDefault="009500FF" w:rsidP="009500FF">
      <w:pPr>
        <w:rPr>
          <w:color w:val="1F497D" w:themeColor="text2"/>
          <w:u w:val="single"/>
        </w:rPr>
      </w:pPr>
    </w:p>
    <w:p w:rsidR="00500D0C" w:rsidRDefault="00500D0C" w:rsidP="009500FF"/>
    <w:p w:rsidR="00A12880" w:rsidRDefault="00E4207E" w:rsidP="009500FF">
      <w:r>
        <w:rPr>
          <w:b/>
        </w:rPr>
        <w:t xml:space="preserve">b) </w:t>
      </w:r>
      <w:r w:rsidR="009500FF">
        <w:t>You receive complaints that people</w:t>
      </w:r>
      <w:r w:rsidR="0035130B">
        <w:t xml:space="preserve"> at your organization</w:t>
      </w:r>
      <w:r w:rsidR="009500FF">
        <w:t xml:space="preserve"> are unable to reach any websites. </w:t>
      </w:r>
      <w:r w:rsidR="00500D0C">
        <w:t>A little checking shows</w:t>
      </w:r>
      <w:r w:rsidR="009500FF">
        <w:t xml:space="preserve"> access to network printers and shared folders</w:t>
      </w:r>
      <w:r w:rsidR="00500D0C">
        <w:t>, but no websites.</w:t>
      </w:r>
      <w:r w:rsidR="009500FF">
        <w:t xml:space="preserve"> </w:t>
      </w:r>
      <w:r w:rsidR="0035130B">
        <w:t>You try to use ping</w:t>
      </w:r>
      <w:r w:rsidR="00A12880">
        <w:t>, but receive the message “</w:t>
      </w:r>
      <w:r w:rsidR="00A12880" w:rsidRPr="00A12880">
        <w:t xml:space="preserve">Ping request could not find host </w:t>
      </w:r>
      <w:r w:rsidR="00A12880">
        <w:t>google</w:t>
      </w:r>
      <w:r w:rsidR="00A12880" w:rsidRPr="00A12880">
        <w:t>.com</w:t>
      </w:r>
      <w:r w:rsidR="00A12880">
        <w:t>”</w:t>
      </w:r>
      <w:r w:rsidR="00A12880" w:rsidRPr="00A12880">
        <w:t>.</w:t>
      </w:r>
      <w:r w:rsidR="00A12880">
        <w:t xml:space="preserve"> </w:t>
      </w:r>
      <w:r w:rsidR="0035130B">
        <w:t>However, you are able to ping using Google’s IP address.</w:t>
      </w:r>
    </w:p>
    <w:p w:rsidR="00A12880" w:rsidRDefault="00A12880" w:rsidP="009500FF"/>
    <w:p w:rsidR="00A12880" w:rsidRDefault="00A12880" w:rsidP="009500FF">
      <w:r>
        <w:t xml:space="preserve">What might the problem be? Explain. </w:t>
      </w:r>
      <w:r w:rsidR="00675C5C">
        <w:t xml:space="preserve"> The proble</w:t>
      </w:r>
      <w:r w:rsidR="00087357">
        <w:t xml:space="preserve">m might be that their </w:t>
      </w:r>
      <w:proofErr w:type="spellStart"/>
      <w:r w:rsidR="00087357">
        <w:t>dns</w:t>
      </w:r>
      <w:proofErr w:type="spellEnd"/>
      <w:r w:rsidR="00087357">
        <w:t xml:space="preserve"> servers are down and that is why they are </w:t>
      </w:r>
      <w:r w:rsidR="00675C5C">
        <w:t xml:space="preserve">unable to </w:t>
      </w:r>
      <w:r w:rsidR="00241461">
        <w:t>get</w:t>
      </w:r>
      <w:r w:rsidR="00087357">
        <w:t xml:space="preserve"> to websites by their website address but are</w:t>
      </w:r>
      <w:r w:rsidR="00241461">
        <w:t xml:space="preserve"> </w:t>
      </w:r>
      <w:r w:rsidR="00087357">
        <w:t>still able to reach them via</w:t>
      </w:r>
      <w:r w:rsidR="00241461">
        <w:t xml:space="preserve"> </w:t>
      </w:r>
      <w:proofErr w:type="spellStart"/>
      <w:r w:rsidR="00241461">
        <w:t>ip</w:t>
      </w:r>
      <w:proofErr w:type="spellEnd"/>
      <w:r w:rsidR="00241461">
        <w:t xml:space="preserve"> address.</w:t>
      </w:r>
    </w:p>
    <w:p w:rsidR="00A12880" w:rsidRDefault="00A12880" w:rsidP="009500FF"/>
    <w:p w:rsidR="009500FF" w:rsidRDefault="009500FF" w:rsidP="009500FF">
      <w:r>
        <w:t>What command-line tool or tools might be used to invest</w:t>
      </w:r>
      <w:r w:rsidR="00A12880">
        <w:t>igate</w:t>
      </w:r>
      <w:r>
        <w:t>?</w:t>
      </w:r>
    </w:p>
    <w:p w:rsidR="004A1872" w:rsidRPr="004A1872" w:rsidRDefault="00FF4A1E" w:rsidP="004A1872">
      <w:pPr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 xml:space="preserve">The tools that might be used to investigate would be the ping tool and the </w:t>
      </w:r>
      <w:proofErr w:type="spellStart"/>
      <w:r>
        <w:rPr>
          <w:color w:val="1F497D" w:themeColor="text2"/>
          <w:u w:val="single"/>
        </w:rPr>
        <w:t>nslookup</w:t>
      </w:r>
      <w:proofErr w:type="spellEnd"/>
      <w:r>
        <w:rPr>
          <w:color w:val="1F497D" w:themeColor="text2"/>
          <w:u w:val="single"/>
        </w:rPr>
        <w:t xml:space="preserve"> tool.</w:t>
      </w:r>
      <w:r w:rsidR="00B43262">
        <w:rPr>
          <w:color w:val="1F497D" w:themeColor="text2"/>
          <w:u w:val="single"/>
        </w:rPr>
        <w:t xml:space="preserve"> And you may also use </w:t>
      </w:r>
      <w:proofErr w:type="spellStart"/>
      <w:r w:rsidR="00004717">
        <w:rPr>
          <w:color w:val="1F497D" w:themeColor="text2"/>
          <w:u w:val="single"/>
        </w:rPr>
        <w:t>ipconfig</w:t>
      </w:r>
      <w:proofErr w:type="spellEnd"/>
      <w:r w:rsidR="00004717">
        <w:rPr>
          <w:color w:val="1F497D" w:themeColor="text2"/>
          <w:u w:val="single"/>
        </w:rPr>
        <w:t xml:space="preserve"> /</w:t>
      </w:r>
      <w:proofErr w:type="spellStart"/>
      <w:r w:rsidR="00B43262">
        <w:rPr>
          <w:color w:val="1F497D" w:themeColor="text2"/>
          <w:u w:val="single"/>
        </w:rPr>
        <w:t>displaydns</w:t>
      </w:r>
      <w:proofErr w:type="spellEnd"/>
      <w:r w:rsidR="00B43262">
        <w:rPr>
          <w:color w:val="1F497D" w:themeColor="text2"/>
          <w:u w:val="single"/>
        </w:rPr>
        <w:t xml:space="preserve"> as well to see </w:t>
      </w:r>
      <w:r w:rsidR="00D45C0D">
        <w:rPr>
          <w:color w:val="1F497D" w:themeColor="text2"/>
          <w:u w:val="single"/>
        </w:rPr>
        <w:t>the information displayed ther</w:t>
      </w:r>
      <w:r w:rsidR="002937FF">
        <w:rPr>
          <w:color w:val="1F497D" w:themeColor="text2"/>
          <w:u w:val="single"/>
        </w:rPr>
        <w:t xml:space="preserve">e for </w:t>
      </w:r>
      <w:proofErr w:type="spellStart"/>
      <w:r w:rsidR="002937FF">
        <w:rPr>
          <w:color w:val="1F497D" w:themeColor="text2"/>
          <w:u w:val="single"/>
        </w:rPr>
        <w:t>dns</w:t>
      </w:r>
      <w:proofErr w:type="spellEnd"/>
      <w:r w:rsidR="002937FF">
        <w:rPr>
          <w:color w:val="1F497D" w:themeColor="text2"/>
          <w:u w:val="single"/>
        </w:rPr>
        <w:t xml:space="preserve"> servers.</w:t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</w:p>
    <w:p w:rsidR="00DA2C7E" w:rsidRPr="008523A7" w:rsidRDefault="00E4207E" w:rsidP="00DA2C7E">
      <w:pPr>
        <w:rPr>
          <w:color w:val="1F497D" w:themeColor="text2"/>
          <w:u w:val="single"/>
        </w:rPr>
      </w:pPr>
      <w:r>
        <w:rPr>
          <w:b/>
        </w:rPr>
        <w:t xml:space="preserve">c) </w:t>
      </w:r>
      <w:r w:rsidR="004A1872">
        <w:t>What would be the result of a DHCP server becoming unavailable? What command line tools could you use to diagnose this problem? What configuration changes to your PC might be required?</w:t>
      </w:r>
    </w:p>
    <w:p w:rsidR="00DA2C7E" w:rsidRDefault="00DA2C7E"/>
    <w:p w:rsidR="00D45C0D" w:rsidRDefault="00D45C0D" w:rsidP="004A1872">
      <w:pPr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 xml:space="preserve">The result of a DHCP server becoming unavailable would be that anything that requests, renews or obtains an </w:t>
      </w:r>
      <w:proofErr w:type="spellStart"/>
      <w:r>
        <w:rPr>
          <w:color w:val="1F497D" w:themeColor="text2"/>
          <w:u w:val="single"/>
        </w:rPr>
        <w:t>ip</w:t>
      </w:r>
      <w:proofErr w:type="spellEnd"/>
      <w:r>
        <w:rPr>
          <w:color w:val="1F497D" w:themeColor="text2"/>
          <w:u w:val="single"/>
        </w:rPr>
        <w:t xml:space="preserve"> address</w:t>
      </w:r>
      <w:r w:rsidR="002F1E0B">
        <w:rPr>
          <w:color w:val="1F497D" w:themeColor="text2"/>
          <w:u w:val="single"/>
        </w:rPr>
        <w:t xml:space="preserve"> or </w:t>
      </w:r>
      <w:proofErr w:type="spellStart"/>
      <w:r w:rsidR="002F1E0B">
        <w:rPr>
          <w:color w:val="1F497D" w:themeColor="text2"/>
          <w:u w:val="single"/>
        </w:rPr>
        <w:t>dns</w:t>
      </w:r>
      <w:proofErr w:type="spellEnd"/>
      <w:r w:rsidR="002F1E0B">
        <w:rPr>
          <w:color w:val="1F497D" w:themeColor="text2"/>
          <w:u w:val="single"/>
        </w:rPr>
        <w:t xml:space="preserve"> server address</w:t>
      </w:r>
      <w:r>
        <w:rPr>
          <w:color w:val="1F497D" w:themeColor="text2"/>
          <w:u w:val="single"/>
        </w:rPr>
        <w:t xml:space="preserve"> from that server would be unable to do so during that downtime which result in a loss </w:t>
      </w:r>
      <w:r w:rsidR="002F1E0B">
        <w:rPr>
          <w:color w:val="1F497D" w:themeColor="text2"/>
          <w:u w:val="single"/>
        </w:rPr>
        <w:t>of connectivity to the internet or unable to view websites by entering their website address.</w:t>
      </w:r>
    </w:p>
    <w:p w:rsidR="008523A7" w:rsidRDefault="008523A7" w:rsidP="004A1872">
      <w:pPr>
        <w:rPr>
          <w:color w:val="1F497D" w:themeColor="text2"/>
          <w:u w:val="single"/>
        </w:rPr>
      </w:pPr>
    </w:p>
    <w:p w:rsidR="008523A7" w:rsidRDefault="002F1E0B" w:rsidP="004A1872">
      <w:pPr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 xml:space="preserve">The command line tools you could use to diagnose this problem are </w:t>
      </w:r>
      <w:proofErr w:type="spellStart"/>
      <w:r>
        <w:rPr>
          <w:color w:val="1F497D" w:themeColor="text2"/>
          <w:u w:val="single"/>
        </w:rPr>
        <w:t>ipconfig</w:t>
      </w:r>
      <w:proofErr w:type="spellEnd"/>
      <w:r>
        <w:rPr>
          <w:color w:val="1F497D" w:themeColor="text2"/>
          <w:u w:val="single"/>
        </w:rPr>
        <w:t>/all</w:t>
      </w:r>
      <w:r w:rsidR="00004717">
        <w:rPr>
          <w:color w:val="1F497D" w:themeColor="text2"/>
          <w:u w:val="single"/>
        </w:rPr>
        <w:t xml:space="preserve"> and </w:t>
      </w:r>
      <w:proofErr w:type="spellStart"/>
      <w:r w:rsidR="00004717">
        <w:rPr>
          <w:color w:val="1F497D" w:themeColor="text2"/>
          <w:u w:val="single"/>
        </w:rPr>
        <w:t>ipconfig</w:t>
      </w:r>
      <w:proofErr w:type="spellEnd"/>
      <w:r w:rsidR="00004717">
        <w:rPr>
          <w:color w:val="1F497D" w:themeColor="text2"/>
          <w:u w:val="single"/>
        </w:rPr>
        <w:t xml:space="preserve"> /</w:t>
      </w:r>
      <w:proofErr w:type="spellStart"/>
      <w:r w:rsidR="00004717">
        <w:rPr>
          <w:color w:val="1F497D" w:themeColor="text2"/>
          <w:u w:val="single"/>
        </w:rPr>
        <w:t>displaydns</w:t>
      </w:r>
      <w:proofErr w:type="spellEnd"/>
      <w:r w:rsidR="008523A7">
        <w:rPr>
          <w:color w:val="1F497D" w:themeColor="text2"/>
          <w:u w:val="single"/>
        </w:rPr>
        <w:t xml:space="preserve"> to see whether or not there are </w:t>
      </w:r>
      <w:proofErr w:type="spellStart"/>
      <w:r w:rsidR="008523A7">
        <w:rPr>
          <w:color w:val="1F497D" w:themeColor="text2"/>
          <w:u w:val="single"/>
        </w:rPr>
        <w:t>dns</w:t>
      </w:r>
      <w:proofErr w:type="spellEnd"/>
      <w:r w:rsidR="008523A7">
        <w:rPr>
          <w:color w:val="1F497D" w:themeColor="text2"/>
          <w:u w:val="single"/>
        </w:rPr>
        <w:t xml:space="preserve"> servers reachable.</w:t>
      </w:r>
    </w:p>
    <w:p w:rsidR="008523A7" w:rsidRDefault="004A1872" w:rsidP="004A1872">
      <w:pPr>
        <w:rPr>
          <w:color w:val="1F497D" w:themeColor="text2"/>
          <w:u w:val="single"/>
        </w:rPr>
      </w:pP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="008523A7">
        <w:rPr>
          <w:color w:val="1F497D" w:themeColor="text2"/>
          <w:u w:val="single"/>
        </w:rPr>
        <w:tab/>
      </w:r>
      <w:r w:rsidR="008523A7">
        <w:rPr>
          <w:color w:val="1F497D" w:themeColor="text2"/>
          <w:u w:val="single"/>
        </w:rPr>
        <w:tab/>
      </w:r>
    </w:p>
    <w:p w:rsidR="004A1872" w:rsidRPr="004A1872" w:rsidRDefault="008523A7" w:rsidP="004A1872">
      <w:pPr>
        <w:rPr>
          <w:color w:val="1F497D" w:themeColor="text2"/>
          <w:u w:val="single"/>
        </w:rPr>
      </w:pPr>
      <w:r>
        <w:rPr>
          <w:color w:val="1F497D" w:themeColor="text2"/>
          <w:u w:val="single"/>
        </w:rPr>
        <w:t xml:space="preserve">The configuration changes </w:t>
      </w:r>
      <w:r w:rsidR="002B7DC5">
        <w:rPr>
          <w:color w:val="1F497D" w:themeColor="text2"/>
          <w:u w:val="single"/>
        </w:rPr>
        <w:t>to a</w:t>
      </w:r>
      <w:r>
        <w:rPr>
          <w:color w:val="1F497D" w:themeColor="text2"/>
          <w:u w:val="single"/>
        </w:rPr>
        <w:t xml:space="preserve"> PC that may be required are to re</w:t>
      </w:r>
      <w:r w:rsidR="00F60F97">
        <w:rPr>
          <w:color w:val="1F497D" w:themeColor="text2"/>
          <w:u w:val="single"/>
        </w:rPr>
        <w:t xml:space="preserve">lease its current </w:t>
      </w:r>
      <w:proofErr w:type="spellStart"/>
      <w:r w:rsidR="00F60F97">
        <w:rPr>
          <w:color w:val="1F497D" w:themeColor="text2"/>
          <w:u w:val="single"/>
        </w:rPr>
        <w:t>ip</w:t>
      </w:r>
      <w:proofErr w:type="spellEnd"/>
      <w:r w:rsidR="00F60F97">
        <w:rPr>
          <w:color w:val="1F497D" w:themeColor="text2"/>
          <w:u w:val="single"/>
        </w:rPr>
        <w:t xml:space="preserve"> address and/or</w:t>
      </w:r>
      <w:r>
        <w:rPr>
          <w:color w:val="1F497D" w:themeColor="text2"/>
          <w:u w:val="single"/>
        </w:rPr>
        <w:t xml:space="preserve"> renew the </w:t>
      </w:r>
      <w:proofErr w:type="spellStart"/>
      <w:r>
        <w:rPr>
          <w:color w:val="1F497D" w:themeColor="text2"/>
          <w:u w:val="single"/>
        </w:rPr>
        <w:t>ip</w:t>
      </w:r>
      <w:proofErr w:type="spellEnd"/>
      <w:r>
        <w:rPr>
          <w:color w:val="1F497D" w:themeColor="text2"/>
          <w:u w:val="single"/>
        </w:rPr>
        <w:t xml:space="preserve"> address that is currently being used</w:t>
      </w:r>
      <w:r w:rsidR="00F60F97">
        <w:rPr>
          <w:color w:val="1F497D" w:themeColor="text2"/>
          <w:u w:val="single"/>
        </w:rPr>
        <w:t xml:space="preserve">. </w:t>
      </w:r>
      <w:r w:rsidR="00151263">
        <w:rPr>
          <w:color w:val="1F497D" w:themeColor="text2"/>
          <w:u w:val="single"/>
        </w:rPr>
        <w:t>A</w:t>
      </w:r>
      <w:r>
        <w:rPr>
          <w:color w:val="1F497D" w:themeColor="text2"/>
          <w:u w:val="single"/>
        </w:rPr>
        <w:t xml:space="preserve">lso </w:t>
      </w:r>
      <w:r w:rsidR="00151263">
        <w:rPr>
          <w:color w:val="1F497D" w:themeColor="text2"/>
          <w:u w:val="single"/>
        </w:rPr>
        <w:t xml:space="preserve">you </w:t>
      </w:r>
      <w:r>
        <w:rPr>
          <w:color w:val="1F497D" w:themeColor="text2"/>
          <w:u w:val="single"/>
        </w:rPr>
        <w:t xml:space="preserve">could flush the </w:t>
      </w:r>
      <w:proofErr w:type="spellStart"/>
      <w:r>
        <w:rPr>
          <w:color w:val="1F497D" w:themeColor="text2"/>
          <w:u w:val="single"/>
        </w:rPr>
        <w:t>dns</w:t>
      </w:r>
      <w:proofErr w:type="spellEnd"/>
      <w:r>
        <w:rPr>
          <w:color w:val="1F497D" w:themeColor="text2"/>
          <w:u w:val="single"/>
        </w:rPr>
        <w:t xml:space="preserve"> cache so that it flushes and resets w</w:t>
      </w:r>
      <w:r w:rsidR="00151263">
        <w:rPr>
          <w:color w:val="1F497D" w:themeColor="text2"/>
          <w:u w:val="single"/>
        </w:rPr>
        <w:t>hat the cache</w:t>
      </w:r>
      <w:r>
        <w:rPr>
          <w:color w:val="1F497D" w:themeColor="text2"/>
          <w:u w:val="single"/>
        </w:rPr>
        <w:t xml:space="preserve"> </w:t>
      </w:r>
      <w:r w:rsidR="00151263">
        <w:rPr>
          <w:color w:val="1F497D" w:themeColor="text2"/>
          <w:u w:val="single"/>
        </w:rPr>
        <w:t>contains forcing it to retrieve n</w:t>
      </w:r>
      <w:r w:rsidR="002B7DC5">
        <w:rPr>
          <w:color w:val="1F497D" w:themeColor="text2"/>
          <w:u w:val="single"/>
        </w:rPr>
        <w:t xml:space="preserve">ew content from the </w:t>
      </w:r>
      <w:proofErr w:type="spellStart"/>
      <w:r w:rsidR="002B7DC5">
        <w:rPr>
          <w:color w:val="1F497D" w:themeColor="text2"/>
          <w:u w:val="single"/>
        </w:rPr>
        <w:t>dhcp</w:t>
      </w:r>
      <w:proofErr w:type="spellEnd"/>
      <w:r w:rsidR="002B7DC5">
        <w:rPr>
          <w:color w:val="1F497D" w:themeColor="text2"/>
          <w:u w:val="single"/>
        </w:rPr>
        <w:t xml:space="preserve"> server.</w:t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  <w:r w:rsidR="004A1872" w:rsidRPr="004A1872">
        <w:rPr>
          <w:color w:val="1F497D" w:themeColor="text2"/>
          <w:u w:val="single"/>
        </w:rPr>
        <w:tab/>
      </w:r>
    </w:p>
    <w:p w:rsidR="004A1872" w:rsidRPr="004A1872" w:rsidRDefault="004A1872" w:rsidP="004A1872">
      <w:pPr>
        <w:rPr>
          <w:color w:val="1F497D" w:themeColor="text2"/>
          <w:u w:val="single"/>
        </w:rPr>
      </w:pP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</w:p>
    <w:p w:rsidR="004A1872" w:rsidRPr="00531061" w:rsidRDefault="004A1872">
      <w:pPr>
        <w:rPr>
          <w:color w:val="1F497D" w:themeColor="text2"/>
          <w:u w:val="single"/>
        </w:rPr>
      </w:pP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  <w:r w:rsidRPr="004A1872">
        <w:rPr>
          <w:color w:val="1F497D" w:themeColor="text2"/>
          <w:u w:val="single"/>
        </w:rPr>
        <w:tab/>
      </w:r>
    </w:p>
    <w:sectPr w:rsidR="004A1872" w:rsidRPr="00531061" w:rsidSect="00D644D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5B2" w:rsidRDefault="006E05B2" w:rsidP="00DA75F6">
      <w:r>
        <w:separator/>
      </w:r>
    </w:p>
  </w:endnote>
  <w:endnote w:type="continuationSeparator" w:id="0">
    <w:p w:rsidR="006E05B2" w:rsidRDefault="006E05B2" w:rsidP="00DA7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80" w:rsidRDefault="00684242">
    <w:pPr>
      <w:pStyle w:val="Footer"/>
    </w:pPr>
    <w:r>
      <w:rPr>
        <w:rStyle w:val="PageNumber"/>
      </w:rPr>
      <w:fldChar w:fldCharType="begin"/>
    </w:r>
    <w:r w:rsidR="00A1288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7CC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5B2" w:rsidRDefault="006E05B2" w:rsidP="00DA75F6">
      <w:r>
        <w:separator/>
      </w:r>
    </w:p>
  </w:footnote>
  <w:footnote w:type="continuationSeparator" w:id="0">
    <w:p w:rsidR="006E05B2" w:rsidRDefault="006E05B2" w:rsidP="00DA7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80" w:rsidRPr="00DA75F6" w:rsidRDefault="0035130B">
    <w:pPr>
      <w:pStyle w:val="Header"/>
      <w:rPr>
        <w:rFonts w:asciiTheme="majorHAnsi" w:hAnsiTheme="majorHAnsi"/>
        <w:color w:val="646464"/>
        <w:sz w:val="28"/>
      </w:rPr>
    </w:pPr>
    <w:r>
      <w:rPr>
        <w:rFonts w:asciiTheme="majorHAnsi" w:hAnsiTheme="majorHAnsi"/>
        <w:color w:val="646464"/>
        <w:sz w:val="28"/>
      </w:rPr>
      <w:t>Networking I</w:t>
    </w:r>
    <w:r w:rsidR="00A12880" w:rsidRPr="00DA75F6">
      <w:rPr>
        <w:rFonts w:asciiTheme="majorHAnsi" w:hAnsiTheme="majorHAnsi"/>
        <w:color w:val="646464"/>
        <w:sz w:val="28"/>
      </w:rPr>
      <w:tab/>
    </w:r>
    <w:r w:rsidR="00A12880" w:rsidRPr="00DA75F6">
      <w:rPr>
        <w:rFonts w:asciiTheme="majorHAnsi" w:hAnsiTheme="majorHAnsi"/>
        <w:color w:val="646464"/>
        <w:sz w:val="28"/>
      </w:rPr>
      <w:tab/>
      <w:t>AVC</w:t>
    </w:r>
  </w:p>
  <w:p w:rsidR="00A12880" w:rsidRPr="00DA75F6" w:rsidRDefault="0035130B">
    <w:pPr>
      <w:pStyle w:val="Header"/>
      <w:rPr>
        <w:rFonts w:asciiTheme="majorHAnsi" w:hAnsiTheme="majorHAnsi"/>
        <w:color w:val="646464"/>
        <w:sz w:val="28"/>
      </w:rPr>
    </w:pPr>
    <w:r>
      <w:rPr>
        <w:rFonts w:asciiTheme="majorHAnsi" w:hAnsiTheme="majorHAnsi"/>
        <w:color w:val="646464"/>
        <w:sz w:val="28"/>
      </w:rPr>
      <w:t>NETW 11</w:t>
    </w:r>
    <w:r w:rsidR="00A12880" w:rsidRPr="00DA75F6">
      <w:rPr>
        <w:rFonts w:asciiTheme="majorHAnsi" w:hAnsiTheme="majorHAnsi"/>
        <w:color w:val="646464"/>
        <w:sz w:val="28"/>
      </w:rPr>
      <w:t>00</w:t>
    </w:r>
    <w:r w:rsidR="00A12880" w:rsidRPr="00DA75F6">
      <w:rPr>
        <w:rFonts w:asciiTheme="majorHAnsi" w:hAnsiTheme="majorHAnsi"/>
        <w:color w:val="646464"/>
        <w:sz w:val="28"/>
      </w:rPr>
      <w:tab/>
    </w:r>
    <w:r w:rsidR="00A12880" w:rsidRPr="00DA75F6">
      <w:rPr>
        <w:rFonts w:asciiTheme="majorHAnsi" w:hAnsiTheme="majorHAnsi"/>
        <w:color w:val="646464"/>
        <w:sz w:val="28"/>
      </w:rPr>
      <w:tab/>
      <w:t>Greg French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0E81"/>
    <w:multiLevelType w:val="hybridMultilevel"/>
    <w:tmpl w:val="1E1C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10B9A"/>
    <w:multiLevelType w:val="hybridMultilevel"/>
    <w:tmpl w:val="4B8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F649A"/>
    <w:multiLevelType w:val="hybridMultilevel"/>
    <w:tmpl w:val="8D24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75A3D"/>
    <w:multiLevelType w:val="hybridMultilevel"/>
    <w:tmpl w:val="3752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75F6"/>
    <w:rsid w:val="00004717"/>
    <w:rsid w:val="00022745"/>
    <w:rsid w:val="00051C14"/>
    <w:rsid w:val="00087357"/>
    <w:rsid w:val="000D11AB"/>
    <w:rsid w:val="00144250"/>
    <w:rsid w:val="00151263"/>
    <w:rsid w:val="001531F1"/>
    <w:rsid w:val="001F2A9A"/>
    <w:rsid w:val="00241461"/>
    <w:rsid w:val="0026189E"/>
    <w:rsid w:val="002937FF"/>
    <w:rsid w:val="002B7DC5"/>
    <w:rsid w:val="002D731A"/>
    <w:rsid w:val="002F1E0B"/>
    <w:rsid w:val="00323767"/>
    <w:rsid w:val="00332C91"/>
    <w:rsid w:val="003475EF"/>
    <w:rsid w:val="0035130B"/>
    <w:rsid w:val="00377864"/>
    <w:rsid w:val="00391607"/>
    <w:rsid w:val="00391E3E"/>
    <w:rsid w:val="003B430F"/>
    <w:rsid w:val="003E1596"/>
    <w:rsid w:val="003E1A16"/>
    <w:rsid w:val="003E46C2"/>
    <w:rsid w:val="003E6D2A"/>
    <w:rsid w:val="003F5B2D"/>
    <w:rsid w:val="0041750C"/>
    <w:rsid w:val="00442EE7"/>
    <w:rsid w:val="00493CD5"/>
    <w:rsid w:val="004A1872"/>
    <w:rsid w:val="004A2CFD"/>
    <w:rsid w:val="004F7E27"/>
    <w:rsid w:val="0050048A"/>
    <w:rsid w:val="00500D0C"/>
    <w:rsid w:val="00505476"/>
    <w:rsid w:val="00511982"/>
    <w:rsid w:val="00531061"/>
    <w:rsid w:val="0057657C"/>
    <w:rsid w:val="00581333"/>
    <w:rsid w:val="005A2D9E"/>
    <w:rsid w:val="005C04DC"/>
    <w:rsid w:val="005F523D"/>
    <w:rsid w:val="006642B3"/>
    <w:rsid w:val="00664E39"/>
    <w:rsid w:val="00675C5C"/>
    <w:rsid w:val="00684242"/>
    <w:rsid w:val="0069245D"/>
    <w:rsid w:val="006A76FD"/>
    <w:rsid w:val="006D4281"/>
    <w:rsid w:val="006D611E"/>
    <w:rsid w:val="006D7CC6"/>
    <w:rsid w:val="006E05B2"/>
    <w:rsid w:val="006F026A"/>
    <w:rsid w:val="007607CB"/>
    <w:rsid w:val="00782D64"/>
    <w:rsid w:val="007B69B2"/>
    <w:rsid w:val="007B6FAF"/>
    <w:rsid w:val="007F1C1B"/>
    <w:rsid w:val="0081298D"/>
    <w:rsid w:val="00827429"/>
    <w:rsid w:val="0083088C"/>
    <w:rsid w:val="008523A7"/>
    <w:rsid w:val="00871663"/>
    <w:rsid w:val="00894BB2"/>
    <w:rsid w:val="008F0B30"/>
    <w:rsid w:val="0091770D"/>
    <w:rsid w:val="009500FF"/>
    <w:rsid w:val="00972B68"/>
    <w:rsid w:val="009C30A1"/>
    <w:rsid w:val="009C5C77"/>
    <w:rsid w:val="009E2354"/>
    <w:rsid w:val="00A06B30"/>
    <w:rsid w:val="00A12880"/>
    <w:rsid w:val="00A61FA3"/>
    <w:rsid w:val="00A97365"/>
    <w:rsid w:val="00AF643D"/>
    <w:rsid w:val="00B13772"/>
    <w:rsid w:val="00B31095"/>
    <w:rsid w:val="00B43262"/>
    <w:rsid w:val="00B74A8F"/>
    <w:rsid w:val="00BC1641"/>
    <w:rsid w:val="00D16F2B"/>
    <w:rsid w:val="00D3567C"/>
    <w:rsid w:val="00D45C0D"/>
    <w:rsid w:val="00D644D6"/>
    <w:rsid w:val="00D91148"/>
    <w:rsid w:val="00D94A8F"/>
    <w:rsid w:val="00DA06E0"/>
    <w:rsid w:val="00DA2C7E"/>
    <w:rsid w:val="00DA75F6"/>
    <w:rsid w:val="00DB133A"/>
    <w:rsid w:val="00DD4CF9"/>
    <w:rsid w:val="00E4207E"/>
    <w:rsid w:val="00E97481"/>
    <w:rsid w:val="00EE6B55"/>
    <w:rsid w:val="00F269B1"/>
    <w:rsid w:val="00F60F97"/>
    <w:rsid w:val="00F81C35"/>
    <w:rsid w:val="00FA3594"/>
    <w:rsid w:val="00FB6972"/>
    <w:rsid w:val="00FF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CB"/>
  </w:style>
  <w:style w:type="paragraph" w:styleId="Heading1">
    <w:name w:val="heading 1"/>
    <w:basedOn w:val="Normal"/>
    <w:next w:val="Normal"/>
    <w:link w:val="Heading1Char"/>
    <w:uiPriority w:val="9"/>
    <w:qFormat/>
    <w:rsid w:val="00D91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5F6"/>
  </w:style>
  <w:style w:type="paragraph" w:styleId="Footer">
    <w:name w:val="footer"/>
    <w:basedOn w:val="Normal"/>
    <w:link w:val="FooterChar"/>
    <w:uiPriority w:val="99"/>
    <w:unhideWhenUsed/>
    <w:rsid w:val="00DA75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5F6"/>
  </w:style>
  <w:style w:type="character" w:customStyle="1" w:styleId="Heading1Char">
    <w:name w:val="Heading 1 Char"/>
    <w:basedOn w:val="DefaultParagraphFont"/>
    <w:link w:val="Heading1"/>
    <w:uiPriority w:val="9"/>
    <w:rsid w:val="00D911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0D11AB"/>
  </w:style>
  <w:style w:type="paragraph" w:styleId="ListParagraph">
    <w:name w:val="List Paragraph"/>
    <w:basedOn w:val="Normal"/>
    <w:uiPriority w:val="34"/>
    <w:qFormat/>
    <w:rsid w:val="00323767"/>
    <w:pPr>
      <w:ind w:left="720"/>
      <w:contextualSpacing/>
    </w:pPr>
  </w:style>
  <w:style w:type="table" w:styleId="TableGrid">
    <w:name w:val="Table Grid"/>
    <w:basedOn w:val="TableNormal"/>
    <w:uiPriority w:val="59"/>
    <w:rsid w:val="00664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9B2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5F6"/>
  </w:style>
  <w:style w:type="paragraph" w:styleId="Footer">
    <w:name w:val="footer"/>
    <w:basedOn w:val="Normal"/>
    <w:link w:val="FooterChar"/>
    <w:uiPriority w:val="99"/>
    <w:unhideWhenUsed/>
    <w:rsid w:val="00DA75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5F6"/>
  </w:style>
  <w:style w:type="character" w:customStyle="1" w:styleId="Heading1Char">
    <w:name w:val="Heading 1 Char"/>
    <w:basedOn w:val="DefaultParagraphFont"/>
    <w:link w:val="Heading1"/>
    <w:uiPriority w:val="9"/>
    <w:rsid w:val="00D911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0D11AB"/>
  </w:style>
  <w:style w:type="paragraph" w:styleId="ListParagraph">
    <w:name w:val="List Paragraph"/>
    <w:basedOn w:val="Normal"/>
    <w:uiPriority w:val="34"/>
    <w:qFormat/>
    <w:rsid w:val="00323767"/>
    <w:pPr>
      <w:ind w:left="720"/>
      <w:contextualSpacing/>
    </w:pPr>
  </w:style>
  <w:style w:type="table" w:styleId="TableGrid">
    <w:name w:val="Table Grid"/>
    <w:basedOn w:val="TableNormal"/>
    <w:uiPriority w:val="59"/>
    <w:rsid w:val="00664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9B2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15491-C663-4EDB-8185-A0B3A20D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Mike Dean</cp:lastModifiedBy>
  <cp:revision>45</cp:revision>
  <cp:lastPrinted>2011-06-08T13:44:00Z</cp:lastPrinted>
  <dcterms:created xsi:type="dcterms:W3CDTF">2011-09-20T22:09:00Z</dcterms:created>
  <dcterms:modified xsi:type="dcterms:W3CDTF">2013-09-18T23:20:00Z</dcterms:modified>
</cp:coreProperties>
</file>