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03CD7" w14:textId="5FE15D3E" w:rsidR="009C6016" w:rsidRPr="0049583D" w:rsidRDefault="00F63E38" w:rsidP="0049583D">
      <w:pPr>
        <w:spacing w:line="360" w:lineRule="auto"/>
        <w:ind w:firstLine="720"/>
        <w:jc w:val="center"/>
        <w:rPr>
          <w:b/>
          <w:bCs/>
          <w:sz w:val="36"/>
          <w:szCs w:val="36"/>
        </w:rPr>
      </w:pPr>
      <w:r w:rsidRPr="0049583D">
        <w:rPr>
          <w:rFonts w:hint="eastAsia"/>
          <w:b/>
          <w:bCs/>
          <w:sz w:val="36"/>
          <w:szCs w:val="36"/>
        </w:rPr>
        <w:t>前端项目模版</w:t>
      </w:r>
    </w:p>
    <w:p w14:paraId="5DADBD2D" w14:textId="08922D0E" w:rsidR="00F63E38" w:rsidRDefault="0049583D" w:rsidP="0049583D">
      <w:pPr>
        <w:spacing w:line="360" w:lineRule="auto"/>
      </w:pPr>
      <w:r>
        <w:rPr>
          <w:rFonts w:hint="eastAsia"/>
        </w:rPr>
        <w:t>由于公司项目在逐渐增加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项目的管理成本会随着项目的增加而逐渐上升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前端项目的模块化不单单可以大幅度的降低项目的管理成本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同时对于项目的维护也有着不可忽视的优点</w:t>
      </w:r>
      <w:r>
        <w:rPr>
          <w:rFonts w:hint="eastAsia"/>
        </w:rPr>
        <w:t>.</w:t>
      </w:r>
    </w:p>
    <w:p w14:paraId="30FDD2E6" w14:textId="0D0762A6" w:rsidR="0049583D" w:rsidRPr="006F5E83" w:rsidRDefault="00A27DB0" w:rsidP="0049583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6F5E83">
        <w:rPr>
          <w:rFonts w:hint="eastAsia"/>
          <w:b/>
          <w:bCs/>
        </w:rPr>
        <w:t>目的</w:t>
      </w:r>
    </w:p>
    <w:p w14:paraId="662A1C22" w14:textId="6F60363F" w:rsidR="0049583D" w:rsidRDefault="0049583D" w:rsidP="0049583D">
      <w:pPr>
        <w:pStyle w:val="ListParagraph"/>
        <w:spacing w:line="360" w:lineRule="auto"/>
      </w:pPr>
      <w:r>
        <w:rPr>
          <w:rFonts w:hint="eastAsia"/>
        </w:rPr>
        <w:t>构建前端项目模版的最终目的是通过</w:t>
      </w:r>
      <w:proofErr w:type="spellStart"/>
      <w:r>
        <w:t>Github</w:t>
      </w:r>
      <w:proofErr w:type="spellEnd"/>
      <w:r>
        <w:rPr>
          <w:rFonts w:hint="eastAsia"/>
        </w:rPr>
        <w:t>仓库搭建针对于当前所有项目通用的项目模版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并且将前端包括登录模块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重定向模块</w:t>
      </w:r>
      <w:r>
        <w:rPr>
          <w:rFonts w:hint="eastAsia"/>
        </w:rPr>
        <w:t>,</w:t>
      </w:r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模块等一系列模块进行统一模块化</w:t>
      </w:r>
      <w:r w:rsidR="00A27DB0">
        <w:t>.</w:t>
      </w:r>
    </w:p>
    <w:p w14:paraId="590DF4B7" w14:textId="0771E4A1" w:rsidR="00A27DB0" w:rsidRDefault="00A27DB0" w:rsidP="0049583D">
      <w:pPr>
        <w:pStyle w:val="ListParagraph"/>
        <w:spacing w:line="360" w:lineRule="auto"/>
      </w:pPr>
    </w:p>
    <w:p w14:paraId="375CA74A" w14:textId="3D7CE806" w:rsidR="00A27DB0" w:rsidRPr="006F5E83" w:rsidRDefault="00A27DB0" w:rsidP="00A27DB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6F5E83">
        <w:rPr>
          <w:rFonts w:hint="eastAsia"/>
          <w:b/>
          <w:bCs/>
        </w:rPr>
        <w:t>执行人与时间预估</w:t>
      </w:r>
    </w:p>
    <w:p w14:paraId="7BDDF057" w14:textId="570E7E5E" w:rsidR="00A27DB0" w:rsidRDefault="00A27DB0" w:rsidP="00A27DB0">
      <w:pPr>
        <w:pStyle w:val="ListParagraph"/>
        <w:spacing w:line="360" w:lineRule="auto"/>
        <w:rPr>
          <w:rFonts w:hint="eastAsia"/>
        </w:rPr>
      </w:pPr>
      <w:r>
        <w:rPr>
          <w:rFonts w:hint="eastAsia"/>
        </w:rPr>
        <w:t>本次任务的复杂度不高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但是对于项目的架构必须有深刻的了解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故由何雪杰接手本次任务</w:t>
      </w:r>
      <w:r>
        <w:t xml:space="preserve">, </w:t>
      </w:r>
      <w:r>
        <w:rPr>
          <w:rFonts w:hint="eastAsia"/>
        </w:rPr>
        <w:t>由于何雪杰当前的</w:t>
      </w:r>
      <w:r>
        <w:rPr>
          <w:rFonts w:hint="eastAsia"/>
        </w:rPr>
        <w:t>p</w:t>
      </w:r>
      <w:r>
        <w:t>lugin</w:t>
      </w:r>
      <w:r>
        <w:rPr>
          <w:rFonts w:hint="eastAsia"/>
        </w:rPr>
        <w:t>项目任务排期已经超过一个月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而前端项目模版任务的优先级较低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故该任务的截止日期为</w:t>
      </w:r>
      <w:r>
        <w:rPr>
          <w:rFonts w:hint="eastAsia"/>
        </w:rPr>
        <w:t>:</w:t>
      </w:r>
      <w:r>
        <w:t xml:space="preserve"> 31/10/2022.</w:t>
      </w:r>
    </w:p>
    <w:p w14:paraId="2FE02ED6" w14:textId="06F7CE26" w:rsidR="00A27DB0" w:rsidRDefault="00A27DB0" w:rsidP="00A27DB0">
      <w:pPr>
        <w:pStyle w:val="ListParagraph"/>
        <w:spacing w:line="360" w:lineRule="auto"/>
      </w:pPr>
      <w:r>
        <w:rPr>
          <w:rFonts w:hint="eastAsia"/>
        </w:rPr>
        <w:t>执行人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何雪杰</w:t>
      </w:r>
    </w:p>
    <w:p w14:paraId="6BAC3D3A" w14:textId="50F75862" w:rsidR="00A27DB0" w:rsidRDefault="00A27DB0" w:rsidP="00A27DB0">
      <w:pPr>
        <w:pStyle w:val="ListParagraph"/>
        <w:spacing w:line="360" w:lineRule="auto"/>
      </w:pPr>
      <w:r>
        <w:rPr>
          <w:rFonts w:hint="eastAsia"/>
        </w:rPr>
        <w:t>时间预估</w:t>
      </w:r>
      <w:r>
        <w:rPr>
          <w:rFonts w:hint="eastAsia"/>
        </w:rPr>
        <w:t>:</w:t>
      </w:r>
      <w:r>
        <w:t>45</w:t>
      </w:r>
      <w:r>
        <w:rPr>
          <w:rFonts w:hint="eastAsia"/>
        </w:rPr>
        <w:t>个自然日</w:t>
      </w:r>
    </w:p>
    <w:p w14:paraId="3C067980" w14:textId="5F6FEB6E" w:rsidR="00A27DB0" w:rsidRDefault="00A27DB0" w:rsidP="00A27DB0">
      <w:pPr>
        <w:pStyle w:val="ListParagraph"/>
        <w:spacing w:line="360" w:lineRule="auto"/>
      </w:pPr>
    </w:p>
    <w:p w14:paraId="63A7C32F" w14:textId="3126984B" w:rsidR="00A27DB0" w:rsidRPr="006F5E83" w:rsidRDefault="00A27DB0" w:rsidP="00A27DB0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6F5E83">
        <w:rPr>
          <w:rFonts w:hint="eastAsia"/>
          <w:b/>
          <w:bCs/>
        </w:rPr>
        <w:t>前端项目模版搭建的重点</w:t>
      </w:r>
    </w:p>
    <w:p w14:paraId="30AD5096" w14:textId="43241CC3" w:rsidR="00A27DB0" w:rsidRDefault="00A27DB0" w:rsidP="00A27DB0">
      <w:pPr>
        <w:pStyle w:val="ListParagraph"/>
        <w:numPr>
          <w:ilvl w:val="0"/>
          <w:numId w:val="5"/>
        </w:numPr>
        <w:spacing w:line="360" w:lineRule="auto"/>
      </w:pPr>
      <w:r w:rsidRPr="006F5E83">
        <w:rPr>
          <w:rFonts w:hint="eastAsia"/>
          <w:b/>
          <w:bCs/>
        </w:rPr>
        <w:t>项目登录系统</w:t>
      </w:r>
      <w:r w:rsidR="006F5E83" w:rsidRPr="006F5E83">
        <w:rPr>
          <w:rFonts w:hint="eastAsia"/>
          <w:b/>
          <w:bCs/>
        </w:rPr>
        <w:t>模版</w:t>
      </w:r>
      <w:r w:rsidRPr="006F5E83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由于前端项目存在两种模式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第一种为全项目受保护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第二种为项目存在游客模式</w:t>
      </w:r>
      <w:r>
        <w:rPr>
          <w:rFonts w:hint="eastAsia"/>
        </w:rPr>
        <w:t>,</w:t>
      </w:r>
      <w:r w:rsidR="006F5E83">
        <w:t xml:space="preserve"> </w:t>
      </w:r>
      <w:r w:rsidR="006F5E83">
        <w:rPr>
          <w:rFonts w:hint="eastAsia"/>
        </w:rPr>
        <w:t>所以由于登录模块的差异</w:t>
      </w:r>
      <w:r w:rsidR="006F5E83">
        <w:rPr>
          <w:rFonts w:hint="eastAsia"/>
        </w:rPr>
        <w:t>,</w:t>
      </w:r>
      <w:r w:rsidR="006F5E83">
        <w:t xml:space="preserve"> </w:t>
      </w:r>
      <w:r w:rsidR="006F5E83">
        <w:rPr>
          <w:rFonts w:hint="eastAsia"/>
        </w:rPr>
        <w:t>可能需要登录模块的开发人员</w:t>
      </w:r>
      <w:r w:rsidR="006F5E83">
        <w:rPr>
          <w:rFonts w:hint="eastAsia"/>
        </w:rPr>
        <w:t>(</w:t>
      </w:r>
      <w:r w:rsidR="006F5E83">
        <w:rPr>
          <w:rFonts w:hint="eastAsia"/>
        </w:rPr>
        <w:t>刘存明</w:t>
      </w:r>
      <w:r w:rsidR="006F5E83">
        <w:t>)</w:t>
      </w:r>
      <w:r w:rsidR="006F5E83">
        <w:rPr>
          <w:rFonts w:hint="eastAsia"/>
        </w:rPr>
        <w:t>和存在游客模式的项目的项目负责人</w:t>
      </w:r>
      <w:r w:rsidR="006F5E83">
        <w:rPr>
          <w:rFonts w:hint="eastAsia"/>
        </w:rPr>
        <w:t>(</w:t>
      </w:r>
      <w:r w:rsidR="006F5E83">
        <w:rPr>
          <w:rFonts w:hint="eastAsia"/>
        </w:rPr>
        <w:t>张崇志</w:t>
      </w:r>
      <w:r w:rsidR="006F5E83">
        <w:rPr>
          <w:rFonts w:hint="eastAsia"/>
        </w:rPr>
        <w:t>)</w:t>
      </w:r>
      <w:r w:rsidR="006F5E83">
        <w:rPr>
          <w:rFonts w:hint="eastAsia"/>
        </w:rPr>
        <w:t>协助进行这部分模版的开发</w:t>
      </w:r>
      <w:r w:rsidR="006F5E83">
        <w:rPr>
          <w:rFonts w:hint="eastAsia"/>
        </w:rPr>
        <w:t>.</w:t>
      </w:r>
    </w:p>
    <w:p w14:paraId="569905D6" w14:textId="220A23C0" w:rsidR="006F5E83" w:rsidRDefault="006F5E83" w:rsidP="006F5E83">
      <w:pPr>
        <w:pStyle w:val="ListParagraph"/>
        <w:numPr>
          <w:ilvl w:val="0"/>
          <w:numId w:val="5"/>
        </w:numPr>
        <w:spacing w:line="360" w:lineRule="auto"/>
        <w:rPr>
          <w:rFonts w:hint="eastAsia"/>
        </w:rPr>
      </w:pPr>
      <w:r w:rsidRPr="006F5E83">
        <w:rPr>
          <w:rFonts w:hint="eastAsia"/>
          <w:b/>
          <w:bCs/>
        </w:rPr>
        <w:t>项目路由结构模版</w:t>
      </w:r>
      <w:r w:rsidRPr="006F5E83">
        <w:rPr>
          <w:rFonts w:hint="eastAsia"/>
          <w:b/>
          <w:bCs/>
        </w:rPr>
        <w:t>:</w:t>
      </w:r>
      <w:r w:rsidRPr="006F5E83">
        <w:rPr>
          <w:b/>
          <w:bCs/>
        </w:rPr>
        <w:t xml:space="preserve"> </w:t>
      </w:r>
      <w:r>
        <w:rPr>
          <w:rFonts w:hint="eastAsia"/>
        </w:rPr>
        <w:t>项目的路由结构需要严格的进行模版化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确保所有项目采用同一种路由的书写方式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从而方便后期维护和后端</w:t>
      </w:r>
      <w:proofErr w:type="spellStart"/>
      <w:r>
        <w:rPr>
          <w:rFonts w:hint="eastAsia"/>
        </w:rPr>
        <w:t>o</w:t>
      </w:r>
      <w:r>
        <w:t>idc</w:t>
      </w:r>
      <w:proofErr w:type="spellEnd"/>
      <w:r>
        <w:rPr>
          <w:rFonts w:hint="eastAsia"/>
        </w:rPr>
        <w:t>登录跳转的维护</w:t>
      </w:r>
      <w:r>
        <w:rPr>
          <w:rFonts w:hint="eastAsia"/>
        </w:rPr>
        <w:t>.</w:t>
      </w:r>
    </w:p>
    <w:p w14:paraId="441B4E6A" w14:textId="7A0A2E6D" w:rsidR="006F5E83" w:rsidRDefault="006F5E83" w:rsidP="00A27DB0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eastAsia"/>
          <w:b/>
          <w:bCs/>
        </w:rPr>
        <w:t>项目</w:t>
      </w:r>
      <w:r>
        <w:rPr>
          <w:rFonts w:hint="eastAsia"/>
          <w:b/>
          <w:bCs/>
        </w:rPr>
        <w:t>c</w:t>
      </w:r>
      <w:r>
        <w:rPr>
          <w:b/>
          <w:bCs/>
        </w:rPr>
        <w:t>i/cd</w:t>
      </w:r>
      <w:r>
        <w:rPr>
          <w:rFonts w:hint="eastAsia"/>
          <w:b/>
          <w:bCs/>
        </w:rPr>
        <w:t>工具链的非模版化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由于项目</w:t>
      </w:r>
      <w:r>
        <w:rPr>
          <w:rFonts w:hint="eastAsia"/>
        </w:rPr>
        <w:t>c</w:t>
      </w:r>
      <w:r>
        <w:t>i/cd</w:t>
      </w:r>
      <w:r>
        <w:rPr>
          <w:rFonts w:hint="eastAsia"/>
        </w:rPr>
        <w:t>的工具链需要根据运维的参数进行配置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故这部分不进行模版化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将单独进行维护</w:t>
      </w:r>
    </w:p>
    <w:p w14:paraId="73A3F5D8" w14:textId="74D73661" w:rsidR="006F5E83" w:rsidRDefault="006F5E83" w:rsidP="00A27DB0">
      <w:pPr>
        <w:pStyle w:val="ListParagraph"/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  <w:b/>
          <w:bCs/>
        </w:rPr>
        <w:t>项目整体结构的模版化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>
        <w:rPr>
          <w:rFonts w:hint="eastAsia"/>
        </w:rPr>
        <w:t>对项目的整体结构进行模版化</w:t>
      </w:r>
      <w:r>
        <w:t xml:space="preserve">, </w:t>
      </w:r>
      <w:r>
        <w:rPr>
          <w:rFonts w:hint="eastAsia"/>
        </w:rPr>
        <w:t>并删除在初期搭建中不使用的结构</w:t>
      </w:r>
      <w:r>
        <w:rPr>
          <w:rFonts w:hint="eastAsia"/>
        </w:rPr>
        <w:t>,</w:t>
      </w:r>
      <w:r>
        <w:t xml:space="preserve"> </w:t>
      </w:r>
      <w:r w:rsidR="0096250E">
        <w:rPr>
          <w:rFonts w:hint="eastAsia"/>
        </w:rPr>
        <w:t>对项目结构进行升级和整理</w:t>
      </w:r>
      <w:r w:rsidR="0096250E">
        <w:rPr>
          <w:rFonts w:hint="eastAsia"/>
        </w:rPr>
        <w:t>(</w:t>
      </w:r>
      <w:r w:rsidR="0096250E">
        <w:rPr>
          <w:rFonts w:hint="eastAsia"/>
        </w:rPr>
        <w:t>完成项目结构模版后需要整理前端开发文档规范</w:t>
      </w:r>
      <w:r w:rsidR="0096250E">
        <w:t>)</w:t>
      </w:r>
    </w:p>
    <w:sectPr w:rsidR="006F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9A4"/>
    <w:multiLevelType w:val="hybridMultilevel"/>
    <w:tmpl w:val="5F9A33FC"/>
    <w:lvl w:ilvl="0" w:tplc="3AA8A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3B64"/>
    <w:multiLevelType w:val="hybridMultilevel"/>
    <w:tmpl w:val="83387D82"/>
    <w:lvl w:ilvl="0" w:tplc="181EA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11415"/>
    <w:multiLevelType w:val="hybridMultilevel"/>
    <w:tmpl w:val="F6C46D0E"/>
    <w:lvl w:ilvl="0" w:tplc="58C02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48D5"/>
    <w:multiLevelType w:val="hybridMultilevel"/>
    <w:tmpl w:val="99AE4A9A"/>
    <w:lvl w:ilvl="0" w:tplc="66900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0A10C4"/>
    <w:multiLevelType w:val="hybridMultilevel"/>
    <w:tmpl w:val="747C5372"/>
    <w:lvl w:ilvl="0" w:tplc="6E96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4730138">
    <w:abstractNumId w:val="2"/>
  </w:num>
  <w:num w:numId="2" w16cid:durableId="1597129056">
    <w:abstractNumId w:val="4"/>
  </w:num>
  <w:num w:numId="3" w16cid:durableId="327711562">
    <w:abstractNumId w:val="0"/>
  </w:num>
  <w:num w:numId="4" w16cid:durableId="526604420">
    <w:abstractNumId w:val="1"/>
  </w:num>
  <w:num w:numId="5" w16cid:durableId="439300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38"/>
    <w:rsid w:val="001D06FD"/>
    <w:rsid w:val="003805BE"/>
    <w:rsid w:val="0049583D"/>
    <w:rsid w:val="006F5E83"/>
    <w:rsid w:val="0096250E"/>
    <w:rsid w:val="00A27DB0"/>
    <w:rsid w:val="00BC60A4"/>
    <w:rsid w:val="00C7734D"/>
    <w:rsid w:val="00F6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915FF"/>
  <w15:chartTrackingRefBased/>
  <w15:docId w15:val="{0FDD3A60-2DD7-B848-926F-F5E4AA26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1</cp:revision>
  <dcterms:created xsi:type="dcterms:W3CDTF">2022-09-16T01:58:00Z</dcterms:created>
  <dcterms:modified xsi:type="dcterms:W3CDTF">2022-09-16T02:36:00Z</dcterms:modified>
</cp:coreProperties>
</file>