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交易行情API / Trades API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返回系统支持的所有交易对的最高，最低 交易行情和交易</w:t>
      </w:r>
      <w:bookmarkStart w:id="0" w:name="_GoBack"/>
      <w:bookmarkEnd w:id="0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量，每15秒钟更新。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Return the highest, </w:t>
      </w:r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lowest  trade</w:t>
      </w:r>
      <w:proofErr w:type="gram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and the 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vulome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of trade pairs. </w:t>
      </w:r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Refreshed every 15 seconds.</w:t>
      </w:r>
      <w:proofErr w:type="gramEnd"/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所有币种交易API /  All Pairs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5" w:tgtFrame="_blank" w:history="1">
        <w:r w:rsidRPr="00006E4C">
          <w:rPr>
            <w:rFonts w:ascii="微软雅黑" w:eastAsia="微软雅黑" w:hAnsi="微软雅黑" w:cs="宋体" w:hint="eastAsia"/>
            <w:color w:val="008CB7"/>
            <w:kern w:val="0"/>
            <w:sz w:val="24"/>
            <w:szCs w:val="24"/>
          </w:rPr>
          <w:t>http://api.btc38.com/v1/ticker.php?c=all&amp;mk_type=cny</w:t>
        </w:r>
      </w:hyperlink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6" w:tgtFrame="_blank" w:history="1">
        <w:r w:rsidRPr="00006E4C">
          <w:rPr>
            <w:rFonts w:ascii="微软雅黑" w:eastAsia="微软雅黑" w:hAnsi="微软雅黑" w:cs="宋体" w:hint="eastAsia"/>
            <w:color w:val="008CB7"/>
            <w:kern w:val="0"/>
            <w:sz w:val="24"/>
            <w:szCs w:val="24"/>
          </w:rPr>
          <w:t>http://api.btc38.com/v1/ticker.php?c=all&amp;mk_type=btc</w:t>
        </w:r>
      </w:hyperlink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单个币种交易API / Single Pair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7" w:tgtFrame="_blank" w:history="1">
        <w:r w:rsidRPr="00006E4C">
          <w:rPr>
            <w:rFonts w:ascii="微软雅黑" w:eastAsia="微软雅黑" w:hAnsi="微软雅黑" w:cs="宋体" w:hint="eastAsia"/>
            <w:color w:val="008CB7"/>
            <w:kern w:val="0"/>
            <w:sz w:val="24"/>
            <w:szCs w:val="24"/>
          </w:rPr>
          <w:t>http://api.btc38.com/v1/ticker.php?c=btc&amp;mk_type=cny</w:t>
        </w:r>
      </w:hyperlink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8" w:tgtFrame="_blank" w:history="1">
        <w:r w:rsidRPr="00006E4C">
          <w:rPr>
            <w:rFonts w:ascii="微软雅黑" w:eastAsia="微软雅黑" w:hAnsi="微软雅黑" w:cs="宋体" w:hint="eastAsia"/>
            <w:color w:val="008CB7"/>
            <w:kern w:val="0"/>
            <w:sz w:val="24"/>
            <w:szCs w:val="24"/>
          </w:rPr>
          <w:t>http://api.btc38.com/v1/ticker.php?c=ltc&amp;mk_type=cny</w:t>
        </w:r>
      </w:hyperlink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9" w:tgtFrame="_blank" w:history="1">
        <w:r w:rsidRPr="00006E4C">
          <w:rPr>
            <w:rFonts w:ascii="微软雅黑" w:eastAsia="微软雅黑" w:hAnsi="微软雅黑" w:cs="宋体" w:hint="eastAsia"/>
            <w:color w:val="008CB7"/>
            <w:kern w:val="0"/>
            <w:sz w:val="24"/>
            <w:szCs w:val="24"/>
          </w:rPr>
          <w:t>http://api.btc38.com/v1/ticker.php?c=dog&amp;mk_type=cny</w:t>
        </w:r>
      </w:hyperlink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0" w:tgtFrame="_blank" w:history="1">
        <w:r w:rsidRPr="00006E4C">
          <w:rPr>
            <w:rFonts w:ascii="微软雅黑" w:eastAsia="微软雅黑" w:hAnsi="微软雅黑" w:cs="宋体" w:hint="eastAsia"/>
            <w:color w:val="008CB7"/>
            <w:kern w:val="0"/>
            <w:sz w:val="24"/>
            <w:szCs w:val="24"/>
          </w:rPr>
          <w:t>http://api.btc38.com/v1/ticker.php?c=bts&amp;mk_type=btc</w:t>
        </w:r>
      </w:hyperlink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1" w:tgtFrame="_blank" w:history="1">
        <w:r w:rsidRPr="00006E4C">
          <w:rPr>
            <w:rFonts w:ascii="微软雅黑" w:eastAsia="微软雅黑" w:hAnsi="微软雅黑" w:cs="宋体" w:hint="eastAsia"/>
            <w:color w:val="008CB7"/>
            <w:kern w:val="0"/>
            <w:sz w:val="24"/>
            <w:szCs w:val="24"/>
          </w:rPr>
          <w:t>http://api.btc38.com/v1/ticker.php?c=ltc&amp;mk_type=btc</w:t>
        </w:r>
      </w:hyperlink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2" w:tgtFrame="_blank" w:history="1">
        <w:r w:rsidRPr="00006E4C">
          <w:rPr>
            <w:rFonts w:ascii="微软雅黑" w:eastAsia="微软雅黑" w:hAnsi="微软雅黑" w:cs="宋体" w:hint="eastAsia"/>
            <w:color w:val="008CB7"/>
            <w:kern w:val="0"/>
            <w:sz w:val="24"/>
            <w:szCs w:val="24"/>
          </w:rPr>
          <w:t>http://api.btc38.com/v1/ticker.php?c=dog&amp;mk_type=btc</w:t>
        </w:r>
      </w:hyperlink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市场深度API / Depth API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返回当前市场深度（委托挂单），其中 asks 是委卖单, bids 是委买单。返回30条。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Return the trade depth (current orders). Asks for buyer's order and bids for seller's order. 30 </w:t>
      </w:r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items</w:t>
      </w:r>
      <w:proofErr w:type="gram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each.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3" w:tgtFrame="_blank" w:history="1">
        <w:r w:rsidRPr="00006E4C">
          <w:rPr>
            <w:rFonts w:ascii="微软雅黑" w:eastAsia="微软雅黑" w:hAnsi="微软雅黑" w:cs="宋体" w:hint="eastAsia"/>
            <w:color w:val="008CB7"/>
            <w:kern w:val="0"/>
            <w:sz w:val="24"/>
            <w:szCs w:val="24"/>
          </w:rPr>
          <w:t>http://api.btc38.com/v1/depth.php?c=btc&amp;mk_type=cny</w:t>
        </w:r>
      </w:hyperlink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4" w:tgtFrame="_blank" w:history="1">
        <w:r w:rsidRPr="00006E4C">
          <w:rPr>
            <w:rFonts w:ascii="微软雅黑" w:eastAsia="微软雅黑" w:hAnsi="微软雅黑" w:cs="宋体" w:hint="eastAsia"/>
            <w:color w:val="008CB7"/>
            <w:kern w:val="0"/>
            <w:sz w:val="24"/>
            <w:szCs w:val="24"/>
          </w:rPr>
          <w:t>http://api.btc38.com/v1/depth.php?c=ltc&amp;mk_type=cny</w:t>
        </w:r>
      </w:hyperlink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5" w:tgtFrame="_blank" w:history="1">
        <w:r w:rsidRPr="00006E4C">
          <w:rPr>
            <w:rFonts w:ascii="微软雅黑" w:eastAsia="微软雅黑" w:hAnsi="微软雅黑" w:cs="宋体" w:hint="eastAsia"/>
            <w:color w:val="008CB7"/>
            <w:kern w:val="0"/>
            <w:sz w:val="24"/>
            <w:szCs w:val="24"/>
          </w:rPr>
          <w:t>http://api.btc38.com/v1/depth.php?c=dog&amp;mk_type=cny</w:t>
        </w:r>
      </w:hyperlink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6" w:tgtFrame="_blank" w:history="1">
        <w:r w:rsidRPr="00006E4C">
          <w:rPr>
            <w:rFonts w:ascii="微软雅黑" w:eastAsia="微软雅黑" w:hAnsi="微软雅黑" w:cs="宋体" w:hint="eastAsia"/>
            <w:color w:val="008CB7"/>
            <w:kern w:val="0"/>
            <w:sz w:val="24"/>
            <w:szCs w:val="24"/>
          </w:rPr>
          <w:t>http://api.btc38.com/v1/depth.php?c=bts&amp;mk_type=btc</w:t>
        </w:r>
      </w:hyperlink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7" w:tgtFrame="_blank" w:history="1">
        <w:r w:rsidRPr="00006E4C">
          <w:rPr>
            <w:rFonts w:ascii="微软雅黑" w:eastAsia="微软雅黑" w:hAnsi="微软雅黑" w:cs="宋体" w:hint="eastAsia"/>
            <w:color w:val="008CB7"/>
            <w:kern w:val="0"/>
            <w:sz w:val="24"/>
            <w:szCs w:val="24"/>
          </w:rPr>
          <w:t>http://api.btc38.com/v1/depth.php?c=ltc&amp;mk_type=btc</w:t>
        </w:r>
      </w:hyperlink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8" w:tgtFrame="_blank" w:history="1">
        <w:r w:rsidRPr="00006E4C">
          <w:rPr>
            <w:rFonts w:ascii="微软雅黑" w:eastAsia="微软雅黑" w:hAnsi="微软雅黑" w:cs="宋体" w:hint="eastAsia"/>
            <w:color w:val="008CB7"/>
            <w:kern w:val="0"/>
            <w:sz w:val="24"/>
            <w:szCs w:val="24"/>
          </w:rPr>
          <w:t>http://api.btc38.com/v1/depth.php?c=dog&amp;mk_type=btc</w:t>
        </w:r>
      </w:hyperlink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历史成交API / History API</w:t>
      </w: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返回系统支持的历史成交记录，返回最新30条。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Return the trade history. </w:t>
      </w:r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30 items for each call.</w:t>
      </w:r>
      <w:proofErr w:type="gramEnd"/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9" w:tgtFrame="_blank" w:history="1">
        <w:r w:rsidRPr="00006E4C">
          <w:rPr>
            <w:rFonts w:ascii="微软雅黑" w:eastAsia="微软雅黑" w:hAnsi="微软雅黑" w:cs="宋体" w:hint="eastAsia"/>
            <w:color w:val="008CB7"/>
            <w:kern w:val="0"/>
            <w:sz w:val="24"/>
            <w:szCs w:val="24"/>
          </w:rPr>
          <w:t>http://api.btc38.com/v1/trades.php?c=btc&amp;mk_type=cny</w:t>
        </w:r>
      </w:hyperlink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0" w:tgtFrame="_blank" w:history="1">
        <w:r w:rsidRPr="00006E4C">
          <w:rPr>
            <w:rFonts w:ascii="微软雅黑" w:eastAsia="微软雅黑" w:hAnsi="微软雅黑" w:cs="宋体" w:hint="eastAsia"/>
            <w:color w:val="008CB7"/>
            <w:kern w:val="0"/>
            <w:sz w:val="24"/>
            <w:szCs w:val="24"/>
          </w:rPr>
          <w:t>http://api.btc38.com/v1/trades.php?c=ltc&amp;mk_type=cny</w:t>
        </w:r>
      </w:hyperlink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1" w:tgtFrame="_blank" w:history="1">
        <w:r w:rsidRPr="00006E4C">
          <w:rPr>
            <w:rFonts w:ascii="微软雅黑" w:eastAsia="微软雅黑" w:hAnsi="微软雅黑" w:cs="宋体" w:hint="eastAsia"/>
            <w:color w:val="008CB7"/>
            <w:kern w:val="0"/>
            <w:sz w:val="24"/>
            <w:szCs w:val="24"/>
          </w:rPr>
          <w:t>http://api.btc38.com/v1/trades.php?c=dog&amp;mk_type=cny</w:t>
        </w:r>
      </w:hyperlink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2" w:history="1">
        <w:r w:rsidRPr="00006E4C">
          <w:rPr>
            <w:rFonts w:ascii="微软雅黑" w:eastAsia="微软雅黑" w:hAnsi="微软雅黑" w:cs="宋体" w:hint="eastAsia"/>
            <w:color w:val="008CB7"/>
            <w:kern w:val="0"/>
            <w:sz w:val="24"/>
            <w:szCs w:val="24"/>
          </w:rPr>
          <w:t>http://api.btc38.com/v1/trades.php?c=bts&amp;mk_type=btc</w:t>
        </w:r>
      </w:hyperlink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3" w:tgtFrame="_blank" w:history="1">
        <w:r w:rsidRPr="00006E4C">
          <w:rPr>
            <w:rFonts w:ascii="微软雅黑" w:eastAsia="微软雅黑" w:hAnsi="微软雅黑" w:cs="宋体" w:hint="eastAsia"/>
            <w:color w:val="008CB7"/>
            <w:kern w:val="0"/>
            <w:sz w:val="24"/>
            <w:szCs w:val="24"/>
          </w:rPr>
          <w:t>http://api.btc38.com/v1/trades.php?c=ltc&amp;mk_type=btc</w:t>
        </w:r>
      </w:hyperlink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4" w:tgtFrame="_blank" w:history="1">
        <w:r w:rsidRPr="00006E4C">
          <w:rPr>
            <w:rFonts w:ascii="微软雅黑" w:eastAsia="微软雅黑" w:hAnsi="微软雅黑" w:cs="宋体" w:hint="eastAsia"/>
            <w:color w:val="008CB7"/>
            <w:kern w:val="0"/>
            <w:sz w:val="24"/>
            <w:szCs w:val="24"/>
          </w:rPr>
          <w:t>http://api.btc38.com/v1/trades.php?c=dog&amp;mk_type=btc</w:t>
        </w:r>
      </w:hyperlink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返回从[TID](交易数自递增id)往后的最多500条历史成交记录（以比特币对人民币和</w:t>
      </w:r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比特股</w:t>
      </w:r>
      <w:proofErr w:type="gram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对比特币为例）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Return 500 items from the TID (BTC_CNY and BTS_BTC for example).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5" w:tgtFrame="_blank" w:history="1">
        <w:r w:rsidRPr="00006E4C">
          <w:rPr>
            <w:rFonts w:ascii="微软雅黑" w:eastAsia="微软雅黑" w:hAnsi="微软雅黑" w:cs="宋体" w:hint="eastAsia"/>
            <w:color w:val="008CB7"/>
            <w:kern w:val="0"/>
            <w:sz w:val="24"/>
            <w:szCs w:val="24"/>
          </w:rPr>
          <w:t>http://api.btc38.com/v1/trades.php?c=btc&amp;mk_type=cny&amp;tid=100</w:t>
        </w:r>
      </w:hyperlink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6" w:tgtFrame="_blank" w:history="1">
        <w:r w:rsidRPr="00006E4C">
          <w:rPr>
            <w:rFonts w:ascii="微软雅黑" w:eastAsia="微软雅黑" w:hAnsi="微软雅黑" w:cs="宋体" w:hint="eastAsia"/>
            <w:color w:val="008CB7"/>
            <w:kern w:val="0"/>
            <w:sz w:val="24"/>
            <w:szCs w:val="24"/>
          </w:rPr>
          <w:t>http://api.btc38.com/v1/trades.php?c=bts&amp;mk_type=btc&amp;tid=100</w:t>
        </w:r>
      </w:hyperlink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获取账户余额 Get Account Balance</w:t>
      </w: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7" w:tgtFrame="_blank" w:history="1">
        <w:r w:rsidRPr="00006E4C">
          <w:rPr>
            <w:rFonts w:ascii="微软雅黑" w:eastAsia="微软雅黑" w:hAnsi="微软雅黑" w:cs="宋体" w:hint="eastAsia"/>
            <w:color w:val="008CB7"/>
            <w:kern w:val="0"/>
            <w:sz w:val="24"/>
            <w:szCs w:val="24"/>
          </w:rPr>
          <w:t>http://www.btc38.com/trade/t_api/getMyBalance.php</w:t>
        </w:r>
      </w:hyperlink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调用方式 / Method：POST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传入参数 / Value：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key，时代提供的32位公</w:t>
      </w:r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钥</w:t>
      </w:r>
      <w:proofErr w:type="gram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/ public key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time，挂单时的时间戳，单位为秒 / the timestamp or the order, measured by "second"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md5，使用md5(key_用户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ID_skey_time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)，SKEY为32位密钥，顺序不可颠倒 / the result of md5(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key_userID_skey_time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), SKEY is the secret key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返回：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JSON格式的余额，含所有币种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挂单 Make an Orders</w:t>
      </w: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8" w:tgtFrame="_blank" w:history="1">
        <w:r w:rsidRPr="00006E4C">
          <w:rPr>
            <w:rFonts w:ascii="微软雅黑" w:eastAsia="微软雅黑" w:hAnsi="微软雅黑" w:cs="宋体" w:hint="eastAsia"/>
            <w:color w:val="008CB7"/>
            <w:kern w:val="0"/>
            <w:sz w:val="24"/>
            <w:szCs w:val="24"/>
          </w:rPr>
          <w:t>http://www.btc38.com/trade/t_api/submitOrder.php</w:t>
        </w:r>
      </w:hyperlink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调用方式 / Method：POST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传入参数 / Value：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key，时代提供的32位公</w:t>
      </w:r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钥</w:t>
      </w:r>
      <w:proofErr w:type="gram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/ public key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time，挂单时的时间戳，单位为秒 / the timestamp or the order, measured by "second"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md5，使用md5(key_用户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ID_skey_time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)，SKEY为32位密钥，顺序不可颠倒 / the result of md5(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key_userID_skey_time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), SKEY is the secret key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type，1为买入挂单，2为卖出挂单，不可为空 / the type of the order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mk_type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cny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为人民币定价，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btc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为比特币定价，不可为空 / which market, BTC or CNY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price，价格，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cny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定价最多5位小数，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btc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定价最多8位小数，不同币种有所不同，以网站显示为准 / the price of  the order. </w:t>
      </w:r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decimal</w:t>
      </w:r>
      <w:proofErr w:type="gram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digits varies as per coins, you can get the decimal digits on our website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amount，数量，最多6位小数 / the amount of the order. 6 decimal digits at most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coinname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，币名，比如BTC、DOGE、BTS / the Symbol of the coin. Ex: BTC, DOGE, BTS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返回 / Return：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succ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，挂单成功 / successful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overBalance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，账户余额不足 / 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insuffient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balance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其它返回表示不同的错误，情况太多，暂不罗列，这种错误发生的可能性不大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撤单 Cancel an Order</w:t>
      </w: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9" w:tgtFrame="_blank" w:history="1">
        <w:r w:rsidRPr="00006E4C">
          <w:rPr>
            <w:rFonts w:ascii="微软雅黑" w:eastAsia="微软雅黑" w:hAnsi="微软雅黑" w:cs="宋体" w:hint="eastAsia"/>
            <w:color w:val="008CB7"/>
            <w:kern w:val="0"/>
            <w:sz w:val="24"/>
            <w:szCs w:val="24"/>
          </w:rPr>
          <w:t>http://www.btc38.com/trade/t_api/cancelOrder.php</w:t>
        </w:r>
      </w:hyperlink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调用方式 / Method：POST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传入参数 / Value：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key，时代提供的32位公</w:t>
      </w:r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钥</w:t>
      </w:r>
      <w:proofErr w:type="gram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/ public key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time，挂单时的时间戳，单位为秒 / the timestamp or the order, measured by "second"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md5，使用md5(key_用户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ID_skey_time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)，SKEY为32位密钥，顺序不可颠倒 / the result of md5(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key_userID_skey_time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), SKEY is the secret key</w:t>
      </w: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mk_type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cny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为人民币定价，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btc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为比特币定价，不可为空 / which market, BTC or CNY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order_id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，要撤的单的ID the ID of the order you'd cancel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返回：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succ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，撤单成功 / successful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overtime，该单不存在，或者已成交了 / order expired or traded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006E4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获取当前自己的挂单 Get Open Orders</w:t>
      </w: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hyperlink r:id="rId30" w:tgtFrame="_blank" w:history="1">
        <w:r w:rsidRPr="00006E4C">
          <w:rPr>
            <w:rFonts w:ascii="微软雅黑" w:eastAsia="微软雅黑" w:hAnsi="微软雅黑" w:cs="宋体" w:hint="eastAsia"/>
            <w:color w:val="008CB7"/>
            <w:kern w:val="0"/>
            <w:sz w:val="24"/>
            <w:szCs w:val="24"/>
          </w:rPr>
          <w:t>http://www.btc38.com/trade/t_api/getOrderList.php</w:t>
        </w:r>
      </w:hyperlink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调用方式 / Method：POST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传入参数 / Value：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key，时代提供的32位公</w:t>
      </w:r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钥</w:t>
      </w:r>
      <w:proofErr w:type="gram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/ public key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time，挂单时的时间戳，单位为秒 / the timestamp or the order, measured by "second"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md5，使用md5(key_用户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ID_skey_time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)，SKEY为32位密钥，顺序不可颠倒 / the result of md5(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key_userID_skey_time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), SKEY is the secret key</w:t>
      </w: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mk_type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cny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为人民币定价，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btc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为比特币定价，不可为空 / which market, BTC or CNY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coinname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，币名，比如BTC、LTC，不填则返回全部币种的挂单 / the coin's name. </w:t>
      </w:r>
      <w:proofErr w:type="spellStart"/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Eg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.</w:t>
      </w:r>
      <w:proofErr w:type="gram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BTC、LTC. For default it will return order of all coins.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返回：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如果挂单为空，返回 [] / If there is no 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ordre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 it will return []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如果挂单不为空，则返回比如 / if there is any order：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[{"order_id":"123", "order_type":"1", "order_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coinname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":"BTC", "order_amount":"23.232323", "order_price":"0.2929"}, {"order_id":"123", "order_type":"1", "order_coinname":"LTC","order_amount":"23.232323", "order_price":"0.2929"}]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行情API无须授权即可使用，交易API需要公</w:t>
      </w:r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钥</w:t>
      </w:r>
      <w:proofErr w:type="gram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和密钥，如果您需要使用自动交易API，请向我们的客服索取自动交易API的公</w:t>
      </w:r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钥</w:t>
      </w:r>
      <w:proofErr w:type="gram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和密钥。</w:t>
      </w: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Public Key and Secret Key are demanded to use the trade API. If you need it, 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pelase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contact our customer service.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由于我们的分布式CDN对非HTTP请求做了限制，因此调用API时，您可能需要人为设置HTTP，以免被防火墙拦截。 调用API有技术方面的故障，请联系加 API 技术QQ 2805792922。</w:t>
      </w:r>
    </w:p>
    <w:p w:rsidR="00006E4C" w:rsidRPr="00006E4C" w:rsidRDefault="00006E4C" w:rsidP="00006E4C">
      <w:pPr>
        <w:widowControl/>
        <w:shd w:val="clear" w:color="auto" w:fill="F9F9F9"/>
        <w:spacing w:after="24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As the CDN has a technical strategy that 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limtes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non-</w:t>
      </w:r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HTTP  calling</w:t>
      </w:r>
      <w:proofErr w:type="gram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, you may need to 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config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the header the HTTP request, so as to avoid the </w:t>
      </w: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request being filtered. For technical help, please contact 2805792922(a</w:t>
      </w:r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)qq.com</w:t>
      </w:r>
      <w:proofErr w:type="gram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.</w:t>
      </w: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006E4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 附件：调用范例 / Demo (PHP)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$date = new </w:t>
      </w:r>
      <w:proofErr w:type="spellStart"/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DateTime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proofErr w:type="gram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);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$stamp = $date-&gt;</w:t>
      </w:r>
      <w:proofErr w:type="spellStart"/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getTimestamp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proofErr w:type="gram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);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mdt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= "这里写公</w:t>
      </w:r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钥</w:t>
      </w:r>
      <w:proofErr w:type="gram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_这里</w:t>
      </w:r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写用户</w:t>
      </w:r>
      <w:proofErr w:type="gram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ID_这里写私</w:t>
      </w:r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钥</w:t>
      </w:r>
      <w:proofErr w:type="gram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_" . $stamp;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mdt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= </w:t>
      </w:r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md5(</w:t>
      </w:r>
      <w:proofErr w:type="gram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mdt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);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$data = array("key" =&gt; "这里写公</w:t>
      </w:r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钥</w:t>
      </w:r>
      <w:proofErr w:type="gram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", "time" =&gt; $stamp, "md5" =&gt; $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mdt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 "type" =&gt; 1, "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mk_type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" =&gt; "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cny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",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"price" =&gt; "0.0001", "amount" =&gt; "100", "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coinname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" =&gt; "XRP");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//$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data_string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= 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json_</w:t>
      </w:r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encode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proofErr w:type="gram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$data);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= 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curl_init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();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curl_setopt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 $</w:t>
      </w:r>
      <w:proofErr w:type="spellStart"/>
      <w:proofErr w:type="gram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 CURLOPT_URL, 'http://www.btc38.com/trade/t_api/submitOrder.php' );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curl_setopt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 $</w:t>
      </w:r>
      <w:proofErr w:type="spellStart"/>
      <w:proofErr w:type="gram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 CURLOPT_POST, 1 );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curl_</w:t>
      </w:r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setopt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proofErr w:type="gram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 CURLOPT_POSTFIELDS, $data);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curl_</w:t>
      </w:r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setopt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proofErr w:type="gram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 CURLOPT_RETURNTRANSFER, 1);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curl_</w:t>
      </w:r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setopt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proofErr w:type="gram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 CURLOPT_HEADER, 0);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curl_</w:t>
      </w:r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setopt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proofErr w:type="gram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, CURLOPT_USERAGENT, 'Mozilla/4.0 (compatible; btc38 PHP bot; ' . 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php_uname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('a') . '; PHP/</w:t>
      </w:r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' .</w:t>
      </w:r>
      <w:proofErr w:type="gram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phpversion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proofErr w:type="gram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 . ')');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$result = 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curl_</w:t>
      </w:r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exec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proofErr w:type="gram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</w:t>
      </w: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);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print_</w:t>
      </w:r>
      <w:proofErr w:type="gramStart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</w:t>
      </w:r>
      <w:proofErr w:type="spell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proofErr w:type="gramEnd"/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$result);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?&gt;</w:t>
      </w:r>
    </w:p>
    <w:p w:rsidR="00006E4C" w:rsidRPr="00006E4C" w:rsidRDefault="00006E4C" w:rsidP="00006E4C">
      <w:pPr>
        <w:widowControl/>
        <w:shd w:val="clear" w:color="auto" w:fill="F9F9F9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06E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7F5C1C" w:rsidRDefault="007F5C1C"/>
    <w:sectPr w:rsidR="007F5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325"/>
    <w:rsid w:val="00006E4C"/>
    <w:rsid w:val="007F5C1C"/>
    <w:rsid w:val="0080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06E4C"/>
    <w:rPr>
      <w:b/>
      <w:bCs/>
    </w:rPr>
  </w:style>
  <w:style w:type="character" w:styleId="a4">
    <w:name w:val="Hyperlink"/>
    <w:basedOn w:val="a0"/>
    <w:uiPriority w:val="99"/>
    <w:semiHidden/>
    <w:unhideWhenUsed/>
    <w:rsid w:val="00006E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06E4C"/>
    <w:rPr>
      <w:b/>
      <w:bCs/>
    </w:rPr>
  </w:style>
  <w:style w:type="character" w:styleId="a4">
    <w:name w:val="Hyperlink"/>
    <w:basedOn w:val="a0"/>
    <w:uiPriority w:val="99"/>
    <w:semiHidden/>
    <w:unhideWhenUsed/>
    <w:rsid w:val="00006E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8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3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6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5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34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8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9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4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1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3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5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6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9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2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4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1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64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9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5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9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5142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72083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96912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74918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988506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46515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534715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27854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01001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811782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2249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52341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263111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95063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488697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89449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256032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80904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03668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09676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73846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27604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btc38.com/v1/ticker.php?c=ltc&amp;mk_type=cny" TargetMode="External"/><Relationship Id="rId13" Type="http://schemas.openxmlformats.org/officeDocument/2006/relationships/hyperlink" Target="http://api.btc38.com/v1/depth.php?c=btc&amp;mk_type=cny" TargetMode="External"/><Relationship Id="rId18" Type="http://schemas.openxmlformats.org/officeDocument/2006/relationships/hyperlink" Target="http://api.btc38.com/v1/depth.php?c=dog&amp;mk_type=btc" TargetMode="External"/><Relationship Id="rId26" Type="http://schemas.openxmlformats.org/officeDocument/2006/relationships/hyperlink" Target="http://api.btc38.com/v1/trades.php?c=bts&amp;mk_type=btc&amp;tid=10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pi.btc38.com/v1/trades.php?c=dog&amp;mk_type=cny" TargetMode="External"/><Relationship Id="rId7" Type="http://schemas.openxmlformats.org/officeDocument/2006/relationships/hyperlink" Target="http://api.btc38.com/v1/ticker.php?c=btc&amp;mk_type=cny" TargetMode="External"/><Relationship Id="rId12" Type="http://schemas.openxmlformats.org/officeDocument/2006/relationships/hyperlink" Target="http://api.btc38.com/v1/ticker.php?c=dog&amp;mk_type=btc" TargetMode="External"/><Relationship Id="rId17" Type="http://schemas.openxmlformats.org/officeDocument/2006/relationships/hyperlink" Target="http://api.btc38.com/v1/depth.php?c=ltc&amp;mk_type=btc" TargetMode="External"/><Relationship Id="rId25" Type="http://schemas.openxmlformats.org/officeDocument/2006/relationships/hyperlink" Target="http://api.btc38.com/v1/trades.php?c=btc&amp;mk_type=cny&amp;tid=10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api.btc38.com/v1/depth.php?c=bts&amp;mk_type=btc" TargetMode="External"/><Relationship Id="rId20" Type="http://schemas.openxmlformats.org/officeDocument/2006/relationships/hyperlink" Target="http://api.btc38.com/v1/trades.php?c=ltc&amp;mk_type=cny" TargetMode="External"/><Relationship Id="rId29" Type="http://schemas.openxmlformats.org/officeDocument/2006/relationships/hyperlink" Target="http://www.btc38.com/trade/t_api/cancelOrder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api.btc38.com/v1/ticker.php?c=all&amp;mk_type=btc" TargetMode="External"/><Relationship Id="rId11" Type="http://schemas.openxmlformats.org/officeDocument/2006/relationships/hyperlink" Target="http://api.btc38.com/v1/ticker.php?c=ltc&amp;mk_type=btc" TargetMode="External"/><Relationship Id="rId24" Type="http://schemas.openxmlformats.org/officeDocument/2006/relationships/hyperlink" Target="http://api.btc38.com/v1/trades.php?c=dog&amp;mk_type=btc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api.btc38.com/v1/ticker.php?c=all&amp;mk_type=cny" TargetMode="External"/><Relationship Id="rId15" Type="http://schemas.openxmlformats.org/officeDocument/2006/relationships/hyperlink" Target="http://api.btc38.com/v1/depth.php?c=dog&amp;mk_type=cny" TargetMode="External"/><Relationship Id="rId23" Type="http://schemas.openxmlformats.org/officeDocument/2006/relationships/hyperlink" Target="http://api.btc38.com/v1/trades.php?c=ltc&amp;mk_type=btc" TargetMode="External"/><Relationship Id="rId28" Type="http://schemas.openxmlformats.org/officeDocument/2006/relationships/hyperlink" Target="http://www.btc38.com/trade/t_api/submitOrder.php" TargetMode="External"/><Relationship Id="rId10" Type="http://schemas.openxmlformats.org/officeDocument/2006/relationships/hyperlink" Target="http://api.btc38.com/v1/ticker.php?c=bts&amp;mk_type=btc" TargetMode="External"/><Relationship Id="rId19" Type="http://schemas.openxmlformats.org/officeDocument/2006/relationships/hyperlink" Target="http://api.btc38.com/v1/trades.php?c=btc&amp;mk_type=cny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pi.btc38.com/v1/ticker.php?c=dog&amp;mk_type=cny" TargetMode="External"/><Relationship Id="rId14" Type="http://schemas.openxmlformats.org/officeDocument/2006/relationships/hyperlink" Target="http://api.btc38.com/v1/depth.php?c=ltc&amp;mk_type=cny" TargetMode="External"/><Relationship Id="rId22" Type="http://schemas.openxmlformats.org/officeDocument/2006/relationships/hyperlink" Target="http://api.btc38.com/v1/trades.php?c=bts&amp;mk_type=btc" TargetMode="External"/><Relationship Id="rId27" Type="http://schemas.openxmlformats.org/officeDocument/2006/relationships/hyperlink" Target="http://www.btc38.com/trade/t_api/cancelOrder.php" TargetMode="External"/><Relationship Id="rId30" Type="http://schemas.openxmlformats.org/officeDocument/2006/relationships/hyperlink" Target="http://www.btc38.com/trade/t_api/getOrderList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1147</Words>
  <Characters>6542</Characters>
  <Application>Microsoft Office Word</Application>
  <DocSecurity>0</DocSecurity>
  <Lines>54</Lines>
  <Paragraphs>15</Paragraphs>
  <ScaleCrop>false</ScaleCrop>
  <Company>Sky123.Org</Company>
  <LinksUpToDate>false</LinksUpToDate>
  <CharactersWithSpaces>7674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2015-01-02T16:32:00Z</dcterms:created>
  <dcterms:modified xsi:type="dcterms:W3CDTF">2015-01-02T16:33:00Z</dcterms:modified>
</cp:coreProperties>
</file>