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41" w:rsidRPr="00604176" w:rsidRDefault="00FC6A37" w:rsidP="000A00ED">
      <w:pPr>
        <w:spacing w:line="360" w:lineRule="auto"/>
        <w:ind w:left="3600"/>
        <w:rPr>
          <w:rFonts w:cs="Times New Roman"/>
        </w:rPr>
      </w:pPr>
      <w:r w:rsidRPr="00604176">
        <w:rPr>
          <w:rFonts w:cs="Times New Roman"/>
          <w:noProof/>
        </w:rPr>
        <mc:AlternateContent>
          <mc:Choice Requires="wps">
            <w:drawing>
              <wp:anchor distT="0" distB="0" distL="114300" distR="114300" simplePos="0" relativeHeight="251661312" behindDoc="0" locked="0" layoutInCell="1" allowOverlap="1" wp14:anchorId="7766FF54" wp14:editId="455E28DC">
                <wp:simplePos x="0" y="0"/>
                <wp:positionH relativeFrom="margin">
                  <wp:posOffset>3590925</wp:posOffset>
                </wp:positionH>
                <wp:positionV relativeFrom="paragraph">
                  <wp:posOffset>0</wp:posOffset>
                </wp:positionV>
                <wp:extent cx="2857500" cy="1104900"/>
                <wp:effectExtent l="0" t="0" r="0" b="0"/>
                <wp:wrapNone/>
                <wp:docPr id="2" name="Rectangle 2"/>
                <wp:cNvGraphicFramePr/>
                <a:graphic xmlns:a="http://schemas.openxmlformats.org/drawingml/2006/main">
                  <a:graphicData uri="http://schemas.microsoft.com/office/word/2010/wordprocessingShape">
                    <wps:wsp>
                      <wps:cNvSpPr/>
                      <wps:spPr>
                        <a:xfrm>
                          <a:off x="0" y="0"/>
                          <a:ext cx="2857500"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44" w:rsidRPr="007A1844" w:rsidRDefault="007A1844" w:rsidP="007A1844">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sidR="00DC3875">
                              <w:rPr>
                                <w:color w:val="000000" w:themeColor="text1"/>
                              </w:rPr>
                              <w:t>’s</w:t>
                            </w:r>
                            <w:proofErr w:type="spellEnd"/>
                            <w:r w:rsidRPr="007A1844">
                              <w:rPr>
                                <w:color w:val="000000" w:themeColor="text1"/>
                              </w:rPr>
                              <w:t xml:space="preserve"> Center of Technological Excellence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6FF54" id="Rectangle 2" o:spid="_x0000_s1026" style="position:absolute;left:0;text-align:left;margin-left:282.75pt;margin-top:0;width:22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" filled="f" stroked="f" strokeweight="1pt">
                <v:textbox>
                  <w:txbxContent>
                    <w:p w:rsidR="007A1844" w:rsidRPr="007A1844" w:rsidRDefault="007A1844" w:rsidP="007A1844">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sidR="00DC3875">
                        <w:rPr>
                          <w:color w:val="000000" w:themeColor="text1"/>
                        </w:rPr>
                        <w:t>’s</w:t>
                      </w:r>
                      <w:proofErr w:type="spellEnd"/>
                      <w:r w:rsidRPr="007A1844">
                        <w:rPr>
                          <w:color w:val="000000" w:themeColor="text1"/>
                        </w:rPr>
                        <w:t xml:space="preserve"> Center of Technological Excellence</w:t>
                      </w:r>
                    </w:p>
                  </w:txbxContent>
                </v:textbox>
                <w10:wrap anchorx="margin"/>
              </v:rect>
            </w:pict>
          </mc:Fallback>
        </mc:AlternateContent>
      </w:r>
      <w:r w:rsidRPr="00604176">
        <w:rPr>
          <w:rFonts w:cs="Times New Roman"/>
          <w:noProof/>
        </w:rPr>
        <mc:AlternateContent>
          <mc:Choice Requires="wps">
            <w:drawing>
              <wp:anchor distT="0" distB="0" distL="114300" distR="114300" simplePos="0" relativeHeight="251659264" behindDoc="0" locked="0" layoutInCell="1" allowOverlap="1" wp14:anchorId="4781B548" wp14:editId="56147780">
                <wp:simplePos x="0" y="0"/>
                <wp:positionH relativeFrom="margin">
                  <wp:posOffset>-352425</wp:posOffset>
                </wp:positionH>
                <wp:positionV relativeFrom="paragraph">
                  <wp:posOffset>9525</wp:posOffset>
                </wp:positionV>
                <wp:extent cx="2600325" cy="1085850"/>
                <wp:effectExtent l="0" t="0" r="0" b="0"/>
                <wp:wrapNone/>
                <wp:docPr id="1" name="Rectangle 1"/>
                <wp:cNvGraphicFramePr/>
                <a:graphic xmlns:a="http://schemas.openxmlformats.org/drawingml/2006/main">
                  <a:graphicData uri="http://schemas.microsoft.com/office/word/2010/wordprocessingShape">
                    <wps:wsp>
                      <wps:cNvSpPr/>
                      <wps:spPr>
                        <a:xfrm>
                          <a:off x="0" y="0"/>
                          <a:ext cx="2600325"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1844" w:rsidRPr="007A1844" w:rsidRDefault="00FC6A37" w:rsidP="00FC6A37">
                            <w:pPr>
                              <w:jc w:val="center"/>
                              <w:rPr>
                                <w:color w:val="000000" w:themeColor="text1"/>
                                <w:lang w:val="fr-FR"/>
                              </w:rPr>
                            </w:pPr>
                            <w:r>
                              <w:rPr>
                                <w:color w:val="000000" w:themeColor="text1"/>
                                <w:lang w:val="fr-FR"/>
                              </w:rPr>
                              <w:t xml:space="preserve">INSTITUT AFRICAIN DE </w:t>
                            </w:r>
                            <w:r w:rsidR="007A1844" w:rsidRPr="007A1844">
                              <w:rPr>
                                <w:color w:val="000000" w:themeColor="text1"/>
                                <w:lang w:val="fr-FR"/>
                              </w:rPr>
                              <w:t xml:space="preserve">L’INFORMATIQUE </w:t>
                            </w:r>
                            <w:r>
                              <w:rPr>
                                <w:color w:val="000000" w:themeColor="text1"/>
                                <w:lang w:val="fr-FR"/>
                              </w:rPr>
                              <w:br/>
                            </w:r>
                            <w:r w:rsidR="007A1844" w:rsidRPr="007A1844">
                              <w:rPr>
                                <w:color w:val="000000" w:themeColor="text1"/>
                                <w:lang w:val="fr-FR"/>
                              </w:rPr>
                              <w:t xml:space="preserve">Représentation du Cameroun </w:t>
                            </w:r>
                            <w:r w:rsidR="007A1844" w:rsidRPr="007A1844">
                              <w:rPr>
                                <w:color w:val="000000" w:themeColor="text1"/>
                                <w:lang w:val="fr-FR"/>
                              </w:rPr>
                              <w:br/>
                              <w:t>Centre d’Excellence Technologique Paul Biya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1B548" id="Rectangle 1" o:spid="_x0000_s1027" style="position:absolute;left:0;text-align:left;margin-left:-27.75pt;margin-top:.75pt;width:204.75pt;height:8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" filled="f" stroked="f" strokeweight="1pt">
                <v:textbox>
                  <w:txbxContent>
                    <w:p w:rsidR="007A1844" w:rsidRPr="007A1844" w:rsidRDefault="00FC6A37" w:rsidP="00FC6A37">
                      <w:pPr>
                        <w:jc w:val="center"/>
                        <w:rPr>
                          <w:color w:val="000000" w:themeColor="text1"/>
                          <w:lang w:val="fr-FR"/>
                        </w:rPr>
                      </w:pPr>
                      <w:r>
                        <w:rPr>
                          <w:color w:val="000000" w:themeColor="text1"/>
                          <w:lang w:val="fr-FR"/>
                        </w:rPr>
                        <w:t xml:space="preserve">INSTITUT AFRICAIN DE </w:t>
                      </w:r>
                      <w:r w:rsidR="007A1844" w:rsidRPr="007A1844">
                        <w:rPr>
                          <w:color w:val="000000" w:themeColor="text1"/>
                          <w:lang w:val="fr-FR"/>
                        </w:rPr>
                        <w:t xml:space="preserve">L’INFORMATIQUE </w:t>
                      </w:r>
                      <w:r>
                        <w:rPr>
                          <w:color w:val="000000" w:themeColor="text1"/>
                          <w:lang w:val="fr-FR"/>
                        </w:rPr>
                        <w:br/>
                      </w:r>
                      <w:r w:rsidR="007A1844" w:rsidRPr="007A1844">
                        <w:rPr>
                          <w:color w:val="000000" w:themeColor="text1"/>
                          <w:lang w:val="fr-FR"/>
                        </w:rPr>
                        <w:t>Représentation</w:t>
                      </w:r>
                      <w:r w:rsidR="007A1844" w:rsidRPr="007A1844">
                        <w:rPr>
                          <w:color w:val="000000" w:themeColor="text1"/>
                          <w:lang w:val="fr-FR"/>
                        </w:rPr>
                        <w:t xml:space="preserve"> du Cameroun </w:t>
                      </w:r>
                      <w:r w:rsidR="007A1844" w:rsidRPr="007A1844">
                        <w:rPr>
                          <w:color w:val="000000" w:themeColor="text1"/>
                          <w:lang w:val="fr-FR"/>
                        </w:rPr>
                        <w:br/>
                        <w:t>Centre d’Excellence Technologique Paul Biya</w:t>
                      </w:r>
                    </w:p>
                  </w:txbxContent>
                </v:textbox>
                <w10:wrap anchorx="margin"/>
              </v:rect>
            </w:pict>
          </mc:Fallback>
        </mc:AlternateContent>
      </w:r>
      <w:r w:rsidR="00B4245D" w:rsidRPr="00604176">
        <w:rPr>
          <w:rFonts w:cs="Times New Roman"/>
        </w:rPr>
        <w:t xml:space="preserve">    </w:t>
      </w:r>
      <w:r w:rsidR="00B4245D" w:rsidRPr="00604176">
        <w:rPr>
          <w:rFonts w:cs="Times New Roman"/>
          <w:noProof/>
        </w:rPr>
        <w:drawing>
          <wp:inline distT="0" distB="0" distL="0" distR="0" wp14:anchorId="4C06B963" wp14:editId="3902D811">
            <wp:extent cx="981075" cy="839768"/>
            <wp:effectExtent l="0" t="0" r="0" b="0"/>
            <wp:docPr id="3" name="Picture 3" descr="C:\Users\Prince\Downloads\ideas\defense project ideas\a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Downloads\ideas\defense project ideas\aic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725" cy="856588"/>
                    </a:xfrm>
                    <a:prstGeom prst="rect">
                      <a:avLst/>
                    </a:prstGeom>
                    <a:noFill/>
                    <a:ln>
                      <a:noFill/>
                    </a:ln>
                  </pic:spPr>
                </pic:pic>
              </a:graphicData>
            </a:graphic>
          </wp:inline>
        </w:drawing>
      </w:r>
    </w:p>
    <w:p w:rsidR="00BA6041" w:rsidRPr="00604176" w:rsidRDefault="00BA6041" w:rsidP="000A00ED">
      <w:pPr>
        <w:spacing w:line="360" w:lineRule="auto"/>
        <w:rPr>
          <w:rFonts w:cs="Times New Roman"/>
        </w:rPr>
      </w:pPr>
    </w:p>
    <w:p w:rsidR="00D43763" w:rsidRPr="00604176" w:rsidRDefault="00D43763" w:rsidP="000A00ED">
      <w:pPr>
        <w:spacing w:line="360" w:lineRule="auto"/>
        <w:rPr>
          <w:rFonts w:cs="Times New Roman"/>
        </w:rPr>
      </w:pPr>
    </w:p>
    <w:p w:rsidR="00B4245D" w:rsidRPr="00604176" w:rsidRDefault="00D43763" w:rsidP="000A00ED">
      <w:pPr>
        <w:spacing w:line="360" w:lineRule="auto"/>
        <w:jc w:val="center"/>
        <w:rPr>
          <w:rFonts w:cs="Times New Roman"/>
          <w:b/>
          <w:sz w:val="36"/>
          <w:u w:val="single"/>
        </w:rPr>
      </w:pPr>
      <w:r w:rsidRPr="00604176">
        <w:rPr>
          <w:rFonts w:cs="Times New Roman"/>
          <w:b/>
          <w:sz w:val="36"/>
          <w:u w:val="single"/>
        </w:rPr>
        <w:t>ANNOUNCEMENT</w:t>
      </w:r>
    </w:p>
    <w:p w:rsidR="009E07A1" w:rsidRPr="00604176" w:rsidRDefault="00D43763" w:rsidP="000A00ED">
      <w:pPr>
        <w:spacing w:line="360" w:lineRule="auto"/>
        <w:jc w:val="both"/>
        <w:rPr>
          <w:rFonts w:cs="Times New Roman"/>
        </w:rPr>
      </w:pPr>
      <w:r w:rsidRPr="00604176">
        <w:rPr>
          <w:rFonts w:cs="Times New Roman"/>
        </w:rPr>
        <w:t>The Student’s Committee is launching a chess tournament for students of AICS</w:t>
      </w:r>
      <w:r w:rsidR="00C25667">
        <w:rPr>
          <w:rFonts w:cs="Times New Roman"/>
        </w:rPr>
        <w:t xml:space="preserve"> Cameroon</w:t>
      </w:r>
      <w:r w:rsidRPr="00604176">
        <w:rPr>
          <w:rFonts w:cs="Times New Roman"/>
        </w:rPr>
        <w:t xml:space="preserve"> and IFTIC-SUP to participate in. </w:t>
      </w:r>
    </w:p>
    <w:p w:rsidR="00604176" w:rsidRDefault="009E07A1" w:rsidP="000A00ED">
      <w:pPr>
        <w:spacing w:line="360" w:lineRule="auto"/>
        <w:jc w:val="both"/>
        <w:rPr>
          <w:rFonts w:cs="Times New Roman"/>
        </w:rPr>
      </w:pPr>
      <w:r w:rsidRPr="00604176">
        <w:rPr>
          <w:rFonts w:cs="Times New Roman"/>
        </w:rPr>
        <w:t>The tournament will start on Monday, the 4</w:t>
      </w:r>
      <w:r w:rsidRPr="00604176">
        <w:rPr>
          <w:rFonts w:cs="Times New Roman"/>
          <w:vertAlign w:val="superscript"/>
        </w:rPr>
        <w:t>th</w:t>
      </w:r>
      <w:r w:rsidRPr="00604176">
        <w:rPr>
          <w:rFonts w:cs="Times New Roman"/>
        </w:rPr>
        <w:t xml:space="preserve"> of April 2022 and will finish on Friday the 22</w:t>
      </w:r>
      <w:r w:rsidRPr="00604176">
        <w:rPr>
          <w:rFonts w:cs="Times New Roman"/>
          <w:vertAlign w:val="superscript"/>
        </w:rPr>
        <w:t>nd</w:t>
      </w:r>
      <w:r w:rsidR="004440AB">
        <w:rPr>
          <w:rFonts w:cs="Times New Roman"/>
        </w:rPr>
        <w:t xml:space="preserve"> of April.</w:t>
      </w:r>
      <w:r w:rsidR="00D94489">
        <w:rPr>
          <w:rFonts w:cs="Times New Roman"/>
        </w:rPr>
        <w:t xml:space="preserve"> The different matches will be played in the open-air hall by the canteen during break and after school.</w:t>
      </w:r>
      <w:r w:rsidR="004440AB">
        <w:rPr>
          <w:rFonts w:cs="Times New Roman"/>
        </w:rPr>
        <w:t xml:space="preserve"> The p</w:t>
      </w:r>
      <w:r w:rsidRPr="00604176">
        <w:rPr>
          <w:rFonts w:cs="Times New Roman"/>
        </w:rPr>
        <w:t>articipation fee is 300 FCFA</w:t>
      </w:r>
      <w:r w:rsidR="009B2E21" w:rsidRPr="00604176">
        <w:rPr>
          <w:rFonts w:cs="Times New Roman"/>
        </w:rPr>
        <w:t xml:space="preserve"> in cash or 350FCFA through MTN Mobile Money</w:t>
      </w:r>
      <w:r w:rsidRPr="00604176">
        <w:rPr>
          <w:rFonts w:cs="Times New Roman"/>
        </w:rPr>
        <w:t xml:space="preserve"> and we are accepting a maximum of 64 participants.</w:t>
      </w:r>
      <w:r w:rsidR="00143034" w:rsidRPr="00604176">
        <w:rPr>
          <w:rFonts w:cs="Times New Roman"/>
        </w:rPr>
        <w:t xml:space="preserve"> The deadline for payment of the fee is Friday the 25</w:t>
      </w:r>
      <w:r w:rsidR="00143034" w:rsidRPr="00604176">
        <w:rPr>
          <w:rFonts w:cs="Times New Roman"/>
          <w:vertAlign w:val="superscript"/>
        </w:rPr>
        <w:t>th</w:t>
      </w:r>
      <w:r w:rsidR="00143034" w:rsidRPr="00604176">
        <w:rPr>
          <w:rFonts w:cs="Times New Roman"/>
        </w:rPr>
        <w:t xml:space="preserve"> March 2022.</w:t>
      </w:r>
      <w:r w:rsidRPr="00604176">
        <w:rPr>
          <w:rFonts w:cs="Times New Roman"/>
        </w:rPr>
        <w:t xml:space="preserve"> </w:t>
      </w:r>
      <w:r w:rsidR="009B2E21" w:rsidRPr="00604176">
        <w:rPr>
          <w:rFonts w:cs="Times New Roman"/>
        </w:rPr>
        <w:t xml:space="preserve">The participation fees will be payed to </w:t>
      </w:r>
      <w:proofErr w:type="spellStart"/>
      <w:r w:rsidR="009B2E21" w:rsidRPr="00604176">
        <w:rPr>
          <w:rFonts w:cs="Times New Roman"/>
        </w:rPr>
        <w:t>Nguh</w:t>
      </w:r>
      <w:proofErr w:type="spellEnd"/>
      <w:r w:rsidR="009B2E21" w:rsidRPr="00604176">
        <w:rPr>
          <w:rFonts w:cs="Times New Roman"/>
        </w:rPr>
        <w:t xml:space="preserve"> Prince Suh in SE3 or through</w:t>
      </w:r>
      <w:r w:rsidR="00143034" w:rsidRPr="00604176">
        <w:rPr>
          <w:rFonts w:cs="Times New Roman"/>
        </w:rPr>
        <w:t xml:space="preserve"> 653540703</w:t>
      </w:r>
      <w:r w:rsidR="00F57422">
        <w:rPr>
          <w:rFonts w:cs="Times New Roman"/>
        </w:rPr>
        <w:t xml:space="preserve"> (MTN </w:t>
      </w:r>
      <w:proofErr w:type="spellStart"/>
      <w:r w:rsidR="00F57422">
        <w:rPr>
          <w:rFonts w:cs="Times New Roman"/>
        </w:rPr>
        <w:t>Momo</w:t>
      </w:r>
      <w:proofErr w:type="spellEnd"/>
      <w:r w:rsidR="00F57422">
        <w:rPr>
          <w:rFonts w:cs="Times New Roman"/>
        </w:rPr>
        <w:t>)</w:t>
      </w:r>
      <w:r w:rsidR="009B2E21" w:rsidRPr="00604176">
        <w:rPr>
          <w:rFonts w:cs="Times New Roman"/>
        </w:rPr>
        <w:t>.</w:t>
      </w:r>
      <w:r w:rsidR="00FE2F52">
        <w:rPr>
          <w:rFonts w:cs="Times New Roman"/>
        </w:rPr>
        <w:t xml:space="preserve"> Links to our </w:t>
      </w:r>
      <w:r w:rsidR="002D71F0">
        <w:rPr>
          <w:rFonts w:cs="Times New Roman"/>
        </w:rPr>
        <w:t xml:space="preserve">website, </w:t>
      </w:r>
      <w:r w:rsidR="00FE2F52">
        <w:rPr>
          <w:rFonts w:cs="Times New Roman"/>
        </w:rPr>
        <w:t>Telegram and WhatsApp groups will be sent to your respective class groups for those interested in participating to join and st</w:t>
      </w:r>
      <w:r w:rsidR="00C25667">
        <w:rPr>
          <w:rFonts w:cs="Times New Roman"/>
        </w:rPr>
        <w:t xml:space="preserve">ay updated. </w:t>
      </w:r>
    </w:p>
    <w:p w:rsidR="00B52E91" w:rsidRDefault="00143034" w:rsidP="000A00ED">
      <w:pPr>
        <w:spacing w:line="360" w:lineRule="auto"/>
        <w:jc w:val="both"/>
        <w:rPr>
          <w:rFonts w:cs="Times New Roman"/>
        </w:rPr>
      </w:pPr>
      <w:r w:rsidRPr="00604176">
        <w:rPr>
          <w:rFonts w:cs="Times New Roman"/>
        </w:rPr>
        <w:t xml:space="preserve">In case of questions or worries, contact </w:t>
      </w:r>
      <w:proofErr w:type="spellStart"/>
      <w:r w:rsidRPr="00604176">
        <w:rPr>
          <w:rFonts w:cs="Times New Roman"/>
        </w:rPr>
        <w:t>Nguh</w:t>
      </w:r>
      <w:proofErr w:type="spellEnd"/>
      <w:r w:rsidRPr="00604176">
        <w:rPr>
          <w:rFonts w:cs="Times New Roman"/>
        </w:rPr>
        <w:t xml:space="preserve"> Prince Suh in SE3 or </w:t>
      </w:r>
      <w:r w:rsidR="00EE6D85">
        <w:rPr>
          <w:rFonts w:cs="Times New Roman"/>
        </w:rPr>
        <w:t>the</w:t>
      </w:r>
      <w:r w:rsidRPr="00604176">
        <w:rPr>
          <w:rFonts w:cs="Times New Roman"/>
        </w:rPr>
        <w:t xml:space="preserve"> WhatsApp number 653540703.</w:t>
      </w:r>
    </w:p>
    <w:p w:rsidR="00B5266B" w:rsidRDefault="00B5266B" w:rsidP="000A00ED">
      <w:pPr>
        <w:spacing w:line="360" w:lineRule="auto"/>
        <w:jc w:val="both"/>
        <w:rPr>
          <w:rFonts w:cs="Times New Roman"/>
        </w:rPr>
      </w:pPr>
    </w:p>
    <w:p w:rsidR="00B5266B" w:rsidRDefault="00B5266B" w:rsidP="000A00ED">
      <w:pPr>
        <w:spacing w:line="360" w:lineRule="auto"/>
        <w:rPr>
          <w:rFonts w:cs="Times New Roman"/>
        </w:rPr>
      </w:pPr>
      <w:r>
        <w:rPr>
          <w:rFonts w:cs="Times New Roman"/>
        </w:rPr>
        <w:br w:type="page"/>
      </w:r>
    </w:p>
    <w:p w:rsidR="00FC3CF3" w:rsidRPr="00604176" w:rsidRDefault="00FC3CF3" w:rsidP="000A00ED">
      <w:pPr>
        <w:spacing w:line="360" w:lineRule="auto"/>
        <w:ind w:left="3600"/>
        <w:rPr>
          <w:rFonts w:cs="Times New Roman"/>
        </w:rPr>
      </w:pPr>
      <w:r w:rsidRPr="00604176">
        <w:rPr>
          <w:rFonts w:cs="Times New Roman"/>
          <w:noProof/>
        </w:rPr>
        <w:lastRenderedPageBreak/>
        <mc:AlternateContent>
          <mc:Choice Requires="wps">
            <w:drawing>
              <wp:anchor distT="0" distB="0" distL="114300" distR="114300" simplePos="0" relativeHeight="251664384" behindDoc="0" locked="0" layoutInCell="1" allowOverlap="1" wp14:anchorId="0A80BFAD" wp14:editId="08460D4B">
                <wp:simplePos x="0" y="0"/>
                <wp:positionH relativeFrom="margin">
                  <wp:posOffset>3590925</wp:posOffset>
                </wp:positionH>
                <wp:positionV relativeFrom="paragraph">
                  <wp:posOffset>0</wp:posOffset>
                </wp:positionV>
                <wp:extent cx="2857500" cy="1104900"/>
                <wp:effectExtent l="0" t="0" r="0" b="0"/>
                <wp:wrapNone/>
                <wp:docPr id="7" name="Rectangle 7"/>
                <wp:cNvGraphicFramePr/>
                <a:graphic xmlns:a="http://schemas.openxmlformats.org/drawingml/2006/main">
                  <a:graphicData uri="http://schemas.microsoft.com/office/word/2010/wordprocessingShape">
                    <wps:wsp>
                      <wps:cNvSpPr/>
                      <wps:spPr>
                        <a:xfrm>
                          <a:off x="0" y="0"/>
                          <a:ext cx="2857500"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3CF3" w:rsidRPr="007A1844" w:rsidRDefault="00FC3CF3" w:rsidP="00FC3CF3">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Pr>
                                <w:color w:val="000000" w:themeColor="text1"/>
                              </w:rPr>
                              <w:t>’s</w:t>
                            </w:r>
                            <w:proofErr w:type="spellEnd"/>
                            <w:r w:rsidRPr="007A1844">
                              <w:rPr>
                                <w:color w:val="000000" w:themeColor="text1"/>
                              </w:rPr>
                              <w:t xml:space="preserve"> Center of Technological Excellence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0BFAD" id="Rectangle 7" o:spid="_x0000_s1028" style="position:absolute;left:0;text-align:left;margin-left:282.75pt;margin-top:0;width:225pt;height:8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" filled="f" stroked="f" strokeweight="1pt">
                <v:textbox>
                  <w:txbxContent>
                    <w:p w:rsidR="00FC3CF3" w:rsidRPr="007A1844" w:rsidRDefault="00FC3CF3" w:rsidP="00FC3CF3">
                      <w:pPr>
                        <w:jc w:val="center"/>
                        <w:rPr>
                          <w:color w:val="000000" w:themeColor="text1"/>
                        </w:rPr>
                      </w:pPr>
                      <w:r w:rsidRPr="007A1844">
                        <w:rPr>
                          <w:color w:val="000000" w:themeColor="text1"/>
                        </w:rPr>
                        <w:t>AFRICAN INSTITUTE OF COMPUTER SCIENCES</w:t>
                      </w:r>
                      <w:r w:rsidRPr="007A1844">
                        <w:rPr>
                          <w:color w:val="000000" w:themeColor="text1"/>
                        </w:rPr>
                        <w:br/>
                        <w:t>Cameroon’s Office</w:t>
                      </w:r>
                      <w:r w:rsidRPr="007A1844">
                        <w:rPr>
                          <w:color w:val="000000" w:themeColor="text1"/>
                        </w:rPr>
                        <w:br/>
                        <w:t xml:space="preserve">Paul </w:t>
                      </w:r>
                      <w:proofErr w:type="spellStart"/>
                      <w:r w:rsidRPr="007A1844">
                        <w:rPr>
                          <w:color w:val="000000" w:themeColor="text1"/>
                        </w:rPr>
                        <w:t>Biya</w:t>
                      </w:r>
                      <w:r>
                        <w:rPr>
                          <w:color w:val="000000" w:themeColor="text1"/>
                        </w:rPr>
                        <w:t>’s</w:t>
                      </w:r>
                      <w:proofErr w:type="spellEnd"/>
                      <w:r w:rsidRPr="007A1844">
                        <w:rPr>
                          <w:color w:val="000000" w:themeColor="text1"/>
                        </w:rPr>
                        <w:t xml:space="preserve"> Center of Technological Excellence</w:t>
                      </w:r>
                    </w:p>
                  </w:txbxContent>
                </v:textbox>
                <w10:wrap anchorx="margin"/>
              </v:rect>
            </w:pict>
          </mc:Fallback>
        </mc:AlternateContent>
      </w:r>
      <w:r w:rsidRPr="00604176">
        <w:rPr>
          <w:rFonts w:cs="Times New Roman"/>
          <w:noProof/>
        </w:rPr>
        <mc:AlternateContent>
          <mc:Choice Requires="wps">
            <w:drawing>
              <wp:anchor distT="0" distB="0" distL="114300" distR="114300" simplePos="0" relativeHeight="251663360" behindDoc="0" locked="0" layoutInCell="1" allowOverlap="1" wp14:anchorId="0278A7A1" wp14:editId="69C3737F">
                <wp:simplePos x="0" y="0"/>
                <wp:positionH relativeFrom="margin">
                  <wp:posOffset>-352425</wp:posOffset>
                </wp:positionH>
                <wp:positionV relativeFrom="paragraph">
                  <wp:posOffset>9525</wp:posOffset>
                </wp:positionV>
                <wp:extent cx="2600325" cy="1085850"/>
                <wp:effectExtent l="0" t="0" r="0" b="0"/>
                <wp:wrapNone/>
                <wp:docPr id="8" name="Rectangle 8"/>
                <wp:cNvGraphicFramePr/>
                <a:graphic xmlns:a="http://schemas.openxmlformats.org/drawingml/2006/main">
                  <a:graphicData uri="http://schemas.microsoft.com/office/word/2010/wordprocessingShape">
                    <wps:wsp>
                      <wps:cNvSpPr/>
                      <wps:spPr>
                        <a:xfrm>
                          <a:off x="0" y="0"/>
                          <a:ext cx="2600325" cy="1085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3CF3" w:rsidRPr="007A1844" w:rsidRDefault="00FC3CF3" w:rsidP="00FC3CF3">
                            <w:pPr>
                              <w:jc w:val="center"/>
                              <w:rPr>
                                <w:color w:val="000000" w:themeColor="text1"/>
                                <w:lang w:val="fr-FR"/>
                              </w:rPr>
                            </w:pPr>
                            <w:r>
                              <w:rPr>
                                <w:color w:val="000000" w:themeColor="text1"/>
                                <w:lang w:val="fr-FR"/>
                              </w:rPr>
                              <w:t xml:space="preserve">INSTITUT AFRICAIN DE </w:t>
                            </w:r>
                            <w:r w:rsidRPr="007A1844">
                              <w:rPr>
                                <w:color w:val="000000" w:themeColor="text1"/>
                                <w:lang w:val="fr-FR"/>
                              </w:rPr>
                              <w:t xml:space="preserve">L’INFORMATIQUE </w:t>
                            </w:r>
                            <w:r>
                              <w:rPr>
                                <w:color w:val="000000" w:themeColor="text1"/>
                                <w:lang w:val="fr-FR"/>
                              </w:rPr>
                              <w:br/>
                            </w:r>
                            <w:r w:rsidRPr="007A1844">
                              <w:rPr>
                                <w:color w:val="000000" w:themeColor="text1"/>
                                <w:lang w:val="fr-FR"/>
                              </w:rPr>
                              <w:t xml:space="preserve">Représentation du Cameroun </w:t>
                            </w:r>
                            <w:r w:rsidRPr="007A1844">
                              <w:rPr>
                                <w:color w:val="000000" w:themeColor="text1"/>
                                <w:lang w:val="fr-FR"/>
                              </w:rPr>
                              <w:br/>
                              <w:t>Centre d’Excellence Technologique Paul Biya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8A7A1" id="Rectangle 8" o:spid="_x0000_s1029" style="position:absolute;left:0;text-align:left;margin-left:-27.75pt;margin-top:.75pt;width:204.75pt;height:8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" filled="f" stroked="f" strokeweight="1pt">
                <v:textbox>
                  <w:txbxContent>
                    <w:p w:rsidR="00FC3CF3" w:rsidRPr="007A1844" w:rsidRDefault="00FC3CF3" w:rsidP="00FC3CF3">
                      <w:pPr>
                        <w:jc w:val="center"/>
                        <w:rPr>
                          <w:color w:val="000000" w:themeColor="text1"/>
                          <w:lang w:val="fr-FR"/>
                        </w:rPr>
                      </w:pPr>
                      <w:r>
                        <w:rPr>
                          <w:color w:val="000000" w:themeColor="text1"/>
                          <w:lang w:val="fr-FR"/>
                        </w:rPr>
                        <w:t xml:space="preserve">INSTITUT AFRICAIN DE </w:t>
                      </w:r>
                      <w:r w:rsidRPr="007A1844">
                        <w:rPr>
                          <w:color w:val="000000" w:themeColor="text1"/>
                          <w:lang w:val="fr-FR"/>
                        </w:rPr>
                        <w:t xml:space="preserve">L’INFORMATIQUE </w:t>
                      </w:r>
                      <w:r>
                        <w:rPr>
                          <w:color w:val="000000" w:themeColor="text1"/>
                          <w:lang w:val="fr-FR"/>
                        </w:rPr>
                        <w:br/>
                      </w:r>
                      <w:r w:rsidRPr="007A1844">
                        <w:rPr>
                          <w:color w:val="000000" w:themeColor="text1"/>
                          <w:lang w:val="fr-FR"/>
                        </w:rPr>
                        <w:t xml:space="preserve">Représentation du Cameroun </w:t>
                      </w:r>
                      <w:r w:rsidRPr="007A1844">
                        <w:rPr>
                          <w:color w:val="000000" w:themeColor="text1"/>
                          <w:lang w:val="fr-FR"/>
                        </w:rPr>
                        <w:br/>
                        <w:t>Centre d’Excellence Technologique Paul Biya</w:t>
                      </w:r>
                    </w:p>
                  </w:txbxContent>
                </v:textbox>
                <w10:wrap anchorx="margin"/>
              </v:rect>
            </w:pict>
          </mc:Fallback>
        </mc:AlternateContent>
      </w:r>
      <w:r w:rsidRPr="00604176">
        <w:rPr>
          <w:rFonts w:cs="Times New Roman"/>
        </w:rPr>
        <w:t xml:space="preserve">    </w:t>
      </w:r>
      <w:r w:rsidRPr="00604176">
        <w:rPr>
          <w:rFonts w:cs="Times New Roman"/>
          <w:noProof/>
        </w:rPr>
        <w:drawing>
          <wp:inline distT="0" distB="0" distL="0" distR="0" wp14:anchorId="0A32CF32" wp14:editId="5A43658A">
            <wp:extent cx="981075" cy="839768"/>
            <wp:effectExtent l="0" t="0" r="0" b="0"/>
            <wp:docPr id="9" name="Picture 9" descr="C:\Users\Prince\Downloads\ideas\defense project ideas\a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Downloads\ideas\defense project ideas\aics-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0725" cy="856588"/>
                    </a:xfrm>
                    <a:prstGeom prst="rect">
                      <a:avLst/>
                    </a:prstGeom>
                    <a:noFill/>
                    <a:ln>
                      <a:noFill/>
                    </a:ln>
                  </pic:spPr>
                </pic:pic>
              </a:graphicData>
            </a:graphic>
          </wp:inline>
        </w:drawing>
      </w:r>
    </w:p>
    <w:p w:rsidR="00FC3CF3" w:rsidRPr="00604176" w:rsidRDefault="00FC3CF3" w:rsidP="000A00ED">
      <w:pPr>
        <w:spacing w:line="360" w:lineRule="auto"/>
        <w:rPr>
          <w:rFonts w:cs="Times New Roman"/>
        </w:rPr>
      </w:pPr>
    </w:p>
    <w:p w:rsidR="00FC3CF3" w:rsidRPr="00604176" w:rsidRDefault="00FC3CF3" w:rsidP="000A00ED">
      <w:pPr>
        <w:spacing w:line="360" w:lineRule="auto"/>
        <w:rPr>
          <w:rFonts w:cs="Times New Roman"/>
        </w:rPr>
      </w:pPr>
    </w:p>
    <w:p w:rsidR="00FC3CF3" w:rsidRPr="004440AB" w:rsidRDefault="00A024F3" w:rsidP="000A00ED">
      <w:pPr>
        <w:spacing w:line="360" w:lineRule="auto"/>
        <w:jc w:val="center"/>
        <w:rPr>
          <w:rFonts w:cs="Times New Roman"/>
          <w:b/>
          <w:sz w:val="48"/>
          <w:u w:val="single"/>
          <w:lang w:val="fr-FR"/>
        </w:rPr>
      </w:pPr>
      <w:r w:rsidRPr="004440AB">
        <w:rPr>
          <w:b/>
          <w:sz w:val="36"/>
          <w:u w:val="single"/>
          <w:lang w:val="fr-FR"/>
        </w:rPr>
        <w:t>COMMUNIQUE</w:t>
      </w:r>
    </w:p>
    <w:p w:rsidR="00FC3CF3" w:rsidRPr="002122BC" w:rsidRDefault="002122BC" w:rsidP="000A00ED">
      <w:pPr>
        <w:spacing w:line="360" w:lineRule="auto"/>
        <w:jc w:val="both"/>
        <w:rPr>
          <w:rFonts w:cs="Times New Roman"/>
          <w:lang w:val="fr-FR"/>
        </w:rPr>
      </w:pPr>
      <w:r w:rsidRPr="002122BC">
        <w:rPr>
          <w:rFonts w:cs="Times New Roman"/>
          <w:lang w:val="fr-FR"/>
        </w:rPr>
        <w:t>Le Comité des étudiants lance un tournoi d'échecs auquel les étudiants de l'</w:t>
      </w:r>
      <w:r w:rsidR="000806FB">
        <w:rPr>
          <w:rFonts w:cs="Times New Roman"/>
          <w:lang w:val="fr-FR"/>
        </w:rPr>
        <w:t>IAI</w:t>
      </w:r>
      <w:r w:rsidR="00FE6BC0">
        <w:rPr>
          <w:rFonts w:cs="Times New Roman"/>
          <w:lang w:val="fr-FR"/>
        </w:rPr>
        <w:t xml:space="preserve"> Cameroun</w:t>
      </w:r>
      <w:r w:rsidRPr="002122BC">
        <w:rPr>
          <w:rFonts w:cs="Times New Roman"/>
          <w:lang w:val="fr-FR"/>
        </w:rPr>
        <w:t xml:space="preserve"> et de l'IFTIC-SUP peuvent participer.</w:t>
      </w:r>
      <w:bookmarkStart w:id="0" w:name="_GoBack"/>
      <w:bookmarkEnd w:id="0"/>
    </w:p>
    <w:p w:rsidR="00FC3CF3" w:rsidRPr="000C0554" w:rsidRDefault="00CA1634" w:rsidP="000A00ED">
      <w:pPr>
        <w:spacing w:line="360" w:lineRule="auto"/>
        <w:jc w:val="both"/>
        <w:rPr>
          <w:rFonts w:cs="Times New Roman"/>
          <w:lang w:val="fr-FR"/>
        </w:rPr>
      </w:pPr>
      <w:r>
        <w:rPr>
          <w:rFonts w:cs="Times New Roman"/>
          <w:lang w:val="fr-FR"/>
        </w:rPr>
        <w:t xml:space="preserve">Le tournoi débutera </w:t>
      </w:r>
      <w:r w:rsidRPr="00CA1634">
        <w:rPr>
          <w:rFonts w:cs="Times New Roman"/>
          <w:lang w:val="fr-FR"/>
        </w:rPr>
        <w:t>lundi</w:t>
      </w:r>
      <w:r>
        <w:rPr>
          <w:rFonts w:cs="Times New Roman"/>
          <w:lang w:val="fr-FR"/>
        </w:rPr>
        <w:t xml:space="preserve"> le</w:t>
      </w:r>
      <w:r w:rsidRPr="00CA1634">
        <w:rPr>
          <w:rFonts w:cs="Times New Roman"/>
          <w:lang w:val="fr-FR"/>
        </w:rPr>
        <w:t xml:space="preserve"> </w:t>
      </w:r>
      <w:r>
        <w:rPr>
          <w:rFonts w:cs="Times New Roman"/>
          <w:lang w:val="fr-FR"/>
        </w:rPr>
        <w:t xml:space="preserve">4 avril 2022 et se terminera </w:t>
      </w:r>
      <w:r w:rsidRPr="00CA1634">
        <w:rPr>
          <w:rFonts w:cs="Times New Roman"/>
          <w:lang w:val="fr-FR"/>
        </w:rPr>
        <w:t xml:space="preserve">vendredi </w:t>
      </w:r>
      <w:r>
        <w:rPr>
          <w:rFonts w:cs="Times New Roman"/>
          <w:lang w:val="fr-FR"/>
        </w:rPr>
        <w:t xml:space="preserve">le </w:t>
      </w:r>
      <w:r w:rsidRPr="00CA1634">
        <w:rPr>
          <w:rFonts w:cs="Times New Roman"/>
          <w:lang w:val="fr-FR"/>
        </w:rPr>
        <w:t xml:space="preserve">22 avril. Les différents matchs se joueront </w:t>
      </w:r>
      <w:r w:rsidR="005A4E3E">
        <w:rPr>
          <w:rFonts w:cs="Times New Roman"/>
          <w:lang w:val="fr-FR"/>
        </w:rPr>
        <w:t>au préau</w:t>
      </w:r>
      <w:r w:rsidRPr="00CA1634">
        <w:rPr>
          <w:rFonts w:cs="Times New Roman"/>
          <w:lang w:val="fr-FR"/>
        </w:rPr>
        <w:t xml:space="preserve"> pendant les </w:t>
      </w:r>
      <w:r w:rsidR="005A4E3E">
        <w:rPr>
          <w:rFonts w:cs="Times New Roman"/>
          <w:lang w:val="fr-FR"/>
        </w:rPr>
        <w:t>pauses</w:t>
      </w:r>
      <w:r w:rsidRPr="00CA1634">
        <w:rPr>
          <w:rFonts w:cs="Times New Roman"/>
          <w:lang w:val="fr-FR"/>
        </w:rPr>
        <w:t xml:space="preserve"> et après l'école. Les frais de participation </w:t>
      </w:r>
      <w:r w:rsidR="000A00ED">
        <w:rPr>
          <w:rFonts w:cs="Times New Roman"/>
          <w:lang w:val="fr-FR"/>
        </w:rPr>
        <w:t>s’élèvent à</w:t>
      </w:r>
      <w:r w:rsidRPr="00CA1634">
        <w:rPr>
          <w:rFonts w:cs="Times New Roman"/>
          <w:lang w:val="fr-FR"/>
        </w:rPr>
        <w:t xml:space="preserve"> 300 FCFA en espèces ou 350 FCFA via MTN Mobile Money et nous acceptons un maximum de 64 participants. La date limite de paiement des frais est le vendredi 25 mars 2022. Les frais de participation seront payés à </w:t>
      </w:r>
      <w:proofErr w:type="spellStart"/>
      <w:r w:rsidRPr="00CA1634">
        <w:rPr>
          <w:rFonts w:cs="Times New Roman"/>
          <w:lang w:val="fr-FR"/>
        </w:rPr>
        <w:t>Nguh</w:t>
      </w:r>
      <w:proofErr w:type="spellEnd"/>
      <w:r w:rsidRPr="00CA1634">
        <w:rPr>
          <w:rFonts w:cs="Times New Roman"/>
          <w:lang w:val="fr-FR"/>
        </w:rPr>
        <w:t xml:space="preserve"> Prince </w:t>
      </w:r>
      <w:proofErr w:type="spellStart"/>
      <w:r w:rsidRPr="00CA1634">
        <w:rPr>
          <w:rFonts w:cs="Times New Roman"/>
          <w:lang w:val="fr-FR"/>
        </w:rPr>
        <w:t>Suh</w:t>
      </w:r>
      <w:proofErr w:type="spellEnd"/>
      <w:r w:rsidRPr="00CA1634">
        <w:rPr>
          <w:rFonts w:cs="Times New Roman"/>
          <w:lang w:val="fr-FR"/>
        </w:rPr>
        <w:t xml:space="preserve"> en SE3 ou via 653540703 (MTN Momo). Des liens vers notre site Web, les groupes </w:t>
      </w:r>
      <w:proofErr w:type="spellStart"/>
      <w:r w:rsidRPr="00CA1634">
        <w:rPr>
          <w:rFonts w:cs="Times New Roman"/>
          <w:lang w:val="fr-FR"/>
        </w:rPr>
        <w:t>Telegram</w:t>
      </w:r>
      <w:proofErr w:type="spellEnd"/>
      <w:r w:rsidRPr="00CA1634">
        <w:rPr>
          <w:rFonts w:cs="Times New Roman"/>
          <w:lang w:val="fr-FR"/>
        </w:rPr>
        <w:t xml:space="preserve"> et WhatsApp seront envoyés à vos groupes de classe respectifs pour que ceux qui souhaitent participer se joignent et restent à jour.</w:t>
      </w:r>
    </w:p>
    <w:p w:rsidR="00B5266B" w:rsidRPr="00B307E9" w:rsidRDefault="00B307E9" w:rsidP="000A00ED">
      <w:pPr>
        <w:spacing w:line="360" w:lineRule="auto"/>
        <w:jc w:val="both"/>
        <w:rPr>
          <w:rFonts w:cs="Times New Roman"/>
          <w:lang w:val="fr-FR"/>
        </w:rPr>
      </w:pPr>
      <w:r w:rsidRPr="00B307E9">
        <w:rPr>
          <w:rFonts w:cs="Times New Roman"/>
          <w:lang w:val="fr-FR"/>
        </w:rPr>
        <w:t xml:space="preserve">En cas de questions ou de soucis, contactez </w:t>
      </w:r>
      <w:proofErr w:type="spellStart"/>
      <w:r w:rsidRPr="00B307E9">
        <w:rPr>
          <w:rFonts w:cs="Times New Roman"/>
          <w:lang w:val="fr-FR"/>
        </w:rPr>
        <w:t>Nguh</w:t>
      </w:r>
      <w:proofErr w:type="spellEnd"/>
      <w:r w:rsidRPr="00B307E9">
        <w:rPr>
          <w:rFonts w:cs="Times New Roman"/>
          <w:lang w:val="fr-FR"/>
        </w:rPr>
        <w:t xml:space="preserve"> Prince </w:t>
      </w:r>
      <w:proofErr w:type="spellStart"/>
      <w:r w:rsidRPr="00B307E9">
        <w:rPr>
          <w:rFonts w:cs="Times New Roman"/>
          <w:lang w:val="fr-FR"/>
        </w:rPr>
        <w:t>Suh</w:t>
      </w:r>
      <w:proofErr w:type="spellEnd"/>
      <w:r w:rsidRPr="00B307E9">
        <w:rPr>
          <w:rFonts w:cs="Times New Roman"/>
          <w:lang w:val="fr-FR"/>
        </w:rPr>
        <w:t xml:space="preserve"> en SE3 ou le numéro WhatsApp 653540703.</w:t>
      </w:r>
    </w:p>
    <w:sectPr w:rsidR="00B5266B" w:rsidRPr="00B3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44"/>
    <w:rsid w:val="000806FB"/>
    <w:rsid w:val="000A00ED"/>
    <w:rsid w:val="000C0554"/>
    <w:rsid w:val="00143034"/>
    <w:rsid w:val="001F53E6"/>
    <w:rsid w:val="002122BC"/>
    <w:rsid w:val="002B67BD"/>
    <w:rsid w:val="002D71F0"/>
    <w:rsid w:val="003B4EF5"/>
    <w:rsid w:val="004440AB"/>
    <w:rsid w:val="005A4E3E"/>
    <w:rsid w:val="00604176"/>
    <w:rsid w:val="00715992"/>
    <w:rsid w:val="007A1844"/>
    <w:rsid w:val="009B2E21"/>
    <w:rsid w:val="009E07A1"/>
    <w:rsid w:val="00A024F3"/>
    <w:rsid w:val="00B307E9"/>
    <w:rsid w:val="00B4245D"/>
    <w:rsid w:val="00B5266B"/>
    <w:rsid w:val="00BA6041"/>
    <w:rsid w:val="00C25667"/>
    <w:rsid w:val="00CA1634"/>
    <w:rsid w:val="00D43763"/>
    <w:rsid w:val="00D93BF5"/>
    <w:rsid w:val="00D94489"/>
    <w:rsid w:val="00DC3875"/>
    <w:rsid w:val="00EE6D85"/>
    <w:rsid w:val="00F57422"/>
    <w:rsid w:val="00FC3CF3"/>
    <w:rsid w:val="00FC6A37"/>
    <w:rsid w:val="00FE2F52"/>
    <w:rsid w:val="00F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91DF"/>
  <w15:chartTrackingRefBased/>
  <w15:docId w15:val="{B5795DC4-940C-40E6-939B-B034C17B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CF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39</cp:revision>
  <dcterms:created xsi:type="dcterms:W3CDTF">2022-03-17T03:52:00Z</dcterms:created>
  <dcterms:modified xsi:type="dcterms:W3CDTF">2022-03-20T09:01:00Z</dcterms:modified>
</cp:coreProperties>
</file>