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9ACE9" w14:textId="512BE6EB" w:rsidR="00DF0E72" w:rsidRPr="00DF0E72" w:rsidRDefault="00DF0E72" w:rsidP="0084158D">
      <w:pPr>
        <w:pStyle w:val="Heading1"/>
      </w:pPr>
      <w:r w:rsidRPr="00DF0E72">
        <w:t>Tổng quan về dự án</w:t>
      </w:r>
    </w:p>
    <w:p w14:paraId="789B255B" w14:textId="77777777" w:rsidR="00DF0E72" w:rsidRPr="00DF0E72" w:rsidRDefault="00DF0E72" w:rsidP="00DF0E72">
      <w:r w:rsidRPr="00DF0E72">
        <w:rPr>
          <w:b/>
          <w:bCs/>
        </w:rPr>
        <w:t>Tên dự án:</w:t>
      </w:r>
      <w:r w:rsidRPr="00DF0E72">
        <w:t xml:space="preserve"> eTTShop - Web Bán Đồ Gia Dụng</w:t>
      </w:r>
    </w:p>
    <w:p w14:paraId="72F51588" w14:textId="77777777" w:rsidR="00DF0E72" w:rsidRPr="00DF0E72" w:rsidRDefault="00DF0E72" w:rsidP="00DF0E72">
      <w:r w:rsidRPr="00DF0E72">
        <w:rPr>
          <w:b/>
          <w:bCs/>
        </w:rPr>
        <w:t>Mục tiêu dự án:</w:t>
      </w:r>
      <w:r w:rsidRPr="00DF0E72">
        <w:t xml:space="preserve"> Xây dựng một trang web thương mại điện tử chuyên về đồ gia dụng, nơi cung cấp một trải nghiệm mua sắm trực tuyến tiện lợi và nhanh chóng cho người dùng.</w:t>
      </w:r>
    </w:p>
    <w:p w14:paraId="3A399874" w14:textId="77777777" w:rsidR="007C125C" w:rsidRPr="007C125C" w:rsidRDefault="007C125C" w:rsidP="007C125C">
      <w:pPr>
        <w:pStyle w:val="Heading1"/>
      </w:pPr>
      <w:r w:rsidRPr="007C125C">
        <w:t>Công nghệ và Kỹ thuật Sử Dụng</w:t>
      </w:r>
    </w:p>
    <w:p w14:paraId="4E9A5ABA" w14:textId="77777777" w:rsidR="007C125C" w:rsidRPr="007C125C" w:rsidRDefault="007C125C" w:rsidP="007C125C">
      <w:pPr>
        <w:pStyle w:val="Heading2"/>
      </w:pPr>
      <w:r w:rsidRPr="007C125C">
        <w:t>Công nghệ sử dụng:</w:t>
      </w:r>
    </w:p>
    <w:p w14:paraId="12978171" w14:textId="77777777" w:rsidR="007C125C" w:rsidRPr="007C125C" w:rsidRDefault="007C125C" w:rsidP="007C125C">
      <w:pPr>
        <w:numPr>
          <w:ilvl w:val="0"/>
          <w:numId w:val="15"/>
        </w:numPr>
      </w:pPr>
      <w:r w:rsidRPr="007C125C">
        <w:t>Front-end: React, Bootstrap, Tailwind.css</w:t>
      </w:r>
    </w:p>
    <w:p w14:paraId="594D86CB" w14:textId="77777777" w:rsidR="007C125C" w:rsidRPr="007C125C" w:rsidRDefault="007C125C" w:rsidP="007C125C">
      <w:pPr>
        <w:numPr>
          <w:ilvl w:val="0"/>
          <w:numId w:val="15"/>
        </w:numPr>
      </w:pPr>
      <w:r w:rsidRPr="007C125C">
        <w:t>Back-end: Spring Framework</w:t>
      </w:r>
    </w:p>
    <w:p w14:paraId="0E39032C" w14:textId="77777777" w:rsidR="007C125C" w:rsidRPr="007C125C" w:rsidRDefault="007C125C" w:rsidP="007C125C">
      <w:pPr>
        <w:numPr>
          <w:ilvl w:val="0"/>
          <w:numId w:val="15"/>
        </w:numPr>
      </w:pPr>
      <w:r w:rsidRPr="007C125C">
        <w:t>Database: MySQL</w:t>
      </w:r>
    </w:p>
    <w:p w14:paraId="3C3B7844" w14:textId="77777777" w:rsidR="007C125C" w:rsidRPr="007C125C" w:rsidRDefault="007C125C" w:rsidP="007C125C">
      <w:pPr>
        <w:numPr>
          <w:ilvl w:val="0"/>
          <w:numId w:val="15"/>
        </w:numPr>
      </w:pPr>
      <w:r w:rsidRPr="007C125C">
        <w:t>Giao tiếp: REST API</w:t>
      </w:r>
    </w:p>
    <w:p w14:paraId="508194E8" w14:textId="77777777" w:rsidR="007C125C" w:rsidRPr="007C125C" w:rsidRDefault="007C125C" w:rsidP="007C125C">
      <w:pPr>
        <w:numPr>
          <w:ilvl w:val="0"/>
          <w:numId w:val="15"/>
        </w:numPr>
      </w:pPr>
      <w:r w:rsidRPr="007C125C">
        <w:t>Chat: WebSocket</w:t>
      </w:r>
    </w:p>
    <w:p w14:paraId="163A57B5" w14:textId="77777777" w:rsidR="007C125C" w:rsidRPr="007C125C" w:rsidRDefault="007C125C" w:rsidP="007C125C">
      <w:pPr>
        <w:pStyle w:val="Heading2"/>
      </w:pPr>
      <w:r w:rsidRPr="007C125C">
        <w:t>Tổng hợp kỹ thuật</w:t>
      </w:r>
    </w:p>
    <w:p w14:paraId="574382E9" w14:textId="77777777" w:rsidR="007C125C" w:rsidRPr="007C125C" w:rsidRDefault="007C125C" w:rsidP="007C125C">
      <w:pPr>
        <w:pStyle w:val="Heading3"/>
      </w:pPr>
      <w:r w:rsidRPr="007C125C">
        <w:t>Front-end</w:t>
      </w:r>
    </w:p>
    <w:p w14:paraId="5401FB69" w14:textId="77777777" w:rsidR="007C125C" w:rsidRPr="007C125C" w:rsidRDefault="007C125C" w:rsidP="007C125C">
      <w:pPr>
        <w:numPr>
          <w:ilvl w:val="0"/>
          <w:numId w:val="16"/>
        </w:numPr>
      </w:pPr>
      <w:r w:rsidRPr="007C125C">
        <w:t>Single Page Application (SPA) với React: Tối ưu trải nghiệm người dùng thông qua việc tải trang một cách nhanh chóng và mượt mà.</w:t>
      </w:r>
    </w:p>
    <w:p w14:paraId="6B16D205" w14:textId="77777777" w:rsidR="007C125C" w:rsidRPr="007C125C" w:rsidRDefault="007C125C" w:rsidP="007C125C">
      <w:pPr>
        <w:numPr>
          <w:ilvl w:val="0"/>
          <w:numId w:val="16"/>
        </w:numPr>
      </w:pPr>
      <w:r w:rsidRPr="007C125C">
        <w:t>Responsive Design với Bootstrap và Tailwind CSS: Đảm bảo giao diện thích ứng với mọi kích thước màn hình.</w:t>
      </w:r>
    </w:p>
    <w:p w14:paraId="12033BB6" w14:textId="77777777" w:rsidR="007C125C" w:rsidRPr="007C125C" w:rsidRDefault="007C125C" w:rsidP="007C125C">
      <w:pPr>
        <w:numPr>
          <w:ilvl w:val="0"/>
          <w:numId w:val="16"/>
        </w:numPr>
      </w:pPr>
      <w:r w:rsidRPr="007C125C">
        <w:t>Validation và Autocomplete: Sử dụng JavaScript và React để thực hiện kiểm tra dữ liệu nhập vào một cách nhanh chóng và chính xác, cùng với tính năng tự động hoàn thành giúp tăng cường trải nghiệm người dùng.</w:t>
      </w:r>
    </w:p>
    <w:p w14:paraId="211677CE" w14:textId="77777777" w:rsidR="007C125C" w:rsidRPr="007C125C" w:rsidRDefault="007C125C" w:rsidP="007C125C">
      <w:pPr>
        <w:pStyle w:val="Heading3"/>
      </w:pPr>
      <w:r w:rsidRPr="007C125C">
        <w:t>Back-end</w:t>
      </w:r>
    </w:p>
    <w:p w14:paraId="75FEE6A2" w14:textId="77777777" w:rsidR="007C125C" w:rsidRPr="007C125C" w:rsidRDefault="007C125C" w:rsidP="007C125C">
      <w:pPr>
        <w:numPr>
          <w:ilvl w:val="0"/>
          <w:numId w:val="17"/>
        </w:numPr>
      </w:pPr>
      <w:r w:rsidRPr="007C125C">
        <w:t>Microservices Architecture với Spring Boot: Phát triển độc lập các microservices, dễ dàng mở rộng và bảo trì.</w:t>
      </w:r>
    </w:p>
    <w:p w14:paraId="4EE2DC06" w14:textId="77777777" w:rsidR="007C125C" w:rsidRPr="007C125C" w:rsidRDefault="007C125C" w:rsidP="007C125C">
      <w:pPr>
        <w:numPr>
          <w:ilvl w:val="0"/>
          <w:numId w:val="17"/>
        </w:numPr>
      </w:pPr>
      <w:r w:rsidRPr="007C125C">
        <w:t>RESTful API: Giao tiếp linh hoạt và mở rộng giữa front-end và back-end.</w:t>
      </w:r>
    </w:p>
    <w:p w14:paraId="701F9FBA" w14:textId="77777777" w:rsidR="007C125C" w:rsidRPr="007C125C" w:rsidRDefault="007C125C" w:rsidP="007C125C">
      <w:pPr>
        <w:numPr>
          <w:ilvl w:val="0"/>
          <w:numId w:val="17"/>
        </w:numPr>
      </w:pPr>
      <w:r w:rsidRPr="007C125C">
        <w:t>Bảo mật với Spring Security: Bảo vệ thông tin người dùng và dữ liệu hệ thống.</w:t>
      </w:r>
    </w:p>
    <w:p w14:paraId="083FA2B4" w14:textId="77777777" w:rsidR="007C125C" w:rsidRPr="007C125C" w:rsidRDefault="007C125C" w:rsidP="007C125C">
      <w:pPr>
        <w:numPr>
          <w:ilvl w:val="0"/>
          <w:numId w:val="17"/>
        </w:numPr>
      </w:pPr>
      <w:r w:rsidRPr="007C125C">
        <w:t>Quản lý dữ liệu với Spring Data JPA và MySQL: Tối ưu hóa quá trình quản lý và truy vấn dữ liệu.</w:t>
      </w:r>
    </w:p>
    <w:p w14:paraId="0C5177E2" w14:textId="77777777" w:rsidR="007C125C" w:rsidRPr="007C125C" w:rsidRDefault="007C125C" w:rsidP="007C125C">
      <w:pPr>
        <w:pStyle w:val="Heading3"/>
      </w:pPr>
      <w:r w:rsidRPr="007C125C">
        <w:t>Giao tiếp và Data Management</w:t>
      </w:r>
    </w:p>
    <w:p w14:paraId="2C70DE30" w14:textId="77777777" w:rsidR="007C125C" w:rsidRPr="007C125C" w:rsidRDefault="007C125C" w:rsidP="007C125C">
      <w:pPr>
        <w:numPr>
          <w:ilvl w:val="0"/>
          <w:numId w:val="18"/>
        </w:numPr>
      </w:pPr>
      <w:r w:rsidRPr="007C125C">
        <w:t>WebSocket cho Chat trực tiếp: Trao đổi thông tin hai chiều nhanh chóng và hiệu quả giữa người dùng và tư vấn viên.</w:t>
      </w:r>
    </w:p>
    <w:p w14:paraId="01089D0D" w14:textId="77777777" w:rsidR="007C125C" w:rsidRPr="007C125C" w:rsidRDefault="007C125C" w:rsidP="007C125C">
      <w:pPr>
        <w:numPr>
          <w:ilvl w:val="0"/>
          <w:numId w:val="18"/>
        </w:numPr>
      </w:pPr>
      <w:r w:rsidRPr="007C125C">
        <w:t>MySQL: Lưu trữ và quản lý dữ liệu sản phẩm, người dùng và đơn hàng hiệu quả.</w:t>
      </w:r>
    </w:p>
    <w:p w14:paraId="2411597B" w14:textId="77777777" w:rsidR="0084158D" w:rsidRPr="00891B74" w:rsidRDefault="0084158D" w:rsidP="005149A8">
      <w:pPr>
        <w:rPr>
          <w:b/>
          <w:bCs/>
        </w:rPr>
      </w:pPr>
    </w:p>
    <w:p w14:paraId="24090CC9" w14:textId="27C55BE8" w:rsidR="00DF0E72" w:rsidRPr="00DF0E72" w:rsidRDefault="00DF0E72" w:rsidP="0084158D">
      <w:pPr>
        <w:pStyle w:val="Heading1"/>
      </w:pPr>
      <w:r w:rsidRPr="00DF0E72">
        <w:lastRenderedPageBreak/>
        <w:t>Kiến trúc hệ thống</w:t>
      </w:r>
    </w:p>
    <w:p w14:paraId="0A3C4281" w14:textId="61813D28" w:rsidR="00DF0E72" w:rsidRPr="00DF0E72" w:rsidRDefault="00DF0E72" w:rsidP="0084158D">
      <w:pPr>
        <w:pStyle w:val="Heading2"/>
      </w:pPr>
      <w:r w:rsidRPr="00DF0E72">
        <w:t>Front-end</w:t>
      </w:r>
    </w:p>
    <w:p w14:paraId="44D00D47" w14:textId="77777777" w:rsidR="00DF0E72" w:rsidRDefault="00DF0E72" w:rsidP="00DF0E72">
      <w:pPr>
        <w:numPr>
          <w:ilvl w:val="0"/>
          <w:numId w:val="2"/>
        </w:numPr>
      </w:pPr>
      <w:r w:rsidRPr="00DF0E72">
        <w:rPr>
          <w:b/>
          <w:bCs/>
        </w:rPr>
        <w:t>React:</w:t>
      </w:r>
      <w:r w:rsidRPr="00DF0E72">
        <w:t xml:space="preserve"> Sử dụng thư viện React JS để xây dựng giao diện người dùng (UI) một cách linh hoạt và hiệu quả. React giúp tạo ra một trang web đơn trang (Single Page Application - SPA) với trải nghiệm người dùng mượt mà và nhanh chóng.</w:t>
      </w:r>
    </w:p>
    <w:p w14:paraId="0F78FCBE" w14:textId="59D02904" w:rsidR="002B499B" w:rsidRPr="00DF0E72" w:rsidRDefault="002B499B" w:rsidP="002B499B">
      <w:pPr>
        <w:pStyle w:val="ListParagraph"/>
        <w:numPr>
          <w:ilvl w:val="0"/>
          <w:numId w:val="2"/>
        </w:numPr>
      </w:pPr>
      <w:r w:rsidRPr="002B499B">
        <w:rPr>
          <w:b/>
          <w:bCs/>
        </w:rPr>
        <w:t>Bootstrap</w:t>
      </w:r>
      <w:r w:rsidRPr="002B499B">
        <w:t xml:space="preserve"> và </w:t>
      </w:r>
      <w:r w:rsidRPr="002B499B">
        <w:rPr>
          <w:b/>
          <w:bCs/>
        </w:rPr>
        <w:t>Tailwind.css</w:t>
      </w:r>
      <w:r w:rsidRPr="002B499B">
        <w:t>: Kết hợp hai framework CSS này để tạo ra một giao diện thích ứng, đẹp mắt và tiện lợi. Bootstrap được sử dụng để nhanh chóng triển khai các thành phần UI dựa trên một hệ thống grid linh hoạt, trong khi Tailwind.css cung cấp khả năng tùy chỉnh cao và kiểm soát tinh tế hơn trên từng phần tử của giao diện, giúp tối ưu hóa trải nghiệm người dùng trên mọi thiết bị.</w:t>
      </w:r>
    </w:p>
    <w:p w14:paraId="7C9A4264" w14:textId="77777777" w:rsidR="00DF0E72" w:rsidRPr="00DF0E72" w:rsidRDefault="00DF0E72" w:rsidP="00DF0E72">
      <w:pPr>
        <w:numPr>
          <w:ilvl w:val="0"/>
          <w:numId w:val="2"/>
        </w:numPr>
      </w:pPr>
      <w:r w:rsidRPr="00DF0E72">
        <w:rPr>
          <w:b/>
          <w:bCs/>
        </w:rPr>
        <w:t>Thiết kế Responsive:</w:t>
      </w:r>
      <w:r w:rsidRPr="00DF0E72">
        <w:t xml:space="preserve"> Giao diện thích ứng với mọi kích cỡ màn hình, từ điện thoại di động đến máy tính để bàn, đảm bảo trải nghiệm người dùng tốt nhất.</w:t>
      </w:r>
    </w:p>
    <w:p w14:paraId="44F20238" w14:textId="77777777" w:rsidR="00DF0E72" w:rsidRPr="00DF0E72" w:rsidRDefault="00DF0E72" w:rsidP="00DF0E72">
      <w:pPr>
        <w:numPr>
          <w:ilvl w:val="0"/>
          <w:numId w:val="2"/>
        </w:numPr>
      </w:pPr>
      <w:r w:rsidRPr="00DF0E72">
        <w:rPr>
          <w:b/>
          <w:bCs/>
        </w:rPr>
        <w:t>Tối ưu hóa SEO:</w:t>
      </w:r>
      <w:r w:rsidRPr="00DF0E72">
        <w:t xml:space="preserve"> Áp dụng các kỹ thuật SEO tốt nhất để cải thiện khả năng hiển thị của trang web trên các công cụ tìm kiếm.</w:t>
      </w:r>
    </w:p>
    <w:p w14:paraId="134BFCFB" w14:textId="3FB7C5CD" w:rsidR="00DF0E72" w:rsidRPr="00DF0E72" w:rsidRDefault="00DF0E72" w:rsidP="0084158D">
      <w:pPr>
        <w:pStyle w:val="Heading2"/>
      </w:pPr>
      <w:r w:rsidRPr="00DF0E72">
        <w:t>Back-end</w:t>
      </w:r>
    </w:p>
    <w:p w14:paraId="6534EC78" w14:textId="77777777" w:rsidR="00DF0E72" w:rsidRPr="00DF0E72" w:rsidRDefault="00DF0E72" w:rsidP="00DF0E72">
      <w:pPr>
        <w:numPr>
          <w:ilvl w:val="0"/>
          <w:numId w:val="3"/>
        </w:numPr>
      </w:pPr>
      <w:r w:rsidRPr="00DF0E72">
        <w:rPr>
          <w:b/>
          <w:bCs/>
        </w:rPr>
        <w:t>Spring Framework:</w:t>
      </w:r>
      <w:r w:rsidRPr="00DF0E72">
        <w:t xml:space="preserve"> Sử dụng Spring Boot cho việc phát triển nhanh chóng và dễ dàng quản lý các dịch vụ back-end. Spring Security được áp dụng để đảm bảo tính bảo mật của hệ thống.</w:t>
      </w:r>
    </w:p>
    <w:p w14:paraId="3A6095C7" w14:textId="77777777" w:rsidR="00DF0E72" w:rsidRPr="00DF0E72" w:rsidRDefault="00DF0E72" w:rsidP="00DF0E72">
      <w:pPr>
        <w:numPr>
          <w:ilvl w:val="0"/>
          <w:numId w:val="3"/>
        </w:numPr>
      </w:pPr>
      <w:r w:rsidRPr="00DF0E72">
        <w:rPr>
          <w:b/>
          <w:bCs/>
        </w:rPr>
        <w:t>REST API:</w:t>
      </w:r>
      <w:r w:rsidRPr="00DF0E72">
        <w:t xml:space="preserve"> Giao diện lập trình ứng dụng dạng RESTful để front-end và back-end có thể giao tiếp một cách linh hoạt và mở rộng.</w:t>
      </w:r>
    </w:p>
    <w:p w14:paraId="265ED97F" w14:textId="77777777" w:rsidR="00DF0E72" w:rsidRDefault="00DF0E72" w:rsidP="00DF0E72">
      <w:pPr>
        <w:numPr>
          <w:ilvl w:val="0"/>
          <w:numId w:val="3"/>
        </w:numPr>
      </w:pPr>
      <w:r w:rsidRPr="00DF0E72">
        <w:rPr>
          <w:b/>
          <w:bCs/>
        </w:rPr>
        <w:t>Quản lý dữ liệu:</w:t>
      </w:r>
      <w:r w:rsidRPr="00DF0E72">
        <w:t xml:space="preserve"> Sử dụng Spring Data JPA để tương tác với MySQL, giúp quản lý dữ liệu một cách hiệu quả và tiện lợi.</w:t>
      </w:r>
    </w:p>
    <w:p w14:paraId="03A2D2AC" w14:textId="77777777" w:rsidR="00D43CE3" w:rsidRDefault="00D43CE3" w:rsidP="00D43CE3">
      <w:pPr>
        <w:numPr>
          <w:ilvl w:val="0"/>
          <w:numId w:val="3"/>
        </w:numPr>
      </w:pPr>
      <w:r w:rsidRPr="009677AD">
        <w:rPr>
          <w:b/>
          <w:bCs/>
        </w:rPr>
        <w:t>WebSocket</w:t>
      </w:r>
      <w:r>
        <w:t>: Sử dụng công nghệ WebSocket cho phép truyền tải dữ liệu hai chiều giữa client và server một cách nhanh chóng và hiệu quả, giúp cải thiện trải nghiệm chat thời gian thực.</w:t>
      </w:r>
    </w:p>
    <w:p w14:paraId="1FCAADB0" w14:textId="7C19B4E6" w:rsidR="00DF0E72" w:rsidRPr="00DF0E72" w:rsidRDefault="00DF0E72" w:rsidP="0084158D">
      <w:pPr>
        <w:pStyle w:val="Heading2"/>
      </w:pPr>
      <w:r w:rsidRPr="00DF0E72">
        <w:t>Database</w:t>
      </w:r>
    </w:p>
    <w:p w14:paraId="3D75F687" w14:textId="77777777" w:rsidR="00DF0E72" w:rsidRPr="00DF0E72" w:rsidRDefault="00DF0E72" w:rsidP="00DF0E72">
      <w:pPr>
        <w:numPr>
          <w:ilvl w:val="0"/>
          <w:numId w:val="4"/>
        </w:numPr>
      </w:pPr>
      <w:r w:rsidRPr="00DF0E72">
        <w:rPr>
          <w:b/>
          <w:bCs/>
        </w:rPr>
        <w:t>MySQL:</w:t>
      </w:r>
      <w:r w:rsidRPr="00DF0E72">
        <w:t xml:space="preserve"> Sử dụng hệ quản trị cơ sở dữ liệu MySQL để lưu trữ thông tin sản phẩm, thông tin người dùng, đơn hàng, và các dữ liệu khác cần thiết cho hoạt động của website.</w:t>
      </w:r>
    </w:p>
    <w:p w14:paraId="717F7EB8" w14:textId="77777777" w:rsidR="00DF0E72" w:rsidRPr="00DF0E72" w:rsidRDefault="00DF0E72" w:rsidP="0084158D">
      <w:pPr>
        <w:pStyle w:val="Heading1"/>
      </w:pPr>
      <w:r w:rsidRPr="00DF0E72">
        <w:t>4. Chức năng chính</w:t>
      </w:r>
    </w:p>
    <w:p w14:paraId="0C507763" w14:textId="6B24317A" w:rsidR="00CF6769" w:rsidRDefault="00CF6769" w:rsidP="0084158D">
      <w:pPr>
        <w:pStyle w:val="Heading2"/>
      </w:pPr>
      <w:r>
        <w:t>Chức năng cho người dùng (User)</w:t>
      </w:r>
    </w:p>
    <w:p w14:paraId="0600C0D9" w14:textId="6D8BD6E0" w:rsidR="00CF6769" w:rsidRDefault="00CF6769" w:rsidP="00CF6769">
      <w:pPr>
        <w:pStyle w:val="ListParagraph"/>
        <w:numPr>
          <w:ilvl w:val="1"/>
          <w:numId w:val="7"/>
        </w:numPr>
      </w:pPr>
      <w:r>
        <w:t>Tìm kiếm và lọc sản phẩm: Người dùng có thể tìm kiếm sản phẩm theo tên, danh mục, giá cả, và các tiêu chí khác.</w:t>
      </w:r>
    </w:p>
    <w:p w14:paraId="65F2FAEE" w14:textId="6A38C6AE" w:rsidR="00CF6769" w:rsidRDefault="00CF6769" w:rsidP="00CF6769">
      <w:pPr>
        <w:pStyle w:val="ListParagraph"/>
        <w:numPr>
          <w:ilvl w:val="1"/>
          <w:numId w:val="7"/>
        </w:numPr>
      </w:pPr>
      <w:r>
        <w:t>Quản lý giỏ hàng: Thêm sản phẩm vào giỏ hàng, cập nhật số lượng, hoặc xóa sản phẩm.</w:t>
      </w:r>
    </w:p>
    <w:p w14:paraId="35915BD8" w14:textId="4E4BBA1C" w:rsidR="00CF6769" w:rsidRDefault="00CF6769" w:rsidP="00CF6769">
      <w:pPr>
        <w:pStyle w:val="ListParagraph"/>
        <w:numPr>
          <w:ilvl w:val="1"/>
          <w:numId w:val="7"/>
        </w:numPr>
      </w:pPr>
      <w:r>
        <w:t>Đặt hàng và thanh toán: Thực hiện đặt hàng trực tuyến và chọn phương thức thanh toán.</w:t>
      </w:r>
    </w:p>
    <w:p w14:paraId="1C84EAF1" w14:textId="3957D76E" w:rsidR="00CF6769" w:rsidRDefault="00CF6769" w:rsidP="00CF6769">
      <w:pPr>
        <w:pStyle w:val="ListParagraph"/>
        <w:numPr>
          <w:ilvl w:val="1"/>
          <w:numId w:val="7"/>
        </w:numPr>
      </w:pPr>
      <w:r>
        <w:t>Quản lý tài khoản: Đăng ký, đăng nhập, và cập nhật thông tin cá nhân.</w:t>
      </w:r>
    </w:p>
    <w:p w14:paraId="2552D07C" w14:textId="77777777" w:rsidR="00891B74" w:rsidRDefault="00891B74" w:rsidP="00891B74">
      <w:pPr>
        <w:pStyle w:val="ListParagraph"/>
        <w:numPr>
          <w:ilvl w:val="1"/>
          <w:numId w:val="7"/>
        </w:numPr>
      </w:pPr>
      <w:r>
        <w:t>Chat trực tiếp với tư vấn viên: Người dùng có thể bắt đầu cuộc trò chuyện trực tiếp với tư vấn viên từ trang web để nhận sự hỗ trợ, tư vấn về sản phẩm, dịch vụ hoặc trải nghiệm mua sắm.</w:t>
      </w:r>
    </w:p>
    <w:p w14:paraId="1EF6421C" w14:textId="4AC93264" w:rsidR="00CF6769" w:rsidRDefault="00CF6769" w:rsidP="0084158D">
      <w:pPr>
        <w:pStyle w:val="Heading2"/>
      </w:pPr>
      <w:r>
        <w:lastRenderedPageBreak/>
        <w:t>Chức năng cho quản trị viên (Admin)</w:t>
      </w:r>
    </w:p>
    <w:p w14:paraId="68530004" w14:textId="5FD1CA97" w:rsidR="00CF6769" w:rsidRDefault="00CF6769" w:rsidP="00CF6769">
      <w:pPr>
        <w:pStyle w:val="ListParagraph"/>
        <w:numPr>
          <w:ilvl w:val="1"/>
          <w:numId w:val="9"/>
        </w:numPr>
      </w:pPr>
      <w:r>
        <w:t>Quản lý sản phẩm: Thêm, sửa, xóa sản phẩm và quản lý thông tin chi tiết của sản phẩm.</w:t>
      </w:r>
    </w:p>
    <w:p w14:paraId="53347D1B" w14:textId="788C4E79" w:rsidR="00CF6769" w:rsidRDefault="00CF6769" w:rsidP="00CF6769">
      <w:pPr>
        <w:pStyle w:val="ListParagraph"/>
        <w:numPr>
          <w:ilvl w:val="1"/>
          <w:numId w:val="9"/>
        </w:numPr>
      </w:pPr>
      <w:r>
        <w:t>Quản lý người dùng: Xem, sửa, xóa thông tin người dùng, quản lý quyền truy cập của người dùng.</w:t>
      </w:r>
    </w:p>
    <w:p w14:paraId="1FB064FB" w14:textId="669B46F5" w:rsidR="00CF6769" w:rsidRDefault="00CF6769" w:rsidP="00CF6769">
      <w:pPr>
        <w:pStyle w:val="ListParagraph"/>
        <w:numPr>
          <w:ilvl w:val="1"/>
          <w:numId w:val="9"/>
        </w:numPr>
      </w:pPr>
      <w:r>
        <w:t>Xử lý đơn hàng: Quản lý và theo dõi đơn hàng, bao gồm cập nhật trạng thái đơn hàng và theo dõi việc giao hàng.</w:t>
      </w:r>
    </w:p>
    <w:p w14:paraId="3FDE08EA" w14:textId="6CE85977" w:rsidR="00A33B7E" w:rsidRDefault="00CF6769" w:rsidP="00CF6769">
      <w:pPr>
        <w:pStyle w:val="ListParagraph"/>
        <w:numPr>
          <w:ilvl w:val="1"/>
          <w:numId w:val="9"/>
        </w:numPr>
      </w:pPr>
      <w:r>
        <w:t>Báo cáo và thống kê: Tạo báo cáo về doanh số, số lượng sản phẩm bán ra, và thông kê người dùng để hỗ trợ quyết định kinh doanh.</w:t>
      </w:r>
    </w:p>
    <w:p w14:paraId="50245DD7" w14:textId="22D5391D" w:rsidR="00891B74" w:rsidRDefault="00891B74" w:rsidP="00D34F0B">
      <w:pPr>
        <w:pStyle w:val="ListParagraph"/>
        <w:numPr>
          <w:ilvl w:val="1"/>
          <w:numId w:val="9"/>
        </w:numPr>
      </w:pPr>
      <w:r>
        <w:t>Quản lý cuộc trò chuyện: Có khả năng theo dõi, quản lý các cuộc trò chuyện giữa khách hàng và tư vấn viên, đảm bảo chất lượng dịch vụ hỗ trợ khách hàng.</w:t>
      </w:r>
    </w:p>
    <w:sectPr w:rsidR="00891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84997"/>
    <w:multiLevelType w:val="multilevel"/>
    <w:tmpl w:val="3E14E7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14149"/>
    <w:multiLevelType w:val="multilevel"/>
    <w:tmpl w:val="B252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961F61"/>
    <w:multiLevelType w:val="multilevel"/>
    <w:tmpl w:val="146E3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0D2933"/>
    <w:multiLevelType w:val="multilevel"/>
    <w:tmpl w:val="A7D4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18267E"/>
    <w:multiLevelType w:val="multilevel"/>
    <w:tmpl w:val="C228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85203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25252B1"/>
    <w:multiLevelType w:val="multilevel"/>
    <w:tmpl w:val="3F74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6212B9"/>
    <w:multiLevelType w:val="multilevel"/>
    <w:tmpl w:val="E188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9F4B05"/>
    <w:multiLevelType w:val="multilevel"/>
    <w:tmpl w:val="7048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F539FF"/>
    <w:multiLevelType w:val="multilevel"/>
    <w:tmpl w:val="40A4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BF769E"/>
    <w:multiLevelType w:val="multilevel"/>
    <w:tmpl w:val="B182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0702D9"/>
    <w:multiLevelType w:val="hybridMultilevel"/>
    <w:tmpl w:val="C3A4E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9E5B1F"/>
    <w:multiLevelType w:val="multilevel"/>
    <w:tmpl w:val="E372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1A0F0A"/>
    <w:multiLevelType w:val="multilevel"/>
    <w:tmpl w:val="35F683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765A8A"/>
    <w:multiLevelType w:val="multilevel"/>
    <w:tmpl w:val="CA827F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540EFA"/>
    <w:multiLevelType w:val="multilevel"/>
    <w:tmpl w:val="3E14E7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F8008E"/>
    <w:multiLevelType w:val="multilevel"/>
    <w:tmpl w:val="DD92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1165837">
    <w:abstractNumId w:val="2"/>
  </w:num>
  <w:num w:numId="2" w16cid:durableId="574365239">
    <w:abstractNumId w:val="3"/>
  </w:num>
  <w:num w:numId="3" w16cid:durableId="1390034709">
    <w:abstractNumId w:val="14"/>
  </w:num>
  <w:num w:numId="4" w16cid:durableId="1197347377">
    <w:abstractNumId w:val="4"/>
  </w:num>
  <w:num w:numId="5" w16cid:durableId="465319861">
    <w:abstractNumId w:val="6"/>
  </w:num>
  <w:num w:numId="6" w16cid:durableId="452362013">
    <w:abstractNumId w:val="11"/>
  </w:num>
  <w:num w:numId="7" w16cid:durableId="1525941905">
    <w:abstractNumId w:val="0"/>
  </w:num>
  <w:num w:numId="8" w16cid:durableId="659968274">
    <w:abstractNumId w:val="15"/>
  </w:num>
  <w:num w:numId="9" w16cid:durableId="333262157">
    <w:abstractNumId w:val="13"/>
  </w:num>
  <w:num w:numId="10" w16cid:durableId="1180583717">
    <w:abstractNumId w:val="5"/>
  </w:num>
  <w:num w:numId="11" w16cid:durableId="686105544">
    <w:abstractNumId w:val="5"/>
  </w:num>
  <w:num w:numId="12" w16cid:durableId="15691040">
    <w:abstractNumId w:val="10"/>
  </w:num>
  <w:num w:numId="13" w16cid:durableId="2138915261">
    <w:abstractNumId w:val="7"/>
  </w:num>
  <w:num w:numId="14" w16cid:durableId="2084794893">
    <w:abstractNumId w:val="8"/>
  </w:num>
  <w:num w:numId="15" w16cid:durableId="2031757303">
    <w:abstractNumId w:val="1"/>
  </w:num>
  <w:num w:numId="16" w16cid:durableId="588270311">
    <w:abstractNumId w:val="16"/>
  </w:num>
  <w:num w:numId="17" w16cid:durableId="1384596886">
    <w:abstractNumId w:val="9"/>
  </w:num>
  <w:num w:numId="18" w16cid:durableId="14742505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206"/>
    <w:rsid w:val="00082206"/>
    <w:rsid w:val="000A73BC"/>
    <w:rsid w:val="000C2294"/>
    <w:rsid w:val="00125CEF"/>
    <w:rsid w:val="002B499B"/>
    <w:rsid w:val="004E6796"/>
    <w:rsid w:val="005149A8"/>
    <w:rsid w:val="00525000"/>
    <w:rsid w:val="007C125C"/>
    <w:rsid w:val="0084158D"/>
    <w:rsid w:val="00891B74"/>
    <w:rsid w:val="008B215A"/>
    <w:rsid w:val="009677AD"/>
    <w:rsid w:val="00A33B7E"/>
    <w:rsid w:val="00C775FF"/>
    <w:rsid w:val="00CF6769"/>
    <w:rsid w:val="00D34F0B"/>
    <w:rsid w:val="00D43CE3"/>
    <w:rsid w:val="00DB27CD"/>
    <w:rsid w:val="00DF0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1D7C3"/>
  <w15:chartTrackingRefBased/>
  <w15:docId w15:val="{F7F10683-5123-48B4-9C23-DE5AEB5FB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58D"/>
    <w:pPr>
      <w:keepNext/>
      <w:keepLines/>
      <w:numPr>
        <w:numId w:val="10"/>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84158D"/>
    <w:pPr>
      <w:keepNext/>
      <w:keepLines/>
      <w:numPr>
        <w:ilvl w:val="1"/>
        <w:numId w:val="10"/>
      </w:numPr>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7C125C"/>
    <w:pPr>
      <w:keepNext/>
      <w:keepLines/>
      <w:numPr>
        <w:ilvl w:val="2"/>
        <w:numId w:val="10"/>
      </w:numPr>
      <w:spacing w:before="40" w:after="0"/>
      <w:outlineLvl w:val="2"/>
    </w:pPr>
    <w:rPr>
      <w:rFonts w:asciiTheme="majorHAnsi" w:eastAsiaTheme="majorEastAsia" w:hAnsiTheme="majorHAnsi" w:cstheme="majorBidi"/>
      <w:b/>
      <w:color w:val="000000" w:themeColor="text1"/>
      <w:sz w:val="24"/>
      <w:szCs w:val="24"/>
    </w:rPr>
  </w:style>
  <w:style w:type="paragraph" w:styleId="Heading4">
    <w:name w:val="heading 4"/>
    <w:basedOn w:val="Normal"/>
    <w:next w:val="Normal"/>
    <w:link w:val="Heading4Char"/>
    <w:uiPriority w:val="9"/>
    <w:semiHidden/>
    <w:unhideWhenUsed/>
    <w:qFormat/>
    <w:rsid w:val="0084158D"/>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4158D"/>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4158D"/>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4158D"/>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4158D"/>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158D"/>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769"/>
    <w:pPr>
      <w:ind w:left="720"/>
      <w:contextualSpacing/>
    </w:pPr>
  </w:style>
  <w:style w:type="character" w:customStyle="1" w:styleId="Heading1Char">
    <w:name w:val="Heading 1 Char"/>
    <w:basedOn w:val="DefaultParagraphFont"/>
    <w:link w:val="Heading1"/>
    <w:uiPriority w:val="9"/>
    <w:rsid w:val="0084158D"/>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84158D"/>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7C125C"/>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semiHidden/>
    <w:rsid w:val="0084158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4158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4158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4158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415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158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879327">
      <w:bodyDiv w:val="1"/>
      <w:marLeft w:val="0"/>
      <w:marRight w:val="0"/>
      <w:marTop w:val="0"/>
      <w:marBottom w:val="0"/>
      <w:divBdr>
        <w:top w:val="none" w:sz="0" w:space="0" w:color="auto"/>
        <w:left w:val="none" w:sz="0" w:space="0" w:color="auto"/>
        <w:bottom w:val="none" w:sz="0" w:space="0" w:color="auto"/>
        <w:right w:val="none" w:sz="0" w:space="0" w:color="auto"/>
      </w:divBdr>
    </w:div>
    <w:div w:id="130487361">
      <w:bodyDiv w:val="1"/>
      <w:marLeft w:val="0"/>
      <w:marRight w:val="0"/>
      <w:marTop w:val="0"/>
      <w:marBottom w:val="0"/>
      <w:divBdr>
        <w:top w:val="none" w:sz="0" w:space="0" w:color="auto"/>
        <w:left w:val="none" w:sz="0" w:space="0" w:color="auto"/>
        <w:bottom w:val="none" w:sz="0" w:space="0" w:color="auto"/>
        <w:right w:val="none" w:sz="0" w:space="0" w:color="auto"/>
      </w:divBdr>
    </w:div>
    <w:div w:id="162356624">
      <w:bodyDiv w:val="1"/>
      <w:marLeft w:val="0"/>
      <w:marRight w:val="0"/>
      <w:marTop w:val="0"/>
      <w:marBottom w:val="0"/>
      <w:divBdr>
        <w:top w:val="none" w:sz="0" w:space="0" w:color="auto"/>
        <w:left w:val="none" w:sz="0" w:space="0" w:color="auto"/>
        <w:bottom w:val="none" w:sz="0" w:space="0" w:color="auto"/>
        <w:right w:val="none" w:sz="0" w:space="0" w:color="auto"/>
      </w:divBdr>
    </w:div>
    <w:div w:id="186018163">
      <w:bodyDiv w:val="1"/>
      <w:marLeft w:val="0"/>
      <w:marRight w:val="0"/>
      <w:marTop w:val="0"/>
      <w:marBottom w:val="0"/>
      <w:divBdr>
        <w:top w:val="none" w:sz="0" w:space="0" w:color="auto"/>
        <w:left w:val="none" w:sz="0" w:space="0" w:color="auto"/>
        <w:bottom w:val="none" w:sz="0" w:space="0" w:color="auto"/>
        <w:right w:val="none" w:sz="0" w:space="0" w:color="auto"/>
      </w:divBdr>
    </w:div>
    <w:div w:id="230432009">
      <w:bodyDiv w:val="1"/>
      <w:marLeft w:val="0"/>
      <w:marRight w:val="0"/>
      <w:marTop w:val="0"/>
      <w:marBottom w:val="0"/>
      <w:divBdr>
        <w:top w:val="none" w:sz="0" w:space="0" w:color="auto"/>
        <w:left w:val="none" w:sz="0" w:space="0" w:color="auto"/>
        <w:bottom w:val="none" w:sz="0" w:space="0" w:color="auto"/>
        <w:right w:val="none" w:sz="0" w:space="0" w:color="auto"/>
      </w:divBdr>
    </w:div>
    <w:div w:id="254242475">
      <w:bodyDiv w:val="1"/>
      <w:marLeft w:val="0"/>
      <w:marRight w:val="0"/>
      <w:marTop w:val="0"/>
      <w:marBottom w:val="0"/>
      <w:divBdr>
        <w:top w:val="none" w:sz="0" w:space="0" w:color="auto"/>
        <w:left w:val="none" w:sz="0" w:space="0" w:color="auto"/>
        <w:bottom w:val="none" w:sz="0" w:space="0" w:color="auto"/>
        <w:right w:val="none" w:sz="0" w:space="0" w:color="auto"/>
      </w:divBdr>
    </w:div>
    <w:div w:id="379791353">
      <w:bodyDiv w:val="1"/>
      <w:marLeft w:val="0"/>
      <w:marRight w:val="0"/>
      <w:marTop w:val="0"/>
      <w:marBottom w:val="0"/>
      <w:divBdr>
        <w:top w:val="none" w:sz="0" w:space="0" w:color="auto"/>
        <w:left w:val="none" w:sz="0" w:space="0" w:color="auto"/>
        <w:bottom w:val="none" w:sz="0" w:space="0" w:color="auto"/>
        <w:right w:val="none" w:sz="0" w:space="0" w:color="auto"/>
      </w:divBdr>
    </w:div>
    <w:div w:id="382019187">
      <w:bodyDiv w:val="1"/>
      <w:marLeft w:val="0"/>
      <w:marRight w:val="0"/>
      <w:marTop w:val="0"/>
      <w:marBottom w:val="0"/>
      <w:divBdr>
        <w:top w:val="none" w:sz="0" w:space="0" w:color="auto"/>
        <w:left w:val="none" w:sz="0" w:space="0" w:color="auto"/>
        <w:bottom w:val="none" w:sz="0" w:space="0" w:color="auto"/>
        <w:right w:val="none" w:sz="0" w:space="0" w:color="auto"/>
      </w:divBdr>
    </w:div>
    <w:div w:id="557866860">
      <w:bodyDiv w:val="1"/>
      <w:marLeft w:val="0"/>
      <w:marRight w:val="0"/>
      <w:marTop w:val="0"/>
      <w:marBottom w:val="0"/>
      <w:divBdr>
        <w:top w:val="none" w:sz="0" w:space="0" w:color="auto"/>
        <w:left w:val="none" w:sz="0" w:space="0" w:color="auto"/>
        <w:bottom w:val="none" w:sz="0" w:space="0" w:color="auto"/>
        <w:right w:val="none" w:sz="0" w:space="0" w:color="auto"/>
      </w:divBdr>
    </w:div>
    <w:div w:id="653950201">
      <w:bodyDiv w:val="1"/>
      <w:marLeft w:val="0"/>
      <w:marRight w:val="0"/>
      <w:marTop w:val="0"/>
      <w:marBottom w:val="0"/>
      <w:divBdr>
        <w:top w:val="none" w:sz="0" w:space="0" w:color="auto"/>
        <w:left w:val="none" w:sz="0" w:space="0" w:color="auto"/>
        <w:bottom w:val="none" w:sz="0" w:space="0" w:color="auto"/>
        <w:right w:val="none" w:sz="0" w:space="0" w:color="auto"/>
      </w:divBdr>
    </w:div>
    <w:div w:id="725757646">
      <w:bodyDiv w:val="1"/>
      <w:marLeft w:val="0"/>
      <w:marRight w:val="0"/>
      <w:marTop w:val="0"/>
      <w:marBottom w:val="0"/>
      <w:divBdr>
        <w:top w:val="none" w:sz="0" w:space="0" w:color="auto"/>
        <w:left w:val="none" w:sz="0" w:space="0" w:color="auto"/>
        <w:bottom w:val="none" w:sz="0" w:space="0" w:color="auto"/>
        <w:right w:val="none" w:sz="0" w:space="0" w:color="auto"/>
      </w:divBdr>
    </w:div>
    <w:div w:id="727187619">
      <w:bodyDiv w:val="1"/>
      <w:marLeft w:val="0"/>
      <w:marRight w:val="0"/>
      <w:marTop w:val="0"/>
      <w:marBottom w:val="0"/>
      <w:divBdr>
        <w:top w:val="none" w:sz="0" w:space="0" w:color="auto"/>
        <w:left w:val="none" w:sz="0" w:space="0" w:color="auto"/>
        <w:bottom w:val="none" w:sz="0" w:space="0" w:color="auto"/>
        <w:right w:val="none" w:sz="0" w:space="0" w:color="auto"/>
      </w:divBdr>
    </w:div>
    <w:div w:id="927426065">
      <w:bodyDiv w:val="1"/>
      <w:marLeft w:val="0"/>
      <w:marRight w:val="0"/>
      <w:marTop w:val="0"/>
      <w:marBottom w:val="0"/>
      <w:divBdr>
        <w:top w:val="none" w:sz="0" w:space="0" w:color="auto"/>
        <w:left w:val="none" w:sz="0" w:space="0" w:color="auto"/>
        <w:bottom w:val="none" w:sz="0" w:space="0" w:color="auto"/>
        <w:right w:val="none" w:sz="0" w:space="0" w:color="auto"/>
      </w:divBdr>
    </w:div>
    <w:div w:id="984286172">
      <w:bodyDiv w:val="1"/>
      <w:marLeft w:val="0"/>
      <w:marRight w:val="0"/>
      <w:marTop w:val="0"/>
      <w:marBottom w:val="0"/>
      <w:divBdr>
        <w:top w:val="none" w:sz="0" w:space="0" w:color="auto"/>
        <w:left w:val="none" w:sz="0" w:space="0" w:color="auto"/>
        <w:bottom w:val="none" w:sz="0" w:space="0" w:color="auto"/>
        <w:right w:val="none" w:sz="0" w:space="0" w:color="auto"/>
      </w:divBdr>
    </w:div>
    <w:div w:id="1099789095">
      <w:bodyDiv w:val="1"/>
      <w:marLeft w:val="0"/>
      <w:marRight w:val="0"/>
      <w:marTop w:val="0"/>
      <w:marBottom w:val="0"/>
      <w:divBdr>
        <w:top w:val="none" w:sz="0" w:space="0" w:color="auto"/>
        <w:left w:val="none" w:sz="0" w:space="0" w:color="auto"/>
        <w:bottom w:val="none" w:sz="0" w:space="0" w:color="auto"/>
        <w:right w:val="none" w:sz="0" w:space="0" w:color="auto"/>
      </w:divBdr>
    </w:div>
    <w:div w:id="1133327482">
      <w:bodyDiv w:val="1"/>
      <w:marLeft w:val="0"/>
      <w:marRight w:val="0"/>
      <w:marTop w:val="0"/>
      <w:marBottom w:val="0"/>
      <w:divBdr>
        <w:top w:val="none" w:sz="0" w:space="0" w:color="auto"/>
        <w:left w:val="none" w:sz="0" w:space="0" w:color="auto"/>
        <w:bottom w:val="none" w:sz="0" w:space="0" w:color="auto"/>
        <w:right w:val="none" w:sz="0" w:space="0" w:color="auto"/>
      </w:divBdr>
    </w:div>
    <w:div w:id="1257666219">
      <w:bodyDiv w:val="1"/>
      <w:marLeft w:val="0"/>
      <w:marRight w:val="0"/>
      <w:marTop w:val="0"/>
      <w:marBottom w:val="0"/>
      <w:divBdr>
        <w:top w:val="none" w:sz="0" w:space="0" w:color="auto"/>
        <w:left w:val="none" w:sz="0" w:space="0" w:color="auto"/>
        <w:bottom w:val="none" w:sz="0" w:space="0" w:color="auto"/>
        <w:right w:val="none" w:sz="0" w:space="0" w:color="auto"/>
      </w:divBdr>
    </w:div>
    <w:div w:id="1270238342">
      <w:bodyDiv w:val="1"/>
      <w:marLeft w:val="0"/>
      <w:marRight w:val="0"/>
      <w:marTop w:val="0"/>
      <w:marBottom w:val="0"/>
      <w:divBdr>
        <w:top w:val="none" w:sz="0" w:space="0" w:color="auto"/>
        <w:left w:val="none" w:sz="0" w:space="0" w:color="auto"/>
        <w:bottom w:val="none" w:sz="0" w:space="0" w:color="auto"/>
        <w:right w:val="none" w:sz="0" w:space="0" w:color="auto"/>
      </w:divBdr>
    </w:div>
    <w:div w:id="1297565414">
      <w:bodyDiv w:val="1"/>
      <w:marLeft w:val="0"/>
      <w:marRight w:val="0"/>
      <w:marTop w:val="0"/>
      <w:marBottom w:val="0"/>
      <w:divBdr>
        <w:top w:val="none" w:sz="0" w:space="0" w:color="auto"/>
        <w:left w:val="none" w:sz="0" w:space="0" w:color="auto"/>
        <w:bottom w:val="none" w:sz="0" w:space="0" w:color="auto"/>
        <w:right w:val="none" w:sz="0" w:space="0" w:color="auto"/>
      </w:divBdr>
    </w:div>
    <w:div w:id="1391884846">
      <w:bodyDiv w:val="1"/>
      <w:marLeft w:val="0"/>
      <w:marRight w:val="0"/>
      <w:marTop w:val="0"/>
      <w:marBottom w:val="0"/>
      <w:divBdr>
        <w:top w:val="none" w:sz="0" w:space="0" w:color="auto"/>
        <w:left w:val="none" w:sz="0" w:space="0" w:color="auto"/>
        <w:bottom w:val="none" w:sz="0" w:space="0" w:color="auto"/>
        <w:right w:val="none" w:sz="0" w:space="0" w:color="auto"/>
      </w:divBdr>
    </w:div>
    <w:div w:id="1449740925">
      <w:bodyDiv w:val="1"/>
      <w:marLeft w:val="0"/>
      <w:marRight w:val="0"/>
      <w:marTop w:val="0"/>
      <w:marBottom w:val="0"/>
      <w:divBdr>
        <w:top w:val="none" w:sz="0" w:space="0" w:color="auto"/>
        <w:left w:val="none" w:sz="0" w:space="0" w:color="auto"/>
        <w:bottom w:val="none" w:sz="0" w:space="0" w:color="auto"/>
        <w:right w:val="none" w:sz="0" w:space="0" w:color="auto"/>
      </w:divBdr>
    </w:div>
    <w:div w:id="1555894121">
      <w:bodyDiv w:val="1"/>
      <w:marLeft w:val="0"/>
      <w:marRight w:val="0"/>
      <w:marTop w:val="0"/>
      <w:marBottom w:val="0"/>
      <w:divBdr>
        <w:top w:val="none" w:sz="0" w:space="0" w:color="auto"/>
        <w:left w:val="none" w:sz="0" w:space="0" w:color="auto"/>
        <w:bottom w:val="none" w:sz="0" w:space="0" w:color="auto"/>
        <w:right w:val="none" w:sz="0" w:space="0" w:color="auto"/>
      </w:divBdr>
    </w:div>
    <w:div w:id="1609854284">
      <w:bodyDiv w:val="1"/>
      <w:marLeft w:val="0"/>
      <w:marRight w:val="0"/>
      <w:marTop w:val="0"/>
      <w:marBottom w:val="0"/>
      <w:divBdr>
        <w:top w:val="none" w:sz="0" w:space="0" w:color="auto"/>
        <w:left w:val="none" w:sz="0" w:space="0" w:color="auto"/>
        <w:bottom w:val="none" w:sz="0" w:space="0" w:color="auto"/>
        <w:right w:val="none" w:sz="0" w:space="0" w:color="auto"/>
      </w:divBdr>
    </w:div>
    <w:div w:id="1643264829">
      <w:bodyDiv w:val="1"/>
      <w:marLeft w:val="0"/>
      <w:marRight w:val="0"/>
      <w:marTop w:val="0"/>
      <w:marBottom w:val="0"/>
      <w:divBdr>
        <w:top w:val="none" w:sz="0" w:space="0" w:color="auto"/>
        <w:left w:val="none" w:sz="0" w:space="0" w:color="auto"/>
        <w:bottom w:val="none" w:sz="0" w:space="0" w:color="auto"/>
        <w:right w:val="none" w:sz="0" w:space="0" w:color="auto"/>
      </w:divBdr>
    </w:div>
    <w:div w:id="1816678389">
      <w:bodyDiv w:val="1"/>
      <w:marLeft w:val="0"/>
      <w:marRight w:val="0"/>
      <w:marTop w:val="0"/>
      <w:marBottom w:val="0"/>
      <w:divBdr>
        <w:top w:val="none" w:sz="0" w:space="0" w:color="auto"/>
        <w:left w:val="none" w:sz="0" w:space="0" w:color="auto"/>
        <w:bottom w:val="none" w:sz="0" w:space="0" w:color="auto"/>
        <w:right w:val="none" w:sz="0" w:space="0" w:color="auto"/>
      </w:divBdr>
    </w:div>
    <w:div w:id="1912275933">
      <w:bodyDiv w:val="1"/>
      <w:marLeft w:val="0"/>
      <w:marRight w:val="0"/>
      <w:marTop w:val="0"/>
      <w:marBottom w:val="0"/>
      <w:divBdr>
        <w:top w:val="none" w:sz="0" w:space="0" w:color="auto"/>
        <w:left w:val="none" w:sz="0" w:space="0" w:color="auto"/>
        <w:bottom w:val="none" w:sz="0" w:space="0" w:color="auto"/>
        <w:right w:val="none" w:sz="0" w:space="0" w:color="auto"/>
      </w:divBdr>
    </w:div>
    <w:div w:id="198531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dc:creator>
  <cp:keywords/>
  <dc:description/>
  <cp:lastModifiedBy>Văn Trường Nguyễn</cp:lastModifiedBy>
  <cp:revision>17</cp:revision>
  <dcterms:created xsi:type="dcterms:W3CDTF">2024-03-15T06:04:00Z</dcterms:created>
  <dcterms:modified xsi:type="dcterms:W3CDTF">2024-03-30T09:28:00Z</dcterms:modified>
</cp:coreProperties>
</file>