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F0806" w14:textId="0B35644F" w:rsidR="00650A95" w:rsidRDefault="00151618">
      <w:r>
        <w:t>Bilan Technique :</w:t>
      </w:r>
    </w:p>
    <w:p w14:paraId="1A55EDFD" w14:textId="73EF82CA" w:rsidR="00151618" w:rsidRDefault="00301850">
      <w:r>
        <w:rPr>
          <w:noProof/>
        </w:rPr>
        <w:drawing>
          <wp:inline distT="0" distB="0" distL="0" distR="0" wp14:anchorId="4679795E" wp14:editId="2A5589A4">
            <wp:extent cx="5760720" cy="219646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196465"/>
                    </a:xfrm>
                    <a:prstGeom prst="rect">
                      <a:avLst/>
                    </a:prstGeom>
                  </pic:spPr>
                </pic:pic>
              </a:graphicData>
            </a:graphic>
          </wp:inline>
        </w:drawing>
      </w:r>
    </w:p>
    <w:p w14:paraId="70E37E22" w14:textId="4DFF0F23" w:rsidR="00151618" w:rsidRDefault="002D15F7">
      <w:r>
        <w:rPr>
          <w:noProof/>
        </w:rPr>
        <w:drawing>
          <wp:inline distT="0" distB="0" distL="0" distR="0" wp14:anchorId="4CF48243" wp14:editId="6BD3D5D4">
            <wp:extent cx="5416550" cy="2546350"/>
            <wp:effectExtent l="0" t="0" r="0" b="635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rotWithShape="1">
                    <a:blip r:embed="rId5">
                      <a:extLst>
                        <a:ext uri="{28A0092B-C50C-407E-A947-70E740481C1C}">
                          <a14:useLocalDpi xmlns:a14="http://schemas.microsoft.com/office/drawing/2010/main" val="0"/>
                        </a:ext>
                      </a:extLst>
                    </a:blip>
                    <a:srcRect b="12826"/>
                    <a:stretch/>
                  </pic:blipFill>
                  <pic:spPr bwMode="auto">
                    <a:xfrm>
                      <a:off x="0" y="0"/>
                      <a:ext cx="5416828" cy="254648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56D9DD5" wp14:editId="1D1CCC5C">
            <wp:extent cx="5760720" cy="2323465"/>
            <wp:effectExtent l="0" t="0" r="0" b="63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14:paraId="2F6B606B" w14:textId="3DC86F6E" w:rsidR="00920A32" w:rsidRDefault="00920A32">
      <w:r>
        <w:rPr>
          <w:noProof/>
        </w:rPr>
        <w:lastRenderedPageBreak/>
        <w:drawing>
          <wp:inline distT="0" distB="0" distL="0" distR="0" wp14:anchorId="4D679AA3" wp14:editId="68D93BD7">
            <wp:extent cx="6446459" cy="1593850"/>
            <wp:effectExtent l="0" t="0" r="0" b="635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446459" cy="1593850"/>
                    </a:xfrm>
                    <a:prstGeom prst="rect">
                      <a:avLst/>
                    </a:prstGeom>
                  </pic:spPr>
                </pic:pic>
              </a:graphicData>
            </a:graphic>
          </wp:inline>
        </w:drawing>
      </w:r>
    </w:p>
    <w:p w14:paraId="1489A7BC" w14:textId="6306C4E7" w:rsidR="00A21C65" w:rsidRDefault="00A21C65">
      <w:r>
        <w:rPr>
          <w:noProof/>
        </w:rPr>
        <w:drawing>
          <wp:inline distT="0" distB="0" distL="0" distR="0" wp14:anchorId="15BCBAE5" wp14:editId="08F9ED44">
            <wp:extent cx="5760720" cy="4761865"/>
            <wp:effectExtent l="0" t="0" r="0" b="63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4761865"/>
                    </a:xfrm>
                    <a:prstGeom prst="rect">
                      <a:avLst/>
                    </a:prstGeom>
                  </pic:spPr>
                </pic:pic>
              </a:graphicData>
            </a:graphic>
          </wp:inline>
        </w:drawing>
      </w:r>
    </w:p>
    <w:p w14:paraId="7BCED241" w14:textId="29744100" w:rsidR="00151618" w:rsidRDefault="00151618">
      <w:pPr>
        <w:rPr>
          <w:rFonts w:ascii="Comic Sans MS" w:hAnsi="Comic Sans MS"/>
          <w:sz w:val="28"/>
          <w:szCs w:val="28"/>
        </w:rPr>
      </w:pPr>
      <w:r>
        <w:rPr>
          <w:rFonts w:ascii="Comic Sans MS" w:hAnsi="Comic Sans MS"/>
          <w:sz w:val="28"/>
          <w:szCs w:val="28"/>
        </w:rPr>
        <w:t>Le require_once appelle</w:t>
      </w:r>
      <w:r w:rsidR="00301850">
        <w:rPr>
          <w:rFonts w:ascii="Comic Sans MS" w:hAnsi="Comic Sans MS"/>
          <w:sz w:val="28"/>
          <w:szCs w:val="28"/>
        </w:rPr>
        <w:t xml:space="preserve"> le fichier Request.php permettant de faire une requête vers la base de donnée.</w:t>
      </w:r>
    </w:p>
    <w:p w14:paraId="6BEE7796" w14:textId="366EA67C" w:rsidR="00301850" w:rsidRDefault="00301850">
      <w:pPr>
        <w:rPr>
          <w:rFonts w:ascii="Comic Sans MS" w:hAnsi="Comic Sans MS"/>
          <w:sz w:val="28"/>
          <w:szCs w:val="28"/>
        </w:rPr>
      </w:pPr>
    </w:p>
    <w:p w14:paraId="10AD2927" w14:textId="791A0CD9" w:rsidR="00920A32" w:rsidRDefault="00301850">
      <w:pPr>
        <w:rPr>
          <w:rFonts w:ascii="Comic Sans MS" w:hAnsi="Comic Sans MS"/>
          <w:sz w:val="28"/>
          <w:szCs w:val="28"/>
        </w:rPr>
      </w:pPr>
      <w:r>
        <w:rPr>
          <w:rFonts w:ascii="Comic Sans MS" w:hAnsi="Comic Sans MS"/>
          <w:sz w:val="28"/>
          <w:szCs w:val="28"/>
        </w:rPr>
        <w:t>Le prétraitement</w:t>
      </w:r>
      <w:r w:rsidR="005147C8">
        <w:rPr>
          <w:rFonts w:ascii="Comic Sans MS" w:hAnsi="Comic Sans MS"/>
          <w:sz w:val="28"/>
          <w:szCs w:val="28"/>
        </w:rPr>
        <w:t xml:space="preserve"> c</w:t>
      </w:r>
      <w:r>
        <w:rPr>
          <w:rFonts w:ascii="Comic Sans MS" w:hAnsi="Comic Sans MS"/>
          <w:sz w:val="28"/>
          <w:szCs w:val="28"/>
        </w:rPr>
        <w:t xml:space="preserve">onsiste </w:t>
      </w:r>
      <w:r w:rsidR="00A21C65">
        <w:rPr>
          <w:rFonts w:ascii="Comic Sans MS" w:hAnsi="Comic Sans MS"/>
          <w:sz w:val="28"/>
          <w:szCs w:val="28"/>
        </w:rPr>
        <w:t>à vérifier s</w:t>
      </w:r>
      <w:r w:rsidR="005147C8">
        <w:rPr>
          <w:rFonts w:ascii="Comic Sans MS" w:hAnsi="Comic Sans MS"/>
          <w:sz w:val="28"/>
          <w:szCs w:val="28"/>
        </w:rPr>
        <w:t>’</w:t>
      </w:r>
      <w:r w:rsidR="00A21C65">
        <w:rPr>
          <w:rFonts w:ascii="Comic Sans MS" w:hAnsi="Comic Sans MS"/>
          <w:sz w:val="28"/>
          <w:szCs w:val="28"/>
        </w:rPr>
        <w:t>i</w:t>
      </w:r>
      <w:r w:rsidR="005147C8">
        <w:rPr>
          <w:rFonts w:ascii="Comic Sans MS" w:hAnsi="Comic Sans MS"/>
          <w:sz w:val="28"/>
          <w:szCs w:val="28"/>
        </w:rPr>
        <w:t>l y a</w:t>
      </w:r>
      <w:r w:rsidR="00A21C65">
        <w:rPr>
          <w:rFonts w:ascii="Comic Sans MS" w:hAnsi="Comic Sans MS"/>
          <w:sz w:val="28"/>
          <w:szCs w:val="28"/>
        </w:rPr>
        <w:t xml:space="preserve"> </w:t>
      </w:r>
      <w:r w:rsidR="005147C8">
        <w:rPr>
          <w:rFonts w:ascii="Comic Sans MS" w:hAnsi="Comic Sans MS"/>
          <w:sz w:val="28"/>
          <w:szCs w:val="28"/>
        </w:rPr>
        <w:t>d</w:t>
      </w:r>
      <w:r w:rsidR="00A21C65">
        <w:rPr>
          <w:rFonts w:ascii="Comic Sans MS" w:hAnsi="Comic Sans MS"/>
          <w:sz w:val="28"/>
          <w:szCs w:val="28"/>
        </w:rPr>
        <w:t>es champs sont vides</w:t>
      </w:r>
      <w:r w:rsidR="005147C8">
        <w:rPr>
          <w:rFonts w:ascii="Comic Sans MS" w:hAnsi="Comic Sans MS"/>
          <w:sz w:val="28"/>
          <w:szCs w:val="28"/>
        </w:rPr>
        <w:t xml:space="preserve"> et retourne </w:t>
      </w:r>
      <w:r w:rsidR="00920A32">
        <w:rPr>
          <w:rFonts w:ascii="Comic Sans MS" w:hAnsi="Comic Sans MS"/>
          <w:sz w:val="28"/>
          <w:szCs w:val="28"/>
        </w:rPr>
        <w:t>un tableau contenant</w:t>
      </w:r>
      <w:r w:rsidR="005147C8">
        <w:rPr>
          <w:rFonts w:ascii="Comic Sans MS" w:hAnsi="Comic Sans MS"/>
          <w:sz w:val="28"/>
          <w:szCs w:val="28"/>
        </w:rPr>
        <w:t xml:space="preserve"> </w:t>
      </w:r>
      <w:r w:rsidR="00920A32">
        <w:rPr>
          <w:rFonts w:ascii="Comic Sans MS" w:hAnsi="Comic Sans MS"/>
          <w:sz w:val="28"/>
          <w:szCs w:val="28"/>
        </w:rPr>
        <w:t xml:space="preserve">les </w:t>
      </w:r>
      <w:r w:rsidR="005147C8">
        <w:rPr>
          <w:rFonts w:ascii="Comic Sans MS" w:hAnsi="Comic Sans MS"/>
          <w:sz w:val="28"/>
          <w:szCs w:val="28"/>
        </w:rPr>
        <w:t xml:space="preserve">erreurs </w:t>
      </w:r>
      <w:r w:rsidR="00920A32">
        <w:rPr>
          <w:rFonts w:ascii="Comic Sans MS" w:hAnsi="Comic Sans MS"/>
          <w:sz w:val="28"/>
          <w:szCs w:val="28"/>
        </w:rPr>
        <w:t xml:space="preserve">sinon retourne </w:t>
      </w:r>
      <w:r w:rsidR="00906F0E">
        <w:rPr>
          <w:rFonts w:ascii="Comic Sans MS" w:hAnsi="Comic Sans MS"/>
          <w:sz w:val="28"/>
          <w:szCs w:val="28"/>
        </w:rPr>
        <w:t>succès</w:t>
      </w:r>
      <w:r w:rsidR="00920A32">
        <w:rPr>
          <w:rFonts w:ascii="Comic Sans MS" w:hAnsi="Comic Sans MS"/>
          <w:sz w:val="28"/>
          <w:szCs w:val="28"/>
        </w:rPr>
        <w:t xml:space="preserve"> est true se qui veut dire qu’il n’y a pas d’erreur </w:t>
      </w:r>
      <w:r w:rsidR="005147C8">
        <w:rPr>
          <w:rFonts w:ascii="Comic Sans MS" w:hAnsi="Comic Sans MS"/>
          <w:sz w:val="28"/>
          <w:szCs w:val="28"/>
        </w:rPr>
        <w:t>.</w:t>
      </w:r>
    </w:p>
    <w:p w14:paraId="075482FE" w14:textId="70D995D9" w:rsidR="005147C8" w:rsidRDefault="005147C8">
      <w:pPr>
        <w:rPr>
          <w:rFonts w:ascii="Comic Sans MS" w:hAnsi="Comic Sans MS"/>
          <w:sz w:val="28"/>
          <w:szCs w:val="28"/>
        </w:rPr>
      </w:pPr>
      <w:r>
        <w:rPr>
          <w:rFonts w:ascii="Comic Sans MS" w:hAnsi="Comic Sans MS"/>
          <w:sz w:val="28"/>
          <w:szCs w:val="28"/>
        </w:rPr>
        <w:lastRenderedPageBreak/>
        <w:t>Par exemple, si le nom d’utilisateur est vide, dans le prétraitement va retourner l’erreur correspondant « Veuillez saisie votre nom d’utilisateur» dans le back-end. Dans le front-end, il vérifie si une erreur est défini puis l’affiche.</w:t>
      </w:r>
    </w:p>
    <w:p w14:paraId="705A881B" w14:textId="130284A7" w:rsidR="00C60568" w:rsidRDefault="00920A32">
      <w:pPr>
        <w:rPr>
          <w:rFonts w:ascii="Comic Sans MS" w:hAnsi="Comic Sans MS"/>
          <w:sz w:val="28"/>
          <w:szCs w:val="28"/>
        </w:rPr>
      </w:pPr>
      <w:r>
        <w:rPr>
          <w:rFonts w:ascii="Comic Sans MS" w:hAnsi="Comic Sans MS"/>
          <w:sz w:val="28"/>
          <w:szCs w:val="28"/>
        </w:rPr>
        <w:t xml:space="preserve">Le traitement qui fait appelle à la base de donnée et les données venant du formulaire d’inscription après avoir vérifié si le prétraitement est un </w:t>
      </w:r>
      <w:r w:rsidR="00906F0E">
        <w:rPr>
          <w:rFonts w:ascii="Comic Sans MS" w:hAnsi="Comic Sans MS"/>
          <w:sz w:val="28"/>
          <w:szCs w:val="28"/>
        </w:rPr>
        <w:t>succès</w:t>
      </w:r>
      <w:r w:rsidR="00C60568">
        <w:rPr>
          <w:rFonts w:ascii="Comic Sans MS" w:hAnsi="Comic Sans MS"/>
          <w:sz w:val="28"/>
          <w:szCs w:val="28"/>
        </w:rPr>
        <w:t xml:space="preserve">. </w:t>
      </w:r>
      <w:r w:rsidR="00CD3398">
        <w:rPr>
          <w:rFonts w:ascii="Comic Sans MS" w:hAnsi="Comic Sans MS"/>
          <w:sz w:val="28"/>
          <w:szCs w:val="28"/>
        </w:rPr>
        <w:t>Et fait la requête SQL à la base de donnée</w:t>
      </w:r>
      <w:r w:rsidR="00906F0E">
        <w:rPr>
          <w:rFonts w:ascii="Comic Sans MS" w:hAnsi="Comic Sans MS"/>
          <w:sz w:val="28"/>
          <w:szCs w:val="28"/>
        </w:rPr>
        <w:t>.</w:t>
      </w:r>
    </w:p>
    <w:p w14:paraId="62A7A646" w14:textId="54A2C0B1" w:rsidR="00906F0E" w:rsidRDefault="00906F0E">
      <w:pPr>
        <w:rPr>
          <w:rFonts w:ascii="Comic Sans MS" w:hAnsi="Comic Sans MS"/>
          <w:sz w:val="28"/>
          <w:szCs w:val="28"/>
        </w:rPr>
      </w:pPr>
    </w:p>
    <w:p w14:paraId="02C72A69" w14:textId="6429754C" w:rsidR="00906F0E" w:rsidRDefault="00906F0E">
      <w:pPr>
        <w:rPr>
          <w:rFonts w:ascii="Comic Sans MS" w:hAnsi="Comic Sans MS"/>
          <w:sz w:val="28"/>
          <w:szCs w:val="28"/>
        </w:rPr>
      </w:pPr>
      <w:r>
        <w:rPr>
          <w:rFonts w:ascii="Comic Sans MS" w:hAnsi="Comic Sans MS"/>
          <w:sz w:val="28"/>
          <w:szCs w:val="28"/>
        </w:rPr>
        <w:t xml:space="preserve">Dans le post-traitement, il vérifie si la base de donnée </w:t>
      </w:r>
      <w:r w:rsidR="005313F4">
        <w:rPr>
          <w:rFonts w:ascii="Comic Sans MS" w:hAnsi="Comic Sans MS"/>
          <w:sz w:val="28"/>
          <w:szCs w:val="28"/>
        </w:rPr>
        <w:t>est null, elle retourne une erreur sinon post vérifie si l’utilisateur ayant une même pseudo existe déjà dans la base de donnée et retourne une erreur. Sinon il retourne un succès et l’utilisateur est crée dans la base de donnée</w:t>
      </w:r>
      <w:r w:rsidR="00BE1641">
        <w:rPr>
          <w:rFonts w:ascii="Comic Sans MS" w:hAnsi="Comic Sans MS"/>
          <w:sz w:val="28"/>
          <w:szCs w:val="28"/>
        </w:rPr>
        <w:t>.</w:t>
      </w:r>
    </w:p>
    <w:p w14:paraId="5B6DA86A" w14:textId="18E2CB8B" w:rsidR="005313F4" w:rsidRDefault="005313F4">
      <w:pPr>
        <w:rPr>
          <w:rFonts w:ascii="Comic Sans MS" w:hAnsi="Comic Sans MS"/>
          <w:sz w:val="28"/>
          <w:szCs w:val="28"/>
        </w:rPr>
      </w:pPr>
    </w:p>
    <w:p w14:paraId="4FA74F97" w14:textId="77777777" w:rsidR="005313F4" w:rsidRDefault="005313F4">
      <w:pPr>
        <w:rPr>
          <w:rFonts w:ascii="Comic Sans MS" w:hAnsi="Comic Sans MS"/>
          <w:sz w:val="28"/>
          <w:szCs w:val="28"/>
        </w:rPr>
      </w:pPr>
    </w:p>
    <w:p w14:paraId="490BCCF3" w14:textId="77777777" w:rsidR="005147C8" w:rsidRPr="00151618" w:rsidRDefault="005147C8">
      <w:pPr>
        <w:rPr>
          <w:rFonts w:ascii="Comic Sans MS" w:hAnsi="Comic Sans MS"/>
          <w:sz w:val="28"/>
          <w:szCs w:val="28"/>
        </w:rPr>
      </w:pPr>
    </w:p>
    <w:sectPr w:rsidR="005147C8" w:rsidRPr="00151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18"/>
    <w:rsid w:val="00151618"/>
    <w:rsid w:val="002D15F7"/>
    <w:rsid w:val="00301850"/>
    <w:rsid w:val="005147C8"/>
    <w:rsid w:val="005313F4"/>
    <w:rsid w:val="00650A95"/>
    <w:rsid w:val="00906F0E"/>
    <w:rsid w:val="00920A32"/>
    <w:rsid w:val="00A21C65"/>
    <w:rsid w:val="00BE1641"/>
    <w:rsid w:val="00C60568"/>
    <w:rsid w:val="00CD3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F19A"/>
  <w15:chartTrackingRefBased/>
  <w15:docId w15:val="{2C286AAD-5D7B-4C48-93A9-9FAF6AFC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pham</dc:creator>
  <cp:keywords/>
  <dc:description/>
  <cp:lastModifiedBy>quentin pham</cp:lastModifiedBy>
  <cp:revision>6</cp:revision>
  <dcterms:created xsi:type="dcterms:W3CDTF">2020-10-12T19:32:00Z</dcterms:created>
  <dcterms:modified xsi:type="dcterms:W3CDTF">2020-10-12T20:39:00Z</dcterms:modified>
</cp:coreProperties>
</file>