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CDF0" w14:textId="00D8AE4E" w:rsidR="00604960" w:rsidRPr="00604960" w:rsidRDefault="00604960" w:rsidP="00604960">
      <w:pPr>
        <w:pStyle w:val="NormalWeb"/>
        <w:shd w:val="clear" w:color="auto" w:fill="F7F7F7"/>
        <w:tabs>
          <w:tab w:val="left" w:pos="2916"/>
        </w:tabs>
        <w:spacing w:before="0" w:beforeAutospacing="0" w:after="0" w:afterAutospacing="0"/>
        <w:ind w:left="360"/>
        <w:jc w:val="center"/>
        <w:rPr>
          <w:rFonts w:ascii="Segoe UI" w:hAnsi="Segoe UI" w:cs="Segoe UI"/>
          <w:b/>
          <w:bCs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</w:rPr>
        <w:t>Perposal</w:t>
      </w:r>
      <w:proofErr w:type="spellEnd"/>
    </w:p>
    <w:p w14:paraId="2635DC18" w14:textId="77777777" w:rsidR="00604960" w:rsidRDefault="00604960" w:rsidP="00604960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472817DB" w14:textId="77777777" w:rsidR="00604960" w:rsidRDefault="00604960" w:rsidP="00604960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63537FAC" w14:textId="77777777" w:rsidR="00604960" w:rsidRDefault="00604960" w:rsidP="00604960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7091B368" w14:textId="68280BA4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User Registration and Login:</w:t>
      </w:r>
      <w:r>
        <w:rPr>
          <w:rFonts w:ascii="Segoe UI" w:hAnsi="Segoe UI" w:cs="Segoe UI"/>
          <w:color w:val="000000"/>
          <w:sz w:val="27"/>
          <w:szCs w:val="27"/>
        </w:rPr>
        <w:t xml:space="preserve"> Allow users to create accounts and login to access personalized features such as job applications, saved job searches, and resume management.</w:t>
      </w:r>
    </w:p>
    <w:p w14:paraId="1E67F919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Job Listing:</w:t>
      </w:r>
      <w:r>
        <w:rPr>
          <w:rFonts w:ascii="Segoe UI" w:hAnsi="Segoe UI" w:cs="Segoe UI"/>
          <w:color w:val="000000"/>
          <w:sz w:val="27"/>
          <w:szCs w:val="27"/>
        </w:rPr>
        <w:t xml:space="preserve"> Implement a feature to display job listings on your website. Users should be able to search, filter, and browse through available job opportunities.</w:t>
      </w:r>
    </w:p>
    <w:p w14:paraId="4CA0E59E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Resume Upload and Management:</w:t>
      </w:r>
      <w:r>
        <w:rPr>
          <w:rFonts w:ascii="Segoe UI" w:hAnsi="Segoe UI" w:cs="Segoe UI"/>
          <w:color w:val="000000"/>
          <w:sz w:val="27"/>
          <w:szCs w:val="27"/>
        </w:rPr>
        <w:t xml:space="preserve"> Enable users to upload their resumes and manage them within their accounts. Provide options to edit, update, and delete resumes.</w:t>
      </w:r>
    </w:p>
    <w:p w14:paraId="194B8091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Job Application:</w:t>
      </w:r>
      <w:r>
        <w:rPr>
          <w:rFonts w:ascii="Segoe UI" w:hAnsi="Segoe UI" w:cs="Segoe UI"/>
          <w:color w:val="000000"/>
          <w:sz w:val="27"/>
          <w:szCs w:val="27"/>
        </w:rPr>
        <w:t xml:space="preserve"> Allow users to apply for jobs directly through your website. Provide an application form where users can submit their cover letter, resume, and other required information.</w:t>
      </w:r>
    </w:p>
    <w:p w14:paraId="6E7681B3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Job Alerts and Notifications:</w:t>
      </w:r>
      <w:r>
        <w:rPr>
          <w:rFonts w:ascii="Segoe UI" w:hAnsi="Segoe UI" w:cs="Segoe UI"/>
          <w:color w:val="000000"/>
          <w:sz w:val="27"/>
          <w:szCs w:val="27"/>
        </w:rPr>
        <w:t xml:space="preserve"> Implement a system to send job alerts and notifications to users based on their preferences and saved job searches. Users can receive updates via email or push notifications.</w:t>
      </w:r>
    </w:p>
    <w:p w14:paraId="1E66AD3B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Employer Dashboard:</w:t>
      </w:r>
      <w:r>
        <w:rPr>
          <w:rFonts w:ascii="Segoe UI" w:hAnsi="Segoe UI" w:cs="Segoe UI"/>
          <w:color w:val="000000"/>
          <w:sz w:val="27"/>
          <w:szCs w:val="27"/>
        </w:rPr>
        <w:t xml:space="preserve"> Create a separate dashboard for employers/recruiters to manage job postings, view applicant profiles, and track the hiring process.</w:t>
      </w:r>
    </w:p>
    <w:p w14:paraId="4D6CD4BA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Advanced Search and Filtering:</w:t>
      </w:r>
      <w:r>
        <w:rPr>
          <w:rFonts w:ascii="Segoe UI" w:hAnsi="Segoe UI" w:cs="Segoe UI"/>
          <w:color w:val="000000"/>
          <w:sz w:val="27"/>
          <w:szCs w:val="27"/>
        </w:rPr>
        <w:t xml:space="preserve"> Enhance the job search functionality with advanced search options such as location, industry, salary range, experience level, etc. Provide filters to refine search results.</w:t>
      </w:r>
    </w:p>
    <w:p w14:paraId="0A843F26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604960">
        <w:rPr>
          <w:rFonts w:ascii="Segoe UI" w:hAnsi="Segoe UI" w:cs="Segoe UI"/>
          <w:color w:val="000000"/>
          <w:sz w:val="27"/>
          <w:szCs w:val="27"/>
          <w:highlight w:val="darkGray"/>
        </w:rPr>
        <w:t>User Profile:</w:t>
      </w:r>
      <w:r>
        <w:rPr>
          <w:rFonts w:ascii="Segoe UI" w:hAnsi="Segoe UI" w:cs="Segoe UI"/>
          <w:color w:val="000000"/>
          <w:sz w:val="27"/>
          <w:szCs w:val="27"/>
        </w:rPr>
        <w:t xml:space="preserve"> Allow users to create and manage their profiles with personal information, work experience, education, skills, and contact details. Provide options to make profiles public or private.</w:t>
      </w:r>
    </w:p>
    <w:p w14:paraId="2D95C09C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Social Media Integration:</w:t>
      </w:r>
      <w:r>
        <w:rPr>
          <w:rFonts w:ascii="Segoe UI" w:hAnsi="Segoe UI" w:cs="Segoe UI"/>
          <w:color w:val="000000"/>
          <w:sz w:val="27"/>
          <w:szCs w:val="27"/>
        </w:rPr>
        <w:t xml:space="preserve"> Enable users to share job listings on social media platforms. Integrate social media login options for easy registration and login.</w:t>
      </w:r>
    </w:p>
    <w:p w14:paraId="536DD4E8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Reviews and Ratings:</w:t>
      </w:r>
      <w:r>
        <w:rPr>
          <w:rFonts w:ascii="Segoe UI" w:hAnsi="Segoe UI" w:cs="Segoe UI"/>
          <w:color w:val="000000"/>
          <w:sz w:val="27"/>
          <w:szCs w:val="27"/>
        </w:rPr>
        <w:t xml:space="preserve"> Implement a feature where job seekers can leave reviews and ratings for employers/recruiters based on their experience. This can help other users make informed decisions.</w:t>
      </w:r>
    </w:p>
    <w:p w14:paraId="3B33A05E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lastRenderedPageBreak/>
        <w:t>Resume Builder:</w:t>
      </w:r>
      <w:r>
        <w:rPr>
          <w:rFonts w:ascii="Segoe UI" w:hAnsi="Segoe UI" w:cs="Segoe UI"/>
          <w:color w:val="000000"/>
          <w:sz w:val="27"/>
          <w:szCs w:val="27"/>
        </w:rPr>
        <w:t xml:space="preserve"> Provide a resume builder tool that assists users in creating professional resumes by offering templates, sections, and formatting options.</w:t>
      </w:r>
    </w:p>
    <w:p w14:paraId="5B6EED6A" w14:textId="312E4E4F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 xml:space="preserve">Saved Jobs and </w:t>
      </w: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Favorites</w:t>
      </w: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t xml:space="preserve"> Allow users to save jobs they are interested in and create a list of favorites for quick access and future reference.</w:t>
      </w:r>
    </w:p>
    <w:p w14:paraId="59999F22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Application Tracking System (ATS):</w:t>
      </w:r>
      <w:r>
        <w:rPr>
          <w:rFonts w:ascii="Segoe UI" w:hAnsi="Segoe UI" w:cs="Segoe UI"/>
          <w:color w:val="000000"/>
          <w:sz w:val="27"/>
          <w:szCs w:val="27"/>
        </w:rPr>
        <w:t xml:space="preserve"> Implement an ATS feature to track and manage job applications, allowing users to see the status of their applications.</w:t>
      </w:r>
    </w:p>
    <w:p w14:paraId="64DA6F2B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Messaging System:</w:t>
      </w:r>
      <w:r>
        <w:rPr>
          <w:rFonts w:ascii="Segoe UI" w:hAnsi="Segoe UI" w:cs="Segoe UI"/>
          <w:color w:val="000000"/>
          <w:sz w:val="27"/>
          <w:szCs w:val="27"/>
        </w:rPr>
        <w:t xml:space="preserve"> Integrate a messaging system that enables communication between job seekers and employers/recruiters within the platform.</w:t>
      </w:r>
    </w:p>
    <w:p w14:paraId="452EA0B4" w14:textId="77777777" w:rsidR="00604960" w:rsidRDefault="00604960" w:rsidP="00604960">
      <w:pPr>
        <w:pStyle w:val="NormalWeb"/>
        <w:numPr>
          <w:ilvl w:val="0"/>
          <w:numId w:val="1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06918">
        <w:rPr>
          <w:rFonts w:ascii="Segoe UI" w:hAnsi="Segoe UI" w:cs="Segoe UI"/>
          <w:color w:val="000000"/>
          <w:sz w:val="27"/>
          <w:szCs w:val="27"/>
          <w:highlight w:val="darkGray"/>
        </w:rPr>
        <w:t>Mobile-Friendly Design:</w:t>
      </w:r>
      <w:r>
        <w:rPr>
          <w:rFonts w:ascii="Segoe UI" w:hAnsi="Segoe UI" w:cs="Segoe UI"/>
          <w:color w:val="000000"/>
          <w:sz w:val="27"/>
          <w:szCs w:val="27"/>
        </w:rPr>
        <w:t xml:space="preserve"> Ensure your website has a responsive design that adapts to different screen sizes and devices, providing a seamless experience for users on mobile devices.</w:t>
      </w:r>
    </w:p>
    <w:p w14:paraId="256BA1D8" w14:textId="77777777" w:rsidR="00604960" w:rsidRDefault="00604960" w:rsidP="00604960">
      <w:pPr>
        <w:pStyle w:val="ListParagraph"/>
        <w:numPr>
          <w:ilvl w:val="0"/>
          <w:numId w:val="1"/>
        </w:numPr>
      </w:pPr>
    </w:p>
    <w:sectPr w:rsidR="0060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E3C"/>
    <w:multiLevelType w:val="hybridMultilevel"/>
    <w:tmpl w:val="1C2E9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0C4B"/>
    <w:multiLevelType w:val="multilevel"/>
    <w:tmpl w:val="74AC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C622C"/>
    <w:multiLevelType w:val="multilevel"/>
    <w:tmpl w:val="1740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506CF"/>
    <w:multiLevelType w:val="multilevel"/>
    <w:tmpl w:val="C6AC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76E3E"/>
    <w:multiLevelType w:val="multilevel"/>
    <w:tmpl w:val="3930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01967"/>
    <w:multiLevelType w:val="hybridMultilevel"/>
    <w:tmpl w:val="5490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91AC6"/>
    <w:multiLevelType w:val="multilevel"/>
    <w:tmpl w:val="9384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17035"/>
    <w:multiLevelType w:val="multilevel"/>
    <w:tmpl w:val="E61E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04DC1"/>
    <w:multiLevelType w:val="multilevel"/>
    <w:tmpl w:val="4B94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C0CCB"/>
    <w:multiLevelType w:val="multilevel"/>
    <w:tmpl w:val="DF7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3327A"/>
    <w:multiLevelType w:val="multilevel"/>
    <w:tmpl w:val="6C1E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D28F0"/>
    <w:multiLevelType w:val="multilevel"/>
    <w:tmpl w:val="6C1C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C5E60"/>
    <w:multiLevelType w:val="multilevel"/>
    <w:tmpl w:val="A7F6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40BBB"/>
    <w:multiLevelType w:val="multilevel"/>
    <w:tmpl w:val="8500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A06F5"/>
    <w:multiLevelType w:val="multilevel"/>
    <w:tmpl w:val="3186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8035A"/>
    <w:multiLevelType w:val="multilevel"/>
    <w:tmpl w:val="7C4E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A531A"/>
    <w:multiLevelType w:val="multilevel"/>
    <w:tmpl w:val="AA8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47965">
    <w:abstractNumId w:val="5"/>
  </w:num>
  <w:num w:numId="2" w16cid:durableId="704059962">
    <w:abstractNumId w:val="13"/>
  </w:num>
  <w:num w:numId="3" w16cid:durableId="1533419039">
    <w:abstractNumId w:val="16"/>
  </w:num>
  <w:num w:numId="4" w16cid:durableId="1593273049">
    <w:abstractNumId w:val="14"/>
  </w:num>
  <w:num w:numId="5" w16cid:durableId="1664313751">
    <w:abstractNumId w:val="4"/>
  </w:num>
  <w:num w:numId="6" w16cid:durableId="1093625075">
    <w:abstractNumId w:val="1"/>
  </w:num>
  <w:num w:numId="7" w16cid:durableId="1681589643">
    <w:abstractNumId w:val="6"/>
  </w:num>
  <w:num w:numId="8" w16cid:durableId="753354024">
    <w:abstractNumId w:val="3"/>
  </w:num>
  <w:num w:numId="9" w16cid:durableId="608195146">
    <w:abstractNumId w:val="10"/>
  </w:num>
  <w:num w:numId="10" w16cid:durableId="1311669866">
    <w:abstractNumId w:val="15"/>
  </w:num>
  <w:num w:numId="11" w16cid:durableId="1371492581">
    <w:abstractNumId w:val="12"/>
  </w:num>
  <w:num w:numId="12" w16cid:durableId="1625772479">
    <w:abstractNumId w:val="7"/>
  </w:num>
  <w:num w:numId="13" w16cid:durableId="850029038">
    <w:abstractNumId w:val="8"/>
  </w:num>
  <w:num w:numId="14" w16cid:durableId="36323269">
    <w:abstractNumId w:val="11"/>
  </w:num>
  <w:num w:numId="15" w16cid:durableId="818616053">
    <w:abstractNumId w:val="9"/>
  </w:num>
  <w:num w:numId="16" w16cid:durableId="981158171">
    <w:abstractNumId w:val="2"/>
  </w:num>
  <w:num w:numId="17" w16cid:durableId="94419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60"/>
    <w:rsid w:val="00604960"/>
    <w:rsid w:val="007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355"/>
  <w15:chartTrackingRefBased/>
  <w15:docId w15:val="{7180106C-988C-4D17-BD6B-E125DDC8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2023-11-28T12:03:00Z</dcterms:created>
  <dcterms:modified xsi:type="dcterms:W3CDTF">2023-11-28T12:28:00Z</dcterms:modified>
</cp:coreProperties>
</file>