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542A03" w14:textId="7F49922F" w:rsidR="00791BC1" w:rsidRPr="0013255B" w:rsidRDefault="00AA2C3B" w:rsidP="00791BC1">
      <w:pPr>
        <w:spacing w:after="0"/>
        <w:jc w:val="both"/>
        <w:rPr>
          <w:rFonts w:ascii="Cambria" w:hAnsi="Cambria" w:cs="Times New Roman"/>
          <w:b/>
          <w:sz w:val="32"/>
          <w:szCs w:val="32"/>
        </w:rPr>
      </w:pPr>
      <w:r w:rsidRPr="0013255B">
        <w:rPr>
          <w:rFonts w:ascii="Cambria" w:hAnsi="Cambria" w:cs="Times New Roman"/>
          <w:b/>
          <w:bCs/>
          <w:sz w:val="32"/>
          <w:szCs w:val="32"/>
        </w:rPr>
        <w:t>Hima</w:t>
      </w:r>
      <w:r w:rsidR="00F161D4" w:rsidRPr="0013255B">
        <w:rPr>
          <w:rFonts w:ascii="Cambria" w:hAnsi="Cambria" w:cs="Times New Roman"/>
          <w:b/>
          <w:bCs/>
          <w:sz w:val="32"/>
          <w:szCs w:val="32"/>
        </w:rPr>
        <w:t xml:space="preserve"> </w:t>
      </w:r>
      <w:r w:rsidR="00503432" w:rsidRPr="0013255B">
        <w:rPr>
          <w:rFonts w:ascii="Cambria" w:hAnsi="Cambria" w:cs="Times New Roman"/>
          <w:b/>
          <w:bCs/>
          <w:sz w:val="32"/>
          <w:szCs w:val="32"/>
        </w:rPr>
        <w:t>K</w:t>
      </w:r>
      <w:r w:rsidR="004104D3" w:rsidRPr="0013255B">
        <w:rPr>
          <w:rFonts w:ascii="Cambria" w:hAnsi="Cambria" w:cs="Times New Roman"/>
          <w:b/>
          <w:bCs/>
          <w:sz w:val="32"/>
          <w:szCs w:val="32"/>
        </w:rPr>
        <w:tab/>
      </w:r>
      <w:r w:rsidR="004104D3" w:rsidRPr="0013255B">
        <w:rPr>
          <w:rFonts w:ascii="Cambria" w:hAnsi="Cambria" w:cs="Times New Roman"/>
          <w:b/>
          <w:bCs/>
          <w:sz w:val="32"/>
          <w:szCs w:val="32"/>
        </w:rPr>
        <w:tab/>
        <w:t xml:space="preserve">          </w:t>
      </w:r>
      <w:r w:rsidR="004104D3" w:rsidRPr="0013255B">
        <w:rPr>
          <w:rFonts w:ascii="Cambria" w:hAnsi="Cambria" w:cs="Times New Roman"/>
          <w:b/>
          <w:bCs/>
          <w:sz w:val="32"/>
          <w:szCs w:val="32"/>
        </w:rPr>
        <w:tab/>
      </w:r>
      <w:r w:rsidR="004104D3" w:rsidRPr="0013255B">
        <w:rPr>
          <w:rFonts w:ascii="Cambria" w:hAnsi="Cambria" w:cs="Times New Roman"/>
          <w:b/>
          <w:bCs/>
          <w:sz w:val="32"/>
          <w:szCs w:val="32"/>
        </w:rPr>
        <w:tab/>
      </w:r>
      <w:r w:rsidR="004104D3" w:rsidRPr="0013255B">
        <w:rPr>
          <w:rFonts w:ascii="Cambria" w:hAnsi="Cambria" w:cs="Times New Roman"/>
          <w:b/>
          <w:bCs/>
          <w:sz w:val="32"/>
          <w:szCs w:val="32"/>
        </w:rPr>
        <w:tab/>
      </w:r>
      <w:r w:rsidR="004104D3" w:rsidRPr="0013255B">
        <w:rPr>
          <w:rFonts w:ascii="Cambria" w:hAnsi="Cambria" w:cs="Times New Roman"/>
          <w:b/>
          <w:bCs/>
          <w:sz w:val="32"/>
          <w:szCs w:val="32"/>
        </w:rPr>
        <w:tab/>
      </w:r>
      <w:r w:rsidR="004104D3" w:rsidRPr="0013255B">
        <w:rPr>
          <w:rFonts w:ascii="Cambria" w:hAnsi="Cambria" w:cs="Times New Roman"/>
          <w:b/>
          <w:bCs/>
          <w:sz w:val="32"/>
          <w:szCs w:val="32"/>
        </w:rPr>
        <w:tab/>
      </w:r>
      <w:r w:rsidR="004104D3" w:rsidRPr="0013255B">
        <w:rPr>
          <w:rFonts w:ascii="Cambria" w:hAnsi="Cambria" w:cs="Times New Roman"/>
          <w:b/>
          <w:bCs/>
          <w:sz w:val="32"/>
          <w:szCs w:val="32"/>
        </w:rPr>
        <w:tab/>
      </w:r>
      <w:r w:rsidR="004104D3" w:rsidRPr="0013255B">
        <w:rPr>
          <w:rFonts w:ascii="Cambria" w:hAnsi="Cambria" w:cs="Times New Roman"/>
          <w:b/>
          <w:bCs/>
          <w:sz w:val="32"/>
          <w:szCs w:val="32"/>
        </w:rPr>
        <w:tab/>
      </w:r>
      <w:r w:rsidR="004104D3" w:rsidRPr="0013255B">
        <w:rPr>
          <w:rFonts w:ascii="Cambria" w:hAnsi="Cambria" w:cs="Times New Roman"/>
          <w:b/>
          <w:bCs/>
          <w:sz w:val="32"/>
          <w:szCs w:val="32"/>
        </w:rPr>
        <w:tab/>
      </w:r>
      <w:r w:rsidR="004104D3" w:rsidRPr="0013255B">
        <w:rPr>
          <w:rFonts w:ascii="Cambria" w:hAnsi="Cambria" w:cs="Times New Roman"/>
          <w:b/>
          <w:bCs/>
          <w:sz w:val="32"/>
          <w:szCs w:val="32"/>
        </w:rPr>
        <w:tab/>
      </w:r>
    </w:p>
    <w:p w14:paraId="75DCA089" w14:textId="631332EA" w:rsidR="00791BC1" w:rsidRPr="0013255B" w:rsidRDefault="00791BC1" w:rsidP="00791BC1">
      <w:pPr>
        <w:spacing w:after="0"/>
        <w:jc w:val="both"/>
        <w:rPr>
          <w:rFonts w:ascii="Cambria" w:hAnsi="Cambria" w:cs="Times New Roman"/>
          <w:b/>
          <w:sz w:val="24"/>
          <w:szCs w:val="24"/>
        </w:rPr>
      </w:pPr>
      <w:r w:rsidRPr="0013255B">
        <w:rPr>
          <w:rFonts w:ascii="Cambria" w:hAnsi="Cambria" w:cs="Times New Roman"/>
          <w:b/>
          <w:sz w:val="24"/>
          <w:szCs w:val="24"/>
        </w:rPr>
        <w:t xml:space="preserve">Sr. </w:t>
      </w:r>
      <w:r w:rsidR="006B5051" w:rsidRPr="0013255B">
        <w:rPr>
          <w:rFonts w:ascii="Cambria" w:hAnsi="Cambria" w:cs="Times New Roman"/>
          <w:b/>
          <w:sz w:val="24"/>
          <w:szCs w:val="24"/>
        </w:rPr>
        <w:t xml:space="preserve">Java </w:t>
      </w:r>
      <w:r w:rsidR="009B071A" w:rsidRPr="0013255B">
        <w:rPr>
          <w:rFonts w:ascii="Cambria" w:hAnsi="Cambria" w:cs="Times New Roman"/>
          <w:b/>
          <w:sz w:val="24"/>
          <w:szCs w:val="24"/>
        </w:rPr>
        <w:t>Full Stack</w:t>
      </w:r>
      <w:r w:rsidR="006B5051" w:rsidRPr="0013255B">
        <w:rPr>
          <w:rFonts w:ascii="Cambria" w:hAnsi="Cambria" w:cs="Times New Roman"/>
          <w:b/>
          <w:sz w:val="24"/>
          <w:szCs w:val="24"/>
        </w:rPr>
        <w:t xml:space="preserve"> Develop</w:t>
      </w:r>
      <w:r w:rsidR="000C195B" w:rsidRPr="0013255B">
        <w:rPr>
          <w:rFonts w:ascii="Cambria" w:hAnsi="Cambria" w:cs="Times New Roman"/>
          <w:b/>
          <w:sz w:val="24"/>
          <w:szCs w:val="24"/>
        </w:rPr>
        <w:t>er</w:t>
      </w:r>
      <w:r w:rsidR="004104D3" w:rsidRPr="0013255B">
        <w:rPr>
          <w:rFonts w:ascii="Cambria" w:hAnsi="Cambria" w:cs="Times New Roman"/>
          <w:b/>
          <w:sz w:val="24"/>
          <w:szCs w:val="24"/>
        </w:rPr>
        <w:tab/>
      </w:r>
      <w:r w:rsidR="004104D3" w:rsidRPr="0013255B">
        <w:rPr>
          <w:rFonts w:ascii="Cambria" w:hAnsi="Cambria" w:cs="Times New Roman"/>
          <w:b/>
          <w:sz w:val="24"/>
          <w:szCs w:val="24"/>
        </w:rPr>
        <w:tab/>
      </w:r>
      <w:r w:rsidR="004104D3" w:rsidRPr="0013255B">
        <w:rPr>
          <w:rFonts w:ascii="Cambria" w:hAnsi="Cambria" w:cs="Times New Roman"/>
          <w:b/>
          <w:sz w:val="24"/>
          <w:szCs w:val="24"/>
        </w:rPr>
        <w:tab/>
      </w:r>
      <w:r w:rsidR="004104D3" w:rsidRPr="0013255B">
        <w:rPr>
          <w:rFonts w:ascii="Cambria" w:hAnsi="Cambria" w:cs="Times New Roman"/>
          <w:b/>
          <w:sz w:val="24"/>
          <w:szCs w:val="24"/>
        </w:rPr>
        <w:tab/>
      </w:r>
      <w:r w:rsidR="004104D3" w:rsidRPr="0013255B">
        <w:rPr>
          <w:rFonts w:ascii="Cambria" w:hAnsi="Cambria" w:cs="Times New Roman"/>
          <w:b/>
          <w:sz w:val="24"/>
          <w:szCs w:val="24"/>
        </w:rPr>
        <w:tab/>
      </w:r>
      <w:r w:rsidR="004104D3" w:rsidRPr="0013255B">
        <w:rPr>
          <w:rFonts w:ascii="Cambria" w:hAnsi="Cambria" w:cs="Times New Roman"/>
          <w:b/>
          <w:sz w:val="24"/>
          <w:szCs w:val="24"/>
        </w:rPr>
        <w:tab/>
      </w:r>
      <w:r w:rsidR="004104D3" w:rsidRPr="0013255B">
        <w:rPr>
          <w:rFonts w:ascii="Cambria" w:hAnsi="Cambria" w:cs="Times New Roman"/>
          <w:b/>
          <w:sz w:val="24"/>
          <w:szCs w:val="24"/>
        </w:rPr>
        <w:tab/>
      </w:r>
      <w:r w:rsidR="004104D3" w:rsidRPr="0013255B">
        <w:rPr>
          <w:rFonts w:ascii="Cambria" w:hAnsi="Cambria" w:cs="Times New Roman"/>
          <w:b/>
          <w:sz w:val="24"/>
          <w:szCs w:val="24"/>
        </w:rPr>
        <w:tab/>
      </w:r>
    </w:p>
    <w:p w14:paraId="2C0793BE" w14:textId="7E8E5D09" w:rsidR="00791BC1" w:rsidRPr="0013255B" w:rsidRDefault="00791BC1" w:rsidP="00791BC1">
      <w:pPr>
        <w:spacing w:after="0"/>
        <w:rPr>
          <w:rFonts w:ascii="Cambria" w:hAnsi="Cambria" w:cs="Times New Roman"/>
          <w:b/>
          <w:sz w:val="24"/>
          <w:szCs w:val="24"/>
        </w:rPr>
      </w:pPr>
      <w:r w:rsidRPr="0013255B">
        <w:rPr>
          <w:rFonts w:ascii="Cambria" w:hAnsi="Cambria" w:cs="Times New Roman"/>
          <w:b/>
          <w:sz w:val="24"/>
          <w:szCs w:val="24"/>
        </w:rPr>
        <w:t xml:space="preserve">Contact No: </w:t>
      </w:r>
      <w:r w:rsidR="00C10884" w:rsidRPr="0013255B">
        <w:rPr>
          <w:rFonts w:ascii="Cambria" w:hAnsi="Cambria" w:cs="Times New Roman"/>
          <w:b/>
          <w:sz w:val="24"/>
          <w:szCs w:val="24"/>
        </w:rPr>
        <w:t>+1</w:t>
      </w:r>
      <w:r w:rsidR="00BF67D9" w:rsidRPr="0013255B">
        <w:rPr>
          <w:rFonts w:ascii="Cambria" w:hAnsi="Cambria" w:cs="Times New Roman"/>
          <w:b/>
          <w:sz w:val="24"/>
          <w:szCs w:val="24"/>
        </w:rPr>
        <w:t xml:space="preserve"> </w:t>
      </w:r>
      <w:r w:rsidR="00F161D4" w:rsidRPr="0013255B">
        <w:rPr>
          <w:rFonts w:ascii="Cambria" w:hAnsi="Cambria" w:cs="Times New Roman"/>
          <w:b/>
          <w:sz w:val="24"/>
          <w:szCs w:val="24"/>
        </w:rPr>
        <w:t>(</w:t>
      </w:r>
      <w:r w:rsidR="00AA2C3B" w:rsidRPr="0013255B">
        <w:rPr>
          <w:rFonts w:ascii="Cambria" w:hAnsi="Cambria" w:cs="Times New Roman"/>
          <w:b/>
          <w:sz w:val="24"/>
          <w:szCs w:val="24"/>
        </w:rPr>
        <w:t>20</w:t>
      </w:r>
      <w:r w:rsidR="00503432" w:rsidRPr="0013255B">
        <w:rPr>
          <w:rFonts w:ascii="Cambria" w:hAnsi="Cambria" w:cs="Times New Roman"/>
          <w:b/>
          <w:sz w:val="24"/>
          <w:szCs w:val="24"/>
        </w:rPr>
        <w:t>3</w:t>
      </w:r>
      <w:r w:rsidR="00732ADB" w:rsidRPr="0013255B">
        <w:rPr>
          <w:rFonts w:ascii="Cambria" w:hAnsi="Cambria" w:cs="Times New Roman"/>
          <w:b/>
          <w:sz w:val="24"/>
          <w:szCs w:val="24"/>
        </w:rPr>
        <w:t>)-</w:t>
      </w:r>
      <w:r w:rsidR="00503432" w:rsidRPr="0013255B">
        <w:rPr>
          <w:rFonts w:ascii="Cambria" w:hAnsi="Cambria" w:cs="Times New Roman"/>
          <w:b/>
          <w:sz w:val="24"/>
          <w:szCs w:val="24"/>
        </w:rPr>
        <w:t>8</w:t>
      </w:r>
      <w:r w:rsidR="00AA2C3B" w:rsidRPr="0013255B">
        <w:rPr>
          <w:rFonts w:ascii="Cambria" w:hAnsi="Cambria" w:cs="Times New Roman"/>
          <w:b/>
          <w:sz w:val="24"/>
          <w:szCs w:val="24"/>
        </w:rPr>
        <w:t>24</w:t>
      </w:r>
      <w:r w:rsidR="00732ADB" w:rsidRPr="0013255B">
        <w:rPr>
          <w:rFonts w:ascii="Cambria" w:hAnsi="Cambria" w:cs="Times New Roman"/>
          <w:b/>
          <w:sz w:val="24"/>
          <w:szCs w:val="24"/>
        </w:rPr>
        <w:t>-</w:t>
      </w:r>
      <w:r w:rsidR="00AA2C3B" w:rsidRPr="0013255B">
        <w:rPr>
          <w:rFonts w:ascii="Cambria" w:hAnsi="Cambria" w:cs="Times New Roman"/>
          <w:b/>
          <w:sz w:val="24"/>
          <w:szCs w:val="24"/>
        </w:rPr>
        <w:t>14</w:t>
      </w:r>
      <w:r w:rsidR="00503432" w:rsidRPr="0013255B">
        <w:rPr>
          <w:rFonts w:ascii="Cambria" w:hAnsi="Cambria" w:cs="Times New Roman"/>
          <w:b/>
          <w:sz w:val="24"/>
          <w:szCs w:val="24"/>
        </w:rPr>
        <w:t>27</w:t>
      </w:r>
      <w:r w:rsidR="00727BE7" w:rsidRPr="0013255B">
        <w:rPr>
          <w:rFonts w:ascii="Cambria" w:hAnsi="Cambria" w:cs="Times New Roman"/>
          <w:b/>
          <w:sz w:val="24"/>
          <w:szCs w:val="24"/>
        </w:rPr>
        <w:tab/>
      </w:r>
      <w:r w:rsidR="00727BE7" w:rsidRPr="0013255B">
        <w:rPr>
          <w:rFonts w:ascii="Cambria" w:hAnsi="Cambria" w:cs="Times New Roman"/>
          <w:b/>
          <w:sz w:val="24"/>
          <w:szCs w:val="24"/>
        </w:rPr>
        <w:tab/>
      </w:r>
      <w:r w:rsidR="00727BE7" w:rsidRPr="0013255B">
        <w:rPr>
          <w:rFonts w:ascii="Cambria" w:hAnsi="Cambria" w:cs="Times New Roman"/>
          <w:b/>
          <w:sz w:val="24"/>
          <w:szCs w:val="24"/>
        </w:rPr>
        <w:tab/>
      </w:r>
      <w:r w:rsidR="00727BE7" w:rsidRPr="0013255B">
        <w:rPr>
          <w:rFonts w:ascii="Cambria" w:hAnsi="Cambria" w:cs="Times New Roman"/>
          <w:b/>
          <w:sz w:val="24"/>
          <w:szCs w:val="24"/>
        </w:rPr>
        <w:tab/>
      </w:r>
      <w:r w:rsidR="00727BE7" w:rsidRPr="0013255B">
        <w:rPr>
          <w:rFonts w:ascii="Cambria" w:hAnsi="Cambria" w:cs="Times New Roman"/>
          <w:b/>
          <w:sz w:val="24"/>
          <w:szCs w:val="24"/>
        </w:rPr>
        <w:tab/>
      </w:r>
      <w:r w:rsidR="00727BE7" w:rsidRPr="0013255B">
        <w:rPr>
          <w:rFonts w:ascii="Cambria" w:hAnsi="Cambria" w:cs="Times New Roman"/>
          <w:b/>
          <w:sz w:val="24"/>
          <w:szCs w:val="24"/>
        </w:rPr>
        <w:tab/>
      </w:r>
      <w:r w:rsidR="00727BE7" w:rsidRPr="0013255B">
        <w:rPr>
          <w:rFonts w:ascii="Cambria" w:hAnsi="Cambria" w:cs="Times New Roman"/>
          <w:b/>
          <w:sz w:val="24"/>
          <w:szCs w:val="24"/>
        </w:rPr>
        <w:tab/>
      </w:r>
      <w:r w:rsidR="00727BE7" w:rsidRPr="0013255B">
        <w:rPr>
          <w:rFonts w:ascii="Cambria" w:hAnsi="Cambria" w:cs="Times New Roman"/>
          <w:b/>
          <w:sz w:val="24"/>
          <w:szCs w:val="24"/>
        </w:rPr>
        <w:tab/>
      </w:r>
      <w:r w:rsidR="00727BE7" w:rsidRPr="0013255B">
        <w:rPr>
          <w:rFonts w:ascii="Cambria" w:hAnsi="Cambria" w:cs="Times New Roman"/>
          <w:b/>
          <w:sz w:val="24"/>
          <w:szCs w:val="24"/>
        </w:rPr>
        <w:tab/>
      </w:r>
      <w:r w:rsidR="00727BE7" w:rsidRPr="0013255B">
        <w:rPr>
          <w:rFonts w:ascii="Cambria" w:hAnsi="Cambria" w:cs="Times New Roman"/>
          <w:b/>
          <w:sz w:val="24"/>
          <w:szCs w:val="24"/>
        </w:rPr>
        <w:tab/>
      </w:r>
      <w:r w:rsidR="00727BE7" w:rsidRPr="0013255B">
        <w:rPr>
          <w:rFonts w:ascii="Cambria" w:hAnsi="Cambria" w:cs="Times New Roman"/>
          <w:b/>
          <w:sz w:val="24"/>
          <w:szCs w:val="24"/>
        </w:rPr>
        <w:tab/>
      </w:r>
    </w:p>
    <w:p w14:paraId="5776AC85" w14:textId="68304751" w:rsidR="00A93C9C" w:rsidRPr="0013255B" w:rsidRDefault="00791BC1" w:rsidP="00A93C9C">
      <w:pPr>
        <w:spacing w:after="0"/>
        <w:ind w:hanging="2"/>
        <w:rPr>
          <w:rFonts w:ascii="Cambria" w:hAnsi="Cambria" w:cs="Times New Roman"/>
          <w:b/>
          <w:color w:val="002060"/>
          <w:sz w:val="20"/>
          <w:szCs w:val="20"/>
        </w:rPr>
      </w:pPr>
      <w:r w:rsidRPr="0013255B">
        <w:rPr>
          <w:rFonts w:ascii="Cambria" w:hAnsi="Cambria" w:cs="Times New Roman"/>
          <w:b/>
          <w:sz w:val="24"/>
          <w:szCs w:val="24"/>
        </w:rPr>
        <w:t xml:space="preserve">Email ID: </w:t>
      </w:r>
      <w:hyperlink r:id="rId6" w:history="1">
        <w:r w:rsidR="00B37287" w:rsidRPr="0013255B">
          <w:rPr>
            <w:rStyle w:val="Hyperlink"/>
            <w:rFonts w:ascii="Cambria" w:hAnsi="Cambria" w:cs="Times New Roman"/>
            <w:b/>
            <w:bCs/>
            <w:sz w:val="24"/>
            <w:szCs w:val="24"/>
          </w:rPr>
          <w:t>krhimav@gmail.com</w:t>
        </w:r>
      </w:hyperlink>
      <w:r w:rsidR="00116288" w:rsidRPr="0013255B">
        <w:rPr>
          <w:rFonts w:ascii="Cambria" w:hAnsi="Cambria" w:cs="Times New Roman"/>
          <w:b/>
          <w:bCs/>
          <w:sz w:val="20"/>
          <w:szCs w:val="20"/>
        </w:rPr>
        <w:t xml:space="preserve"> </w:t>
      </w:r>
      <w:r w:rsidR="00727BE7" w:rsidRPr="0013255B">
        <w:rPr>
          <w:rFonts w:ascii="Cambria" w:hAnsi="Cambria" w:cs="Times New Roman"/>
          <w:b/>
          <w:bCs/>
          <w:sz w:val="20"/>
          <w:szCs w:val="20"/>
        </w:rPr>
        <w:tab/>
      </w:r>
    </w:p>
    <w:p w14:paraId="0072CAA3" w14:textId="3BE861F6" w:rsidR="00791BC1" w:rsidRPr="0013255B" w:rsidRDefault="00727BE7" w:rsidP="00A93C9C">
      <w:pPr>
        <w:spacing w:after="0"/>
        <w:ind w:hanging="2"/>
        <w:rPr>
          <w:rFonts w:ascii="Cambria" w:hAnsi="Cambria" w:cs="Times New Roman"/>
          <w:b/>
          <w:color w:val="002060"/>
          <w:sz w:val="20"/>
          <w:szCs w:val="20"/>
        </w:rPr>
      </w:pPr>
      <w:r w:rsidRPr="0013255B">
        <w:rPr>
          <w:rFonts w:ascii="Cambria" w:eastAsia="Times New Roman" w:hAnsi="Cambria" w:cs="Times New Roman"/>
          <w:color w:val="0000FF"/>
          <w:sz w:val="24"/>
          <w:szCs w:val="24"/>
          <w14:ligatures w14:val="standardContextual"/>
        </w:rPr>
        <mc:AlternateContent>
          <mc:Choice Requires="wps">
            <w:drawing>
              <wp:anchor distT="0" distB="0" distL="114300" distR="114300" simplePos="0" relativeHeight="251661312" behindDoc="0" locked="0" layoutInCell="1" allowOverlap="1" wp14:anchorId="5D02F81A" wp14:editId="2D5C57E6">
                <wp:simplePos x="0" y="0"/>
                <wp:positionH relativeFrom="column">
                  <wp:posOffset>38100</wp:posOffset>
                </wp:positionH>
                <wp:positionV relativeFrom="paragraph">
                  <wp:posOffset>94615</wp:posOffset>
                </wp:positionV>
                <wp:extent cx="6736080" cy="38100"/>
                <wp:effectExtent l="0" t="0" r="26670" b="19050"/>
                <wp:wrapNone/>
                <wp:docPr id="901717123" name="Straight Connector 5"/>
                <wp:cNvGraphicFramePr/>
                <a:graphic xmlns:a="http://schemas.openxmlformats.org/drawingml/2006/main">
                  <a:graphicData uri="http://schemas.microsoft.com/office/word/2010/wordprocessingShape">
                    <wps:wsp>
                      <wps:cNvCnPr/>
                      <wps:spPr>
                        <a:xfrm flipV="1">
                          <a:off x="0" y="0"/>
                          <a:ext cx="6736080" cy="38100"/>
                        </a:xfrm>
                        <a:prstGeom prst="line">
                          <a:avLst/>
                        </a:prstGeom>
                        <a:ln>
                          <a:solidFill>
                            <a:schemeClr val="tx1"/>
                          </a:solidFill>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9B3826F" id="Straight Connector 5" o:spid="_x0000_s1026" style="position:absolute;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pt,7.45pt" to="533.4pt,10.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" strokecolor="black [3213]" strokeweight="1.5pt">
                <v:stroke joinstyle="miter"/>
              </v:line>
            </w:pict>
          </mc:Fallback>
        </mc:AlternateContent>
      </w:r>
      <w:r w:rsidR="005A73A5" w:rsidRPr="0013255B">
        <w:rPr>
          <w:rFonts w:ascii="Cambria" w:eastAsia="Times New Roman" w:hAnsi="Cambria" w:cs="Times New Roman"/>
          <w:color w:val="0000FF"/>
          <w:sz w:val="24"/>
          <w:szCs w:val="24"/>
        </w:rPr>
        <w:tab/>
      </w:r>
    </w:p>
    <w:p w14:paraId="293DCF5F" w14:textId="77777777" w:rsidR="004E5517" w:rsidRPr="0013255B" w:rsidRDefault="004E5517" w:rsidP="004E5517">
      <w:pPr>
        <w:tabs>
          <w:tab w:val="left" w:pos="1210"/>
          <w:tab w:val="center" w:pos="5399"/>
        </w:tabs>
        <w:spacing w:after="0"/>
        <w:ind w:hanging="2"/>
        <w:rPr>
          <w:rFonts w:ascii="Cambria" w:eastAsia="Times New Roman" w:hAnsi="Cambria" w:cs="Times New Roman"/>
          <w:color w:val="0000FF"/>
          <w:sz w:val="24"/>
          <w:szCs w:val="24"/>
          <w:u w:val="single"/>
        </w:rPr>
      </w:pPr>
    </w:p>
    <w:p w14:paraId="4ED47906" w14:textId="77777777" w:rsidR="00791BC1" w:rsidRPr="0013255B" w:rsidRDefault="00791BC1" w:rsidP="00791BC1">
      <w:pPr>
        <w:tabs>
          <w:tab w:val="left" w:pos="3848"/>
        </w:tabs>
        <w:jc w:val="both"/>
        <w:rPr>
          <w:rStyle w:val="vanity-namedisplay-name"/>
          <w:rFonts w:ascii="Cambria" w:hAnsi="Cambria" w:cs="Times New Roman"/>
          <w:b/>
          <w:sz w:val="24"/>
          <w:szCs w:val="24"/>
          <w:u w:val="single"/>
          <w:shd w:val="clear" w:color="auto" w:fill="FFFFFF"/>
        </w:rPr>
      </w:pPr>
      <w:r w:rsidRPr="0013255B">
        <w:rPr>
          <w:rStyle w:val="vanity-namedisplay-name"/>
          <w:rFonts w:ascii="Cambria" w:hAnsi="Cambria" w:cs="Times New Roman"/>
          <w:b/>
          <w:sz w:val="24"/>
          <w:szCs w:val="24"/>
          <w:u w:val="single"/>
          <w:shd w:val="clear" w:color="auto" w:fill="FFFFFF"/>
        </w:rPr>
        <w:t>PROFESSIONAL SUMMARY:</w:t>
      </w:r>
    </w:p>
    <w:p w14:paraId="0498E2D1" w14:textId="772DE9B6" w:rsidR="000812DB" w:rsidRPr="0013255B" w:rsidRDefault="00BC35D1" w:rsidP="009D06C9">
      <w:pPr>
        <w:jc w:val="both"/>
        <w:rPr>
          <w:rFonts w:ascii="Cambria" w:hAnsi="Cambria" w:cs="Times New Roman"/>
        </w:rPr>
      </w:pPr>
      <w:r w:rsidRPr="0013255B">
        <w:rPr>
          <w:rFonts w:ascii="Cambria" w:hAnsi="Cambria" w:cs="Times New Roman"/>
        </w:rPr>
        <w:t>Sr. Java Full Stack Developer with 1</w:t>
      </w:r>
      <w:r w:rsidR="00A927E7" w:rsidRPr="0013255B">
        <w:rPr>
          <w:rFonts w:ascii="Cambria" w:hAnsi="Cambria" w:cs="Times New Roman"/>
        </w:rPr>
        <w:t>0</w:t>
      </w:r>
      <w:r w:rsidRPr="0013255B">
        <w:rPr>
          <w:rFonts w:ascii="Cambria" w:hAnsi="Cambria" w:cs="Times New Roman"/>
        </w:rPr>
        <w:t>+ years of experience and solid understanding in all phases of the Software Development Lifecycle (SDLC), including Analysis, Design, Development, Testing, and Maintenance of Java UI applications for large enterprise customers.</w:t>
      </w:r>
    </w:p>
    <w:p w14:paraId="7653D92C" w14:textId="77777777" w:rsidR="00BC35D1" w:rsidRPr="0013255B" w:rsidRDefault="00BC35D1" w:rsidP="00BC35D1">
      <w:pPr>
        <w:pStyle w:val="ListParagraph"/>
        <w:numPr>
          <w:ilvl w:val="0"/>
          <w:numId w:val="1"/>
        </w:numPr>
        <w:jc w:val="both"/>
        <w:rPr>
          <w:rFonts w:ascii="Cambria" w:hAnsi="Cambria" w:cs="Times New Roman"/>
          <w:lang w:bidi="te-IN"/>
        </w:rPr>
      </w:pPr>
      <w:r w:rsidRPr="0013255B">
        <w:rPr>
          <w:rFonts w:ascii="Cambria" w:hAnsi="Cambria" w:cs="Times New Roman"/>
          <w:lang w:bidi="te-IN"/>
        </w:rPr>
        <w:t>Hands-on experience in Java 7/8/11/17/21, applying modern language features, stream APIs, lambda expressions, concurrency, and functional programming constructs to improve performance and maintainability in enterprise applications.</w:t>
      </w:r>
    </w:p>
    <w:p w14:paraId="09BF6DA4" w14:textId="74BC3A6A" w:rsidR="00BC35D1" w:rsidRPr="0013255B" w:rsidRDefault="00BC35D1" w:rsidP="00BC35D1">
      <w:pPr>
        <w:pStyle w:val="ListParagraph"/>
        <w:numPr>
          <w:ilvl w:val="0"/>
          <w:numId w:val="1"/>
        </w:numPr>
        <w:jc w:val="both"/>
        <w:rPr>
          <w:rFonts w:ascii="Cambria" w:hAnsi="Cambria" w:cs="Times New Roman"/>
          <w:lang w:bidi="te-IN"/>
        </w:rPr>
      </w:pPr>
      <w:r w:rsidRPr="0013255B">
        <w:rPr>
          <w:rFonts w:ascii="Cambria" w:hAnsi="Cambria" w:cs="Times New Roman"/>
          <w:lang w:bidi="te-IN"/>
        </w:rPr>
        <w:t xml:space="preserve">Extensive experience with AWS Cloud services, including S3, Glacier, EC2, RDS, </w:t>
      </w:r>
      <w:proofErr w:type="spellStart"/>
      <w:r w:rsidRPr="0013255B">
        <w:rPr>
          <w:rFonts w:ascii="Cambria" w:hAnsi="Cambria" w:cs="Times New Roman"/>
          <w:lang w:bidi="te-IN"/>
        </w:rPr>
        <w:t>Fargate</w:t>
      </w:r>
      <w:proofErr w:type="spellEnd"/>
      <w:r w:rsidRPr="0013255B">
        <w:rPr>
          <w:rFonts w:ascii="Cambria" w:hAnsi="Cambria" w:cs="Times New Roman"/>
          <w:lang w:bidi="te-IN"/>
        </w:rPr>
        <w:t>, API Gateway, IAM, CloudWatch, SNS, SQS, CloudFormation, Auto Scaling, and ELB, to design, deploy, and manage scalable, highly available applications.</w:t>
      </w:r>
    </w:p>
    <w:p w14:paraId="0FDDDB69" w14:textId="212FCE7D" w:rsidR="00BC35D1" w:rsidRPr="0013255B" w:rsidRDefault="00BC35D1" w:rsidP="00BC35D1">
      <w:pPr>
        <w:pStyle w:val="ListParagraph"/>
        <w:numPr>
          <w:ilvl w:val="0"/>
          <w:numId w:val="1"/>
        </w:numPr>
        <w:jc w:val="both"/>
        <w:rPr>
          <w:rFonts w:ascii="Cambria" w:hAnsi="Cambria" w:cs="Times New Roman"/>
          <w:lang w:bidi="te-IN"/>
        </w:rPr>
      </w:pPr>
      <w:r w:rsidRPr="0013255B">
        <w:rPr>
          <w:rFonts w:ascii="Cambria" w:hAnsi="Cambria" w:cs="Times New Roman"/>
          <w:lang w:bidi="te-IN"/>
        </w:rPr>
        <w:t>Strong knowledge of Azure Cloud services for hybrid deployments, leveraging App Services, Functions, Blob Storage, Data Lake Gen2, Data Factory, and Azure SQL for enterprise-grade applications.</w:t>
      </w:r>
    </w:p>
    <w:p w14:paraId="4D3712C7" w14:textId="2F3B5FB8" w:rsidR="00BC35D1" w:rsidRPr="0013255B" w:rsidRDefault="00BC35D1" w:rsidP="00BC35D1">
      <w:pPr>
        <w:pStyle w:val="ListParagraph"/>
        <w:numPr>
          <w:ilvl w:val="0"/>
          <w:numId w:val="1"/>
        </w:numPr>
        <w:jc w:val="both"/>
        <w:rPr>
          <w:rFonts w:ascii="Cambria" w:hAnsi="Cambria" w:cs="Times New Roman"/>
          <w:lang w:bidi="te-IN"/>
        </w:rPr>
      </w:pPr>
      <w:r w:rsidRPr="0013255B">
        <w:rPr>
          <w:rFonts w:ascii="Cambria" w:hAnsi="Cambria" w:cs="Times New Roman"/>
          <w:lang w:bidi="te-IN"/>
        </w:rPr>
        <w:t>Designed, developed, and deployed Spring Boot Microservices integrated with Spring Data JPA, Hibernate ORM, Spring MVC, Spring Security, Spring Batch, and Spring AOP, ensuring modular and maintainable architectures.</w:t>
      </w:r>
    </w:p>
    <w:p w14:paraId="54D828A5" w14:textId="4334AE8B" w:rsidR="00BC35D1" w:rsidRPr="0013255B" w:rsidRDefault="00BC35D1" w:rsidP="00BC35D1">
      <w:pPr>
        <w:pStyle w:val="ListParagraph"/>
        <w:numPr>
          <w:ilvl w:val="0"/>
          <w:numId w:val="1"/>
        </w:numPr>
        <w:jc w:val="both"/>
        <w:rPr>
          <w:rFonts w:ascii="Cambria" w:hAnsi="Cambria" w:cs="Times New Roman"/>
          <w:lang w:bidi="te-IN"/>
        </w:rPr>
      </w:pPr>
      <w:r w:rsidRPr="0013255B">
        <w:rPr>
          <w:rFonts w:ascii="Cambria" w:hAnsi="Cambria" w:cs="Times New Roman"/>
          <w:lang w:bidi="te-IN"/>
        </w:rPr>
        <w:t>Expert in AngularJS (1.x), Angular (v8–v14+), ReactJS (v17+), HTML5, CSS3, SASS, LESS, Bootstrap, Node.js (v12/14/16/18+), and Express.js for building responsive, dynamic front-end applications integrated with backend Microservices.</w:t>
      </w:r>
    </w:p>
    <w:p w14:paraId="039C1F4E" w14:textId="6E3F2878" w:rsidR="00BC35D1" w:rsidRPr="0013255B" w:rsidRDefault="00BC35D1" w:rsidP="00BC35D1">
      <w:pPr>
        <w:pStyle w:val="ListParagraph"/>
        <w:numPr>
          <w:ilvl w:val="0"/>
          <w:numId w:val="1"/>
        </w:numPr>
        <w:jc w:val="both"/>
        <w:rPr>
          <w:rFonts w:ascii="Cambria" w:hAnsi="Cambria" w:cs="Times New Roman"/>
          <w:lang w:bidi="te-IN"/>
        </w:rPr>
      </w:pPr>
      <w:r w:rsidRPr="0013255B">
        <w:rPr>
          <w:rFonts w:ascii="Cambria" w:hAnsi="Cambria" w:cs="Times New Roman"/>
          <w:lang w:bidi="te-IN"/>
        </w:rPr>
        <w:t xml:space="preserve">Extensive database experience with Oracle 19c, MySQL 8+, MongoDB 5/6+, and </w:t>
      </w:r>
      <w:proofErr w:type="spellStart"/>
      <w:r w:rsidRPr="0013255B">
        <w:rPr>
          <w:rFonts w:ascii="Cambria" w:hAnsi="Cambria" w:cs="Times New Roman"/>
          <w:lang w:bidi="te-IN"/>
        </w:rPr>
        <w:t>CassandraDB</w:t>
      </w:r>
      <w:proofErr w:type="spellEnd"/>
      <w:r w:rsidRPr="0013255B">
        <w:rPr>
          <w:rFonts w:ascii="Cambria" w:hAnsi="Cambria" w:cs="Times New Roman"/>
          <w:lang w:bidi="te-IN"/>
        </w:rPr>
        <w:t xml:space="preserve"> 4.x, including schema design, query optimization, data replication, and integration with Java applications.</w:t>
      </w:r>
    </w:p>
    <w:p w14:paraId="1769B341" w14:textId="12326FE2" w:rsidR="00BC35D1" w:rsidRPr="0013255B" w:rsidRDefault="00BC35D1" w:rsidP="00BC35D1">
      <w:pPr>
        <w:pStyle w:val="ListParagraph"/>
        <w:numPr>
          <w:ilvl w:val="0"/>
          <w:numId w:val="1"/>
        </w:numPr>
        <w:jc w:val="both"/>
        <w:rPr>
          <w:rFonts w:ascii="Cambria" w:hAnsi="Cambria" w:cs="Times New Roman"/>
          <w:lang w:bidi="te-IN"/>
        </w:rPr>
      </w:pPr>
      <w:r w:rsidRPr="0013255B">
        <w:rPr>
          <w:rFonts w:ascii="Cambria" w:hAnsi="Cambria" w:cs="Times New Roman"/>
          <w:lang w:bidi="te-IN"/>
        </w:rPr>
        <w:t>Hands-on experience with Kafka (2.x/3.x), RabbitMQ, IBM MQ, and JMS for high-performance asynchronous messaging and event-driven architectures.</w:t>
      </w:r>
    </w:p>
    <w:p w14:paraId="4D0E75C4" w14:textId="3C592557" w:rsidR="00BC35D1" w:rsidRPr="0013255B" w:rsidRDefault="00BC35D1" w:rsidP="00BC35D1">
      <w:pPr>
        <w:pStyle w:val="ListParagraph"/>
        <w:numPr>
          <w:ilvl w:val="0"/>
          <w:numId w:val="1"/>
        </w:numPr>
        <w:jc w:val="both"/>
        <w:rPr>
          <w:rFonts w:ascii="Cambria" w:hAnsi="Cambria" w:cs="Times New Roman"/>
          <w:lang w:bidi="te-IN"/>
        </w:rPr>
      </w:pPr>
      <w:r w:rsidRPr="0013255B">
        <w:rPr>
          <w:rFonts w:ascii="Cambria" w:hAnsi="Cambria" w:cs="Times New Roman"/>
          <w:lang w:bidi="te-IN"/>
        </w:rPr>
        <w:t xml:space="preserve">Proficient in SOAP and RESTful Web Services using </w:t>
      </w:r>
      <w:r w:rsidRPr="0013255B">
        <w:rPr>
          <w:rFonts w:ascii="Cambria" w:hAnsi="Cambria" w:cs="Times New Roman"/>
          <w:b/>
          <w:bCs/>
          <w:lang w:bidi="te-IN"/>
        </w:rPr>
        <w:t>JAX-RS (Jersey), CXF, JAXB, JAX-WS, JAX-RPC</w:t>
      </w:r>
      <w:r w:rsidRPr="0013255B">
        <w:rPr>
          <w:rFonts w:ascii="Cambria" w:hAnsi="Cambria" w:cs="Times New Roman"/>
          <w:lang w:bidi="te-IN"/>
        </w:rPr>
        <w:t xml:space="preserve">, and </w:t>
      </w:r>
      <w:r w:rsidRPr="0013255B">
        <w:rPr>
          <w:rFonts w:ascii="Cambria" w:hAnsi="Cambria" w:cs="Times New Roman"/>
          <w:b/>
          <w:bCs/>
          <w:lang w:bidi="te-IN"/>
        </w:rPr>
        <w:t>Spring-WS</w:t>
      </w:r>
      <w:r w:rsidRPr="0013255B">
        <w:rPr>
          <w:rFonts w:ascii="Cambria" w:hAnsi="Cambria" w:cs="Times New Roman"/>
          <w:lang w:bidi="te-IN"/>
        </w:rPr>
        <w:t xml:space="preserve"> for building scalable APIs with XML/JSON payloads.</w:t>
      </w:r>
    </w:p>
    <w:p w14:paraId="3EC8C009" w14:textId="1A217898" w:rsidR="00BC35D1" w:rsidRPr="0013255B" w:rsidRDefault="00BC35D1" w:rsidP="00BC35D1">
      <w:pPr>
        <w:pStyle w:val="ListParagraph"/>
        <w:numPr>
          <w:ilvl w:val="0"/>
          <w:numId w:val="1"/>
        </w:numPr>
        <w:jc w:val="both"/>
        <w:rPr>
          <w:rFonts w:ascii="Cambria" w:hAnsi="Cambria" w:cs="Times New Roman"/>
          <w:lang w:bidi="te-IN"/>
        </w:rPr>
      </w:pPr>
      <w:r w:rsidRPr="0013255B">
        <w:rPr>
          <w:rFonts w:ascii="Cambria" w:hAnsi="Cambria" w:cs="Times New Roman"/>
          <w:lang w:bidi="te-IN"/>
        </w:rPr>
        <w:t>Experience in containerization and orchestration with Docker, Kubernetes, AWS ECS/</w:t>
      </w:r>
      <w:proofErr w:type="spellStart"/>
      <w:r w:rsidRPr="0013255B">
        <w:rPr>
          <w:rFonts w:ascii="Cambria" w:hAnsi="Cambria" w:cs="Times New Roman"/>
          <w:lang w:bidi="te-IN"/>
        </w:rPr>
        <w:t>Fargate</w:t>
      </w:r>
      <w:proofErr w:type="spellEnd"/>
      <w:r w:rsidRPr="0013255B">
        <w:rPr>
          <w:rFonts w:ascii="Cambria" w:hAnsi="Cambria" w:cs="Times New Roman"/>
          <w:lang w:bidi="te-IN"/>
        </w:rPr>
        <w:t>, and Azure Containers, creating isolated, scalable deployments.</w:t>
      </w:r>
    </w:p>
    <w:p w14:paraId="367BFF53" w14:textId="12BF7DF7" w:rsidR="00BC35D1" w:rsidRPr="0013255B" w:rsidRDefault="00BC35D1" w:rsidP="00BC35D1">
      <w:pPr>
        <w:pStyle w:val="ListParagraph"/>
        <w:numPr>
          <w:ilvl w:val="0"/>
          <w:numId w:val="1"/>
        </w:numPr>
        <w:jc w:val="both"/>
        <w:rPr>
          <w:rFonts w:ascii="Cambria" w:hAnsi="Cambria" w:cs="Times New Roman"/>
          <w:lang w:bidi="te-IN"/>
        </w:rPr>
      </w:pPr>
      <w:r w:rsidRPr="0013255B">
        <w:rPr>
          <w:rFonts w:ascii="Cambria" w:hAnsi="Cambria" w:cs="Times New Roman"/>
          <w:lang w:bidi="te-IN"/>
        </w:rPr>
        <w:t xml:space="preserve">Expertise in </w:t>
      </w:r>
      <w:r w:rsidRPr="0013255B">
        <w:rPr>
          <w:rFonts w:ascii="Cambria" w:hAnsi="Cambria" w:cs="Times New Roman"/>
          <w:b/>
          <w:bCs/>
          <w:lang w:bidi="te-IN"/>
        </w:rPr>
        <w:t>using Log4j 1.x/2.x, CloudWatch</w:t>
      </w:r>
      <w:r w:rsidRPr="0013255B">
        <w:rPr>
          <w:rFonts w:ascii="Cambria" w:hAnsi="Cambria" w:cs="Times New Roman"/>
          <w:lang w:bidi="te-IN"/>
        </w:rPr>
        <w:t>, and enterprise monitoring tools (</w:t>
      </w:r>
      <w:r w:rsidRPr="0013255B">
        <w:rPr>
          <w:rFonts w:ascii="Cambria" w:hAnsi="Cambria" w:cs="Times New Roman"/>
          <w:b/>
          <w:bCs/>
          <w:lang w:bidi="te-IN"/>
        </w:rPr>
        <w:t>ELK Stack</w:t>
      </w:r>
      <w:r w:rsidRPr="0013255B">
        <w:rPr>
          <w:rFonts w:ascii="Cambria" w:hAnsi="Cambria" w:cs="Times New Roman"/>
          <w:lang w:bidi="te-IN"/>
        </w:rPr>
        <w:t>) to track application performance, log errors, and enable proactive troubleshooting.</w:t>
      </w:r>
    </w:p>
    <w:p w14:paraId="4DFED5C3" w14:textId="3B65BB18" w:rsidR="00BC35D1" w:rsidRPr="0013255B" w:rsidRDefault="00BC35D1" w:rsidP="00BC35D1">
      <w:pPr>
        <w:pStyle w:val="ListParagraph"/>
        <w:numPr>
          <w:ilvl w:val="0"/>
          <w:numId w:val="1"/>
        </w:numPr>
        <w:jc w:val="both"/>
        <w:rPr>
          <w:rFonts w:ascii="Cambria" w:hAnsi="Cambria" w:cs="Times New Roman"/>
          <w:lang w:bidi="te-IN"/>
        </w:rPr>
      </w:pPr>
      <w:r w:rsidRPr="0013255B">
        <w:rPr>
          <w:rFonts w:ascii="Cambria" w:hAnsi="Cambria" w:cs="Times New Roman"/>
          <w:lang w:bidi="te-IN"/>
        </w:rPr>
        <w:t>Hands-on experience in Microservices communication, including service discovery with Zookeeper, API Gateway routing, and implementing resilient, fault-tolerant systems.</w:t>
      </w:r>
    </w:p>
    <w:p w14:paraId="445B8609" w14:textId="2366C317" w:rsidR="00BC35D1" w:rsidRPr="0013255B" w:rsidRDefault="00BC35D1" w:rsidP="00BC35D1">
      <w:pPr>
        <w:pStyle w:val="ListParagraph"/>
        <w:numPr>
          <w:ilvl w:val="0"/>
          <w:numId w:val="1"/>
        </w:numPr>
        <w:jc w:val="both"/>
        <w:rPr>
          <w:rFonts w:ascii="Cambria" w:hAnsi="Cambria" w:cs="Times New Roman"/>
          <w:lang w:bidi="te-IN"/>
        </w:rPr>
      </w:pPr>
      <w:r w:rsidRPr="0013255B">
        <w:rPr>
          <w:rFonts w:ascii="Cambria" w:hAnsi="Cambria" w:cs="Times New Roman"/>
          <w:lang w:bidi="te-IN"/>
        </w:rPr>
        <w:t>Proficient in Git, GitHub, SVN, and Bitbucket for version control, managing codebase branches, and collaborating with cross-functional teams.</w:t>
      </w:r>
    </w:p>
    <w:p w14:paraId="0631EC34" w14:textId="7E3F3140" w:rsidR="00BC35D1" w:rsidRPr="0013255B" w:rsidRDefault="00BC35D1" w:rsidP="00BC35D1">
      <w:pPr>
        <w:pStyle w:val="ListParagraph"/>
        <w:numPr>
          <w:ilvl w:val="0"/>
          <w:numId w:val="1"/>
        </w:numPr>
        <w:jc w:val="both"/>
        <w:rPr>
          <w:rFonts w:ascii="Cambria" w:hAnsi="Cambria" w:cs="Times New Roman"/>
          <w:lang w:bidi="te-IN"/>
        </w:rPr>
      </w:pPr>
      <w:r w:rsidRPr="0013255B">
        <w:rPr>
          <w:rFonts w:ascii="Cambria" w:hAnsi="Cambria" w:cs="Times New Roman"/>
          <w:lang w:bidi="te-IN"/>
        </w:rPr>
        <w:t>Experienced with IDEs such as Eclipse, STS, IntelliJ IDEA, and NetBeans for development, debugging, and code refactoring in large-scale enterprise Java projects.</w:t>
      </w:r>
    </w:p>
    <w:p w14:paraId="443F2DB4" w14:textId="23CF3925" w:rsidR="00BC35D1" w:rsidRPr="0013255B" w:rsidRDefault="00BC35D1" w:rsidP="00BC35D1">
      <w:pPr>
        <w:pStyle w:val="ListParagraph"/>
        <w:numPr>
          <w:ilvl w:val="0"/>
          <w:numId w:val="1"/>
        </w:numPr>
        <w:jc w:val="both"/>
        <w:rPr>
          <w:rFonts w:ascii="Cambria" w:hAnsi="Cambria" w:cs="Times New Roman"/>
          <w:lang w:bidi="te-IN"/>
        </w:rPr>
      </w:pPr>
      <w:r w:rsidRPr="0013255B">
        <w:rPr>
          <w:rFonts w:ascii="Cambria" w:hAnsi="Cambria" w:cs="Times New Roman"/>
          <w:lang w:bidi="te-IN"/>
        </w:rPr>
        <w:t xml:space="preserve">Expertise in CI/CD pipelines using </w:t>
      </w:r>
      <w:r w:rsidRPr="0013255B">
        <w:rPr>
          <w:rFonts w:ascii="Cambria" w:hAnsi="Cambria" w:cs="Times New Roman"/>
          <w:b/>
          <w:bCs/>
          <w:lang w:bidi="te-IN"/>
        </w:rPr>
        <w:t>Jenkins, Maven, Gradle</w:t>
      </w:r>
      <w:r w:rsidRPr="0013255B">
        <w:rPr>
          <w:rFonts w:ascii="Cambria" w:hAnsi="Cambria" w:cs="Times New Roman"/>
          <w:lang w:bidi="te-IN"/>
        </w:rPr>
        <w:t xml:space="preserve">, and </w:t>
      </w:r>
      <w:r w:rsidRPr="0013255B">
        <w:rPr>
          <w:rFonts w:ascii="Cambria" w:hAnsi="Cambria" w:cs="Times New Roman"/>
          <w:b/>
          <w:bCs/>
          <w:lang w:bidi="te-IN"/>
        </w:rPr>
        <w:t>ANT</w:t>
      </w:r>
      <w:r w:rsidRPr="0013255B">
        <w:rPr>
          <w:rFonts w:ascii="Cambria" w:hAnsi="Cambria" w:cs="Times New Roman"/>
          <w:lang w:bidi="te-IN"/>
        </w:rPr>
        <w:t>, automating build, deployment, and testing processes for continuous delivery.</w:t>
      </w:r>
    </w:p>
    <w:p w14:paraId="46C92FAD" w14:textId="4D1CF2DF" w:rsidR="00BC35D1" w:rsidRPr="0013255B" w:rsidRDefault="00BC35D1" w:rsidP="00BC35D1">
      <w:pPr>
        <w:pStyle w:val="ListParagraph"/>
        <w:numPr>
          <w:ilvl w:val="0"/>
          <w:numId w:val="1"/>
        </w:numPr>
        <w:jc w:val="both"/>
        <w:rPr>
          <w:rFonts w:ascii="Cambria" w:hAnsi="Cambria" w:cs="Times New Roman"/>
          <w:lang w:bidi="te-IN"/>
        </w:rPr>
      </w:pPr>
      <w:r w:rsidRPr="0013255B">
        <w:rPr>
          <w:rFonts w:ascii="Cambria" w:hAnsi="Cambria" w:cs="Times New Roman"/>
          <w:lang w:bidi="te-IN"/>
        </w:rPr>
        <w:t>Developed highly available enterprise applications on WebLogic, WebSphere, JBoss, and Apache Tomcat servers, ensuring robust performance under peak loads.</w:t>
      </w:r>
    </w:p>
    <w:p w14:paraId="2F36DF28" w14:textId="527DC719" w:rsidR="00BC35D1" w:rsidRPr="0013255B" w:rsidRDefault="00BC35D1" w:rsidP="00BC35D1">
      <w:pPr>
        <w:pStyle w:val="ListParagraph"/>
        <w:numPr>
          <w:ilvl w:val="0"/>
          <w:numId w:val="1"/>
        </w:numPr>
        <w:jc w:val="both"/>
        <w:rPr>
          <w:rFonts w:ascii="Cambria" w:hAnsi="Cambria" w:cs="Times New Roman"/>
          <w:lang w:bidi="te-IN"/>
        </w:rPr>
      </w:pPr>
      <w:r w:rsidRPr="0013255B">
        <w:rPr>
          <w:rFonts w:ascii="Cambria" w:hAnsi="Cambria" w:cs="Times New Roman"/>
          <w:lang w:bidi="te-IN"/>
        </w:rPr>
        <w:t xml:space="preserve">Strong background in unit and integration testing with </w:t>
      </w:r>
      <w:r w:rsidRPr="0013255B">
        <w:rPr>
          <w:rFonts w:ascii="Cambria" w:hAnsi="Cambria" w:cs="Times New Roman"/>
          <w:b/>
          <w:bCs/>
          <w:lang w:bidi="te-IN"/>
        </w:rPr>
        <w:t>JUnit 4/5, Mockito</w:t>
      </w:r>
      <w:r w:rsidRPr="0013255B">
        <w:rPr>
          <w:rFonts w:ascii="Cambria" w:hAnsi="Cambria" w:cs="Times New Roman"/>
          <w:lang w:bidi="te-IN"/>
        </w:rPr>
        <w:t xml:space="preserve">, and </w:t>
      </w:r>
      <w:proofErr w:type="spellStart"/>
      <w:r w:rsidRPr="0013255B">
        <w:rPr>
          <w:rFonts w:ascii="Cambria" w:hAnsi="Cambria" w:cs="Times New Roman"/>
          <w:b/>
          <w:bCs/>
          <w:lang w:bidi="te-IN"/>
        </w:rPr>
        <w:t>PowerMock</w:t>
      </w:r>
      <w:proofErr w:type="spellEnd"/>
      <w:r w:rsidRPr="0013255B">
        <w:rPr>
          <w:rFonts w:ascii="Cambria" w:hAnsi="Cambria" w:cs="Times New Roman"/>
          <w:lang w:bidi="te-IN"/>
        </w:rPr>
        <w:t>, maintaining code quality across distributed Microservices systems.</w:t>
      </w:r>
    </w:p>
    <w:p w14:paraId="671BDD2B" w14:textId="01ACF850" w:rsidR="00BC35D1" w:rsidRPr="0013255B" w:rsidRDefault="00BC35D1" w:rsidP="00BC35D1">
      <w:pPr>
        <w:pStyle w:val="ListParagraph"/>
        <w:numPr>
          <w:ilvl w:val="0"/>
          <w:numId w:val="1"/>
        </w:numPr>
        <w:jc w:val="both"/>
        <w:rPr>
          <w:rFonts w:ascii="Cambria" w:hAnsi="Cambria" w:cs="Times New Roman"/>
          <w:lang w:bidi="te-IN"/>
        </w:rPr>
      </w:pPr>
      <w:r w:rsidRPr="0013255B">
        <w:rPr>
          <w:rFonts w:ascii="Cambria" w:hAnsi="Cambria" w:cs="Times New Roman"/>
          <w:lang w:bidi="te-IN"/>
        </w:rPr>
        <w:t xml:space="preserve">Experienced in using </w:t>
      </w:r>
      <w:r w:rsidRPr="0013255B">
        <w:rPr>
          <w:rFonts w:ascii="Cambria" w:hAnsi="Cambria" w:cs="Times New Roman"/>
          <w:b/>
          <w:bCs/>
          <w:lang w:bidi="te-IN"/>
        </w:rPr>
        <w:t>AWS IAM</w:t>
      </w:r>
      <w:r w:rsidRPr="0013255B">
        <w:rPr>
          <w:rFonts w:ascii="Cambria" w:hAnsi="Cambria" w:cs="Times New Roman"/>
          <w:lang w:bidi="te-IN"/>
        </w:rPr>
        <w:t xml:space="preserve"> and </w:t>
      </w:r>
      <w:r w:rsidRPr="0013255B">
        <w:rPr>
          <w:rFonts w:ascii="Cambria" w:hAnsi="Cambria" w:cs="Times New Roman"/>
          <w:b/>
          <w:bCs/>
          <w:lang w:bidi="te-IN"/>
        </w:rPr>
        <w:t>API Gateway</w:t>
      </w:r>
      <w:r w:rsidRPr="0013255B">
        <w:rPr>
          <w:rFonts w:ascii="Cambria" w:hAnsi="Cambria" w:cs="Times New Roman"/>
          <w:lang w:bidi="te-IN"/>
        </w:rPr>
        <w:t xml:space="preserve"> for secure access control and management of enterprise APIs.</w:t>
      </w:r>
    </w:p>
    <w:p w14:paraId="33009A15" w14:textId="2ABB3551" w:rsidR="00BC35D1" w:rsidRPr="0013255B" w:rsidRDefault="00BC35D1" w:rsidP="00BC35D1">
      <w:pPr>
        <w:pStyle w:val="ListParagraph"/>
        <w:numPr>
          <w:ilvl w:val="0"/>
          <w:numId w:val="1"/>
        </w:numPr>
        <w:jc w:val="both"/>
        <w:rPr>
          <w:rFonts w:ascii="Cambria" w:hAnsi="Cambria" w:cs="Times New Roman"/>
          <w:lang w:bidi="te-IN"/>
        </w:rPr>
      </w:pPr>
      <w:r w:rsidRPr="0013255B">
        <w:rPr>
          <w:rFonts w:ascii="Cambria" w:hAnsi="Cambria" w:cs="Times New Roman"/>
          <w:lang w:bidi="te-IN"/>
        </w:rPr>
        <w:t>Hands-on experience with AWS S3, Glacier, RDS, EC2, Lambda, and DynamoDB for cloud-native data storage, backup, disaster recovery, and serverless architectures.</w:t>
      </w:r>
    </w:p>
    <w:p w14:paraId="3923DAD7" w14:textId="24200DBF" w:rsidR="00BC35D1" w:rsidRPr="0013255B" w:rsidRDefault="00BC35D1" w:rsidP="00BC35D1">
      <w:pPr>
        <w:pStyle w:val="ListParagraph"/>
        <w:numPr>
          <w:ilvl w:val="0"/>
          <w:numId w:val="1"/>
        </w:numPr>
        <w:jc w:val="both"/>
        <w:rPr>
          <w:rFonts w:ascii="Cambria" w:hAnsi="Cambria" w:cs="Times New Roman"/>
          <w:lang w:bidi="te-IN"/>
        </w:rPr>
      </w:pPr>
      <w:r w:rsidRPr="0013255B">
        <w:rPr>
          <w:rFonts w:ascii="Cambria" w:hAnsi="Cambria" w:cs="Times New Roman"/>
          <w:lang w:bidi="te-IN"/>
        </w:rPr>
        <w:lastRenderedPageBreak/>
        <w:t xml:space="preserve">Worked extensively with </w:t>
      </w:r>
      <w:r w:rsidRPr="0013255B">
        <w:rPr>
          <w:rFonts w:ascii="Cambria" w:hAnsi="Cambria" w:cs="Times New Roman"/>
          <w:b/>
          <w:bCs/>
          <w:lang w:bidi="te-IN"/>
        </w:rPr>
        <w:t>Spring Boot, Spring Data JPA, Hibernate ORM</w:t>
      </w:r>
      <w:r w:rsidRPr="0013255B">
        <w:rPr>
          <w:rFonts w:ascii="Cambria" w:hAnsi="Cambria" w:cs="Times New Roman"/>
          <w:lang w:bidi="te-IN"/>
        </w:rPr>
        <w:t xml:space="preserve">, and </w:t>
      </w:r>
      <w:r w:rsidRPr="0013255B">
        <w:rPr>
          <w:rFonts w:ascii="Cambria" w:hAnsi="Cambria" w:cs="Times New Roman"/>
          <w:b/>
          <w:bCs/>
          <w:lang w:bidi="te-IN"/>
        </w:rPr>
        <w:t>Oracle</w:t>
      </w:r>
      <w:r w:rsidRPr="0013255B">
        <w:rPr>
          <w:rFonts w:ascii="Cambria" w:hAnsi="Cambria" w:cs="Times New Roman"/>
          <w:lang w:bidi="te-IN"/>
        </w:rPr>
        <w:t xml:space="preserve">/ </w:t>
      </w:r>
      <w:r w:rsidRPr="0013255B">
        <w:rPr>
          <w:rFonts w:ascii="Cambria" w:hAnsi="Cambria" w:cs="Times New Roman"/>
          <w:b/>
          <w:bCs/>
          <w:lang w:bidi="te-IN"/>
        </w:rPr>
        <w:t>MySQL</w:t>
      </w:r>
      <w:r w:rsidRPr="0013255B">
        <w:rPr>
          <w:rFonts w:ascii="Cambria" w:hAnsi="Cambria" w:cs="Times New Roman"/>
          <w:lang w:bidi="te-IN"/>
        </w:rPr>
        <w:t xml:space="preserve">/ </w:t>
      </w:r>
      <w:r w:rsidRPr="0013255B">
        <w:rPr>
          <w:rFonts w:ascii="Cambria" w:hAnsi="Cambria" w:cs="Times New Roman"/>
          <w:b/>
          <w:bCs/>
          <w:lang w:bidi="te-IN"/>
        </w:rPr>
        <w:t>MongoDB</w:t>
      </w:r>
      <w:r w:rsidRPr="0013255B">
        <w:rPr>
          <w:rFonts w:ascii="Cambria" w:hAnsi="Cambria" w:cs="Times New Roman"/>
          <w:lang w:bidi="te-IN"/>
        </w:rPr>
        <w:t xml:space="preserve">/ </w:t>
      </w:r>
      <w:proofErr w:type="spellStart"/>
      <w:r w:rsidRPr="0013255B">
        <w:rPr>
          <w:rFonts w:ascii="Cambria" w:hAnsi="Cambria" w:cs="Times New Roman"/>
          <w:b/>
          <w:bCs/>
          <w:lang w:bidi="te-IN"/>
        </w:rPr>
        <w:t>CassandraDB</w:t>
      </w:r>
      <w:proofErr w:type="spellEnd"/>
      <w:r w:rsidRPr="0013255B">
        <w:rPr>
          <w:rFonts w:ascii="Cambria" w:hAnsi="Cambria" w:cs="Times New Roman"/>
          <w:lang w:bidi="te-IN"/>
        </w:rPr>
        <w:t>, ensuring robust data persistence and transactional consistency.</w:t>
      </w:r>
    </w:p>
    <w:p w14:paraId="2F8F4153" w14:textId="5083DFBC" w:rsidR="00BC35D1" w:rsidRPr="0013255B" w:rsidRDefault="00BC35D1" w:rsidP="00BC35D1">
      <w:pPr>
        <w:pStyle w:val="ListParagraph"/>
        <w:numPr>
          <w:ilvl w:val="0"/>
          <w:numId w:val="1"/>
        </w:numPr>
        <w:jc w:val="both"/>
        <w:rPr>
          <w:rFonts w:ascii="Cambria" w:hAnsi="Cambria" w:cs="Times New Roman"/>
          <w:lang w:bidi="te-IN"/>
        </w:rPr>
      </w:pPr>
      <w:r w:rsidRPr="0013255B">
        <w:rPr>
          <w:rFonts w:ascii="Cambria" w:hAnsi="Cambria" w:cs="Times New Roman"/>
          <w:lang w:bidi="te-IN"/>
        </w:rPr>
        <w:t xml:space="preserve">Developed event-driven applications using </w:t>
      </w:r>
      <w:r w:rsidRPr="0013255B">
        <w:rPr>
          <w:rFonts w:ascii="Cambria" w:hAnsi="Cambria" w:cs="Times New Roman"/>
          <w:b/>
          <w:bCs/>
          <w:lang w:bidi="te-IN"/>
        </w:rPr>
        <w:t>Kafka, RabbitMQ</w:t>
      </w:r>
      <w:r w:rsidRPr="0013255B">
        <w:rPr>
          <w:rFonts w:ascii="Cambria" w:hAnsi="Cambria" w:cs="Times New Roman"/>
          <w:lang w:bidi="te-IN"/>
        </w:rPr>
        <w:t xml:space="preserve">, and </w:t>
      </w:r>
      <w:r w:rsidRPr="0013255B">
        <w:rPr>
          <w:rFonts w:ascii="Cambria" w:hAnsi="Cambria" w:cs="Times New Roman"/>
          <w:b/>
          <w:bCs/>
          <w:lang w:bidi="te-IN"/>
        </w:rPr>
        <w:t>IBM MQ</w:t>
      </w:r>
      <w:r w:rsidRPr="0013255B">
        <w:rPr>
          <w:rFonts w:ascii="Cambria" w:hAnsi="Cambria" w:cs="Times New Roman"/>
          <w:lang w:bidi="te-IN"/>
        </w:rPr>
        <w:t>, implementing message producers, consumers, and queue listeners for distributed systems.</w:t>
      </w:r>
    </w:p>
    <w:p w14:paraId="25C9D11D" w14:textId="070CB2BB" w:rsidR="00BC35D1" w:rsidRPr="0013255B" w:rsidRDefault="00BC35D1" w:rsidP="00BC35D1">
      <w:pPr>
        <w:pStyle w:val="ListParagraph"/>
        <w:numPr>
          <w:ilvl w:val="0"/>
          <w:numId w:val="1"/>
        </w:numPr>
        <w:jc w:val="both"/>
        <w:rPr>
          <w:rFonts w:ascii="Cambria" w:hAnsi="Cambria" w:cs="Times New Roman"/>
          <w:lang w:bidi="te-IN"/>
        </w:rPr>
      </w:pPr>
      <w:r w:rsidRPr="0013255B">
        <w:rPr>
          <w:rFonts w:ascii="Cambria" w:hAnsi="Cambria" w:cs="Times New Roman"/>
          <w:lang w:bidi="te-IN"/>
        </w:rPr>
        <w:t xml:space="preserve">Implemented authentication and authorization mechanisms using </w:t>
      </w:r>
      <w:r w:rsidRPr="0013255B">
        <w:rPr>
          <w:rFonts w:ascii="Cambria" w:hAnsi="Cambria" w:cs="Times New Roman"/>
          <w:b/>
          <w:bCs/>
          <w:lang w:bidi="te-IN"/>
        </w:rPr>
        <w:t>Spring Security, AWS IAM, OAuth 2.0</w:t>
      </w:r>
      <w:r w:rsidRPr="0013255B">
        <w:rPr>
          <w:rFonts w:ascii="Cambria" w:hAnsi="Cambria" w:cs="Times New Roman"/>
          <w:lang w:bidi="te-IN"/>
        </w:rPr>
        <w:t xml:space="preserve">, and </w:t>
      </w:r>
      <w:r w:rsidRPr="0013255B">
        <w:rPr>
          <w:rFonts w:ascii="Cambria" w:hAnsi="Cambria" w:cs="Times New Roman"/>
          <w:b/>
          <w:bCs/>
          <w:lang w:bidi="te-IN"/>
        </w:rPr>
        <w:t>JWT</w:t>
      </w:r>
      <w:r w:rsidRPr="0013255B">
        <w:rPr>
          <w:rFonts w:ascii="Cambria" w:hAnsi="Cambria" w:cs="Times New Roman"/>
          <w:lang w:bidi="te-IN"/>
        </w:rPr>
        <w:t>, enforcing enterprise security standards.</w:t>
      </w:r>
    </w:p>
    <w:p w14:paraId="4A6815B5" w14:textId="3BEA775E" w:rsidR="00BC35D1" w:rsidRPr="0013255B" w:rsidRDefault="00BC35D1" w:rsidP="00BC35D1">
      <w:pPr>
        <w:pStyle w:val="ListParagraph"/>
        <w:numPr>
          <w:ilvl w:val="0"/>
          <w:numId w:val="1"/>
        </w:numPr>
        <w:jc w:val="both"/>
        <w:rPr>
          <w:rFonts w:ascii="Cambria" w:hAnsi="Cambria" w:cs="Times New Roman"/>
          <w:lang w:bidi="te-IN"/>
        </w:rPr>
      </w:pPr>
      <w:r w:rsidRPr="0013255B">
        <w:rPr>
          <w:rFonts w:ascii="Cambria" w:hAnsi="Cambria" w:cs="Times New Roman"/>
          <w:lang w:bidi="te-IN"/>
        </w:rPr>
        <w:t xml:space="preserve">Designed and deployed Microservices with </w:t>
      </w:r>
      <w:r w:rsidRPr="0013255B">
        <w:rPr>
          <w:rFonts w:ascii="Cambria" w:hAnsi="Cambria" w:cs="Times New Roman"/>
          <w:b/>
          <w:bCs/>
          <w:lang w:bidi="te-IN"/>
        </w:rPr>
        <w:t>Spring Boot</w:t>
      </w:r>
      <w:r w:rsidRPr="0013255B">
        <w:rPr>
          <w:rFonts w:ascii="Cambria" w:hAnsi="Cambria" w:cs="Times New Roman"/>
          <w:lang w:bidi="te-IN"/>
        </w:rPr>
        <w:t>, integrated with AWS Lambda, S3, DynamoDB, and CloudWatch, supporting scalable serverless architectures.</w:t>
      </w:r>
    </w:p>
    <w:p w14:paraId="1615A83C" w14:textId="6059C9BD" w:rsidR="00BC35D1" w:rsidRPr="0013255B" w:rsidRDefault="00BC35D1" w:rsidP="00BC35D1">
      <w:pPr>
        <w:pStyle w:val="ListParagraph"/>
        <w:numPr>
          <w:ilvl w:val="0"/>
          <w:numId w:val="1"/>
        </w:numPr>
        <w:jc w:val="both"/>
        <w:rPr>
          <w:rFonts w:ascii="Cambria" w:hAnsi="Cambria" w:cs="Times New Roman"/>
          <w:lang w:bidi="te-IN"/>
        </w:rPr>
      </w:pPr>
      <w:r w:rsidRPr="0013255B">
        <w:rPr>
          <w:rFonts w:ascii="Cambria" w:hAnsi="Cambria" w:cs="Times New Roman"/>
          <w:lang w:bidi="te-IN"/>
        </w:rPr>
        <w:t>Hands-on experience with SOAP, REST, XML, JSON, CXF, JAXB, JAX-RS, and JAX-WS for building interoperable, service-oriented applications.</w:t>
      </w:r>
    </w:p>
    <w:p w14:paraId="57E3B35A" w14:textId="7CFF477A" w:rsidR="00BC35D1" w:rsidRPr="0013255B" w:rsidRDefault="00BC35D1" w:rsidP="00BC35D1">
      <w:pPr>
        <w:pStyle w:val="ListParagraph"/>
        <w:numPr>
          <w:ilvl w:val="0"/>
          <w:numId w:val="1"/>
        </w:numPr>
        <w:jc w:val="both"/>
        <w:rPr>
          <w:rFonts w:ascii="Cambria" w:hAnsi="Cambria" w:cs="Times New Roman"/>
          <w:lang w:bidi="te-IN"/>
        </w:rPr>
      </w:pPr>
      <w:r w:rsidRPr="0013255B">
        <w:rPr>
          <w:rFonts w:ascii="Cambria" w:hAnsi="Cambria" w:cs="Times New Roman"/>
          <w:lang w:bidi="te-IN"/>
        </w:rPr>
        <w:t xml:space="preserve">Developed modern front-end solutions using </w:t>
      </w:r>
      <w:r w:rsidRPr="0013255B">
        <w:rPr>
          <w:rFonts w:ascii="Cambria" w:hAnsi="Cambria" w:cs="Times New Roman"/>
          <w:b/>
          <w:bCs/>
          <w:lang w:bidi="te-IN"/>
        </w:rPr>
        <w:t>Angular, ReactJS, HTML5, CSS3, Bootstrap, LESS</w:t>
      </w:r>
      <w:r w:rsidRPr="0013255B">
        <w:rPr>
          <w:rFonts w:ascii="Cambria" w:hAnsi="Cambria" w:cs="Times New Roman"/>
          <w:lang w:bidi="te-IN"/>
        </w:rPr>
        <w:t xml:space="preserve">, and </w:t>
      </w:r>
      <w:r w:rsidRPr="0013255B">
        <w:rPr>
          <w:rFonts w:ascii="Cambria" w:hAnsi="Cambria" w:cs="Times New Roman"/>
          <w:b/>
          <w:bCs/>
          <w:lang w:bidi="te-IN"/>
        </w:rPr>
        <w:t>SASS</w:t>
      </w:r>
      <w:r w:rsidRPr="0013255B">
        <w:rPr>
          <w:rFonts w:ascii="Cambria" w:hAnsi="Cambria" w:cs="Times New Roman"/>
          <w:lang w:bidi="te-IN"/>
        </w:rPr>
        <w:t>, ensuring mobile-first responsive designs.</w:t>
      </w:r>
    </w:p>
    <w:p w14:paraId="55646E51" w14:textId="308EBBD7" w:rsidR="00BC35D1" w:rsidRPr="0013255B" w:rsidRDefault="00BC35D1" w:rsidP="00BC35D1">
      <w:pPr>
        <w:pStyle w:val="ListParagraph"/>
        <w:numPr>
          <w:ilvl w:val="0"/>
          <w:numId w:val="1"/>
        </w:numPr>
        <w:jc w:val="both"/>
        <w:rPr>
          <w:rFonts w:ascii="Cambria" w:hAnsi="Cambria" w:cs="Times New Roman"/>
          <w:lang w:bidi="te-IN"/>
        </w:rPr>
      </w:pPr>
      <w:r w:rsidRPr="0013255B">
        <w:rPr>
          <w:rFonts w:ascii="Cambria" w:hAnsi="Cambria" w:cs="Times New Roman"/>
          <w:lang w:bidi="te-IN"/>
        </w:rPr>
        <w:t>Expertise in AWS CloudFormation and Terraform for infrastructure-as-code deployments across AWS and Azure environments.</w:t>
      </w:r>
    </w:p>
    <w:p w14:paraId="08E9057A" w14:textId="2DAF52B0" w:rsidR="00BC35D1" w:rsidRPr="0013255B" w:rsidRDefault="00BC35D1" w:rsidP="00BC35D1">
      <w:pPr>
        <w:pStyle w:val="ListParagraph"/>
        <w:numPr>
          <w:ilvl w:val="0"/>
          <w:numId w:val="1"/>
        </w:numPr>
        <w:jc w:val="both"/>
        <w:rPr>
          <w:rFonts w:ascii="Cambria" w:hAnsi="Cambria" w:cs="Times New Roman"/>
          <w:lang w:bidi="te-IN"/>
        </w:rPr>
      </w:pPr>
      <w:r w:rsidRPr="0013255B">
        <w:rPr>
          <w:rFonts w:ascii="Cambria" w:hAnsi="Cambria" w:cs="Times New Roman"/>
          <w:lang w:bidi="te-IN"/>
        </w:rPr>
        <w:t>Extensive experience with Apache Kafka for high-volume data streaming, integrating with Spring Boot Microservices and real-time analytics systems.</w:t>
      </w:r>
    </w:p>
    <w:p w14:paraId="7F635055" w14:textId="77777777" w:rsidR="00AD1016" w:rsidRPr="0013255B" w:rsidRDefault="00AD1016" w:rsidP="00AD1016">
      <w:pPr>
        <w:pStyle w:val="ListParagraph"/>
        <w:numPr>
          <w:ilvl w:val="0"/>
          <w:numId w:val="1"/>
        </w:numPr>
        <w:jc w:val="both"/>
        <w:rPr>
          <w:rFonts w:ascii="Cambria" w:hAnsi="Cambria" w:cs="Times New Roman"/>
          <w:lang w:bidi="te-IN"/>
        </w:rPr>
      </w:pPr>
      <w:r w:rsidRPr="0013255B">
        <w:rPr>
          <w:rFonts w:ascii="Cambria" w:hAnsi="Cambria" w:cs="Times New Roman"/>
          <w:lang w:bidi="te-IN"/>
        </w:rPr>
        <w:t xml:space="preserve">Experience integrating Generative AI solutions using </w:t>
      </w:r>
      <w:r w:rsidRPr="0013255B">
        <w:rPr>
          <w:rFonts w:ascii="Cambria" w:hAnsi="Cambria" w:cs="Times New Roman"/>
          <w:b/>
          <w:bCs/>
          <w:lang w:bidi="te-IN"/>
        </w:rPr>
        <w:t>OpenAI GPT APIs</w:t>
      </w:r>
      <w:r w:rsidRPr="0013255B">
        <w:rPr>
          <w:rFonts w:ascii="Cambria" w:hAnsi="Cambria" w:cs="Times New Roman"/>
          <w:lang w:bidi="te-IN"/>
        </w:rPr>
        <w:t xml:space="preserve"> and </w:t>
      </w:r>
      <w:r w:rsidRPr="0013255B">
        <w:rPr>
          <w:rFonts w:ascii="Cambria" w:hAnsi="Cambria" w:cs="Times New Roman"/>
          <w:b/>
          <w:bCs/>
          <w:lang w:bidi="te-IN"/>
        </w:rPr>
        <w:t>Azure OpenAI Service</w:t>
      </w:r>
      <w:r w:rsidRPr="0013255B">
        <w:rPr>
          <w:rFonts w:ascii="Cambria" w:hAnsi="Cambria" w:cs="Times New Roman"/>
          <w:lang w:bidi="te-IN"/>
        </w:rPr>
        <w:t xml:space="preserve"> into enterprise applications, enabling intelligent chatbot systems and dynamic response generation.</w:t>
      </w:r>
    </w:p>
    <w:p w14:paraId="4CBAEDCA" w14:textId="3469A169" w:rsidR="00AD1016" w:rsidRPr="0013255B" w:rsidRDefault="00AD1016" w:rsidP="00AD1016">
      <w:pPr>
        <w:pStyle w:val="ListParagraph"/>
        <w:numPr>
          <w:ilvl w:val="0"/>
          <w:numId w:val="1"/>
        </w:numPr>
        <w:jc w:val="both"/>
        <w:rPr>
          <w:rFonts w:ascii="Cambria" w:hAnsi="Cambria" w:cs="Times New Roman"/>
          <w:lang w:bidi="te-IN"/>
        </w:rPr>
      </w:pPr>
      <w:r w:rsidRPr="0013255B">
        <w:rPr>
          <w:rFonts w:ascii="Cambria" w:hAnsi="Cambria" w:cs="Times New Roman"/>
          <w:lang w:bidi="te-IN"/>
        </w:rPr>
        <w:t>Strong background in data-driven systems and predictive analytics, leveraging tools like Apache Kafka, Python (Pandas, NumPy), and SQL to process real-time and historical data for business insights.</w:t>
      </w:r>
    </w:p>
    <w:p w14:paraId="4DB2B594" w14:textId="75350822" w:rsidR="00AD1016" w:rsidRPr="0013255B" w:rsidRDefault="00AD1016" w:rsidP="00AD1016">
      <w:pPr>
        <w:pStyle w:val="ListParagraph"/>
        <w:numPr>
          <w:ilvl w:val="0"/>
          <w:numId w:val="1"/>
        </w:numPr>
        <w:jc w:val="both"/>
        <w:rPr>
          <w:rFonts w:ascii="Cambria" w:hAnsi="Cambria" w:cs="Times New Roman"/>
          <w:lang w:bidi="te-IN"/>
        </w:rPr>
      </w:pPr>
      <w:r w:rsidRPr="0013255B">
        <w:rPr>
          <w:rFonts w:ascii="Cambria" w:hAnsi="Cambria" w:cs="Times New Roman"/>
          <w:lang w:bidi="te-IN"/>
        </w:rPr>
        <w:t>Hands-on experience in AI/ML service integration, including Azure Machine Learning and AWS SageMaker, building scalable microservices to consume model outputs and support intelligent decision-making systems.</w:t>
      </w:r>
    </w:p>
    <w:p w14:paraId="6E83C9F2" w14:textId="423DB293" w:rsidR="00BC35D1" w:rsidRPr="0013255B" w:rsidRDefault="00BC35D1" w:rsidP="00BC35D1">
      <w:pPr>
        <w:pStyle w:val="ListParagraph"/>
        <w:numPr>
          <w:ilvl w:val="0"/>
          <w:numId w:val="1"/>
        </w:numPr>
        <w:jc w:val="both"/>
        <w:rPr>
          <w:rFonts w:ascii="Cambria" w:hAnsi="Cambria" w:cs="Times New Roman"/>
          <w:lang w:bidi="te-IN"/>
        </w:rPr>
      </w:pPr>
      <w:r w:rsidRPr="0013255B">
        <w:rPr>
          <w:rFonts w:ascii="Cambria" w:hAnsi="Cambria" w:cs="Times New Roman"/>
          <w:lang w:bidi="te-IN"/>
        </w:rPr>
        <w:t>Worked on hybrid AWS and Azure cloud solutions, integrating cloud-native services, messaging systems, and database backends to support enterprise workloads.</w:t>
      </w:r>
    </w:p>
    <w:p w14:paraId="50E744B2" w14:textId="020B0F4D" w:rsidR="00BC35D1" w:rsidRPr="0013255B" w:rsidRDefault="00BC35D1" w:rsidP="00BC35D1">
      <w:pPr>
        <w:pStyle w:val="ListParagraph"/>
        <w:numPr>
          <w:ilvl w:val="0"/>
          <w:numId w:val="1"/>
        </w:numPr>
        <w:jc w:val="both"/>
        <w:rPr>
          <w:rFonts w:ascii="Cambria" w:hAnsi="Cambria" w:cs="Times New Roman"/>
          <w:lang w:bidi="te-IN"/>
        </w:rPr>
      </w:pPr>
      <w:r w:rsidRPr="0013255B">
        <w:rPr>
          <w:rFonts w:ascii="Cambria" w:hAnsi="Cambria" w:cs="Times New Roman"/>
          <w:lang w:bidi="te-IN"/>
        </w:rPr>
        <w:t xml:space="preserve">Managed MySQL, Oracle, MongoDB, and </w:t>
      </w:r>
      <w:proofErr w:type="spellStart"/>
      <w:r w:rsidRPr="0013255B">
        <w:rPr>
          <w:rFonts w:ascii="Cambria" w:hAnsi="Cambria" w:cs="Times New Roman"/>
          <w:lang w:bidi="te-IN"/>
        </w:rPr>
        <w:t>CassandraDB</w:t>
      </w:r>
      <w:proofErr w:type="spellEnd"/>
      <w:r w:rsidRPr="0013255B">
        <w:rPr>
          <w:rFonts w:ascii="Cambria" w:hAnsi="Cambria" w:cs="Times New Roman"/>
          <w:lang w:bidi="te-IN"/>
        </w:rPr>
        <w:t xml:space="preserve"> databases, performing schema migrations, query optimization, and data replication for high availability.</w:t>
      </w:r>
    </w:p>
    <w:p w14:paraId="53433D33" w14:textId="02573679" w:rsidR="00BC35D1" w:rsidRPr="0013255B" w:rsidRDefault="00BC35D1" w:rsidP="00BC35D1">
      <w:pPr>
        <w:pStyle w:val="ListParagraph"/>
        <w:numPr>
          <w:ilvl w:val="0"/>
          <w:numId w:val="1"/>
        </w:numPr>
        <w:jc w:val="both"/>
        <w:rPr>
          <w:rFonts w:ascii="Cambria" w:hAnsi="Cambria" w:cs="Times New Roman"/>
          <w:lang w:bidi="te-IN"/>
        </w:rPr>
      </w:pPr>
      <w:r w:rsidRPr="0013255B">
        <w:rPr>
          <w:rFonts w:ascii="Cambria" w:hAnsi="Cambria" w:cs="Times New Roman"/>
          <w:lang w:bidi="te-IN"/>
        </w:rPr>
        <w:t xml:space="preserve">Strong experience with Microservices logging and monitoring using </w:t>
      </w:r>
      <w:r w:rsidRPr="0013255B">
        <w:rPr>
          <w:rFonts w:ascii="Cambria" w:hAnsi="Cambria" w:cs="Times New Roman"/>
          <w:b/>
          <w:bCs/>
          <w:lang w:bidi="te-IN"/>
        </w:rPr>
        <w:t>CloudWatch, ELK Stack, and Log4j 1.x/2.x</w:t>
      </w:r>
      <w:r w:rsidRPr="0013255B">
        <w:rPr>
          <w:rFonts w:ascii="Cambria" w:hAnsi="Cambria" w:cs="Times New Roman"/>
          <w:lang w:bidi="te-IN"/>
        </w:rPr>
        <w:t xml:space="preserve"> for proactive maintenance and system observability.</w:t>
      </w:r>
    </w:p>
    <w:p w14:paraId="558FB3E1" w14:textId="0B0FC8F8" w:rsidR="00BC35D1" w:rsidRPr="0013255B" w:rsidRDefault="00BC35D1" w:rsidP="00BC35D1">
      <w:pPr>
        <w:pStyle w:val="ListParagraph"/>
        <w:numPr>
          <w:ilvl w:val="0"/>
          <w:numId w:val="1"/>
        </w:numPr>
        <w:jc w:val="both"/>
        <w:rPr>
          <w:rFonts w:ascii="Cambria" w:hAnsi="Cambria" w:cs="Times New Roman"/>
          <w:lang w:bidi="te-IN"/>
        </w:rPr>
      </w:pPr>
      <w:r w:rsidRPr="0013255B">
        <w:rPr>
          <w:rFonts w:ascii="Cambria" w:hAnsi="Cambria" w:cs="Times New Roman"/>
          <w:lang w:bidi="te-IN"/>
        </w:rPr>
        <w:t>Implemented Spring Boot Microservices communicating via Kafka, RabbitMQ, and IBM MQ, achieving decoupled, scalable, and resilient enterprise architectures.</w:t>
      </w:r>
    </w:p>
    <w:p w14:paraId="04F49D3A" w14:textId="33D7AB1A" w:rsidR="00BC35D1" w:rsidRPr="0013255B" w:rsidRDefault="00BC35D1" w:rsidP="00BC35D1">
      <w:pPr>
        <w:pStyle w:val="ListParagraph"/>
        <w:numPr>
          <w:ilvl w:val="0"/>
          <w:numId w:val="1"/>
        </w:numPr>
        <w:jc w:val="both"/>
        <w:rPr>
          <w:rFonts w:ascii="Cambria" w:hAnsi="Cambria" w:cs="Times New Roman"/>
          <w:lang w:bidi="te-IN"/>
        </w:rPr>
      </w:pPr>
      <w:r w:rsidRPr="0013255B">
        <w:rPr>
          <w:rFonts w:ascii="Cambria" w:hAnsi="Cambria" w:cs="Times New Roman"/>
          <w:lang w:bidi="te-IN"/>
        </w:rPr>
        <w:t xml:space="preserve">Proficient in front-end unit testing and automation using </w:t>
      </w:r>
      <w:r w:rsidRPr="0013255B">
        <w:rPr>
          <w:rFonts w:ascii="Cambria" w:hAnsi="Cambria" w:cs="Times New Roman"/>
          <w:b/>
          <w:bCs/>
          <w:lang w:bidi="te-IN"/>
        </w:rPr>
        <w:t>Jasmine, Karma</w:t>
      </w:r>
      <w:r w:rsidRPr="0013255B">
        <w:rPr>
          <w:rFonts w:ascii="Cambria" w:hAnsi="Cambria" w:cs="Times New Roman"/>
          <w:lang w:bidi="te-IN"/>
        </w:rPr>
        <w:t xml:space="preserve">, and </w:t>
      </w:r>
      <w:r w:rsidRPr="0013255B">
        <w:rPr>
          <w:rFonts w:ascii="Cambria" w:hAnsi="Cambria" w:cs="Times New Roman"/>
          <w:b/>
          <w:bCs/>
          <w:lang w:bidi="te-IN"/>
        </w:rPr>
        <w:t>Protractor</w:t>
      </w:r>
      <w:r w:rsidRPr="0013255B">
        <w:rPr>
          <w:rFonts w:ascii="Cambria" w:hAnsi="Cambria" w:cs="Times New Roman"/>
          <w:lang w:bidi="te-IN"/>
        </w:rPr>
        <w:t xml:space="preserve"> in Angular applications integrated with backend APIs.</w:t>
      </w:r>
    </w:p>
    <w:p w14:paraId="37406F6C" w14:textId="6D667BD9" w:rsidR="00BC35D1" w:rsidRPr="0013255B" w:rsidRDefault="00BC35D1" w:rsidP="00BC35D1">
      <w:pPr>
        <w:pStyle w:val="ListParagraph"/>
        <w:numPr>
          <w:ilvl w:val="0"/>
          <w:numId w:val="1"/>
        </w:numPr>
        <w:jc w:val="both"/>
        <w:rPr>
          <w:rFonts w:ascii="Cambria" w:hAnsi="Cambria" w:cs="Times New Roman"/>
          <w:lang w:bidi="te-IN"/>
        </w:rPr>
      </w:pPr>
      <w:r w:rsidRPr="0013255B">
        <w:rPr>
          <w:rFonts w:ascii="Cambria" w:hAnsi="Cambria" w:cs="Times New Roman"/>
          <w:lang w:bidi="te-IN"/>
        </w:rPr>
        <w:t>Experienced in API Gateway configuration, S3 storage, EC2 scaling, RDS, and Lambda orchestration for large-scale AWS deployments.</w:t>
      </w:r>
    </w:p>
    <w:p w14:paraId="3DFF424C" w14:textId="0BB2BC06" w:rsidR="00BC35D1" w:rsidRPr="0013255B" w:rsidRDefault="00BC35D1" w:rsidP="00BC35D1">
      <w:pPr>
        <w:pStyle w:val="ListParagraph"/>
        <w:numPr>
          <w:ilvl w:val="0"/>
          <w:numId w:val="1"/>
        </w:numPr>
        <w:jc w:val="both"/>
        <w:rPr>
          <w:rFonts w:ascii="Cambria" w:hAnsi="Cambria" w:cs="Times New Roman"/>
          <w:lang w:bidi="te-IN"/>
        </w:rPr>
      </w:pPr>
      <w:r w:rsidRPr="0013255B">
        <w:rPr>
          <w:rFonts w:ascii="Cambria" w:hAnsi="Cambria" w:cs="Times New Roman"/>
          <w:lang w:bidi="te-IN"/>
        </w:rPr>
        <w:t xml:space="preserve">Delivered enterprise applications using </w:t>
      </w:r>
      <w:r w:rsidRPr="0013255B">
        <w:rPr>
          <w:rFonts w:ascii="Cambria" w:hAnsi="Cambria" w:cs="Times New Roman"/>
          <w:b/>
          <w:bCs/>
          <w:lang w:bidi="te-IN"/>
        </w:rPr>
        <w:t>Angular, Bootstrap, HTML5, CSS3, SASS</w:t>
      </w:r>
      <w:r w:rsidRPr="0013255B">
        <w:rPr>
          <w:rFonts w:ascii="Cambria" w:hAnsi="Cambria" w:cs="Times New Roman"/>
          <w:lang w:bidi="te-IN"/>
        </w:rPr>
        <w:t xml:space="preserve">, and </w:t>
      </w:r>
      <w:r w:rsidRPr="0013255B">
        <w:rPr>
          <w:rFonts w:ascii="Cambria" w:hAnsi="Cambria" w:cs="Times New Roman"/>
          <w:b/>
          <w:bCs/>
          <w:lang w:bidi="te-IN"/>
        </w:rPr>
        <w:t>LESS</w:t>
      </w:r>
      <w:r w:rsidRPr="0013255B">
        <w:rPr>
          <w:rFonts w:ascii="Cambria" w:hAnsi="Cambria" w:cs="Times New Roman"/>
          <w:lang w:bidi="te-IN"/>
        </w:rPr>
        <w:t>, integrated with backend Spring Boot Microservices.</w:t>
      </w:r>
    </w:p>
    <w:p w14:paraId="049F4311" w14:textId="5F1BAB1A" w:rsidR="00BC35D1" w:rsidRPr="0013255B" w:rsidRDefault="00BC35D1" w:rsidP="00BC35D1">
      <w:pPr>
        <w:pStyle w:val="ListParagraph"/>
        <w:numPr>
          <w:ilvl w:val="0"/>
          <w:numId w:val="1"/>
        </w:numPr>
        <w:jc w:val="both"/>
        <w:rPr>
          <w:rFonts w:ascii="Cambria" w:hAnsi="Cambria" w:cs="Times New Roman"/>
          <w:lang w:bidi="te-IN"/>
        </w:rPr>
      </w:pPr>
      <w:r w:rsidRPr="0013255B">
        <w:rPr>
          <w:rFonts w:ascii="Cambria" w:hAnsi="Cambria" w:cs="Times New Roman"/>
          <w:lang w:bidi="te-IN"/>
        </w:rPr>
        <w:t xml:space="preserve">Designed CI/CD pipelines using </w:t>
      </w:r>
      <w:r w:rsidRPr="0013255B">
        <w:rPr>
          <w:rFonts w:ascii="Cambria" w:hAnsi="Cambria" w:cs="Times New Roman"/>
          <w:b/>
          <w:bCs/>
          <w:lang w:bidi="te-IN"/>
        </w:rPr>
        <w:t>Jenkins, Maven, Gradle, ANT, Git, GitHub</w:t>
      </w:r>
      <w:r w:rsidRPr="0013255B">
        <w:rPr>
          <w:rFonts w:ascii="Cambria" w:hAnsi="Cambria" w:cs="Times New Roman"/>
          <w:lang w:bidi="te-IN"/>
        </w:rPr>
        <w:t xml:space="preserve">, and </w:t>
      </w:r>
      <w:r w:rsidRPr="0013255B">
        <w:rPr>
          <w:rFonts w:ascii="Cambria" w:hAnsi="Cambria" w:cs="Times New Roman"/>
          <w:b/>
          <w:bCs/>
          <w:lang w:bidi="te-IN"/>
        </w:rPr>
        <w:t>Bitbucket</w:t>
      </w:r>
      <w:r w:rsidRPr="0013255B">
        <w:rPr>
          <w:rFonts w:ascii="Cambria" w:hAnsi="Cambria" w:cs="Times New Roman"/>
          <w:lang w:bidi="te-IN"/>
        </w:rPr>
        <w:t>, automating build, deployment, and testing for distributed systems.</w:t>
      </w:r>
    </w:p>
    <w:p w14:paraId="6CDC9467" w14:textId="1EE0A144" w:rsidR="00BC35D1" w:rsidRPr="0013255B" w:rsidRDefault="00BC35D1" w:rsidP="00BC35D1">
      <w:pPr>
        <w:pStyle w:val="ListParagraph"/>
        <w:numPr>
          <w:ilvl w:val="0"/>
          <w:numId w:val="1"/>
        </w:numPr>
        <w:jc w:val="both"/>
        <w:rPr>
          <w:rFonts w:ascii="Cambria" w:hAnsi="Cambria" w:cs="Times New Roman"/>
          <w:lang w:bidi="te-IN"/>
        </w:rPr>
      </w:pPr>
      <w:r w:rsidRPr="0013255B">
        <w:rPr>
          <w:rFonts w:ascii="Cambria" w:hAnsi="Cambria" w:cs="Times New Roman"/>
          <w:lang w:bidi="te-IN"/>
        </w:rPr>
        <w:t>Expertise in WebLogic, WebSphere, Tomcat, and JBoss server configuration, performance tuning, and application deployment for large enterprise clients.</w:t>
      </w:r>
    </w:p>
    <w:p w14:paraId="65361A38" w14:textId="103AE810" w:rsidR="00BC35D1" w:rsidRPr="0013255B" w:rsidRDefault="00BC35D1" w:rsidP="00BC35D1">
      <w:pPr>
        <w:pStyle w:val="ListParagraph"/>
        <w:numPr>
          <w:ilvl w:val="0"/>
          <w:numId w:val="1"/>
        </w:numPr>
        <w:jc w:val="both"/>
        <w:rPr>
          <w:rFonts w:ascii="Cambria" w:hAnsi="Cambria" w:cs="Times New Roman"/>
          <w:lang w:bidi="te-IN"/>
        </w:rPr>
      </w:pPr>
      <w:r w:rsidRPr="0013255B">
        <w:rPr>
          <w:rFonts w:ascii="Cambria" w:hAnsi="Cambria" w:cs="Times New Roman"/>
          <w:lang w:bidi="te-IN"/>
        </w:rPr>
        <w:t xml:space="preserve">Developed and optimized Microservices-based architectures integrating Kafka, RabbitMQ, IBM MQ, MySQL, Oracle, MongoDB, and </w:t>
      </w:r>
      <w:proofErr w:type="spellStart"/>
      <w:r w:rsidRPr="0013255B">
        <w:rPr>
          <w:rFonts w:ascii="Cambria" w:hAnsi="Cambria" w:cs="Times New Roman"/>
          <w:lang w:bidi="te-IN"/>
        </w:rPr>
        <w:t>CassandraDB</w:t>
      </w:r>
      <w:proofErr w:type="spellEnd"/>
      <w:r w:rsidRPr="0013255B">
        <w:rPr>
          <w:rFonts w:ascii="Cambria" w:hAnsi="Cambria" w:cs="Times New Roman"/>
          <w:lang w:bidi="te-IN"/>
        </w:rPr>
        <w:t>, ensuring high throughput and low latency.</w:t>
      </w:r>
    </w:p>
    <w:p w14:paraId="6798B846" w14:textId="00D5056E" w:rsidR="00BC35D1" w:rsidRPr="0013255B" w:rsidRDefault="00BC35D1" w:rsidP="00BC35D1">
      <w:pPr>
        <w:pStyle w:val="ListParagraph"/>
        <w:numPr>
          <w:ilvl w:val="0"/>
          <w:numId w:val="1"/>
        </w:numPr>
        <w:jc w:val="both"/>
        <w:rPr>
          <w:rFonts w:ascii="Cambria" w:hAnsi="Cambria" w:cs="Times New Roman"/>
          <w:lang w:bidi="te-IN"/>
        </w:rPr>
      </w:pPr>
      <w:r w:rsidRPr="0013255B">
        <w:rPr>
          <w:rFonts w:ascii="Cambria" w:hAnsi="Cambria" w:cs="Times New Roman"/>
          <w:lang w:bidi="te-IN"/>
        </w:rPr>
        <w:t>Hands-on experience in AWS Cloud security best practices, including IAM roles, policies, API security, and encrypted storage on S3 and RDS.</w:t>
      </w:r>
    </w:p>
    <w:p w14:paraId="4FCF5914" w14:textId="6FF4423F" w:rsidR="00A93C9C" w:rsidRPr="0013255B" w:rsidRDefault="00BC35D1" w:rsidP="00BC35D1">
      <w:pPr>
        <w:pStyle w:val="ListParagraph"/>
        <w:numPr>
          <w:ilvl w:val="0"/>
          <w:numId w:val="1"/>
        </w:numPr>
        <w:jc w:val="both"/>
        <w:rPr>
          <w:rFonts w:ascii="Cambria" w:hAnsi="Cambria" w:cs="Times New Roman"/>
          <w:lang w:bidi="te-IN"/>
        </w:rPr>
      </w:pPr>
      <w:r w:rsidRPr="0013255B">
        <w:rPr>
          <w:rFonts w:ascii="Cambria" w:hAnsi="Cambria" w:cs="Times New Roman"/>
          <w:lang w:bidi="te-IN"/>
        </w:rPr>
        <w:t xml:space="preserve">Designed scalable front-end and backend solutions using </w:t>
      </w:r>
      <w:r w:rsidRPr="0013255B">
        <w:rPr>
          <w:rFonts w:ascii="Cambria" w:hAnsi="Cambria" w:cs="Times New Roman"/>
          <w:b/>
          <w:bCs/>
          <w:lang w:bidi="te-IN"/>
        </w:rPr>
        <w:t>Angular, ReactJS, HTML5, CSS3, Bootstrap, SASS, Spring Boot, Spring MVC, Hibernate</w:t>
      </w:r>
      <w:r w:rsidRPr="0013255B">
        <w:rPr>
          <w:rFonts w:ascii="Cambria" w:hAnsi="Cambria" w:cs="Times New Roman"/>
          <w:lang w:bidi="te-IN"/>
        </w:rPr>
        <w:t>, and Microservices.</w:t>
      </w:r>
    </w:p>
    <w:p w14:paraId="073BF779" w14:textId="59977A1C" w:rsidR="00BC35D1" w:rsidRPr="0013255B" w:rsidRDefault="00BC35D1" w:rsidP="002E3DBF">
      <w:pPr>
        <w:jc w:val="both"/>
        <w:rPr>
          <w:rFonts w:ascii="Cambria" w:hAnsi="Cambria" w:cs="Times New Roman"/>
          <w:b/>
          <w:bCs/>
          <w:sz w:val="24"/>
          <w:szCs w:val="24"/>
          <w:u w:val="single"/>
        </w:rPr>
      </w:pPr>
    </w:p>
    <w:p w14:paraId="2BD0A1B6" w14:textId="77777777" w:rsidR="002E3DBF" w:rsidRPr="0013255B" w:rsidRDefault="002E3DBF" w:rsidP="002E3DBF">
      <w:pPr>
        <w:jc w:val="both"/>
        <w:rPr>
          <w:rFonts w:ascii="Cambria" w:hAnsi="Cambria" w:cs="Times New Roman"/>
          <w:bCs/>
          <w:shd w:val="clear" w:color="auto" w:fill="FFFFFF"/>
        </w:rPr>
      </w:pPr>
    </w:p>
    <w:p w14:paraId="5C2544D4" w14:textId="77777777" w:rsidR="00791BC1" w:rsidRPr="0013255B" w:rsidRDefault="00791BC1" w:rsidP="00791BC1">
      <w:pPr>
        <w:tabs>
          <w:tab w:val="left" w:pos="4409"/>
        </w:tabs>
        <w:jc w:val="both"/>
        <w:rPr>
          <w:rFonts w:ascii="Cambria" w:hAnsi="Cambria" w:cs="Times New Roman"/>
          <w:b/>
          <w:sz w:val="24"/>
          <w:szCs w:val="24"/>
          <w:u w:val="single"/>
        </w:rPr>
      </w:pPr>
      <w:r w:rsidRPr="0013255B">
        <w:rPr>
          <w:rFonts w:ascii="Cambria" w:hAnsi="Cambria" w:cs="Times New Roman"/>
          <w:b/>
          <w:sz w:val="24"/>
          <w:szCs w:val="24"/>
          <w:u w:val="single"/>
        </w:rPr>
        <w:lastRenderedPageBreak/>
        <w:t>TECHNICAL SKILLS:</w:t>
      </w:r>
    </w:p>
    <w:tbl>
      <w:tblPr>
        <w:tblW w:w="0" w:type="auto"/>
        <w:tblBorders>
          <w:top w:val="single" w:sz="8" w:space="0" w:color="A3A3A3"/>
          <w:left w:val="single" w:sz="8" w:space="0" w:color="A3A3A3"/>
          <w:bottom w:val="single" w:sz="4" w:space="0" w:color="auto"/>
          <w:right w:val="single" w:sz="8" w:space="0" w:color="A3A3A3"/>
          <w:insideH w:val="single" w:sz="8" w:space="0" w:color="A3A3A3"/>
          <w:insideV w:val="single" w:sz="8" w:space="0" w:color="A3A3A3"/>
        </w:tblBorders>
        <w:tblCellMar>
          <w:left w:w="0" w:type="dxa"/>
          <w:right w:w="0" w:type="dxa"/>
        </w:tblCellMar>
        <w:tblLook w:val="04A0" w:firstRow="1" w:lastRow="0" w:firstColumn="1" w:lastColumn="0" w:noHBand="0" w:noVBand="1"/>
      </w:tblPr>
      <w:tblGrid>
        <w:gridCol w:w="2150"/>
        <w:gridCol w:w="8630"/>
      </w:tblGrid>
      <w:tr w:rsidR="00791BC1" w:rsidRPr="0013255B" w14:paraId="3B558C12" w14:textId="77777777" w:rsidTr="004228D6">
        <w:trPr>
          <w:trHeight w:val="264"/>
        </w:trPr>
        <w:tc>
          <w:tcPr>
            <w:tcW w:w="2150" w:type="dxa"/>
            <w:tcMar>
              <w:top w:w="40" w:type="dxa"/>
              <w:left w:w="60" w:type="dxa"/>
              <w:bottom w:w="40" w:type="dxa"/>
              <w:right w:w="60" w:type="dxa"/>
            </w:tcMar>
            <w:vAlign w:val="center"/>
          </w:tcPr>
          <w:p w14:paraId="1CCE6B5C" w14:textId="3F87E71E" w:rsidR="00791BC1" w:rsidRPr="0013255B" w:rsidRDefault="003E65B3">
            <w:pPr>
              <w:spacing w:after="0" w:line="240" w:lineRule="auto"/>
              <w:jc w:val="both"/>
              <w:rPr>
                <w:rFonts w:ascii="Cambria" w:hAnsi="Cambria" w:cs="Times New Roman"/>
              </w:rPr>
            </w:pPr>
            <w:r w:rsidRPr="0013255B">
              <w:rPr>
                <w:rFonts w:ascii="Cambria" w:hAnsi="Cambria" w:cs="Times New Roman"/>
                <w:b/>
                <w:bCs/>
                <w:shd w:val="clear" w:color="auto" w:fill="FFFFFF"/>
              </w:rPr>
              <w:t>Languages</w:t>
            </w:r>
          </w:p>
        </w:tc>
        <w:tc>
          <w:tcPr>
            <w:tcW w:w="8630" w:type="dxa"/>
            <w:tcMar>
              <w:top w:w="40" w:type="dxa"/>
              <w:left w:w="60" w:type="dxa"/>
              <w:bottom w:w="40" w:type="dxa"/>
              <w:right w:w="60" w:type="dxa"/>
            </w:tcMar>
            <w:vAlign w:val="center"/>
          </w:tcPr>
          <w:p w14:paraId="35F962F1" w14:textId="55219B2E" w:rsidR="00791BC1" w:rsidRPr="0013255B" w:rsidRDefault="004F31FC">
            <w:pPr>
              <w:spacing w:after="0" w:line="240" w:lineRule="auto"/>
              <w:jc w:val="both"/>
              <w:rPr>
                <w:rFonts w:ascii="Cambria" w:hAnsi="Cambria" w:cs="Times New Roman"/>
              </w:rPr>
            </w:pPr>
            <w:r w:rsidRPr="0013255B">
              <w:rPr>
                <w:rFonts w:ascii="Cambria" w:hAnsi="Cambria" w:cs="Times New Roman"/>
                <w:shd w:val="clear" w:color="auto" w:fill="FFFFFF"/>
              </w:rPr>
              <w:t>Java 7/8/11/17/21, J2EE, J2SE, C#, Scala, XML, JSON, JavaScript (ES6+), TypeScript, HTML5, CSS3, SASS, LESS.</w:t>
            </w:r>
          </w:p>
        </w:tc>
      </w:tr>
      <w:tr w:rsidR="00791BC1" w:rsidRPr="0013255B" w14:paraId="73B0F427" w14:textId="77777777" w:rsidTr="004228D6">
        <w:trPr>
          <w:trHeight w:val="453"/>
        </w:trPr>
        <w:tc>
          <w:tcPr>
            <w:tcW w:w="2150" w:type="dxa"/>
            <w:tcMar>
              <w:top w:w="40" w:type="dxa"/>
              <w:left w:w="60" w:type="dxa"/>
              <w:bottom w:w="40" w:type="dxa"/>
              <w:right w:w="60" w:type="dxa"/>
            </w:tcMar>
            <w:vAlign w:val="center"/>
          </w:tcPr>
          <w:p w14:paraId="5BEB642E" w14:textId="54D77AF8" w:rsidR="00791BC1" w:rsidRPr="0013255B" w:rsidRDefault="003E65B3">
            <w:pPr>
              <w:spacing w:after="0" w:line="240" w:lineRule="auto"/>
              <w:rPr>
                <w:rFonts w:ascii="Cambria" w:hAnsi="Cambria" w:cs="Times New Roman"/>
              </w:rPr>
            </w:pPr>
            <w:r w:rsidRPr="0013255B">
              <w:rPr>
                <w:rFonts w:ascii="Cambria" w:hAnsi="Cambria" w:cs="Times New Roman"/>
                <w:b/>
                <w:bCs/>
                <w:shd w:val="clear" w:color="auto" w:fill="FFFFFF"/>
              </w:rPr>
              <w:t>Web Technologies</w:t>
            </w:r>
          </w:p>
        </w:tc>
        <w:tc>
          <w:tcPr>
            <w:tcW w:w="8630" w:type="dxa"/>
            <w:tcMar>
              <w:top w:w="40" w:type="dxa"/>
              <w:left w:w="60" w:type="dxa"/>
              <w:bottom w:w="40" w:type="dxa"/>
              <w:right w:w="60" w:type="dxa"/>
            </w:tcMar>
            <w:vAlign w:val="center"/>
          </w:tcPr>
          <w:p w14:paraId="706F2A26" w14:textId="55E04151" w:rsidR="00791BC1" w:rsidRPr="0013255B" w:rsidRDefault="004F31FC">
            <w:pPr>
              <w:spacing w:after="0" w:line="240" w:lineRule="auto"/>
              <w:jc w:val="both"/>
              <w:rPr>
                <w:rFonts w:ascii="Cambria" w:hAnsi="Cambria" w:cs="Times New Roman"/>
              </w:rPr>
            </w:pPr>
            <w:r w:rsidRPr="0013255B">
              <w:rPr>
                <w:rFonts w:ascii="Cambria" w:hAnsi="Cambria" w:cs="Times New Roman"/>
                <w:shd w:val="clear" w:color="auto" w:fill="FFFFFF"/>
              </w:rPr>
              <w:t xml:space="preserve">HTML5, CSS3, SASS, LESS, JavaScript (ES6+), TypeScript, jQuery, AngularJS (1.x), Angular (v8–v14+), ReactJS (v17+), Bootstrap, Node.js (v12/14/16/18+), </w:t>
            </w:r>
            <w:proofErr w:type="spellStart"/>
            <w:r w:rsidRPr="0013255B">
              <w:rPr>
                <w:rFonts w:ascii="Cambria" w:hAnsi="Cambria" w:cs="Times New Roman"/>
                <w:shd w:val="clear" w:color="auto" w:fill="FFFFFF"/>
              </w:rPr>
              <w:t>ExpressJS</w:t>
            </w:r>
            <w:proofErr w:type="spellEnd"/>
            <w:r w:rsidRPr="0013255B">
              <w:rPr>
                <w:rFonts w:ascii="Cambria" w:hAnsi="Cambria" w:cs="Times New Roman"/>
                <w:shd w:val="clear" w:color="auto" w:fill="FFFFFF"/>
              </w:rPr>
              <w:t>, AJAX, JSP, XHTML.</w:t>
            </w:r>
          </w:p>
        </w:tc>
      </w:tr>
      <w:tr w:rsidR="00791BC1" w:rsidRPr="0013255B" w14:paraId="01CB79CF" w14:textId="77777777" w:rsidTr="004228D6">
        <w:trPr>
          <w:trHeight w:val="489"/>
        </w:trPr>
        <w:tc>
          <w:tcPr>
            <w:tcW w:w="2150" w:type="dxa"/>
            <w:tcMar>
              <w:top w:w="40" w:type="dxa"/>
              <w:left w:w="60" w:type="dxa"/>
              <w:bottom w:w="40" w:type="dxa"/>
              <w:right w:w="60" w:type="dxa"/>
            </w:tcMar>
            <w:vAlign w:val="center"/>
          </w:tcPr>
          <w:p w14:paraId="66938236" w14:textId="74FFA222" w:rsidR="00791BC1" w:rsidRPr="0013255B" w:rsidRDefault="003E65B3">
            <w:pPr>
              <w:spacing w:after="0" w:line="240" w:lineRule="auto"/>
              <w:jc w:val="both"/>
              <w:rPr>
                <w:rFonts w:ascii="Cambria" w:hAnsi="Cambria" w:cs="Times New Roman"/>
                <w:b/>
                <w:bCs/>
              </w:rPr>
            </w:pPr>
            <w:r w:rsidRPr="0013255B">
              <w:rPr>
                <w:rFonts w:ascii="Cambria" w:hAnsi="Cambria" w:cs="Times New Roman"/>
                <w:b/>
                <w:bCs/>
              </w:rPr>
              <w:t>J2EE Technologies</w:t>
            </w:r>
            <w:r w:rsidR="00774457" w:rsidRPr="0013255B">
              <w:rPr>
                <w:rFonts w:ascii="Cambria" w:hAnsi="Cambria" w:cs="Times New Roman"/>
                <w:b/>
                <w:bCs/>
              </w:rPr>
              <w:t xml:space="preserve"> / Frameworks</w:t>
            </w:r>
          </w:p>
        </w:tc>
        <w:tc>
          <w:tcPr>
            <w:tcW w:w="8630" w:type="dxa"/>
            <w:tcMar>
              <w:top w:w="40" w:type="dxa"/>
              <w:left w:w="60" w:type="dxa"/>
              <w:bottom w:w="40" w:type="dxa"/>
              <w:right w:w="60" w:type="dxa"/>
            </w:tcMar>
            <w:vAlign w:val="center"/>
          </w:tcPr>
          <w:p w14:paraId="43F7502C" w14:textId="747F138F" w:rsidR="00791BC1" w:rsidRPr="0013255B" w:rsidRDefault="004F31FC">
            <w:pPr>
              <w:spacing w:after="0" w:line="240" w:lineRule="auto"/>
              <w:jc w:val="both"/>
              <w:rPr>
                <w:rFonts w:ascii="Cambria" w:hAnsi="Cambria" w:cs="Times New Roman"/>
              </w:rPr>
            </w:pPr>
            <w:r w:rsidRPr="0013255B">
              <w:rPr>
                <w:rFonts w:ascii="Cambria" w:hAnsi="Cambria" w:cs="Times New Roman"/>
                <w:shd w:val="clear" w:color="auto" w:fill="FFFFFF"/>
              </w:rPr>
              <w:t>Spring 2.x/3.x/4.x/5.x, Spring Boot 1.x/2.x/3.x, Spring MVC, Spring Data JPA, Spring Security, Spring AOP, Spring Batch, Hibernate 3.x/4.x/5.x, Struts 1.x/2.x, JPA, JDBC, EJB, JMS, AMQP, Microservices, OAuth1/2, Java Mail, Apache Camel, SOA/SOA-based patterns.</w:t>
            </w:r>
          </w:p>
        </w:tc>
      </w:tr>
      <w:tr w:rsidR="00791BC1" w:rsidRPr="0013255B" w14:paraId="60972E1A" w14:textId="77777777" w:rsidTr="004228D6">
        <w:trPr>
          <w:trHeight w:val="282"/>
        </w:trPr>
        <w:tc>
          <w:tcPr>
            <w:tcW w:w="2150" w:type="dxa"/>
            <w:tcMar>
              <w:top w:w="40" w:type="dxa"/>
              <w:left w:w="60" w:type="dxa"/>
              <w:bottom w:w="40" w:type="dxa"/>
              <w:right w:w="60" w:type="dxa"/>
            </w:tcMar>
            <w:vAlign w:val="center"/>
          </w:tcPr>
          <w:p w14:paraId="760CBB29" w14:textId="1C4BD545" w:rsidR="00791BC1" w:rsidRPr="0013255B" w:rsidRDefault="003E65B3">
            <w:pPr>
              <w:spacing w:after="0" w:line="240" w:lineRule="auto"/>
              <w:jc w:val="both"/>
              <w:rPr>
                <w:rFonts w:ascii="Cambria" w:hAnsi="Cambria" w:cs="Times New Roman"/>
                <w:b/>
                <w:bCs/>
              </w:rPr>
            </w:pPr>
            <w:r w:rsidRPr="0013255B">
              <w:rPr>
                <w:rFonts w:ascii="Cambria" w:hAnsi="Cambria" w:cs="Times New Roman"/>
                <w:b/>
                <w:bCs/>
              </w:rPr>
              <w:t>Application/Web Servers</w:t>
            </w:r>
          </w:p>
        </w:tc>
        <w:tc>
          <w:tcPr>
            <w:tcW w:w="8630" w:type="dxa"/>
            <w:tcMar>
              <w:top w:w="40" w:type="dxa"/>
              <w:left w:w="60" w:type="dxa"/>
              <w:bottom w:w="40" w:type="dxa"/>
              <w:right w:w="60" w:type="dxa"/>
            </w:tcMar>
            <w:vAlign w:val="center"/>
          </w:tcPr>
          <w:p w14:paraId="6175003E" w14:textId="0B4D0DEC" w:rsidR="00791BC1" w:rsidRPr="0013255B" w:rsidRDefault="004F31FC">
            <w:pPr>
              <w:spacing w:after="0" w:line="240" w:lineRule="auto"/>
              <w:jc w:val="both"/>
              <w:rPr>
                <w:rFonts w:ascii="Cambria" w:hAnsi="Cambria" w:cs="Times New Roman"/>
              </w:rPr>
            </w:pPr>
            <w:r w:rsidRPr="0013255B">
              <w:rPr>
                <w:rFonts w:ascii="Cambria" w:hAnsi="Cambria" w:cs="Times New Roman"/>
                <w:shd w:val="clear" w:color="auto" w:fill="FFFFFF"/>
              </w:rPr>
              <w:t>Apache Tomcat 7/8/9/10+, WebLogic, WebSphere, JBoss EAP, Jetty, Docker containers, Kubernetes, Jenkins, AWS ECS/</w:t>
            </w:r>
            <w:proofErr w:type="spellStart"/>
            <w:r w:rsidRPr="0013255B">
              <w:rPr>
                <w:rFonts w:ascii="Cambria" w:hAnsi="Cambria" w:cs="Times New Roman"/>
                <w:shd w:val="clear" w:color="auto" w:fill="FFFFFF"/>
              </w:rPr>
              <w:t>Fargate</w:t>
            </w:r>
            <w:proofErr w:type="spellEnd"/>
            <w:r w:rsidRPr="0013255B">
              <w:rPr>
                <w:rFonts w:ascii="Cambria" w:hAnsi="Cambria" w:cs="Times New Roman"/>
                <w:shd w:val="clear" w:color="auto" w:fill="FFFFFF"/>
              </w:rPr>
              <w:t>.</w:t>
            </w:r>
          </w:p>
        </w:tc>
      </w:tr>
      <w:tr w:rsidR="00791BC1" w:rsidRPr="0013255B" w14:paraId="4EF153C7" w14:textId="77777777" w:rsidTr="004228D6">
        <w:trPr>
          <w:trHeight w:val="309"/>
        </w:trPr>
        <w:tc>
          <w:tcPr>
            <w:tcW w:w="2150" w:type="dxa"/>
            <w:tcMar>
              <w:top w:w="40" w:type="dxa"/>
              <w:left w:w="60" w:type="dxa"/>
              <w:bottom w:w="40" w:type="dxa"/>
              <w:right w:w="60" w:type="dxa"/>
            </w:tcMar>
            <w:vAlign w:val="center"/>
          </w:tcPr>
          <w:p w14:paraId="22D084A6" w14:textId="2226BDC8" w:rsidR="00791BC1" w:rsidRPr="0013255B" w:rsidRDefault="003E65B3">
            <w:pPr>
              <w:spacing w:after="0" w:line="240" w:lineRule="auto"/>
              <w:jc w:val="both"/>
              <w:rPr>
                <w:rFonts w:ascii="Cambria" w:hAnsi="Cambria" w:cs="Times New Roman"/>
              </w:rPr>
            </w:pPr>
            <w:r w:rsidRPr="0013255B">
              <w:rPr>
                <w:rFonts w:ascii="Cambria" w:hAnsi="Cambria" w:cs="Times New Roman"/>
                <w:b/>
                <w:bCs/>
                <w:shd w:val="clear" w:color="auto" w:fill="FFFFFF"/>
              </w:rPr>
              <w:t>Databases</w:t>
            </w:r>
          </w:p>
        </w:tc>
        <w:tc>
          <w:tcPr>
            <w:tcW w:w="8630" w:type="dxa"/>
            <w:tcMar>
              <w:top w:w="40" w:type="dxa"/>
              <w:left w:w="60" w:type="dxa"/>
              <w:bottom w:w="40" w:type="dxa"/>
              <w:right w:w="60" w:type="dxa"/>
            </w:tcMar>
            <w:vAlign w:val="center"/>
          </w:tcPr>
          <w:p w14:paraId="347D88AE" w14:textId="4C014A4A" w:rsidR="00791BC1" w:rsidRPr="0013255B" w:rsidRDefault="004F31FC">
            <w:pPr>
              <w:spacing w:after="0" w:line="240" w:lineRule="auto"/>
              <w:jc w:val="both"/>
              <w:rPr>
                <w:rFonts w:ascii="Cambria" w:hAnsi="Cambria" w:cs="Times New Roman"/>
              </w:rPr>
            </w:pPr>
            <w:r w:rsidRPr="0013255B">
              <w:rPr>
                <w:rFonts w:ascii="Cambria" w:hAnsi="Cambria" w:cs="Times New Roman"/>
                <w:shd w:val="clear" w:color="auto" w:fill="FFFFFF"/>
              </w:rPr>
              <w:t xml:space="preserve">Oracle 19c, MySQL 8+, MongoDB 5/6+, </w:t>
            </w:r>
            <w:proofErr w:type="spellStart"/>
            <w:r w:rsidRPr="0013255B">
              <w:rPr>
                <w:rFonts w:ascii="Cambria" w:hAnsi="Cambria" w:cs="Times New Roman"/>
                <w:shd w:val="clear" w:color="auto" w:fill="FFFFFF"/>
              </w:rPr>
              <w:t>CassandraDB</w:t>
            </w:r>
            <w:proofErr w:type="spellEnd"/>
            <w:r w:rsidRPr="0013255B">
              <w:rPr>
                <w:rFonts w:ascii="Cambria" w:hAnsi="Cambria" w:cs="Times New Roman"/>
                <w:shd w:val="clear" w:color="auto" w:fill="FFFFFF"/>
              </w:rPr>
              <w:t xml:space="preserve"> 4.x, SQL Server, DB2, DynamoDB.</w:t>
            </w:r>
          </w:p>
        </w:tc>
      </w:tr>
      <w:tr w:rsidR="00791BC1" w:rsidRPr="0013255B" w14:paraId="68FBB968" w14:textId="77777777" w:rsidTr="004228D6">
        <w:trPr>
          <w:trHeight w:val="345"/>
        </w:trPr>
        <w:tc>
          <w:tcPr>
            <w:tcW w:w="2150" w:type="dxa"/>
            <w:tcMar>
              <w:top w:w="40" w:type="dxa"/>
              <w:left w:w="60" w:type="dxa"/>
              <w:bottom w:w="40" w:type="dxa"/>
              <w:right w:w="60" w:type="dxa"/>
            </w:tcMar>
            <w:vAlign w:val="center"/>
          </w:tcPr>
          <w:p w14:paraId="1B27C798" w14:textId="0D456EE3" w:rsidR="00791BC1" w:rsidRPr="0013255B" w:rsidRDefault="004F31FC">
            <w:pPr>
              <w:spacing w:after="0" w:line="240" w:lineRule="auto"/>
              <w:jc w:val="both"/>
              <w:rPr>
                <w:rFonts w:ascii="Cambria" w:hAnsi="Cambria" w:cs="Times New Roman"/>
              </w:rPr>
            </w:pPr>
            <w:r w:rsidRPr="0013255B">
              <w:rPr>
                <w:rFonts w:ascii="Cambria" w:hAnsi="Cambria" w:cs="Times New Roman"/>
                <w:b/>
                <w:bCs/>
                <w:shd w:val="clear" w:color="auto" w:fill="FFFFFF"/>
              </w:rPr>
              <w:t>Cloud / DevOps</w:t>
            </w:r>
          </w:p>
        </w:tc>
        <w:tc>
          <w:tcPr>
            <w:tcW w:w="8630" w:type="dxa"/>
            <w:tcMar>
              <w:top w:w="40" w:type="dxa"/>
              <w:left w:w="60" w:type="dxa"/>
              <w:bottom w:w="40" w:type="dxa"/>
              <w:right w:w="60" w:type="dxa"/>
            </w:tcMar>
            <w:vAlign w:val="center"/>
          </w:tcPr>
          <w:p w14:paraId="6020E4F0" w14:textId="4A955E0E" w:rsidR="00791BC1" w:rsidRPr="0013255B" w:rsidRDefault="004F31FC">
            <w:pPr>
              <w:spacing w:after="0" w:line="240" w:lineRule="auto"/>
              <w:jc w:val="both"/>
              <w:rPr>
                <w:rFonts w:ascii="Cambria" w:hAnsi="Cambria" w:cs="Times New Roman"/>
              </w:rPr>
            </w:pPr>
            <w:r w:rsidRPr="0013255B">
              <w:rPr>
                <w:rFonts w:ascii="Cambria" w:hAnsi="Cambria" w:cs="Times New Roman"/>
                <w:shd w:val="clear" w:color="auto" w:fill="FFFFFF"/>
              </w:rPr>
              <w:t xml:space="preserve">AWS (EC2, S3, RDS, Lambda, API Gateway, IAM, ECS </w:t>
            </w:r>
            <w:proofErr w:type="spellStart"/>
            <w:r w:rsidRPr="0013255B">
              <w:rPr>
                <w:rFonts w:ascii="Cambria" w:hAnsi="Cambria" w:cs="Times New Roman"/>
                <w:shd w:val="clear" w:color="auto" w:fill="FFFFFF"/>
              </w:rPr>
              <w:t>Fargate</w:t>
            </w:r>
            <w:proofErr w:type="spellEnd"/>
            <w:r w:rsidRPr="0013255B">
              <w:rPr>
                <w:rFonts w:ascii="Cambria" w:hAnsi="Cambria" w:cs="Times New Roman"/>
                <w:shd w:val="clear" w:color="auto" w:fill="FFFFFF"/>
              </w:rPr>
              <w:t>, CloudWatch, SNS, SQS, CloudFormation, ELB, Auto Scaling), Azure (App Services, Functions, Blob Storage, Data Lake Gen2, Data Factory, Azure SQL, ARM templates), Docker, Kubernetes, CI/CD (Jenkins, GitHub Actions, Bitbucket Pipelines).</w:t>
            </w:r>
          </w:p>
        </w:tc>
      </w:tr>
      <w:tr w:rsidR="00791BC1" w:rsidRPr="0013255B" w14:paraId="55DF23E3" w14:textId="77777777" w:rsidTr="004228D6">
        <w:trPr>
          <w:trHeight w:val="579"/>
        </w:trPr>
        <w:tc>
          <w:tcPr>
            <w:tcW w:w="2150" w:type="dxa"/>
            <w:tcMar>
              <w:top w:w="40" w:type="dxa"/>
              <w:left w:w="60" w:type="dxa"/>
              <w:bottom w:w="40" w:type="dxa"/>
              <w:right w:w="60" w:type="dxa"/>
            </w:tcMar>
            <w:vAlign w:val="center"/>
          </w:tcPr>
          <w:p w14:paraId="1C04AC0A" w14:textId="606BECB7" w:rsidR="00791BC1" w:rsidRPr="0013255B" w:rsidRDefault="004F31FC">
            <w:pPr>
              <w:spacing w:after="0" w:line="240" w:lineRule="auto"/>
              <w:jc w:val="both"/>
              <w:rPr>
                <w:rFonts w:ascii="Cambria" w:hAnsi="Cambria" w:cs="Times New Roman"/>
              </w:rPr>
            </w:pPr>
            <w:r w:rsidRPr="0013255B">
              <w:rPr>
                <w:rFonts w:ascii="Cambria" w:hAnsi="Cambria" w:cs="Times New Roman"/>
                <w:b/>
                <w:bCs/>
                <w:shd w:val="clear" w:color="auto" w:fill="FFFFFF"/>
              </w:rPr>
              <w:t>Messaging / Event-driven Systems</w:t>
            </w:r>
          </w:p>
        </w:tc>
        <w:tc>
          <w:tcPr>
            <w:tcW w:w="8630" w:type="dxa"/>
            <w:tcMar>
              <w:top w:w="40" w:type="dxa"/>
              <w:left w:w="60" w:type="dxa"/>
              <w:bottom w:w="40" w:type="dxa"/>
              <w:right w:w="60" w:type="dxa"/>
            </w:tcMar>
            <w:vAlign w:val="center"/>
          </w:tcPr>
          <w:p w14:paraId="7A48CCA1" w14:textId="6D098102" w:rsidR="00791BC1" w:rsidRPr="0013255B" w:rsidRDefault="004F31FC">
            <w:pPr>
              <w:spacing w:after="0" w:line="240" w:lineRule="auto"/>
              <w:jc w:val="both"/>
              <w:rPr>
                <w:rFonts w:ascii="Cambria" w:hAnsi="Cambria" w:cs="Times New Roman"/>
              </w:rPr>
            </w:pPr>
            <w:r w:rsidRPr="0013255B">
              <w:rPr>
                <w:rFonts w:ascii="Cambria" w:hAnsi="Cambria" w:cs="Times New Roman"/>
                <w:shd w:val="clear" w:color="auto" w:fill="FFFFFF"/>
              </w:rPr>
              <w:t>JMS, RabbitMQ, ActiveMQ, Kafka (2.x/3.x), IBM MQ, AWS SQS.</w:t>
            </w:r>
          </w:p>
        </w:tc>
      </w:tr>
      <w:tr w:rsidR="00791BC1" w:rsidRPr="0013255B" w14:paraId="792B0017" w14:textId="77777777" w:rsidTr="004228D6">
        <w:trPr>
          <w:trHeight w:val="336"/>
        </w:trPr>
        <w:tc>
          <w:tcPr>
            <w:tcW w:w="2150" w:type="dxa"/>
            <w:tcMar>
              <w:top w:w="40" w:type="dxa"/>
              <w:left w:w="60" w:type="dxa"/>
              <w:bottom w:w="40" w:type="dxa"/>
              <w:right w:w="60" w:type="dxa"/>
            </w:tcMar>
            <w:vAlign w:val="center"/>
          </w:tcPr>
          <w:p w14:paraId="6C70AEC7" w14:textId="61414AC2" w:rsidR="00791BC1" w:rsidRPr="0013255B" w:rsidRDefault="004F31FC">
            <w:pPr>
              <w:spacing w:after="0" w:line="240" w:lineRule="auto"/>
              <w:jc w:val="both"/>
              <w:rPr>
                <w:rFonts w:ascii="Cambria" w:hAnsi="Cambria" w:cs="Times New Roman"/>
                <w:b/>
                <w:bCs/>
                <w:shd w:val="clear" w:color="auto" w:fill="FFFFFF"/>
              </w:rPr>
            </w:pPr>
            <w:r w:rsidRPr="0013255B">
              <w:rPr>
                <w:rFonts w:ascii="Cambria" w:hAnsi="Cambria" w:cs="Times New Roman"/>
                <w:b/>
                <w:bCs/>
                <w:shd w:val="clear" w:color="auto" w:fill="FFFFFF"/>
              </w:rPr>
              <w:t>Web Services / APIs</w:t>
            </w:r>
          </w:p>
        </w:tc>
        <w:tc>
          <w:tcPr>
            <w:tcW w:w="8630" w:type="dxa"/>
            <w:tcMar>
              <w:top w:w="40" w:type="dxa"/>
              <w:left w:w="60" w:type="dxa"/>
              <w:bottom w:w="40" w:type="dxa"/>
              <w:right w:w="60" w:type="dxa"/>
            </w:tcMar>
            <w:vAlign w:val="center"/>
          </w:tcPr>
          <w:p w14:paraId="39EDF70A" w14:textId="4FABA41C" w:rsidR="00791BC1" w:rsidRPr="0013255B" w:rsidRDefault="004F31FC">
            <w:pPr>
              <w:spacing w:after="0" w:line="240" w:lineRule="auto"/>
              <w:jc w:val="both"/>
              <w:rPr>
                <w:rFonts w:ascii="Cambria" w:hAnsi="Cambria" w:cs="Times New Roman"/>
                <w:shd w:val="clear" w:color="auto" w:fill="FFFFFF"/>
              </w:rPr>
            </w:pPr>
            <w:r w:rsidRPr="0013255B">
              <w:rPr>
                <w:rFonts w:ascii="Cambria" w:hAnsi="Cambria" w:cs="Times New Roman"/>
                <w:shd w:val="clear" w:color="auto" w:fill="FFFFFF"/>
              </w:rPr>
              <w:t>REST (JAX-RS, Jersey), SOAP (JAX-WS, CXF, WSDL), JAXB, JSON/XML, HATEOAS, Apigee Edge/X.</w:t>
            </w:r>
          </w:p>
        </w:tc>
      </w:tr>
      <w:tr w:rsidR="00791BC1" w:rsidRPr="0013255B" w14:paraId="66AEB28D" w14:textId="77777777" w:rsidTr="004228D6">
        <w:trPr>
          <w:trHeight w:val="435"/>
        </w:trPr>
        <w:tc>
          <w:tcPr>
            <w:tcW w:w="2150" w:type="dxa"/>
            <w:tcMar>
              <w:top w:w="40" w:type="dxa"/>
              <w:left w:w="60" w:type="dxa"/>
              <w:bottom w:w="40" w:type="dxa"/>
              <w:right w:w="60" w:type="dxa"/>
            </w:tcMar>
            <w:vAlign w:val="center"/>
          </w:tcPr>
          <w:p w14:paraId="01AF5ACF" w14:textId="0D6974C3" w:rsidR="00791BC1" w:rsidRPr="0013255B" w:rsidRDefault="004F31FC">
            <w:pPr>
              <w:spacing w:after="0" w:line="240" w:lineRule="auto"/>
              <w:rPr>
                <w:rFonts w:ascii="Cambria" w:hAnsi="Cambria" w:cs="Times New Roman"/>
              </w:rPr>
            </w:pPr>
            <w:r w:rsidRPr="0013255B">
              <w:rPr>
                <w:rFonts w:ascii="Cambria" w:hAnsi="Cambria" w:cs="Times New Roman"/>
                <w:b/>
                <w:bCs/>
                <w:shd w:val="clear" w:color="auto" w:fill="FFFFFF"/>
              </w:rPr>
              <w:t>IDE / Developer Platforms</w:t>
            </w:r>
          </w:p>
        </w:tc>
        <w:tc>
          <w:tcPr>
            <w:tcW w:w="8630" w:type="dxa"/>
            <w:tcMar>
              <w:top w:w="40" w:type="dxa"/>
              <w:left w:w="60" w:type="dxa"/>
              <w:bottom w:w="40" w:type="dxa"/>
              <w:right w:w="60" w:type="dxa"/>
            </w:tcMar>
            <w:vAlign w:val="center"/>
          </w:tcPr>
          <w:p w14:paraId="3F3B72C5" w14:textId="109D8F38" w:rsidR="00791BC1" w:rsidRPr="0013255B" w:rsidRDefault="004F31FC">
            <w:pPr>
              <w:spacing w:after="0" w:line="240" w:lineRule="auto"/>
              <w:jc w:val="both"/>
              <w:rPr>
                <w:rFonts w:ascii="Cambria" w:hAnsi="Cambria" w:cs="Times New Roman"/>
              </w:rPr>
            </w:pPr>
            <w:r w:rsidRPr="0013255B">
              <w:rPr>
                <w:rFonts w:ascii="Cambria" w:hAnsi="Cambria" w:cs="Times New Roman"/>
              </w:rPr>
              <w:t xml:space="preserve">Eclipse, IntelliJ IDEA, Spring Tool Suite (STS), NetBeans, </w:t>
            </w:r>
            <w:proofErr w:type="spellStart"/>
            <w:r w:rsidRPr="0013255B">
              <w:rPr>
                <w:rFonts w:ascii="Cambria" w:hAnsi="Cambria" w:cs="Times New Roman"/>
              </w:rPr>
              <w:t>EditPlus</w:t>
            </w:r>
            <w:proofErr w:type="spellEnd"/>
            <w:r w:rsidRPr="0013255B">
              <w:rPr>
                <w:rFonts w:ascii="Cambria" w:hAnsi="Cambria" w:cs="Times New Roman"/>
              </w:rPr>
              <w:t xml:space="preserve">, Notepad++, </w:t>
            </w:r>
            <w:proofErr w:type="spellStart"/>
            <w:r w:rsidRPr="0013255B">
              <w:rPr>
                <w:rFonts w:ascii="Cambria" w:hAnsi="Cambria" w:cs="Times New Roman"/>
              </w:rPr>
              <w:t>TextPad</w:t>
            </w:r>
            <w:proofErr w:type="spellEnd"/>
            <w:r w:rsidRPr="0013255B">
              <w:rPr>
                <w:rFonts w:ascii="Cambria" w:hAnsi="Cambria" w:cs="Times New Roman"/>
              </w:rPr>
              <w:t>, GitHub, Git, SVN, Bitbucket.</w:t>
            </w:r>
          </w:p>
        </w:tc>
      </w:tr>
      <w:tr w:rsidR="00A70DEC" w:rsidRPr="0013255B" w14:paraId="391E9DC5" w14:textId="77777777" w:rsidTr="004228D6">
        <w:trPr>
          <w:trHeight w:val="435"/>
        </w:trPr>
        <w:tc>
          <w:tcPr>
            <w:tcW w:w="2150" w:type="dxa"/>
            <w:tcMar>
              <w:top w:w="40" w:type="dxa"/>
              <w:left w:w="60" w:type="dxa"/>
              <w:bottom w:w="40" w:type="dxa"/>
              <w:right w:w="60" w:type="dxa"/>
            </w:tcMar>
            <w:vAlign w:val="center"/>
          </w:tcPr>
          <w:p w14:paraId="69C8DB8B" w14:textId="2589EC45" w:rsidR="00A70DEC" w:rsidRPr="0013255B" w:rsidRDefault="004F31FC">
            <w:pPr>
              <w:spacing w:after="0" w:line="240" w:lineRule="auto"/>
              <w:rPr>
                <w:rFonts w:ascii="Cambria" w:hAnsi="Cambria" w:cs="Times New Roman"/>
                <w:b/>
                <w:bCs/>
                <w:shd w:val="clear" w:color="auto" w:fill="FFFFFF"/>
              </w:rPr>
            </w:pPr>
            <w:r w:rsidRPr="0013255B">
              <w:rPr>
                <w:rFonts w:ascii="Cambria" w:hAnsi="Cambria" w:cs="Times New Roman"/>
                <w:b/>
                <w:bCs/>
                <w:shd w:val="clear" w:color="auto" w:fill="FFFFFF"/>
              </w:rPr>
              <w:t>Build / Dependency Management Tools</w:t>
            </w:r>
          </w:p>
        </w:tc>
        <w:tc>
          <w:tcPr>
            <w:tcW w:w="8630" w:type="dxa"/>
            <w:tcMar>
              <w:top w:w="40" w:type="dxa"/>
              <w:left w:w="60" w:type="dxa"/>
              <w:bottom w:w="40" w:type="dxa"/>
              <w:right w:w="60" w:type="dxa"/>
            </w:tcMar>
            <w:vAlign w:val="center"/>
          </w:tcPr>
          <w:p w14:paraId="599B6280" w14:textId="1BE02A72" w:rsidR="00A70DEC" w:rsidRPr="0013255B" w:rsidRDefault="004F31FC">
            <w:pPr>
              <w:spacing w:after="0" w:line="240" w:lineRule="auto"/>
              <w:jc w:val="both"/>
              <w:rPr>
                <w:rFonts w:ascii="Cambria" w:hAnsi="Cambria" w:cs="Times New Roman"/>
              </w:rPr>
            </w:pPr>
            <w:r w:rsidRPr="0013255B">
              <w:rPr>
                <w:rFonts w:ascii="Cambria" w:hAnsi="Cambria" w:cs="Times New Roman"/>
              </w:rPr>
              <w:t>Maven, Gradle, Ant, Webpack, Gulp, Grunt/Bower (legacy support).</w:t>
            </w:r>
          </w:p>
        </w:tc>
      </w:tr>
      <w:tr w:rsidR="00A70DEC" w:rsidRPr="0013255B" w14:paraId="6BB43267" w14:textId="77777777" w:rsidTr="004228D6">
        <w:trPr>
          <w:trHeight w:val="435"/>
        </w:trPr>
        <w:tc>
          <w:tcPr>
            <w:tcW w:w="2150" w:type="dxa"/>
            <w:tcMar>
              <w:top w:w="40" w:type="dxa"/>
              <w:left w:w="60" w:type="dxa"/>
              <w:bottom w:w="40" w:type="dxa"/>
              <w:right w:w="60" w:type="dxa"/>
            </w:tcMar>
            <w:vAlign w:val="center"/>
          </w:tcPr>
          <w:p w14:paraId="7B2042ED" w14:textId="26EA0A33" w:rsidR="00A70DEC" w:rsidRPr="0013255B" w:rsidRDefault="004F31FC">
            <w:pPr>
              <w:spacing w:after="0" w:line="240" w:lineRule="auto"/>
              <w:rPr>
                <w:rFonts w:ascii="Cambria" w:hAnsi="Cambria" w:cs="Times New Roman"/>
                <w:b/>
                <w:bCs/>
                <w:shd w:val="clear" w:color="auto" w:fill="FFFFFF"/>
              </w:rPr>
            </w:pPr>
            <w:r w:rsidRPr="0013255B">
              <w:rPr>
                <w:rFonts w:ascii="Cambria" w:hAnsi="Cambria" w:cs="Times New Roman"/>
                <w:b/>
                <w:bCs/>
                <w:shd w:val="clear" w:color="auto" w:fill="FFFFFF"/>
              </w:rPr>
              <w:t>Testing / QA Tools</w:t>
            </w:r>
          </w:p>
        </w:tc>
        <w:tc>
          <w:tcPr>
            <w:tcW w:w="8630" w:type="dxa"/>
            <w:tcMar>
              <w:top w:w="40" w:type="dxa"/>
              <w:left w:w="60" w:type="dxa"/>
              <w:bottom w:w="40" w:type="dxa"/>
              <w:right w:w="60" w:type="dxa"/>
            </w:tcMar>
            <w:vAlign w:val="center"/>
          </w:tcPr>
          <w:p w14:paraId="1FB48738" w14:textId="1F6773A3" w:rsidR="00A70DEC" w:rsidRPr="0013255B" w:rsidRDefault="004F31FC">
            <w:pPr>
              <w:spacing w:after="0" w:line="240" w:lineRule="auto"/>
              <w:jc w:val="both"/>
              <w:rPr>
                <w:rFonts w:ascii="Cambria" w:hAnsi="Cambria" w:cs="Times New Roman"/>
              </w:rPr>
            </w:pPr>
            <w:r w:rsidRPr="0013255B">
              <w:rPr>
                <w:rFonts w:ascii="Cambria" w:hAnsi="Cambria" w:cs="Times New Roman"/>
              </w:rPr>
              <w:t xml:space="preserve">JUnit 4/5, Mockito, </w:t>
            </w:r>
            <w:proofErr w:type="spellStart"/>
            <w:r w:rsidRPr="0013255B">
              <w:rPr>
                <w:rFonts w:ascii="Cambria" w:hAnsi="Cambria" w:cs="Times New Roman"/>
              </w:rPr>
              <w:t>PowerMock</w:t>
            </w:r>
            <w:proofErr w:type="spellEnd"/>
            <w:r w:rsidRPr="0013255B">
              <w:rPr>
                <w:rFonts w:ascii="Cambria" w:hAnsi="Cambria" w:cs="Times New Roman"/>
              </w:rPr>
              <w:t xml:space="preserve">, Postman, </w:t>
            </w:r>
            <w:proofErr w:type="spellStart"/>
            <w:r w:rsidRPr="0013255B">
              <w:rPr>
                <w:rFonts w:ascii="Cambria" w:hAnsi="Cambria" w:cs="Times New Roman"/>
              </w:rPr>
              <w:t>cURL</w:t>
            </w:r>
            <w:proofErr w:type="spellEnd"/>
            <w:r w:rsidRPr="0013255B">
              <w:rPr>
                <w:rFonts w:ascii="Cambria" w:hAnsi="Cambria" w:cs="Times New Roman"/>
              </w:rPr>
              <w:t>.</w:t>
            </w:r>
          </w:p>
        </w:tc>
      </w:tr>
      <w:tr w:rsidR="00791BC1" w:rsidRPr="0013255B" w14:paraId="162DD939" w14:textId="77777777" w:rsidTr="004228D6">
        <w:trPr>
          <w:trHeight w:val="399"/>
        </w:trPr>
        <w:tc>
          <w:tcPr>
            <w:tcW w:w="2150" w:type="dxa"/>
            <w:tcMar>
              <w:top w:w="40" w:type="dxa"/>
              <w:left w:w="60" w:type="dxa"/>
              <w:bottom w:w="40" w:type="dxa"/>
              <w:right w:w="60" w:type="dxa"/>
            </w:tcMar>
            <w:vAlign w:val="center"/>
          </w:tcPr>
          <w:p w14:paraId="5704CAE6" w14:textId="346E848A" w:rsidR="00791BC1" w:rsidRPr="0013255B" w:rsidRDefault="004F31FC">
            <w:pPr>
              <w:spacing w:after="0" w:line="240" w:lineRule="auto"/>
              <w:jc w:val="both"/>
              <w:rPr>
                <w:rFonts w:ascii="Cambria" w:hAnsi="Cambria" w:cs="Times New Roman"/>
              </w:rPr>
            </w:pPr>
            <w:r w:rsidRPr="0013255B">
              <w:rPr>
                <w:rFonts w:ascii="Cambria" w:hAnsi="Cambria" w:cs="Times New Roman"/>
                <w:b/>
                <w:bCs/>
                <w:shd w:val="clear" w:color="auto" w:fill="FFFFFF"/>
              </w:rPr>
              <w:t>Logging / Monitoring</w:t>
            </w:r>
          </w:p>
        </w:tc>
        <w:tc>
          <w:tcPr>
            <w:tcW w:w="8630" w:type="dxa"/>
            <w:tcMar>
              <w:top w:w="40" w:type="dxa"/>
              <w:left w:w="60" w:type="dxa"/>
              <w:bottom w:w="40" w:type="dxa"/>
              <w:right w:w="60" w:type="dxa"/>
            </w:tcMar>
            <w:vAlign w:val="center"/>
          </w:tcPr>
          <w:p w14:paraId="6DE8C72C" w14:textId="40EBAFA6" w:rsidR="00791BC1" w:rsidRPr="0013255B" w:rsidRDefault="004F31FC">
            <w:pPr>
              <w:spacing w:after="0" w:line="240" w:lineRule="auto"/>
              <w:jc w:val="both"/>
              <w:rPr>
                <w:rFonts w:ascii="Cambria" w:hAnsi="Cambria" w:cs="Times New Roman"/>
              </w:rPr>
            </w:pPr>
            <w:r w:rsidRPr="0013255B">
              <w:rPr>
                <w:rFonts w:ascii="Cambria" w:hAnsi="Cambria" w:cs="Times New Roman"/>
              </w:rPr>
              <w:t>Log4j 1.x/2.x, AWS CloudWatch, application-level monitoring.</w:t>
            </w:r>
          </w:p>
        </w:tc>
      </w:tr>
      <w:tr w:rsidR="00791BC1" w:rsidRPr="0013255B" w14:paraId="45075480" w14:textId="77777777" w:rsidTr="004228D6">
        <w:trPr>
          <w:trHeight w:val="411"/>
        </w:trPr>
        <w:tc>
          <w:tcPr>
            <w:tcW w:w="2150" w:type="dxa"/>
            <w:tcMar>
              <w:top w:w="40" w:type="dxa"/>
              <w:left w:w="60" w:type="dxa"/>
              <w:bottom w:w="40" w:type="dxa"/>
              <w:right w:w="60" w:type="dxa"/>
            </w:tcMar>
            <w:vAlign w:val="center"/>
          </w:tcPr>
          <w:p w14:paraId="77F32B75" w14:textId="0551C0C2" w:rsidR="00791BC1" w:rsidRPr="0013255B" w:rsidRDefault="004F31FC">
            <w:pPr>
              <w:spacing w:after="0" w:line="240" w:lineRule="auto"/>
              <w:jc w:val="both"/>
              <w:rPr>
                <w:rFonts w:ascii="Cambria" w:hAnsi="Cambria" w:cs="Times New Roman"/>
              </w:rPr>
            </w:pPr>
            <w:r w:rsidRPr="0013255B">
              <w:rPr>
                <w:rFonts w:ascii="Cambria" w:hAnsi="Cambria" w:cs="Times New Roman"/>
                <w:b/>
                <w:bCs/>
                <w:shd w:val="clear" w:color="auto" w:fill="FFFFFF"/>
              </w:rPr>
              <w:t>Reporting Tools</w:t>
            </w:r>
          </w:p>
        </w:tc>
        <w:tc>
          <w:tcPr>
            <w:tcW w:w="8630" w:type="dxa"/>
            <w:tcMar>
              <w:top w:w="40" w:type="dxa"/>
              <w:left w:w="60" w:type="dxa"/>
              <w:bottom w:w="40" w:type="dxa"/>
              <w:right w:w="60" w:type="dxa"/>
            </w:tcMar>
            <w:vAlign w:val="center"/>
          </w:tcPr>
          <w:p w14:paraId="46D719D8" w14:textId="61435034" w:rsidR="00791BC1" w:rsidRPr="0013255B" w:rsidRDefault="004F31FC">
            <w:pPr>
              <w:spacing w:after="0" w:line="240" w:lineRule="auto"/>
              <w:jc w:val="both"/>
              <w:rPr>
                <w:rFonts w:ascii="Cambria" w:hAnsi="Cambria" w:cs="Times New Roman"/>
              </w:rPr>
            </w:pPr>
            <w:r w:rsidRPr="0013255B">
              <w:rPr>
                <w:rFonts w:ascii="Cambria" w:hAnsi="Cambria" w:cs="Times New Roman"/>
              </w:rPr>
              <w:t>Jasper Reports, Crystal Reports XI, SSRS.</w:t>
            </w:r>
          </w:p>
        </w:tc>
      </w:tr>
      <w:tr w:rsidR="00791BC1" w:rsidRPr="0013255B" w14:paraId="0C72899D" w14:textId="77777777" w:rsidTr="004228D6">
        <w:trPr>
          <w:trHeight w:val="210"/>
        </w:trPr>
        <w:tc>
          <w:tcPr>
            <w:tcW w:w="2150" w:type="dxa"/>
            <w:tcMar>
              <w:top w:w="40" w:type="dxa"/>
              <w:left w:w="60" w:type="dxa"/>
              <w:bottom w:w="40" w:type="dxa"/>
              <w:right w:w="60" w:type="dxa"/>
            </w:tcMar>
            <w:vAlign w:val="center"/>
          </w:tcPr>
          <w:p w14:paraId="454194F5" w14:textId="0EA1FD61" w:rsidR="00791BC1" w:rsidRPr="0013255B" w:rsidRDefault="004F31FC">
            <w:pPr>
              <w:spacing w:after="0" w:line="240" w:lineRule="auto"/>
              <w:jc w:val="both"/>
              <w:rPr>
                <w:rFonts w:ascii="Cambria" w:hAnsi="Cambria" w:cs="Times New Roman"/>
              </w:rPr>
            </w:pPr>
            <w:r w:rsidRPr="0013255B">
              <w:rPr>
                <w:rFonts w:ascii="Cambria" w:hAnsi="Cambria" w:cs="Times New Roman"/>
                <w:b/>
                <w:bCs/>
                <w:shd w:val="clear" w:color="auto" w:fill="FFFFFF"/>
              </w:rPr>
              <w:t>Operating Systems</w:t>
            </w:r>
          </w:p>
        </w:tc>
        <w:tc>
          <w:tcPr>
            <w:tcW w:w="8630" w:type="dxa"/>
            <w:tcMar>
              <w:top w:w="40" w:type="dxa"/>
              <w:left w:w="60" w:type="dxa"/>
              <w:bottom w:w="40" w:type="dxa"/>
              <w:right w:w="60" w:type="dxa"/>
            </w:tcMar>
            <w:vAlign w:val="center"/>
          </w:tcPr>
          <w:p w14:paraId="7FFC4867" w14:textId="52C43B7B" w:rsidR="00791BC1" w:rsidRPr="0013255B" w:rsidRDefault="004F31FC">
            <w:pPr>
              <w:spacing w:after="0" w:line="240" w:lineRule="auto"/>
              <w:jc w:val="both"/>
              <w:rPr>
                <w:rFonts w:ascii="Cambria" w:hAnsi="Cambria" w:cs="Times New Roman"/>
              </w:rPr>
            </w:pPr>
            <w:r w:rsidRPr="0013255B">
              <w:rPr>
                <w:rFonts w:ascii="Cambria" w:hAnsi="Cambria" w:cs="Times New Roman"/>
                <w:shd w:val="clear" w:color="auto" w:fill="FFFFFF"/>
              </w:rPr>
              <w:t>Windows, Linux (Ubuntu, Red Hat), Linux Mint, Unix.</w:t>
            </w:r>
          </w:p>
        </w:tc>
      </w:tr>
      <w:tr w:rsidR="00791BC1" w:rsidRPr="0013255B" w14:paraId="1E2CD3CA" w14:textId="77777777" w:rsidTr="004228D6">
        <w:trPr>
          <w:trHeight w:val="426"/>
        </w:trPr>
        <w:tc>
          <w:tcPr>
            <w:tcW w:w="2150" w:type="dxa"/>
            <w:tcMar>
              <w:top w:w="40" w:type="dxa"/>
              <w:left w:w="60" w:type="dxa"/>
              <w:bottom w:w="40" w:type="dxa"/>
              <w:right w:w="60" w:type="dxa"/>
            </w:tcMar>
            <w:vAlign w:val="center"/>
          </w:tcPr>
          <w:p w14:paraId="2115F89F" w14:textId="46F25F50" w:rsidR="00791BC1" w:rsidRPr="0013255B" w:rsidRDefault="004F31FC">
            <w:pPr>
              <w:spacing w:after="0" w:line="240" w:lineRule="auto"/>
              <w:jc w:val="both"/>
              <w:rPr>
                <w:rFonts w:ascii="Cambria" w:hAnsi="Cambria" w:cs="Times New Roman"/>
              </w:rPr>
            </w:pPr>
            <w:r w:rsidRPr="0013255B">
              <w:rPr>
                <w:rFonts w:ascii="Cambria" w:hAnsi="Cambria" w:cs="Times New Roman"/>
                <w:b/>
                <w:bCs/>
                <w:shd w:val="clear" w:color="auto" w:fill="FFFFFF"/>
              </w:rPr>
              <w:t>Methodologies</w:t>
            </w:r>
          </w:p>
        </w:tc>
        <w:tc>
          <w:tcPr>
            <w:tcW w:w="8630" w:type="dxa"/>
            <w:shd w:val="clear" w:color="auto" w:fill="FFFFFF" w:themeFill="background1"/>
            <w:tcMar>
              <w:top w:w="40" w:type="dxa"/>
              <w:left w:w="60" w:type="dxa"/>
              <w:bottom w:w="40" w:type="dxa"/>
              <w:right w:w="60" w:type="dxa"/>
            </w:tcMar>
            <w:vAlign w:val="center"/>
          </w:tcPr>
          <w:p w14:paraId="62EFA228" w14:textId="7F2ACD87" w:rsidR="00791BC1" w:rsidRPr="0013255B" w:rsidRDefault="004F31FC">
            <w:pPr>
              <w:spacing w:after="0" w:line="240" w:lineRule="auto"/>
              <w:jc w:val="both"/>
              <w:rPr>
                <w:rFonts w:ascii="Cambria" w:hAnsi="Cambria" w:cs="Times New Roman"/>
              </w:rPr>
            </w:pPr>
            <w:r w:rsidRPr="0013255B">
              <w:rPr>
                <w:rFonts w:ascii="Cambria" w:hAnsi="Cambria" w:cs="Times New Roman"/>
                <w:shd w:val="clear" w:color="auto" w:fill="FFFFFF"/>
              </w:rPr>
              <w:t>Agile (Scrum), Waterfall, Test-Driven Development (TDD), SDLC.</w:t>
            </w:r>
          </w:p>
        </w:tc>
      </w:tr>
    </w:tbl>
    <w:p w14:paraId="2CE57061" w14:textId="77777777" w:rsidR="00A93C9C" w:rsidRPr="0013255B" w:rsidRDefault="00A93C9C" w:rsidP="00791BC1">
      <w:pPr>
        <w:spacing w:after="0"/>
        <w:ind w:right="144"/>
        <w:jc w:val="both"/>
        <w:rPr>
          <w:rFonts w:ascii="Cambria" w:hAnsi="Cambria" w:cs="Times New Roman"/>
          <w:b/>
          <w:sz w:val="24"/>
          <w:szCs w:val="24"/>
          <w:u w:val="single"/>
          <w:shd w:val="clear" w:color="auto" w:fill="FFFFFF"/>
        </w:rPr>
      </w:pPr>
    </w:p>
    <w:p w14:paraId="47BBECB9" w14:textId="012AC6A1" w:rsidR="00791BC1" w:rsidRPr="0013255B" w:rsidRDefault="00791BC1" w:rsidP="00791BC1">
      <w:pPr>
        <w:spacing w:after="0"/>
        <w:ind w:right="144"/>
        <w:jc w:val="both"/>
        <w:rPr>
          <w:rFonts w:ascii="Cambria" w:hAnsi="Cambria" w:cs="Times New Roman"/>
          <w:b/>
          <w:sz w:val="24"/>
          <w:szCs w:val="24"/>
          <w:u w:val="single"/>
          <w:shd w:val="clear" w:color="auto" w:fill="FFFFFF"/>
        </w:rPr>
      </w:pPr>
      <w:r w:rsidRPr="0013255B">
        <w:rPr>
          <w:rFonts w:ascii="Cambria" w:hAnsi="Cambria" w:cs="Times New Roman"/>
          <w:b/>
          <w:sz w:val="24"/>
          <w:szCs w:val="24"/>
          <w:u w:val="single"/>
          <w:shd w:val="clear" w:color="auto" w:fill="FFFFFF"/>
        </w:rPr>
        <w:t>PROFESSIONAL EXPERIENCE:</w:t>
      </w:r>
    </w:p>
    <w:p w14:paraId="0F7544DC" w14:textId="24121D6F" w:rsidR="00791BC1" w:rsidRPr="0013255B" w:rsidRDefault="00791BC1" w:rsidP="00791BC1">
      <w:pPr>
        <w:spacing w:after="0"/>
        <w:ind w:right="144"/>
        <w:jc w:val="both"/>
        <w:rPr>
          <w:rFonts w:ascii="Cambria" w:hAnsi="Cambria" w:cs="Times New Roman"/>
          <w:b/>
          <w:shd w:val="clear" w:color="auto" w:fill="FFFFFF"/>
        </w:rPr>
      </w:pPr>
      <w:r w:rsidRPr="0013255B">
        <w:rPr>
          <w:rFonts w:ascii="Cambria" w:hAnsi="Cambria" w:cs="Times New Roman"/>
          <w:b/>
          <w:shd w:val="clear" w:color="auto" w:fill="FFFFFF"/>
        </w:rPr>
        <w:t xml:space="preserve">Client: </w:t>
      </w:r>
      <w:r w:rsidR="00AA2C3B" w:rsidRPr="0013255B">
        <w:rPr>
          <w:rFonts w:ascii="Cambria" w:hAnsi="Cambria" w:cs="Times New Roman"/>
          <w:b/>
          <w:shd w:val="clear" w:color="auto" w:fill="FFFFFF"/>
        </w:rPr>
        <w:t>The Go-Ahead Group</w:t>
      </w:r>
      <w:r w:rsidRPr="0013255B">
        <w:rPr>
          <w:rFonts w:ascii="Cambria" w:hAnsi="Cambria" w:cs="Times New Roman"/>
          <w:b/>
          <w:shd w:val="clear" w:color="auto" w:fill="FFFFFF"/>
        </w:rPr>
        <w:t xml:space="preserve">, </w:t>
      </w:r>
      <w:r w:rsidR="00AA2C3B" w:rsidRPr="0013255B">
        <w:rPr>
          <w:rFonts w:ascii="Cambria" w:hAnsi="Cambria" w:cs="Times New Roman"/>
          <w:b/>
          <w:shd w:val="clear" w:color="auto" w:fill="FFFFFF"/>
        </w:rPr>
        <w:t>New York, NY</w:t>
      </w:r>
      <w:r w:rsidR="00182153" w:rsidRPr="0013255B">
        <w:rPr>
          <w:rFonts w:ascii="Cambria" w:hAnsi="Cambria" w:cs="Times New Roman"/>
          <w:b/>
          <w:shd w:val="clear" w:color="auto" w:fill="FFFFFF"/>
        </w:rPr>
        <w:t xml:space="preserve">   </w:t>
      </w:r>
      <w:r w:rsidR="005549F0" w:rsidRPr="0013255B">
        <w:rPr>
          <w:rFonts w:ascii="Cambria" w:hAnsi="Cambria" w:cs="Times New Roman"/>
          <w:b/>
          <w:shd w:val="clear" w:color="auto" w:fill="FFFFFF"/>
        </w:rPr>
        <w:t xml:space="preserve"> </w:t>
      </w:r>
      <w:r w:rsidRPr="0013255B">
        <w:rPr>
          <w:rFonts w:ascii="Cambria" w:hAnsi="Cambria" w:cs="Times New Roman"/>
          <w:b/>
          <w:shd w:val="clear" w:color="auto" w:fill="FFFFFF"/>
        </w:rPr>
        <w:t xml:space="preserve">                                                                                              </w:t>
      </w:r>
      <w:r w:rsidR="00503432" w:rsidRPr="0013255B">
        <w:rPr>
          <w:rFonts w:ascii="Cambria" w:hAnsi="Cambria" w:cs="Times New Roman"/>
          <w:b/>
          <w:shd w:val="clear" w:color="auto" w:fill="FFFFFF"/>
        </w:rPr>
        <w:t>Oct</w:t>
      </w:r>
      <w:r w:rsidRPr="0013255B">
        <w:rPr>
          <w:rFonts w:ascii="Cambria" w:hAnsi="Cambria" w:cs="Times New Roman"/>
          <w:b/>
          <w:shd w:val="clear" w:color="auto" w:fill="FFFFFF"/>
        </w:rPr>
        <w:t xml:space="preserve"> 202</w:t>
      </w:r>
      <w:r w:rsidR="00BB15E8" w:rsidRPr="0013255B">
        <w:rPr>
          <w:rFonts w:ascii="Cambria" w:hAnsi="Cambria" w:cs="Times New Roman"/>
          <w:b/>
          <w:shd w:val="clear" w:color="auto" w:fill="FFFFFF"/>
        </w:rPr>
        <w:t>4</w:t>
      </w:r>
      <w:r w:rsidRPr="0013255B">
        <w:rPr>
          <w:rFonts w:ascii="Cambria" w:hAnsi="Cambria" w:cs="Times New Roman"/>
          <w:b/>
          <w:shd w:val="clear" w:color="auto" w:fill="FFFFFF"/>
        </w:rPr>
        <w:t xml:space="preserve"> – </w:t>
      </w:r>
      <w:r w:rsidR="00503432" w:rsidRPr="0013255B">
        <w:rPr>
          <w:rFonts w:ascii="Cambria" w:hAnsi="Cambria" w:cs="Times New Roman"/>
          <w:b/>
          <w:shd w:val="clear" w:color="auto" w:fill="FFFFFF"/>
        </w:rPr>
        <w:t>Present</w:t>
      </w:r>
      <w:r w:rsidRPr="0013255B">
        <w:rPr>
          <w:rFonts w:ascii="Cambria" w:hAnsi="Cambria" w:cs="Times New Roman"/>
          <w:b/>
          <w:shd w:val="clear" w:color="auto" w:fill="FFFFFF"/>
        </w:rPr>
        <w:t xml:space="preserve">                                                                    </w:t>
      </w:r>
    </w:p>
    <w:p w14:paraId="7CA4A3A8" w14:textId="772E2314" w:rsidR="00265378" w:rsidRPr="0013255B" w:rsidRDefault="00791BC1" w:rsidP="00BB15E8">
      <w:pPr>
        <w:spacing w:after="0"/>
        <w:ind w:right="144"/>
        <w:jc w:val="both"/>
        <w:rPr>
          <w:rFonts w:ascii="Cambria" w:hAnsi="Cambria" w:cs="Times New Roman"/>
          <w:b/>
          <w:shd w:val="clear" w:color="auto" w:fill="FFFFFF"/>
        </w:rPr>
      </w:pPr>
      <w:r w:rsidRPr="0013255B">
        <w:rPr>
          <w:rFonts w:ascii="Cambria" w:hAnsi="Cambria" w:cs="Times New Roman"/>
          <w:b/>
          <w:shd w:val="clear" w:color="auto" w:fill="FFFFFF"/>
        </w:rPr>
        <w:t xml:space="preserve">Role: Sr. </w:t>
      </w:r>
      <w:r w:rsidR="00131D1F" w:rsidRPr="0013255B">
        <w:rPr>
          <w:rFonts w:ascii="Cambria" w:hAnsi="Cambria" w:cs="Times New Roman"/>
          <w:b/>
          <w:shd w:val="clear" w:color="auto" w:fill="FFFFFF"/>
        </w:rPr>
        <w:t>Java Full Stack Developer</w:t>
      </w:r>
      <w:r w:rsidRPr="0013255B">
        <w:rPr>
          <w:rFonts w:ascii="Cambria" w:hAnsi="Cambria" w:cs="Times New Roman"/>
          <w:b/>
          <w:shd w:val="clear" w:color="auto" w:fill="FFFFFF"/>
        </w:rPr>
        <w:tab/>
      </w:r>
      <w:r w:rsidRPr="0013255B">
        <w:rPr>
          <w:rFonts w:ascii="Cambria" w:hAnsi="Cambria" w:cs="Times New Roman"/>
          <w:sz w:val="20"/>
          <w:szCs w:val="20"/>
          <w:lang w:bidi="te-IN"/>
        </w:rPr>
        <w:tab/>
      </w:r>
    </w:p>
    <w:p w14:paraId="34D7382B" w14:textId="0344ACC5" w:rsidR="00791BC1" w:rsidRPr="0013255B" w:rsidRDefault="00791BC1" w:rsidP="00EA09CA">
      <w:pPr>
        <w:jc w:val="both"/>
        <w:rPr>
          <w:rFonts w:ascii="Cambria" w:hAnsi="Cambria" w:cs="Times New Roman"/>
          <w:sz w:val="20"/>
          <w:szCs w:val="20"/>
          <w:lang w:bidi="te-IN"/>
        </w:rPr>
      </w:pPr>
      <w:r w:rsidRPr="0013255B">
        <w:rPr>
          <w:rFonts w:ascii="Cambria" w:hAnsi="Cambria" w:cs="Times New Roman"/>
          <w:b/>
          <w:bCs/>
          <w:lang w:bidi="te-IN"/>
        </w:rPr>
        <w:t xml:space="preserve">Roles &amp; Responsibilities: </w:t>
      </w:r>
    </w:p>
    <w:p w14:paraId="68EB3A35" w14:textId="07FF9955" w:rsidR="0025086A" w:rsidRPr="0013255B" w:rsidRDefault="0025086A" w:rsidP="00027249">
      <w:pPr>
        <w:pStyle w:val="ListParagraph"/>
        <w:numPr>
          <w:ilvl w:val="0"/>
          <w:numId w:val="3"/>
        </w:numPr>
        <w:jc w:val="both"/>
        <w:rPr>
          <w:rFonts w:ascii="Cambria" w:hAnsi="Cambria" w:cs="Times New Roman"/>
          <w:lang w:bidi="te-IN"/>
        </w:rPr>
      </w:pPr>
      <w:r w:rsidRPr="0013255B">
        <w:rPr>
          <w:rFonts w:ascii="Cambria" w:hAnsi="Cambria" w:cs="Times New Roman"/>
          <w:lang w:bidi="te-IN"/>
        </w:rPr>
        <w:t>Worked in a highly dynamic AGILE/SDLC environment, actively participating in sprint planning, backlog grooming, and daily stand-ups to deliver scalable transit and fleet management microservices applications aligned with business timelines.</w:t>
      </w:r>
    </w:p>
    <w:p w14:paraId="5C4D84D5" w14:textId="203C2585" w:rsidR="0025086A" w:rsidRPr="0013255B" w:rsidRDefault="0025086A" w:rsidP="0025086A">
      <w:pPr>
        <w:pStyle w:val="ListParagraph"/>
        <w:numPr>
          <w:ilvl w:val="0"/>
          <w:numId w:val="3"/>
        </w:numPr>
        <w:jc w:val="both"/>
        <w:rPr>
          <w:rFonts w:ascii="Cambria" w:hAnsi="Cambria" w:cs="Times New Roman"/>
          <w:lang w:bidi="te-IN"/>
        </w:rPr>
      </w:pPr>
      <w:r w:rsidRPr="0013255B">
        <w:rPr>
          <w:rFonts w:ascii="Cambria" w:hAnsi="Cambria" w:cs="Times New Roman"/>
          <w:lang w:bidi="te-IN"/>
        </w:rPr>
        <w:t xml:space="preserve">Developed modern, responsive front-end applications for transport scheduling, ticketing, and real-time tracking systems </w:t>
      </w:r>
      <w:r w:rsidRPr="0013255B">
        <w:rPr>
          <w:rFonts w:ascii="Cambria" w:hAnsi="Cambria" w:cs="Times New Roman"/>
          <w:b/>
          <w:bCs/>
          <w:lang w:bidi="te-IN"/>
        </w:rPr>
        <w:t xml:space="preserve">using HTML5, CSS3, SASS, LESS, JavaScript </w:t>
      </w:r>
      <w:r w:rsidRPr="0013255B">
        <w:rPr>
          <w:rFonts w:ascii="Cambria" w:hAnsi="Cambria" w:cs="Times New Roman"/>
          <w:lang w:bidi="te-IN"/>
        </w:rPr>
        <w:t>(ES6+)</w:t>
      </w:r>
      <w:r w:rsidRPr="0013255B">
        <w:rPr>
          <w:rFonts w:ascii="Cambria" w:hAnsi="Cambria" w:cs="Times New Roman"/>
          <w:b/>
          <w:bCs/>
          <w:lang w:bidi="te-IN"/>
        </w:rPr>
        <w:t xml:space="preserve">, Bootstrap, Angular </w:t>
      </w:r>
      <w:r w:rsidRPr="0013255B">
        <w:rPr>
          <w:rFonts w:ascii="Cambria" w:hAnsi="Cambria" w:cs="Times New Roman"/>
          <w:lang w:bidi="te-IN"/>
        </w:rPr>
        <w:t xml:space="preserve">(v14+), and </w:t>
      </w:r>
      <w:r w:rsidRPr="0013255B">
        <w:rPr>
          <w:rFonts w:ascii="Cambria" w:hAnsi="Cambria" w:cs="Times New Roman"/>
          <w:b/>
          <w:bCs/>
          <w:lang w:bidi="te-IN"/>
        </w:rPr>
        <w:t>Node.js</w:t>
      </w:r>
      <w:r w:rsidRPr="0013255B">
        <w:rPr>
          <w:rFonts w:ascii="Cambria" w:hAnsi="Cambria" w:cs="Times New Roman"/>
          <w:lang w:bidi="te-IN"/>
        </w:rPr>
        <w:t xml:space="preserve"> (v18+), replacing legacy AngularJS components where applicable.</w:t>
      </w:r>
    </w:p>
    <w:p w14:paraId="7863C02F" w14:textId="77777777" w:rsidR="0025086A" w:rsidRPr="0013255B" w:rsidRDefault="0025086A" w:rsidP="009869A9">
      <w:pPr>
        <w:pStyle w:val="ListParagraph"/>
        <w:numPr>
          <w:ilvl w:val="0"/>
          <w:numId w:val="3"/>
        </w:numPr>
        <w:jc w:val="both"/>
        <w:rPr>
          <w:rFonts w:ascii="Cambria" w:hAnsi="Cambria" w:cs="Times New Roman"/>
          <w:lang w:bidi="te-IN"/>
        </w:rPr>
      </w:pPr>
      <w:r w:rsidRPr="0013255B">
        <w:rPr>
          <w:rFonts w:ascii="Cambria" w:hAnsi="Cambria" w:cs="Times New Roman"/>
          <w:lang w:bidi="te-IN"/>
        </w:rPr>
        <w:t>Configured and executed Gulp/Webpack build pipelines within Node.js runtime for asset bundling, CSS preprocessing, minification, automated testing, and live reload to enhance UI performance.</w:t>
      </w:r>
    </w:p>
    <w:p w14:paraId="1A6821CE" w14:textId="77777777" w:rsidR="0025086A" w:rsidRPr="0013255B" w:rsidRDefault="0025086A" w:rsidP="000D0FDE">
      <w:pPr>
        <w:pStyle w:val="ListParagraph"/>
        <w:numPr>
          <w:ilvl w:val="0"/>
          <w:numId w:val="3"/>
        </w:numPr>
        <w:jc w:val="both"/>
        <w:rPr>
          <w:rFonts w:ascii="Cambria" w:hAnsi="Cambria" w:cs="Times New Roman"/>
          <w:lang w:bidi="te-IN"/>
        </w:rPr>
      </w:pPr>
      <w:r w:rsidRPr="0013255B">
        <w:rPr>
          <w:rFonts w:ascii="Cambria" w:hAnsi="Cambria" w:cs="Times New Roman"/>
          <w:lang w:bidi="te-IN"/>
        </w:rPr>
        <w:lastRenderedPageBreak/>
        <w:t>Built reusable UI components by developing custom directives, services, and modules in Angular, ensuring modular architecture for dashboards used in fleet operations and passenger analytics.</w:t>
      </w:r>
    </w:p>
    <w:p w14:paraId="7ED49644" w14:textId="77777777" w:rsidR="0025086A" w:rsidRPr="0013255B" w:rsidRDefault="0025086A" w:rsidP="004874F0">
      <w:pPr>
        <w:pStyle w:val="ListParagraph"/>
        <w:numPr>
          <w:ilvl w:val="0"/>
          <w:numId w:val="3"/>
        </w:numPr>
        <w:jc w:val="both"/>
        <w:rPr>
          <w:rFonts w:ascii="Cambria" w:hAnsi="Cambria" w:cs="Times New Roman"/>
          <w:lang w:bidi="te-IN"/>
        </w:rPr>
      </w:pPr>
      <w:r w:rsidRPr="0013255B">
        <w:rPr>
          <w:rFonts w:ascii="Cambria" w:hAnsi="Cambria" w:cs="Times New Roman"/>
          <w:lang w:bidi="te-IN"/>
        </w:rPr>
        <w:t xml:space="preserve">Consumed and integrated RESTful APIs using </w:t>
      </w:r>
      <w:r w:rsidRPr="0013255B">
        <w:rPr>
          <w:rFonts w:ascii="Cambria" w:hAnsi="Cambria" w:cs="Times New Roman"/>
          <w:b/>
          <w:bCs/>
          <w:lang w:bidi="te-IN"/>
        </w:rPr>
        <w:t>Angular</w:t>
      </w:r>
      <w:r w:rsidRPr="0013255B">
        <w:rPr>
          <w:rFonts w:ascii="Cambria" w:hAnsi="Cambria" w:cs="Times New Roman"/>
          <w:lang w:bidi="te-IN"/>
        </w:rPr>
        <w:t xml:space="preserve"> and </w:t>
      </w:r>
      <w:r w:rsidRPr="0013255B">
        <w:rPr>
          <w:rFonts w:ascii="Cambria" w:hAnsi="Cambria" w:cs="Times New Roman"/>
          <w:b/>
          <w:bCs/>
          <w:lang w:bidi="te-IN"/>
        </w:rPr>
        <w:t>Node.js</w:t>
      </w:r>
      <w:r w:rsidRPr="0013255B">
        <w:rPr>
          <w:rFonts w:ascii="Cambria" w:hAnsi="Cambria" w:cs="Times New Roman"/>
          <w:lang w:bidi="te-IN"/>
        </w:rPr>
        <w:t xml:space="preserve"> with </w:t>
      </w:r>
      <w:r w:rsidRPr="0013255B">
        <w:rPr>
          <w:rFonts w:ascii="Cambria" w:hAnsi="Cambria" w:cs="Times New Roman"/>
          <w:b/>
          <w:bCs/>
          <w:lang w:bidi="te-IN"/>
        </w:rPr>
        <w:t>JSON</w:t>
      </w:r>
      <w:r w:rsidRPr="0013255B">
        <w:rPr>
          <w:rFonts w:ascii="Cambria" w:hAnsi="Cambria" w:cs="Times New Roman"/>
          <w:lang w:bidi="te-IN"/>
        </w:rPr>
        <w:t xml:space="preserve"> parsing and asynchronous </w:t>
      </w:r>
      <w:r w:rsidRPr="0013255B">
        <w:rPr>
          <w:rFonts w:ascii="Cambria" w:hAnsi="Cambria" w:cs="Times New Roman"/>
          <w:b/>
          <w:bCs/>
          <w:lang w:bidi="te-IN"/>
        </w:rPr>
        <w:t>AJAX</w:t>
      </w:r>
      <w:r w:rsidRPr="0013255B">
        <w:rPr>
          <w:rFonts w:ascii="Cambria" w:hAnsi="Cambria" w:cs="Times New Roman"/>
          <w:lang w:bidi="te-IN"/>
        </w:rPr>
        <w:t xml:space="preserve"> calls to render real-time vehicle tracking and schedule updates on the UI.</w:t>
      </w:r>
    </w:p>
    <w:p w14:paraId="4A17648D" w14:textId="77777777" w:rsidR="0025086A" w:rsidRPr="0013255B" w:rsidRDefault="0025086A" w:rsidP="00FB42A6">
      <w:pPr>
        <w:pStyle w:val="ListParagraph"/>
        <w:numPr>
          <w:ilvl w:val="0"/>
          <w:numId w:val="3"/>
        </w:numPr>
        <w:jc w:val="both"/>
        <w:rPr>
          <w:rFonts w:ascii="Cambria" w:hAnsi="Cambria" w:cs="Times New Roman"/>
          <w:lang w:bidi="te-IN"/>
        </w:rPr>
      </w:pPr>
      <w:r w:rsidRPr="0013255B">
        <w:rPr>
          <w:rFonts w:ascii="Cambria" w:hAnsi="Cambria" w:cs="Times New Roman"/>
          <w:lang w:bidi="te-IN"/>
        </w:rPr>
        <w:t>Leveraged Core Java (</w:t>
      </w:r>
      <w:r w:rsidRPr="0013255B">
        <w:rPr>
          <w:rFonts w:ascii="Cambria" w:hAnsi="Cambria" w:cs="Times New Roman"/>
          <w:b/>
          <w:bCs/>
          <w:lang w:bidi="te-IN"/>
        </w:rPr>
        <w:t>Java 11, Java 17, Java 21 LTS</w:t>
      </w:r>
      <w:r w:rsidRPr="0013255B">
        <w:rPr>
          <w:rFonts w:ascii="Cambria" w:hAnsi="Cambria" w:cs="Times New Roman"/>
          <w:lang w:bidi="te-IN"/>
        </w:rPr>
        <w:t>) features including streams, lambda expressions, concurrency, and multithreading for efficient route optimization, fare processing, and backend computations.</w:t>
      </w:r>
    </w:p>
    <w:p w14:paraId="59E2CBB1" w14:textId="77777777" w:rsidR="0025086A" w:rsidRPr="0013255B" w:rsidRDefault="0025086A" w:rsidP="00593BFA">
      <w:pPr>
        <w:pStyle w:val="ListParagraph"/>
        <w:numPr>
          <w:ilvl w:val="0"/>
          <w:numId w:val="3"/>
        </w:numPr>
        <w:jc w:val="both"/>
        <w:rPr>
          <w:rFonts w:ascii="Cambria" w:hAnsi="Cambria" w:cs="Times New Roman"/>
          <w:lang w:bidi="te-IN"/>
        </w:rPr>
      </w:pPr>
      <w:r w:rsidRPr="0013255B">
        <w:rPr>
          <w:rFonts w:ascii="Cambria" w:hAnsi="Cambria" w:cs="Times New Roman"/>
          <w:lang w:bidi="te-IN"/>
        </w:rPr>
        <w:t>Designed and developed scalable microservices hosted on AWS (</w:t>
      </w:r>
      <w:r w:rsidRPr="0013255B">
        <w:rPr>
          <w:rFonts w:ascii="Cambria" w:hAnsi="Cambria" w:cs="Times New Roman"/>
          <w:b/>
          <w:bCs/>
          <w:lang w:bidi="te-IN"/>
        </w:rPr>
        <w:t xml:space="preserve">EC2, S3, RDS, CloudWatch, API Gateway, IAM, ECS </w:t>
      </w:r>
      <w:proofErr w:type="spellStart"/>
      <w:r w:rsidRPr="0013255B">
        <w:rPr>
          <w:rFonts w:ascii="Cambria" w:hAnsi="Cambria" w:cs="Times New Roman"/>
          <w:b/>
          <w:bCs/>
          <w:lang w:bidi="te-IN"/>
        </w:rPr>
        <w:t>Fargate</w:t>
      </w:r>
      <w:proofErr w:type="spellEnd"/>
      <w:r w:rsidRPr="0013255B">
        <w:rPr>
          <w:rFonts w:ascii="Cambria" w:hAnsi="Cambria" w:cs="Times New Roman"/>
          <w:lang w:bidi="te-IN"/>
        </w:rPr>
        <w:t>) to support high-volume transportation data processing and passenger services.</w:t>
      </w:r>
    </w:p>
    <w:p w14:paraId="474EC192" w14:textId="77777777" w:rsidR="0025086A" w:rsidRPr="0013255B" w:rsidRDefault="0025086A" w:rsidP="00F244E5">
      <w:pPr>
        <w:pStyle w:val="ListParagraph"/>
        <w:numPr>
          <w:ilvl w:val="0"/>
          <w:numId w:val="3"/>
        </w:numPr>
        <w:jc w:val="both"/>
        <w:rPr>
          <w:rFonts w:ascii="Cambria" w:hAnsi="Cambria" w:cs="Times New Roman"/>
          <w:lang w:bidi="te-IN"/>
        </w:rPr>
      </w:pPr>
      <w:r w:rsidRPr="0013255B">
        <w:rPr>
          <w:rFonts w:ascii="Cambria" w:hAnsi="Cambria" w:cs="Times New Roman"/>
          <w:lang w:bidi="te-IN"/>
        </w:rPr>
        <w:t>Provisioned and managed AWS infrastructure including EC2 instances, IAM roles, Elastic Beanstalk, and containerized deployments using ECS/</w:t>
      </w:r>
      <w:proofErr w:type="spellStart"/>
      <w:r w:rsidRPr="0013255B">
        <w:rPr>
          <w:rFonts w:ascii="Cambria" w:hAnsi="Cambria" w:cs="Times New Roman"/>
          <w:lang w:bidi="te-IN"/>
        </w:rPr>
        <w:t>Fargate</w:t>
      </w:r>
      <w:proofErr w:type="spellEnd"/>
      <w:r w:rsidRPr="0013255B">
        <w:rPr>
          <w:rFonts w:ascii="Cambria" w:hAnsi="Cambria" w:cs="Times New Roman"/>
          <w:lang w:bidi="te-IN"/>
        </w:rPr>
        <w:t>, ensuring high availability and fault tolerance.</w:t>
      </w:r>
    </w:p>
    <w:p w14:paraId="2DA66754" w14:textId="663CD89C" w:rsidR="0025086A" w:rsidRPr="0013255B" w:rsidRDefault="0025086A" w:rsidP="00F244E5">
      <w:pPr>
        <w:pStyle w:val="ListParagraph"/>
        <w:numPr>
          <w:ilvl w:val="0"/>
          <w:numId w:val="3"/>
        </w:numPr>
        <w:jc w:val="both"/>
        <w:rPr>
          <w:rFonts w:ascii="Cambria" w:hAnsi="Cambria" w:cs="Times New Roman"/>
          <w:lang w:bidi="te-IN"/>
        </w:rPr>
      </w:pPr>
      <w:r w:rsidRPr="0013255B">
        <w:rPr>
          <w:rFonts w:ascii="Cambria" w:hAnsi="Cambria" w:cs="Times New Roman"/>
          <w:lang w:bidi="te-IN"/>
        </w:rPr>
        <w:t xml:space="preserve">Implemented event-driven architectures using </w:t>
      </w:r>
      <w:r w:rsidRPr="0013255B">
        <w:rPr>
          <w:rFonts w:ascii="Cambria" w:hAnsi="Cambria" w:cs="Times New Roman"/>
          <w:b/>
          <w:bCs/>
          <w:lang w:bidi="te-IN"/>
        </w:rPr>
        <w:t>AWS Lambda</w:t>
      </w:r>
      <w:r w:rsidRPr="0013255B">
        <w:rPr>
          <w:rFonts w:ascii="Cambria" w:hAnsi="Cambria" w:cs="Times New Roman"/>
          <w:lang w:bidi="te-IN"/>
        </w:rPr>
        <w:t xml:space="preserve"> (Node.js/Java runtimes) for processing real-time events such as ticket validation, alerts, and vehicle telemetry across hybrid AWS–Azure environments.</w:t>
      </w:r>
    </w:p>
    <w:p w14:paraId="4009B903" w14:textId="406F90C1" w:rsidR="0025086A" w:rsidRPr="0013255B" w:rsidRDefault="0025086A" w:rsidP="0025086A">
      <w:pPr>
        <w:pStyle w:val="ListParagraph"/>
        <w:numPr>
          <w:ilvl w:val="0"/>
          <w:numId w:val="3"/>
        </w:numPr>
        <w:jc w:val="both"/>
        <w:rPr>
          <w:rFonts w:ascii="Cambria" w:hAnsi="Cambria" w:cs="Times New Roman"/>
          <w:lang w:bidi="te-IN"/>
        </w:rPr>
      </w:pPr>
      <w:r w:rsidRPr="0013255B">
        <w:rPr>
          <w:rFonts w:ascii="Cambria" w:hAnsi="Cambria" w:cs="Times New Roman"/>
          <w:lang w:bidi="te-IN"/>
        </w:rPr>
        <w:t xml:space="preserve">Utilized </w:t>
      </w:r>
      <w:r w:rsidRPr="0013255B">
        <w:rPr>
          <w:rFonts w:ascii="Cambria" w:hAnsi="Cambria" w:cs="Times New Roman"/>
          <w:b/>
          <w:bCs/>
          <w:lang w:bidi="te-IN"/>
        </w:rPr>
        <w:t>AWS SDK</w:t>
      </w:r>
      <w:r w:rsidRPr="0013255B">
        <w:rPr>
          <w:rFonts w:ascii="Cambria" w:hAnsi="Cambria" w:cs="Times New Roman"/>
          <w:lang w:bidi="te-IN"/>
        </w:rPr>
        <w:t xml:space="preserve"> for integration with </w:t>
      </w:r>
      <w:r w:rsidRPr="0013255B">
        <w:rPr>
          <w:rFonts w:ascii="Cambria" w:hAnsi="Cambria" w:cs="Times New Roman"/>
          <w:b/>
          <w:bCs/>
          <w:lang w:bidi="te-IN"/>
        </w:rPr>
        <w:t>S3</w:t>
      </w:r>
      <w:r w:rsidRPr="0013255B">
        <w:rPr>
          <w:rFonts w:ascii="Cambria" w:hAnsi="Cambria" w:cs="Times New Roman"/>
          <w:lang w:bidi="te-IN"/>
        </w:rPr>
        <w:t xml:space="preserve"> to store and retrieve transit-related data (logs, media, reports), and leveraged CloudWatch for centralized logging and monitoring.</w:t>
      </w:r>
    </w:p>
    <w:p w14:paraId="65EE88D6" w14:textId="41F25244" w:rsidR="0025086A" w:rsidRPr="0013255B" w:rsidRDefault="0025086A" w:rsidP="0025086A">
      <w:pPr>
        <w:pStyle w:val="ListParagraph"/>
        <w:numPr>
          <w:ilvl w:val="0"/>
          <w:numId w:val="3"/>
        </w:numPr>
        <w:jc w:val="both"/>
        <w:rPr>
          <w:rFonts w:ascii="Cambria" w:hAnsi="Cambria" w:cs="Times New Roman"/>
          <w:lang w:bidi="te-IN"/>
        </w:rPr>
      </w:pPr>
      <w:r w:rsidRPr="0013255B">
        <w:rPr>
          <w:rFonts w:ascii="Cambria" w:hAnsi="Cambria" w:cs="Times New Roman"/>
          <w:lang w:bidi="te-IN"/>
        </w:rPr>
        <w:t>Designed and maintained relational and NoSQL databases (</w:t>
      </w:r>
      <w:r w:rsidRPr="0013255B">
        <w:rPr>
          <w:rFonts w:ascii="Cambria" w:hAnsi="Cambria" w:cs="Times New Roman"/>
          <w:b/>
          <w:bCs/>
          <w:lang w:bidi="te-IN"/>
        </w:rPr>
        <w:t>MySQL 8+, Oracle 19c, MongoDB 6+, Cassandra 4.x</w:t>
      </w:r>
      <w:r w:rsidRPr="0013255B">
        <w:rPr>
          <w:rFonts w:ascii="Cambria" w:hAnsi="Cambria" w:cs="Times New Roman"/>
          <w:lang w:bidi="te-IN"/>
        </w:rPr>
        <w:t>) hosted on AWS RDS and Azure Database services for high-volume commuter and operational data.</w:t>
      </w:r>
    </w:p>
    <w:p w14:paraId="42A22ECC" w14:textId="612775A6" w:rsidR="0025086A" w:rsidRPr="0013255B" w:rsidRDefault="0025086A" w:rsidP="0025086A">
      <w:pPr>
        <w:pStyle w:val="ListParagraph"/>
        <w:numPr>
          <w:ilvl w:val="0"/>
          <w:numId w:val="3"/>
        </w:numPr>
        <w:jc w:val="both"/>
        <w:rPr>
          <w:rFonts w:ascii="Cambria" w:hAnsi="Cambria" w:cs="Times New Roman"/>
          <w:lang w:bidi="te-IN"/>
        </w:rPr>
      </w:pPr>
      <w:r w:rsidRPr="0013255B">
        <w:rPr>
          <w:rFonts w:ascii="Cambria" w:hAnsi="Cambria" w:cs="Times New Roman"/>
          <w:lang w:bidi="te-IN"/>
        </w:rPr>
        <w:t>Configured AWS Glacier / S3 Lifecycle policies for archival of historical transit and ticketing data based on compliance and retention policies.</w:t>
      </w:r>
    </w:p>
    <w:p w14:paraId="4B86F48D" w14:textId="0766F322" w:rsidR="0025086A" w:rsidRPr="0013255B" w:rsidRDefault="0025086A" w:rsidP="0025086A">
      <w:pPr>
        <w:pStyle w:val="ListParagraph"/>
        <w:numPr>
          <w:ilvl w:val="0"/>
          <w:numId w:val="3"/>
        </w:numPr>
        <w:jc w:val="both"/>
        <w:rPr>
          <w:rFonts w:ascii="Cambria" w:hAnsi="Cambria" w:cs="Times New Roman"/>
          <w:lang w:bidi="te-IN"/>
        </w:rPr>
      </w:pPr>
      <w:r w:rsidRPr="0013255B">
        <w:rPr>
          <w:rFonts w:ascii="Cambria" w:hAnsi="Cambria" w:cs="Times New Roman"/>
          <w:lang w:bidi="te-IN"/>
        </w:rPr>
        <w:t xml:space="preserve">Integrated messaging systems such as </w:t>
      </w:r>
      <w:r w:rsidRPr="0013255B">
        <w:rPr>
          <w:rFonts w:ascii="Cambria" w:hAnsi="Cambria" w:cs="Times New Roman"/>
          <w:b/>
          <w:bCs/>
          <w:lang w:bidi="te-IN"/>
        </w:rPr>
        <w:t>Apache Kafka</w:t>
      </w:r>
      <w:r w:rsidRPr="0013255B">
        <w:rPr>
          <w:rFonts w:ascii="Cambria" w:hAnsi="Cambria" w:cs="Times New Roman"/>
          <w:lang w:bidi="te-IN"/>
        </w:rPr>
        <w:t xml:space="preserve"> (3.x), </w:t>
      </w:r>
      <w:r w:rsidRPr="0013255B">
        <w:rPr>
          <w:rFonts w:ascii="Cambria" w:hAnsi="Cambria" w:cs="Times New Roman"/>
          <w:b/>
          <w:bCs/>
          <w:lang w:bidi="te-IN"/>
        </w:rPr>
        <w:t>RabbitMQ, IBM MQ</w:t>
      </w:r>
      <w:r w:rsidRPr="0013255B">
        <w:rPr>
          <w:rFonts w:ascii="Cambria" w:hAnsi="Cambria" w:cs="Times New Roman"/>
          <w:lang w:bidi="te-IN"/>
        </w:rPr>
        <w:t xml:space="preserve">, and </w:t>
      </w:r>
      <w:r w:rsidRPr="0013255B">
        <w:rPr>
          <w:rFonts w:ascii="Cambria" w:hAnsi="Cambria" w:cs="Times New Roman"/>
          <w:b/>
          <w:bCs/>
          <w:lang w:bidi="te-IN"/>
        </w:rPr>
        <w:t>AWS SQS</w:t>
      </w:r>
      <w:r w:rsidRPr="0013255B">
        <w:rPr>
          <w:rFonts w:ascii="Cambria" w:hAnsi="Cambria" w:cs="Times New Roman"/>
          <w:lang w:bidi="te-IN"/>
        </w:rPr>
        <w:t xml:space="preserve"> for asynchronous communication between microservices handling scheduling, ticketing, and alerts.</w:t>
      </w:r>
    </w:p>
    <w:p w14:paraId="7EB1643D" w14:textId="37CC42BF" w:rsidR="0025086A" w:rsidRPr="0013255B" w:rsidRDefault="0025086A" w:rsidP="0025086A">
      <w:pPr>
        <w:pStyle w:val="ListParagraph"/>
        <w:numPr>
          <w:ilvl w:val="0"/>
          <w:numId w:val="3"/>
        </w:numPr>
        <w:jc w:val="both"/>
        <w:rPr>
          <w:rFonts w:ascii="Cambria" w:hAnsi="Cambria" w:cs="Times New Roman"/>
          <w:lang w:bidi="te-IN"/>
        </w:rPr>
      </w:pPr>
      <w:r w:rsidRPr="0013255B">
        <w:rPr>
          <w:rFonts w:ascii="Cambria" w:hAnsi="Cambria" w:cs="Times New Roman"/>
          <w:lang w:bidi="te-IN"/>
        </w:rPr>
        <w:t>Troubleshot and resolved issues across AWS, Azure, and hybrid cloud environments, ensuring minimal downtime for mission-critical transit applications.</w:t>
      </w:r>
    </w:p>
    <w:p w14:paraId="44CAB9DD" w14:textId="60FCEE93" w:rsidR="0025086A" w:rsidRPr="0013255B" w:rsidRDefault="0025086A" w:rsidP="0025086A">
      <w:pPr>
        <w:pStyle w:val="ListParagraph"/>
        <w:numPr>
          <w:ilvl w:val="0"/>
          <w:numId w:val="3"/>
        </w:numPr>
        <w:jc w:val="both"/>
        <w:rPr>
          <w:rFonts w:ascii="Cambria" w:hAnsi="Cambria" w:cs="Times New Roman"/>
          <w:lang w:bidi="te-IN"/>
        </w:rPr>
      </w:pPr>
      <w:r w:rsidRPr="0013255B">
        <w:rPr>
          <w:rFonts w:ascii="Cambria" w:hAnsi="Cambria" w:cs="Times New Roman"/>
          <w:lang w:bidi="te-IN"/>
        </w:rPr>
        <w:t xml:space="preserve">Analyzed and optimized SOA-based systems using </w:t>
      </w:r>
      <w:r w:rsidRPr="0013255B">
        <w:rPr>
          <w:rFonts w:ascii="Cambria" w:hAnsi="Cambria" w:cs="Times New Roman"/>
          <w:b/>
          <w:bCs/>
          <w:lang w:bidi="te-IN"/>
        </w:rPr>
        <w:t>SOAP/REST</w:t>
      </w:r>
      <w:r w:rsidRPr="0013255B">
        <w:rPr>
          <w:rFonts w:ascii="Cambria" w:hAnsi="Cambria" w:cs="Times New Roman"/>
          <w:lang w:bidi="te-IN"/>
        </w:rPr>
        <w:t xml:space="preserve"> services, </w:t>
      </w:r>
      <w:r w:rsidRPr="0013255B">
        <w:rPr>
          <w:rFonts w:ascii="Cambria" w:hAnsi="Cambria" w:cs="Times New Roman"/>
          <w:b/>
          <w:bCs/>
          <w:lang w:bidi="te-IN"/>
        </w:rPr>
        <w:t>Apache Ignite caching</w:t>
      </w:r>
      <w:r w:rsidRPr="0013255B">
        <w:rPr>
          <w:rFonts w:ascii="Cambria" w:hAnsi="Cambria" w:cs="Times New Roman"/>
          <w:lang w:bidi="te-IN"/>
        </w:rPr>
        <w:t xml:space="preserve">, and </w:t>
      </w:r>
      <w:r w:rsidRPr="0013255B">
        <w:rPr>
          <w:rFonts w:ascii="Cambria" w:hAnsi="Cambria" w:cs="Times New Roman"/>
          <w:b/>
          <w:bCs/>
          <w:lang w:bidi="te-IN"/>
        </w:rPr>
        <w:t>XML/JSON</w:t>
      </w:r>
      <w:r w:rsidRPr="0013255B">
        <w:rPr>
          <w:rFonts w:ascii="Cambria" w:hAnsi="Cambria" w:cs="Times New Roman"/>
          <w:lang w:bidi="te-IN"/>
        </w:rPr>
        <w:t xml:space="preserve"> payload handling to improve performance and scalability.</w:t>
      </w:r>
    </w:p>
    <w:p w14:paraId="027D347E" w14:textId="2B265142" w:rsidR="0025086A" w:rsidRPr="0013255B" w:rsidRDefault="0025086A" w:rsidP="0025086A">
      <w:pPr>
        <w:pStyle w:val="ListParagraph"/>
        <w:numPr>
          <w:ilvl w:val="0"/>
          <w:numId w:val="3"/>
        </w:numPr>
        <w:jc w:val="both"/>
        <w:rPr>
          <w:rFonts w:ascii="Cambria" w:hAnsi="Cambria" w:cs="Times New Roman"/>
          <w:lang w:bidi="te-IN"/>
        </w:rPr>
      </w:pPr>
      <w:r w:rsidRPr="0013255B">
        <w:rPr>
          <w:rFonts w:ascii="Cambria" w:hAnsi="Cambria" w:cs="Times New Roman"/>
          <w:lang w:bidi="te-IN"/>
        </w:rPr>
        <w:t xml:space="preserve">Implemented Microservices and SOA architectures using both </w:t>
      </w:r>
      <w:r w:rsidRPr="0013255B">
        <w:rPr>
          <w:rFonts w:ascii="Cambria" w:hAnsi="Cambria" w:cs="Times New Roman"/>
          <w:b/>
          <w:bCs/>
          <w:lang w:bidi="te-IN"/>
        </w:rPr>
        <w:t>SOAP</w:t>
      </w:r>
      <w:r w:rsidRPr="0013255B">
        <w:rPr>
          <w:rFonts w:ascii="Cambria" w:hAnsi="Cambria" w:cs="Times New Roman"/>
          <w:lang w:bidi="te-IN"/>
        </w:rPr>
        <w:t xml:space="preserve"> (</w:t>
      </w:r>
      <w:r w:rsidRPr="0013255B">
        <w:rPr>
          <w:rFonts w:ascii="Cambria" w:hAnsi="Cambria" w:cs="Times New Roman"/>
          <w:b/>
          <w:bCs/>
          <w:lang w:bidi="te-IN"/>
        </w:rPr>
        <w:t>WSDL/UDDI</w:t>
      </w:r>
      <w:r w:rsidRPr="0013255B">
        <w:rPr>
          <w:rFonts w:ascii="Cambria" w:hAnsi="Cambria" w:cs="Times New Roman"/>
          <w:lang w:bidi="te-IN"/>
        </w:rPr>
        <w:t xml:space="preserve">) and </w:t>
      </w:r>
      <w:r w:rsidRPr="0013255B">
        <w:rPr>
          <w:rFonts w:ascii="Cambria" w:hAnsi="Cambria" w:cs="Times New Roman"/>
          <w:b/>
          <w:bCs/>
          <w:lang w:bidi="te-IN"/>
        </w:rPr>
        <w:t>REST</w:t>
      </w:r>
      <w:r w:rsidRPr="0013255B">
        <w:rPr>
          <w:rFonts w:ascii="Cambria" w:hAnsi="Cambria" w:cs="Times New Roman"/>
          <w:lang w:bidi="te-IN"/>
        </w:rPr>
        <w:t xml:space="preserve"> approaches for integration with external transit partners and payment gateways.</w:t>
      </w:r>
    </w:p>
    <w:p w14:paraId="0E05E3FF" w14:textId="501A871E" w:rsidR="0025086A" w:rsidRPr="0013255B" w:rsidRDefault="0025086A" w:rsidP="001E6C4D">
      <w:pPr>
        <w:pStyle w:val="ListParagraph"/>
        <w:numPr>
          <w:ilvl w:val="0"/>
          <w:numId w:val="3"/>
        </w:numPr>
        <w:jc w:val="both"/>
        <w:rPr>
          <w:rFonts w:ascii="Cambria" w:hAnsi="Cambria" w:cs="Times New Roman"/>
          <w:lang w:bidi="te-IN"/>
        </w:rPr>
      </w:pPr>
      <w:r w:rsidRPr="0013255B">
        <w:rPr>
          <w:rFonts w:ascii="Cambria" w:hAnsi="Cambria" w:cs="Times New Roman"/>
          <w:lang w:bidi="te-IN"/>
        </w:rPr>
        <w:t xml:space="preserve">Developed backend services using </w:t>
      </w:r>
      <w:r w:rsidRPr="0013255B">
        <w:rPr>
          <w:rFonts w:ascii="Cambria" w:hAnsi="Cambria" w:cs="Times New Roman"/>
          <w:b/>
          <w:bCs/>
          <w:lang w:bidi="te-IN"/>
        </w:rPr>
        <w:t>Spring</w:t>
      </w:r>
      <w:r w:rsidRPr="0013255B">
        <w:rPr>
          <w:rFonts w:ascii="Cambria" w:hAnsi="Cambria" w:cs="Times New Roman"/>
          <w:lang w:bidi="te-IN"/>
        </w:rPr>
        <w:t xml:space="preserve"> Framework (</w:t>
      </w:r>
      <w:r w:rsidRPr="0013255B">
        <w:rPr>
          <w:rFonts w:ascii="Cambria" w:hAnsi="Cambria" w:cs="Times New Roman"/>
          <w:b/>
          <w:bCs/>
          <w:lang w:bidi="te-IN"/>
        </w:rPr>
        <w:t>Spring Boot 3.x, Spring MVC, Spring Batch, Spring Data JPA, Spring Security, Spring AOP</w:t>
      </w:r>
      <w:r w:rsidRPr="0013255B">
        <w:rPr>
          <w:rFonts w:ascii="Cambria" w:hAnsi="Cambria" w:cs="Times New Roman"/>
          <w:lang w:bidi="te-IN"/>
        </w:rPr>
        <w:t xml:space="preserve">) with </w:t>
      </w:r>
      <w:r w:rsidRPr="0013255B">
        <w:rPr>
          <w:rFonts w:ascii="Cambria" w:hAnsi="Cambria" w:cs="Times New Roman"/>
          <w:b/>
          <w:bCs/>
          <w:lang w:bidi="te-IN"/>
        </w:rPr>
        <w:t>Hibernate ORM</w:t>
      </w:r>
      <w:r w:rsidRPr="0013255B">
        <w:rPr>
          <w:rFonts w:ascii="Cambria" w:hAnsi="Cambria" w:cs="Times New Roman"/>
          <w:lang w:bidi="te-IN"/>
        </w:rPr>
        <w:t xml:space="preserve"> for scalable enterprise applications.</w:t>
      </w:r>
    </w:p>
    <w:p w14:paraId="76F94BDA" w14:textId="77777777" w:rsidR="0025086A" w:rsidRPr="0013255B" w:rsidRDefault="0025086A" w:rsidP="003C2727">
      <w:pPr>
        <w:pStyle w:val="ListParagraph"/>
        <w:numPr>
          <w:ilvl w:val="0"/>
          <w:numId w:val="3"/>
        </w:numPr>
        <w:jc w:val="both"/>
        <w:rPr>
          <w:rFonts w:ascii="Cambria" w:hAnsi="Cambria" w:cs="Times New Roman"/>
          <w:lang w:bidi="te-IN"/>
        </w:rPr>
      </w:pPr>
      <w:r w:rsidRPr="0013255B">
        <w:rPr>
          <w:rFonts w:ascii="Cambria" w:hAnsi="Cambria" w:cs="Times New Roman"/>
          <w:lang w:bidi="te-IN"/>
        </w:rPr>
        <w:t>Configured Spring MVC and IOC containers for dependency injection, transaction management, and database integration with MySQL and MongoDB.</w:t>
      </w:r>
    </w:p>
    <w:p w14:paraId="243D6435" w14:textId="7486EB2E" w:rsidR="0025086A" w:rsidRPr="0013255B" w:rsidRDefault="0025086A" w:rsidP="003C2727">
      <w:pPr>
        <w:pStyle w:val="ListParagraph"/>
        <w:numPr>
          <w:ilvl w:val="0"/>
          <w:numId w:val="3"/>
        </w:numPr>
        <w:jc w:val="both"/>
        <w:rPr>
          <w:rFonts w:ascii="Cambria" w:hAnsi="Cambria" w:cs="Times New Roman"/>
          <w:lang w:bidi="te-IN"/>
        </w:rPr>
      </w:pPr>
      <w:r w:rsidRPr="0013255B">
        <w:rPr>
          <w:rFonts w:ascii="Cambria" w:hAnsi="Cambria" w:cs="Times New Roman"/>
          <w:lang w:bidi="te-IN"/>
        </w:rPr>
        <w:t xml:space="preserve">Built RESTful APIs using </w:t>
      </w:r>
      <w:r w:rsidRPr="0013255B">
        <w:rPr>
          <w:rFonts w:ascii="Cambria" w:hAnsi="Cambria" w:cs="Times New Roman"/>
          <w:b/>
          <w:bCs/>
          <w:lang w:bidi="te-IN"/>
        </w:rPr>
        <w:t>Spring Boot, JAX-RS</w:t>
      </w:r>
      <w:r w:rsidRPr="0013255B">
        <w:rPr>
          <w:rFonts w:ascii="Cambria" w:hAnsi="Cambria" w:cs="Times New Roman"/>
          <w:lang w:bidi="te-IN"/>
        </w:rPr>
        <w:t xml:space="preserve"> (</w:t>
      </w:r>
      <w:r w:rsidRPr="0013255B">
        <w:rPr>
          <w:rFonts w:ascii="Cambria" w:hAnsi="Cambria" w:cs="Times New Roman"/>
          <w:b/>
          <w:bCs/>
          <w:lang w:bidi="te-IN"/>
        </w:rPr>
        <w:t>Jersey</w:t>
      </w:r>
      <w:r w:rsidRPr="0013255B">
        <w:rPr>
          <w:rFonts w:ascii="Cambria" w:hAnsi="Cambria" w:cs="Times New Roman"/>
          <w:lang w:bidi="te-IN"/>
        </w:rPr>
        <w:t xml:space="preserve">), and </w:t>
      </w:r>
      <w:r w:rsidRPr="0013255B">
        <w:rPr>
          <w:rFonts w:ascii="Cambria" w:hAnsi="Cambria" w:cs="Times New Roman"/>
          <w:b/>
          <w:bCs/>
          <w:lang w:bidi="te-IN"/>
        </w:rPr>
        <w:t>Jakarta EE</w:t>
      </w:r>
      <w:r w:rsidRPr="0013255B">
        <w:rPr>
          <w:rFonts w:ascii="Cambria" w:hAnsi="Cambria" w:cs="Times New Roman"/>
          <w:lang w:bidi="te-IN"/>
        </w:rPr>
        <w:t xml:space="preserve"> standards, supporting </w:t>
      </w:r>
      <w:r w:rsidRPr="0013255B">
        <w:rPr>
          <w:rFonts w:ascii="Cambria" w:hAnsi="Cambria" w:cs="Times New Roman"/>
          <w:b/>
          <w:bCs/>
          <w:lang w:bidi="te-IN"/>
        </w:rPr>
        <w:t>JSON/XML</w:t>
      </w:r>
      <w:r w:rsidRPr="0013255B">
        <w:rPr>
          <w:rFonts w:ascii="Cambria" w:hAnsi="Cambria" w:cs="Times New Roman"/>
          <w:lang w:bidi="te-IN"/>
        </w:rPr>
        <w:t xml:space="preserve"> data exchange for ticketing systems and fleet services.</w:t>
      </w:r>
    </w:p>
    <w:p w14:paraId="65ABC83B" w14:textId="2D6F59F5" w:rsidR="0025086A" w:rsidRPr="0013255B" w:rsidRDefault="0025086A" w:rsidP="0025086A">
      <w:pPr>
        <w:pStyle w:val="ListParagraph"/>
        <w:numPr>
          <w:ilvl w:val="0"/>
          <w:numId w:val="3"/>
        </w:numPr>
        <w:jc w:val="both"/>
        <w:rPr>
          <w:rFonts w:ascii="Cambria" w:hAnsi="Cambria" w:cs="Times New Roman"/>
          <w:lang w:bidi="te-IN"/>
        </w:rPr>
      </w:pPr>
      <w:r w:rsidRPr="0013255B">
        <w:rPr>
          <w:rFonts w:ascii="Cambria" w:hAnsi="Cambria" w:cs="Times New Roman"/>
          <w:lang w:bidi="te-IN"/>
        </w:rPr>
        <w:t xml:space="preserve">Secured APIs using </w:t>
      </w:r>
      <w:r w:rsidRPr="0013255B">
        <w:rPr>
          <w:rFonts w:ascii="Cambria" w:hAnsi="Cambria" w:cs="Times New Roman"/>
          <w:b/>
          <w:bCs/>
          <w:lang w:bidi="te-IN"/>
        </w:rPr>
        <w:t>Spring Security, OAuth 2.0, JWT</w:t>
      </w:r>
      <w:r w:rsidRPr="0013255B">
        <w:rPr>
          <w:rFonts w:ascii="Cambria" w:hAnsi="Cambria" w:cs="Times New Roman"/>
          <w:lang w:bidi="te-IN"/>
        </w:rPr>
        <w:t xml:space="preserve">, and </w:t>
      </w:r>
      <w:r w:rsidRPr="0013255B">
        <w:rPr>
          <w:rFonts w:ascii="Cambria" w:hAnsi="Cambria" w:cs="Times New Roman"/>
          <w:b/>
          <w:bCs/>
          <w:lang w:bidi="te-IN"/>
        </w:rPr>
        <w:t>AWS/Azure IAM</w:t>
      </w:r>
      <w:r w:rsidRPr="0013255B">
        <w:rPr>
          <w:rFonts w:ascii="Cambria" w:hAnsi="Cambria" w:cs="Times New Roman"/>
          <w:lang w:bidi="te-IN"/>
        </w:rPr>
        <w:t>, ensuring secure access for passenger and operator applications.</w:t>
      </w:r>
    </w:p>
    <w:p w14:paraId="0DC00AD0" w14:textId="0FE630CE" w:rsidR="0025086A" w:rsidRPr="0013255B" w:rsidRDefault="0025086A" w:rsidP="0025086A">
      <w:pPr>
        <w:pStyle w:val="ListParagraph"/>
        <w:numPr>
          <w:ilvl w:val="0"/>
          <w:numId w:val="3"/>
        </w:numPr>
        <w:jc w:val="both"/>
        <w:rPr>
          <w:rFonts w:ascii="Cambria" w:hAnsi="Cambria" w:cs="Times New Roman"/>
          <w:lang w:bidi="te-IN"/>
        </w:rPr>
      </w:pPr>
      <w:r w:rsidRPr="0013255B">
        <w:rPr>
          <w:rFonts w:ascii="Cambria" w:hAnsi="Cambria" w:cs="Times New Roman"/>
          <w:lang w:bidi="te-IN"/>
        </w:rPr>
        <w:t xml:space="preserve">Designed HATEOAS-based REST APIs and developed API proxies using </w:t>
      </w:r>
      <w:r w:rsidRPr="0013255B">
        <w:rPr>
          <w:rFonts w:ascii="Cambria" w:hAnsi="Cambria" w:cs="Times New Roman"/>
          <w:b/>
          <w:bCs/>
          <w:lang w:bidi="te-IN"/>
        </w:rPr>
        <w:t>Apigee Edge/X</w:t>
      </w:r>
      <w:r w:rsidRPr="0013255B">
        <w:rPr>
          <w:rFonts w:ascii="Cambria" w:hAnsi="Cambria" w:cs="Times New Roman"/>
          <w:lang w:bidi="te-IN"/>
        </w:rPr>
        <w:t xml:space="preserve"> (modernized) for external integrations such as mobile ticketing and notification services.</w:t>
      </w:r>
    </w:p>
    <w:p w14:paraId="088F73CC" w14:textId="1912EA86" w:rsidR="0025086A" w:rsidRPr="0013255B" w:rsidRDefault="0025086A" w:rsidP="0025086A">
      <w:pPr>
        <w:pStyle w:val="ListParagraph"/>
        <w:numPr>
          <w:ilvl w:val="0"/>
          <w:numId w:val="3"/>
        </w:numPr>
        <w:jc w:val="both"/>
        <w:rPr>
          <w:rFonts w:ascii="Cambria" w:hAnsi="Cambria" w:cs="Times New Roman"/>
          <w:lang w:bidi="te-IN"/>
        </w:rPr>
      </w:pPr>
      <w:r w:rsidRPr="0013255B">
        <w:rPr>
          <w:rFonts w:ascii="Cambria" w:hAnsi="Cambria" w:cs="Times New Roman"/>
          <w:lang w:bidi="te-IN"/>
        </w:rPr>
        <w:t>Developed web service clients (REST/SOAP) to validate customer travel history, fare rules, and payment processing systems, integrating with backend databases.</w:t>
      </w:r>
    </w:p>
    <w:p w14:paraId="5370CA5D" w14:textId="501CD793" w:rsidR="0025086A" w:rsidRPr="0013255B" w:rsidRDefault="0025086A" w:rsidP="0025086A">
      <w:pPr>
        <w:pStyle w:val="ListParagraph"/>
        <w:numPr>
          <w:ilvl w:val="0"/>
          <w:numId w:val="3"/>
        </w:numPr>
        <w:jc w:val="both"/>
        <w:rPr>
          <w:rFonts w:ascii="Cambria" w:hAnsi="Cambria" w:cs="Times New Roman"/>
          <w:lang w:bidi="te-IN"/>
        </w:rPr>
      </w:pPr>
      <w:r w:rsidRPr="0013255B">
        <w:rPr>
          <w:rFonts w:ascii="Cambria" w:hAnsi="Cambria" w:cs="Times New Roman"/>
          <w:lang w:bidi="te-IN"/>
        </w:rPr>
        <w:t xml:space="preserve">Implemented DAO layers using </w:t>
      </w:r>
      <w:r w:rsidRPr="0013255B">
        <w:rPr>
          <w:rFonts w:ascii="Cambria" w:hAnsi="Cambria" w:cs="Times New Roman"/>
          <w:b/>
          <w:bCs/>
          <w:lang w:bidi="te-IN"/>
        </w:rPr>
        <w:t>Hibernate ORM</w:t>
      </w:r>
      <w:r w:rsidRPr="0013255B">
        <w:rPr>
          <w:rFonts w:ascii="Cambria" w:hAnsi="Cambria" w:cs="Times New Roman"/>
          <w:lang w:bidi="te-IN"/>
        </w:rPr>
        <w:t xml:space="preserve"> to interact with relational and NoSQL databases, ensuring efficient query performance and transactional integrity.</w:t>
      </w:r>
    </w:p>
    <w:p w14:paraId="6B556E15" w14:textId="040C45ED" w:rsidR="0025086A" w:rsidRPr="0013255B" w:rsidRDefault="0025086A" w:rsidP="0025086A">
      <w:pPr>
        <w:pStyle w:val="ListParagraph"/>
        <w:numPr>
          <w:ilvl w:val="0"/>
          <w:numId w:val="3"/>
        </w:numPr>
        <w:jc w:val="both"/>
        <w:rPr>
          <w:rFonts w:ascii="Cambria" w:hAnsi="Cambria" w:cs="Times New Roman"/>
          <w:lang w:bidi="te-IN"/>
        </w:rPr>
      </w:pPr>
      <w:r w:rsidRPr="0013255B">
        <w:rPr>
          <w:rFonts w:ascii="Cambria" w:hAnsi="Cambria" w:cs="Times New Roman"/>
          <w:lang w:bidi="te-IN"/>
        </w:rPr>
        <w:t xml:space="preserve">Optimized full-text search and analytics using </w:t>
      </w:r>
      <w:r w:rsidRPr="0013255B">
        <w:rPr>
          <w:rFonts w:ascii="Cambria" w:hAnsi="Cambria" w:cs="Times New Roman"/>
          <w:b/>
          <w:bCs/>
          <w:lang w:bidi="te-IN"/>
        </w:rPr>
        <w:t>MongoDB</w:t>
      </w:r>
      <w:r w:rsidRPr="0013255B">
        <w:rPr>
          <w:rFonts w:ascii="Cambria" w:hAnsi="Cambria" w:cs="Times New Roman"/>
          <w:lang w:bidi="te-IN"/>
        </w:rPr>
        <w:t xml:space="preserve"> and </w:t>
      </w:r>
      <w:r w:rsidRPr="0013255B">
        <w:rPr>
          <w:rFonts w:ascii="Cambria" w:hAnsi="Cambria" w:cs="Times New Roman"/>
          <w:b/>
          <w:bCs/>
          <w:lang w:bidi="te-IN"/>
        </w:rPr>
        <w:t>Cassandra</w:t>
      </w:r>
      <w:r w:rsidRPr="0013255B">
        <w:rPr>
          <w:rFonts w:ascii="Cambria" w:hAnsi="Cambria" w:cs="Times New Roman"/>
          <w:lang w:bidi="te-IN"/>
        </w:rPr>
        <w:t xml:space="preserve"> for real-time passenger insights and reporting dashboards.</w:t>
      </w:r>
    </w:p>
    <w:p w14:paraId="3F924EF9" w14:textId="3B691B5E" w:rsidR="0025086A" w:rsidRPr="0013255B" w:rsidRDefault="0025086A" w:rsidP="0025086A">
      <w:pPr>
        <w:pStyle w:val="ListParagraph"/>
        <w:numPr>
          <w:ilvl w:val="0"/>
          <w:numId w:val="3"/>
        </w:numPr>
        <w:jc w:val="both"/>
        <w:rPr>
          <w:rFonts w:ascii="Cambria" w:hAnsi="Cambria" w:cs="Times New Roman"/>
          <w:lang w:bidi="te-IN"/>
        </w:rPr>
      </w:pPr>
      <w:r w:rsidRPr="0013255B">
        <w:rPr>
          <w:rFonts w:ascii="Cambria" w:hAnsi="Cambria" w:cs="Times New Roman"/>
          <w:lang w:bidi="te-IN"/>
        </w:rPr>
        <w:t xml:space="preserve">Containerized microservices using </w:t>
      </w:r>
      <w:r w:rsidRPr="0013255B">
        <w:rPr>
          <w:rFonts w:ascii="Cambria" w:hAnsi="Cambria" w:cs="Times New Roman"/>
          <w:b/>
          <w:bCs/>
          <w:lang w:bidi="te-IN"/>
        </w:rPr>
        <w:t>Docker</w:t>
      </w:r>
      <w:r w:rsidRPr="0013255B">
        <w:rPr>
          <w:rFonts w:ascii="Cambria" w:hAnsi="Cambria" w:cs="Times New Roman"/>
          <w:lang w:bidi="te-IN"/>
        </w:rPr>
        <w:t xml:space="preserve"> and deployed via </w:t>
      </w:r>
      <w:r w:rsidRPr="0013255B">
        <w:rPr>
          <w:rFonts w:ascii="Cambria" w:hAnsi="Cambria" w:cs="Times New Roman"/>
          <w:b/>
          <w:bCs/>
          <w:lang w:bidi="te-IN"/>
        </w:rPr>
        <w:t>AWS ECS/</w:t>
      </w:r>
      <w:proofErr w:type="spellStart"/>
      <w:r w:rsidRPr="0013255B">
        <w:rPr>
          <w:rFonts w:ascii="Cambria" w:hAnsi="Cambria" w:cs="Times New Roman"/>
          <w:b/>
          <w:bCs/>
          <w:lang w:bidi="te-IN"/>
        </w:rPr>
        <w:t>Fargate</w:t>
      </w:r>
      <w:proofErr w:type="spellEnd"/>
      <w:r w:rsidRPr="0013255B">
        <w:rPr>
          <w:rFonts w:ascii="Cambria" w:hAnsi="Cambria" w:cs="Times New Roman"/>
          <w:lang w:bidi="te-IN"/>
        </w:rPr>
        <w:t xml:space="preserve"> and </w:t>
      </w:r>
      <w:r w:rsidRPr="0013255B">
        <w:rPr>
          <w:rFonts w:ascii="Cambria" w:hAnsi="Cambria" w:cs="Times New Roman"/>
          <w:b/>
          <w:bCs/>
          <w:lang w:bidi="te-IN"/>
        </w:rPr>
        <w:t>Kubernetes</w:t>
      </w:r>
      <w:r w:rsidRPr="0013255B">
        <w:rPr>
          <w:rFonts w:ascii="Cambria" w:hAnsi="Cambria" w:cs="Times New Roman"/>
          <w:lang w:bidi="te-IN"/>
        </w:rPr>
        <w:t xml:space="preserve"> (where applicable) to ensure scalability and isolation.</w:t>
      </w:r>
    </w:p>
    <w:p w14:paraId="0B53B432" w14:textId="67F3AA66" w:rsidR="0025086A" w:rsidRPr="0013255B" w:rsidRDefault="0025086A" w:rsidP="0025086A">
      <w:pPr>
        <w:pStyle w:val="ListParagraph"/>
        <w:numPr>
          <w:ilvl w:val="0"/>
          <w:numId w:val="3"/>
        </w:numPr>
        <w:jc w:val="both"/>
        <w:rPr>
          <w:rFonts w:ascii="Cambria" w:hAnsi="Cambria" w:cs="Times New Roman"/>
          <w:lang w:bidi="te-IN"/>
        </w:rPr>
      </w:pPr>
      <w:r w:rsidRPr="0013255B">
        <w:rPr>
          <w:rFonts w:ascii="Cambria" w:hAnsi="Cambria" w:cs="Times New Roman"/>
          <w:lang w:bidi="te-IN"/>
        </w:rPr>
        <w:t>Implemented multithreading and concurrency controls to manage high-volume transactions such as ticket bookings and real-time updates.</w:t>
      </w:r>
    </w:p>
    <w:p w14:paraId="33604CF5" w14:textId="7FC3CEAE" w:rsidR="00E05905" w:rsidRPr="0013255B" w:rsidRDefault="00E05905" w:rsidP="00C76327">
      <w:pPr>
        <w:pStyle w:val="ListParagraph"/>
        <w:numPr>
          <w:ilvl w:val="0"/>
          <w:numId w:val="3"/>
        </w:numPr>
        <w:jc w:val="both"/>
        <w:rPr>
          <w:rFonts w:ascii="Cambria" w:hAnsi="Cambria" w:cs="Times New Roman"/>
          <w:lang w:bidi="te-IN"/>
        </w:rPr>
      </w:pPr>
      <w:r w:rsidRPr="0013255B">
        <w:rPr>
          <w:rFonts w:ascii="Cambria" w:hAnsi="Cambria" w:cs="Times New Roman"/>
          <w:lang w:bidi="te-IN"/>
        </w:rPr>
        <w:t xml:space="preserve">Integrated Generative AI capabilities using </w:t>
      </w:r>
      <w:r w:rsidRPr="0013255B">
        <w:rPr>
          <w:rFonts w:ascii="Cambria" w:hAnsi="Cambria" w:cs="Times New Roman"/>
          <w:b/>
          <w:bCs/>
          <w:lang w:bidi="te-IN"/>
        </w:rPr>
        <w:t>OpenAI GPT APIs</w:t>
      </w:r>
      <w:r w:rsidRPr="0013255B">
        <w:rPr>
          <w:rFonts w:ascii="Cambria" w:hAnsi="Cambria" w:cs="Times New Roman"/>
          <w:lang w:bidi="te-IN"/>
        </w:rPr>
        <w:t xml:space="preserve"> and </w:t>
      </w:r>
      <w:r w:rsidRPr="0013255B">
        <w:rPr>
          <w:rFonts w:ascii="Cambria" w:hAnsi="Cambria" w:cs="Times New Roman"/>
          <w:b/>
          <w:bCs/>
          <w:lang w:bidi="te-IN"/>
        </w:rPr>
        <w:t>Azure OpenAI</w:t>
      </w:r>
      <w:r w:rsidRPr="0013255B">
        <w:rPr>
          <w:rFonts w:ascii="Cambria" w:hAnsi="Cambria" w:cs="Times New Roman"/>
          <w:lang w:bidi="te-IN"/>
        </w:rPr>
        <w:t xml:space="preserve"> Service to build intelligent chatbot features for passenger query handling, improving response time and user experience.</w:t>
      </w:r>
    </w:p>
    <w:p w14:paraId="7A34ECEA" w14:textId="0B8A95E1" w:rsidR="00E05905" w:rsidRPr="0013255B" w:rsidRDefault="00E05905" w:rsidP="009F4629">
      <w:pPr>
        <w:pStyle w:val="ListParagraph"/>
        <w:numPr>
          <w:ilvl w:val="0"/>
          <w:numId w:val="3"/>
        </w:numPr>
        <w:jc w:val="both"/>
        <w:rPr>
          <w:rFonts w:ascii="Cambria" w:hAnsi="Cambria" w:cs="Times New Roman"/>
          <w:lang w:bidi="te-IN"/>
        </w:rPr>
      </w:pPr>
      <w:r w:rsidRPr="0013255B">
        <w:rPr>
          <w:rFonts w:ascii="Cambria" w:hAnsi="Cambria" w:cs="Times New Roman"/>
          <w:lang w:bidi="te-IN"/>
        </w:rPr>
        <w:t>Designed backend services to integrate LLM-based APIs (</w:t>
      </w:r>
      <w:r w:rsidRPr="0013255B">
        <w:rPr>
          <w:rFonts w:ascii="Cambria" w:hAnsi="Cambria" w:cs="Times New Roman"/>
          <w:b/>
          <w:bCs/>
          <w:lang w:bidi="te-IN"/>
        </w:rPr>
        <w:t>OpenAI, Azure OpenAI</w:t>
      </w:r>
      <w:r w:rsidRPr="0013255B">
        <w:rPr>
          <w:rFonts w:ascii="Cambria" w:hAnsi="Cambria" w:cs="Times New Roman"/>
          <w:lang w:bidi="te-IN"/>
        </w:rPr>
        <w:t>) with Spring Boot microservices for dynamic response generation and conversational workflows.</w:t>
      </w:r>
    </w:p>
    <w:p w14:paraId="35BDFAAE" w14:textId="70F65058" w:rsidR="00E05905" w:rsidRPr="0013255B" w:rsidRDefault="00E05905" w:rsidP="00E05905">
      <w:pPr>
        <w:pStyle w:val="ListParagraph"/>
        <w:numPr>
          <w:ilvl w:val="0"/>
          <w:numId w:val="3"/>
        </w:numPr>
        <w:jc w:val="both"/>
        <w:rPr>
          <w:rFonts w:ascii="Cambria" w:hAnsi="Cambria" w:cs="Times New Roman"/>
          <w:lang w:bidi="te-IN"/>
        </w:rPr>
      </w:pPr>
      <w:r w:rsidRPr="0013255B">
        <w:rPr>
          <w:rFonts w:ascii="Cambria" w:hAnsi="Cambria" w:cs="Times New Roman"/>
          <w:lang w:bidi="te-IN"/>
        </w:rPr>
        <w:lastRenderedPageBreak/>
        <w:t xml:space="preserve">Implemented real-time data processing pipelines using </w:t>
      </w:r>
      <w:r w:rsidRPr="0013255B">
        <w:rPr>
          <w:rFonts w:ascii="Cambria" w:hAnsi="Cambria" w:cs="Times New Roman"/>
          <w:b/>
          <w:bCs/>
          <w:lang w:bidi="te-IN"/>
        </w:rPr>
        <w:t>Apache Kafka</w:t>
      </w:r>
      <w:r w:rsidRPr="0013255B">
        <w:rPr>
          <w:rFonts w:ascii="Cambria" w:hAnsi="Cambria" w:cs="Times New Roman"/>
          <w:lang w:bidi="te-IN"/>
        </w:rPr>
        <w:t xml:space="preserve"> and </w:t>
      </w:r>
      <w:r w:rsidRPr="0013255B">
        <w:rPr>
          <w:rFonts w:ascii="Cambria" w:hAnsi="Cambria" w:cs="Times New Roman"/>
          <w:b/>
          <w:bCs/>
          <w:lang w:bidi="te-IN"/>
        </w:rPr>
        <w:t>AWS Lambda</w:t>
      </w:r>
      <w:r w:rsidRPr="0013255B">
        <w:rPr>
          <w:rFonts w:ascii="Cambria" w:hAnsi="Cambria" w:cs="Times New Roman"/>
          <w:lang w:bidi="te-IN"/>
        </w:rPr>
        <w:t>, enabling predictive delay analysis based on vehicle telemetry data.</w:t>
      </w:r>
    </w:p>
    <w:p w14:paraId="5446A6B3" w14:textId="0D29835E" w:rsidR="00E05905" w:rsidRPr="0013255B" w:rsidRDefault="00E05905" w:rsidP="00E05905">
      <w:pPr>
        <w:pStyle w:val="ListParagraph"/>
        <w:numPr>
          <w:ilvl w:val="0"/>
          <w:numId w:val="3"/>
        </w:numPr>
        <w:jc w:val="both"/>
        <w:rPr>
          <w:rFonts w:ascii="Cambria" w:hAnsi="Cambria" w:cs="Times New Roman"/>
          <w:lang w:bidi="te-IN"/>
        </w:rPr>
      </w:pPr>
      <w:r w:rsidRPr="0013255B">
        <w:rPr>
          <w:rFonts w:ascii="Cambria" w:hAnsi="Cambria" w:cs="Times New Roman"/>
          <w:lang w:bidi="te-IN"/>
        </w:rPr>
        <w:t xml:space="preserve">Built data-driven recommendation features using </w:t>
      </w:r>
      <w:r w:rsidRPr="0013255B">
        <w:rPr>
          <w:rFonts w:ascii="Cambria" w:hAnsi="Cambria" w:cs="Times New Roman"/>
          <w:b/>
          <w:bCs/>
          <w:lang w:bidi="te-IN"/>
        </w:rPr>
        <w:t>MongoDB</w:t>
      </w:r>
      <w:r w:rsidRPr="0013255B">
        <w:rPr>
          <w:rFonts w:ascii="Cambria" w:hAnsi="Cambria" w:cs="Times New Roman"/>
          <w:lang w:bidi="te-IN"/>
        </w:rPr>
        <w:t xml:space="preserve"> aggregation framework and </w:t>
      </w:r>
      <w:r w:rsidRPr="0013255B">
        <w:rPr>
          <w:rFonts w:ascii="Cambria" w:hAnsi="Cambria" w:cs="Times New Roman"/>
          <w:b/>
          <w:bCs/>
          <w:lang w:bidi="te-IN"/>
        </w:rPr>
        <w:t>Apache Kafka</w:t>
      </w:r>
      <w:r w:rsidRPr="0013255B">
        <w:rPr>
          <w:rFonts w:ascii="Cambria" w:hAnsi="Cambria" w:cs="Times New Roman"/>
          <w:lang w:bidi="te-IN"/>
        </w:rPr>
        <w:t xml:space="preserve"> streams to suggest optimal routes and schedules.</w:t>
      </w:r>
    </w:p>
    <w:p w14:paraId="08BBB89E" w14:textId="27CDB73C" w:rsidR="00E05905" w:rsidRPr="0013255B" w:rsidRDefault="00E05905" w:rsidP="00E05905">
      <w:pPr>
        <w:pStyle w:val="ListParagraph"/>
        <w:numPr>
          <w:ilvl w:val="0"/>
          <w:numId w:val="3"/>
        </w:numPr>
        <w:jc w:val="both"/>
        <w:rPr>
          <w:rFonts w:ascii="Cambria" w:hAnsi="Cambria" w:cs="Times New Roman"/>
          <w:lang w:bidi="te-IN"/>
        </w:rPr>
      </w:pPr>
      <w:r w:rsidRPr="0013255B">
        <w:rPr>
          <w:rFonts w:ascii="Cambria" w:hAnsi="Cambria" w:cs="Times New Roman"/>
          <w:lang w:bidi="te-IN"/>
        </w:rPr>
        <w:t>Developed AI-ready microservices integrating Python (</w:t>
      </w:r>
      <w:r w:rsidRPr="0013255B">
        <w:rPr>
          <w:rFonts w:ascii="Cambria" w:hAnsi="Cambria" w:cs="Times New Roman"/>
          <w:b/>
          <w:bCs/>
          <w:lang w:bidi="te-IN"/>
        </w:rPr>
        <w:t>Flask/</w:t>
      </w:r>
      <w:proofErr w:type="spellStart"/>
      <w:r w:rsidRPr="0013255B">
        <w:rPr>
          <w:rFonts w:ascii="Cambria" w:hAnsi="Cambria" w:cs="Times New Roman"/>
          <w:b/>
          <w:bCs/>
          <w:lang w:bidi="te-IN"/>
        </w:rPr>
        <w:t>FastAPI</w:t>
      </w:r>
      <w:proofErr w:type="spellEnd"/>
      <w:r w:rsidRPr="0013255B">
        <w:rPr>
          <w:rFonts w:ascii="Cambria" w:hAnsi="Cambria" w:cs="Times New Roman"/>
          <w:lang w:bidi="te-IN"/>
        </w:rPr>
        <w:t>) services for future predictive analytics and model serving.</w:t>
      </w:r>
    </w:p>
    <w:p w14:paraId="458F2B66" w14:textId="6D28B292" w:rsidR="00E05905" w:rsidRPr="0013255B" w:rsidRDefault="00E05905" w:rsidP="00E05905">
      <w:pPr>
        <w:pStyle w:val="ListParagraph"/>
        <w:numPr>
          <w:ilvl w:val="0"/>
          <w:numId w:val="3"/>
        </w:numPr>
        <w:jc w:val="both"/>
        <w:rPr>
          <w:rFonts w:ascii="Cambria" w:hAnsi="Cambria" w:cs="Times New Roman"/>
          <w:lang w:bidi="te-IN"/>
        </w:rPr>
      </w:pPr>
      <w:r w:rsidRPr="0013255B">
        <w:rPr>
          <w:rFonts w:ascii="Cambria" w:hAnsi="Cambria" w:cs="Times New Roman"/>
          <w:lang w:bidi="te-IN"/>
        </w:rPr>
        <w:t>Leveraged AWS AI/ML services such as Amazon SageMaker (model hosting exposure) and AWS Bedrock (LLM integration awareness) for extending intelligent system capabilities.</w:t>
      </w:r>
    </w:p>
    <w:p w14:paraId="6B6F1C7E" w14:textId="6B208B8A" w:rsidR="0025086A" w:rsidRPr="0013255B" w:rsidRDefault="0025086A" w:rsidP="00AB5E71">
      <w:pPr>
        <w:pStyle w:val="ListParagraph"/>
        <w:numPr>
          <w:ilvl w:val="0"/>
          <w:numId w:val="3"/>
        </w:numPr>
        <w:jc w:val="both"/>
        <w:rPr>
          <w:rFonts w:ascii="Cambria" w:hAnsi="Cambria" w:cs="Times New Roman"/>
          <w:lang w:bidi="te-IN"/>
        </w:rPr>
      </w:pPr>
      <w:r w:rsidRPr="0013255B">
        <w:rPr>
          <w:rFonts w:ascii="Cambria" w:hAnsi="Cambria" w:cs="Times New Roman"/>
          <w:lang w:bidi="te-IN"/>
        </w:rPr>
        <w:t xml:space="preserve">Designed robust messaging architectures using </w:t>
      </w:r>
      <w:r w:rsidRPr="0013255B">
        <w:rPr>
          <w:rFonts w:ascii="Cambria" w:hAnsi="Cambria" w:cs="Times New Roman"/>
          <w:b/>
          <w:bCs/>
          <w:lang w:bidi="te-IN"/>
        </w:rPr>
        <w:t>Kafka, RabbitMQ</w:t>
      </w:r>
      <w:r w:rsidRPr="0013255B">
        <w:rPr>
          <w:rFonts w:ascii="Cambria" w:hAnsi="Cambria" w:cs="Times New Roman"/>
          <w:lang w:bidi="te-IN"/>
        </w:rPr>
        <w:t xml:space="preserve">, and </w:t>
      </w:r>
      <w:r w:rsidRPr="0013255B">
        <w:rPr>
          <w:rFonts w:ascii="Cambria" w:hAnsi="Cambria" w:cs="Times New Roman"/>
          <w:b/>
          <w:bCs/>
          <w:lang w:bidi="te-IN"/>
        </w:rPr>
        <w:t>IBM MQ</w:t>
      </w:r>
      <w:r w:rsidRPr="0013255B">
        <w:rPr>
          <w:rFonts w:ascii="Cambria" w:hAnsi="Cambria" w:cs="Times New Roman"/>
          <w:lang w:bidi="te-IN"/>
        </w:rPr>
        <w:t xml:space="preserve"> to support event-driven workflows across distributed systems.</w:t>
      </w:r>
    </w:p>
    <w:p w14:paraId="74026500" w14:textId="7C60A99A" w:rsidR="0025086A" w:rsidRPr="0013255B" w:rsidRDefault="0025086A" w:rsidP="00AB5E71">
      <w:pPr>
        <w:pStyle w:val="ListParagraph"/>
        <w:numPr>
          <w:ilvl w:val="0"/>
          <w:numId w:val="3"/>
        </w:numPr>
        <w:jc w:val="both"/>
        <w:rPr>
          <w:rFonts w:ascii="Cambria" w:hAnsi="Cambria" w:cs="Times New Roman"/>
          <w:lang w:bidi="te-IN"/>
        </w:rPr>
      </w:pPr>
      <w:r w:rsidRPr="0013255B">
        <w:rPr>
          <w:rFonts w:ascii="Cambria" w:hAnsi="Cambria" w:cs="Times New Roman"/>
          <w:lang w:bidi="te-IN"/>
        </w:rPr>
        <w:t xml:space="preserve">Managed build and dependency processes using </w:t>
      </w:r>
      <w:r w:rsidRPr="0013255B">
        <w:rPr>
          <w:rFonts w:ascii="Cambria" w:hAnsi="Cambria" w:cs="Times New Roman"/>
          <w:b/>
          <w:bCs/>
          <w:lang w:bidi="te-IN"/>
        </w:rPr>
        <w:t>Maven</w:t>
      </w:r>
      <w:r w:rsidRPr="0013255B">
        <w:rPr>
          <w:rFonts w:ascii="Cambria" w:hAnsi="Cambria" w:cs="Times New Roman"/>
          <w:lang w:bidi="te-IN"/>
        </w:rPr>
        <w:t xml:space="preserve"> (primary) and </w:t>
      </w:r>
      <w:r w:rsidRPr="0013255B">
        <w:rPr>
          <w:rFonts w:ascii="Cambria" w:hAnsi="Cambria" w:cs="Times New Roman"/>
          <w:b/>
          <w:bCs/>
          <w:lang w:bidi="te-IN"/>
        </w:rPr>
        <w:t>Gradle</w:t>
      </w:r>
      <w:r w:rsidRPr="0013255B">
        <w:rPr>
          <w:rFonts w:ascii="Cambria" w:hAnsi="Cambria" w:cs="Times New Roman"/>
          <w:lang w:bidi="te-IN"/>
        </w:rPr>
        <w:t xml:space="preserve"> (where applicable), replacing legacy Ant usage in most pipelines.</w:t>
      </w:r>
    </w:p>
    <w:p w14:paraId="0FF863D2" w14:textId="1D24DA29" w:rsidR="0025086A" w:rsidRPr="0013255B" w:rsidRDefault="0025086A" w:rsidP="00AB5E71">
      <w:pPr>
        <w:pStyle w:val="ListParagraph"/>
        <w:numPr>
          <w:ilvl w:val="0"/>
          <w:numId w:val="3"/>
        </w:numPr>
        <w:jc w:val="both"/>
        <w:rPr>
          <w:rFonts w:ascii="Cambria" w:hAnsi="Cambria" w:cs="Times New Roman"/>
          <w:lang w:bidi="te-IN"/>
        </w:rPr>
      </w:pPr>
      <w:r w:rsidRPr="0013255B">
        <w:rPr>
          <w:rFonts w:ascii="Cambria" w:hAnsi="Cambria" w:cs="Times New Roman"/>
          <w:lang w:bidi="te-IN"/>
        </w:rPr>
        <w:t xml:space="preserve">Developed unit and integration tests using </w:t>
      </w:r>
      <w:r w:rsidRPr="0013255B">
        <w:rPr>
          <w:rFonts w:ascii="Cambria" w:hAnsi="Cambria" w:cs="Times New Roman"/>
          <w:b/>
          <w:bCs/>
          <w:lang w:bidi="te-IN"/>
        </w:rPr>
        <w:t>JUnit 5, Mockito</w:t>
      </w:r>
      <w:r w:rsidRPr="0013255B">
        <w:rPr>
          <w:rFonts w:ascii="Cambria" w:hAnsi="Cambria" w:cs="Times New Roman"/>
          <w:lang w:bidi="te-IN"/>
        </w:rPr>
        <w:t xml:space="preserve">, and modern testing frameworks, and validated APIs using </w:t>
      </w:r>
      <w:r w:rsidRPr="0013255B">
        <w:rPr>
          <w:rFonts w:ascii="Cambria" w:hAnsi="Cambria" w:cs="Times New Roman"/>
          <w:b/>
          <w:bCs/>
          <w:lang w:bidi="te-IN"/>
        </w:rPr>
        <w:t>Postman</w:t>
      </w:r>
      <w:r w:rsidRPr="0013255B">
        <w:rPr>
          <w:rFonts w:ascii="Cambria" w:hAnsi="Cambria" w:cs="Times New Roman"/>
          <w:lang w:bidi="te-IN"/>
        </w:rPr>
        <w:t xml:space="preserve"> and </w:t>
      </w:r>
      <w:proofErr w:type="spellStart"/>
      <w:r w:rsidRPr="0013255B">
        <w:rPr>
          <w:rFonts w:ascii="Cambria" w:hAnsi="Cambria" w:cs="Times New Roman"/>
          <w:b/>
          <w:bCs/>
          <w:lang w:bidi="te-IN"/>
        </w:rPr>
        <w:t>cURL</w:t>
      </w:r>
      <w:proofErr w:type="spellEnd"/>
      <w:r w:rsidRPr="0013255B">
        <w:rPr>
          <w:rFonts w:ascii="Cambria" w:hAnsi="Cambria" w:cs="Times New Roman"/>
          <w:lang w:bidi="te-IN"/>
        </w:rPr>
        <w:t>.</w:t>
      </w:r>
    </w:p>
    <w:p w14:paraId="4F86B874" w14:textId="7774D8FB" w:rsidR="0025086A" w:rsidRPr="0013255B" w:rsidRDefault="0025086A" w:rsidP="00AB5E71">
      <w:pPr>
        <w:pStyle w:val="ListParagraph"/>
        <w:numPr>
          <w:ilvl w:val="0"/>
          <w:numId w:val="3"/>
        </w:numPr>
        <w:jc w:val="both"/>
        <w:rPr>
          <w:rFonts w:ascii="Cambria" w:hAnsi="Cambria" w:cs="Times New Roman"/>
          <w:lang w:bidi="te-IN"/>
        </w:rPr>
      </w:pPr>
      <w:r w:rsidRPr="0013255B">
        <w:rPr>
          <w:rFonts w:ascii="Cambria" w:hAnsi="Cambria" w:cs="Times New Roman"/>
          <w:lang w:bidi="te-IN"/>
        </w:rPr>
        <w:t xml:space="preserve">Implemented CI/CD pipelines using </w:t>
      </w:r>
      <w:r w:rsidRPr="0013255B">
        <w:rPr>
          <w:rFonts w:ascii="Cambria" w:hAnsi="Cambria" w:cs="Times New Roman"/>
          <w:b/>
          <w:bCs/>
          <w:lang w:bidi="te-IN"/>
        </w:rPr>
        <w:t>Jenkins, GitHub Actions</w:t>
      </w:r>
      <w:r w:rsidRPr="0013255B">
        <w:rPr>
          <w:rFonts w:ascii="Cambria" w:hAnsi="Cambria" w:cs="Times New Roman"/>
          <w:lang w:bidi="te-IN"/>
        </w:rPr>
        <w:t xml:space="preserve">, and </w:t>
      </w:r>
      <w:r w:rsidRPr="0013255B">
        <w:rPr>
          <w:rFonts w:ascii="Cambria" w:hAnsi="Cambria" w:cs="Times New Roman"/>
          <w:b/>
          <w:bCs/>
          <w:lang w:bidi="te-IN"/>
        </w:rPr>
        <w:t>Bitbucket</w:t>
      </w:r>
      <w:r w:rsidRPr="0013255B">
        <w:rPr>
          <w:rFonts w:ascii="Cambria" w:hAnsi="Cambria" w:cs="Times New Roman"/>
          <w:lang w:bidi="te-IN"/>
        </w:rPr>
        <w:t xml:space="preserve"> Pipelines, enabling automated builds, testing, and deployments.</w:t>
      </w:r>
    </w:p>
    <w:p w14:paraId="22182424" w14:textId="31051E78" w:rsidR="0025086A" w:rsidRPr="0013255B" w:rsidRDefault="0025086A" w:rsidP="00AB5E71">
      <w:pPr>
        <w:pStyle w:val="ListParagraph"/>
        <w:numPr>
          <w:ilvl w:val="0"/>
          <w:numId w:val="3"/>
        </w:numPr>
        <w:jc w:val="both"/>
        <w:rPr>
          <w:rFonts w:ascii="Cambria" w:hAnsi="Cambria" w:cs="Times New Roman"/>
          <w:lang w:bidi="te-IN"/>
        </w:rPr>
      </w:pPr>
      <w:r w:rsidRPr="0013255B">
        <w:rPr>
          <w:rFonts w:ascii="Cambria" w:hAnsi="Cambria" w:cs="Times New Roman"/>
          <w:lang w:bidi="te-IN"/>
        </w:rPr>
        <w:t>Deployed applications on modern application servers including Apache Tomcat 10+, JBoss EAP, and cloud-native platforms, while supporting legacy systems on WebLogic/WebSphere where required.</w:t>
      </w:r>
    </w:p>
    <w:p w14:paraId="42918708" w14:textId="33482250" w:rsidR="00396B32" w:rsidRPr="0013255B" w:rsidRDefault="0025086A" w:rsidP="00AB5E71">
      <w:pPr>
        <w:pStyle w:val="ListParagraph"/>
        <w:numPr>
          <w:ilvl w:val="0"/>
          <w:numId w:val="3"/>
        </w:numPr>
        <w:jc w:val="both"/>
        <w:rPr>
          <w:rFonts w:ascii="Cambria" w:hAnsi="Cambria" w:cs="Times New Roman"/>
          <w:lang w:bidi="te-IN"/>
        </w:rPr>
      </w:pPr>
      <w:r w:rsidRPr="0013255B">
        <w:rPr>
          <w:rFonts w:ascii="Cambria" w:hAnsi="Cambria" w:cs="Times New Roman"/>
          <w:lang w:bidi="te-IN"/>
        </w:rPr>
        <w:t>Provided production support, monitoring logs, resolving incidents, and ensuring uptime for critical transit and fare management systems.</w:t>
      </w:r>
    </w:p>
    <w:p w14:paraId="551DB2F4" w14:textId="323D41B4" w:rsidR="00791BC1" w:rsidRPr="0013255B" w:rsidRDefault="00791BC1" w:rsidP="00791BC1">
      <w:pPr>
        <w:spacing w:after="0"/>
        <w:ind w:right="144"/>
        <w:jc w:val="both"/>
        <w:rPr>
          <w:rFonts w:ascii="Cambria" w:hAnsi="Cambria" w:cs="Times New Roman"/>
          <w:bCs/>
          <w:shd w:val="clear" w:color="auto" w:fill="FFFFFF"/>
        </w:rPr>
      </w:pPr>
      <w:r w:rsidRPr="0013255B">
        <w:rPr>
          <w:rFonts w:ascii="Cambria" w:hAnsi="Cambria" w:cs="Times New Roman"/>
          <w:b/>
          <w:color w:val="000000" w:themeColor="text1"/>
          <w:shd w:val="clear" w:color="auto" w:fill="FFFFFF"/>
        </w:rPr>
        <w:t xml:space="preserve">Environment: </w:t>
      </w:r>
      <w:r w:rsidR="00AB5E71" w:rsidRPr="0013255B">
        <w:rPr>
          <w:rFonts w:ascii="Cambria" w:hAnsi="Cambria" w:cs="Times New Roman"/>
          <w:bCs/>
          <w:color w:val="000000" w:themeColor="text1"/>
          <w:shd w:val="clear" w:color="auto" w:fill="FFFFFF"/>
        </w:rPr>
        <w:t xml:space="preserve">Java/JDK 11/17/21, J2SE/Jakarta EE, HTML5, CSS3, SASS, LESS, JavaScript (ES6+), jQuery, Angular (v14+), Node.js (v18+), AWS (EC2, S3, RDS, Lambda, API Gateway, IAM, ECS </w:t>
      </w:r>
      <w:proofErr w:type="spellStart"/>
      <w:r w:rsidR="00AB5E71" w:rsidRPr="0013255B">
        <w:rPr>
          <w:rFonts w:ascii="Cambria" w:hAnsi="Cambria" w:cs="Times New Roman"/>
          <w:bCs/>
          <w:color w:val="000000" w:themeColor="text1"/>
          <w:shd w:val="clear" w:color="auto" w:fill="FFFFFF"/>
        </w:rPr>
        <w:t>Fargate</w:t>
      </w:r>
      <w:proofErr w:type="spellEnd"/>
      <w:r w:rsidR="00AB5E71" w:rsidRPr="0013255B">
        <w:rPr>
          <w:rFonts w:ascii="Cambria" w:hAnsi="Cambria" w:cs="Times New Roman"/>
          <w:bCs/>
          <w:color w:val="000000" w:themeColor="text1"/>
          <w:shd w:val="clear" w:color="auto" w:fill="FFFFFF"/>
        </w:rPr>
        <w:t>), Azure Cloud, MySQL 8+, Oracle 19c, MongoDB 6+, Cassandra 4.x, JDBC, Hibernate, Spring Boot 3.x, Spring MVC, Spring Batch, Spring Data JPA, Spring Security, Microservices, REST, SOAP, JSON, XML, Jersey (JAX-RS), JAXB, Jenkins, GitHub Actions, Bitbucket Pipelines, Maven, Gradle, Docker, Kubernetes, Apache Tomcat 10+, JBoss, WebLogic, WebSphere, Eclipse, STS, IntelliJ IDEA, Git, SVN, GitHub, Bitbucket, Log4j2, Kafka 3.x, RabbitMQ, IBM MQ, AWS SQS, Postman, JUnit 5, Mockito.</w:t>
      </w:r>
      <w:r w:rsidR="00F25AEE" w:rsidRPr="0013255B">
        <w:rPr>
          <w:rFonts w:ascii="Cambria" w:hAnsi="Cambria" w:cs="Times New Roman"/>
          <w:bCs/>
          <w:color w:val="000000" w:themeColor="text1"/>
          <w:shd w:val="clear" w:color="auto" w:fill="FFFFFF"/>
        </w:rPr>
        <w:t xml:space="preserve"> </w:t>
      </w:r>
    </w:p>
    <w:p w14:paraId="6F67270F" w14:textId="77777777" w:rsidR="00791BC1" w:rsidRPr="0013255B" w:rsidRDefault="00791BC1" w:rsidP="00791BC1">
      <w:pPr>
        <w:spacing w:after="0"/>
        <w:ind w:right="144"/>
        <w:jc w:val="both"/>
        <w:rPr>
          <w:rFonts w:ascii="Cambria" w:hAnsi="Cambria" w:cs="Times New Roman"/>
          <w:b/>
          <w:color w:val="0F4761" w:themeColor="accent1" w:themeShade="BF"/>
          <w:shd w:val="clear" w:color="auto" w:fill="FFFFFF"/>
        </w:rPr>
      </w:pPr>
    </w:p>
    <w:p w14:paraId="63526448" w14:textId="4C59799B" w:rsidR="00791BC1" w:rsidRPr="0013255B" w:rsidRDefault="00791BC1" w:rsidP="00791BC1">
      <w:pPr>
        <w:spacing w:after="0"/>
        <w:ind w:right="144"/>
        <w:jc w:val="both"/>
        <w:rPr>
          <w:rFonts w:ascii="Cambria" w:hAnsi="Cambria" w:cs="Times New Roman"/>
          <w:b/>
          <w:shd w:val="clear" w:color="auto" w:fill="FFFFFF"/>
        </w:rPr>
      </w:pPr>
      <w:r w:rsidRPr="0013255B">
        <w:rPr>
          <w:rFonts w:ascii="Cambria" w:hAnsi="Cambria" w:cs="Times New Roman"/>
          <w:b/>
          <w:shd w:val="clear" w:color="auto" w:fill="FFFFFF"/>
        </w:rPr>
        <w:t>Client:</w:t>
      </w:r>
      <w:r w:rsidRPr="0013255B">
        <w:rPr>
          <w:rFonts w:ascii="Cambria" w:hAnsi="Cambria" w:cs="Times New Roman"/>
          <w:b/>
          <w:shd w:val="clear" w:color="auto" w:fill="FFFFFF"/>
        </w:rPr>
        <w:tab/>
        <w:t xml:space="preserve"> </w:t>
      </w:r>
      <w:r w:rsidR="00AA2C3B" w:rsidRPr="0013255B">
        <w:rPr>
          <w:rFonts w:ascii="Cambria" w:hAnsi="Cambria" w:cs="Times New Roman"/>
          <w:b/>
          <w:shd w:val="clear" w:color="auto" w:fill="FFFFFF"/>
        </w:rPr>
        <w:t>Avangrid, Vestal, NY</w:t>
      </w:r>
      <w:r w:rsidR="00AA2C3B" w:rsidRPr="0013255B">
        <w:rPr>
          <w:rFonts w:ascii="Cambria" w:hAnsi="Cambria" w:cs="Times New Roman"/>
          <w:b/>
          <w:shd w:val="clear" w:color="auto" w:fill="FFFFFF"/>
        </w:rPr>
        <w:tab/>
      </w:r>
      <w:r w:rsidR="00AA2C3B" w:rsidRPr="0013255B">
        <w:rPr>
          <w:rFonts w:ascii="Cambria" w:hAnsi="Cambria" w:cs="Times New Roman"/>
          <w:b/>
          <w:shd w:val="clear" w:color="auto" w:fill="FFFFFF"/>
        </w:rPr>
        <w:tab/>
      </w:r>
      <w:r w:rsidR="00AA2C3B" w:rsidRPr="0013255B">
        <w:rPr>
          <w:rFonts w:ascii="Cambria" w:hAnsi="Cambria" w:cs="Times New Roman"/>
          <w:b/>
          <w:shd w:val="clear" w:color="auto" w:fill="FFFFFF"/>
        </w:rPr>
        <w:tab/>
        <w:t xml:space="preserve">              </w:t>
      </w:r>
      <w:r w:rsidR="00182153" w:rsidRPr="0013255B">
        <w:rPr>
          <w:rFonts w:ascii="Cambria" w:hAnsi="Cambria" w:cs="Times New Roman"/>
          <w:b/>
          <w:shd w:val="clear" w:color="auto" w:fill="FFFFFF"/>
        </w:rPr>
        <w:tab/>
      </w:r>
      <w:r w:rsidR="005549F0" w:rsidRPr="0013255B">
        <w:rPr>
          <w:rFonts w:ascii="Cambria" w:hAnsi="Cambria" w:cs="Times New Roman"/>
          <w:b/>
          <w:shd w:val="clear" w:color="auto" w:fill="FFFFFF"/>
        </w:rPr>
        <w:tab/>
      </w:r>
      <w:r w:rsidR="005549F0" w:rsidRPr="0013255B">
        <w:rPr>
          <w:rFonts w:ascii="Cambria" w:hAnsi="Cambria" w:cs="Times New Roman"/>
          <w:b/>
          <w:shd w:val="clear" w:color="auto" w:fill="FFFFFF"/>
        </w:rPr>
        <w:tab/>
      </w:r>
      <w:r w:rsidR="005549F0" w:rsidRPr="0013255B">
        <w:rPr>
          <w:rFonts w:ascii="Cambria" w:hAnsi="Cambria" w:cs="Times New Roman"/>
          <w:b/>
          <w:shd w:val="clear" w:color="auto" w:fill="FFFFFF"/>
        </w:rPr>
        <w:tab/>
      </w:r>
      <w:r w:rsidR="005549F0" w:rsidRPr="0013255B">
        <w:rPr>
          <w:rFonts w:ascii="Cambria" w:hAnsi="Cambria" w:cs="Times New Roman"/>
          <w:b/>
          <w:shd w:val="clear" w:color="auto" w:fill="FFFFFF"/>
        </w:rPr>
        <w:tab/>
        <w:t xml:space="preserve">            </w:t>
      </w:r>
      <w:r w:rsidR="00A50CB6" w:rsidRPr="0013255B">
        <w:rPr>
          <w:rFonts w:ascii="Cambria" w:hAnsi="Cambria" w:cs="Times New Roman"/>
          <w:b/>
          <w:shd w:val="clear" w:color="auto" w:fill="FFFFFF"/>
        </w:rPr>
        <w:t>Mar</w:t>
      </w:r>
      <w:r w:rsidRPr="0013255B">
        <w:rPr>
          <w:rFonts w:ascii="Cambria" w:hAnsi="Cambria" w:cs="Times New Roman"/>
          <w:b/>
          <w:shd w:val="clear" w:color="auto" w:fill="FFFFFF"/>
        </w:rPr>
        <w:t xml:space="preserve"> 202</w:t>
      </w:r>
      <w:r w:rsidR="00BB15E8" w:rsidRPr="0013255B">
        <w:rPr>
          <w:rFonts w:ascii="Cambria" w:hAnsi="Cambria" w:cs="Times New Roman"/>
          <w:b/>
          <w:shd w:val="clear" w:color="auto" w:fill="FFFFFF"/>
        </w:rPr>
        <w:t>2</w:t>
      </w:r>
      <w:r w:rsidRPr="0013255B">
        <w:rPr>
          <w:rFonts w:ascii="Cambria" w:hAnsi="Cambria" w:cs="Times New Roman"/>
          <w:b/>
          <w:shd w:val="clear" w:color="auto" w:fill="FFFFFF"/>
        </w:rPr>
        <w:t xml:space="preserve"> – </w:t>
      </w:r>
      <w:r w:rsidR="00503432" w:rsidRPr="0013255B">
        <w:rPr>
          <w:rFonts w:ascii="Cambria" w:hAnsi="Cambria" w:cs="Times New Roman"/>
          <w:b/>
          <w:shd w:val="clear" w:color="auto" w:fill="FFFFFF"/>
        </w:rPr>
        <w:t>Sept</w:t>
      </w:r>
      <w:r w:rsidRPr="0013255B">
        <w:rPr>
          <w:rFonts w:ascii="Cambria" w:hAnsi="Cambria" w:cs="Times New Roman"/>
          <w:b/>
          <w:shd w:val="clear" w:color="auto" w:fill="FFFFFF"/>
        </w:rPr>
        <w:t xml:space="preserve"> 202</w:t>
      </w:r>
      <w:r w:rsidR="00BB15E8" w:rsidRPr="0013255B">
        <w:rPr>
          <w:rFonts w:ascii="Cambria" w:hAnsi="Cambria" w:cs="Times New Roman"/>
          <w:b/>
          <w:shd w:val="clear" w:color="auto" w:fill="FFFFFF"/>
        </w:rPr>
        <w:t>4</w:t>
      </w:r>
      <w:r w:rsidRPr="0013255B">
        <w:rPr>
          <w:rFonts w:ascii="Cambria" w:hAnsi="Cambria" w:cs="Times New Roman"/>
          <w:b/>
          <w:shd w:val="clear" w:color="auto" w:fill="FFFFFF"/>
        </w:rPr>
        <w:t xml:space="preserve">                        </w:t>
      </w:r>
    </w:p>
    <w:p w14:paraId="6ADE057B" w14:textId="11C0F477" w:rsidR="00791BC1" w:rsidRPr="0013255B" w:rsidRDefault="00791BC1" w:rsidP="00791BC1">
      <w:pPr>
        <w:spacing w:after="0"/>
        <w:ind w:right="144"/>
        <w:jc w:val="both"/>
        <w:rPr>
          <w:rFonts w:ascii="Cambria" w:hAnsi="Cambria" w:cs="Times New Roman"/>
          <w:b/>
          <w:shd w:val="clear" w:color="auto" w:fill="FFFFFF"/>
        </w:rPr>
      </w:pPr>
      <w:r w:rsidRPr="0013255B">
        <w:rPr>
          <w:rFonts w:ascii="Cambria" w:hAnsi="Cambria" w:cs="Times New Roman"/>
          <w:b/>
          <w:shd w:val="clear" w:color="auto" w:fill="FFFFFF"/>
        </w:rPr>
        <w:t xml:space="preserve">Role: </w:t>
      </w:r>
      <w:r w:rsidR="007C1F37" w:rsidRPr="0013255B">
        <w:rPr>
          <w:rFonts w:ascii="Cambria" w:hAnsi="Cambria" w:cs="Times New Roman"/>
          <w:b/>
          <w:shd w:val="clear" w:color="auto" w:fill="FFFFFF"/>
        </w:rPr>
        <w:t>Java Full Stack Developer</w:t>
      </w:r>
      <w:r w:rsidRPr="0013255B">
        <w:rPr>
          <w:rFonts w:ascii="Cambria" w:hAnsi="Cambria" w:cs="Times New Roman"/>
          <w:b/>
          <w:shd w:val="clear" w:color="auto" w:fill="FFFFFF"/>
        </w:rPr>
        <w:t xml:space="preserve"> </w:t>
      </w:r>
    </w:p>
    <w:p w14:paraId="62852C07" w14:textId="77777777" w:rsidR="00791BC1" w:rsidRPr="0013255B" w:rsidRDefault="00791BC1" w:rsidP="00791BC1">
      <w:pPr>
        <w:spacing w:after="0"/>
        <w:ind w:right="144"/>
        <w:jc w:val="both"/>
        <w:rPr>
          <w:rFonts w:ascii="Cambria" w:hAnsi="Cambria" w:cs="Times New Roman"/>
          <w:b/>
          <w:i/>
          <w:iCs/>
          <w:shd w:val="clear" w:color="auto" w:fill="FFFFFF"/>
        </w:rPr>
      </w:pPr>
      <w:r w:rsidRPr="0013255B">
        <w:rPr>
          <w:rFonts w:ascii="Cambria" w:hAnsi="Cambria" w:cs="Times New Roman"/>
          <w:b/>
          <w:shd w:val="clear" w:color="auto" w:fill="FFFFFF"/>
        </w:rPr>
        <w:t>Roles &amp; Responsibilities:</w:t>
      </w:r>
    </w:p>
    <w:p w14:paraId="5CEB8499" w14:textId="77777777" w:rsidR="00EA4A6D" w:rsidRPr="0013255B" w:rsidRDefault="00EA4A6D" w:rsidP="00EA4A6D">
      <w:pPr>
        <w:pStyle w:val="ListParagraph"/>
        <w:numPr>
          <w:ilvl w:val="0"/>
          <w:numId w:val="2"/>
        </w:numPr>
        <w:jc w:val="both"/>
        <w:rPr>
          <w:rFonts w:ascii="Cambria" w:hAnsi="Cambria" w:cs="Times New Roman"/>
          <w:lang w:bidi="te-IN"/>
        </w:rPr>
      </w:pPr>
      <w:r w:rsidRPr="0013255B">
        <w:rPr>
          <w:rFonts w:ascii="Cambria" w:hAnsi="Cambria" w:cs="Times New Roman"/>
          <w:lang w:bidi="te-IN"/>
        </w:rPr>
        <w:t xml:space="preserve">Responsible for end-to-end design, development, deployment, and maintenance of enterprise applications supporting energy distribution, smart grid operations, and customer billing systems, leveraging </w:t>
      </w:r>
      <w:r w:rsidRPr="0013255B">
        <w:rPr>
          <w:rFonts w:ascii="Cambria" w:hAnsi="Cambria" w:cs="Times New Roman"/>
          <w:b/>
          <w:bCs/>
          <w:lang w:bidi="te-IN"/>
        </w:rPr>
        <w:t>Java</w:t>
      </w:r>
      <w:r w:rsidRPr="0013255B">
        <w:rPr>
          <w:rFonts w:ascii="Cambria" w:hAnsi="Cambria" w:cs="Times New Roman"/>
          <w:lang w:bidi="te-IN"/>
        </w:rPr>
        <w:t xml:space="preserve"> (</w:t>
      </w:r>
      <w:r w:rsidRPr="0013255B">
        <w:rPr>
          <w:rFonts w:ascii="Cambria" w:hAnsi="Cambria" w:cs="Times New Roman"/>
          <w:b/>
          <w:bCs/>
          <w:lang w:bidi="te-IN"/>
        </w:rPr>
        <w:t>Java 11, Java 17 LTS</w:t>
      </w:r>
      <w:r w:rsidRPr="0013255B">
        <w:rPr>
          <w:rFonts w:ascii="Cambria" w:hAnsi="Cambria" w:cs="Times New Roman"/>
          <w:lang w:bidi="te-IN"/>
        </w:rPr>
        <w:t xml:space="preserve">) and </w:t>
      </w:r>
      <w:r w:rsidRPr="0013255B">
        <w:rPr>
          <w:rFonts w:ascii="Cambria" w:hAnsi="Cambria" w:cs="Times New Roman"/>
          <w:b/>
          <w:bCs/>
          <w:lang w:bidi="te-IN"/>
        </w:rPr>
        <w:t>Spring</w:t>
      </w:r>
      <w:r w:rsidRPr="0013255B">
        <w:rPr>
          <w:rFonts w:ascii="Cambria" w:hAnsi="Cambria" w:cs="Times New Roman"/>
          <w:lang w:bidi="te-IN"/>
        </w:rPr>
        <w:t xml:space="preserve"> ecosystem.</w:t>
      </w:r>
    </w:p>
    <w:p w14:paraId="1BB6A55C" w14:textId="1812725A" w:rsidR="00EA4A6D" w:rsidRPr="0013255B" w:rsidRDefault="00EA4A6D" w:rsidP="00EA4A6D">
      <w:pPr>
        <w:pStyle w:val="ListParagraph"/>
        <w:numPr>
          <w:ilvl w:val="0"/>
          <w:numId w:val="2"/>
        </w:numPr>
        <w:jc w:val="both"/>
        <w:rPr>
          <w:rFonts w:ascii="Cambria" w:hAnsi="Cambria" w:cs="Times New Roman"/>
          <w:lang w:bidi="te-IN"/>
        </w:rPr>
      </w:pPr>
      <w:r w:rsidRPr="0013255B">
        <w:rPr>
          <w:rFonts w:ascii="Cambria" w:hAnsi="Cambria" w:cs="Times New Roman"/>
          <w:lang w:bidi="te-IN"/>
        </w:rPr>
        <w:t xml:space="preserve">Actively participated in Agile (Scrum) and Test-Driven Development (TDD) practices using </w:t>
      </w:r>
      <w:r w:rsidRPr="0013255B">
        <w:rPr>
          <w:rFonts w:ascii="Cambria" w:hAnsi="Cambria" w:cs="Times New Roman"/>
          <w:b/>
          <w:bCs/>
          <w:lang w:bidi="te-IN"/>
        </w:rPr>
        <w:t>JUnit 5, Mockito</w:t>
      </w:r>
      <w:r w:rsidRPr="0013255B">
        <w:rPr>
          <w:rFonts w:ascii="Cambria" w:hAnsi="Cambria" w:cs="Times New Roman"/>
          <w:lang w:bidi="te-IN"/>
        </w:rPr>
        <w:t>, and modern testing frameworks, ensuring high-quality and reliable code delivery.</w:t>
      </w:r>
    </w:p>
    <w:p w14:paraId="1B26576C" w14:textId="13BEBD20" w:rsidR="00EA4A6D" w:rsidRPr="0013255B" w:rsidRDefault="00EA4A6D" w:rsidP="00EA4A6D">
      <w:pPr>
        <w:pStyle w:val="ListParagraph"/>
        <w:numPr>
          <w:ilvl w:val="0"/>
          <w:numId w:val="2"/>
        </w:numPr>
        <w:jc w:val="both"/>
        <w:rPr>
          <w:rFonts w:ascii="Cambria" w:hAnsi="Cambria" w:cs="Times New Roman"/>
          <w:lang w:bidi="te-IN"/>
        </w:rPr>
      </w:pPr>
      <w:r w:rsidRPr="0013255B">
        <w:rPr>
          <w:rFonts w:ascii="Cambria" w:hAnsi="Cambria" w:cs="Times New Roman"/>
          <w:lang w:bidi="te-IN"/>
        </w:rPr>
        <w:t xml:space="preserve">Defined and implemented multi-layered architectures using </w:t>
      </w:r>
      <w:r w:rsidRPr="0013255B">
        <w:rPr>
          <w:rFonts w:ascii="Cambria" w:hAnsi="Cambria" w:cs="Times New Roman"/>
          <w:b/>
          <w:bCs/>
          <w:lang w:bidi="te-IN"/>
        </w:rPr>
        <w:t>J2EE</w:t>
      </w:r>
      <w:r w:rsidRPr="0013255B">
        <w:rPr>
          <w:rFonts w:ascii="Cambria" w:hAnsi="Cambria" w:cs="Times New Roman"/>
          <w:lang w:bidi="te-IN"/>
        </w:rPr>
        <w:t xml:space="preserve"> design patterns, integrating Microservices and REST/SOAP Web Services for scalable utility platforms.</w:t>
      </w:r>
    </w:p>
    <w:p w14:paraId="4902C435" w14:textId="17614178" w:rsidR="00EA4A6D" w:rsidRPr="0013255B" w:rsidRDefault="00EA4A6D" w:rsidP="00EA4A6D">
      <w:pPr>
        <w:pStyle w:val="ListParagraph"/>
        <w:numPr>
          <w:ilvl w:val="0"/>
          <w:numId w:val="2"/>
        </w:numPr>
        <w:jc w:val="both"/>
        <w:rPr>
          <w:rFonts w:ascii="Cambria" w:hAnsi="Cambria" w:cs="Times New Roman"/>
          <w:lang w:bidi="te-IN"/>
        </w:rPr>
      </w:pPr>
      <w:r w:rsidRPr="0013255B">
        <w:rPr>
          <w:rFonts w:ascii="Cambria" w:hAnsi="Cambria" w:cs="Times New Roman"/>
          <w:lang w:bidi="te-IN"/>
        </w:rPr>
        <w:t xml:space="preserve">Worked extensively with </w:t>
      </w:r>
      <w:r w:rsidRPr="0013255B">
        <w:rPr>
          <w:rFonts w:ascii="Cambria" w:hAnsi="Cambria" w:cs="Times New Roman"/>
          <w:b/>
          <w:bCs/>
          <w:lang w:bidi="te-IN"/>
        </w:rPr>
        <w:t>Azure Cloud</w:t>
      </w:r>
      <w:r w:rsidRPr="0013255B">
        <w:rPr>
          <w:rFonts w:ascii="Cambria" w:hAnsi="Cambria" w:cs="Times New Roman"/>
          <w:lang w:bidi="te-IN"/>
        </w:rPr>
        <w:t xml:space="preserve"> (</w:t>
      </w:r>
      <w:r w:rsidRPr="0013255B">
        <w:rPr>
          <w:rFonts w:ascii="Cambria" w:hAnsi="Cambria" w:cs="Times New Roman"/>
          <w:b/>
          <w:bCs/>
          <w:lang w:bidi="te-IN"/>
        </w:rPr>
        <w:t>App Services, Azure Functions, Blob Storage, Data Lake Gen2, Data Factory, Azure SQL, ARM</w:t>
      </w:r>
      <w:r w:rsidRPr="0013255B">
        <w:rPr>
          <w:rFonts w:ascii="Cambria" w:hAnsi="Cambria" w:cs="Times New Roman"/>
          <w:lang w:bidi="te-IN"/>
        </w:rPr>
        <w:t xml:space="preserve"> templates) and integrated with </w:t>
      </w:r>
      <w:r w:rsidRPr="0013255B">
        <w:rPr>
          <w:rFonts w:ascii="Cambria" w:hAnsi="Cambria" w:cs="Times New Roman"/>
          <w:b/>
          <w:bCs/>
          <w:lang w:bidi="te-IN"/>
        </w:rPr>
        <w:t>AWS</w:t>
      </w:r>
      <w:r w:rsidRPr="0013255B">
        <w:rPr>
          <w:rFonts w:ascii="Cambria" w:hAnsi="Cambria" w:cs="Times New Roman"/>
          <w:lang w:bidi="te-IN"/>
        </w:rPr>
        <w:t xml:space="preserve"> (</w:t>
      </w:r>
      <w:r w:rsidRPr="0013255B">
        <w:rPr>
          <w:rFonts w:ascii="Cambria" w:hAnsi="Cambria" w:cs="Times New Roman"/>
          <w:b/>
          <w:bCs/>
          <w:lang w:bidi="te-IN"/>
        </w:rPr>
        <w:t>EC2, S3, RDS, ECS/</w:t>
      </w:r>
      <w:proofErr w:type="spellStart"/>
      <w:r w:rsidRPr="0013255B">
        <w:rPr>
          <w:rFonts w:ascii="Cambria" w:hAnsi="Cambria" w:cs="Times New Roman"/>
          <w:b/>
          <w:bCs/>
          <w:lang w:bidi="te-IN"/>
        </w:rPr>
        <w:t>Fargate</w:t>
      </w:r>
      <w:proofErr w:type="spellEnd"/>
      <w:r w:rsidRPr="0013255B">
        <w:rPr>
          <w:rFonts w:ascii="Cambria" w:hAnsi="Cambria" w:cs="Times New Roman"/>
          <w:b/>
          <w:bCs/>
          <w:lang w:bidi="te-IN"/>
        </w:rPr>
        <w:t>, IAM, API Gateway, CloudWatch</w:t>
      </w:r>
      <w:r w:rsidRPr="0013255B">
        <w:rPr>
          <w:rFonts w:ascii="Cambria" w:hAnsi="Cambria" w:cs="Times New Roman"/>
          <w:lang w:bidi="te-IN"/>
        </w:rPr>
        <w:t>) to support hybrid cloud infrastructure for energy data processing.</w:t>
      </w:r>
    </w:p>
    <w:p w14:paraId="230D1CF8" w14:textId="000A5845" w:rsidR="00EA4A6D" w:rsidRPr="0013255B" w:rsidRDefault="00EA4A6D" w:rsidP="00EA4A6D">
      <w:pPr>
        <w:pStyle w:val="ListParagraph"/>
        <w:numPr>
          <w:ilvl w:val="0"/>
          <w:numId w:val="2"/>
        </w:numPr>
        <w:jc w:val="both"/>
        <w:rPr>
          <w:rFonts w:ascii="Cambria" w:hAnsi="Cambria" w:cs="Times New Roman"/>
          <w:lang w:bidi="te-IN"/>
        </w:rPr>
      </w:pPr>
      <w:r w:rsidRPr="0013255B">
        <w:rPr>
          <w:rFonts w:ascii="Cambria" w:hAnsi="Cambria" w:cs="Times New Roman"/>
          <w:lang w:bidi="te-IN"/>
        </w:rPr>
        <w:t xml:space="preserve">Designed and developed responsive UI and backend systems for energy usage dashboards, outage management systems, and customer portals using </w:t>
      </w:r>
      <w:r w:rsidRPr="0013255B">
        <w:rPr>
          <w:rFonts w:ascii="Cambria" w:hAnsi="Cambria" w:cs="Times New Roman"/>
          <w:b/>
          <w:bCs/>
          <w:lang w:bidi="te-IN"/>
        </w:rPr>
        <w:t>HTML5, CSS3, SASS, Bootstrap, JavaScript</w:t>
      </w:r>
      <w:r w:rsidRPr="0013255B">
        <w:rPr>
          <w:rFonts w:ascii="Cambria" w:hAnsi="Cambria" w:cs="Times New Roman"/>
          <w:lang w:bidi="te-IN"/>
        </w:rPr>
        <w:t xml:space="preserve"> (ES6+), </w:t>
      </w:r>
      <w:r w:rsidRPr="0013255B">
        <w:rPr>
          <w:rFonts w:ascii="Cambria" w:hAnsi="Cambria" w:cs="Times New Roman"/>
          <w:b/>
          <w:bCs/>
          <w:lang w:bidi="te-IN"/>
        </w:rPr>
        <w:t>Angular</w:t>
      </w:r>
      <w:r w:rsidRPr="0013255B">
        <w:rPr>
          <w:rFonts w:ascii="Cambria" w:hAnsi="Cambria" w:cs="Times New Roman"/>
          <w:lang w:bidi="te-IN"/>
        </w:rPr>
        <w:t xml:space="preserve"> (v12–14), and </w:t>
      </w:r>
      <w:r w:rsidRPr="0013255B">
        <w:rPr>
          <w:rFonts w:ascii="Cambria" w:hAnsi="Cambria" w:cs="Times New Roman"/>
          <w:b/>
          <w:bCs/>
          <w:lang w:bidi="te-IN"/>
        </w:rPr>
        <w:t>ReactJS</w:t>
      </w:r>
      <w:r w:rsidRPr="0013255B">
        <w:rPr>
          <w:rFonts w:ascii="Cambria" w:hAnsi="Cambria" w:cs="Times New Roman"/>
          <w:lang w:bidi="te-IN"/>
        </w:rPr>
        <w:t xml:space="preserve"> (v17+), modernizing legacy </w:t>
      </w:r>
      <w:r w:rsidRPr="0013255B">
        <w:rPr>
          <w:rFonts w:ascii="Cambria" w:hAnsi="Cambria" w:cs="Times New Roman"/>
          <w:b/>
          <w:bCs/>
          <w:lang w:bidi="te-IN"/>
        </w:rPr>
        <w:t>AngularJS</w:t>
      </w:r>
      <w:r w:rsidRPr="0013255B">
        <w:rPr>
          <w:rFonts w:ascii="Cambria" w:hAnsi="Cambria" w:cs="Times New Roman"/>
          <w:lang w:bidi="te-IN"/>
        </w:rPr>
        <w:t xml:space="preserve"> components.</w:t>
      </w:r>
    </w:p>
    <w:p w14:paraId="7C01C0D1" w14:textId="26E4DADB" w:rsidR="00EA4A6D" w:rsidRPr="0013255B" w:rsidRDefault="00EA4A6D" w:rsidP="00EA4A6D">
      <w:pPr>
        <w:pStyle w:val="ListParagraph"/>
        <w:numPr>
          <w:ilvl w:val="0"/>
          <w:numId w:val="2"/>
        </w:numPr>
        <w:jc w:val="both"/>
        <w:rPr>
          <w:rFonts w:ascii="Cambria" w:hAnsi="Cambria" w:cs="Times New Roman"/>
          <w:lang w:bidi="te-IN"/>
        </w:rPr>
      </w:pPr>
      <w:r w:rsidRPr="0013255B">
        <w:rPr>
          <w:rFonts w:ascii="Cambria" w:hAnsi="Cambria" w:cs="Times New Roman"/>
          <w:lang w:bidi="te-IN"/>
        </w:rPr>
        <w:t xml:space="preserve">Built front-end applications using modern tooling like Webpack replacing Grunt and Bower </w:t>
      </w:r>
      <w:proofErr w:type="spellStart"/>
      <w:r w:rsidRPr="0013255B">
        <w:rPr>
          <w:rFonts w:ascii="Cambria" w:hAnsi="Cambria" w:cs="Times New Roman"/>
          <w:lang w:bidi="te-IN"/>
        </w:rPr>
        <w:t>whereever</w:t>
      </w:r>
      <w:proofErr w:type="spellEnd"/>
      <w:r w:rsidRPr="0013255B">
        <w:rPr>
          <w:rFonts w:ascii="Cambria" w:hAnsi="Cambria" w:cs="Times New Roman"/>
          <w:lang w:bidi="te-IN"/>
        </w:rPr>
        <w:t xml:space="preserve"> applicable while maintaining legacy support for existing AngularJS modules.</w:t>
      </w:r>
    </w:p>
    <w:p w14:paraId="7651EF7D" w14:textId="51507851" w:rsidR="00EA4A6D" w:rsidRPr="0013255B" w:rsidRDefault="00EA4A6D" w:rsidP="00EA4A6D">
      <w:pPr>
        <w:pStyle w:val="ListParagraph"/>
        <w:numPr>
          <w:ilvl w:val="0"/>
          <w:numId w:val="2"/>
        </w:numPr>
        <w:jc w:val="both"/>
        <w:rPr>
          <w:rFonts w:ascii="Cambria" w:hAnsi="Cambria" w:cs="Times New Roman"/>
          <w:lang w:bidi="te-IN"/>
        </w:rPr>
      </w:pPr>
      <w:r w:rsidRPr="0013255B">
        <w:rPr>
          <w:rFonts w:ascii="Cambria" w:hAnsi="Cambria" w:cs="Times New Roman"/>
          <w:lang w:bidi="te-IN"/>
        </w:rPr>
        <w:t xml:space="preserve">Implemented MVC architecture using </w:t>
      </w:r>
      <w:r w:rsidRPr="0013255B">
        <w:rPr>
          <w:rFonts w:ascii="Cambria" w:hAnsi="Cambria" w:cs="Times New Roman"/>
          <w:b/>
          <w:bCs/>
          <w:lang w:bidi="te-IN"/>
        </w:rPr>
        <w:t>Spring</w:t>
      </w:r>
      <w:r w:rsidRPr="0013255B">
        <w:rPr>
          <w:rFonts w:ascii="Cambria" w:hAnsi="Cambria" w:cs="Times New Roman"/>
          <w:lang w:bidi="te-IN"/>
        </w:rPr>
        <w:t xml:space="preserve"> </w:t>
      </w:r>
      <w:r w:rsidRPr="0013255B">
        <w:rPr>
          <w:rFonts w:ascii="Cambria" w:hAnsi="Cambria" w:cs="Times New Roman"/>
          <w:b/>
          <w:bCs/>
          <w:lang w:bidi="te-IN"/>
        </w:rPr>
        <w:t>MVC</w:t>
      </w:r>
      <w:r w:rsidRPr="0013255B">
        <w:rPr>
          <w:rFonts w:ascii="Cambria" w:hAnsi="Cambria" w:cs="Times New Roman"/>
          <w:lang w:bidi="te-IN"/>
        </w:rPr>
        <w:t>, enabling robust client-side validations and user-friendly interfaces for energy consumption monitoring systems.</w:t>
      </w:r>
    </w:p>
    <w:p w14:paraId="5EC21F8A" w14:textId="644F3F66" w:rsidR="00EA4A6D" w:rsidRPr="0013255B" w:rsidRDefault="00EA4A6D" w:rsidP="00EA4A6D">
      <w:pPr>
        <w:pStyle w:val="ListParagraph"/>
        <w:numPr>
          <w:ilvl w:val="0"/>
          <w:numId w:val="2"/>
        </w:numPr>
        <w:jc w:val="both"/>
        <w:rPr>
          <w:rFonts w:ascii="Cambria" w:hAnsi="Cambria" w:cs="Times New Roman"/>
          <w:lang w:bidi="te-IN"/>
        </w:rPr>
      </w:pPr>
      <w:r w:rsidRPr="0013255B">
        <w:rPr>
          <w:rFonts w:ascii="Cambria" w:hAnsi="Cambria" w:cs="Times New Roman"/>
          <w:lang w:bidi="te-IN"/>
        </w:rPr>
        <w:t>Developed SOAP-based (JAX-WS) and RESTful (JAX-RS/Jersey, Jakarta EE) web services for seamless integration with grid management systems, third-party vendors, and regulatory platforms.</w:t>
      </w:r>
    </w:p>
    <w:p w14:paraId="49EB164A" w14:textId="7FADD57C" w:rsidR="00EA4A6D" w:rsidRPr="0013255B" w:rsidRDefault="00EA4A6D" w:rsidP="00EA4A6D">
      <w:pPr>
        <w:pStyle w:val="ListParagraph"/>
        <w:numPr>
          <w:ilvl w:val="0"/>
          <w:numId w:val="2"/>
        </w:numPr>
        <w:jc w:val="both"/>
        <w:rPr>
          <w:rFonts w:ascii="Cambria" w:hAnsi="Cambria" w:cs="Times New Roman"/>
          <w:lang w:bidi="te-IN"/>
        </w:rPr>
      </w:pPr>
      <w:r w:rsidRPr="0013255B">
        <w:rPr>
          <w:rFonts w:ascii="Cambria" w:hAnsi="Cambria" w:cs="Times New Roman"/>
          <w:lang w:bidi="te-IN"/>
        </w:rPr>
        <w:lastRenderedPageBreak/>
        <w:t xml:space="preserve">Analyzed business requirements and implemented business delegates and service layers to integrate middleware systems using </w:t>
      </w:r>
      <w:r w:rsidRPr="0013255B">
        <w:rPr>
          <w:rFonts w:ascii="Cambria" w:hAnsi="Cambria" w:cs="Times New Roman"/>
          <w:b/>
          <w:bCs/>
          <w:lang w:bidi="te-IN"/>
        </w:rPr>
        <w:t>SOAP, REST, XML</w:t>
      </w:r>
      <w:r w:rsidRPr="0013255B">
        <w:rPr>
          <w:rFonts w:ascii="Cambria" w:hAnsi="Cambria" w:cs="Times New Roman"/>
          <w:lang w:bidi="te-IN"/>
        </w:rPr>
        <w:t xml:space="preserve">, and </w:t>
      </w:r>
      <w:r w:rsidRPr="0013255B">
        <w:rPr>
          <w:rFonts w:ascii="Cambria" w:hAnsi="Cambria" w:cs="Times New Roman"/>
          <w:b/>
          <w:bCs/>
          <w:lang w:bidi="te-IN"/>
        </w:rPr>
        <w:t>JSON</w:t>
      </w:r>
      <w:r w:rsidRPr="0013255B">
        <w:rPr>
          <w:rFonts w:ascii="Cambria" w:hAnsi="Cambria" w:cs="Times New Roman"/>
          <w:lang w:bidi="te-IN"/>
        </w:rPr>
        <w:t>.</w:t>
      </w:r>
    </w:p>
    <w:p w14:paraId="0624402A" w14:textId="2ECABDF4" w:rsidR="00EA4A6D" w:rsidRPr="0013255B" w:rsidRDefault="00EA4A6D" w:rsidP="00EA4A6D">
      <w:pPr>
        <w:pStyle w:val="ListParagraph"/>
        <w:numPr>
          <w:ilvl w:val="0"/>
          <w:numId w:val="2"/>
        </w:numPr>
        <w:jc w:val="both"/>
        <w:rPr>
          <w:rFonts w:ascii="Cambria" w:hAnsi="Cambria" w:cs="Times New Roman"/>
          <w:lang w:bidi="te-IN"/>
        </w:rPr>
      </w:pPr>
      <w:r w:rsidRPr="0013255B">
        <w:rPr>
          <w:rFonts w:ascii="Cambria" w:hAnsi="Cambria" w:cs="Times New Roman"/>
          <w:lang w:bidi="te-IN"/>
        </w:rPr>
        <w:t xml:space="preserve">Built and consumed RESTful APIs for backend services using </w:t>
      </w:r>
      <w:r w:rsidRPr="0013255B">
        <w:rPr>
          <w:rFonts w:ascii="Cambria" w:hAnsi="Cambria" w:cs="Times New Roman"/>
          <w:b/>
          <w:bCs/>
          <w:lang w:bidi="te-IN"/>
        </w:rPr>
        <w:t>Spring Boot</w:t>
      </w:r>
      <w:r w:rsidRPr="0013255B">
        <w:rPr>
          <w:rFonts w:ascii="Cambria" w:hAnsi="Cambria" w:cs="Times New Roman"/>
          <w:lang w:bidi="te-IN"/>
        </w:rPr>
        <w:t xml:space="preserve">, interacting with Oracle 19c, MySQL 8+, MongoDB 5/6+, and </w:t>
      </w:r>
      <w:proofErr w:type="spellStart"/>
      <w:r w:rsidRPr="0013255B">
        <w:rPr>
          <w:rFonts w:ascii="Cambria" w:hAnsi="Cambria" w:cs="Times New Roman"/>
          <w:lang w:bidi="te-IN"/>
        </w:rPr>
        <w:t>CassandraDB</w:t>
      </w:r>
      <w:proofErr w:type="spellEnd"/>
      <w:r w:rsidRPr="0013255B">
        <w:rPr>
          <w:rFonts w:ascii="Cambria" w:hAnsi="Cambria" w:cs="Times New Roman"/>
          <w:lang w:bidi="te-IN"/>
        </w:rPr>
        <w:t xml:space="preserve"> 4.x for high-volume energy and customer data.</w:t>
      </w:r>
    </w:p>
    <w:p w14:paraId="1762B084" w14:textId="281C62F9" w:rsidR="00EA4A6D" w:rsidRPr="0013255B" w:rsidRDefault="00EA4A6D" w:rsidP="00EA4A6D">
      <w:pPr>
        <w:pStyle w:val="ListParagraph"/>
        <w:numPr>
          <w:ilvl w:val="0"/>
          <w:numId w:val="2"/>
        </w:numPr>
        <w:jc w:val="both"/>
        <w:rPr>
          <w:rFonts w:ascii="Cambria" w:hAnsi="Cambria" w:cs="Times New Roman"/>
          <w:lang w:bidi="te-IN"/>
        </w:rPr>
      </w:pPr>
      <w:r w:rsidRPr="0013255B">
        <w:rPr>
          <w:rFonts w:ascii="Cambria" w:hAnsi="Cambria" w:cs="Times New Roman"/>
          <w:lang w:bidi="te-IN"/>
        </w:rPr>
        <w:t xml:space="preserve">Developed secure APIs using </w:t>
      </w:r>
      <w:r w:rsidRPr="0013255B">
        <w:rPr>
          <w:rFonts w:ascii="Cambria" w:hAnsi="Cambria" w:cs="Times New Roman"/>
          <w:b/>
          <w:bCs/>
          <w:lang w:bidi="te-IN"/>
        </w:rPr>
        <w:t>Spring Security, OAuth 2.0</w:t>
      </w:r>
      <w:r w:rsidRPr="0013255B">
        <w:rPr>
          <w:rFonts w:ascii="Cambria" w:hAnsi="Cambria" w:cs="Times New Roman"/>
          <w:lang w:bidi="te-IN"/>
        </w:rPr>
        <w:t xml:space="preserve">, and </w:t>
      </w:r>
      <w:r w:rsidRPr="0013255B">
        <w:rPr>
          <w:rFonts w:ascii="Cambria" w:hAnsi="Cambria" w:cs="Times New Roman"/>
          <w:b/>
          <w:bCs/>
          <w:lang w:bidi="te-IN"/>
        </w:rPr>
        <w:t>JWT</w:t>
      </w:r>
      <w:r w:rsidRPr="0013255B">
        <w:rPr>
          <w:rFonts w:ascii="Cambria" w:hAnsi="Cambria" w:cs="Times New Roman"/>
          <w:lang w:bidi="te-IN"/>
        </w:rPr>
        <w:t>, ensuring compliance with energy sector security and regulatory standards (NERC/CIP-aligned practices).</w:t>
      </w:r>
    </w:p>
    <w:p w14:paraId="52F0F19A" w14:textId="48B5CD49" w:rsidR="00EA4A6D" w:rsidRPr="0013255B" w:rsidRDefault="00EA4A6D" w:rsidP="00EA4A6D">
      <w:pPr>
        <w:pStyle w:val="ListParagraph"/>
        <w:numPr>
          <w:ilvl w:val="0"/>
          <w:numId w:val="2"/>
        </w:numPr>
        <w:jc w:val="both"/>
        <w:rPr>
          <w:rFonts w:ascii="Cambria" w:hAnsi="Cambria" w:cs="Times New Roman"/>
          <w:lang w:bidi="te-IN"/>
        </w:rPr>
      </w:pPr>
      <w:r w:rsidRPr="0013255B">
        <w:rPr>
          <w:rFonts w:ascii="Cambria" w:hAnsi="Cambria" w:cs="Times New Roman"/>
          <w:lang w:bidi="te-IN"/>
        </w:rPr>
        <w:t>Leveraged Spring Boot (2.7+/3.x) to implement scalable Microservices architecture, improving system modularity and deployment flexibility.</w:t>
      </w:r>
    </w:p>
    <w:p w14:paraId="1F96BF21" w14:textId="59AC956F" w:rsidR="00EA4A6D" w:rsidRPr="0013255B" w:rsidRDefault="00EA4A6D" w:rsidP="00EA4A6D">
      <w:pPr>
        <w:pStyle w:val="ListParagraph"/>
        <w:numPr>
          <w:ilvl w:val="0"/>
          <w:numId w:val="2"/>
        </w:numPr>
        <w:jc w:val="both"/>
        <w:rPr>
          <w:rFonts w:ascii="Cambria" w:hAnsi="Cambria" w:cs="Times New Roman"/>
          <w:lang w:bidi="te-IN"/>
        </w:rPr>
      </w:pPr>
      <w:r w:rsidRPr="0013255B">
        <w:rPr>
          <w:rFonts w:ascii="Cambria" w:hAnsi="Cambria" w:cs="Times New Roman"/>
          <w:lang w:bidi="te-IN"/>
        </w:rPr>
        <w:t xml:space="preserve">Utilized </w:t>
      </w:r>
      <w:r w:rsidRPr="0013255B">
        <w:rPr>
          <w:rFonts w:ascii="Cambria" w:hAnsi="Cambria" w:cs="Times New Roman"/>
          <w:b/>
          <w:bCs/>
          <w:lang w:bidi="te-IN"/>
        </w:rPr>
        <w:t>Spring IOC, AOP, JDBC</w:t>
      </w:r>
      <w:r w:rsidRPr="0013255B">
        <w:rPr>
          <w:rFonts w:ascii="Cambria" w:hAnsi="Cambria" w:cs="Times New Roman"/>
          <w:lang w:bidi="te-IN"/>
        </w:rPr>
        <w:t xml:space="preserve">, and </w:t>
      </w:r>
      <w:r w:rsidRPr="0013255B">
        <w:rPr>
          <w:rFonts w:ascii="Cambria" w:hAnsi="Cambria" w:cs="Times New Roman"/>
          <w:b/>
          <w:bCs/>
          <w:lang w:bidi="te-IN"/>
        </w:rPr>
        <w:t>Hibernate ORM</w:t>
      </w:r>
      <w:r w:rsidRPr="0013255B">
        <w:rPr>
          <w:rFonts w:ascii="Cambria" w:hAnsi="Cambria" w:cs="Times New Roman"/>
          <w:lang w:bidi="te-IN"/>
        </w:rPr>
        <w:t xml:space="preserve"> for efficient database operations, transaction management, and session handling across distributed systems.</w:t>
      </w:r>
    </w:p>
    <w:p w14:paraId="2AF6DCCA" w14:textId="56B98F11" w:rsidR="00EA4A6D" w:rsidRPr="0013255B" w:rsidRDefault="00EA4A6D" w:rsidP="00EF7B02">
      <w:pPr>
        <w:pStyle w:val="ListParagraph"/>
        <w:numPr>
          <w:ilvl w:val="0"/>
          <w:numId w:val="2"/>
        </w:numPr>
        <w:jc w:val="both"/>
        <w:rPr>
          <w:rFonts w:ascii="Cambria" w:hAnsi="Cambria" w:cs="Times New Roman"/>
          <w:lang w:bidi="te-IN"/>
        </w:rPr>
      </w:pPr>
      <w:r w:rsidRPr="0013255B">
        <w:rPr>
          <w:rFonts w:ascii="Cambria" w:hAnsi="Cambria" w:cs="Times New Roman"/>
          <w:lang w:bidi="te-IN"/>
        </w:rPr>
        <w:t xml:space="preserve">Implemented cross-cutting concerns (logging, security, transactions) using </w:t>
      </w:r>
      <w:r w:rsidRPr="0013255B">
        <w:rPr>
          <w:rFonts w:ascii="Cambria" w:hAnsi="Cambria" w:cs="Times New Roman"/>
          <w:b/>
          <w:bCs/>
          <w:lang w:bidi="te-IN"/>
        </w:rPr>
        <w:t>Spring AOP</w:t>
      </w:r>
      <w:r w:rsidRPr="0013255B">
        <w:rPr>
          <w:rFonts w:ascii="Cambria" w:hAnsi="Cambria" w:cs="Times New Roman"/>
          <w:lang w:bidi="te-IN"/>
        </w:rPr>
        <w:t xml:space="preserve"> to enhance maintainability and performance.</w:t>
      </w:r>
    </w:p>
    <w:p w14:paraId="7F4AEA61" w14:textId="25907D07" w:rsidR="00EA4A6D" w:rsidRPr="0013255B" w:rsidRDefault="00EA4A6D" w:rsidP="00EF7B02">
      <w:pPr>
        <w:pStyle w:val="ListParagraph"/>
        <w:numPr>
          <w:ilvl w:val="0"/>
          <w:numId w:val="2"/>
        </w:numPr>
        <w:jc w:val="both"/>
        <w:rPr>
          <w:rFonts w:ascii="Cambria" w:hAnsi="Cambria" w:cs="Times New Roman"/>
          <w:lang w:bidi="te-IN"/>
        </w:rPr>
      </w:pPr>
      <w:r w:rsidRPr="0013255B">
        <w:rPr>
          <w:rFonts w:ascii="Cambria" w:hAnsi="Cambria" w:cs="Times New Roman"/>
          <w:lang w:bidi="te-IN"/>
        </w:rPr>
        <w:t>Configured Hibernate ORM with Spring Data JPA for optimized persistence and high-performance data access.</w:t>
      </w:r>
    </w:p>
    <w:p w14:paraId="5DDDA444" w14:textId="066B5742" w:rsidR="00EA4A6D" w:rsidRPr="0013255B" w:rsidRDefault="00EA4A6D" w:rsidP="00EF7B02">
      <w:pPr>
        <w:pStyle w:val="ListParagraph"/>
        <w:numPr>
          <w:ilvl w:val="0"/>
          <w:numId w:val="2"/>
        </w:numPr>
        <w:jc w:val="both"/>
        <w:rPr>
          <w:rFonts w:ascii="Cambria" w:hAnsi="Cambria" w:cs="Times New Roman"/>
          <w:lang w:bidi="te-IN"/>
        </w:rPr>
      </w:pPr>
      <w:r w:rsidRPr="0013255B">
        <w:rPr>
          <w:rFonts w:ascii="Cambria" w:hAnsi="Cambria" w:cs="Times New Roman"/>
          <w:lang w:bidi="te-IN"/>
        </w:rPr>
        <w:t xml:space="preserve">Developed DAO layers using </w:t>
      </w:r>
      <w:r w:rsidRPr="0013255B">
        <w:rPr>
          <w:rFonts w:ascii="Cambria" w:hAnsi="Cambria" w:cs="Times New Roman"/>
          <w:b/>
          <w:bCs/>
          <w:lang w:bidi="te-IN"/>
        </w:rPr>
        <w:t>Hibernate, JDBC</w:t>
      </w:r>
      <w:r w:rsidRPr="0013255B">
        <w:rPr>
          <w:rFonts w:ascii="Cambria" w:hAnsi="Cambria" w:cs="Times New Roman"/>
          <w:lang w:bidi="te-IN"/>
        </w:rPr>
        <w:t xml:space="preserve">, and </w:t>
      </w:r>
      <w:r w:rsidRPr="0013255B">
        <w:rPr>
          <w:rFonts w:ascii="Cambria" w:hAnsi="Cambria" w:cs="Times New Roman"/>
          <w:b/>
          <w:bCs/>
          <w:lang w:bidi="te-IN"/>
        </w:rPr>
        <w:t>SQL</w:t>
      </w:r>
      <w:r w:rsidRPr="0013255B">
        <w:rPr>
          <w:rFonts w:ascii="Cambria" w:hAnsi="Cambria" w:cs="Times New Roman"/>
          <w:lang w:bidi="te-IN"/>
        </w:rPr>
        <w:t>, ensuring efficient querying and handling of large-scale energy consumption datasets.</w:t>
      </w:r>
    </w:p>
    <w:p w14:paraId="11C22D64" w14:textId="764D30E1" w:rsidR="00EA4A6D" w:rsidRPr="0013255B" w:rsidRDefault="00EA4A6D" w:rsidP="00EF7B02">
      <w:pPr>
        <w:pStyle w:val="ListParagraph"/>
        <w:numPr>
          <w:ilvl w:val="0"/>
          <w:numId w:val="2"/>
        </w:numPr>
        <w:jc w:val="both"/>
        <w:rPr>
          <w:rFonts w:ascii="Cambria" w:hAnsi="Cambria" w:cs="Times New Roman"/>
          <w:lang w:bidi="te-IN"/>
        </w:rPr>
      </w:pPr>
      <w:r w:rsidRPr="0013255B">
        <w:rPr>
          <w:rFonts w:ascii="Cambria" w:hAnsi="Cambria" w:cs="Times New Roman"/>
          <w:lang w:bidi="te-IN"/>
        </w:rPr>
        <w:t>Designed and developed Spring Boot microservices supporting real-time energy monitoring, outage detection, and billing systems, ensuring high availability and scalability.</w:t>
      </w:r>
    </w:p>
    <w:p w14:paraId="724F7C92" w14:textId="4DC6FCC0" w:rsidR="00EA4A6D" w:rsidRPr="0013255B" w:rsidRDefault="00EA4A6D" w:rsidP="00EF7B02">
      <w:pPr>
        <w:pStyle w:val="ListParagraph"/>
        <w:numPr>
          <w:ilvl w:val="0"/>
          <w:numId w:val="2"/>
        </w:numPr>
        <w:jc w:val="both"/>
        <w:rPr>
          <w:rFonts w:ascii="Cambria" w:hAnsi="Cambria" w:cs="Times New Roman"/>
          <w:lang w:bidi="te-IN"/>
        </w:rPr>
      </w:pPr>
      <w:r w:rsidRPr="0013255B">
        <w:rPr>
          <w:rFonts w:ascii="Cambria" w:hAnsi="Cambria" w:cs="Times New Roman"/>
          <w:lang w:bidi="te-IN"/>
        </w:rPr>
        <w:t xml:space="preserve">Implemented AWS-based cloud solutions including </w:t>
      </w:r>
      <w:r w:rsidRPr="0013255B">
        <w:rPr>
          <w:rFonts w:ascii="Cambria" w:hAnsi="Cambria" w:cs="Times New Roman"/>
          <w:b/>
          <w:bCs/>
          <w:lang w:bidi="te-IN"/>
        </w:rPr>
        <w:t>EC2, S3, RDS, IAM, ECS/</w:t>
      </w:r>
      <w:proofErr w:type="spellStart"/>
      <w:r w:rsidRPr="0013255B">
        <w:rPr>
          <w:rFonts w:ascii="Cambria" w:hAnsi="Cambria" w:cs="Times New Roman"/>
          <w:b/>
          <w:bCs/>
          <w:lang w:bidi="te-IN"/>
        </w:rPr>
        <w:t>Fargate</w:t>
      </w:r>
      <w:proofErr w:type="spellEnd"/>
      <w:r w:rsidRPr="0013255B">
        <w:rPr>
          <w:rFonts w:ascii="Cambria" w:hAnsi="Cambria" w:cs="Times New Roman"/>
          <w:b/>
          <w:bCs/>
          <w:lang w:bidi="te-IN"/>
        </w:rPr>
        <w:t>, API Gateway</w:t>
      </w:r>
      <w:r w:rsidRPr="0013255B">
        <w:rPr>
          <w:rFonts w:ascii="Cambria" w:hAnsi="Cambria" w:cs="Times New Roman"/>
          <w:lang w:bidi="te-IN"/>
        </w:rPr>
        <w:t xml:space="preserve">, and </w:t>
      </w:r>
      <w:r w:rsidRPr="0013255B">
        <w:rPr>
          <w:rFonts w:ascii="Cambria" w:hAnsi="Cambria" w:cs="Times New Roman"/>
          <w:b/>
          <w:bCs/>
          <w:lang w:bidi="te-IN"/>
        </w:rPr>
        <w:t xml:space="preserve">CloudWatch </w:t>
      </w:r>
      <w:r w:rsidRPr="0013255B">
        <w:rPr>
          <w:rFonts w:ascii="Cambria" w:hAnsi="Cambria" w:cs="Times New Roman"/>
          <w:lang w:bidi="te-IN"/>
        </w:rPr>
        <w:t>for hosting and monitoring distributed applications.</w:t>
      </w:r>
    </w:p>
    <w:p w14:paraId="15E00380" w14:textId="1C77CFD3" w:rsidR="00EA4A6D" w:rsidRPr="0013255B" w:rsidRDefault="00EA4A6D" w:rsidP="00EF7B02">
      <w:pPr>
        <w:pStyle w:val="ListParagraph"/>
        <w:numPr>
          <w:ilvl w:val="0"/>
          <w:numId w:val="2"/>
        </w:numPr>
        <w:jc w:val="both"/>
        <w:rPr>
          <w:rFonts w:ascii="Cambria" w:hAnsi="Cambria" w:cs="Times New Roman"/>
          <w:lang w:bidi="te-IN"/>
        </w:rPr>
      </w:pPr>
      <w:r w:rsidRPr="0013255B">
        <w:rPr>
          <w:rFonts w:ascii="Cambria" w:hAnsi="Cambria" w:cs="Times New Roman"/>
          <w:lang w:bidi="te-IN"/>
        </w:rPr>
        <w:t xml:space="preserve">Built responsive UI components using </w:t>
      </w:r>
      <w:r w:rsidRPr="0013255B">
        <w:rPr>
          <w:rFonts w:ascii="Cambria" w:hAnsi="Cambria" w:cs="Times New Roman"/>
          <w:b/>
          <w:bCs/>
          <w:lang w:bidi="te-IN"/>
        </w:rPr>
        <w:t>Angular, ReactJS, HTML5, CSS3</w:t>
      </w:r>
      <w:r w:rsidRPr="0013255B">
        <w:rPr>
          <w:rFonts w:ascii="Cambria" w:hAnsi="Cambria" w:cs="Times New Roman"/>
          <w:lang w:bidi="te-IN"/>
        </w:rPr>
        <w:t xml:space="preserve">, and </w:t>
      </w:r>
      <w:r w:rsidRPr="0013255B">
        <w:rPr>
          <w:rFonts w:ascii="Cambria" w:hAnsi="Cambria" w:cs="Times New Roman"/>
          <w:b/>
          <w:bCs/>
          <w:lang w:bidi="te-IN"/>
        </w:rPr>
        <w:t>Bootstrap</w:t>
      </w:r>
      <w:r w:rsidRPr="0013255B">
        <w:rPr>
          <w:rFonts w:ascii="Cambria" w:hAnsi="Cambria" w:cs="Times New Roman"/>
          <w:lang w:bidi="te-IN"/>
        </w:rPr>
        <w:t>, ensuring consistent UX across customer and operator-facing applications.</w:t>
      </w:r>
    </w:p>
    <w:p w14:paraId="7D352144" w14:textId="3A0AEBEC" w:rsidR="00EA4A6D" w:rsidRPr="0013255B" w:rsidRDefault="00EA4A6D" w:rsidP="00EF7B02">
      <w:pPr>
        <w:pStyle w:val="ListParagraph"/>
        <w:numPr>
          <w:ilvl w:val="0"/>
          <w:numId w:val="2"/>
        </w:numPr>
        <w:jc w:val="both"/>
        <w:rPr>
          <w:rFonts w:ascii="Cambria" w:hAnsi="Cambria" w:cs="Times New Roman"/>
          <w:lang w:bidi="te-IN"/>
        </w:rPr>
      </w:pPr>
      <w:r w:rsidRPr="0013255B">
        <w:rPr>
          <w:rFonts w:ascii="Cambria" w:hAnsi="Cambria" w:cs="Times New Roman"/>
          <w:lang w:bidi="te-IN"/>
        </w:rPr>
        <w:t xml:space="preserve">Secured applications using </w:t>
      </w:r>
      <w:r w:rsidRPr="0013255B">
        <w:rPr>
          <w:rFonts w:ascii="Cambria" w:hAnsi="Cambria" w:cs="Times New Roman"/>
          <w:b/>
          <w:bCs/>
          <w:lang w:bidi="te-IN"/>
        </w:rPr>
        <w:t>Spring Security, OAuth 2.0, JWT, AWS IAM</w:t>
      </w:r>
      <w:r w:rsidRPr="0013255B">
        <w:rPr>
          <w:rFonts w:ascii="Cambria" w:hAnsi="Cambria" w:cs="Times New Roman"/>
          <w:lang w:bidi="te-IN"/>
        </w:rPr>
        <w:t xml:space="preserve"> roles, and </w:t>
      </w:r>
      <w:r w:rsidRPr="0013255B">
        <w:rPr>
          <w:rFonts w:ascii="Cambria" w:hAnsi="Cambria" w:cs="Times New Roman"/>
          <w:b/>
          <w:bCs/>
          <w:lang w:bidi="te-IN"/>
        </w:rPr>
        <w:t>Azure RBAC</w:t>
      </w:r>
      <w:r w:rsidRPr="0013255B">
        <w:rPr>
          <w:rFonts w:ascii="Cambria" w:hAnsi="Cambria" w:cs="Times New Roman"/>
          <w:lang w:bidi="te-IN"/>
        </w:rPr>
        <w:t>, ensuring secure access to sensitive energy and customer data.</w:t>
      </w:r>
    </w:p>
    <w:p w14:paraId="08B38758" w14:textId="4ED1706E" w:rsidR="00EA4A6D" w:rsidRPr="0013255B" w:rsidRDefault="00EA4A6D" w:rsidP="00EF7B02">
      <w:pPr>
        <w:pStyle w:val="ListParagraph"/>
        <w:numPr>
          <w:ilvl w:val="0"/>
          <w:numId w:val="2"/>
        </w:numPr>
        <w:jc w:val="both"/>
        <w:rPr>
          <w:rFonts w:ascii="Cambria" w:hAnsi="Cambria" w:cs="Times New Roman"/>
          <w:lang w:bidi="te-IN"/>
        </w:rPr>
      </w:pPr>
      <w:r w:rsidRPr="0013255B">
        <w:rPr>
          <w:rFonts w:ascii="Cambria" w:hAnsi="Cambria" w:cs="Times New Roman"/>
          <w:lang w:bidi="te-IN"/>
        </w:rPr>
        <w:t>Integrated asynchronous messaging systems such as Apache Kafka (3.x), RabbitMQ, ActiveMQ, and IBM MQ for event-driven processing of grid events, alerts, and system notifications.</w:t>
      </w:r>
    </w:p>
    <w:p w14:paraId="4BCAE6C3" w14:textId="77777777" w:rsidR="008C1E04" w:rsidRPr="0013255B" w:rsidRDefault="008C1E04" w:rsidP="008C1E04">
      <w:pPr>
        <w:pStyle w:val="ListParagraph"/>
        <w:numPr>
          <w:ilvl w:val="0"/>
          <w:numId w:val="2"/>
        </w:numPr>
        <w:jc w:val="both"/>
        <w:rPr>
          <w:rFonts w:ascii="Cambria" w:hAnsi="Cambria" w:cs="Times New Roman"/>
          <w:lang w:bidi="te-IN"/>
        </w:rPr>
      </w:pPr>
      <w:r w:rsidRPr="0013255B">
        <w:rPr>
          <w:rFonts w:ascii="Cambria" w:hAnsi="Cambria" w:cs="Times New Roman"/>
          <w:lang w:bidi="te-IN"/>
        </w:rPr>
        <w:t xml:space="preserve">Developed data-driven analytics solutions for energy consumption trends using </w:t>
      </w:r>
      <w:r w:rsidRPr="0013255B">
        <w:rPr>
          <w:rFonts w:ascii="Cambria" w:hAnsi="Cambria" w:cs="Times New Roman"/>
          <w:b/>
          <w:bCs/>
          <w:lang w:bidi="te-IN"/>
        </w:rPr>
        <w:t>Python</w:t>
      </w:r>
      <w:r w:rsidRPr="0013255B">
        <w:rPr>
          <w:rFonts w:ascii="Cambria" w:hAnsi="Cambria" w:cs="Times New Roman"/>
          <w:lang w:bidi="te-IN"/>
        </w:rPr>
        <w:t xml:space="preserve"> (</w:t>
      </w:r>
      <w:r w:rsidRPr="0013255B">
        <w:rPr>
          <w:rFonts w:ascii="Cambria" w:hAnsi="Cambria" w:cs="Times New Roman"/>
          <w:b/>
          <w:bCs/>
          <w:lang w:bidi="te-IN"/>
        </w:rPr>
        <w:t>Pandas, NumPy</w:t>
      </w:r>
      <w:r w:rsidRPr="0013255B">
        <w:rPr>
          <w:rFonts w:ascii="Cambria" w:hAnsi="Cambria" w:cs="Times New Roman"/>
          <w:lang w:bidi="te-IN"/>
        </w:rPr>
        <w:t>) and SQL-based processing on large datasets.</w:t>
      </w:r>
    </w:p>
    <w:p w14:paraId="1DFBFE9F" w14:textId="364C49F3" w:rsidR="008C1E04" w:rsidRPr="0013255B" w:rsidRDefault="008C1E04" w:rsidP="008C1E04">
      <w:pPr>
        <w:pStyle w:val="ListParagraph"/>
        <w:numPr>
          <w:ilvl w:val="0"/>
          <w:numId w:val="2"/>
        </w:numPr>
        <w:jc w:val="both"/>
        <w:rPr>
          <w:rFonts w:ascii="Cambria" w:hAnsi="Cambria" w:cs="Times New Roman"/>
          <w:lang w:bidi="te-IN"/>
        </w:rPr>
      </w:pPr>
      <w:r w:rsidRPr="0013255B">
        <w:rPr>
          <w:rFonts w:ascii="Cambria" w:hAnsi="Cambria" w:cs="Times New Roman"/>
          <w:lang w:bidi="te-IN"/>
        </w:rPr>
        <w:t>Implemented anomaly detection mechanisms using statistical analysis and rule-based logic, supported by Kafka streaming pipelines for near real-time monitoring.</w:t>
      </w:r>
    </w:p>
    <w:p w14:paraId="7CDEF6A5" w14:textId="6FB97937" w:rsidR="008C1E04" w:rsidRPr="0013255B" w:rsidRDefault="008C1E04" w:rsidP="008C1E04">
      <w:pPr>
        <w:pStyle w:val="ListParagraph"/>
        <w:numPr>
          <w:ilvl w:val="0"/>
          <w:numId w:val="2"/>
        </w:numPr>
        <w:jc w:val="both"/>
        <w:rPr>
          <w:rFonts w:ascii="Cambria" w:hAnsi="Cambria" w:cs="Times New Roman"/>
          <w:lang w:bidi="te-IN"/>
        </w:rPr>
      </w:pPr>
      <w:r w:rsidRPr="0013255B">
        <w:rPr>
          <w:rFonts w:ascii="Cambria" w:hAnsi="Cambria" w:cs="Times New Roman"/>
          <w:lang w:bidi="te-IN"/>
        </w:rPr>
        <w:t>Designed backend services to support predictive analytics workflows integrated with Azure Machine Learning (model consumption) and Azure Data Factory pipelines.</w:t>
      </w:r>
    </w:p>
    <w:p w14:paraId="417D7BB6" w14:textId="4D0F9C7E" w:rsidR="008C1E04" w:rsidRPr="0013255B" w:rsidRDefault="008C1E04" w:rsidP="008C1E04">
      <w:pPr>
        <w:pStyle w:val="ListParagraph"/>
        <w:numPr>
          <w:ilvl w:val="0"/>
          <w:numId w:val="2"/>
        </w:numPr>
        <w:jc w:val="both"/>
        <w:rPr>
          <w:rFonts w:ascii="Cambria" w:hAnsi="Cambria" w:cs="Times New Roman"/>
          <w:lang w:bidi="te-IN"/>
        </w:rPr>
      </w:pPr>
      <w:r w:rsidRPr="0013255B">
        <w:rPr>
          <w:rFonts w:ascii="Cambria" w:hAnsi="Cambria" w:cs="Times New Roman"/>
          <w:lang w:bidi="te-IN"/>
        </w:rPr>
        <w:t xml:space="preserve">Processed and transformed large-scale energy data using </w:t>
      </w:r>
      <w:r w:rsidRPr="0013255B">
        <w:rPr>
          <w:rFonts w:ascii="Cambria" w:hAnsi="Cambria" w:cs="Times New Roman"/>
          <w:b/>
          <w:bCs/>
          <w:lang w:bidi="te-IN"/>
        </w:rPr>
        <w:t>Apache Kafka, Azure Data Lake</w:t>
      </w:r>
      <w:r w:rsidRPr="0013255B">
        <w:rPr>
          <w:rFonts w:ascii="Cambria" w:hAnsi="Cambria" w:cs="Times New Roman"/>
          <w:lang w:bidi="te-IN"/>
        </w:rPr>
        <w:t xml:space="preserve">, and </w:t>
      </w:r>
      <w:r w:rsidRPr="0013255B">
        <w:rPr>
          <w:rFonts w:ascii="Cambria" w:hAnsi="Cambria" w:cs="Times New Roman"/>
          <w:b/>
          <w:bCs/>
          <w:lang w:bidi="te-IN"/>
        </w:rPr>
        <w:t>Azure Data Factory</w:t>
      </w:r>
      <w:r w:rsidRPr="0013255B">
        <w:rPr>
          <w:rFonts w:ascii="Cambria" w:hAnsi="Cambria" w:cs="Times New Roman"/>
          <w:lang w:bidi="te-IN"/>
        </w:rPr>
        <w:t>, enabling real-time insights for grid monitoring systems.</w:t>
      </w:r>
    </w:p>
    <w:p w14:paraId="56ECCE39" w14:textId="778F6588" w:rsidR="008C1E04" w:rsidRPr="0013255B" w:rsidRDefault="008C1E04" w:rsidP="008C1E04">
      <w:pPr>
        <w:pStyle w:val="ListParagraph"/>
        <w:numPr>
          <w:ilvl w:val="0"/>
          <w:numId w:val="2"/>
        </w:numPr>
        <w:jc w:val="both"/>
        <w:rPr>
          <w:rFonts w:ascii="Cambria" w:hAnsi="Cambria" w:cs="Times New Roman"/>
          <w:lang w:bidi="te-IN"/>
        </w:rPr>
      </w:pPr>
      <w:r w:rsidRPr="0013255B">
        <w:rPr>
          <w:rFonts w:ascii="Cambria" w:hAnsi="Cambria" w:cs="Times New Roman"/>
          <w:lang w:bidi="te-IN"/>
        </w:rPr>
        <w:t xml:space="preserve">Integrated REST APIs to consume outputs from analytics services built using </w:t>
      </w:r>
      <w:r w:rsidRPr="0013255B">
        <w:rPr>
          <w:rFonts w:ascii="Cambria" w:hAnsi="Cambria" w:cs="Times New Roman"/>
          <w:b/>
          <w:bCs/>
          <w:lang w:bidi="te-IN"/>
        </w:rPr>
        <w:t>Python</w:t>
      </w:r>
      <w:r w:rsidRPr="0013255B">
        <w:rPr>
          <w:rFonts w:ascii="Cambria" w:hAnsi="Cambria" w:cs="Times New Roman"/>
          <w:lang w:bidi="te-IN"/>
        </w:rPr>
        <w:t xml:space="preserve"> (</w:t>
      </w:r>
      <w:r w:rsidRPr="0013255B">
        <w:rPr>
          <w:rFonts w:ascii="Cambria" w:hAnsi="Cambria" w:cs="Times New Roman"/>
          <w:b/>
          <w:bCs/>
          <w:lang w:bidi="te-IN"/>
        </w:rPr>
        <w:t>Flask-based services</w:t>
      </w:r>
      <w:r w:rsidRPr="0013255B">
        <w:rPr>
          <w:rFonts w:ascii="Cambria" w:hAnsi="Cambria" w:cs="Times New Roman"/>
          <w:lang w:bidi="te-IN"/>
        </w:rPr>
        <w:t>) for energy forecasting use cases.</w:t>
      </w:r>
    </w:p>
    <w:p w14:paraId="65F3C4C5" w14:textId="4F082806" w:rsidR="00EA4A6D" w:rsidRPr="0013255B" w:rsidRDefault="00EA4A6D" w:rsidP="00EF7B02">
      <w:pPr>
        <w:pStyle w:val="ListParagraph"/>
        <w:numPr>
          <w:ilvl w:val="0"/>
          <w:numId w:val="2"/>
        </w:numPr>
        <w:jc w:val="both"/>
        <w:rPr>
          <w:rFonts w:ascii="Cambria" w:hAnsi="Cambria" w:cs="Times New Roman"/>
          <w:lang w:bidi="te-IN"/>
        </w:rPr>
      </w:pPr>
      <w:r w:rsidRPr="0013255B">
        <w:rPr>
          <w:rFonts w:ascii="Cambria" w:hAnsi="Cambria" w:cs="Times New Roman"/>
          <w:lang w:bidi="te-IN"/>
        </w:rPr>
        <w:t xml:space="preserve">Automated CI/CD pipelines using </w:t>
      </w:r>
      <w:r w:rsidRPr="0013255B">
        <w:rPr>
          <w:rFonts w:ascii="Cambria" w:hAnsi="Cambria" w:cs="Times New Roman"/>
          <w:b/>
          <w:bCs/>
          <w:lang w:bidi="te-IN"/>
        </w:rPr>
        <w:t>Maven, Gradle</w:t>
      </w:r>
      <w:r w:rsidRPr="0013255B">
        <w:rPr>
          <w:rFonts w:ascii="Cambria" w:hAnsi="Cambria" w:cs="Times New Roman"/>
          <w:lang w:bidi="te-IN"/>
        </w:rPr>
        <w:t xml:space="preserve">, </w:t>
      </w:r>
      <w:r w:rsidRPr="0013255B">
        <w:rPr>
          <w:rFonts w:ascii="Cambria" w:hAnsi="Cambria" w:cs="Times New Roman"/>
          <w:b/>
          <w:bCs/>
          <w:lang w:bidi="te-IN"/>
        </w:rPr>
        <w:t>Docker, Jenkins, GitHub Actions</w:t>
      </w:r>
      <w:r w:rsidRPr="0013255B">
        <w:rPr>
          <w:rFonts w:ascii="Cambria" w:hAnsi="Cambria" w:cs="Times New Roman"/>
          <w:lang w:bidi="te-IN"/>
        </w:rPr>
        <w:t xml:space="preserve">, and </w:t>
      </w:r>
      <w:r w:rsidRPr="0013255B">
        <w:rPr>
          <w:rFonts w:ascii="Cambria" w:hAnsi="Cambria" w:cs="Times New Roman"/>
          <w:b/>
          <w:bCs/>
          <w:lang w:bidi="te-IN"/>
        </w:rPr>
        <w:t>Bitbucket</w:t>
      </w:r>
      <w:r w:rsidRPr="0013255B">
        <w:rPr>
          <w:rFonts w:ascii="Cambria" w:hAnsi="Cambria" w:cs="Times New Roman"/>
          <w:lang w:bidi="te-IN"/>
        </w:rPr>
        <w:t xml:space="preserve"> Pipelines, enabling continuous integration and deployment.</w:t>
      </w:r>
    </w:p>
    <w:p w14:paraId="0842D9F3" w14:textId="6325A8E0" w:rsidR="00EA4A6D" w:rsidRPr="0013255B" w:rsidRDefault="00EA4A6D" w:rsidP="00EF7B02">
      <w:pPr>
        <w:pStyle w:val="ListParagraph"/>
        <w:numPr>
          <w:ilvl w:val="0"/>
          <w:numId w:val="2"/>
        </w:numPr>
        <w:jc w:val="both"/>
        <w:rPr>
          <w:rFonts w:ascii="Cambria" w:hAnsi="Cambria" w:cs="Times New Roman"/>
          <w:lang w:bidi="te-IN"/>
        </w:rPr>
      </w:pPr>
      <w:r w:rsidRPr="0013255B">
        <w:rPr>
          <w:rFonts w:ascii="Cambria" w:hAnsi="Cambria" w:cs="Times New Roman"/>
          <w:lang w:bidi="te-IN"/>
        </w:rPr>
        <w:t>Demonstrated strong SQL expertise across Oracle, MySQL, and Microsoft SQL Server, optimizing queries for performance-critical systems.</w:t>
      </w:r>
    </w:p>
    <w:p w14:paraId="06288EF5" w14:textId="209C0608" w:rsidR="00EA4A6D" w:rsidRPr="0013255B" w:rsidRDefault="00EA4A6D" w:rsidP="00EF7B02">
      <w:pPr>
        <w:pStyle w:val="ListParagraph"/>
        <w:numPr>
          <w:ilvl w:val="0"/>
          <w:numId w:val="2"/>
        </w:numPr>
        <w:jc w:val="both"/>
        <w:rPr>
          <w:rFonts w:ascii="Cambria" w:hAnsi="Cambria" w:cs="Times New Roman"/>
          <w:lang w:bidi="te-IN"/>
        </w:rPr>
      </w:pPr>
      <w:r w:rsidRPr="0013255B">
        <w:rPr>
          <w:rFonts w:ascii="Cambria" w:hAnsi="Cambria" w:cs="Times New Roman"/>
          <w:lang w:bidi="te-IN"/>
        </w:rPr>
        <w:t>Implemented AMQP-based messaging with RabbitMQ and JMS messaging with ActiveMQ, supporting both synchronous and asynchronous communication across distributed services.</w:t>
      </w:r>
    </w:p>
    <w:p w14:paraId="0C92E84E" w14:textId="50EAA8F7" w:rsidR="00EA4A6D" w:rsidRPr="0013255B" w:rsidRDefault="00EA4A6D" w:rsidP="00EF7B02">
      <w:pPr>
        <w:pStyle w:val="ListParagraph"/>
        <w:numPr>
          <w:ilvl w:val="0"/>
          <w:numId w:val="2"/>
        </w:numPr>
        <w:jc w:val="both"/>
        <w:rPr>
          <w:rFonts w:ascii="Cambria" w:hAnsi="Cambria" w:cs="Times New Roman"/>
          <w:lang w:bidi="te-IN"/>
        </w:rPr>
      </w:pPr>
      <w:r w:rsidRPr="0013255B">
        <w:rPr>
          <w:rFonts w:ascii="Cambria" w:hAnsi="Cambria" w:cs="Times New Roman"/>
          <w:lang w:bidi="te-IN"/>
        </w:rPr>
        <w:t xml:space="preserve">Developed and executed unit and integration tests using </w:t>
      </w:r>
      <w:r w:rsidRPr="0013255B">
        <w:rPr>
          <w:rFonts w:ascii="Cambria" w:hAnsi="Cambria" w:cs="Times New Roman"/>
          <w:b/>
          <w:bCs/>
          <w:lang w:bidi="te-IN"/>
        </w:rPr>
        <w:t>JUnit 5</w:t>
      </w:r>
      <w:r w:rsidRPr="0013255B">
        <w:rPr>
          <w:rFonts w:ascii="Cambria" w:hAnsi="Cambria" w:cs="Times New Roman"/>
          <w:lang w:bidi="te-IN"/>
        </w:rPr>
        <w:t xml:space="preserve"> and </w:t>
      </w:r>
      <w:r w:rsidRPr="0013255B">
        <w:rPr>
          <w:rFonts w:ascii="Cambria" w:hAnsi="Cambria" w:cs="Times New Roman"/>
          <w:b/>
          <w:bCs/>
          <w:lang w:bidi="te-IN"/>
        </w:rPr>
        <w:t>Mockito</w:t>
      </w:r>
      <w:r w:rsidRPr="0013255B">
        <w:rPr>
          <w:rFonts w:ascii="Cambria" w:hAnsi="Cambria" w:cs="Times New Roman"/>
          <w:lang w:bidi="te-IN"/>
        </w:rPr>
        <w:t xml:space="preserve"> within </w:t>
      </w:r>
      <w:proofErr w:type="spellStart"/>
      <w:r w:rsidRPr="0013255B">
        <w:rPr>
          <w:rFonts w:ascii="Cambria" w:hAnsi="Cambria" w:cs="Times New Roman"/>
          <w:lang w:bidi="te-IN"/>
        </w:rPr>
        <w:t>Dockeri</w:t>
      </w:r>
      <w:r w:rsidR="00EF7B02" w:rsidRPr="0013255B">
        <w:rPr>
          <w:rFonts w:ascii="Cambria" w:hAnsi="Cambria" w:cs="Times New Roman"/>
          <w:lang w:bidi="te-IN"/>
        </w:rPr>
        <w:t>z</w:t>
      </w:r>
      <w:r w:rsidRPr="0013255B">
        <w:rPr>
          <w:rFonts w:ascii="Cambria" w:hAnsi="Cambria" w:cs="Times New Roman"/>
          <w:lang w:bidi="te-IN"/>
        </w:rPr>
        <w:t>ed</w:t>
      </w:r>
      <w:proofErr w:type="spellEnd"/>
      <w:r w:rsidRPr="0013255B">
        <w:rPr>
          <w:rFonts w:ascii="Cambria" w:hAnsi="Cambria" w:cs="Times New Roman"/>
          <w:lang w:bidi="te-IN"/>
        </w:rPr>
        <w:t xml:space="preserve"> environments, ensuring consistency across environments.</w:t>
      </w:r>
    </w:p>
    <w:p w14:paraId="7E659BB7" w14:textId="0333EE1E" w:rsidR="00EA4A6D" w:rsidRPr="0013255B" w:rsidRDefault="00EA4A6D" w:rsidP="00EF7B02">
      <w:pPr>
        <w:pStyle w:val="ListParagraph"/>
        <w:numPr>
          <w:ilvl w:val="0"/>
          <w:numId w:val="2"/>
        </w:numPr>
        <w:jc w:val="both"/>
        <w:rPr>
          <w:rFonts w:ascii="Cambria" w:hAnsi="Cambria" w:cs="Times New Roman"/>
          <w:lang w:bidi="te-IN"/>
        </w:rPr>
      </w:pPr>
      <w:r w:rsidRPr="0013255B">
        <w:rPr>
          <w:rFonts w:ascii="Cambria" w:hAnsi="Cambria" w:cs="Times New Roman"/>
          <w:lang w:bidi="te-IN"/>
        </w:rPr>
        <w:t>Created and maintained Maven/Gradle build scripts, gradually reducing reliance on legacy ANT scripts while supporting existing pipelines.</w:t>
      </w:r>
    </w:p>
    <w:p w14:paraId="5C90174A" w14:textId="2F7FADAE" w:rsidR="00EA4A6D" w:rsidRPr="0013255B" w:rsidRDefault="00EA4A6D" w:rsidP="00EF7B02">
      <w:pPr>
        <w:pStyle w:val="ListParagraph"/>
        <w:numPr>
          <w:ilvl w:val="0"/>
          <w:numId w:val="2"/>
        </w:numPr>
        <w:jc w:val="both"/>
        <w:rPr>
          <w:rFonts w:ascii="Cambria" w:hAnsi="Cambria" w:cs="Times New Roman"/>
          <w:lang w:bidi="te-IN"/>
        </w:rPr>
      </w:pPr>
      <w:r w:rsidRPr="0013255B">
        <w:rPr>
          <w:rFonts w:ascii="Cambria" w:hAnsi="Cambria" w:cs="Times New Roman"/>
          <w:lang w:bidi="te-IN"/>
        </w:rPr>
        <w:t>Developed deployment scripts for applications running on Apache Tomcat 9/10+, JBoss EAP, WebLogic, and WebSphere, supporting both modern and legacy systems.</w:t>
      </w:r>
    </w:p>
    <w:p w14:paraId="38EDDA7D" w14:textId="116B4963" w:rsidR="00EA4A6D" w:rsidRPr="0013255B" w:rsidRDefault="00EA4A6D" w:rsidP="00EF7B02">
      <w:pPr>
        <w:pStyle w:val="ListParagraph"/>
        <w:numPr>
          <w:ilvl w:val="0"/>
          <w:numId w:val="2"/>
        </w:numPr>
        <w:jc w:val="both"/>
        <w:rPr>
          <w:rFonts w:ascii="Cambria" w:hAnsi="Cambria" w:cs="Times New Roman"/>
          <w:lang w:bidi="te-IN"/>
        </w:rPr>
      </w:pPr>
      <w:r w:rsidRPr="0013255B">
        <w:rPr>
          <w:rFonts w:ascii="Cambria" w:hAnsi="Cambria" w:cs="Times New Roman"/>
          <w:lang w:bidi="te-IN"/>
        </w:rPr>
        <w:t xml:space="preserve">Used </w:t>
      </w:r>
      <w:r w:rsidRPr="0013255B">
        <w:rPr>
          <w:rFonts w:ascii="Cambria" w:hAnsi="Cambria" w:cs="Times New Roman"/>
          <w:b/>
          <w:bCs/>
          <w:lang w:bidi="te-IN"/>
        </w:rPr>
        <w:t>JIRA</w:t>
      </w:r>
      <w:r w:rsidRPr="0013255B">
        <w:rPr>
          <w:rFonts w:ascii="Cambria" w:hAnsi="Cambria" w:cs="Times New Roman"/>
          <w:lang w:bidi="te-IN"/>
        </w:rPr>
        <w:t xml:space="preserve"> for sprint planning, issue tracking, and defect management within Agile teams.</w:t>
      </w:r>
    </w:p>
    <w:p w14:paraId="198D8658" w14:textId="2B2495A4" w:rsidR="00EA4A6D" w:rsidRPr="0013255B" w:rsidRDefault="00EA4A6D" w:rsidP="00EF7B02">
      <w:pPr>
        <w:pStyle w:val="ListParagraph"/>
        <w:numPr>
          <w:ilvl w:val="0"/>
          <w:numId w:val="2"/>
        </w:numPr>
        <w:jc w:val="both"/>
        <w:rPr>
          <w:rFonts w:ascii="Cambria" w:hAnsi="Cambria" w:cs="Times New Roman"/>
          <w:lang w:bidi="te-IN"/>
        </w:rPr>
      </w:pPr>
      <w:r w:rsidRPr="0013255B">
        <w:rPr>
          <w:rFonts w:ascii="Cambria" w:hAnsi="Cambria" w:cs="Times New Roman"/>
          <w:lang w:bidi="te-IN"/>
        </w:rPr>
        <w:t>Leveraged Log4j2 for application logging and monitoring, ensuring efficient debugging and issue resolution.</w:t>
      </w:r>
    </w:p>
    <w:p w14:paraId="6A20CB58" w14:textId="72B3D9E1" w:rsidR="00D6041B" w:rsidRPr="0013255B" w:rsidRDefault="00EA4A6D" w:rsidP="00EF7B02">
      <w:pPr>
        <w:pStyle w:val="ListParagraph"/>
        <w:numPr>
          <w:ilvl w:val="0"/>
          <w:numId w:val="2"/>
        </w:numPr>
        <w:jc w:val="both"/>
        <w:rPr>
          <w:rFonts w:ascii="Cambria" w:hAnsi="Cambria" w:cs="Times New Roman"/>
          <w:lang w:bidi="te-IN"/>
        </w:rPr>
      </w:pPr>
      <w:r w:rsidRPr="0013255B">
        <w:rPr>
          <w:rFonts w:ascii="Cambria" w:hAnsi="Cambria" w:cs="Times New Roman"/>
          <w:lang w:bidi="te-IN"/>
        </w:rPr>
        <w:lastRenderedPageBreak/>
        <w:t xml:space="preserve">Managed version control using </w:t>
      </w:r>
      <w:r w:rsidRPr="0013255B">
        <w:rPr>
          <w:rFonts w:ascii="Cambria" w:hAnsi="Cambria" w:cs="Times New Roman"/>
          <w:b/>
          <w:bCs/>
          <w:lang w:bidi="te-IN"/>
        </w:rPr>
        <w:t>Git</w:t>
      </w:r>
      <w:r w:rsidRPr="0013255B">
        <w:rPr>
          <w:rFonts w:ascii="Cambria" w:hAnsi="Cambria" w:cs="Times New Roman"/>
          <w:lang w:bidi="te-IN"/>
        </w:rPr>
        <w:t xml:space="preserve"> (</w:t>
      </w:r>
      <w:r w:rsidRPr="0013255B">
        <w:rPr>
          <w:rFonts w:ascii="Cambria" w:hAnsi="Cambria" w:cs="Times New Roman"/>
          <w:b/>
          <w:bCs/>
          <w:lang w:bidi="te-IN"/>
        </w:rPr>
        <w:t>GitHub, Bitbucket</w:t>
      </w:r>
      <w:r w:rsidRPr="0013255B">
        <w:rPr>
          <w:rFonts w:ascii="Cambria" w:hAnsi="Cambria" w:cs="Times New Roman"/>
          <w:lang w:bidi="te-IN"/>
        </w:rPr>
        <w:t>) while maintaining legacy SVN repositories where required.</w:t>
      </w:r>
    </w:p>
    <w:p w14:paraId="4F005896" w14:textId="05EC60A0" w:rsidR="004B5CEB" w:rsidRPr="0013255B" w:rsidRDefault="00791BC1" w:rsidP="00BB15E8">
      <w:pPr>
        <w:jc w:val="both"/>
        <w:rPr>
          <w:rFonts w:ascii="Cambria" w:hAnsi="Cambria" w:cs="Times New Roman"/>
          <w:lang w:bidi="te-IN"/>
        </w:rPr>
      </w:pPr>
      <w:r w:rsidRPr="0013255B">
        <w:rPr>
          <w:rFonts w:ascii="Cambria" w:hAnsi="Cambria" w:cs="Times New Roman"/>
          <w:b/>
          <w:color w:val="000000" w:themeColor="text1"/>
          <w:shd w:val="clear" w:color="auto" w:fill="FFFFFF"/>
        </w:rPr>
        <w:t xml:space="preserve">Environment: </w:t>
      </w:r>
      <w:r w:rsidR="00EF7B02" w:rsidRPr="0013255B">
        <w:rPr>
          <w:rFonts w:ascii="Cambria" w:hAnsi="Cambria" w:cs="Times New Roman"/>
          <w:bCs/>
          <w:color w:val="000000" w:themeColor="text1"/>
          <w:shd w:val="clear" w:color="auto" w:fill="FFFFFF"/>
        </w:rPr>
        <w:t xml:space="preserve">Java 11/17, J2SE/Jakarta EE, Spring Boot 2.7+/3.x, Spring MVC, Spring Data JPA, Spring Security, Hibernate ORM, Microservices, REST/SOAP, JSON/XML, AWS (EC2, S3, RDS, ECS </w:t>
      </w:r>
      <w:proofErr w:type="spellStart"/>
      <w:r w:rsidR="00EF7B02" w:rsidRPr="0013255B">
        <w:rPr>
          <w:rFonts w:ascii="Cambria" w:hAnsi="Cambria" w:cs="Times New Roman"/>
          <w:bCs/>
          <w:color w:val="000000" w:themeColor="text1"/>
          <w:shd w:val="clear" w:color="auto" w:fill="FFFFFF"/>
        </w:rPr>
        <w:t>Fargate</w:t>
      </w:r>
      <w:proofErr w:type="spellEnd"/>
      <w:r w:rsidR="00EF7B02" w:rsidRPr="0013255B">
        <w:rPr>
          <w:rFonts w:ascii="Cambria" w:hAnsi="Cambria" w:cs="Times New Roman"/>
          <w:bCs/>
          <w:color w:val="000000" w:themeColor="text1"/>
          <w:shd w:val="clear" w:color="auto" w:fill="FFFFFF"/>
        </w:rPr>
        <w:t>, IAM, CloudWatch, API Gateway), Azure Cloud (App Services, Functions, Blob Storage, Data Lake Gen2, Data Factory, Azure SQL), Docker, Jenkins, GitHub Actions, Bitbucket Pipelines, Maven, Gradle, JUnit 5, Mockito, Eclipse, IntelliJ IDEA, STS, Git, SVN, GitHub, Bitbucket, Log4j2, HTML5, CSS3, SASS, Bootstrap, JavaScript (ES6+), Angular (v12–14), ReactJS (v17+), Node.js (v16/18), Oracle 19c, MySQL 8+, MongoDB 5/6+, Cassandra 4.x, JMS, RabbitMQ, ActiveMQ, Kafka 3.x, Apache Tomcat 9/10+, JBoss, WebLogic, WebSphere, JIRA, JAXB, JAX-RS, CXF, Webpack (modern), Grunt/Bower (legacy support).</w:t>
      </w:r>
    </w:p>
    <w:p w14:paraId="7F99164C" w14:textId="452960C8" w:rsidR="00791BC1" w:rsidRPr="0013255B" w:rsidRDefault="00791BC1" w:rsidP="00791BC1">
      <w:pPr>
        <w:spacing w:after="0"/>
        <w:ind w:right="144"/>
        <w:jc w:val="both"/>
        <w:rPr>
          <w:rFonts w:ascii="Cambria" w:hAnsi="Cambria" w:cs="Times New Roman"/>
          <w:b/>
          <w:shd w:val="clear" w:color="auto" w:fill="FFFFFF"/>
        </w:rPr>
      </w:pPr>
      <w:r w:rsidRPr="0013255B">
        <w:rPr>
          <w:rFonts w:ascii="Cambria" w:hAnsi="Cambria" w:cs="Times New Roman"/>
          <w:b/>
          <w:shd w:val="clear" w:color="auto" w:fill="FFFFFF"/>
        </w:rPr>
        <w:t>Client:</w:t>
      </w:r>
      <w:r w:rsidR="00962D7A" w:rsidRPr="0013255B">
        <w:rPr>
          <w:rFonts w:ascii="Cambria" w:hAnsi="Cambria" w:cs="Times New Roman"/>
          <w:b/>
          <w:shd w:val="clear" w:color="auto" w:fill="FFFFFF"/>
        </w:rPr>
        <w:t xml:space="preserve"> </w:t>
      </w:r>
      <w:r w:rsidR="00AA2C3B" w:rsidRPr="0013255B">
        <w:rPr>
          <w:rFonts w:ascii="Cambria" w:hAnsi="Cambria" w:cs="Times New Roman"/>
          <w:b/>
          <w:shd w:val="clear" w:color="auto" w:fill="FFFFFF"/>
        </w:rPr>
        <w:t xml:space="preserve">Texas Instruments, </w:t>
      </w:r>
      <w:r w:rsidR="00241C02" w:rsidRPr="0013255B">
        <w:rPr>
          <w:rFonts w:ascii="Cambria" w:hAnsi="Cambria" w:cs="Times New Roman"/>
          <w:b/>
          <w:shd w:val="clear" w:color="auto" w:fill="FFFFFF"/>
        </w:rPr>
        <w:t>Hyderabad</w:t>
      </w:r>
      <w:r w:rsidR="00AA2C3B" w:rsidRPr="0013255B">
        <w:rPr>
          <w:rFonts w:ascii="Cambria" w:hAnsi="Cambria" w:cs="Times New Roman"/>
          <w:b/>
          <w:shd w:val="clear" w:color="auto" w:fill="FFFFFF"/>
        </w:rPr>
        <w:t xml:space="preserve">, </w:t>
      </w:r>
      <w:r w:rsidR="00241C02" w:rsidRPr="0013255B">
        <w:rPr>
          <w:rFonts w:ascii="Cambria" w:hAnsi="Cambria" w:cs="Times New Roman"/>
          <w:b/>
          <w:shd w:val="clear" w:color="auto" w:fill="FFFFFF"/>
        </w:rPr>
        <w:t>TS, India</w:t>
      </w:r>
      <w:r w:rsidR="00AA2C3B" w:rsidRPr="0013255B">
        <w:rPr>
          <w:rFonts w:ascii="Cambria" w:hAnsi="Cambria" w:cs="Times New Roman"/>
          <w:b/>
          <w:shd w:val="clear" w:color="auto" w:fill="FFFFFF"/>
        </w:rPr>
        <w:tab/>
      </w:r>
      <w:r w:rsidR="00AA2C3B" w:rsidRPr="0013255B">
        <w:rPr>
          <w:rFonts w:ascii="Cambria" w:hAnsi="Cambria" w:cs="Times New Roman"/>
          <w:b/>
          <w:shd w:val="clear" w:color="auto" w:fill="FFFFFF"/>
        </w:rPr>
        <w:tab/>
      </w:r>
      <w:r w:rsidR="00AA2C3B" w:rsidRPr="0013255B">
        <w:rPr>
          <w:rFonts w:ascii="Cambria" w:hAnsi="Cambria" w:cs="Times New Roman"/>
          <w:b/>
          <w:shd w:val="clear" w:color="auto" w:fill="FFFFFF"/>
        </w:rPr>
        <w:tab/>
      </w:r>
      <w:r w:rsidR="00AA2C3B" w:rsidRPr="0013255B">
        <w:rPr>
          <w:rFonts w:ascii="Cambria" w:hAnsi="Cambria" w:cs="Times New Roman"/>
          <w:b/>
          <w:shd w:val="clear" w:color="auto" w:fill="FFFFFF"/>
        </w:rPr>
        <w:tab/>
      </w:r>
      <w:r w:rsidR="00AA2C3B" w:rsidRPr="0013255B">
        <w:rPr>
          <w:rFonts w:ascii="Cambria" w:hAnsi="Cambria" w:cs="Times New Roman"/>
          <w:b/>
          <w:shd w:val="clear" w:color="auto" w:fill="FFFFFF"/>
        </w:rPr>
        <w:tab/>
        <w:t xml:space="preserve">           </w:t>
      </w:r>
      <w:r w:rsidR="00A50CB6" w:rsidRPr="0013255B">
        <w:rPr>
          <w:rFonts w:ascii="Cambria" w:eastAsia="Times New Roman" w:hAnsi="Cambria" w:cs="Times New Roman"/>
          <w:b/>
        </w:rPr>
        <w:t>Nov</w:t>
      </w:r>
      <w:r w:rsidR="00AA2C3B" w:rsidRPr="0013255B">
        <w:rPr>
          <w:rFonts w:ascii="Cambria" w:eastAsia="Times New Roman" w:hAnsi="Cambria" w:cs="Times New Roman"/>
          <w:b/>
        </w:rPr>
        <w:t xml:space="preserve"> 20</w:t>
      </w:r>
      <w:r w:rsidR="00A50CB6" w:rsidRPr="0013255B">
        <w:rPr>
          <w:rFonts w:ascii="Cambria" w:eastAsia="Times New Roman" w:hAnsi="Cambria" w:cs="Times New Roman"/>
          <w:b/>
        </w:rPr>
        <w:t>20</w:t>
      </w:r>
      <w:r w:rsidR="00AA2C3B" w:rsidRPr="0013255B">
        <w:rPr>
          <w:rFonts w:ascii="Cambria" w:eastAsia="Times New Roman" w:hAnsi="Cambria" w:cs="Times New Roman"/>
          <w:b/>
        </w:rPr>
        <w:t xml:space="preserve"> – </w:t>
      </w:r>
      <w:r w:rsidR="00A50CB6" w:rsidRPr="0013255B">
        <w:rPr>
          <w:rFonts w:ascii="Cambria" w:eastAsia="Times New Roman" w:hAnsi="Cambria" w:cs="Times New Roman"/>
          <w:b/>
        </w:rPr>
        <w:t>Feb</w:t>
      </w:r>
      <w:r w:rsidR="00AA2C3B" w:rsidRPr="0013255B">
        <w:rPr>
          <w:rFonts w:ascii="Cambria" w:eastAsia="Times New Roman" w:hAnsi="Cambria" w:cs="Times New Roman"/>
          <w:b/>
        </w:rPr>
        <w:t xml:space="preserve"> 2022                           </w:t>
      </w:r>
      <w:r w:rsidR="00AA2C3B" w:rsidRPr="0013255B">
        <w:rPr>
          <w:rFonts w:ascii="Cambria" w:hAnsi="Cambria" w:cs="Times New Roman"/>
          <w:b/>
          <w:shd w:val="clear" w:color="auto" w:fill="FFFFFF"/>
        </w:rPr>
        <w:t xml:space="preserve">                                       </w:t>
      </w:r>
    </w:p>
    <w:p w14:paraId="683133B3" w14:textId="3F4D2108" w:rsidR="00D43830" w:rsidRPr="0013255B" w:rsidRDefault="00791BC1" w:rsidP="00791BC1">
      <w:pPr>
        <w:spacing w:after="0"/>
        <w:ind w:right="144"/>
        <w:jc w:val="both"/>
        <w:rPr>
          <w:rFonts w:ascii="Cambria" w:hAnsi="Cambria" w:cs="Times New Roman"/>
          <w:b/>
          <w:shd w:val="clear" w:color="auto" w:fill="FFFFFF"/>
        </w:rPr>
      </w:pPr>
      <w:r w:rsidRPr="0013255B">
        <w:rPr>
          <w:rFonts w:ascii="Cambria" w:hAnsi="Cambria" w:cs="Times New Roman"/>
          <w:b/>
          <w:shd w:val="clear" w:color="auto" w:fill="FFFFFF"/>
        </w:rPr>
        <w:t xml:space="preserve">Role: </w:t>
      </w:r>
      <w:r w:rsidR="00C46C59" w:rsidRPr="0013255B">
        <w:rPr>
          <w:rFonts w:ascii="Cambria" w:hAnsi="Cambria" w:cs="Times New Roman"/>
          <w:b/>
          <w:shd w:val="clear" w:color="auto" w:fill="FFFFFF"/>
        </w:rPr>
        <w:t>Java Developer</w:t>
      </w:r>
      <w:r w:rsidRPr="0013255B">
        <w:rPr>
          <w:rFonts w:ascii="Cambria" w:hAnsi="Cambria" w:cs="Times New Roman"/>
          <w:b/>
          <w:shd w:val="clear" w:color="auto" w:fill="FFFFFF"/>
        </w:rPr>
        <w:tab/>
      </w:r>
    </w:p>
    <w:p w14:paraId="2F9A80C7" w14:textId="6A45593C" w:rsidR="00791BC1" w:rsidRPr="0013255B" w:rsidRDefault="00791BC1" w:rsidP="00791BC1">
      <w:pPr>
        <w:spacing w:after="0"/>
        <w:ind w:right="144"/>
        <w:jc w:val="both"/>
        <w:rPr>
          <w:rFonts w:ascii="Cambria" w:hAnsi="Cambria" w:cs="Times New Roman"/>
          <w:b/>
          <w:shd w:val="clear" w:color="auto" w:fill="FFFFFF"/>
        </w:rPr>
      </w:pPr>
      <w:r w:rsidRPr="0013255B">
        <w:rPr>
          <w:rFonts w:ascii="Cambria" w:hAnsi="Cambria" w:cs="Times New Roman"/>
          <w:b/>
        </w:rPr>
        <w:t>Roles &amp; Responsibilities:</w:t>
      </w:r>
    </w:p>
    <w:p w14:paraId="6A89BB9C" w14:textId="77777777" w:rsidR="008E6312" w:rsidRDefault="008E6312" w:rsidP="006E3AD4">
      <w:pPr>
        <w:pStyle w:val="ListParagraph"/>
        <w:numPr>
          <w:ilvl w:val="0"/>
          <w:numId w:val="3"/>
        </w:numPr>
        <w:jc w:val="both"/>
        <w:rPr>
          <w:rFonts w:ascii="Cambria" w:hAnsi="Cambria" w:cs="Times New Roman"/>
          <w:lang w:bidi="te-IN"/>
        </w:rPr>
      </w:pPr>
      <w:r w:rsidRPr="008E6312">
        <w:rPr>
          <w:rFonts w:ascii="Cambria" w:hAnsi="Cambria" w:cs="Times New Roman"/>
          <w:lang w:bidi="te-IN"/>
        </w:rPr>
        <w:t xml:space="preserve">Involved in analysis, design, development, and testing phases of SDLC using </w:t>
      </w:r>
      <w:r w:rsidRPr="008E6312">
        <w:rPr>
          <w:rFonts w:ascii="Cambria" w:hAnsi="Cambria" w:cs="Times New Roman"/>
          <w:b/>
          <w:bCs/>
          <w:lang w:bidi="te-IN"/>
        </w:rPr>
        <w:t>Agile</w:t>
      </w:r>
      <w:r w:rsidRPr="008E6312">
        <w:rPr>
          <w:rFonts w:ascii="Cambria" w:hAnsi="Cambria" w:cs="Times New Roman"/>
          <w:lang w:bidi="te-IN"/>
        </w:rPr>
        <w:t xml:space="preserve"> and </w:t>
      </w:r>
      <w:r w:rsidRPr="008E6312">
        <w:rPr>
          <w:rFonts w:ascii="Cambria" w:hAnsi="Cambria" w:cs="Times New Roman"/>
          <w:b/>
          <w:bCs/>
          <w:lang w:bidi="te-IN"/>
        </w:rPr>
        <w:t>Waterfall</w:t>
      </w:r>
      <w:r w:rsidRPr="008E6312">
        <w:rPr>
          <w:rFonts w:ascii="Cambria" w:hAnsi="Cambria" w:cs="Times New Roman"/>
          <w:lang w:bidi="te-IN"/>
        </w:rPr>
        <w:t xml:space="preserve"> methodologies, delivering applications supporting semiconductor manufacturing, supply chain, and engineering data systems.</w:t>
      </w:r>
    </w:p>
    <w:p w14:paraId="6D9444D5" w14:textId="77777777" w:rsidR="008E6312" w:rsidRDefault="008E6312" w:rsidP="005C1A5D">
      <w:pPr>
        <w:pStyle w:val="ListParagraph"/>
        <w:numPr>
          <w:ilvl w:val="0"/>
          <w:numId w:val="3"/>
        </w:numPr>
        <w:jc w:val="both"/>
        <w:rPr>
          <w:rFonts w:ascii="Cambria" w:hAnsi="Cambria" w:cs="Times New Roman"/>
          <w:lang w:bidi="te-IN"/>
        </w:rPr>
      </w:pPr>
      <w:r w:rsidRPr="008E6312">
        <w:rPr>
          <w:rFonts w:ascii="Cambria" w:hAnsi="Cambria" w:cs="Times New Roman"/>
          <w:lang w:bidi="te-IN"/>
        </w:rPr>
        <w:t xml:space="preserve">Developed N-tier client-server applications using </w:t>
      </w:r>
      <w:r w:rsidRPr="008E6312">
        <w:rPr>
          <w:rFonts w:ascii="Cambria" w:hAnsi="Cambria" w:cs="Times New Roman"/>
          <w:b/>
          <w:bCs/>
          <w:lang w:bidi="te-IN"/>
        </w:rPr>
        <w:t>MVC</w:t>
      </w:r>
      <w:r w:rsidRPr="008E6312">
        <w:rPr>
          <w:rFonts w:ascii="Cambria" w:hAnsi="Cambria" w:cs="Times New Roman"/>
          <w:lang w:bidi="te-IN"/>
        </w:rPr>
        <w:t xml:space="preserve"> architecture, </w:t>
      </w:r>
      <w:r w:rsidRPr="008E6312">
        <w:rPr>
          <w:rFonts w:ascii="Cambria" w:hAnsi="Cambria" w:cs="Times New Roman"/>
          <w:b/>
          <w:bCs/>
          <w:lang w:bidi="te-IN"/>
        </w:rPr>
        <w:t>Spring MVC</w:t>
      </w:r>
      <w:r w:rsidRPr="008E6312">
        <w:rPr>
          <w:rFonts w:ascii="Cambria" w:hAnsi="Cambria" w:cs="Times New Roman"/>
          <w:lang w:bidi="te-IN"/>
        </w:rPr>
        <w:t xml:space="preserve">, and </w:t>
      </w:r>
      <w:r w:rsidRPr="008E6312">
        <w:rPr>
          <w:rFonts w:ascii="Cambria" w:hAnsi="Cambria" w:cs="Times New Roman"/>
          <w:b/>
          <w:bCs/>
          <w:lang w:bidi="te-IN"/>
        </w:rPr>
        <w:t>Spring Boot (2.x)</w:t>
      </w:r>
      <w:r w:rsidRPr="008E6312">
        <w:rPr>
          <w:rFonts w:ascii="Cambria" w:hAnsi="Cambria" w:cs="Times New Roman"/>
          <w:lang w:bidi="te-IN"/>
        </w:rPr>
        <w:t xml:space="preserve"> to build scalable and maintainable enterprise solutions for manufacturing and engineering workflows.</w:t>
      </w:r>
    </w:p>
    <w:p w14:paraId="2F79B19E" w14:textId="77777777" w:rsidR="008E6312" w:rsidRDefault="008E6312" w:rsidP="00E3648B">
      <w:pPr>
        <w:pStyle w:val="ListParagraph"/>
        <w:numPr>
          <w:ilvl w:val="0"/>
          <w:numId w:val="3"/>
        </w:numPr>
        <w:jc w:val="both"/>
        <w:rPr>
          <w:rFonts w:ascii="Cambria" w:hAnsi="Cambria" w:cs="Times New Roman"/>
          <w:lang w:bidi="te-IN"/>
        </w:rPr>
      </w:pPr>
      <w:r w:rsidRPr="008E6312">
        <w:rPr>
          <w:rFonts w:ascii="Cambria" w:hAnsi="Cambria" w:cs="Times New Roman"/>
          <w:lang w:bidi="te-IN"/>
        </w:rPr>
        <w:t xml:space="preserve">Extensively used </w:t>
      </w:r>
      <w:r w:rsidRPr="008E6312">
        <w:rPr>
          <w:rFonts w:ascii="Cambria" w:hAnsi="Cambria" w:cs="Times New Roman"/>
          <w:b/>
          <w:bCs/>
          <w:lang w:bidi="te-IN"/>
        </w:rPr>
        <w:t>Core Java (Java 8, Java 11)</w:t>
      </w:r>
      <w:r w:rsidRPr="008E6312">
        <w:rPr>
          <w:rFonts w:ascii="Cambria" w:hAnsi="Cambria" w:cs="Times New Roman"/>
          <w:lang w:bidi="te-IN"/>
        </w:rPr>
        <w:t xml:space="preserve"> features including Collections, Generics, Exception Handling, Lambda expressions, Streams API, and Multithreading for high-performance data processing in manufacturing systems.</w:t>
      </w:r>
    </w:p>
    <w:p w14:paraId="5C1C707F" w14:textId="77777777" w:rsidR="008E6312" w:rsidRDefault="008E6312" w:rsidP="00FD0A81">
      <w:pPr>
        <w:pStyle w:val="ListParagraph"/>
        <w:numPr>
          <w:ilvl w:val="0"/>
          <w:numId w:val="3"/>
        </w:numPr>
        <w:jc w:val="both"/>
        <w:rPr>
          <w:rFonts w:ascii="Cambria" w:hAnsi="Cambria" w:cs="Times New Roman"/>
          <w:lang w:bidi="te-IN"/>
        </w:rPr>
      </w:pPr>
      <w:r w:rsidRPr="008E6312">
        <w:rPr>
          <w:rFonts w:ascii="Cambria" w:hAnsi="Cambria" w:cs="Times New Roman"/>
          <w:lang w:bidi="te-IN"/>
        </w:rPr>
        <w:t>Applied design patterns such as Filter, Action, Business Delegate, Service Locator, DTO, and DAO to ensure modular, reusable, and maintainable application architecture.</w:t>
      </w:r>
    </w:p>
    <w:p w14:paraId="7D6DC6AB" w14:textId="77777777" w:rsidR="008E6312" w:rsidRDefault="008E6312" w:rsidP="00AE2168">
      <w:pPr>
        <w:pStyle w:val="ListParagraph"/>
        <w:numPr>
          <w:ilvl w:val="0"/>
          <w:numId w:val="3"/>
        </w:numPr>
        <w:jc w:val="both"/>
        <w:rPr>
          <w:rFonts w:ascii="Cambria" w:hAnsi="Cambria" w:cs="Times New Roman"/>
          <w:lang w:bidi="te-IN"/>
        </w:rPr>
      </w:pPr>
      <w:r w:rsidRPr="008E6312">
        <w:rPr>
          <w:rFonts w:ascii="Cambria" w:hAnsi="Cambria" w:cs="Times New Roman"/>
          <w:lang w:bidi="te-IN"/>
        </w:rPr>
        <w:t xml:space="preserve">Implemented persistence layers using </w:t>
      </w:r>
      <w:r w:rsidRPr="008E6312">
        <w:rPr>
          <w:rFonts w:ascii="Cambria" w:hAnsi="Cambria" w:cs="Times New Roman"/>
          <w:b/>
          <w:bCs/>
          <w:lang w:bidi="te-IN"/>
        </w:rPr>
        <w:t>Hibernate ORM</w:t>
      </w:r>
      <w:r w:rsidRPr="008E6312">
        <w:rPr>
          <w:rFonts w:ascii="Cambria" w:hAnsi="Cambria" w:cs="Times New Roman"/>
          <w:lang w:bidi="te-IN"/>
        </w:rPr>
        <w:t xml:space="preserve"> and </w:t>
      </w:r>
      <w:r w:rsidRPr="008E6312">
        <w:rPr>
          <w:rFonts w:ascii="Cambria" w:hAnsi="Cambria" w:cs="Times New Roman"/>
          <w:b/>
          <w:bCs/>
          <w:lang w:bidi="te-IN"/>
        </w:rPr>
        <w:t>Spring Data JPA</w:t>
      </w:r>
      <w:r w:rsidRPr="008E6312">
        <w:rPr>
          <w:rFonts w:ascii="Cambria" w:hAnsi="Cambria" w:cs="Times New Roman"/>
          <w:lang w:bidi="te-IN"/>
        </w:rPr>
        <w:t xml:space="preserve">, developing POJOs, DAOs, and repositories to manage data across </w:t>
      </w:r>
      <w:r w:rsidRPr="008E6312">
        <w:rPr>
          <w:rFonts w:ascii="Cambria" w:hAnsi="Cambria" w:cs="Times New Roman"/>
          <w:b/>
          <w:bCs/>
          <w:lang w:bidi="te-IN"/>
        </w:rPr>
        <w:t>Oracle, MySQL</w:t>
      </w:r>
      <w:r w:rsidRPr="008E6312">
        <w:rPr>
          <w:rFonts w:ascii="Cambria" w:hAnsi="Cambria" w:cs="Times New Roman"/>
          <w:lang w:bidi="te-IN"/>
        </w:rPr>
        <w:t xml:space="preserve">, and </w:t>
      </w:r>
      <w:r w:rsidRPr="008E6312">
        <w:rPr>
          <w:rFonts w:ascii="Cambria" w:hAnsi="Cambria" w:cs="Times New Roman"/>
          <w:b/>
          <w:bCs/>
          <w:lang w:bidi="te-IN"/>
        </w:rPr>
        <w:t>MongoDB</w:t>
      </w:r>
      <w:r w:rsidRPr="008E6312">
        <w:rPr>
          <w:rFonts w:ascii="Cambria" w:hAnsi="Cambria" w:cs="Times New Roman"/>
          <w:lang w:bidi="te-IN"/>
        </w:rPr>
        <w:t xml:space="preserve"> databases used for inventory, production, and engineering data.</w:t>
      </w:r>
    </w:p>
    <w:p w14:paraId="24B4A007" w14:textId="77777777" w:rsidR="008E6312" w:rsidRDefault="008E6312" w:rsidP="00BA5B50">
      <w:pPr>
        <w:pStyle w:val="ListParagraph"/>
        <w:numPr>
          <w:ilvl w:val="0"/>
          <w:numId w:val="3"/>
        </w:numPr>
        <w:jc w:val="both"/>
        <w:rPr>
          <w:rFonts w:ascii="Cambria" w:hAnsi="Cambria" w:cs="Times New Roman"/>
          <w:lang w:bidi="te-IN"/>
        </w:rPr>
      </w:pPr>
      <w:r w:rsidRPr="008E6312">
        <w:rPr>
          <w:rFonts w:ascii="Cambria" w:hAnsi="Cambria" w:cs="Times New Roman"/>
          <w:lang w:bidi="te-IN"/>
        </w:rPr>
        <w:t xml:space="preserve">Worked on large-scale data processing systems using </w:t>
      </w:r>
      <w:r w:rsidRPr="008E6312">
        <w:rPr>
          <w:rFonts w:ascii="Cambria" w:hAnsi="Cambria" w:cs="Times New Roman"/>
          <w:b/>
          <w:bCs/>
          <w:lang w:bidi="te-IN"/>
        </w:rPr>
        <w:t>SQL, Oracle</w:t>
      </w:r>
      <w:r w:rsidRPr="008E6312">
        <w:rPr>
          <w:rFonts w:ascii="Cambria" w:hAnsi="Cambria" w:cs="Times New Roman"/>
          <w:lang w:bidi="te-IN"/>
        </w:rPr>
        <w:t xml:space="preserve">, and </w:t>
      </w:r>
      <w:r w:rsidRPr="008E6312">
        <w:rPr>
          <w:rFonts w:ascii="Cambria" w:hAnsi="Cambria" w:cs="Times New Roman"/>
          <w:b/>
          <w:bCs/>
          <w:lang w:bidi="te-IN"/>
        </w:rPr>
        <w:t>MySQL</w:t>
      </w:r>
      <w:r w:rsidRPr="008E6312">
        <w:rPr>
          <w:rFonts w:ascii="Cambria" w:hAnsi="Cambria" w:cs="Times New Roman"/>
          <w:lang w:bidi="te-IN"/>
        </w:rPr>
        <w:t>, supporting analytics and reporting for semiconductor manufacturing workflows.</w:t>
      </w:r>
    </w:p>
    <w:p w14:paraId="2E433469" w14:textId="77777777" w:rsidR="008E6312" w:rsidRDefault="008E6312" w:rsidP="002B3D6A">
      <w:pPr>
        <w:pStyle w:val="ListParagraph"/>
        <w:numPr>
          <w:ilvl w:val="0"/>
          <w:numId w:val="3"/>
        </w:numPr>
        <w:jc w:val="both"/>
        <w:rPr>
          <w:rFonts w:ascii="Cambria" w:hAnsi="Cambria" w:cs="Times New Roman"/>
          <w:lang w:bidi="te-IN"/>
        </w:rPr>
      </w:pPr>
      <w:r w:rsidRPr="008E6312">
        <w:rPr>
          <w:rFonts w:ascii="Cambria" w:hAnsi="Cambria" w:cs="Times New Roman"/>
          <w:lang w:bidi="te-IN"/>
        </w:rPr>
        <w:t>Built backend services to support data-driven decision systems, integrating with reporting tools like Jasper Reports and SSRS for engineering and operational reporting.</w:t>
      </w:r>
    </w:p>
    <w:p w14:paraId="336E0051" w14:textId="77777777" w:rsidR="008E6312" w:rsidRDefault="008E6312" w:rsidP="007E14EB">
      <w:pPr>
        <w:pStyle w:val="ListParagraph"/>
        <w:numPr>
          <w:ilvl w:val="0"/>
          <w:numId w:val="3"/>
        </w:numPr>
        <w:jc w:val="both"/>
        <w:rPr>
          <w:rFonts w:ascii="Cambria" w:hAnsi="Cambria" w:cs="Times New Roman"/>
          <w:lang w:bidi="te-IN"/>
        </w:rPr>
      </w:pPr>
      <w:r w:rsidRPr="008E6312">
        <w:rPr>
          <w:rFonts w:ascii="Cambria" w:hAnsi="Cambria" w:cs="Times New Roman"/>
          <w:lang w:bidi="te-IN"/>
        </w:rPr>
        <w:t xml:space="preserve">Implemented basic statistical data analysis and trend monitoring using </w:t>
      </w:r>
      <w:r w:rsidRPr="008E6312">
        <w:rPr>
          <w:rFonts w:ascii="Cambria" w:hAnsi="Cambria" w:cs="Times New Roman"/>
          <w:b/>
          <w:bCs/>
          <w:lang w:bidi="te-IN"/>
        </w:rPr>
        <w:t>Java</w:t>
      </w:r>
      <w:r w:rsidRPr="008E6312">
        <w:rPr>
          <w:rFonts w:ascii="Cambria" w:hAnsi="Cambria" w:cs="Times New Roman"/>
          <w:lang w:bidi="te-IN"/>
        </w:rPr>
        <w:t xml:space="preserve">-based processing and </w:t>
      </w:r>
      <w:r w:rsidRPr="008E6312">
        <w:rPr>
          <w:rFonts w:ascii="Cambria" w:hAnsi="Cambria" w:cs="Times New Roman"/>
          <w:b/>
          <w:bCs/>
          <w:lang w:bidi="te-IN"/>
        </w:rPr>
        <w:t>SQL</w:t>
      </w:r>
      <w:r w:rsidRPr="008E6312">
        <w:rPr>
          <w:rFonts w:ascii="Cambria" w:hAnsi="Cambria" w:cs="Times New Roman"/>
          <w:lang w:bidi="te-IN"/>
        </w:rPr>
        <w:t xml:space="preserve"> queries, improving visibility into production metrics and system performance.</w:t>
      </w:r>
    </w:p>
    <w:p w14:paraId="26A008DA" w14:textId="77777777" w:rsidR="008E6312" w:rsidRDefault="008E6312" w:rsidP="000F7254">
      <w:pPr>
        <w:pStyle w:val="ListParagraph"/>
        <w:numPr>
          <w:ilvl w:val="0"/>
          <w:numId w:val="3"/>
        </w:numPr>
        <w:jc w:val="both"/>
        <w:rPr>
          <w:rFonts w:ascii="Cambria" w:hAnsi="Cambria" w:cs="Times New Roman"/>
          <w:lang w:bidi="te-IN"/>
        </w:rPr>
      </w:pPr>
      <w:r w:rsidRPr="008E6312">
        <w:rPr>
          <w:rFonts w:ascii="Cambria" w:hAnsi="Cambria" w:cs="Times New Roman"/>
          <w:lang w:bidi="te-IN"/>
        </w:rPr>
        <w:t>Assisted in integrating data pipelines with Apache Kafka (2.x) for handling high-volume manufacturing and supply chain data streams, primarily focusing on producer/consumer integration.</w:t>
      </w:r>
    </w:p>
    <w:p w14:paraId="7DF96FE4" w14:textId="77777777" w:rsidR="008E6312" w:rsidRDefault="008E6312" w:rsidP="009E6364">
      <w:pPr>
        <w:pStyle w:val="ListParagraph"/>
        <w:numPr>
          <w:ilvl w:val="0"/>
          <w:numId w:val="3"/>
        </w:numPr>
        <w:jc w:val="both"/>
        <w:rPr>
          <w:rFonts w:ascii="Cambria" w:hAnsi="Cambria" w:cs="Times New Roman"/>
          <w:lang w:bidi="te-IN"/>
        </w:rPr>
      </w:pPr>
      <w:r w:rsidRPr="008E6312">
        <w:rPr>
          <w:rFonts w:ascii="Cambria" w:hAnsi="Cambria" w:cs="Times New Roman"/>
          <w:lang w:bidi="te-IN"/>
        </w:rPr>
        <w:t xml:space="preserve">Implemented system security using </w:t>
      </w:r>
      <w:r w:rsidRPr="008E6312">
        <w:rPr>
          <w:rFonts w:ascii="Cambria" w:hAnsi="Cambria" w:cs="Times New Roman"/>
          <w:b/>
          <w:bCs/>
          <w:lang w:bidi="te-IN"/>
        </w:rPr>
        <w:t>SSL/TLS encryption</w:t>
      </w:r>
      <w:r w:rsidRPr="008E6312">
        <w:rPr>
          <w:rFonts w:ascii="Cambria" w:hAnsi="Cambria" w:cs="Times New Roman"/>
          <w:lang w:bidi="te-IN"/>
        </w:rPr>
        <w:t xml:space="preserve"> and role-based access control (</w:t>
      </w:r>
      <w:r w:rsidRPr="008E6312">
        <w:rPr>
          <w:rFonts w:ascii="Cambria" w:hAnsi="Cambria" w:cs="Times New Roman"/>
          <w:b/>
          <w:bCs/>
          <w:lang w:bidi="te-IN"/>
        </w:rPr>
        <w:t>RBAC</w:t>
      </w:r>
      <w:r w:rsidRPr="008E6312">
        <w:rPr>
          <w:rFonts w:ascii="Cambria" w:hAnsi="Cambria" w:cs="Times New Roman"/>
          <w:lang w:bidi="te-IN"/>
        </w:rPr>
        <w:t xml:space="preserve">) with </w:t>
      </w:r>
      <w:r w:rsidRPr="008E6312">
        <w:rPr>
          <w:rFonts w:ascii="Cambria" w:hAnsi="Cambria" w:cs="Times New Roman"/>
          <w:b/>
          <w:bCs/>
          <w:lang w:bidi="te-IN"/>
        </w:rPr>
        <w:t>Spring Security</w:t>
      </w:r>
      <w:r w:rsidRPr="008E6312">
        <w:rPr>
          <w:rFonts w:ascii="Cambria" w:hAnsi="Cambria" w:cs="Times New Roman"/>
          <w:lang w:bidi="te-IN"/>
        </w:rPr>
        <w:t xml:space="preserve"> and </w:t>
      </w:r>
      <w:r w:rsidRPr="008E6312">
        <w:rPr>
          <w:rFonts w:ascii="Cambria" w:hAnsi="Cambria" w:cs="Times New Roman"/>
          <w:b/>
          <w:bCs/>
          <w:lang w:bidi="te-IN"/>
        </w:rPr>
        <w:t>OAuth 2.0</w:t>
      </w:r>
      <w:r w:rsidRPr="008E6312">
        <w:rPr>
          <w:rFonts w:ascii="Cambria" w:hAnsi="Cambria" w:cs="Times New Roman"/>
          <w:lang w:bidi="te-IN"/>
        </w:rPr>
        <w:t>, ensuring secure access to sensitive engineering and operational data.</w:t>
      </w:r>
    </w:p>
    <w:p w14:paraId="1DEC5929" w14:textId="77777777" w:rsidR="008E6312" w:rsidRDefault="008E6312" w:rsidP="00D9770E">
      <w:pPr>
        <w:pStyle w:val="ListParagraph"/>
        <w:numPr>
          <w:ilvl w:val="0"/>
          <w:numId w:val="3"/>
        </w:numPr>
        <w:jc w:val="both"/>
        <w:rPr>
          <w:rFonts w:ascii="Cambria" w:hAnsi="Cambria" w:cs="Times New Roman"/>
          <w:lang w:bidi="te-IN"/>
        </w:rPr>
      </w:pPr>
      <w:r w:rsidRPr="008E6312">
        <w:rPr>
          <w:rFonts w:ascii="Cambria" w:hAnsi="Cambria" w:cs="Times New Roman"/>
          <w:lang w:bidi="te-IN"/>
        </w:rPr>
        <w:t xml:space="preserve">Used </w:t>
      </w:r>
      <w:r w:rsidRPr="008E6312">
        <w:rPr>
          <w:rFonts w:ascii="Cambria" w:hAnsi="Cambria" w:cs="Times New Roman"/>
          <w:b/>
          <w:bCs/>
          <w:lang w:bidi="te-IN"/>
        </w:rPr>
        <w:t>JSON</w:t>
      </w:r>
      <w:r w:rsidRPr="008E6312">
        <w:rPr>
          <w:rFonts w:ascii="Cambria" w:hAnsi="Cambria" w:cs="Times New Roman"/>
          <w:lang w:bidi="te-IN"/>
        </w:rPr>
        <w:t xml:space="preserve"> and </w:t>
      </w:r>
      <w:r w:rsidRPr="008E6312">
        <w:rPr>
          <w:rFonts w:ascii="Cambria" w:hAnsi="Cambria" w:cs="Times New Roman"/>
          <w:b/>
          <w:bCs/>
          <w:lang w:bidi="te-IN"/>
        </w:rPr>
        <w:t>XML</w:t>
      </w:r>
      <w:r w:rsidRPr="008E6312">
        <w:rPr>
          <w:rFonts w:ascii="Cambria" w:hAnsi="Cambria" w:cs="Times New Roman"/>
          <w:lang w:bidi="te-IN"/>
        </w:rPr>
        <w:t xml:space="preserve"> for client-server communication and developed both SOAP-based and RESTful web services to enable interoperability across enterprise and legacy systems.</w:t>
      </w:r>
    </w:p>
    <w:p w14:paraId="3457B4B5" w14:textId="77777777" w:rsidR="008E6312" w:rsidRDefault="008E6312" w:rsidP="00404682">
      <w:pPr>
        <w:pStyle w:val="ListParagraph"/>
        <w:numPr>
          <w:ilvl w:val="0"/>
          <w:numId w:val="3"/>
        </w:numPr>
        <w:jc w:val="both"/>
        <w:rPr>
          <w:rFonts w:ascii="Cambria" w:hAnsi="Cambria" w:cs="Times New Roman"/>
          <w:lang w:bidi="te-IN"/>
        </w:rPr>
      </w:pPr>
      <w:r w:rsidRPr="008E6312">
        <w:rPr>
          <w:rFonts w:ascii="Cambria" w:hAnsi="Cambria" w:cs="Times New Roman"/>
          <w:lang w:bidi="te-IN"/>
        </w:rPr>
        <w:t xml:space="preserve">Built reusable and interoperable service modules using a combination of </w:t>
      </w:r>
      <w:r w:rsidRPr="008E6312">
        <w:rPr>
          <w:rFonts w:ascii="Cambria" w:hAnsi="Cambria" w:cs="Times New Roman"/>
          <w:b/>
          <w:bCs/>
          <w:lang w:bidi="te-IN"/>
        </w:rPr>
        <w:t>SOA</w:t>
      </w:r>
      <w:r w:rsidRPr="008E6312">
        <w:rPr>
          <w:rFonts w:ascii="Cambria" w:hAnsi="Cambria" w:cs="Times New Roman"/>
          <w:lang w:bidi="te-IN"/>
        </w:rPr>
        <w:t xml:space="preserve"> and evolving microservices-based architecture with </w:t>
      </w:r>
      <w:r w:rsidRPr="008E6312">
        <w:rPr>
          <w:rFonts w:ascii="Cambria" w:hAnsi="Cambria" w:cs="Times New Roman"/>
          <w:b/>
          <w:bCs/>
          <w:lang w:bidi="te-IN"/>
        </w:rPr>
        <w:t>JAX-WS, JAX-RS, Apache CXF</w:t>
      </w:r>
      <w:r w:rsidRPr="008E6312">
        <w:rPr>
          <w:rFonts w:ascii="Cambria" w:hAnsi="Cambria" w:cs="Times New Roman"/>
          <w:lang w:bidi="te-IN"/>
        </w:rPr>
        <w:t xml:space="preserve">, and </w:t>
      </w:r>
      <w:r w:rsidRPr="008E6312">
        <w:rPr>
          <w:rFonts w:ascii="Cambria" w:hAnsi="Cambria" w:cs="Times New Roman"/>
          <w:b/>
          <w:bCs/>
          <w:lang w:bidi="te-IN"/>
        </w:rPr>
        <w:t>JAXB</w:t>
      </w:r>
      <w:r w:rsidRPr="008E6312">
        <w:rPr>
          <w:rFonts w:ascii="Cambria" w:hAnsi="Cambria" w:cs="Times New Roman"/>
          <w:lang w:bidi="te-IN"/>
        </w:rPr>
        <w:t>, adhering to enterprise coding standards.</w:t>
      </w:r>
    </w:p>
    <w:p w14:paraId="46D63B8B" w14:textId="77777777" w:rsidR="008E6312" w:rsidRDefault="008E6312" w:rsidP="00516573">
      <w:pPr>
        <w:pStyle w:val="ListParagraph"/>
        <w:numPr>
          <w:ilvl w:val="0"/>
          <w:numId w:val="3"/>
        </w:numPr>
        <w:jc w:val="both"/>
        <w:rPr>
          <w:rFonts w:ascii="Cambria" w:hAnsi="Cambria" w:cs="Times New Roman"/>
          <w:lang w:bidi="te-IN"/>
        </w:rPr>
      </w:pPr>
      <w:r w:rsidRPr="008E6312">
        <w:rPr>
          <w:rFonts w:ascii="Cambria" w:hAnsi="Cambria" w:cs="Times New Roman"/>
          <w:lang w:bidi="te-IN"/>
        </w:rPr>
        <w:t>Developed legacy and modern web components including Servlets, Struts (1.x/2.x) Action classes, and Spring MVC controllers, integrating them with Spring Boot (2.x) for gradual modernization of legacy applications.</w:t>
      </w:r>
    </w:p>
    <w:p w14:paraId="548C16F9" w14:textId="77777777" w:rsidR="008E6312" w:rsidRDefault="008E6312" w:rsidP="008D7F40">
      <w:pPr>
        <w:pStyle w:val="ListParagraph"/>
        <w:numPr>
          <w:ilvl w:val="0"/>
          <w:numId w:val="3"/>
        </w:numPr>
        <w:jc w:val="both"/>
        <w:rPr>
          <w:rFonts w:ascii="Cambria" w:hAnsi="Cambria" w:cs="Times New Roman"/>
          <w:lang w:bidi="te-IN"/>
        </w:rPr>
      </w:pPr>
      <w:r w:rsidRPr="008E6312">
        <w:rPr>
          <w:rFonts w:ascii="Cambria" w:hAnsi="Cambria" w:cs="Times New Roman"/>
          <w:lang w:bidi="te-IN"/>
        </w:rPr>
        <w:t xml:space="preserve">Created dynamic web pages using </w:t>
      </w:r>
      <w:r w:rsidRPr="008E6312">
        <w:rPr>
          <w:rFonts w:ascii="Cambria" w:hAnsi="Cambria" w:cs="Times New Roman"/>
          <w:b/>
          <w:bCs/>
          <w:lang w:bidi="te-IN"/>
        </w:rPr>
        <w:t>JSP, HTML5, CSS3, SASS</w:t>
      </w:r>
      <w:r w:rsidRPr="008E6312">
        <w:rPr>
          <w:rFonts w:ascii="Cambria" w:hAnsi="Cambria" w:cs="Times New Roman"/>
          <w:lang w:bidi="te-IN"/>
        </w:rPr>
        <w:t xml:space="preserve">, and </w:t>
      </w:r>
      <w:r w:rsidRPr="008E6312">
        <w:rPr>
          <w:rFonts w:ascii="Cambria" w:hAnsi="Cambria" w:cs="Times New Roman"/>
          <w:b/>
          <w:bCs/>
          <w:lang w:bidi="te-IN"/>
        </w:rPr>
        <w:t>JSTL tags</w:t>
      </w:r>
      <w:r w:rsidRPr="008E6312">
        <w:rPr>
          <w:rFonts w:ascii="Cambria" w:hAnsi="Cambria" w:cs="Times New Roman"/>
          <w:lang w:bidi="te-IN"/>
        </w:rPr>
        <w:t>, supporting engineering dashboards and internal tools used in manufacturing processes.</w:t>
      </w:r>
    </w:p>
    <w:p w14:paraId="29C9E602" w14:textId="77777777" w:rsidR="008E6312" w:rsidRDefault="008E6312" w:rsidP="00226CB8">
      <w:pPr>
        <w:pStyle w:val="ListParagraph"/>
        <w:numPr>
          <w:ilvl w:val="0"/>
          <w:numId w:val="3"/>
        </w:numPr>
        <w:jc w:val="both"/>
        <w:rPr>
          <w:rFonts w:ascii="Cambria" w:hAnsi="Cambria" w:cs="Times New Roman"/>
          <w:lang w:bidi="te-IN"/>
        </w:rPr>
      </w:pPr>
      <w:r w:rsidRPr="008E6312">
        <w:rPr>
          <w:rFonts w:ascii="Cambria" w:hAnsi="Cambria" w:cs="Times New Roman"/>
          <w:lang w:bidi="te-IN"/>
        </w:rPr>
        <w:t xml:space="preserve">Utilized </w:t>
      </w:r>
      <w:r w:rsidRPr="008E6312">
        <w:rPr>
          <w:rFonts w:ascii="Cambria" w:hAnsi="Cambria" w:cs="Times New Roman"/>
          <w:b/>
          <w:bCs/>
          <w:lang w:bidi="te-IN"/>
        </w:rPr>
        <w:t>Spring Validation, Tiles Framework</w:t>
      </w:r>
      <w:r w:rsidRPr="008E6312">
        <w:rPr>
          <w:rFonts w:ascii="Cambria" w:hAnsi="Cambria" w:cs="Times New Roman"/>
          <w:lang w:bidi="te-IN"/>
        </w:rPr>
        <w:t xml:space="preserve">, and </w:t>
      </w:r>
      <w:r w:rsidRPr="008E6312">
        <w:rPr>
          <w:rFonts w:ascii="Cambria" w:hAnsi="Cambria" w:cs="Times New Roman"/>
          <w:b/>
          <w:bCs/>
          <w:lang w:bidi="te-IN"/>
        </w:rPr>
        <w:t>Spring Tag Libraries</w:t>
      </w:r>
      <w:r w:rsidRPr="008E6312">
        <w:rPr>
          <w:rFonts w:ascii="Cambria" w:hAnsi="Cambria" w:cs="Times New Roman"/>
          <w:lang w:bidi="te-IN"/>
        </w:rPr>
        <w:t xml:space="preserve"> to simplify UI workflows and enhance maintainability of legacy applications.</w:t>
      </w:r>
    </w:p>
    <w:p w14:paraId="0A522F7A" w14:textId="77777777" w:rsidR="008E6312" w:rsidRDefault="008E6312" w:rsidP="00F54B39">
      <w:pPr>
        <w:pStyle w:val="ListParagraph"/>
        <w:numPr>
          <w:ilvl w:val="0"/>
          <w:numId w:val="3"/>
        </w:numPr>
        <w:jc w:val="both"/>
        <w:rPr>
          <w:rFonts w:ascii="Cambria" w:hAnsi="Cambria" w:cs="Times New Roman"/>
          <w:lang w:bidi="te-IN"/>
        </w:rPr>
      </w:pPr>
      <w:r w:rsidRPr="008E6312">
        <w:rPr>
          <w:rFonts w:ascii="Cambria" w:hAnsi="Cambria" w:cs="Times New Roman"/>
          <w:lang w:bidi="te-IN"/>
        </w:rPr>
        <w:t xml:space="preserve">Developed user interfaces using </w:t>
      </w:r>
      <w:r w:rsidRPr="008E6312">
        <w:rPr>
          <w:rFonts w:ascii="Cambria" w:hAnsi="Cambria" w:cs="Times New Roman"/>
          <w:b/>
          <w:bCs/>
          <w:lang w:bidi="te-IN"/>
        </w:rPr>
        <w:t>JSP, AJAX, AngularJS (1.x)</w:t>
      </w:r>
      <w:r w:rsidRPr="008E6312">
        <w:rPr>
          <w:rFonts w:ascii="Cambria" w:hAnsi="Cambria" w:cs="Times New Roman"/>
          <w:lang w:bidi="te-IN"/>
        </w:rPr>
        <w:t xml:space="preserve">, and </w:t>
      </w:r>
      <w:r w:rsidRPr="008E6312">
        <w:rPr>
          <w:rFonts w:ascii="Cambria" w:hAnsi="Cambria" w:cs="Times New Roman"/>
          <w:b/>
          <w:bCs/>
          <w:lang w:bidi="te-IN"/>
        </w:rPr>
        <w:t>Angular (v8+)</w:t>
      </w:r>
      <w:r w:rsidRPr="008E6312">
        <w:rPr>
          <w:rFonts w:ascii="Cambria" w:hAnsi="Cambria" w:cs="Times New Roman"/>
          <w:lang w:bidi="te-IN"/>
        </w:rPr>
        <w:t>, supporting gradual migration from legacy UI frameworks to more modern front-end approaches.</w:t>
      </w:r>
    </w:p>
    <w:p w14:paraId="7475538A" w14:textId="77777777" w:rsidR="008E6312" w:rsidRDefault="008E6312" w:rsidP="00132050">
      <w:pPr>
        <w:pStyle w:val="ListParagraph"/>
        <w:numPr>
          <w:ilvl w:val="0"/>
          <w:numId w:val="3"/>
        </w:numPr>
        <w:jc w:val="both"/>
        <w:rPr>
          <w:rFonts w:ascii="Cambria" w:hAnsi="Cambria" w:cs="Times New Roman"/>
          <w:lang w:bidi="te-IN"/>
        </w:rPr>
      </w:pPr>
      <w:r w:rsidRPr="008E6312">
        <w:rPr>
          <w:rFonts w:ascii="Cambria" w:hAnsi="Cambria" w:cs="Times New Roman"/>
          <w:lang w:bidi="te-IN"/>
        </w:rPr>
        <w:t xml:space="preserve">Used </w:t>
      </w:r>
      <w:r w:rsidRPr="008E6312">
        <w:rPr>
          <w:rFonts w:ascii="Cambria" w:hAnsi="Cambria" w:cs="Times New Roman"/>
          <w:b/>
          <w:bCs/>
          <w:lang w:bidi="te-IN"/>
        </w:rPr>
        <w:t>WSDL</w:t>
      </w:r>
      <w:r w:rsidRPr="008E6312">
        <w:rPr>
          <w:rFonts w:ascii="Cambria" w:hAnsi="Cambria" w:cs="Times New Roman"/>
          <w:lang w:bidi="te-IN"/>
        </w:rPr>
        <w:t xml:space="preserve"> and </w:t>
      </w:r>
      <w:r w:rsidRPr="008E6312">
        <w:rPr>
          <w:rFonts w:ascii="Cambria" w:hAnsi="Cambria" w:cs="Times New Roman"/>
          <w:b/>
          <w:bCs/>
          <w:lang w:bidi="te-IN"/>
        </w:rPr>
        <w:t>Apache Axis/CXF</w:t>
      </w:r>
      <w:r w:rsidRPr="008E6312">
        <w:rPr>
          <w:rFonts w:ascii="Cambria" w:hAnsi="Cambria" w:cs="Times New Roman"/>
          <w:lang w:bidi="te-IN"/>
        </w:rPr>
        <w:t xml:space="preserve"> frameworks to expose and consume SOAP web services for integration with legacy manufacturing systems and external vendors.</w:t>
      </w:r>
    </w:p>
    <w:p w14:paraId="663602A8" w14:textId="77777777" w:rsidR="008E6312" w:rsidRDefault="008E6312" w:rsidP="00B758F6">
      <w:pPr>
        <w:pStyle w:val="ListParagraph"/>
        <w:numPr>
          <w:ilvl w:val="0"/>
          <w:numId w:val="3"/>
        </w:numPr>
        <w:jc w:val="both"/>
        <w:rPr>
          <w:rFonts w:ascii="Cambria" w:hAnsi="Cambria" w:cs="Times New Roman"/>
          <w:lang w:bidi="te-IN"/>
        </w:rPr>
      </w:pPr>
      <w:r w:rsidRPr="008E6312">
        <w:rPr>
          <w:rFonts w:ascii="Cambria" w:hAnsi="Cambria" w:cs="Times New Roman"/>
          <w:lang w:bidi="te-IN"/>
        </w:rPr>
        <w:lastRenderedPageBreak/>
        <w:t>Implemented SOAP-based communication for exchanging XML-based messages across distributed enterprise systems.</w:t>
      </w:r>
    </w:p>
    <w:p w14:paraId="6CF5642F" w14:textId="77777777" w:rsidR="008E6312" w:rsidRDefault="008E6312" w:rsidP="007F61FA">
      <w:pPr>
        <w:pStyle w:val="ListParagraph"/>
        <w:numPr>
          <w:ilvl w:val="0"/>
          <w:numId w:val="3"/>
        </w:numPr>
        <w:jc w:val="both"/>
        <w:rPr>
          <w:rFonts w:ascii="Cambria" w:hAnsi="Cambria" w:cs="Times New Roman"/>
          <w:lang w:bidi="te-IN"/>
        </w:rPr>
      </w:pPr>
      <w:r w:rsidRPr="008E6312">
        <w:rPr>
          <w:rFonts w:ascii="Cambria" w:hAnsi="Cambria" w:cs="Times New Roman"/>
          <w:lang w:bidi="te-IN"/>
        </w:rPr>
        <w:t xml:space="preserve">Designed and implemented RESTful services using </w:t>
      </w:r>
      <w:r w:rsidRPr="008E6312">
        <w:rPr>
          <w:rFonts w:ascii="Cambria" w:hAnsi="Cambria" w:cs="Times New Roman"/>
          <w:b/>
          <w:bCs/>
          <w:lang w:bidi="te-IN"/>
        </w:rPr>
        <w:t>Spring Boot, Spring MVC</w:t>
      </w:r>
      <w:r w:rsidRPr="008E6312">
        <w:rPr>
          <w:rFonts w:ascii="Cambria" w:hAnsi="Cambria" w:cs="Times New Roman"/>
          <w:lang w:bidi="te-IN"/>
        </w:rPr>
        <w:t xml:space="preserve">, and </w:t>
      </w:r>
      <w:r w:rsidRPr="008E6312">
        <w:rPr>
          <w:rFonts w:ascii="Cambria" w:hAnsi="Cambria" w:cs="Times New Roman"/>
          <w:b/>
          <w:bCs/>
          <w:lang w:bidi="te-IN"/>
        </w:rPr>
        <w:t>Spring Data JPA</w:t>
      </w:r>
      <w:r w:rsidRPr="008E6312">
        <w:rPr>
          <w:rFonts w:ascii="Cambria" w:hAnsi="Cambria" w:cs="Times New Roman"/>
          <w:lang w:bidi="te-IN"/>
        </w:rPr>
        <w:t>, enabling partial modularization of monolithic systems.</w:t>
      </w:r>
    </w:p>
    <w:p w14:paraId="68BAFDBD" w14:textId="77777777" w:rsidR="008E6312" w:rsidRDefault="008E6312" w:rsidP="00966EC0">
      <w:pPr>
        <w:pStyle w:val="ListParagraph"/>
        <w:numPr>
          <w:ilvl w:val="0"/>
          <w:numId w:val="3"/>
        </w:numPr>
        <w:jc w:val="both"/>
        <w:rPr>
          <w:rFonts w:ascii="Cambria" w:hAnsi="Cambria" w:cs="Times New Roman"/>
          <w:lang w:bidi="te-IN"/>
        </w:rPr>
      </w:pPr>
      <w:r w:rsidRPr="008E6312">
        <w:rPr>
          <w:rFonts w:ascii="Cambria" w:hAnsi="Cambria" w:cs="Times New Roman"/>
          <w:lang w:bidi="te-IN"/>
        </w:rPr>
        <w:t xml:space="preserve">Optimized database interactions using </w:t>
      </w:r>
      <w:r w:rsidRPr="008E6312">
        <w:rPr>
          <w:rFonts w:ascii="Cambria" w:hAnsi="Cambria" w:cs="Times New Roman"/>
          <w:b/>
          <w:bCs/>
          <w:lang w:bidi="te-IN"/>
        </w:rPr>
        <w:t>Hibernate transaction management, batch processing</w:t>
      </w:r>
      <w:r w:rsidRPr="008E6312">
        <w:rPr>
          <w:rFonts w:ascii="Cambria" w:hAnsi="Cambria" w:cs="Times New Roman"/>
          <w:lang w:bidi="te-IN"/>
        </w:rPr>
        <w:t xml:space="preserve">, and </w:t>
      </w:r>
      <w:r w:rsidRPr="008E6312">
        <w:rPr>
          <w:rFonts w:ascii="Cambria" w:hAnsi="Cambria" w:cs="Times New Roman"/>
          <w:b/>
          <w:bCs/>
          <w:lang w:bidi="te-IN"/>
        </w:rPr>
        <w:t>caching</w:t>
      </w:r>
      <w:r w:rsidRPr="008E6312">
        <w:rPr>
          <w:rFonts w:ascii="Cambria" w:hAnsi="Cambria" w:cs="Times New Roman"/>
          <w:lang w:bidi="te-IN"/>
        </w:rPr>
        <w:t>, improving performance of high-volume production data systems.</w:t>
      </w:r>
    </w:p>
    <w:p w14:paraId="5B2EADED" w14:textId="77777777" w:rsidR="008E6312" w:rsidRDefault="008E6312" w:rsidP="000877E6">
      <w:pPr>
        <w:pStyle w:val="ListParagraph"/>
        <w:numPr>
          <w:ilvl w:val="0"/>
          <w:numId w:val="3"/>
        </w:numPr>
        <w:jc w:val="both"/>
        <w:rPr>
          <w:rFonts w:ascii="Cambria" w:hAnsi="Cambria" w:cs="Times New Roman"/>
          <w:lang w:bidi="te-IN"/>
        </w:rPr>
      </w:pPr>
      <w:r w:rsidRPr="008E6312">
        <w:rPr>
          <w:rFonts w:ascii="Cambria" w:hAnsi="Cambria" w:cs="Times New Roman"/>
          <w:lang w:bidi="te-IN"/>
        </w:rPr>
        <w:t>Developed and maintained Struts Action Forms and mappings, supporting legacy modules still used in manufacturing workflows.</w:t>
      </w:r>
    </w:p>
    <w:p w14:paraId="1A06D4CB" w14:textId="77777777" w:rsidR="008E6312" w:rsidRDefault="008E6312" w:rsidP="00855D6B">
      <w:pPr>
        <w:pStyle w:val="ListParagraph"/>
        <w:numPr>
          <w:ilvl w:val="0"/>
          <w:numId w:val="3"/>
        </w:numPr>
        <w:jc w:val="both"/>
        <w:rPr>
          <w:rFonts w:ascii="Cambria" w:hAnsi="Cambria" w:cs="Times New Roman"/>
          <w:lang w:bidi="te-IN"/>
        </w:rPr>
      </w:pPr>
      <w:r w:rsidRPr="008E6312">
        <w:rPr>
          <w:rFonts w:ascii="Cambria" w:hAnsi="Cambria" w:cs="Times New Roman"/>
          <w:lang w:bidi="te-IN"/>
        </w:rPr>
        <w:t xml:space="preserve">Designed and managed database schemas and tables using </w:t>
      </w:r>
      <w:r w:rsidRPr="008E6312">
        <w:rPr>
          <w:rFonts w:ascii="Cambria" w:hAnsi="Cambria" w:cs="Times New Roman"/>
          <w:b/>
          <w:bCs/>
          <w:lang w:bidi="te-IN"/>
        </w:rPr>
        <w:t>Oracle, MySQL</w:t>
      </w:r>
      <w:r w:rsidRPr="008E6312">
        <w:rPr>
          <w:rFonts w:ascii="Cambria" w:hAnsi="Cambria" w:cs="Times New Roman"/>
          <w:lang w:bidi="te-IN"/>
        </w:rPr>
        <w:t xml:space="preserve">, and </w:t>
      </w:r>
      <w:proofErr w:type="spellStart"/>
      <w:r w:rsidRPr="008E6312">
        <w:rPr>
          <w:rFonts w:ascii="Cambria" w:hAnsi="Cambria" w:cs="Times New Roman"/>
          <w:b/>
          <w:bCs/>
          <w:lang w:bidi="te-IN"/>
        </w:rPr>
        <w:t>CassandraDB</w:t>
      </w:r>
      <w:proofErr w:type="spellEnd"/>
      <w:r w:rsidRPr="008E6312">
        <w:rPr>
          <w:rFonts w:ascii="Cambria" w:hAnsi="Cambria" w:cs="Times New Roman"/>
          <w:lang w:bidi="te-IN"/>
        </w:rPr>
        <w:t>, supporting large-scale operational and telemetry data.</w:t>
      </w:r>
    </w:p>
    <w:p w14:paraId="4A965215" w14:textId="77777777" w:rsidR="008E6312" w:rsidRDefault="008E6312" w:rsidP="007E7DAD">
      <w:pPr>
        <w:pStyle w:val="ListParagraph"/>
        <w:numPr>
          <w:ilvl w:val="0"/>
          <w:numId w:val="3"/>
        </w:numPr>
        <w:jc w:val="both"/>
        <w:rPr>
          <w:rFonts w:ascii="Cambria" w:hAnsi="Cambria" w:cs="Times New Roman"/>
          <w:lang w:bidi="te-IN"/>
        </w:rPr>
      </w:pPr>
      <w:r w:rsidRPr="008E6312">
        <w:rPr>
          <w:rFonts w:ascii="Cambria" w:hAnsi="Cambria" w:cs="Times New Roman"/>
          <w:lang w:bidi="te-IN"/>
        </w:rPr>
        <w:t>Deployed applications across Apache Tomcat 8/9, WebLogic, WebSphere, and JBoss, ensuring compatibility across diverse enterprise environments.</w:t>
      </w:r>
    </w:p>
    <w:p w14:paraId="353C4A20" w14:textId="77777777" w:rsidR="008E6312" w:rsidRDefault="008E6312" w:rsidP="00AD02E9">
      <w:pPr>
        <w:pStyle w:val="ListParagraph"/>
        <w:numPr>
          <w:ilvl w:val="0"/>
          <w:numId w:val="3"/>
        </w:numPr>
        <w:jc w:val="both"/>
        <w:rPr>
          <w:rFonts w:ascii="Cambria" w:hAnsi="Cambria" w:cs="Times New Roman"/>
          <w:lang w:bidi="te-IN"/>
        </w:rPr>
      </w:pPr>
      <w:r w:rsidRPr="008E6312">
        <w:rPr>
          <w:rFonts w:ascii="Cambria" w:hAnsi="Cambria" w:cs="Times New Roman"/>
          <w:lang w:bidi="te-IN"/>
        </w:rPr>
        <w:t>Created and maintained Maven and ANT build scripts, automating build and deployment processes for enterprise applications across multiple environments.</w:t>
      </w:r>
    </w:p>
    <w:p w14:paraId="4C7B7261" w14:textId="77777777" w:rsidR="008E6312" w:rsidRDefault="008E6312" w:rsidP="00164C13">
      <w:pPr>
        <w:pStyle w:val="ListParagraph"/>
        <w:numPr>
          <w:ilvl w:val="0"/>
          <w:numId w:val="3"/>
        </w:numPr>
        <w:jc w:val="both"/>
        <w:rPr>
          <w:rFonts w:ascii="Cambria" w:hAnsi="Cambria" w:cs="Times New Roman"/>
          <w:lang w:bidi="te-IN"/>
        </w:rPr>
      </w:pPr>
      <w:r w:rsidRPr="008E6312">
        <w:rPr>
          <w:rFonts w:ascii="Cambria" w:hAnsi="Cambria" w:cs="Times New Roman"/>
          <w:lang w:bidi="te-IN"/>
        </w:rPr>
        <w:t xml:space="preserve">Developed unit and integration tests using </w:t>
      </w:r>
      <w:r w:rsidRPr="008E6312">
        <w:rPr>
          <w:rFonts w:ascii="Cambria" w:hAnsi="Cambria" w:cs="Times New Roman"/>
          <w:b/>
          <w:bCs/>
          <w:lang w:bidi="te-IN"/>
        </w:rPr>
        <w:t>JUnit 4/5, Mockito</w:t>
      </w:r>
      <w:r w:rsidRPr="008E6312">
        <w:rPr>
          <w:rFonts w:ascii="Cambria" w:hAnsi="Cambria" w:cs="Times New Roman"/>
          <w:lang w:bidi="te-IN"/>
        </w:rPr>
        <w:t xml:space="preserve">, and </w:t>
      </w:r>
      <w:proofErr w:type="spellStart"/>
      <w:r w:rsidRPr="008E6312">
        <w:rPr>
          <w:rFonts w:ascii="Cambria" w:hAnsi="Cambria" w:cs="Times New Roman"/>
          <w:b/>
          <w:bCs/>
          <w:lang w:bidi="te-IN"/>
        </w:rPr>
        <w:t>PowerMock</w:t>
      </w:r>
      <w:proofErr w:type="spellEnd"/>
      <w:r w:rsidRPr="008E6312">
        <w:rPr>
          <w:rFonts w:ascii="Cambria" w:hAnsi="Cambria" w:cs="Times New Roman"/>
          <w:lang w:bidi="te-IN"/>
        </w:rPr>
        <w:t>, ensuring code quality and regression coverage.</w:t>
      </w:r>
    </w:p>
    <w:p w14:paraId="49533765" w14:textId="77777777" w:rsidR="008E6312" w:rsidRDefault="008E6312" w:rsidP="00883D34">
      <w:pPr>
        <w:pStyle w:val="ListParagraph"/>
        <w:numPr>
          <w:ilvl w:val="0"/>
          <w:numId w:val="3"/>
        </w:numPr>
        <w:jc w:val="both"/>
        <w:rPr>
          <w:rFonts w:ascii="Cambria" w:hAnsi="Cambria" w:cs="Times New Roman"/>
          <w:lang w:bidi="te-IN"/>
        </w:rPr>
      </w:pPr>
      <w:r w:rsidRPr="008E6312">
        <w:rPr>
          <w:rFonts w:ascii="Cambria" w:hAnsi="Cambria" w:cs="Times New Roman"/>
          <w:lang w:bidi="te-IN"/>
        </w:rPr>
        <w:t xml:space="preserve">Used </w:t>
      </w:r>
      <w:r w:rsidRPr="008E6312">
        <w:rPr>
          <w:rFonts w:ascii="Cambria" w:hAnsi="Cambria" w:cs="Times New Roman"/>
          <w:b/>
          <w:bCs/>
          <w:lang w:bidi="te-IN"/>
        </w:rPr>
        <w:t>Log4j</w:t>
      </w:r>
      <w:r w:rsidRPr="008E6312">
        <w:rPr>
          <w:rFonts w:ascii="Cambria" w:hAnsi="Cambria" w:cs="Times New Roman"/>
          <w:lang w:bidi="te-IN"/>
        </w:rPr>
        <w:t xml:space="preserve"> for logging, monitoring, and debugging application behavior across legacy and modern modules.</w:t>
      </w:r>
    </w:p>
    <w:p w14:paraId="5668C16E" w14:textId="77777777" w:rsidR="008E6312" w:rsidRDefault="008E6312" w:rsidP="00B81F1A">
      <w:pPr>
        <w:pStyle w:val="ListParagraph"/>
        <w:numPr>
          <w:ilvl w:val="0"/>
          <w:numId w:val="3"/>
        </w:numPr>
        <w:jc w:val="both"/>
        <w:rPr>
          <w:rFonts w:ascii="Cambria" w:hAnsi="Cambria" w:cs="Times New Roman"/>
          <w:lang w:bidi="te-IN"/>
        </w:rPr>
      </w:pPr>
      <w:r w:rsidRPr="008E6312">
        <w:rPr>
          <w:rFonts w:ascii="Cambria" w:hAnsi="Cambria" w:cs="Times New Roman"/>
          <w:lang w:bidi="te-IN"/>
        </w:rPr>
        <w:t xml:space="preserve">Managed version control using </w:t>
      </w:r>
      <w:r w:rsidRPr="008E6312">
        <w:rPr>
          <w:rFonts w:ascii="Cambria" w:hAnsi="Cambria" w:cs="Times New Roman"/>
          <w:b/>
          <w:bCs/>
          <w:lang w:bidi="te-IN"/>
        </w:rPr>
        <w:t>GitHub, Bitbucket</w:t>
      </w:r>
      <w:r w:rsidRPr="008E6312">
        <w:rPr>
          <w:rFonts w:ascii="Cambria" w:hAnsi="Cambria" w:cs="Times New Roman"/>
          <w:lang w:bidi="te-IN"/>
        </w:rPr>
        <w:t xml:space="preserve"> and </w:t>
      </w:r>
      <w:r w:rsidRPr="008E6312">
        <w:rPr>
          <w:rFonts w:ascii="Cambria" w:hAnsi="Cambria" w:cs="Times New Roman"/>
          <w:b/>
          <w:bCs/>
          <w:lang w:bidi="te-IN"/>
        </w:rPr>
        <w:t>SVN</w:t>
      </w:r>
      <w:r w:rsidRPr="008E6312">
        <w:rPr>
          <w:rFonts w:ascii="Cambria" w:hAnsi="Cambria" w:cs="Times New Roman"/>
          <w:lang w:bidi="te-IN"/>
        </w:rPr>
        <w:t xml:space="preserve">, integrating with </w:t>
      </w:r>
      <w:r w:rsidRPr="008E6312">
        <w:rPr>
          <w:rFonts w:ascii="Cambria" w:hAnsi="Cambria" w:cs="Times New Roman"/>
          <w:lang w:bidi="te-IN"/>
        </w:rPr>
        <w:t xml:space="preserve">Jenkins </w:t>
      </w:r>
      <w:r w:rsidRPr="008E6312">
        <w:rPr>
          <w:rFonts w:ascii="Cambria" w:hAnsi="Cambria" w:cs="Times New Roman"/>
          <w:lang w:bidi="te-IN"/>
        </w:rPr>
        <w:t>CI/CD pipelines for automated builds and deployments.</w:t>
      </w:r>
    </w:p>
    <w:p w14:paraId="341F386B" w14:textId="77777777" w:rsidR="008E6312" w:rsidRDefault="008E6312" w:rsidP="00C508D7">
      <w:pPr>
        <w:pStyle w:val="ListParagraph"/>
        <w:numPr>
          <w:ilvl w:val="0"/>
          <w:numId w:val="3"/>
        </w:numPr>
        <w:jc w:val="both"/>
        <w:rPr>
          <w:rFonts w:ascii="Cambria" w:hAnsi="Cambria" w:cs="Times New Roman"/>
          <w:lang w:bidi="te-IN"/>
        </w:rPr>
      </w:pPr>
      <w:r w:rsidRPr="008E6312">
        <w:rPr>
          <w:rFonts w:ascii="Cambria" w:hAnsi="Cambria" w:cs="Times New Roman"/>
          <w:lang w:bidi="te-IN"/>
        </w:rPr>
        <w:t xml:space="preserve">Integrated messaging systems including </w:t>
      </w:r>
      <w:r w:rsidRPr="008E6312">
        <w:rPr>
          <w:rFonts w:ascii="Cambria" w:hAnsi="Cambria" w:cs="Times New Roman"/>
          <w:b/>
          <w:bCs/>
          <w:lang w:bidi="te-IN"/>
        </w:rPr>
        <w:t>Apache Kafka (2.x), RabbitMQ</w:t>
      </w:r>
      <w:r w:rsidRPr="008E6312">
        <w:rPr>
          <w:rFonts w:ascii="Cambria" w:hAnsi="Cambria" w:cs="Times New Roman"/>
          <w:lang w:bidi="te-IN"/>
        </w:rPr>
        <w:t xml:space="preserve">, and </w:t>
      </w:r>
      <w:r w:rsidRPr="008E6312">
        <w:rPr>
          <w:rFonts w:ascii="Cambria" w:hAnsi="Cambria" w:cs="Times New Roman"/>
          <w:b/>
          <w:bCs/>
          <w:lang w:bidi="te-IN"/>
        </w:rPr>
        <w:t>IBM MQ</w:t>
      </w:r>
      <w:r w:rsidRPr="008E6312">
        <w:rPr>
          <w:rFonts w:ascii="Cambria" w:hAnsi="Cambria" w:cs="Times New Roman"/>
          <w:lang w:bidi="te-IN"/>
        </w:rPr>
        <w:t xml:space="preserve"> to enable event-driven communication between manufacturing and supply chain systems.</w:t>
      </w:r>
    </w:p>
    <w:p w14:paraId="4EB43E0C" w14:textId="77777777" w:rsidR="008E6312" w:rsidRDefault="008E6312" w:rsidP="00E75A14">
      <w:pPr>
        <w:pStyle w:val="ListParagraph"/>
        <w:numPr>
          <w:ilvl w:val="0"/>
          <w:numId w:val="3"/>
        </w:numPr>
        <w:jc w:val="both"/>
        <w:rPr>
          <w:rFonts w:ascii="Cambria" w:hAnsi="Cambria" w:cs="Times New Roman"/>
          <w:lang w:bidi="te-IN"/>
        </w:rPr>
      </w:pPr>
      <w:r w:rsidRPr="008E6312">
        <w:rPr>
          <w:rFonts w:ascii="Cambria" w:hAnsi="Cambria" w:cs="Times New Roman"/>
          <w:lang w:bidi="te-IN"/>
        </w:rPr>
        <w:t>Ensured all services adhered to RESTful standards, SOAP protocols, XML/JSON formats, and HATEOAS principles, enabling maintainable and scalable API design.</w:t>
      </w:r>
    </w:p>
    <w:p w14:paraId="2749CF19" w14:textId="77777777" w:rsidR="008E6312" w:rsidRDefault="008E6312" w:rsidP="008276FF">
      <w:pPr>
        <w:pStyle w:val="ListParagraph"/>
        <w:numPr>
          <w:ilvl w:val="0"/>
          <w:numId w:val="3"/>
        </w:numPr>
        <w:jc w:val="both"/>
        <w:rPr>
          <w:rFonts w:ascii="Cambria" w:hAnsi="Cambria" w:cs="Times New Roman"/>
          <w:lang w:bidi="te-IN"/>
        </w:rPr>
      </w:pPr>
      <w:r w:rsidRPr="008E6312">
        <w:rPr>
          <w:rFonts w:ascii="Cambria" w:hAnsi="Cambria" w:cs="Times New Roman"/>
          <w:lang w:bidi="te-IN"/>
        </w:rPr>
        <w:t xml:space="preserve">Improved application performance using </w:t>
      </w:r>
      <w:r w:rsidRPr="008E6312">
        <w:rPr>
          <w:rFonts w:ascii="Cambria" w:hAnsi="Cambria" w:cs="Times New Roman"/>
          <w:b/>
          <w:bCs/>
          <w:lang w:bidi="te-IN"/>
        </w:rPr>
        <w:t xml:space="preserve">Spring Boot </w:t>
      </w:r>
      <w:r w:rsidRPr="008E6312">
        <w:rPr>
          <w:rFonts w:ascii="Cambria" w:hAnsi="Cambria" w:cs="Times New Roman"/>
          <w:lang w:bidi="te-IN"/>
        </w:rPr>
        <w:t>caching,</w:t>
      </w:r>
      <w:r w:rsidRPr="008E6312">
        <w:rPr>
          <w:rFonts w:ascii="Cambria" w:hAnsi="Cambria" w:cs="Times New Roman"/>
          <w:b/>
          <w:bCs/>
          <w:lang w:bidi="te-IN"/>
        </w:rPr>
        <w:t xml:space="preserve"> Hibernate </w:t>
      </w:r>
      <w:r w:rsidRPr="008E6312">
        <w:rPr>
          <w:rFonts w:ascii="Cambria" w:hAnsi="Cambria" w:cs="Times New Roman"/>
          <w:lang w:bidi="te-IN"/>
        </w:rPr>
        <w:t xml:space="preserve">optimization, and initial </w:t>
      </w:r>
      <w:r w:rsidRPr="008E6312">
        <w:rPr>
          <w:rFonts w:ascii="Cambria" w:hAnsi="Cambria" w:cs="Times New Roman"/>
          <w:b/>
          <w:bCs/>
          <w:lang w:bidi="te-IN"/>
        </w:rPr>
        <w:t>AWS</w:t>
      </w:r>
      <w:r w:rsidRPr="008E6312">
        <w:rPr>
          <w:rFonts w:ascii="Cambria" w:hAnsi="Cambria" w:cs="Times New Roman"/>
          <w:lang w:bidi="te-IN"/>
        </w:rPr>
        <w:t xml:space="preserve"> cloud integration (EC2, S3, RDS, CloudWatch) as part of early-stage cloud adoption initiatives.</w:t>
      </w:r>
    </w:p>
    <w:p w14:paraId="0BF9E6BC" w14:textId="77777777" w:rsidR="008E6312" w:rsidRDefault="008E6312" w:rsidP="00BC45B0">
      <w:pPr>
        <w:pStyle w:val="ListParagraph"/>
        <w:numPr>
          <w:ilvl w:val="0"/>
          <w:numId w:val="3"/>
        </w:numPr>
        <w:jc w:val="both"/>
        <w:rPr>
          <w:rFonts w:ascii="Cambria" w:hAnsi="Cambria" w:cs="Times New Roman"/>
          <w:lang w:bidi="te-IN"/>
        </w:rPr>
      </w:pPr>
      <w:r w:rsidRPr="008E6312">
        <w:rPr>
          <w:rFonts w:ascii="Cambria" w:hAnsi="Cambria" w:cs="Times New Roman"/>
          <w:lang w:bidi="te-IN"/>
        </w:rPr>
        <w:t xml:space="preserve">Containerized applications using </w:t>
      </w:r>
      <w:r w:rsidRPr="008E6312">
        <w:rPr>
          <w:rFonts w:ascii="Cambria" w:hAnsi="Cambria" w:cs="Times New Roman"/>
          <w:b/>
          <w:bCs/>
          <w:lang w:bidi="te-IN"/>
        </w:rPr>
        <w:t>Docker</w:t>
      </w:r>
      <w:r w:rsidRPr="008E6312">
        <w:rPr>
          <w:rFonts w:ascii="Cambria" w:hAnsi="Cambria" w:cs="Times New Roman"/>
          <w:lang w:bidi="te-IN"/>
        </w:rPr>
        <w:t>, improving environment consistency and enabling smoother deployment pipelines across development and testing environments.</w:t>
      </w:r>
    </w:p>
    <w:p w14:paraId="360BF126" w14:textId="77777777" w:rsidR="008E6312" w:rsidRDefault="008E6312" w:rsidP="00DA26BD">
      <w:pPr>
        <w:pStyle w:val="ListParagraph"/>
        <w:numPr>
          <w:ilvl w:val="0"/>
          <w:numId w:val="3"/>
        </w:numPr>
        <w:jc w:val="both"/>
        <w:rPr>
          <w:rFonts w:ascii="Cambria" w:hAnsi="Cambria" w:cs="Times New Roman"/>
          <w:lang w:bidi="te-IN"/>
        </w:rPr>
      </w:pPr>
      <w:r w:rsidRPr="008E6312">
        <w:rPr>
          <w:rFonts w:ascii="Cambria" w:hAnsi="Cambria" w:cs="Times New Roman"/>
          <w:lang w:bidi="te-IN"/>
        </w:rPr>
        <w:t xml:space="preserve">Collaborated with cross-functional teams using </w:t>
      </w:r>
      <w:r w:rsidRPr="008E6312">
        <w:rPr>
          <w:rFonts w:ascii="Cambria" w:hAnsi="Cambria" w:cs="Times New Roman"/>
          <w:b/>
          <w:bCs/>
          <w:lang w:bidi="te-IN"/>
        </w:rPr>
        <w:t>Agile</w:t>
      </w:r>
      <w:r w:rsidRPr="008E6312">
        <w:rPr>
          <w:rFonts w:ascii="Cambria" w:hAnsi="Cambria" w:cs="Times New Roman"/>
          <w:lang w:bidi="te-IN"/>
        </w:rPr>
        <w:t xml:space="preserve"> practices, leveraging JIRA for tracking, Confluence for documentation, and SonarQube for code quality analysis.</w:t>
      </w:r>
    </w:p>
    <w:p w14:paraId="223FD053" w14:textId="20557590" w:rsidR="00791BC1" w:rsidRPr="008E6312" w:rsidRDefault="008E6312" w:rsidP="00DA26BD">
      <w:pPr>
        <w:pStyle w:val="ListParagraph"/>
        <w:numPr>
          <w:ilvl w:val="0"/>
          <w:numId w:val="3"/>
        </w:numPr>
        <w:jc w:val="both"/>
        <w:rPr>
          <w:rFonts w:ascii="Cambria" w:hAnsi="Cambria" w:cs="Times New Roman"/>
          <w:lang w:bidi="te-IN"/>
        </w:rPr>
      </w:pPr>
      <w:r w:rsidRPr="008E6312">
        <w:rPr>
          <w:rFonts w:ascii="Cambria" w:hAnsi="Cambria" w:cs="Times New Roman"/>
          <w:lang w:bidi="te-IN"/>
        </w:rPr>
        <w:t xml:space="preserve">Integrated front-end technologies </w:t>
      </w:r>
      <w:r>
        <w:rPr>
          <w:rFonts w:ascii="Cambria" w:hAnsi="Cambria" w:cs="Times New Roman"/>
          <w:lang w:bidi="te-IN"/>
        </w:rPr>
        <w:t xml:space="preserve">like </w:t>
      </w:r>
      <w:r w:rsidRPr="008E6312">
        <w:rPr>
          <w:rFonts w:ascii="Cambria" w:hAnsi="Cambria" w:cs="Times New Roman"/>
          <w:lang w:bidi="te-IN"/>
        </w:rPr>
        <w:t>HTML5, CSS3, SASS, Bootstrap, AngularJS, Angular with backend services for seamless user experience across engineering and manufacturing applications.</w:t>
      </w:r>
    </w:p>
    <w:p w14:paraId="67CB833F" w14:textId="605B8A6F" w:rsidR="002F45BA" w:rsidRPr="0013255B" w:rsidRDefault="00791BC1" w:rsidP="00791BC1">
      <w:pPr>
        <w:spacing w:after="0"/>
        <w:ind w:right="144"/>
        <w:jc w:val="both"/>
        <w:rPr>
          <w:rFonts w:ascii="Cambria" w:hAnsi="Cambria" w:cs="Times New Roman"/>
          <w:bCs/>
          <w:color w:val="000000" w:themeColor="text1"/>
          <w:shd w:val="clear" w:color="auto" w:fill="FFFFFF"/>
        </w:rPr>
      </w:pPr>
      <w:r w:rsidRPr="0013255B">
        <w:rPr>
          <w:rFonts w:ascii="Cambria" w:hAnsi="Cambria" w:cs="Times New Roman"/>
          <w:b/>
          <w:color w:val="000000" w:themeColor="text1"/>
          <w:shd w:val="clear" w:color="auto" w:fill="FFFFFF"/>
        </w:rPr>
        <w:t xml:space="preserve">Environment: </w:t>
      </w:r>
      <w:r w:rsidR="008E6312" w:rsidRPr="008E6312">
        <w:rPr>
          <w:rFonts w:ascii="Cambria" w:hAnsi="Cambria" w:cs="Times New Roman"/>
          <w:bCs/>
          <w:color w:val="000000" w:themeColor="text1"/>
          <w:shd w:val="clear" w:color="auto" w:fill="FFFFFF"/>
        </w:rPr>
        <w:t xml:space="preserve">Java 8/11, J2SE/J2EE, Spring Boot 2.x, Spring MVC, Spring Data JPA, Spring Security, Hibernate ORM, Microservices/SOA, REST/SOAP, JSON/XML, JAX-WS, JAX-RS, CXF, JAXB, Oracle, MySQL, MongoDB, </w:t>
      </w:r>
      <w:proofErr w:type="spellStart"/>
      <w:r w:rsidR="008E6312" w:rsidRPr="008E6312">
        <w:rPr>
          <w:rFonts w:ascii="Cambria" w:hAnsi="Cambria" w:cs="Times New Roman"/>
          <w:bCs/>
          <w:color w:val="000000" w:themeColor="text1"/>
          <w:shd w:val="clear" w:color="auto" w:fill="FFFFFF"/>
        </w:rPr>
        <w:t>CassandraDB</w:t>
      </w:r>
      <w:proofErr w:type="spellEnd"/>
      <w:r w:rsidR="008E6312" w:rsidRPr="008E6312">
        <w:rPr>
          <w:rFonts w:ascii="Cambria" w:hAnsi="Cambria" w:cs="Times New Roman"/>
          <w:bCs/>
          <w:color w:val="000000" w:themeColor="text1"/>
          <w:shd w:val="clear" w:color="auto" w:fill="FFFFFF"/>
        </w:rPr>
        <w:t>, HTML5, CSS3, SASS, Bootstrap, JSP, Servlets, AngularJS (1.x), Angular (v8+), AJAX, Node.js (v12/14</w:t>
      </w:r>
      <w:r w:rsidR="008E6312">
        <w:rPr>
          <w:rFonts w:ascii="Cambria" w:hAnsi="Cambria" w:cs="Times New Roman"/>
          <w:bCs/>
          <w:color w:val="000000" w:themeColor="text1"/>
          <w:shd w:val="clear" w:color="auto" w:fill="FFFFFF"/>
        </w:rPr>
        <w:t>)</w:t>
      </w:r>
      <w:r w:rsidR="008E6312" w:rsidRPr="008E6312">
        <w:rPr>
          <w:rFonts w:ascii="Cambria" w:hAnsi="Cambria" w:cs="Times New Roman"/>
          <w:bCs/>
          <w:color w:val="000000" w:themeColor="text1"/>
          <w:shd w:val="clear" w:color="auto" w:fill="FFFFFF"/>
        </w:rPr>
        <w:t xml:space="preserve">, Apache Tomcat 8/9, WebLogic, WebSphere, JBoss, Eclipse, STS, IntelliJ IDEA, Git, SVN, GitHub, Bitbucket, JUnit 4/5, Mockito, </w:t>
      </w:r>
      <w:proofErr w:type="spellStart"/>
      <w:r w:rsidR="008E6312" w:rsidRPr="008E6312">
        <w:rPr>
          <w:rFonts w:ascii="Cambria" w:hAnsi="Cambria" w:cs="Times New Roman"/>
          <w:bCs/>
          <w:color w:val="000000" w:themeColor="text1"/>
          <w:shd w:val="clear" w:color="auto" w:fill="FFFFFF"/>
        </w:rPr>
        <w:t>PowerMock</w:t>
      </w:r>
      <w:proofErr w:type="spellEnd"/>
      <w:r w:rsidR="008E6312" w:rsidRPr="008E6312">
        <w:rPr>
          <w:rFonts w:ascii="Cambria" w:hAnsi="Cambria" w:cs="Times New Roman"/>
          <w:bCs/>
          <w:color w:val="000000" w:themeColor="text1"/>
          <w:shd w:val="clear" w:color="auto" w:fill="FFFFFF"/>
        </w:rPr>
        <w:t>, Log4j 1.x/2.x, Maven, ANT, JMS, RabbitMQ, Kafka 2.x, IBM MQ, SSL/TLS, OAuth 2.0, Docker, JIRA, Confluence, SonarQube, AWS (EC2, S3, RDS, CloudWatch</w:t>
      </w:r>
      <w:r w:rsidR="00274CE4" w:rsidRPr="0013255B">
        <w:rPr>
          <w:rFonts w:ascii="Cambria" w:hAnsi="Cambria" w:cs="Times New Roman"/>
          <w:bCs/>
          <w:color w:val="000000" w:themeColor="text1"/>
          <w:shd w:val="clear" w:color="auto" w:fill="FFFFFF"/>
        </w:rPr>
        <w:t>).</w:t>
      </w:r>
    </w:p>
    <w:p w14:paraId="62B51008" w14:textId="77777777" w:rsidR="00791BC1" w:rsidRPr="0013255B" w:rsidRDefault="00791BC1" w:rsidP="00791BC1">
      <w:pPr>
        <w:spacing w:after="0"/>
        <w:ind w:right="144"/>
        <w:jc w:val="both"/>
        <w:rPr>
          <w:rFonts w:ascii="Cambria" w:hAnsi="Cambria" w:cs="Times New Roman"/>
          <w:bCs/>
        </w:rPr>
      </w:pPr>
    </w:p>
    <w:p w14:paraId="5734FC84" w14:textId="577046EC" w:rsidR="00791BC1" w:rsidRPr="0013255B" w:rsidRDefault="00791BC1" w:rsidP="00791BC1">
      <w:pPr>
        <w:spacing w:after="0"/>
        <w:ind w:right="144"/>
        <w:jc w:val="both"/>
        <w:rPr>
          <w:rFonts w:ascii="Cambria" w:hAnsi="Cambria" w:cs="Times New Roman"/>
          <w:bCs/>
        </w:rPr>
      </w:pPr>
      <w:r w:rsidRPr="0013255B">
        <w:rPr>
          <w:rFonts w:ascii="Cambria" w:hAnsi="Cambria" w:cs="Times New Roman"/>
          <w:b/>
        </w:rPr>
        <w:t>Client:</w:t>
      </w:r>
      <w:r w:rsidRPr="0013255B">
        <w:rPr>
          <w:rFonts w:ascii="Cambria" w:hAnsi="Cambria" w:cs="Times New Roman"/>
          <w:b/>
        </w:rPr>
        <w:tab/>
      </w:r>
      <w:proofErr w:type="spellStart"/>
      <w:r w:rsidR="00A1319B" w:rsidRPr="0013255B">
        <w:rPr>
          <w:rFonts w:ascii="Cambria" w:hAnsi="Cambria" w:cs="Times New Roman"/>
          <w:b/>
          <w:shd w:val="clear" w:color="auto" w:fill="FFFFFF"/>
        </w:rPr>
        <w:t>BlueSapience</w:t>
      </w:r>
      <w:proofErr w:type="spellEnd"/>
      <w:r w:rsidR="00A1319B" w:rsidRPr="0013255B">
        <w:rPr>
          <w:rFonts w:ascii="Cambria" w:hAnsi="Cambria" w:cs="Times New Roman"/>
          <w:b/>
          <w:shd w:val="clear" w:color="auto" w:fill="FFFFFF"/>
        </w:rPr>
        <w:t xml:space="preserve">, Visakhapatnam, AP, India     </w:t>
      </w:r>
      <w:r w:rsidR="00AA2C3B" w:rsidRPr="0013255B">
        <w:rPr>
          <w:rFonts w:ascii="Cambria" w:hAnsi="Cambria" w:cs="Times New Roman"/>
          <w:b/>
        </w:rPr>
        <w:tab/>
        <w:t xml:space="preserve">                                                      </w:t>
      </w:r>
      <w:r w:rsidR="00AA2C3B" w:rsidRPr="0013255B">
        <w:rPr>
          <w:rFonts w:ascii="Cambria" w:hAnsi="Cambria" w:cs="Times New Roman"/>
          <w:b/>
        </w:rPr>
        <w:tab/>
        <w:t xml:space="preserve">            </w:t>
      </w:r>
      <w:r w:rsidR="00AA2C3B" w:rsidRPr="0013255B">
        <w:rPr>
          <w:rFonts w:ascii="Cambria" w:hAnsi="Cambria" w:cs="Times New Roman"/>
          <w:b/>
          <w:shd w:val="clear" w:color="auto" w:fill="FFFFFF"/>
        </w:rPr>
        <w:t>Jan 201</w:t>
      </w:r>
      <w:r w:rsidR="0013255B">
        <w:rPr>
          <w:rFonts w:ascii="Cambria" w:hAnsi="Cambria" w:cs="Times New Roman"/>
          <w:b/>
          <w:shd w:val="clear" w:color="auto" w:fill="FFFFFF"/>
        </w:rPr>
        <w:t>8</w:t>
      </w:r>
      <w:r w:rsidR="00AA2C3B" w:rsidRPr="0013255B">
        <w:rPr>
          <w:rFonts w:ascii="Cambria" w:hAnsi="Cambria" w:cs="Times New Roman"/>
          <w:b/>
          <w:shd w:val="clear" w:color="auto" w:fill="FFFFFF"/>
        </w:rPr>
        <w:t xml:space="preserve"> – </w:t>
      </w:r>
      <w:r w:rsidR="00A50CB6" w:rsidRPr="0013255B">
        <w:rPr>
          <w:rFonts w:ascii="Cambria" w:hAnsi="Cambria" w:cs="Times New Roman"/>
          <w:b/>
          <w:shd w:val="clear" w:color="auto" w:fill="FFFFFF"/>
        </w:rPr>
        <w:t>Oct</w:t>
      </w:r>
      <w:r w:rsidR="00AA2C3B" w:rsidRPr="0013255B">
        <w:rPr>
          <w:rFonts w:ascii="Cambria" w:hAnsi="Cambria" w:cs="Times New Roman"/>
          <w:b/>
          <w:shd w:val="clear" w:color="auto" w:fill="FFFFFF"/>
        </w:rPr>
        <w:t xml:space="preserve"> 20</w:t>
      </w:r>
      <w:r w:rsidR="00A50CB6" w:rsidRPr="0013255B">
        <w:rPr>
          <w:rFonts w:ascii="Cambria" w:hAnsi="Cambria" w:cs="Times New Roman"/>
          <w:b/>
          <w:shd w:val="clear" w:color="auto" w:fill="FFFFFF"/>
        </w:rPr>
        <w:t>20</w:t>
      </w:r>
      <w:r w:rsidR="00AA2C3B" w:rsidRPr="0013255B">
        <w:rPr>
          <w:rFonts w:ascii="Cambria" w:hAnsi="Cambria" w:cs="Times New Roman"/>
          <w:b/>
          <w:shd w:val="clear" w:color="auto" w:fill="FFFFFF"/>
        </w:rPr>
        <w:t xml:space="preserve">                        </w:t>
      </w:r>
    </w:p>
    <w:p w14:paraId="0545CF33" w14:textId="03AD5E3A" w:rsidR="00920771" w:rsidRPr="0013255B" w:rsidRDefault="00791BC1" w:rsidP="00D43830">
      <w:pPr>
        <w:spacing w:after="0"/>
        <w:ind w:right="144"/>
        <w:jc w:val="both"/>
      </w:pPr>
      <w:r w:rsidRPr="0013255B">
        <w:rPr>
          <w:rFonts w:ascii="Cambria" w:eastAsia="Times New Roman" w:hAnsi="Cambria" w:cs="Times New Roman"/>
          <w:b/>
        </w:rPr>
        <w:t xml:space="preserve">Role: </w:t>
      </w:r>
      <w:r w:rsidR="0036513E" w:rsidRPr="0013255B">
        <w:rPr>
          <w:rFonts w:ascii="Cambria" w:eastAsia="Times New Roman" w:hAnsi="Cambria" w:cs="Times New Roman"/>
          <w:b/>
        </w:rPr>
        <w:t>Java Developer</w:t>
      </w:r>
      <w:r w:rsidRPr="0013255B">
        <w:tab/>
      </w:r>
    </w:p>
    <w:p w14:paraId="676F437A" w14:textId="77777777" w:rsidR="00791BC1" w:rsidRPr="0013255B" w:rsidRDefault="00791BC1" w:rsidP="00791BC1">
      <w:pPr>
        <w:spacing w:after="0"/>
        <w:ind w:right="144"/>
        <w:jc w:val="both"/>
        <w:rPr>
          <w:rFonts w:ascii="Cambria" w:hAnsi="Cambria" w:cs="Times New Roman"/>
          <w:b/>
        </w:rPr>
      </w:pPr>
      <w:r w:rsidRPr="0013255B">
        <w:rPr>
          <w:rFonts w:ascii="Cambria" w:hAnsi="Cambria" w:cs="Times New Roman"/>
          <w:b/>
        </w:rPr>
        <w:t>Roles &amp; Responsibilities:</w:t>
      </w:r>
    </w:p>
    <w:p w14:paraId="090AA883" w14:textId="77777777" w:rsidR="005F527D" w:rsidRDefault="005F527D" w:rsidP="00C00D29">
      <w:pPr>
        <w:pStyle w:val="ListParagraph"/>
        <w:numPr>
          <w:ilvl w:val="0"/>
          <w:numId w:val="4"/>
        </w:numPr>
        <w:jc w:val="both"/>
        <w:rPr>
          <w:rFonts w:ascii="Cambria" w:hAnsi="Cambria" w:cs="Times New Roman"/>
          <w:lang w:bidi="te-IN"/>
        </w:rPr>
      </w:pPr>
      <w:bookmarkStart w:id="0" w:name="_Hlk141627076"/>
      <w:r w:rsidRPr="005F527D">
        <w:rPr>
          <w:rFonts w:ascii="Cambria" w:hAnsi="Cambria" w:cs="Times New Roman"/>
          <w:lang w:bidi="te-IN"/>
        </w:rPr>
        <w:t>Involved in all phases of the project including analysis, requirement gathering, design, development, testing, and deployment, supporting applications related to environmental compliance, emissions monitoring, and industrial reporting systems, following SDLC best practices in a Waterfall environment.</w:t>
      </w:r>
    </w:p>
    <w:p w14:paraId="516BB62E" w14:textId="77777777" w:rsidR="005F527D" w:rsidRDefault="005F527D" w:rsidP="00861599">
      <w:pPr>
        <w:pStyle w:val="ListParagraph"/>
        <w:numPr>
          <w:ilvl w:val="0"/>
          <w:numId w:val="4"/>
        </w:numPr>
        <w:jc w:val="both"/>
        <w:rPr>
          <w:rFonts w:ascii="Cambria" w:hAnsi="Cambria" w:cs="Times New Roman"/>
          <w:lang w:bidi="te-IN"/>
        </w:rPr>
      </w:pPr>
      <w:r w:rsidRPr="005F527D">
        <w:rPr>
          <w:rFonts w:ascii="Cambria" w:hAnsi="Cambria" w:cs="Times New Roman"/>
          <w:lang w:bidi="te-IN"/>
        </w:rPr>
        <w:t>Implemented Struts MVC architecture for managing front-end workflows such as compliance dashboards, login modules, and reporting interfaces, while gradually integrating Spring MVC and early Spring Boot (1.x/2.x) for modular service development and partial modernization of legacy systems.</w:t>
      </w:r>
    </w:p>
    <w:p w14:paraId="02BE5151" w14:textId="77777777" w:rsidR="005F527D" w:rsidRDefault="005F527D" w:rsidP="0081676F">
      <w:pPr>
        <w:pStyle w:val="ListParagraph"/>
        <w:numPr>
          <w:ilvl w:val="0"/>
          <w:numId w:val="4"/>
        </w:numPr>
        <w:jc w:val="both"/>
        <w:rPr>
          <w:rFonts w:ascii="Cambria" w:hAnsi="Cambria" w:cs="Times New Roman"/>
          <w:lang w:bidi="te-IN"/>
        </w:rPr>
      </w:pPr>
      <w:r w:rsidRPr="005F527D">
        <w:rPr>
          <w:rFonts w:ascii="Cambria" w:hAnsi="Cambria" w:cs="Times New Roman"/>
          <w:lang w:bidi="te-IN"/>
        </w:rPr>
        <w:t>Developed enterprise applications using Application Lifecycle Management (</w:t>
      </w:r>
      <w:r w:rsidRPr="005F527D">
        <w:rPr>
          <w:rFonts w:ascii="Cambria" w:hAnsi="Cambria" w:cs="Times New Roman"/>
          <w:b/>
          <w:bCs/>
          <w:lang w:bidi="te-IN"/>
        </w:rPr>
        <w:t>ALM</w:t>
      </w:r>
      <w:r w:rsidRPr="005F527D">
        <w:rPr>
          <w:rFonts w:ascii="Cambria" w:hAnsi="Cambria" w:cs="Times New Roman"/>
          <w:lang w:bidi="te-IN"/>
        </w:rPr>
        <w:t>) principles, integrating Spring Framework (4.x/early 5.x), Hibernate ORM, and Spring Data JPA to build maintainable backend systems for regulatory reporting and environmental data processing.</w:t>
      </w:r>
    </w:p>
    <w:p w14:paraId="39DC908A" w14:textId="77777777" w:rsidR="005F527D" w:rsidRDefault="005F527D" w:rsidP="00B3601C">
      <w:pPr>
        <w:pStyle w:val="ListParagraph"/>
        <w:numPr>
          <w:ilvl w:val="0"/>
          <w:numId w:val="4"/>
        </w:numPr>
        <w:jc w:val="both"/>
        <w:rPr>
          <w:rFonts w:ascii="Cambria" w:hAnsi="Cambria" w:cs="Times New Roman"/>
          <w:lang w:bidi="te-IN"/>
        </w:rPr>
      </w:pPr>
      <w:r w:rsidRPr="005F527D">
        <w:rPr>
          <w:rFonts w:ascii="Cambria" w:hAnsi="Cambria" w:cs="Times New Roman"/>
          <w:lang w:bidi="te-IN"/>
        </w:rPr>
        <w:lastRenderedPageBreak/>
        <w:t xml:space="preserve">Built view-controller components using </w:t>
      </w:r>
      <w:r w:rsidRPr="005F527D">
        <w:rPr>
          <w:rFonts w:ascii="Cambria" w:hAnsi="Cambria" w:cs="Times New Roman"/>
          <w:b/>
          <w:bCs/>
          <w:lang w:bidi="te-IN"/>
        </w:rPr>
        <w:t>Servlets, JSP, HTML5, CSS3, SASS/LESS, Bootstrap, JavaScript</w:t>
      </w:r>
      <w:r w:rsidRPr="005F527D">
        <w:rPr>
          <w:rFonts w:ascii="Cambria" w:hAnsi="Cambria" w:cs="Times New Roman"/>
          <w:lang w:bidi="te-IN"/>
        </w:rPr>
        <w:t xml:space="preserve">, and </w:t>
      </w:r>
      <w:r w:rsidRPr="005F527D">
        <w:rPr>
          <w:rFonts w:ascii="Cambria" w:hAnsi="Cambria" w:cs="Times New Roman"/>
          <w:b/>
          <w:bCs/>
          <w:lang w:bidi="te-IN"/>
        </w:rPr>
        <w:t>AngularJS (1.x)</w:t>
      </w:r>
      <w:r w:rsidRPr="005F527D">
        <w:rPr>
          <w:rFonts w:ascii="Cambria" w:hAnsi="Cambria" w:cs="Times New Roman"/>
          <w:lang w:bidi="te-IN"/>
        </w:rPr>
        <w:t xml:space="preserve"> to create interactive user interfaces for inspection data and emissions tracking dashboards.</w:t>
      </w:r>
    </w:p>
    <w:p w14:paraId="29DF4E49" w14:textId="77777777" w:rsidR="005F527D" w:rsidRDefault="005F527D" w:rsidP="009B2B80">
      <w:pPr>
        <w:pStyle w:val="ListParagraph"/>
        <w:numPr>
          <w:ilvl w:val="0"/>
          <w:numId w:val="4"/>
        </w:numPr>
        <w:jc w:val="both"/>
        <w:rPr>
          <w:rFonts w:ascii="Cambria" w:hAnsi="Cambria" w:cs="Times New Roman"/>
          <w:lang w:bidi="te-IN"/>
        </w:rPr>
      </w:pPr>
      <w:r w:rsidRPr="005F527D">
        <w:rPr>
          <w:rFonts w:ascii="Cambria" w:hAnsi="Cambria" w:cs="Times New Roman"/>
          <w:lang w:bidi="te-IN"/>
        </w:rPr>
        <w:t xml:space="preserve">Implemented client-side validations using </w:t>
      </w:r>
      <w:r w:rsidRPr="005F527D">
        <w:rPr>
          <w:rFonts w:ascii="Cambria" w:hAnsi="Cambria" w:cs="Times New Roman"/>
          <w:b/>
          <w:bCs/>
          <w:lang w:bidi="te-IN"/>
        </w:rPr>
        <w:t>JavaScript</w:t>
      </w:r>
      <w:r w:rsidRPr="005F527D">
        <w:rPr>
          <w:rFonts w:ascii="Cambria" w:hAnsi="Cambria" w:cs="Times New Roman"/>
          <w:lang w:bidi="te-IN"/>
        </w:rPr>
        <w:t xml:space="preserve"> and </w:t>
      </w:r>
      <w:r w:rsidRPr="005F527D">
        <w:rPr>
          <w:rFonts w:ascii="Cambria" w:hAnsi="Cambria" w:cs="Times New Roman"/>
          <w:b/>
          <w:bCs/>
          <w:lang w:bidi="te-IN"/>
        </w:rPr>
        <w:t>AngularJS (1.x)</w:t>
      </w:r>
      <w:r w:rsidRPr="005F527D">
        <w:rPr>
          <w:rFonts w:ascii="Cambria" w:hAnsi="Cambria" w:cs="Times New Roman"/>
          <w:lang w:bidi="te-IN"/>
        </w:rPr>
        <w:t>, integrating seamlessly with backend services built in Java 7/8 and Spring-based applications.</w:t>
      </w:r>
    </w:p>
    <w:p w14:paraId="270E2591" w14:textId="77777777" w:rsidR="005F527D" w:rsidRDefault="005F527D" w:rsidP="00611833">
      <w:pPr>
        <w:pStyle w:val="ListParagraph"/>
        <w:numPr>
          <w:ilvl w:val="0"/>
          <w:numId w:val="4"/>
        </w:numPr>
        <w:jc w:val="both"/>
        <w:rPr>
          <w:rFonts w:ascii="Cambria" w:hAnsi="Cambria" w:cs="Times New Roman"/>
          <w:lang w:bidi="te-IN"/>
        </w:rPr>
      </w:pPr>
      <w:r w:rsidRPr="005F527D">
        <w:rPr>
          <w:rFonts w:ascii="Cambria" w:hAnsi="Cambria" w:cs="Times New Roman"/>
          <w:lang w:bidi="te-IN"/>
        </w:rPr>
        <w:t xml:space="preserve">Developed dynamic JSP pages using </w:t>
      </w:r>
      <w:r w:rsidRPr="005F527D">
        <w:rPr>
          <w:rFonts w:ascii="Cambria" w:hAnsi="Cambria" w:cs="Times New Roman"/>
          <w:b/>
          <w:bCs/>
          <w:lang w:bidi="te-IN"/>
        </w:rPr>
        <w:t>Spring Tag Libraries, Tiles Framework</w:t>
      </w:r>
      <w:r w:rsidRPr="005F527D">
        <w:rPr>
          <w:rFonts w:ascii="Cambria" w:hAnsi="Cambria" w:cs="Times New Roman"/>
          <w:lang w:bidi="te-IN"/>
        </w:rPr>
        <w:t xml:space="preserve">, and </w:t>
      </w:r>
      <w:r w:rsidRPr="005F527D">
        <w:rPr>
          <w:rFonts w:ascii="Cambria" w:hAnsi="Cambria" w:cs="Times New Roman"/>
          <w:b/>
          <w:bCs/>
          <w:lang w:bidi="te-IN"/>
        </w:rPr>
        <w:t>AJAX</w:t>
      </w:r>
      <w:r w:rsidRPr="005F527D">
        <w:rPr>
          <w:rFonts w:ascii="Cambria" w:hAnsi="Cambria" w:cs="Times New Roman"/>
          <w:lang w:bidi="te-IN"/>
        </w:rPr>
        <w:t>, enabling near real-time updates for environmental monitoring data and compliance reports.</w:t>
      </w:r>
    </w:p>
    <w:p w14:paraId="04D4A59D" w14:textId="77777777" w:rsidR="005F527D" w:rsidRDefault="005F527D" w:rsidP="00352EA0">
      <w:pPr>
        <w:pStyle w:val="ListParagraph"/>
        <w:numPr>
          <w:ilvl w:val="0"/>
          <w:numId w:val="4"/>
        </w:numPr>
        <w:jc w:val="both"/>
        <w:rPr>
          <w:rFonts w:ascii="Cambria" w:hAnsi="Cambria" w:cs="Times New Roman"/>
          <w:lang w:bidi="te-IN"/>
        </w:rPr>
      </w:pPr>
      <w:r w:rsidRPr="005F527D">
        <w:rPr>
          <w:rFonts w:ascii="Cambria" w:hAnsi="Cambria" w:cs="Times New Roman"/>
          <w:lang w:bidi="te-IN"/>
        </w:rPr>
        <w:t xml:space="preserve">Created JSP/Servlet-based modules and integrated business logic using </w:t>
      </w:r>
      <w:r w:rsidRPr="005F527D">
        <w:rPr>
          <w:rFonts w:ascii="Cambria" w:hAnsi="Cambria" w:cs="Times New Roman"/>
          <w:b/>
          <w:bCs/>
          <w:lang w:bidi="te-IN"/>
        </w:rPr>
        <w:t>Spring MVC</w:t>
      </w:r>
      <w:r w:rsidRPr="005F527D">
        <w:rPr>
          <w:rFonts w:ascii="Cambria" w:hAnsi="Cambria" w:cs="Times New Roman"/>
          <w:lang w:bidi="te-IN"/>
        </w:rPr>
        <w:t xml:space="preserve"> controllers, along with </w:t>
      </w:r>
      <w:r w:rsidRPr="005F527D">
        <w:rPr>
          <w:rFonts w:ascii="Cambria" w:hAnsi="Cambria" w:cs="Times New Roman"/>
          <w:b/>
          <w:bCs/>
          <w:lang w:bidi="te-IN"/>
        </w:rPr>
        <w:t>RESTful</w:t>
      </w:r>
      <w:r w:rsidRPr="005F527D">
        <w:rPr>
          <w:rFonts w:ascii="Cambria" w:hAnsi="Cambria" w:cs="Times New Roman"/>
          <w:lang w:bidi="te-IN"/>
        </w:rPr>
        <w:t xml:space="preserve"> and </w:t>
      </w:r>
      <w:r w:rsidRPr="005F527D">
        <w:rPr>
          <w:rFonts w:ascii="Cambria" w:hAnsi="Cambria" w:cs="Times New Roman"/>
          <w:b/>
          <w:bCs/>
          <w:lang w:bidi="te-IN"/>
        </w:rPr>
        <w:t>SOAP</w:t>
      </w:r>
      <w:r w:rsidRPr="005F527D">
        <w:rPr>
          <w:rFonts w:ascii="Cambria" w:hAnsi="Cambria" w:cs="Times New Roman"/>
          <w:lang w:bidi="te-IN"/>
        </w:rPr>
        <w:t>-based web services (</w:t>
      </w:r>
      <w:r w:rsidRPr="005F527D">
        <w:rPr>
          <w:rFonts w:ascii="Cambria" w:hAnsi="Cambria" w:cs="Times New Roman"/>
          <w:b/>
          <w:bCs/>
          <w:lang w:bidi="te-IN"/>
        </w:rPr>
        <w:t>XML/JSON</w:t>
      </w:r>
      <w:r w:rsidRPr="005F527D">
        <w:rPr>
          <w:rFonts w:ascii="Cambria" w:hAnsi="Cambria" w:cs="Times New Roman"/>
          <w:lang w:bidi="te-IN"/>
        </w:rPr>
        <w:t>) for system interoperability with external regulatory and reporting systems.</w:t>
      </w:r>
    </w:p>
    <w:p w14:paraId="2248BD81" w14:textId="77777777" w:rsidR="005F527D" w:rsidRDefault="005F527D" w:rsidP="00B06BEF">
      <w:pPr>
        <w:pStyle w:val="ListParagraph"/>
        <w:numPr>
          <w:ilvl w:val="0"/>
          <w:numId w:val="4"/>
        </w:numPr>
        <w:jc w:val="both"/>
        <w:rPr>
          <w:rFonts w:ascii="Cambria" w:hAnsi="Cambria" w:cs="Times New Roman"/>
          <w:lang w:bidi="te-IN"/>
        </w:rPr>
      </w:pPr>
      <w:r w:rsidRPr="005F527D">
        <w:rPr>
          <w:rFonts w:ascii="Cambria" w:hAnsi="Cambria" w:cs="Times New Roman"/>
          <w:lang w:bidi="te-IN"/>
        </w:rPr>
        <w:t>Applied J2EE design patterns such as MVC, Singleton, DAO, Service Locator, and DTO, while introducing early-stage microservices concepts for gradual modularization of monolithic legacy systems.</w:t>
      </w:r>
    </w:p>
    <w:p w14:paraId="1E4BDAE7" w14:textId="77777777" w:rsidR="005F527D" w:rsidRDefault="005F527D" w:rsidP="0046115C">
      <w:pPr>
        <w:pStyle w:val="ListParagraph"/>
        <w:numPr>
          <w:ilvl w:val="0"/>
          <w:numId w:val="4"/>
        </w:numPr>
        <w:jc w:val="both"/>
        <w:rPr>
          <w:rFonts w:ascii="Cambria" w:hAnsi="Cambria" w:cs="Times New Roman"/>
          <w:lang w:bidi="te-IN"/>
        </w:rPr>
      </w:pPr>
      <w:r w:rsidRPr="005F527D">
        <w:rPr>
          <w:rFonts w:ascii="Cambria" w:hAnsi="Cambria" w:cs="Times New Roman"/>
          <w:lang w:bidi="te-IN"/>
        </w:rPr>
        <w:t xml:space="preserve">Implemented persistence layers using </w:t>
      </w:r>
      <w:r w:rsidRPr="005F527D">
        <w:rPr>
          <w:rFonts w:ascii="Cambria" w:hAnsi="Cambria" w:cs="Times New Roman"/>
          <w:b/>
          <w:bCs/>
          <w:lang w:bidi="te-IN"/>
        </w:rPr>
        <w:t>JDBC</w:t>
      </w:r>
      <w:r w:rsidRPr="005F527D">
        <w:rPr>
          <w:rFonts w:ascii="Cambria" w:hAnsi="Cambria" w:cs="Times New Roman"/>
          <w:lang w:bidi="te-IN"/>
        </w:rPr>
        <w:t xml:space="preserve"> and </w:t>
      </w:r>
      <w:r w:rsidRPr="005F527D">
        <w:rPr>
          <w:rFonts w:ascii="Cambria" w:hAnsi="Cambria" w:cs="Times New Roman"/>
          <w:b/>
          <w:bCs/>
          <w:lang w:bidi="te-IN"/>
        </w:rPr>
        <w:t>Hibernate ORM</w:t>
      </w:r>
      <w:r w:rsidRPr="005F527D">
        <w:rPr>
          <w:rFonts w:ascii="Cambria" w:hAnsi="Cambria" w:cs="Times New Roman"/>
          <w:lang w:bidi="te-IN"/>
        </w:rPr>
        <w:t>, managing data across Oracle, MySQL, and MongoDB databases for storing inspection logs, emissions data, and regulatory reports.</w:t>
      </w:r>
    </w:p>
    <w:p w14:paraId="2E2AB3C4" w14:textId="77777777" w:rsidR="005F527D" w:rsidRDefault="005F527D" w:rsidP="00F1691F">
      <w:pPr>
        <w:pStyle w:val="ListParagraph"/>
        <w:numPr>
          <w:ilvl w:val="0"/>
          <w:numId w:val="4"/>
        </w:numPr>
        <w:jc w:val="both"/>
        <w:rPr>
          <w:rFonts w:ascii="Cambria" w:hAnsi="Cambria" w:cs="Times New Roman"/>
          <w:lang w:bidi="te-IN"/>
        </w:rPr>
      </w:pPr>
      <w:r w:rsidRPr="005F527D">
        <w:rPr>
          <w:rFonts w:ascii="Cambria" w:hAnsi="Cambria" w:cs="Times New Roman"/>
          <w:lang w:bidi="te-IN"/>
        </w:rPr>
        <w:t>Developed and maintained ANT and Maven build scripts for automating application builds and deployments across Jetty, Apache Tomcat 7/8, WebLogic, WebSphere, and JBoss servers in multi-environment setups.</w:t>
      </w:r>
    </w:p>
    <w:p w14:paraId="50552DF8" w14:textId="77777777" w:rsidR="005F527D" w:rsidRDefault="005F527D" w:rsidP="002B3EE7">
      <w:pPr>
        <w:pStyle w:val="ListParagraph"/>
        <w:numPr>
          <w:ilvl w:val="0"/>
          <w:numId w:val="4"/>
        </w:numPr>
        <w:jc w:val="both"/>
        <w:rPr>
          <w:rFonts w:ascii="Cambria" w:hAnsi="Cambria" w:cs="Times New Roman"/>
          <w:lang w:bidi="te-IN"/>
        </w:rPr>
      </w:pPr>
      <w:r w:rsidRPr="005F527D">
        <w:rPr>
          <w:rFonts w:ascii="Cambria" w:hAnsi="Cambria" w:cs="Times New Roman"/>
          <w:lang w:bidi="te-IN"/>
        </w:rPr>
        <w:t>Conducted code reviews, bug fixing, and performance optimizations, ensuring adherence to Java coding standards, Spring best practices, and gradual adoption of modular/microservices-oriented architecture.</w:t>
      </w:r>
    </w:p>
    <w:p w14:paraId="15382437" w14:textId="77777777" w:rsidR="005F527D" w:rsidRDefault="005F527D" w:rsidP="007C5E72">
      <w:pPr>
        <w:pStyle w:val="ListParagraph"/>
        <w:numPr>
          <w:ilvl w:val="0"/>
          <w:numId w:val="4"/>
        </w:numPr>
        <w:jc w:val="both"/>
        <w:rPr>
          <w:rFonts w:ascii="Cambria" w:hAnsi="Cambria" w:cs="Times New Roman"/>
          <w:lang w:bidi="te-IN"/>
        </w:rPr>
      </w:pPr>
      <w:r w:rsidRPr="005F527D">
        <w:rPr>
          <w:rFonts w:ascii="Cambria" w:hAnsi="Cambria" w:cs="Times New Roman"/>
          <w:lang w:bidi="te-IN"/>
        </w:rPr>
        <w:t>Implemented Log4j (1.x) for application logging and monitoring, and contributed to early-stage AWS cloud integration efforts (EC2, S3, RDS, CloudWatch) as part of initial migration planning for environmental data systems.</w:t>
      </w:r>
    </w:p>
    <w:p w14:paraId="18C0E0B5" w14:textId="77777777" w:rsidR="005F527D" w:rsidRDefault="005F527D" w:rsidP="007A1B70">
      <w:pPr>
        <w:pStyle w:val="ListParagraph"/>
        <w:numPr>
          <w:ilvl w:val="0"/>
          <w:numId w:val="4"/>
        </w:numPr>
        <w:jc w:val="both"/>
        <w:rPr>
          <w:rFonts w:ascii="Cambria" w:hAnsi="Cambria" w:cs="Times New Roman"/>
          <w:lang w:bidi="te-IN"/>
        </w:rPr>
      </w:pPr>
      <w:r w:rsidRPr="005F527D">
        <w:rPr>
          <w:rFonts w:ascii="Cambria" w:hAnsi="Cambria" w:cs="Times New Roman"/>
          <w:lang w:bidi="te-IN"/>
        </w:rPr>
        <w:t xml:space="preserve">Developed and executed unit and integration test cases using </w:t>
      </w:r>
      <w:r w:rsidRPr="005F527D">
        <w:rPr>
          <w:rFonts w:ascii="Cambria" w:hAnsi="Cambria" w:cs="Times New Roman"/>
          <w:b/>
          <w:bCs/>
          <w:lang w:bidi="te-IN"/>
        </w:rPr>
        <w:t>JUnit 4, Mockito</w:t>
      </w:r>
      <w:r w:rsidRPr="005F527D">
        <w:rPr>
          <w:rFonts w:ascii="Cambria" w:hAnsi="Cambria" w:cs="Times New Roman"/>
          <w:lang w:bidi="te-IN"/>
        </w:rPr>
        <w:t xml:space="preserve">, and </w:t>
      </w:r>
      <w:proofErr w:type="spellStart"/>
      <w:r w:rsidRPr="005F527D">
        <w:rPr>
          <w:rFonts w:ascii="Cambria" w:hAnsi="Cambria" w:cs="Times New Roman"/>
          <w:b/>
          <w:bCs/>
          <w:lang w:bidi="te-IN"/>
        </w:rPr>
        <w:t>PowerMock</w:t>
      </w:r>
      <w:proofErr w:type="spellEnd"/>
      <w:r w:rsidRPr="005F527D">
        <w:rPr>
          <w:rFonts w:ascii="Cambria" w:hAnsi="Cambria" w:cs="Times New Roman"/>
          <w:lang w:bidi="te-IN"/>
        </w:rPr>
        <w:t>, ensuring application reliability and stability across modules.</w:t>
      </w:r>
    </w:p>
    <w:p w14:paraId="756AB877" w14:textId="77777777" w:rsidR="005F527D" w:rsidRDefault="005F527D" w:rsidP="001A6C30">
      <w:pPr>
        <w:pStyle w:val="ListParagraph"/>
        <w:numPr>
          <w:ilvl w:val="0"/>
          <w:numId w:val="4"/>
        </w:numPr>
        <w:jc w:val="both"/>
        <w:rPr>
          <w:rFonts w:ascii="Cambria" w:hAnsi="Cambria" w:cs="Times New Roman"/>
          <w:lang w:bidi="te-IN"/>
        </w:rPr>
      </w:pPr>
      <w:r w:rsidRPr="005F527D">
        <w:rPr>
          <w:rFonts w:ascii="Cambria" w:hAnsi="Cambria" w:cs="Times New Roman"/>
          <w:lang w:bidi="te-IN"/>
        </w:rPr>
        <w:t xml:space="preserve">Developed backend services supporting environmental data analysis using </w:t>
      </w:r>
      <w:r w:rsidRPr="005F527D">
        <w:rPr>
          <w:rFonts w:ascii="Cambria" w:hAnsi="Cambria" w:cs="Times New Roman"/>
          <w:b/>
          <w:bCs/>
          <w:lang w:bidi="te-IN"/>
        </w:rPr>
        <w:t>SQL, Oracle</w:t>
      </w:r>
      <w:r w:rsidRPr="005F527D">
        <w:rPr>
          <w:rFonts w:ascii="Cambria" w:hAnsi="Cambria" w:cs="Times New Roman"/>
          <w:lang w:bidi="te-IN"/>
        </w:rPr>
        <w:t xml:space="preserve">, and </w:t>
      </w:r>
      <w:r w:rsidRPr="005F527D">
        <w:rPr>
          <w:rFonts w:ascii="Cambria" w:hAnsi="Cambria" w:cs="Times New Roman"/>
          <w:b/>
          <w:bCs/>
          <w:lang w:bidi="te-IN"/>
        </w:rPr>
        <w:t>MySQL</w:t>
      </w:r>
      <w:r w:rsidRPr="005F527D">
        <w:rPr>
          <w:rFonts w:ascii="Cambria" w:hAnsi="Cambria" w:cs="Times New Roman"/>
          <w:lang w:bidi="te-IN"/>
        </w:rPr>
        <w:t>, enabling compliance reporting and regulatory data processing.</w:t>
      </w:r>
    </w:p>
    <w:p w14:paraId="1867F337" w14:textId="77777777" w:rsidR="005F527D" w:rsidRDefault="005F527D" w:rsidP="00360A05">
      <w:pPr>
        <w:pStyle w:val="ListParagraph"/>
        <w:numPr>
          <w:ilvl w:val="0"/>
          <w:numId w:val="4"/>
        </w:numPr>
        <w:jc w:val="both"/>
        <w:rPr>
          <w:rFonts w:ascii="Cambria" w:hAnsi="Cambria" w:cs="Times New Roman"/>
          <w:lang w:bidi="te-IN"/>
        </w:rPr>
      </w:pPr>
      <w:r w:rsidRPr="005F527D">
        <w:rPr>
          <w:rFonts w:ascii="Cambria" w:hAnsi="Cambria" w:cs="Times New Roman"/>
          <w:lang w:bidi="te-IN"/>
        </w:rPr>
        <w:t xml:space="preserve">Built data-driven reporting features using </w:t>
      </w:r>
      <w:r w:rsidRPr="005F527D">
        <w:rPr>
          <w:rFonts w:ascii="Cambria" w:hAnsi="Cambria" w:cs="Times New Roman"/>
          <w:b/>
          <w:bCs/>
          <w:lang w:bidi="te-IN"/>
        </w:rPr>
        <w:t>Jasper</w:t>
      </w:r>
      <w:r w:rsidRPr="005F527D">
        <w:rPr>
          <w:rFonts w:ascii="Cambria" w:hAnsi="Cambria" w:cs="Times New Roman"/>
          <w:lang w:bidi="te-IN"/>
        </w:rPr>
        <w:t xml:space="preserve"> Reports and </w:t>
      </w:r>
      <w:r w:rsidRPr="005F527D">
        <w:rPr>
          <w:rFonts w:ascii="Cambria" w:hAnsi="Cambria" w:cs="Times New Roman"/>
          <w:b/>
          <w:bCs/>
          <w:lang w:bidi="te-IN"/>
        </w:rPr>
        <w:t>Crystal</w:t>
      </w:r>
      <w:r w:rsidRPr="005F527D">
        <w:rPr>
          <w:rFonts w:ascii="Cambria" w:hAnsi="Cambria" w:cs="Times New Roman"/>
          <w:lang w:bidi="te-IN"/>
        </w:rPr>
        <w:t xml:space="preserve"> Reports, supporting emissions monitoring and regulatory tracking requirements.</w:t>
      </w:r>
    </w:p>
    <w:p w14:paraId="6994C253" w14:textId="77777777" w:rsidR="005F527D" w:rsidRDefault="005F527D" w:rsidP="00A14E77">
      <w:pPr>
        <w:pStyle w:val="ListParagraph"/>
        <w:numPr>
          <w:ilvl w:val="0"/>
          <w:numId w:val="4"/>
        </w:numPr>
        <w:jc w:val="both"/>
        <w:rPr>
          <w:rFonts w:ascii="Cambria" w:hAnsi="Cambria" w:cs="Times New Roman"/>
          <w:lang w:bidi="te-IN"/>
        </w:rPr>
      </w:pPr>
      <w:r w:rsidRPr="005F527D">
        <w:rPr>
          <w:rFonts w:ascii="Cambria" w:hAnsi="Cambria" w:cs="Times New Roman"/>
          <w:lang w:bidi="te-IN"/>
        </w:rPr>
        <w:t xml:space="preserve">Assisted in processing environmental datasets and generating insights using </w:t>
      </w:r>
      <w:r w:rsidRPr="005F527D">
        <w:rPr>
          <w:rFonts w:ascii="Cambria" w:hAnsi="Cambria" w:cs="Times New Roman"/>
          <w:b/>
          <w:bCs/>
          <w:lang w:bidi="te-IN"/>
        </w:rPr>
        <w:t>Java</w:t>
      </w:r>
      <w:r w:rsidRPr="005F527D">
        <w:rPr>
          <w:rFonts w:ascii="Cambria" w:hAnsi="Cambria" w:cs="Times New Roman"/>
          <w:lang w:bidi="te-IN"/>
        </w:rPr>
        <w:t xml:space="preserve">-based data handling, </w:t>
      </w:r>
      <w:r w:rsidRPr="005F527D">
        <w:rPr>
          <w:rFonts w:ascii="Cambria" w:hAnsi="Cambria" w:cs="Times New Roman"/>
          <w:b/>
          <w:bCs/>
          <w:lang w:bidi="te-IN"/>
        </w:rPr>
        <w:t>JDBC</w:t>
      </w:r>
      <w:r w:rsidRPr="005F527D">
        <w:rPr>
          <w:rFonts w:ascii="Cambria" w:hAnsi="Cambria" w:cs="Times New Roman"/>
          <w:lang w:bidi="te-IN"/>
        </w:rPr>
        <w:t xml:space="preserve">, and </w:t>
      </w:r>
      <w:r w:rsidRPr="005F527D">
        <w:rPr>
          <w:rFonts w:ascii="Cambria" w:hAnsi="Cambria" w:cs="Times New Roman"/>
          <w:b/>
          <w:bCs/>
          <w:lang w:bidi="te-IN"/>
        </w:rPr>
        <w:t>SQL</w:t>
      </w:r>
      <w:r w:rsidRPr="005F527D">
        <w:rPr>
          <w:rFonts w:ascii="Cambria" w:hAnsi="Cambria" w:cs="Times New Roman"/>
          <w:lang w:bidi="te-IN"/>
        </w:rPr>
        <w:t xml:space="preserve"> queries for reporting purposes.</w:t>
      </w:r>
    </w:p>
    <w:p w14:paraId="2D48F56D" w14:textId="77777777" w:rsidR="005F527D" w:rsidRDefault="005F527D" w:rsidP="00F418E5">
      <w:pPr>
        <w:pStyle w:val="ListParagraph"/>
        <w:numPr>
          <w:ilvl w:val="0"/>
          <w:numId w:val="4"/>
        </w:numPr>
        <w:jc w:val="both"/>
        <w:rPr>
          <w:rFonts w:ascii="Cambria" w:hAnsi="Cambria" w:cs="Times New Roman"/>
          <w:lang w:bidi="te-IN"/>
        </w:rPr>
      </w:pPr>
      <w:r w:rsidRPr="005F527D">
        <w:rPr>
          <w:rFonts w:ascii="Cambria" w:hAnsi="Cambria" w:cs="Times New Roman"/>
          <w:lang w:bidi="te-IN"/>
        </w:rPr>
        <w:t xml:space="preserve">Utilized debugging tools such as </w:t>
      </w:r>
      <w:r w:rsidRPr="005F527D">
        <w:rPr>
          <w:rFonts w:ascii="Cambria" w:hAnsi="Cambria" w:cs="Times New Roman"/>
          <w:b/>
          <w:bCs/>
          <w:lang w:bidi="te-IN"/>
        </w:rPr>
        <w:t>Firebug</w:t>
      </w:r>
      <w:r w:rsidRPr="005F527D">
        <w:rPr>
          <w:rFonts w:ascii="Cambria" w:hAnsi="Cambria" w:cs="Times New Roman"/>
          <w:lang w:bidi="te-IN"/>
        </w:rPr>
        <w:t xml:space="preserve"> and </w:t>
      </w:r>
      <w:r w:rsidRPr="005F527D">
        <w:rPr>
          <w:rFonts w:ascii="Cambria" w:hAnsi="Cambria" w:cs="Times New Roman"/>
          <w:b/>
          <w:bCs/>
          <w:lang w:bidi="te-IN"/>
        </w:rPr>
        <w:t xml:space="preserve">Chrome </w:t>
      </w:r>
      <w:proofErr w:type="spellStart"/>
      <w:r w:rsidRPr="005F527D">
        <w:rPr>
          <w:rFonts w:ascii="Cambria" w:hAnsi="Cambria" w:cs="Times New Roman"/>
          <w:b/>
          <w:bCs/>
          <w:lang w:bidi="te-IN"/>
        </w:rPr>
        <w:t>DevTools</w:t>
      </w:r>
      <w:proofErr w:type="spellEnd"/>
      <w:r w:rsidRPr="005F527D">
        <w:rPr>
          <w:rFonts w:ascii="Cambria" w:hAnsi="Cambria" w:cs="Times New Roman"/>
          <w:lang w:bidi="te-IN"/>
        </w:rPr>
        <w:t xml:space="preserve"> to troubleshoot UI issues and ensure smooth integration with backend REST/SOAP services.</w:t>
      </w:r>
    </w:p>
    <w:p w14:paraId="5667F485" w14:textId="77777777" w:rsidR="005F527D" w:rsidRDefault="005F527D" w:rsidP="00040F2B">
      <w:pPr>
        <w:pStyle w:val="ListParagraph"/>
        <w:numPr>
          <w:ilvl w:val="0"/>
          <w:numId w:val="4"/>
        </w:numPr>
        <w:jc w:val="both"/>
        <w:rPr>
          <w:rFonts w:ascii="Cambria" w:hAnsi="Cambria" w:cs="Times New Roman"/>
          <w:lang w:bidi="te-IN"/>
        </w:rPr>
      </w:pPr>
      <w:r w:rsidRPr="005F527D">
        <w:rPr>
          <w:rFonts w:ascii="Cambria" w:hAnsi="Cambria" w:cs="Times New Roman"/>
          <w:lang w:bidi="te-IN"/>
        </w:rPr>
        <w:t xml:space="preserve">Developed applications using </w:t>
      </w:r>
      <w:r w:rsidRPr="005F527D">
        <w:rPr>
          <w:rFonts w:ascii="Cambria" w:hAnsi="Cambria" w:cs="Times New Roman"/>
          <w:b/>
          <w:bCs/>
          <w:lang w:bidi="te-IN"/>
        </w:rPr>
        <w:t>Eclipse, STS</w:t>
      </w:r>
      <w:r w:rsidRPr="005F527D">
        <w:rPr>
          <w:rFonts w:ascii="Cambria" w:hAnsi="Cambria" w:cs="Times New Roman"/>
          <w:lang w:bidi="te-IN"/>
        </w:rPr>
        <w:t xml:space="preserve">, and </w:t>
      </w:r>
      <w:r w:rsidRPr="005F527D">
        <w:rPr>
          <w:rFonts w:ascii="Cambria" w:hAnsi="Cambria" w:cs="Times New Roman"/>
          <w:b/>
          <w:bCs/>
          <w:lang w:bidi="te-IN"/>
        </w:rPr>
        <w:t>IntelliJ IDEA</w:t>
      </w:r>
      <w:r w:rsidRPr="005F527D">
        <w:rPr>
          <w:rFonts w:ascii="Cambria" w:hAnsi="Cambria" w:cs="Times New Roman"/>
          <w:lang w:bidi="te-IN"/>
        </w:rPr>
        <w:t xml:space="preserve">, and managed version control using </w:t>
      </w:r>
      <w:r w:rsidRPr="005F527D">
        <w:rPr>
          <w:rFonts w:ascii="Cambria" w:hAnsi="Cambria" w:cs="Times New Roman"/>
          <w:b/>
          <w:bCs/>
          <w:lang w:bidi="te-IN"/>
        </w:rPr>
        <w:t>Git</w:t>
      </w:r>
      <w:r w:rsidRPr="005F527D">
        <w:rPr>
          <w:rFonts w:ascii="Cambria" w:hAnsi="Cambria" w:cs="Times New Roman"/>
          <w:lang w:bidi="te-IN"/>
        </w:rPr>
        <w:t xml:space="preserve"> and </w:t>
      </w:r>
      <w:r w:rsidRPr="005F527D">
        <w:rPr>
          <w:rFonts w:ascii="Cambria" w:hAnsi="Cambria" w:cs="Times New Roman"/>
          <w:b/>
          <w:bCs/>
          <w:lang w:bidi="te-IN"/>
        </w:rPr>
        <w:t>SVN</w:t>
      </w:r>
      <w:r w:rsidRPr="005F527D">
        <w:rPr>
          <w:rFonts w:ascii="Cambria" w:hAnsi="Cambria" w:cs="Times New Roman"/>
          <w:lang w:bidi="te-IN"/>
        </w:rPr>
        <w:t xml:space="preserve"> with repositories hosted on GitHub and Bitbucket for collaborative development.</w:t>
      </w:r>
    </w:p>
    <w:p w14:paraId="7EC3C405" w14:textId="023C17C1" w:rsidR="005011B6" w:rsidRPr="005F527D" w:rsidRDefault="005F527D" w:rsidP="00040F2B">
      <w:pPr>
        <w:pStyle w:val="ListParagraph"/>
        <w:numPr>
          <w:ilvl w:val="0"/>
          <w:numId w:val="4"/>
        </w:numPr>
        <w:jc w:val="both"/>
        <w:rPr>
          <w:rFonts w:ascii="Cambria" w:hAnsi="Cambria" w:cs="Times New Roman"/>
          <w:lang w:bidi="te-IN"/>
        </w:rPr>
      </w:pPr>
      <w:r w:rsidRPr="005F527D">
        <w:rPr>
          <w:rFonts w:ascii="Cambria" w:hAnsi="Cambria" w:cs="Times New Roman"/>
          <w:lang w:bidi="te-IN"/>
        </w:rPr>
        <w:t>Participated in system testing, integration testing, and user acceptance testing (UAT), resolving defects and ensuring production readiness of compliance-critical applications.</w:t>
      </w:r>
    </w:p>
    <w:p w14:paraId="70F01702" w14:textId="238B279A" w:rsidR="004E5517" w:rsidRPr="0013255B" w:rsidRDefault="00791BC1" w:rsidP="009E6B6E">
      <w:pPr>
        <w:jc w:val="both"/>
        <w:rPr>
          <w:rFonts w:ascii="Cambria" w:hAnsi="Cambria" w:cs="Times New Roman"/>
          <w:lang w:bidi="te-IN"/>
        </w:rPr>
      </w:pPr>
      <w:r w:rsidRPr="0013255B">
        <w:rPr>
          <w:rFonts w:ascii="Cambria" w:hAnsi="Cambria" w:cs="Times New Roman"/>
          <w:b/>
          <w:color w:val="000000" w:themeColor="text1"/>
          <w:shd w:val="clear" w:color="auto" w:fill="FFFFFF"/>
        </w:rPr>
        <w:t xml:space="preserve">Environment: </w:t>
      </w:r>
      <w:r w:rsidR="005F527D" w:rsidRPr="005F527D">
        <w:rPr>
          <w:rFonts w:ascii="Cambria" w:hAnsi="Cambria" w:cs="Times New Roman"/>
          <w:bCs/>
          <w:color w:val="000000" w:themeColor="text1"/>
          <w:shd w:val="clear" w:color="auto" w:fill="FFFFFF"/>
        </w:rPr>
        <w:t xml:space="preserve">Java 7/8, J2SE/J2EE, Spring (4.x/5.x), Spring Boot (1.x/2.x), Spring MVC, Hibernate ORM, Spring Data JPA, Microservices, REST/SOAP, XML/JSON, JAX-WS, JAX-RS, CXF, JAXB, Oracle, MySQL, MongoDB, HTML5, CSS3, SASS/LESS, Bootstrap, JSP, Servlets, AngularJS (1.x), JavaScript, AJAX, Apache Tomcat 7/8, Jetty, WebLogic, WebSphere, JBoss, Eclipse, STS, IntelliJ IDEA, Git, SVN, GitHub, Bitbucket, JUnit 4, Mockito, </w:t>
      </w:r>
      <w:proofErr w:type="spellStart"/>
      <w:r w:rsidR="005F527D" w:rsidRPr="005F527D">
        <w:rPr>
          <w:rFonts w:ascii="Cambria" w:hAnsi="Cambria" w:cs="Times New Roman"/>
          <w:bCs/>
          <w:color w:val="000000" w:themeColor="text1"/>
          <w:shd w:val="clear" w:color="auto" w:fill="FFFFFF"/>
        </w:rPr>
        <w:t>PowerMock</w:t>
      </w:r>
      <w:proofErr w:type="spellEnd"/>
      <w:r w:rsidR="005F527D" w:rsidRPr="005F527D">
        <w:rPr>
          <w:rFonts w:ascii="Cambria" w:hAnsi="Cambria" w:cs="Times New Roman"/>
          <w:bCs/>
          <w:color w:val="000000" w:themeColor="text1"/>
          <w:shd w:val="clear" w:color="auto" w:fill="FFFFFF"/>
        </w:rPr>
        <w:t xml:space="preserve">, Log4j 1.x, Maven, ANT, Kafka, RabbitMQ, IBM MQ, AWS (EC2, S3, RDS, CloudWatch), </w:t>
      </w:r>
      <w:r w:rsidR="005F527D">
        <w:rPr>
          <w:rFonts w:ascii="Cambria" w:hAnsi="Cambria" w:cs="Times New Roman"/>
          <w:bCs/>
          <w:color w:val="000000" w:themeColor="text1"/>
          <w:shd w:val="clear" w:color="auto" w:fill="FFFFFF"/>
        </w:rPr>
        <w:t>Jenkins CI/CD.</w:t>
      </w:r>
    </w:p>
    <w:p w14:paraId="154DBB1C" w14:textId="021E71C3" w:rsidR="00B35769" w:rsidRPr="0013255B" w:rsidRDefault="00791BC1" w:rsidP="00B35769">
      <w:pPr>
        <w:spacing w:after="0"/>
        <w:jc w:val="both"/>
        <w:rPr>
          <w:rFonts w:ascii="Cambria" w:hAnsi="Cambria" w:cs="Times New Roman"/>
          <w:b/>
          <w:shd w:val="clear" w:color="auto" w:fill="FFFFFF"/>
        </w:rPr>
      </w:pPr>
      <w:r w:rsidRPr="0013255B">
        <w:rPr>
          <w:rFonts w:ascii="Cambria" w:hAnsi="Cambria" w:cs="Times New Roman"/>
          <w:b/>
          <w:shd w:val="clear" w:color="auto" w:fill="FFFFFF"/>
        </w:rPr>
        <w:t xml:space="preserve">Client: </w:t>
      </w:r>
      <w:proofErr w:type="spellStart"/>
      <w:r w:rsidR="00AA2C3B" w:rsidRPr="0013255B">
        <w:rPr>
          <w:rFonts w:ascii="Times New Roman" w:hAnsi="Times New Roman" w:cs="Times New Roman"/>
          <w:b/>
          <w:sz w:val="21"/>
          <w:szCs w:val="21"/>
        </w:rPr>
        <w:t>BlueSapience</w:t>
      </w:r>
      <w:proofErr w:type="spellEnd"/>
      <w:r w:rsidR="00AA2C3B" w:rsidRPr="0013255B">
        <w:rPr>
          <w:rFonts w:ascii="Times New Roman" w:hAnsi="Times New Roman" w:cs="Times New Roman"/>
          <w:b/>
          <w:sz w:val="21"/>
          <w:szCs w:val="21"/>
        </w:rPr>
        <w:t>, Visakhapatnam, AP, India</w:t>
      </w:r>
      <w:r w:rsidR="00BB15E8" w:rsidRPr="0013255B">
        <w:rPr>
          <w:rFonts w:cstheme="minorHAnsi"/>
          <w:b/>
          <w:bCs/>
        </w:rPr>
        <w:tab/>
      </w:r>
      <w:r w:rsidR="00B35769" w:rsidRPr="0013255B">
        <w:rPr>
          <w:rFonts w:cstheme="minorHAnsi"/>
          <w:b/>
          <w:bCs/>
        </w:rPr>
        <w:tab/>
      </w:r>
      <w:r w:rsidR="00B35769" w:rsidRPr="0013255B">
        <w:rPr>
          <w:rFonts w:cstheme="minorHAnsi"/>
          <w:b/>
          <w:bCs/>
        </w:rPr>
        <w:tab/>
      </w:r>
      <w:r w:rsidR="00B35769" w:rsidRPr="0013255B">
        <w:rPr>
          <w:rFonts w:cstheme="minorHAnsi"/>
          <w:b/>
          <w:bCs/>
        </w:rPr>
        <w:tab/>
      </w:r>
      <w:r w:rsidR="00B35769" w:rsidRPr="0013255B">
        <w:rPr>
          <w:rFonts w:cstheme="minorHAnsi"/>
          <w:b/>
          <w:bCs/>
        </w:rPr>
        <w:tab/>
      </w:r>
      <w:r w:rsidR="00B35769" w:rsidRPr="0013255B">
        <w:rPr>
          <w:rFonts w:cstheme="minorHAnsi"/>
          <w:b/>
          <w:bCs/>
        </w:rPr>
        <w:tab/>
      </w:r>
      <w:r w:rsidR="00B35769" w:rsidRPr="0013255B">
        <w:rPr>
          <w:rFonts w:ascii="Cambria" w:hAnsi="Cambria" w:cs="Times New Roman"/>
          <w:b/>
          <w:shd w:val="clear" w:color="auto" w:fill="FFFFFF"/>
        </w:rPr>
        <w:t>June 201</w:t>
      </w:r>
      <w:r w:rsidR="00A50CB6" w:rsidRPr="0013255B">
        <w:rPr>
          <w:rFonts w:ascii="Cambria" w:hAnsi="Cambria" w:cs="Times New Roman"/>
          <w:b/>
          <w:shd w:val="clear" w:color="auto" w:fill="FFFFFF"/>
        </w:rPr>
        <w:t>6</w:t>
      </w:r>
      <w:r w:rsidR="00B35769" w:rsidRPr="0013255B">
        <w:rPr>
          <w:rFonts w:ascii="Cambria" w:hAnsi="Cambria" w:cs="Times New Roman"/>
          <w:b/>
          <w:shd w:val="clear" w:color="auto" w:fill="FFFFFF"/>
        </w:rPr>
        <w:t xml:space="preserve"> – Dec 201</w:t>
      </w:r>
      <w:r w:rsidR="00A50CB6" w:rsidRPr="0013255B">
        <w:rPr>
          <w:rFonts w:ascii="Cambria" w:hAnsi="Cambria" w:cs="Times New Roman"/>
          <w:b/>
          <w:shd w:val="clear" w:color="auto" w:fill="FFFFFF"/>
        </w:rPr>
        <w:t>7</w:t>
      </w:r>
      <w:r w:rsidR="00B35769" w:rsidRPr="0013255B">
        <w:rPr>
          <w:rFonts w:ascii="Cambria" w:hAnsi="Cambria" w:cs="Times New Roman"/>
          <w:b/>
          <w:shd w:val="clear" w:color="auto" w:fill="FFFFFF"/>
        </w:rPr>
        <w:t xml:space="preserve">                                                                                                                                                      </w:t>
      </w:r>
      <w:r w:rsidR="00927610" w:rsidRPr="0013255B">
        <w:rPr>
          <w:rFonts w:ascii="Cambria" w:hAnsi="Cambria" w:cs="Times New Roman"/>
          <w:b/>
          <w:shd w:val="clear" w:color="auto" w:fill="FFFFFF"/>
        </w:rPr>
        <w:t>Role</w:t>
      </w:r>
      <w:r w:rsidR="00892EBD" w:rsidRPr="0013255B">
        <w:rPr>
          <w:rFonts w:ascii="Cambria" w:hAnsi="Cambria" w:cs="Times New Roman"/>
          <w:b/>
          <w:shd w:val="clear" w:color="auto" w:fill="FFFFFF"/>
        </w:rPr>
        <w:t>:</w:t>
      </w:r>
      <w:r w:rsidR="00927610" w:rsidRPr="0013255B">
        <w:rPr>
          <w:rFonts w:ascii="Cambria" w:hAnsi="Cambria" w:cs="Times New Roman"/>
          <w:b/>
          <w:shd w:val="clear" w:color="auto" w:fill="FFFFFF"/>
        </w:rPr>
        <w:t xml:space="preserve"> </w:t>
      </w:r>
      <w:r w:rsidR="00A66E9E" w:rsidRPr="0013255B">
        <w:rPr>
          <w:rFonts w:ascii="Cambria" w:hAnsi="Cambria" w:cs="Times New Roman"/>
          <w:b/>
          <w:shd w:val="clear" w:color="auto" w:fill="FFFFFF"/>
        </w:rPr>
        <w:t>Jr. Java Developer</w:t>
      </w:r>
      <w:r w:rsidR="00A66E9E" w:rsidRPr="0013255B">
        <w:rPr>
          <w:rFonts w:ascii="Cambria" w:hAnsi="Cambria" w:cs="Times New Roman"/>
          <w:b/>
          <w:shd w:val="clear" w:color="auto" w:fill="FFFFFF"/>
        </w:rPr>
        <w:tab/>
      </w:r>
      <w:r w:rsidR="00A66E9E" w:rsidRPr="0013255B">
        <w:rPr>
          <w:rFonts w:ascii="Cambria" w:hAnsi="Cambria" w:cs="Times New Roman"/>
          <w:b/>
          <w:shd w:val="clear" w:color="auto" w:fill="FFFFFF"/>
        </w:rPr>
        <w:tab/>
      </w:r>
      <w:r w:rsidR="00A66E9E" w:rsidRPr="0013255B">
        <w:rPr>
          <w:rFonts w:ascii="Cambria" w:hAnsi="Cambria" w:cs="Times New Roman"/>
          <w:b/>
          <w:shd w:val="clear" w:color="auto" w:fill="FFFFFF"/>
        </w:rPr>
        <w:tab/>
      </w:r>
      <w:r w:rsidR="00A66E9E" w:rsidRPr="0013255B">
        <w:rPr>
          <w:rFonts w:ascii="Cambria" w:hAnsi="Cambria" w:cs="Times New Roman"/>
          <w:b/>
          <w:shd w:val="clear" w:color="auto" w:fill="FFFFFF"/>
        </w:rPr>
        <w:tab/>
      </w:r>
      <w:r w:rsidR="00A66E9E" w:rsidRPr="0013255B">
        <w:rPr>
          <w:rFonts w:ascii="Cambria" w:hAnsi="Cambria" w:cs="Times New Roman"/>
          <w:b/>
          <w:shd w:val="clear" w:color="auto" w:fill="FFFFFF"/>
        </w:rPr>
        <w:tab/>
      </w:r>
      <w:r w:rsidR="00A66E9E" w:rsidRPr="0013255B">
        <w:rPr>
          <w:rFonts w:ascii="Cambria" w:hAnsi="Cambria" w:cs="Times New Roman"/>
          <w:b/>
          <w:shd w:val="clear" w:color="auto" w:fill="FFFFFF"/>
        </w:rPr>
        <w:tab/>
      </w:r>
      <w:r w:rsidR="00A66E9E" w:rsidRPr="0013255B">
        <w:rPr>
          <w:rFonts w:ascii="Cambria" w:hAnsi="Cambria" w:cs="Times New Roman"/>
          <w:b/>
          <w:shd w:val="clear" w:color="auto" w:fill="FFFFFF"/>
        </w:rPr>
        <w:tab/>
      </w:r>
      <w:r w:rsidR="00A66E9E" w:rsidRPr="0013255B">
        <w:rPr>
          <w:rFonts w:ascii="Cambria" w:hAnsi="Cambria" w:cs="Times New Roman"/>
          <w:b/>
          <w:shd w:val="clear" w:color="auto" w:fill="FFFFFF"/>
        </w:rPr>
        <w:tab/>
      </w:r>
      <w:r w:rsidR="00A66E9E" w:rsidRPr="0013255B">
        <w:rPr>
          <w:rFonts w:ascii="Cambria" w:hAnsi="Cambria" w:cs="Times New Roman"/>
          <w:b/>
          <w:shd w:val="clear" w:color="auto" w:fill="FFFFFF"/>
        </w:rPr>
        <w:tab/>
      </w:r>
      <w:r w:rsidR="00B35769" w:rsidRPr="0013255B">
        <w:rPr>
          <w:rFonts w:ascii="Cambria" w:hAnsi="Cambria" w:cs="Times New Roman"/>
          <w:b/>
          <w:shd w:val="clear" w:color="auto" w:fill="FFFFFF"/>
        </w:rPr>
        <w:tab/>
      </w:r>
      <w:r w:rsidR="00B35769" w:rsidRPr="0013255B">
        <w:rPr>
          <w:rFonts w:ascii="Cambria" w:hAnsi="Cambria" w:cs="Times New Roman"/>
          <w:b/>
          <w:shd w:val="clear" w:color="auto" w:fill="FFFFFF"/>
        </w:rPr>
        <w:tab/>
      </w:r>
    </w:p>
    <w:p w14:paraId="6646862B" w14:textId="462BB1B8" w:rsidR="00796312" w:rsidRPr="0013255B" w:rsidRDefault="00095E81" w:rsidP="00B35769">
      <w:pPr>
        <w:spacing w:after="0"/>
        <w:jc w:val="both"/>
        <w:rPr>
          <w:rFonts w:ascii="Cambria" w:hAnsi="Cambria" w:cs="Times New Roman"/>
          <w:b/>
          <w:shd w:val="clear" w:color="auto" w:fill="FFFFFF"/>
        </w:rPr>
      </w:pPr>
      <w:r w:rsidRPr="0013255B">
        <w:rPr>
          <w:rFonts w:ascii="Cambria" w:hAnsi="Cambria" w:cs="Times New Roman"/>
          <w:b/>
        </w:rPr>
        <w:t>Roles &amp; Responsibilities:</w:t>
      </w:r>
    </w:p>
    <w:bookmarkEnd w:id="0"/>
    <w:p w14:paraId="28741439" w14:textId="1BAE1402" w:rsidR="000E51B0" w:rsidRPr="0013255B" w:rsidRDefault="000E51B0" w:rsidP="000E51B0">
      <w:pPr>
        <w:pStyle w:val="ListParagraph"/>
        <w:numPr>
          <w:ilvl w:val="0"/>
          <w:numId w:val="5"/>
        </w:numPr>
        <w:jc w:val="both"/>
        <w:rPr>
          <w:rFonts w:ascii="Cambria" w:hAnsi="Cambria" w:cs="Times New Roman"/>
          <w:lang w:bidi="te-IN"/>
        </w:rPr>
      </w:pPr>
      <w:r w:rsidRPr="0013255B">
        <w:rPr>
          <w:rFonts w:ascii="Cambria" w:hAnsi="Cambria" w:cs="Times New Roman"/>
          <w:lang w:bidi="te-IN"/>
        </w:rPr>
        <w:t xml:space="preserve">Developed user-friendly web interfaces and GUI components using </w:t>
      </w:r>
      <w:r w:rsidRPr="0013255B">
        <w:rPr>
          <w:rFonts w:ascii="Cambria" w:hAnsi="Cambria" w:cs="Times New Roman"/>
          <w:b/>
          <w:bCs/>
          <w:lang w:bidi="te-IN"/>
        </w:rPr>
        <w:t>HTML5, CSS3, JSP, JavaScript</w:t>
      </w:r>
      <w:r w:rsidRPr="0013255B">
        <w:rPr>
          <w:rFonts w:ascii="Cambria" w:hAnsi="Cambria" w:cs="Times New Roman"/>
          <w:lang w:bidi="te-IN"/>
        </w:rPr>
        <w:t xml:space="preserve">, and </w:t>
      </w:r>
      <w:r w:rsidRPr="0013255B">
        <w:rPr>
          <w:rFonts w:ascii="Cambria" w:hAnsi="Cambria" w:cs="Times New Roman"/>
          <w:b/>
          <w:bCs/>
          <w:lang w:bidi="te-IN"/>
        </w:rPr>
        <w:t>Bootstrap</w:t>
      </w:r>
      <w:r w:rsidRPr="0013255B">
        <w:rPr>
          <w:rFonts w:ascii="Cambria" w:hAnsi="Cambria" w:cs="Times New Roman"/>
          <w:lang w:bidi="te-IN"/>
        </w:rPr>
        <w:t>, with initial exposure to AngularJS (1.x) for dynamic content rendering in enterprise applications.</w:t>
      </w:r>
    </w:p>
    <w:p w14:paraId="161B2424" w14:textId="338A958C" w:rsidR="000E51B0" w:rsidRPr="0013255B" w:rsidRDefault="000E51B0" w:rsidP="004D2952">
      <w:pPr>
        <w:pStyle w:val="ListParagraph"/>
        <w:numPr>
          <w:ilvl w:val="0"/>
          <w:numId w:val="5"/>
        </w:numPr>
        <w:jc w:val="both"/>
        <w:rPr>
          <w:rFonts w:ascii="Cambria" w:hAnsi="Cambria" w:cs="Times New Roman"/>
          <w:lang w:bidi="te-IN"/>
        </w:rPr>
      </w:pPr>
      <w:r w:rsidRPr="0013255B">
        <w:rPr>
          <w:rFonts w:ascii="Cambria" w:hAnsi="Cambria" w:cs="Times New Roman"/>
          <w:lang w:bidi="te-IN"/>
        </w:rPr>
        <w:t xml:space="preserve">Participated in development, testing, and implementation of enterprise web applications using </w:t>
      </w:r>
      <w:r w:rsidRPr="0013255B">
        <w:rPr>
          <w:rFonts w:ascii="Cambria" w:hAnsi="Cambria" w:cs="Times New Roman"/>
          <w:b/>
          <w:bCs/>
          <w:lang w:bidi="te-IN"/>
        </w:rPr>
        <w:t>Java 7/8, J2EE</w:t>
      </w:r>
      <w:r w:rsidRPr="0013255B">
        <w:rPr>
          <w:rFonts w:ascii="Cambria" w:hAnsi="Cambria" w:cs="Times New Roman"/>
          <w:lang w:bidi="te-IN"/>
        </w:rPr>
        <w:t xml:space="preserve">, and </w:t>
      </w:r>
      <w:r w:rsidRPr="0013255B">
        <w:rPr>
          <w:rFonts w:ascii="Cambria" w:hAnsi="Cambria" w:cs="Times New Roman"/>
          <w:b/>
          <w:bCs/>
          <w:lang w:bidi="te-IN"/>
        </w:rPr>
        <w:t>Spring MVC</w:t>
      </w:r>
      <w:r w:rsidRPr="0013255B">
        <w:rPr>
          <w:rFonts w:ascii="Cambria" w:hAnsi="Cambria" w:cs="Times New Roman"/>
          <w:lang w:bidi="te-IN"/>
        </w:rPr>
        <w:t>, contributing to the full application lifecycle under senior developer guidance.</w:t>
      </w:r>
    </w:p>
    <w:p w14:paraId="63D9F638" w14:textId="30DA8D40" w:rsidR="000E51B0" w:rsidRPr="0013255B" w:rsidRDefault="000E51B0" w:rsidP="0052758C">
      <w:pPr>
        <w:pStyle w:val="ListParagraph"/>
        <w:numPr>
          <w:ilvl w:val="0"/>
          <w:numId w:val="5"/>
        </w:numPr>
        <w:jc w:val="both"/>
        <w:rPr>
          <w:rFonts w:ascii="Cambria" w:hAnsi="Cambria" w:cs="Times New Roman"/>
          <w:lang w:bidi="te-IN"/>
        </w:rPr>
      </w:pPr>
      <w:r w:rsidRPr="0013255B">
        <w:rPr>
          <w:rFonts w:ascii="Cambria" w:hAnsi="Cambria" w:cs="Times New Roman"/>
          <w:lang w:bidi="te-IN"/>
        </w:rPr>
        <w:t xml:space="preserve">Extensively used </w:t>
      </w:r>
      <w:r w:rsidRPr="0013255B">
        <w:rPr>
          <w:rFonts w:ascii="Cambria" w:hAnsi="Cambria" w:cs="Times New Roman"/>
          <w:b/>
          <w:bCs/>
          <w:lang w:bidi="te-IN"/>
        </w:rPr>
        <w:t>Java Servlets</w:t>
      </w:r>
      <w:r w:rsidRPr="0013255B">
        <w:rPr>
          <w:rFonts w:ascii="Cambria" w:hAnsi="Cambria" w:cs="Times New Roman"/>
          <w:lang w:bidi="te-IN"/>
        </w:rPr>
        <w:t xml:space="preserve"> and </w:t>
      </w:r>
      <w:r w:rsidRPr="0013255B">
        <w:rPr>
          <w:rFonts w:ascii="Cambria" w:hAnsi="Cambria" w:cs="Times New Roman"/>
          <w:b/>
          <w:bCs/>
          <w:lang w:bidi="te-IN"/>
        </w:rPr>
        <w:t>JDBC</w:t>
      </w:r>
      <w:r w:rsidRPr="0013255B">
        <w:rPr>
          <w:rFonts w:ascii="Cambria" w:hAnsi="Cambria" w:cs="Times New Roman"/>
          <w:lang w:bidi="te-IN"/>
        </w:rPr>
        <w:t xml:space="preserve"> for backend development, performing CRUD operations on MySQL and Oracle databases, with basic exposure to MongoDB for handling semi-structured data.</w:t>
      </w:r>
    </w:p>
    <w:p w14:paraId="74F03B09" w14:textId="5A9CBA99" w:rsidR="000E51B0" w:rsidRPr="0013255B" w:rsidRDefault="000E51B0" w:rsidP="00923DAC">
      <w:pPr>
        <w:pStyle w:val="ListParagraph"/>
        <w:numPr>
          <w:ilvl w:val="0"/>
          <w:numId w:val="5"/>
        </w:numPr>
        <w:jc w:val="both"/>
        <w:rPr>
          <w:rFonts w:ascii="Cambria" w:hAnsi="Cambria" w:cs="Times New Roman"/>
          <w:lang w:bidi="te-IN"/>
        </w:rPr>
      </w:pPr>
      <w:r w:rsidRPr="0013255B">
        <w:rPr>
          <w:rFonts w:ascii="Cambria" w:hAnsi="Cambria" w:cs="Times New Roman"/>
          <w:lang w:bidi="te-IN"/>
        </w:rPr>
        <w:lastRenderedPageBreak/>
        <w:t xml:space="preserve">Designed and developed UI components using </w:t>
      </w:r>
      <w:r w:rsidRPr="0013255B">
        <w:rPr>
          <w:rFonts w:ascii="Cambria" w:hAnsi="Cambria" w:cs="Times New Roman"/>
          <w:b/>
          <w:bCs/>
          <w:lang w:bidi="te-IN"/>
        </w:rPr>
        <w:t>JSP, HTML/XHTML, CSS3, JavaScript</w:t>
      </w:r>
      <w:r w:rsidRPr="0013255B">
        <w:rPr>
          <w:rFonts w:ascii="Cambria" w:hAnsi="Cambria" w:cs="Times New Roman"/>
          <w:lang w:bidi="te-IN"/>
        </w:rPr>
        <w:t xml:space="preserve">, and </w:t>
      </w:r>
      <w:r w:rsidRPr="0013255B">
        <w:rPr>
          <w:rFonts w:ascii="Cambria" w:hAnsi="Cambria" w:cs="Times New Roman"/>
          <w:b/>
          <w:bCs/>
          <w:lang w:bidi="te-IN"/>
        </w:rPr>
        <w:t>AJAX</w:t>
      </w:r>
      <w:r w:rsidRPr="0013255B">
        <w:rPr>
          <w:rFonts w:ascii="Cambria" w:hAnsi="Cambria" w:cs="Times New Roman"/>
          <w:lang w:bidi="te-IN"/>
        </w:rPr>
        <w:t>, ensuring responsive and interactive user experiences for internal business applications.</w:t>
      </w:r>
    </w:p>
    <w:p w14:paraId="195D817E" w14:textId="77777777" w:rsidR="000E51B0" w:rsidRPr="0013255B" w:rsidRDefault="000E51B0" w:rsidP="00F37DEC">
      <w:pPr>
        <w:pStyle w:val="ListParagraph"/>
        <w:numPr>
          <w:ilvl w:val="0"/>
          <w:numId w:val="5"/>
        </w:numPr>
        <w:jc w:val="both"/>
        <w:rPr>
          <w:rFonts w:ascii="Cambria" w:hAnsi="Cambria" w:cs="Times New Roman"/>
          <w:lang w:bidi="te-IN"/>
        </w:rPr>
      </w:pPr>
      <w:r w:rsidRPr="0013255B">
        <w:rPr>
          <w:rFonts w:ascii="Cambria" w:hAnsi="Cambria" w:cs="Times New Roman"/>
          <w:lang w:bidi="te-IN"/>
        </w:rPr>
        <w:t>Applied foundational J2EE design patterns such as Singleton and Command Pattern, contributing to modular and maintainable codebases with early exposure to service-oriented architecture concepts.</w:t>
      </w:r>
    </w:p>
    <w:p w14:paraId="09EC0245" w14:textId="77777777" w:rsidR="000E51B0" w:rsidRPr="0013255B" w:rsidRDefault="000E51B0" w:rsidP="003377E5">
      <w:pPr>
        <w:pStyle w:val="ListParagraph"/>
        <w:numPr>
          <w:ilvl w:val="0"/>
          <w:numId w:val="5"/>
        </w:numPr>
        <w:jc w:val="both"/>
        <w:rPr>
          <w:rFonts w:ascii="Cambria" w:hAnsi="Cambria" w:cs="Times New Roman"/>
          <w:lang w:bidi="te-IN"/>
        </w:rPr>
      </w:pPr>
      <w:r w:rsidRPr="0013255B">
        <w:rPr>
          <w:rFonts w:ascii="Cambria" w:hAnsi="Cambria" w:cs="Times New Roman"/>
          <w:lang w:bidi="te-IN"/>
        </w:rPr>
        <w:t xml:space="preserve">Designed, coded, and configured server-side components including JSP, Servlets, JavaBeans, JDBC, JNDI, and Java Mail API, and assisted in implementing SOAP-based and RESTful web services using </w:t>
      </w:r>
      <w:r w:rsidRPr="0013255B">
        <w:rPr>
          <w:rFonts w:ascii="Cambria" w:hAnsi="Cambria" w:cs="Times New Roman"/>
          <w:b/>
          <w:bCs/>
          <w:lang w:bidi="te-IN"/>
        </w:rPr>
        <w:t>XML/JSON</w:t>
      </w:r>
      <w:r w:rsidRPr="0013255B">
        <w:rPr>
          <w:rFonts w:ascii="Cambria" w:hAnsi="Cambria" w:cs="Times New Roman"/>
          <w:lang w:bidi="te-IN"/>
        </w:rPr>
        <w:t xml:space="preserve"> for application integration.</w:t>
      </w:r>
    </w:p>
    <w:p w14:paraId="68A7252B" w14:textId="77777777" w:rsidR="000E51B0" w:rsidRPr="0013255B" w:rsidRDefault="000E51B0" w:rsidP="00871CB7">
      <w:pPr>
        <w:pStyle w:val="ListParagraph"/>
        <w:numPr>
          <w:ilvl w:val="0"/>
          <w:numId w:val="5"/>
        </w:numPr>
        <w:jc w:val="both"/>
        <w:rPr>
          <w:rFonts w:ascii="Cambria" w:hAnsi="Cambria" w:cs="Times New Roman"/>
          <w:lang w:bidi="te-IN"/>
        </w:rPr>
      </w:pPr>
      <w:r w:rsidRPr="0013255B">
        <w:rPr>
          <w:rFonts w:ascii="Cambria" w:hAnsi="Cambria" w:cs="Times New Roman"/>
          <w:lang w:bidi="te-IN"/>
        </w:rPr>
        <w:t>Assisted in database design and SQL query development for MySQL and Oracle, optimizing queries and supporting data integrity for enterprise reporting systems.</w:t>
      </w:r>
    </w:p>
    <w:p w14:paraId="4C9530FD" w14:textId="77777777" w:rsidR="000E51B0" w:rsidRPr="0013255B" w:rsidRDefault="000E51B0" w:rsidP="006649CD">
      <w:pPr>
        <w:pStyle w:val="ListParagraph"/>
        <w:numPr>
          <w:ilvl w:val="0"/>
          <w:numId w:val="5"/>
        </w:numPr>
        <w:jc w:val="both"/>
        <w:rPr>
          <w:rFonts w:ascii="Cambria" w:hAnsi="Cambria" w:cs="Times New Roman"/>
          <w:lang w:bidi="te-IN"/>
        </w:rPr>
      </w:pPr>
      <w:r w:rsidRPr="0013255B">
        <w:rPr>
          <w:rFonts w:ascii="Cambria" w:hAnsi="Cambria" w:cs="Times New Roman"/>
          <w:lang w:bidi="te-IN"/>
        </w:rPr>
        <w:t>Supported deployment and configuration across multiple application servers including Apache Tomcat 7, JBoss, and WebLogic, ensuring cross-environment compatibility and stability.</w:t>
      </w:r>
    </w:p>
    <w:p w14:paraId="2FB67290" w14:textId="77777777" w:rsidR="000E51B0" w:rsidRPr="0013255B" w:rsidRDefault="000E51B0" w:rsidP="00D878BF">
      <w:pPr>
        <w:pStyle w:val="ListParagraph"/>
        <w:numPr>
          <w:ilvl w:val="0"/>
          <w:numId w:val="5"/>
        </w:numPr>
        <w:jc w:val="both"/>
        <w:rPr>
          <w:rFonts w:ascii="Cambria" w:hAnsi="Cambria" w:cs="Times New Roman"/>
          <w:lang w:bidi="te-IN"/>
        </w:rPr>
      </w:pPr>
      <w:r w:rsidRPr="0013255B">
        <w:rPr>
          <w:rFonts w:ascii="Cambria" w:hAnsi="Cambria" w:cs="Times New Roman"/>
          <w:lang w:bidi="te-IN"/>
        </w:rPr>
        <w:t xml:space="preserve">Implemented client-side validations using </w:t>
      </w:r>
      <w:r w:rsidRPr="0013255B">
        <w:rPr>
          <w:rFonts w:ascii="Cambria" w:hAnsi="Cambria" w:cs="Times New Roman"/>
          <w:b/>
          <w:bCs/>
          <w:lang w:bidi="te-IN"/>
        </w:rPr>
        <w:t>JavaScript</w:t>
      </w:r>
      <w:r w:rsidRPr="0013255B">
        <w:rPr>
          <w:rFonts w:ascii="Cambria" w:hAnsi="Cambria" w:cs="Times New Roman"/>
          <w:lang w:bidi="te-IN"/>
        </w:rPr>
        <w:t xml:space="preserve"> and </w:t>
      </w:r>
      <w:r w:rsidRPr="0013255B">
        <w:rPr>
          <w:rFonts w:ascii="Cambria" w:hAnsi="Cambria" w:cs="Times New Roman"/>
          <w:b/>
          <w:bCs/>
          <w:lang w:bidi="te-IN"/>
        </w:rPr>
        <w:t>AngularJS</w:t>
      </w:r>
      <w:r w:rsidRPr="0013255B">
        <w:rPr>
          <w:rFonts w:ascii="Cambria" w:hAnsi="Cambria" w:cs="Times New Roman"/>
          <w:lang w:bidi="te-IN"/>
        </w:rPr>
        <w:t xml:space="preserve"> (1.x), improving data accuracy and enhancing user interaction within form-based applications.</w:t>
      </w:r>
    </w:p>
    <w:p w14:paraId="1CC6E2D0" w14:textId="77777777" w:rsidR="000E51B0" w:rsidRPr="0013255B" w:rsidRDefault="000E51B0" w:rsidP="00B61491">
      <w:pPr>
        <w:pStyle w:val="ListParagraph"/>
        <w:numPr>
          <w:ilvl w:val="0"/>
          <w:numId w:val="5"/>
        </w:numPr>
        <w:jc w:val="both"/>
        <w:rPr>
          <w:rFonts w:ascii="Cambria" w:hAnsi="Cambria" w:cs="Times New Roman"/>
          <w:lang w:bidi="te-IN"/>
        </w:rPr>
      </w:pPr>
      <w:r w:rsidRPr="0013255B">
        <w:rPr>
          <w:rFonts w:ascii="Cambria" w:hAnsi="Cambria" w:cs="Times New Roman"/>
          <w:lang w:bidi="te-IN"/>
        </w:rPr>
        <w:t xml:space="preserve">Developed basic desktop-based utilities using </w:t>
      </w:r>
      <w:r w:rsidRPr="0013255B">
        <w:rPr>
          <w:rFonts w:ascii="Cambria" w:hAnsi="Cambria" w:cs="Times New Roman"/>
          <w:b/>
          <w:bCs/>
          <w:lang w:bidi="te-IN"/>
        </w:rPr>
        <w:t>Java Swing</w:t>
      </w:r>
      <w:r w:rsidRPr="0013255B">
        <w:rPr>
          <w:rFonts w:ascii="Cambria" w:hAnsi="Cambria" w:cs="Times New Roman"/>
          <w:lang w:bidi="te-IN"/>
        </w:rPr>
        <w:t xml:space="preserve"> components and layout managers for internal operational tools and utilities.</w:t>
      </w:r>
    </w:p>
    <w:p w14:paraId="56F82082" w14:textId="77777777" w:rsidR="000E51B0" w:rsidRPr="0013255B" w:rsidRDefault="000E51B0" w:rsidP="009E6A83">
      <w:pPr>
        <w:pStyle w:val="ListParagraph"/>
        <w:numPr>
          <w:ilvl w:val="0"/>
          <w:numId w:val="5"/>
        </w:numPr>
        <w:jc w:val="both"/>
        <w:rPr>
          <w:rFonts w:ascii="Cambria" w:hAnsi="Cambria" w:cs="Times New Roman"/>
          <w:lang w:bidi="te-IN"/>
        </w:rPr>
      </w:pPr>
      <w:r w:rsidRPr="0013255B">
        <w:rPr>
          <w:rFonts w:ascii="Cambria" w:hAnsi="Cambria" w:cs="Times New Roman"/>
          <w:lang w:bidi="te-IN"/>
        </w:rPr>
        <w:t xml:space="preserve">Gained exposure to data processing and reporting features using </w:t>
      </w:r>
      <w:r w:rsidRPr="0013255B">
        <w:rPr>
          <w:rFonts w:ascii="Cambria" w:hAnsi="Cambria" w:cs="Times New Roman"/>
          <w:b/>
          <w:bCs/>
          <w:lang w:bidi="te-IN"/>
        </w:rPr>
        <w:t>SQL, JDBC</w:t>
      </w:r>
      <w:r w:rsidRPr="0013255B">
        <w:rPr>
          <w:rFonts w:ascii="Cambria" w:hAnsi="Cambria" w:cs="Times New Roman"/>
          <w:lang w:bidi="te-IN"/>
        </w:rPr>
        <w:t xml:space="preserve">, and </w:t>
      </w:r>
      <w:r w:rsidRPr="0013255B">
        <w:rPr>
          <w:rFonts w:ascii="Cambria" w:hAnsi="Cambria" w:cs="Times New Roman"/>
          <w:b/>
          <w:bCs/>
          <w:lang w:bidi="te-IN"/>
        </w:rPr>
        <w:t>Java</w:t>
      </w:r>
      <w:r w:rsidRPr="0013255B">
        <w:rPr>
          <w:rFonts w:ascii="Cambria" w:hAnsi="Cambria" w:cs="Times New Roman"/>
          <w:lang w:bidi="te-IN"/>
        </w:rPr>
        <w:t>-based backend services, supporting business reporting requirements.</w:t>
      </w:r>
    </w:p>
    <w:p w14:paraId="232A3258" w14:textId="77777777" w:rsidR="000E51B0" w:rsidRPr="0013255B" w:rsidRDefault="000E51B0" w:rsidP="004C7297">
      <w:pPr>
        <w:pStyle w:val="ListParagraph"/>
        <w:numPr>
          <w:ilvl w:val="0"/>
          <w:numId w:val="5"/>
        </w:numPr>
        <w:jc w:val="both"/>
        <w:rPr>
          <w:rFonts w:ascii="Cambria" w:hAnsi="Cambria" w:cs="Times New Roman"/>
          <w:lang w:bidi="te-IN"/>
        </w:rPr>
      </w:pPr>
      <w:r w:rsidRPr="0013255B">
        <w:rPr>
          <w:rFonts w:ascii="Cambria" w:hAnsi="Cambria" w:cs="Times New Roman"/>
          <w:lang w:bidi="te-IN"/>
        </w:rPr>
        <w:t>Integrated Log4j (1.x) for logging and monitoring application behavior during development and testing phases in line with project standards at the time.</w:t>
      </w:r>
    </w:p>
    <w:p w14:paraId="26FCC2CD" w14:textId="77777777" w:rsidR="000E51B0" w:rsidRPr="0013255B" w:rsidRDefault="000E51B0" w:rsidP="00B72C78">
      <w:pPr>
        <w:pStyle w:val="ListParagraph"/>
        <w:numPr>
          <w:ilvl w:val="0"/>
          <w:numId w:val="5"/>
        </w:numPr>
        <w:jc w:val="both"/>
        <w:rPr>
          <w:rFonts w:ascii="Cambria" w:hAnsi="Cambria" w:cs="Times New Roman"/>
          <w:lang w:bidi="te-IN"/>
        </w:rPr>
      </w:pPr>
      <w:r w:rsidRPr="0013255B">
        <w:rPr>
          <w:rFonts w:ascii="Cambria" w:hAnsi="Cambria" w:cs="Times New Roman"/>
          <w:lang w:bidi="te-IN"/>
        </w:rPr>
        <w:t xml:space="preserve">Used </w:t>
      </w:r>
      <w:r w:rsidRPr="0013255B">
        <w:rPr>
          <w:rFonts w:ascii="Cambria" w:hAnsi="Cambria" w:cs="Times New Roman"/>
          <w:b/>
          <w:bCs/>
          <w:lang w:bidi="te-IN"/>
        </w:rPr>
        <w:t>Eclipse</w:t>
      </w:r>
      <w:r w:rsidRPr="0013255B">
        <w:rPr>
          <w:rFonts w:ascii="Cambria" w:hAnsi="Cambria" w:cs="Times New Roman"/>
          <w:lang w:bidi="te-IN"/>
        </w:rPr>
        <w:t xml:space="preserve"> IDE as the primary development tool, with initial exposure to IntelliJ IDEA and Spring Tool Suite (STS), and managed version control using SVN and Git with repositories on GitHub and Bitbucket.</w:t>
      </w:r>
    </w:p>
    <w:p w14:paraId="08364FD4" w14:textId="77777777" w:rsidR="000E51B0" w:rsidRPr="0013255B" w:rsidRDefault="000E51B0" w:rsidP="00ED1C20">
      <w:pPr>
        <w:pStyle w:val="ListParagraph"/>
        <w:numPr>
          <w:ilvl w:val="0"/>
          <w:numId w:val="5"/>
        </w:numPr>
        <w:jc w:val="both"/>
        <w:rPr>
          <w:rFonts w:ascii="Cambria" w:hAnsi="Cambria" w:cs="Times New Roman"/>
          <w:lang w:bidi="te-IN"/>
        </w:rPr>
      </w:pPr>
      <w:r w:rsidRPr="0013255B">
        <w:rPr>
          <w:rFonts w:ascii="Cambria" w:hAnsi="Cambria" w:cs="Times New Roman"/>
          <w:lang w:bidi="te-IN"/>
        </w:rPr>
        <w:t>Gained exposure to messaging systems such as</w:t>
      </w:r>
      <w:r w:rsidRPr="0013255B">
        <w:rPr>
          <w:rFonts w:ascii="Cambria" w:hAnsi="Cambria" w:cs="Times New Roman"/>
          <w:lang w:bidi="te-IN"/>
        </w:rPr>
        <w:t xml:space="preserve"> </w:t>
      </w:r>
      <w:r w:rsidRPr="0013255B">
        <w:rPr>
          <w:rFonts w:ascii="Cambria" w:hAnsi="Cambria" w:cs="Times New Roman"/>
          <w:lang w:bidi="te-IN"/>
        </w:rPr>
        <w:t xml:space="preserve">RabbitMQ and JMS-based queues, assisting in basic asynchronous processing implementations under guidance </w:t>
      </w:r>
      <w:r w:rsidRPr="0013255B">
        <w:rPr>
          <w:rFonts w:ascii="Cambria" w:hAnsi="Cambria" w:cs="Times New Roman"/>
          <w:lang w:bidi="te-IN"/>
        </w:rPr>
        <w:t xml:space="preserve">and </w:t>
      </w:r>
      <w:r w:rsidRPr="0013255B">
        <w:rPr>
          <w:rFonts w:ascii="Cambria" w:hAnsi="Cambria" w:cs="Times New Roman"/>
          <w:b/>
          <w:bCs/>
          <w:lang w:bidi="te-IN"/>
        </w:rPr>
        <w:t>Kafka</w:t>
      </w:r>
      <w:r w:rsidRPr="0013255B">
        <w:rPr>
          <w:rFonts w:ascii="Cambria" w:hAnsi="Cambria" w:cs="Times New Roman"/>
          <w:lang w:bidi="te-IN"/>
        </w:rPr>
        <w:t xml:space="preserve"> for distributed log-based streaming.</w:t>
      </w:r>
    </w:p>
    <w:p w14:paraId="701BE31F" w14:textId="3DA1EE0D" w:rsidR="00791BC1" w:rsidRPr="0013255B" w:rsidRDefault="000E51B0" w:rsidP="00ED1C20">
      <w:pPr>
        <w:pStyle w:val="ListParagraph"/>
        <w:numPr>
          <w:ilvl w:val="0"/>
          <w:numId w:val="5"/>
        </w:numPr>
        <w:jc w:val="both"/>
        <w:rPr>
          <w:rFonts w:ascii="Cambria" w:hAnsi="Cambria" w:cs="Times New Roman"/>
          <w:lang w:bidi="te-IN"/>
        </w:rPr>
      </w:pPr>
      <w:r w:rsidRPr="0013255B">
        <w:rPr>
          <w:rFonts w:ascii="Cambria" w:hAnsi="Cambria" w:cs="Times New Roman"/>
          <w:lang w:bidi="te-IN"/>
        </w:rPr>
        <w:t xml:space="preserve">Developed and executed unit test cases using </w:t>
      </w:r>
      <w:r w:rsidRPr="0013255B">
        <w:rPr>
          <w:rFonts w:ascii="Cambria" w:hAnsi="Cambria" w:cs="Times New Roman"/>
          <w:b/>
          <w:bCs/>
          <w:lang w:bidi="te-IN"/>
        </w:rPr>
        <w:t>JUnit 4</w:t>
      </w:r>
      <w:r w:rsidRPr="0013255B">
        <w:rPr>
          <w:rFonts w:ascii="Cambria" w:hAnsi="Cambria" w:cs="Times New Roman"/>
          <w:lang w:bidi="te-IN"/>
        </w:rPr>
        <w:t xml:space="preserve"> and </w:t>
      </w:r>
      <w:r w:rsidRPr="0013255B">
        <w:rPr>
          <w:rFonts w:ascii="Cambria" w:hAnsi="Cambria" w:cs="Times New Roman"/>
          <w:b/>
          <w:bCs/>
          <w:lang w:bidi="te-IN"/>
        </w:rPr>
        <w:t>Mockito</w:t>
      </w:r>
      <w:r w:rsidRPr="0013255B">
        <w:rPr>
          <w:rFonts w:ascii="Cambria" w:hAnsi="Cambria" w:cs="Times New Roman"/>
          <w:lang w:bidi="te-IN"/>
        </w:rPr>
        <w:t>, ensuring code quality and supporting basic test coverage for application modules.</w:t>
      </w:r>
    </w:p>
    <w:p w14:paraId="0E0054E6" w14:textId="21BF784E" w:rsidR="00791BC1" w:rsidRPr="00ED79C1" w:rsidRDefault="001C68B8" w:rsidP="00793A95">
      <w:pPr>
        <w:jc w:val="both"/>
        <w:rPr>
          <w:rFonts w:ascii="Cambria" w:hAnsi="Cambria" w:cs="Times New Roman"/>
          <w:lang w:bidi="te-IN"/>
        </w:rPr>
      </w:pPr>
      <w:r w:rsidRPr="0013255B">
        <w:rPr>
          <w:rFonts w:ascii="Cambria" w:hAnsi="Cambria" w:cs="Times New Roman"/>
          <w:b/>
          <w:bCs/>
          <w:lang w:bidi="te-IN"/>
        </w:rPr>
        <w:t>Environment:</w:t>
      </w:r>
      <w:r w:rsidRPr="0013255B">
        <w:rPr>
          <w:rFonts w:ascii="Cambria" w:hAnsi="Cambria" w:cs="Times New Roman"/>
          <w:lang w:bidi="te-IN"/>
        </w:rPr>
        <w:t xml:space="preserve"> </w:t>
      </w:r>
      <w:r w:rsidR="000E51B0" w:rsidRPr="0013255B">
        <w:rPr>
          <w:rFonts w:ascii="Cambria" w:hAnsi="Cambria" w:cs="Times New Roman"/>
          <w:lang w:bidi="te-IN"/>
        </w:rPr>
        <w:t>Java 7/8, J2SE/J2EE, Spring (3.x/4.x), Spring MVC, Hibernate</w:t>
      </w:r>
      <w:r w:rsidR="000E51B0" w:rsidRPr="0013255B">
        <w:rPr>
          <w:rFonts w:ascii="Cambria" w:hAnsi="Cambria" w:cs="Times New Roman"/>
          <w:lang w:bidi="te-IN"/>
        </w:rPr>
        <w:t xml:space="preserve">, </w:t>
      </w:r>
      <w:r w:rsidR="000E51B0" w:rsidRPr="0013255B">
        <w:rPr>
          <w:rFonts w:ascii="Cambria" w:hAnsi="Cambria" w:cs="Times New Roman"/>
          <w:lang w:bidi="te-IN"/>
        </w:rPr>
        <w:t>SOAP/REST, XML/JSON, JAX-WS, JAX-RS, JAXB, Oracle, MySQL, MongoDB, HTML5, CSS3, Bootstrap, JSP, Servlets, AngularJS (1.x), JavaScript, AJAX, Swing, Apache Tomcat 7, JBoss, WebLogic, Eclipse, STS, IntelliJ IDEA, Git, SVN, GitHub, Bitbucket, JUnit 4, Mockito, Log4j 1.x, Maven/ANT, RabbitMQ, JMS.</w:t>
      </w:r>
    </w:p>
    <w:sectPr w:rsidR="00791BC1" w:rsidRPr="00ED79C1" w:rsidSect="00791BC1">
      <w:pgSz w:w="12240" w:h="15840"/>
      <w:pgMar w:top="720" w:right="720" w:bottom="720" w:left="720" w:header="720" w:footer="720" w:gutter="0"/>
      <w:pgBorders w:offsetFrom="page">
        <w:top w:val="single" w:sz="12" w:space="24" w:color="auto"/>
        <w:left w:val="single" w:sz="12" w:space="24" w:color="auto"/>
        <w:bottom w:val="single" w:sz="12" w:space="24" w:color="auto"/>
        <w:right w:val="single" w:sz="12"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C1385"/>
    <w:multiLevelType w:val="multilevel"/>
    <w:tmpl w:val="012C1385"/>
    <w:lvl w:ilvl="0">
      <w:start w:val="1"/>
      <w:numFmt w:val="bullet"/>
      <w:lvlText w:val=""/>
      <w:lvlJc w:val="left"/>
      <w:pPr>
        <w:ind w:left="36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 w15:restartNumberingAfterBreak="0">
    <w:nsid w:val="35EC5E03"/>
    <w:multiLevelType w:val="multilevel"/>
    <w:tmpl w:val="35EC5E03"/>
    <w:lvl w:ilvl="0">
      <w:start w:val="1"/>
      <w:numFmt w:val="bullet"/>
      <w:lvlText w:val=""/>
      <w:lvlJc w:val="left"/>
      <w:pPr>
        <w:ind w:left="360" w:hanging="360"/>
      </w:pPr>
      <w:rPr>
        <w:rFonts w:ascii="Symbol" w:hAnsi="Symbol" w:hint="default"/>
      </w:rPr>
    </w:lvl>
    <w:lvl w:ilvl="1">
      <w:start w:val="1"/>
      <w:numFmt w:val="bullet"/>
      <w:lvlText w:val="o"/>
      <w:lvlJc w:val="left"/>
      <w:pPr>
        <w:ind w:left="990" w:hanging="360"/>
      </w:pPr>
      <w:rPr>
        <w:rFonts w:ascii="Courier New" w:hAnsi="Courier New" w:cs="Courier New" w:hint="default"/>
      </w:rPr>
    </w:lvl>
    <w:lvl w:ilvl="2">
      <w:start w:val="1"/>
      <w:numFmt w:val="bullet"/>
      <w:lvlText w:val=""/>
      <w:lvlJc w:val="left"/>
      <w:pPr>
        <w:ind w:left="1710" w:hanging="360"/>
      </w:pPr>
      <w:rPr>
        <w:rFonts w:ascii="Wingdings" w:hAnsi="Wingdings" w:hint="default"/>
      </w:rPr>
    </w:lvl>
    <w:lvl w:ilvl="3">
      <w:start w:val="1"/>
      <w:numFmt w:val="bullet"/>
      <w:lvlText w:val=""/>
      <w:lvlJc w:val="left"/>
      <w:pPr>
        <w:ind w:left="2430" w:hanging="360"/>
      </w:pPr>
      <w:rPr>
        <w:rFonts w:ascii="Symbol" w:hAnsi="Symbol" w:hint="default"/>
      </w:rPr>
    </w:lvl>
    <w:lvl w:ilvl="4">
      <w:start w:val="1"/>
      <w:numFmt w:val="bullet"/>
      <w:lvlText w:val="o"/>
      <w:lvlJc w:val="left"/>
      <w:pPr>
        <w:ind w:left="3150" w:hanging="360"/>
      </w:pPr>
      <w:rPr>
        <w:rFonts w:ascii="Courier New" w:hAnsi="Courier New" w:cs="Courier New" w:hint="default"/>
      </w:rPr>
    </w:lvl>
    <w:lvl w:ilvl="5">
      <w:start w:val="1"/>
      <w:numFmt w:val="bullet"/>
      <w:lvlText w:val=""/>
      <w:lvlJc w:val="left"/>
      <w:pPr>
        <w:ind w:left="3870" w:hanging="360"/>
      </w:pPr>
      <w:rPr>
        <w:rFonts w:ascii="Wingdings" w:hAnsi="Wingdings" w:hint="default"/>
      </w:rPr>
    </w:lvl>
    <w:lvl w:ilvl="6">
      <w:start w:val="1"/>
      <w:numFmt w:val="bullet"/>
      <w:lvlText w:val=""/>
      <w:lvlJc w:val="left"/>
      <w:pPr>
        <w:ind w:left="4590" w:hanging="360"/>
      </w:pPr>
      <w:rPr>
        <w:rFonts w:ascii="Symbol" w:hAnsi="Symbol" w:hint="default"/>
      </w:rPr>
    </w:lvl>
    <w:lvl w:ilvl="7">
      <w:start w:val="1"/>
      <w:numFmt w:val="bullet"/>
      <w:lvlText w:val="o"/>
      <w:lvlJc w:val="left"/>
      <w:pPr>
        <w:ind w:left="5310" w:hanging="360"/>
      </w:pPr>
      <w:rPr>
        <w:rFonts w:ascii="Courier New" w:hAnsi="Courier New" w:cs="Courier New" w:hint="default"/>
      </w:rPr>
    </w:lvl>
    <w:lvl w:ilvl="8">
      <w:start w:val="1"/>
      <w:numFmt w:val="bullet"/>
      <w:lvlText w:val=""/>
      <w:lvlJc w:val="left"/>
      <w:pPr>
        <w:ind w:left="6030" w:hanging="360"/>
      </w:pPr>
      <w:rPr>
        <w:rFonts w:ascii="Wingdings" w:hAnsi="Wingdings" w:hint="default"/>
      </w:rPr>
    </w:lvl>
  </w:abstractNum>
  <w:abstractNum w:abstractNumId="2" w15:restartNumberingAfterBreak="0">
    <w:nsid w:val="445A7D4D"/>
    <w:multiLevelType w:val="hybridMultilevel"/>
    <w:tmpl w:val="A1965E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9892808"/>
    <w:multiLevelType w:val="multilevel"/>
    <w:tmpl w:val="59892808"/>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4" w15:restartNumberingAfterBreak="0">
    <w:nsid w:val="6EC72771"/>
    <w:multiLevelType w:val="multilevel"/>
    <w:tmpl w:val="6EC72771"/>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5" w15:restartNumberingAfterBreak="0">
    <w:nsid w:val="7CDA0561"/>
    <w:multiLevelType w:val="multilevel"/>
    <w:tmpl w:val="7CDA0561"/>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num w:numId="1" w16cid:durableId="950162280">
    <w:abstractNumId w:val="5"/>
  </w:num>
  <w:num w:numId="2" w16cid:durableId="1025405584">
    <w:abstractNumId w:val="0"/>
  </w:num>
  <w:num w:numId="3" w16cid:durableId="249512077">
    <w:abstractNumId w:val="1"/>
  </w:num>
  <w:num w:numId="4" w16cid:durableId="781800451">
    <w:abstractNumId w:val="4"/>
  </w:num>
  <w:num w:numId="5" w16cid:durableId="1169445475">
    <w:abstractNumId w:val="3"/>
  </w:num>
  <w:num w:numId="6" w16cid:durableId="6484552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1BC1"/>
    <w:rsid w:val="00036F4C"/>
    <w:rsid w:val="000604A3"/>
    <w:rsid w:val="00073631"/>
    <w:rsid w:val="000812DB"/>
    <w:rsid w:val="00081A35"/>
    <w:rsid w:val="0009369F"/>
    <w:rsid w:val="00094CCD"/>
    <w:rsid w:val="00095E81"/>
    <w:rsid w:val="000B04F7"/>
    <w:rsid w:val="000C195B"/>
    <w:rsid w:val="000E31E0"/>
    <w:rsid w:val="000E470F"/>
    <w:rsid w:val="000E51B0"/>
    <w:rsid w:val="000F26B2"/>
    <w:rsid w:val="001019A5"/>
    <w:rsid w:val="00106C93"/>
    <w:rsid w:val="00116288"/>
    <w:rsid w:val="00124F7B"/>
    <w:rsid w:val="00131D1F"/>
    <w:rsid w:val="0013255B"/>
    <w:rsid w:val="00136C07"/>
    <w:rsid w:val="00152E9F"/>
    <w:rsid w:val="00161EAA"/>
    <w:rsid w:val="00163A69"/>
    <w:rsid w:val="00170078"/>
    <w:rsid w:val="00181141"/>
    <w:rsid w:val="00182153"/>
    <w:rsid w:val="001A7898"/>
    <w:rsid w:val="001C20E0"/>
    <w:rsid w:val="001C68B8"/>
    <w:rsid w:val="001D7277"/>
    <w:rsid w:val="001E0B25"/>
    <w:rsid w:val="001F53A6"/>
    <w:rsid w:val="00202235"/>
    <w:rsid w:val="00202FA4"/>
    <w:rsid w:val="002069C6"/>
    <w:rsid w:val="0021087B"/>
    <w:rsid w:val="00241C02"/>
    <w:rsid w:val="0025046B"/>
    <w:rsid w:val="0025086A"/>
    <w:rsid w:val="00265378"/>
    <w:rsid w:val="00271AD0"/>
    <w:rsid w:val="00274CE4"/>
    <w:rsid w:val="00276AB4"/>
    <w:rsid w:val="00286150"/>
    <w:rsid w:val="002A3EDB"/>
    <w:rsid w:val="002A7F99"/>
    <w:rsid w:val="002B0131"/>
    <w:rsid w:val="002B7DFA"/>
    <w:rsid w:val="002C10BC"/>
    <w:rsid w:val="002D0D54"/>
    <w:rsid w:val="002E3DBF"/>
    <w:rsid w:val="002E5F57"/>
    <w:rsid w:val="002F1AAA"/>
    <w:rsid w:val="002F2CE3"/>
    <w:rsid w:val="002F45BA"/>
    <w:rsid w:val="00326583"/>
    <w:rsid w:val="00331EE9"/>
    <w:rsid w:val="003635E9"/>
    <w:rsid w:val="0036513E"/>
    <w:rsid w:val="003678E2"/>
    <w:rsid w:val="003748AD"/>
    <w:rsid w:val="00382EF1"/>
    <w:rsid w:val="00383070"/>
    <w:rsid w:val="003861C8"/>
    <w:rsid w:val="00396B32"/>
    <w:rsid w:val="003A19C3"/>
    <w:rsid w:val="003B1B58"/>
    <w:rsid w:val="003E604D"/>
    <w:rsid w:val="003E6397"/>
    <w:rsid w:val="003E65B3"/>
    <w:rsid w:val="003E65C8"/>
    <w:rsid w:val="00404CE3"/>
    <w:rsid w:val="0040539D"/>
    <w:rsid w:val="004104D3"/>
    <w:rsid w:val="004228D6"/>
    <w:rsid w:val="004327FA"/>
    <w:rsid w:val="00441EFE"/>
    <w:rsid w:val="00444B0E"/>
    <w:rsid w:val="00456B2D"/>
    <w:rsid w:val="0046079F"/>
    <w:rsid w:val="0047604D"/>
    <w:rsid w:val="004B5CEB"/>
    <w:rsid w:val="004B5E08"/>
    <w:rsid w:val="004B7A2F"/>
    <w:rsid w:val="004C48CF"/>
    <w:rsid w:val="004E3E74"/>
    <w:rsid w:val="004E5517"/>
    <w:rsid w:val="004F31FC"/>
    <w:rsid w:val="004F3AD2"/>
    <w:rsid w:val="005011B6"/>
    <w:rsid w:val="0050209D"/>
    <w:rsid w:val="00503432"/>
    <w:rsid w:val="0050697E"/>
    <w:rsid w:val="005128B2"/>
    <w:rsid w:val="00530C57"/>
    <w:rsid w:val="00534017"/>
    <w:rsid w:val="00535E35"/>
    <w:rsid w:val="00536F96"/>
    <w:rsid w:val="00550E5E"/>
    <w:rsid w:val="005549F0"/>
    <w:rsid w:val="00556EE6"/>
    <w:rsid w:val="005649EE"/>
    <w:rsid w:val="00571567"/>
    <w:rsid w:val="005878D3"/>
    <w:rsid w:val="005A0C22"/>
    <w:rsid w:val="005A3D40"/>
    <w:rsid w:val="005A5C3B"/>
    <w:rsid w:val="005A73A5"/>
    <w:rsid w:val="005B2201"/>
    <w:rsid w:val="005D5DF7"/>
    <w:rsid w:val="005D66A5"/>
    <w:rsid w:val="005E50C2"/>
    <w:rsid w:val="005F527D"/>
    <w:rsid w:val="0060710E"/>
    <w:rsid w:val="00615810"/>
    <w:rsid w:val="00617FB7"/>
    <w:rsid w:val="00626481"/>
    <w:rsid w:val="006409C5"/>
    <w:rsid w:val="00641B13"/>
    <w:rsid w:val="0064687A"/>
    <w:rsid w:val="00660F10"/>
    <w:rsid w:val="006632E1"/>
    <w:rsid w:val="00675DE5"/>
    <w:rsid w:val="006B5051"/>
    <w:rsid w:val="006C5078"/>
    <w:rsid w:val="006E028A"/>
    <w:rsid w:val="006E1E47"/>
    <w:rsid w:val="006E62F0"/>
    <w:rsid w:val="00715993"/>
    <w:rsid w:val="00724964"/>
    <w:rsid w:val="00727BE7"/>
    <w:rsid w:val="00732ADB"/>
    <w:rsid w:val="0073336F"/>
    <w:rsid w:val="0073741B"/>
    <w:rsid w:val="00740DC6"/>
    <w:rsid w:val="007413C6"/>
    <w:rsid w:val="00774457"/>
    <w:rsid w:val="0078562D"/>
    <w:rsid w:val="00790A6D"/>
    <w:rsid w:val="00791BC1"/>
    <w:rsid w:val="00793A95"/>
    <w:rsid w:val="00796312"/>
    <w:rsid w:val="007A53C0"/>
    <w:rsid w:val="007A6E41"/>
    <w:rsid w:val="007B2365"/>
    <w:rsid w:val="007B3ABA"/>
    <w:rsid w:val="007C1F37"/>
    <w:rsid w:val="007C211F"/>
    <w:rsid w:val="007F0CF5"/>
    <w:rsid w:val="007F1168"/>
    <w:rsid w:val="007F23DF"/>
    <w:rsid w:val="007F549E"/>
    <w:rsid w:val="00802462"/>
    <w:rsid w:val="00825574"/>
    <w:rsid w:val="00861DD2"/>
    <w:rsid w:val="008820E6"/>
    <w:rsid w:val="008839DC"/>
    <w:rsid w:val="00892EBD"/>
    <w:rsid w:val="008A6AFF"/>
    <w:rsid w:val="008B0C57"/>
    <w:rsid w:val="008B2D3C"/>
    <w:rsid w:val="008C1E04"/>
    <w:rsid w:val="008D6247"/>
    <w:rsid w:val="008E049E"/>
    <w:rsid w:val="008E534C"/>
    <w:rsid w:val="008E6312"/>
    <w:rsid w:val="008F684A"/>
    <w:rsid w:val="00900EF2"/>
    <w:rsid w:val="00901002"/>
    <w:rsid w:val="00911D35"/>
    <w:rsid w:val="00913512"/>
    <w:rsid w:val="00915938"/>
    <w:rsid w:val="009169DF"/>
    <w:rsid w:val="00920771"/>
    <w:rsid w:val="00923201"/>
    <w:rsid w:val="00927610"/>
    <w:rsid w:val="009301FB"/>
    <w:rsid w:val="00932514"/>
    <w:rsid w:val="00953CA8"/>
    <w:rsid w:val="00954AB1"/>
    <w:rsid w:val="00962D7A"/>
    <w:rsid w:val="00983629"/>
    <w:rsid w:val="009971FC"/>
    <w:rsid w:val="009B071A"/>
    <w:rsid w:val="009B3F14"/>
    <w:rsid w:val="009B6C11"/>
    <w:rsid w:val="009C10FA"/>
    <w:rsid w:val="009C31A7"/>
    <w:rsid w:val="009C6170"/>
    <w:rsid w:val="009D06C9"/>
    <w:rsid w:val="009D270F"/>
    <w:rsid w:val="009E6B6E"/>
    <w:rsid w:val="009F5149"/>
    <w:rsid w:val="00A0420A"/>
    <w:rsid w:val="00A05D47"/>
    <w:rsid w:val="00A1319B"/>
    <w:rsid w:val="00A50CB6"/>
    <w:rsid w:val="00A554D7"/>
    <w:rsid w:val="00A66E9E"/>
    <w:rsid w:val="00A70DEC"/>
    <w:rsid w:val="00A80814"/>
    <w:rsid w:val="00A927E7"/>
    <w:rsid w:val="00A93C9C"/>
    <w:rsid w:val="00A975DD"/>
    <w:rsid w:val="00AA2C3B"/>
    <w:rsid w:val="00AB4146"/>
    <w:rsid w:val="00AB5E71"/>
    <w:rsid w:val="00AC1460"/>
    <w:rsid w:val="00AD1016"/>
    <w:rsid w:val="00AD5040"/>
    <w:rsid w:val="00B12C84"/>
    <w:rsid w:val="00B177AF"/>
    <w:rsid w:val="00B32A30"/>
    <w:rsid w:val="00B34E7B"/>
    <w:rsid w:val="00B35769"/>
    <w:rsid w:val="00B37287"/>
    <w:rsid w:val="00B42D82"/>
    <w:rsid w:val="00B76BC6"/>
    <w:rsid w:val="00B8037E"/>
    <w:rsid w:val="00B816A4"/>
    <w:rsid w:val="00B83676"/>
    <w:rsid w:val="00B84114"/>
    <w:rsid w:val="00B84804"/>
    <w:rsid w:val="00B93C9A"/>
    <w:rsid w:val="00BA7BBB"/>
    <w:rsid w:val="00BB15E8"/>
    <w:rsid w:val="00BB70B3"/>
    <w:rsid w:val="00BC247A"/>
    <w:rsid w:val="00BC35D1"/>
    <w:rsid w:val="00BE074D"/>
    <w:rsid w:val="00BE18CB"/>
    <w:rsid w:val="00BE29A9"/>
    <w:rsid w:val="00BE335C"/>
    <w:rsid w:val="00BF13DC"/>
    <w:rsid w:val="00BF3651"/>
    <w:rsid w:val="00BF3673"/>
    <w:rsid w:val="00BF67D9"/>
    <w:rsid w:val="00C10884"/>
    <w:rsid w:val="00C21243"/>
    <w:rsid w:val="00C27915"/>
    <w:rsid w:val="00C375AA"/>
    <w:rsid w:val="00C40349"/>
    <w:rsid w:val="00C46C59"/>
    <w:rsid w:val="00C504D5"/>
    <w:rsid w:val="00C635CB"/>
    <w:rsid w:val="00C66BC1"/>
    <w:rsid w:val="00C71302"/>
    <w:rsid w:val="00CA1467"/>
    <w:rsid w:val="00CC3AE5"/>
    <w:rsid w:val="00CC5952"/>
    <w:rsid w:val="00CD05BA"/>
    <w:rsid w:val="00CD2373"/>
    <w:rsid w:val="00CF43D3"/>
    <w:rsid w:val="00D00275"/>
    <w:rsid w:val="00D05933"/>
    <w:rsid w:val="00D06108"/>
    <w:rsid w:val="00D06E4B"/>
    <w:rsid w:val="00D16BB9"/>
    <w:rsid w:val="00D30F60"/>
    <w:rsid w:val="00D317D8"/>
    <w:rsid w:val="00D379CB"/>
    <w:rsid w:val="00D43830"/>
    <w:rsid w:val="00D6041B"/>
    <w:rsid w:val="00D74CC8"/>
    <w:rsid w:val="00D96E86"/>
    <w:rsid w:val="00DA1B52"/>
    <w:rsid w:val="00DD4DF7"/>
    <w:rsid w:val="00DF31C0"/>
    <w:rsid w:val="00E05905"/>
    <w:rsid w:val="00E261EC"/>
    <w:rsid w:val="00E50ADB"/>
    <w:rsid w:val="00E62AC7"/>
    <w:rsid w:val="00E822F3"/>
    <w:rsid w:val="00E85093"/>
    <w:rsid w:val="00E86A03"/>
    <w:rsid w:val="00EA09CA"/>
    <w:rsid w:val="00EA4A6D"/>
    <w:rsid w:val="00EA639E"/>
    <w:rsid w:val="00EA6D9D"/>
    <w:rsid w:val="00EB245E"/>
    <w:rsid w:val="00EC2722"/>
    <w:rsid w:val="00EC6D33"/>
    <w:rsid w:val="00ED5173"/>
    <w:rsid w:val="00ED79C1"/>
    <w:rsid w:val="00ED7BFB"/>
    <w:rsid w:val="00EF2B56"/>
    <w:rsid w:val="00EF2D5F"/>
    <w:rsid w:val="00EF5E19"/>
    <w:rsid w:val="00EF7B02"/>
    <w:rsid w:val="00F04923"/>
    <w:rsid w:val="00F161D4"/>
    <w:rsid w:val="00F218F0"/>
    <w:rsid w:val="00F25AEE"/>
    <w:rsid w:val="00F45DCD"/>
    <w:rsid w:val="00F50853"/>
    <w:rsid w:val="00F55674"/>
    <w:rsid w:val="00F63381"/>
    <w:rsid w:val="00F64434"/>
    <w:rsid w:val="00F74F67"/>
    <w:rsid w:val="00F91A43"/>
    <w:rsid w:val="00F92FF2"/>
    <w:rsid w:val="00FA4CC0"/>
    <w:rsid w:val="00FD7D5D"/>
    <w:rsid w:val="00FE0E3E"/>
    <w:rsid w:val="00FF723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61A606"/>
  <w15:chartTrackingRefBased/>
  <w15:docId w15:val="{C3257AC2-A906-457E-9C2E-2190BB2556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95E81"/>
    <w:pPr>
      <w:spacing w:line="259" w:lineRule="auto"/>
    </w:pPr>
    <w:rPr>
      <w:kern w:val="0"/>
      <w:sz w:val="22"/>
      <w:szCs w:val="22"/>
      <w14:ligatures w14:val="none"/>
    </w:rPr>
  </w:style>
  <w:style w:type="paragraph" w:styleId="Heading1">
    <w:name w:val="heading 1"/>
    <w:basedOn w:val="Normal"/>
    <w:next w:val="Normal"/>
    <w:link w:val="Heading1Char"/>
    <w:uiPriority w:val="9"/>
    <w:qFormat/>
    <w:rsid w:val="00791BC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91BC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91BC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91BC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91BC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91BC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91BC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91BC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91BC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91BC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91BC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91BC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91BC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91BC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91BC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91BC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91BC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91BC1"/>
    <w:rPr>
      <w:rFonts w:eastAsiaTheme="majorEastAsia" w:cstheme="majorBidi"/>
      <w:color w:val="272727" w:themeColor="text1" w:themeTint="D8"/>
    </w:rPr>
  </w:style>
  <w:style w:type="paragraph" w:styleId="Title">
    <w:name w:val="Title"/>
    <w:basedOn w:val="Normal"/>
    <w:next w:val="Normal"/>
    <w:link w:val="TitleChar"/>
    <w:uiPriority w:val="10"/>
    <w:qFormat/>
    <w:rsid w:val="00791BC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91BC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91BC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91BC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91BC1"/>
    <w:pPr>
      <w:spacing w:before="160"/>
      <w:jc w:val="center"/>
    </w:pPr>
    <w:rPr>
      <w:i/>
      <w:iCs/>
      <w:color w:val="404040" w:themeColor="text1" w:themeTint="BF"/>
    </w:rPr>
  </w:style>
  <w:style w:type="character" w:customStyle="1" w:styleId="QuoteChar">
    <w:name w:val="Quote Char"/>
    <w:basedOn w:val="DefaultParagraphFont"/>
    <w:link w:val="Quote"/>
    <w:uiPriority w:val="29"/>
    <w:rsid w:val="00791BC1"/>
    <w:rPr>
      <w:i/>
      <w:iCs/>
      <w:color w:val="404040" w:themeColor="text1" w:themeTint="BF"/>
    </w:rPr>
  </w:style>
  <w:style w:type="paragraph" w:styleId="ListParagraph">
    <w:name w:val="List Paragraph"/>
    <w:basedOn w:val="Normal"/>
    <w:link w:val="ListParagraphChar"/>
    <w:qFormat/>
    <w:rsid w:val="00791BC1"/>
    <w:pPr>
      <w:ind w:left="720"/>
      <w:contextualSpacing/>
    </w:pPr>
  </w:style>
  <w:style w:type="character" w:styleId="IntenseEmphasis">
    <w:name w:val="Intense Emphasis"/>
    <w:basedOn w:val="DefaultParagraphFont"/>
    <w:uiPriority w:val="21"/>
    <w:qFormat/>
    <w:rsid w:val="00791BC1"/>
    <w:rPr>
      <w:i/>
      <w:iCs/>
      <w:color w:val="0F4761" w:themeColor="accent1" w:themeShade="BF"/>
    </w:rPr>
  </w:style>
  <w:style w:type="paragraph" w:styleId="IntenseQuote">
    <w:name w:val="Intense Quote"/>
    <w:basedOn w:val="Normal"/>
    <w:next w:val="Normal"/>
    <w:link w:val="IntenseQuoteChar"/>
    <w:uiPriority w:val="30"/>
    <w:qFormat/>
    <w:rsid w:val="00791BC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91BC1"/>
    <w:rPr>
      <w:i/>
      <w:iCs/>
      <w:color w:val="0F4761" w:themeColor="accent1" w:themeShade="BF"/>
    </w:rPr>
  </w:style>
  <w:style w:type="character" w:styleId="IntenseReference">
    <w:name w:val="Intense Reference"/>
    <w:basedOn w:val="DefaultParagraphFont"/>
    <w:uiPriority w:val="32"/>
    <w:qFormat/>
    <w:rsid w:val="00791BC1"/>
    <w:rPr>
      <w:b/>
      <w:bCs/>
      <w:smallCaps/>
      <w:color w:val="0F4761" w:themeColor="accent1" w:themeShade="BF"/>
      <w:spacing w:val="5"/>
    </w:rPr>
  </w:style>
  <w:style w:type="character" w:customStyle="1" w:styleId="vanity-namedisplay-name">
    <w:name w:val="vanity-name__display-name"/>
    <w:basedOn w:val="DefaultParagraphFont"/>
    <w:qFormat/>
    <w:rsid w:val="00791BC1"/>
  </w:style>
  <w:style w:type="character" w:customStyle="1" w:styleId="ListParagraphChar">
    <w:name w:val="List Paragraph Char"/>
    <w:link w:val="ListParagraph"/>
    <w:qFormat/>
    <w:locked/>
    <w:rsid w:val="00791BC1"/>
  </w:style>
  <w:style w:type="character" w:styleId="Hyperlink">
    <w:name w:val="Hyperlink"/>
    <w:basedOn w:val="DefaultParagraphFont"/>
    <w:uiPriority w:val="99"/>
    <w:unhideWhenUsed/>
    <w:rsid w:val="005A73A5"/>
    <w:rPr>
      <w:color w:val="467886" w:themeColor="hyperlink"/>
      <w:u w:val="single"/>
    </w:rPr>
  </w:style>
  <w:style w:type="character" w:styleId="UnresolvedMention">
    <w:name w:val="Unresolved Mention"/>
    <w:basedOn w:val="DefaultParagraphFont"/>
    <w:uiPriority w:val="99"/>
    <w:semiHidden/>
    <w:unhideWhenUsed/>
    <w:rsid w:val="005A73A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4031737">
      <w:bodyDiv w:val="1"/>
      <w:marLeft w:val="0"/>
      <w:marRight w:val="0"/>
      <w:marTop w:val="0"/>
      <w:marBottom w:val="0"/>
      <w:divBdr>
        <w:top w:val="none" w:sz="0" w:space="0" w:color="auto"/>
        <w:left w:val="none" w:sz="0" w:space="0" w:color="auto"/>
        <w:bottom w:val="none" w:sz="0" w:space="0" w:color="auto"/>
        <w:right w:val="none" w:sz="0" w:space="0" w:color="auto"/>
      </w:divBdr>
    </w:div>
    <w:div w:id="134488292">
      <w:bodyDiv w:val="1"/>
      <w:marLeft w:val="0"/>
      <w:marRight w:val="0"/>
      <w:marTop w:val="0"/>
      <w:marBottom w:val="0"/>
      <w:divBdr>
        <w:top w:val="none" w:sz="0" w:space="0" w:color="auto"/>
        <w:left w:val="none" w:sz="0" w:space="0" w:color="auto"/>
        <w:bottom w:val="none" w:sz="0" w:space="0" w:color="auto"/>
        <w:right w:val="none" w:sz="0" w:space="0" w:color="auto"/>
      </w:divBdr>
    </w:div>
    <w:div w:id="242615496">
      <w:bodyDiv w:val="1"/>
      <w:marLeft w:val="0"/>
      <w:marRight w:val="0"/>
      <w:marTop w:val="0"/>
      <w:marBottom w:val="0"/>
      <w:divBdr>
        <w:top w:val="none" w:sz="0" w:space="0" w:color="auto"/>
        <w:left w:val="none" w:sz="0" w:space="0" w:color="auto"/>
        <w:bottom w:val="none" w:sz="0" w:space="0" w:color="auto"/>
        <w:right w:val="none" w:sz="0" w:space="0" w:color="auto"/>
      </w:divBdr>
    </w:div>
    <w:div w:id="534081431">
      <w:bodyDiv w:val="1"/>
      <w:marLeft w:val="0"/>
      <w:marRight w:val="0"/>
      <w:marTop w:val="0"/>
      <w:marBottom w:val="0"/>
      <w:divBdr>
        <w:top w:val="none" w:sz="0" w:space="0" w:color="auto"/>
        <w:left w:val="none" w:sz="0" w:space="0" w:color="auto"/>
        <w:bottom w:val="none" w:sz="0" w:space="0" w:color="auto"/>
        <w:right w:val="none" w:sz="0" w:space="0" w:color="auto"/>
      </w:divBdr>
    </w:div>
    <w:div w:id="576130396">
      <w:bodyDiv w:val="1"/>
      <w:marLeft w:val="0"/>
      <w:marRight w:val="0"/>
      <w:marTop w:val="0"/>
      <w:marBottom w:val="0"/>
      <w:divBdr>
        <w:top w:val="none" w:sz="0" w:space="0" w:color="auto"/>
        <w:left w:val="none" w:sz="0" w:space="0" w:color="auto"/>
        <w:bottom w:val="none" w:sz="0" w:space="0" w:color="auto"/>
        <w:right w:val="none" w:sz="0" w:space="0" w:color="auto"/>
      </w:divBdr>
      <w:divsChild>
        <w:div w:id="105901603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20571889">
      <w:bodyDiv w:val="1"/>
      <w:marLeft w:val="0"/>
      <w:marRight w:val="0"/>
      <w:marTop w:val="0"/>
      <w:marBottom w:val="0"/>
      <w:divBdr>
        <w:top w:val="none" w:sz="0" w:space="0" w:color="auto"/>
        <w:left w:val="none" w:sz="0" w:space="0" w:color="auto"/>
        <w:bottom w:val="none" w:sz="0" w:space="0" w:color="auto"/>
        <w:right w:val="none" w:sz="0" w:space="0" w:color="auto"/>
      </w:divBdr>
      <w:divsChild>
        <w:div w:id="1699164181">
          <w:marLeft w:val="0"/>
          <w:marRight w:val="0"/>
          <w:marTop w:val="0"/>
          <w:marBottom w:val="0"/>
          <w:divBdr>
            <w:top w:val="none" w:sz="0" w:space="0" w:color="auto"/>
            <w:left w:val="none" w:sz="0" w:space="0" w:color="auto"/>
            <w:bottom w:val="none" w:sz="0" w:space="0" w:color="auto"/>
            <w:right w:val="none" w:sz="0" w:space="0" w:color="auto"/>
          </w:divBdr>
          <w:divsChild>
            <w:div w:id="1046485977">
              <w:marLeft w:val="0"/>
              <w:marRight w:val="0"/>
              <w:marTop w:val="0"/>
              <w:marBottom w:val="0"/>
              <w:divBdr>
                <w:top w:val="none" w:sz="0" w:space="0" w:color="auto"/>
                <w:left w:val="none" w:sz="0" w:space="0" w:color="auto"/>
                <w:bottom w:val="none" w:sz="0" w:space="0" w:color="auto"/>
                <w:right w:val="none" w:sz="0" w:space="0" w:color="auto"/>
              </w:divBdr>
              <w:divsChild>
                <w:div w:id="335232269">
                  <w:marLeft w:val="0"/>
                  <w:marRight w:val="0"/>
                  <w:marTop w:val="0"/>
                  <w:marBottom w:val="0"/>
                  <w:divBdr>
                    <w:top w:val="none" w:sz="0" w:space="0" w:color="auto"/>
                    <w:left w:val="none" w:sz="0" w:space="0" w:color="auto"/>
                    <w:bottom w:val="none" w:sz="0" w:space="0" w:color="auto"/>
                    <w:right w:val="none" w:sz="0" w:space="0" w:color="auto"/>
                  </w:divBdr>
                  <w:divsChild>
                    <w:div w:id="1160734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11999492">
      <w:bodyDiv w:val="1"/>
      <w:marLeft w:val="0"/>
      <w:marRight w:val="0"/>
      <w:marTop w:val="0"/>
      <w:marBottom w:val="0"/>
      <w:divBdr>
        <w:top w:val="none" w:sz="0" w:space="0" w:color="auto"/>
        <w:left w:val="none" w:sz="0" w:space="0" w:color="auto"/>
        <w:bottom w:val="none" w:sz="0" w:space="0" w:color="auto"/>
        <w:right w:val="none" w:sz="0" w:space="0" w:color="auto"/>
      </w:divBdr>
    </w:div>
    <w:div w:id="954797174">
      <w:bodyDiv w:val="1"/>
      <w:marLeft w:val="0"/>
      <w:marRight w:val="0"/>
      <w:marTop w:val="0"/>
      <w:marBottom w:val="0"/>
      <w:divBdr>
        <w:top w:val="none" w:sz="0" w:space="0" w:color="auto"/>
        <w:left w:val="none" w:sz="0" w:space="0" w:color="auto"/>
        <w:bottom w:val="none" w:sz="0" w:space="0" w:color="auto"/>
        <w:right w:val="none" w:sz="0" w:space="0" w:color="auto"/>
      </w:divBdr>
    </w:div>
    <w:div w:id="963002594">
      <w:bodyDiv w:val="1"/>
      <w:marLeft w:val="0"/>
      <w:marRight w:val="0"/>
      <w:marTop w:val="0"/>
      <w:marBottom w:val="0"/>
      <w:divBdr>
        <w:top w:val="none" w:sz="0" w:space="0" w:color="auto"/>
        <w:left w:val="none" w:sz="0" w:space="0" w:color="auto"/>
        <w:bottom w:val="none" w:sz="0" w:space="0" w:color="auto"/>
        <w:right w:val="none" w:sz="0" w:space="0" w:color="auto"/>
      </w:divBdr>
    </w:div>
    <w:div w:id="1065297587">
      <w:bodyDiv w:val="1"/>
      <w:marLeft w:val="0"/>
      <w:marRight w:val="0"/>
      <w:marTop w:val="0"/>
      <w:marBottom w:val="0"/>
      <w:divBdr>
        <w:top w:val="none" w:sz="0" w:space="0" w:color="auto"/>
        <w:left w:val="none" w:sz="0" w:space="0" w:color="auto"/>
        <w:bottom w:val="none" w:sz="0" w:space="0" w:color="auto"/>
        <w:right w:val="none" w:sz="0" w:space="0" w:color="auto"/>
      </w:divBdr>
    </w:div>
    <w:div w:id="1189948831">
      <w:bodyDiv w:val="1"/>
      <w:marLeft w:val="0"/>
      <w:marRight w:val="0"/>
      <w:marTop w:val="0"/>
      <w:marBottom w:val="0"/>
      <w:divBdr>
        <w:top w:val="none" w:sz="0" w:space="0" w:color="auto"/>
        <w:left w:val="none" w:sz="0" w:space="0" w:color="auto"/>
        <w:bottom w:val="none" w:sz="0" w:space="0" w:color="auto"/>
        <w:right w:val="none" w:sz="0" w:space="0" w:color="auto"/>
      </w:divBdr>
      <w:divsChild>
        <w:div w:id="157269677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85478899">
      <w:bodyDiv w:val="1"/>
      <w:marLeft w:val="0"/>
      <w:marRight w:val="0"/>
      <w:marTop w:val="0"/>
      <w:marBottom w:val="0"/>
      <w:divBdr>
        <w:top w:val="none" w:sz="0" w:space="0" w:color="auto"/>
        <w:left w:val="none" w:sz="0" w:space="0" w:color="auto"/>
        <w:bottom w:val="none" w:sz="0" w:space="0" w:color="auto"/>
        <w:right w:val="none" w:sz="0" w:space="0" w:color="auto"/>
      </w:divBdr>
      <w:divsChild>
        <w:div w:id="1417365692">
          <w:marLeft w:val="0"/>
          <w:marRight w:val="0"/>
          <w:marTop w:val="0"/>
          <w:marBottom w:val="0"/>
          <w:divBdr>
            <w:top w:val="none" w:sz="0" w:space="0" w:color="auto"/>
            <w:left w:val="none" w:sz="0" w:space="0" w:color="auto"/>
            <w:bottom w:val="none" w:sz="0" w:space="0" w:color="auto"/>
            <w:right w:val="none" w:sz="0" w:space="0" w:color="auto"/>
          </w:divBdr>
          <w:divsChild>
            <w:div w:id="1766224289">
              <w:marLeft w:val="0"/>
              <w:marRight w:val="0"/>
              <w:marTop w:val="0"/>
              <w:marBottom w:val="0"/>
              <w:divBdr>
                <w:top w:val="none" w:sz="0" w:space="0" w:color="auto"/>
                <w:left w:val="none" w:sz="0" w:space="0" w:color="auto"/>
                <w:bottom w:val="none" w:sz="0" w:space="0" w:color="auto"/>
                <w:right w:val="none" w:sz="0" w:space="0" w:color="auto"/>
              </w:divBdr>
              <w:divsChild>
                <w:div w:id="1225796577">
                  <w:marLeft w:val="0"/>
                  <w:marRight w:val="0"/>
                  <w:marTop w:val="0"/>
                  <w:marBottom w:val="0"/>
                  <w:divBdr>
                    <w:top w:val="none" w:sz="0" w:space="0" w:color="auto"/>
                    <w:left w:val="none" w:sz="0" w:space="0" w:color="auto"/>
                    <w:bottom w:val="none" w:sz="0" w:space="0" w:color="auto"/>
                    <w:right w:val="none" w:sz="0" w:space="0" w:color="auto"/>
                  </w:divBdr>
                  <w:divsChild>
                    <w:div w:id="767694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56004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krhimav@gmail.com"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FAFEE1B-F2E9-4EBD-AAA8-A5D2F67F656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38</TotalTime>
  <Pages>10</Pages>
  <Words>5582</Words>
  <Characters>31822</Characters>
  <Application>Microsoft Office Word</Application>
  <DocSecurity>0</DocSecurity>
  <Lines>265</Lines>
  <Paragraphs>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37330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 Roop</dc:creator>
  <cp:keywords/>
  <dc:description/>
  <cp:lastModifiedBy>Hima K</cp:lastModifiedBy>
  <cp:revision>9</cp:revision>
  <dcterms:created xsi:type="dcterms:W3CDTF">2026-04-20T19:43:00Z</dcterms:created>
  <dcterms:modified xsi:type="dcterms:W3CDTF">2026-04-20T20:20:00Z</dcterms:modified>
</cp:coreProperties>
</file>