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9946C" w14:textId="1D434059" w:rsidR="00AB4876" w:rsidRPr="002433A8" w:rsidRDefault="000A623A" w:rsidP="00AB4876">
      <w:pPr>
        <w:rPr>
          <w:rFonts w:ascii="Calibri" w:hAnsi="Calibri" w:cs="Calibri"/>
        </w:rPr>
      </w:pPr>
      <w:r>
        <w:rPr>
          <w:rFonts w:ascii="Calibri" w:hAnsi="Calibri" w:cs="Calibri"/>
        </w:rPr>
        <w:t>Hello sir/madam,</w:t>
      </w:r>
      <w:bookmarkStart w:id="0" w:name="_GoBack"/>
      <w:bookmarkEnd w:id="0"/>
    </w:p>
    <w:p w14:paraId="6FBE4C7A" w14:textId="357CD827" w:rsidR="00AB4876" w:rsidRPr="002433A8" w:rsidRDefault="0093408D" w:rsidP="00AB4876">
      <w:pPr>
        <w:rPr>
          <w:rFonts w:ascii="Calibri" w:hAnsi="Calibri" w:cs="Calibri"/>
        </w:rPr>
      </w:pPr>
      <w:r w:rsidRPr="002433A8">
        <w:rPr>
          <w:rFonts w:ascii="Calibri" w:hAnsi="Calibri" w:cs="Calibri"/>
        </w:rPr>
        <w:t>Thank you for providing us with the three datasets from Sprocket Central Pty Ltd. In this email I highlight some of the issue encountered with the data and some possible solutions to them. But first, I would like to confirm whether the basic summary of the data is to your understanding.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87"/>
        <w:gridCol w:w="2887"/>
        <w:gridCol w:w="2889"/>
      </w:tblGrid>
      <w:tr w:rsidR="0093408D" w:rsidRPr="002433A8" w14:paraId="50C30D79" w14:textId="77777777" w:rsidTr="00934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</w:tcPr>
          <w:p w14:paraId="27C106FE" w14:textId="748BA30B" w:rsidR="0093408D" w:rsidRPr="002433A8" w:rsidRDefault="0093408D" w:rsidP="00AB4876">
            <w:pPr>
              <w:rPr>
                <w:rFonts w:ascii="Calibri" w:hAnsi="Calibri" w:cs="Calibri"/>
              </w:rPr>
            </w:pPr>
            <w:r w:rsidRPr="002433A8">
              <w:rPr>
                <w:rFonts w:ascii="Calibri" w:hAnsi="Calibri" w:cs="Calibri"/>
              </w:rPr>
              <w:t>Dataset</w:t>
            </w:r>
          </w:p>
        </w:tc>
        <w:tc>
          <w:tcPr>
            <w:tcW w:w="2887" w:type="dxa"/>
          </w:tcPr>
          <w:p w14:paraId="3335F51F" w14:textId="228EB2B7" w:rsidR="0093408D" w:rsidRPr="002433A8" w:rsidRDefault="0093408D" w:rsidP="00AB48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433A8">
              <w:rPr>
                <w:rFonts w:ascii="Calibri" w:hAnsi="Calibri" w:cs="Calibri"/>
              </w:rPr>
              <w:t>No. of IDs</w:t>
            </w:r>
          </w:p>
        </w:tc>
        <w:tc>
          <w:tcPr>
            <w:tcW w:w="2889" w:type="dxa"/>
          </w:tcPr>
          <w:p w14:paraId="38097E9A" w14:textId="227FA78E" w:rsidR="0093408D" w:rsidRPr="002433A8" w:rsidRDefault="0093408D" w:rsidP="00AB48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433A8">
              <w:rPr>
                <w:rFonts w:ascii="Calibri" w:hAnsi="Calibri" w:cs="Calibri"/>
              </w:rPr>
              <w:t>No. of Records</w:t>
            </w:r>
          </w:p>
        </w:tc>
      </w:tr>
      <w:tr w:rsidR="0093408D" w:rsidRPr="002433A8" w14:paraId="3B063314" w14:textId="77777777" w:rsidTr="00934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</w:tcPr>
          <w:p w14:paraId="65E8C80D" w14:textId="6FA995A6" w:rsidR="0093408D" w:rsidRPr="002433A8" w:rsidRDefault="0093408D" w:rsidP="00AB4876">
            <w:pPr>
              <w:rPr>
                <w:rFonts w:ascii="Calibri" w:hAnsi="Calibri" w:cs="Calibri"/>
              </w:rPr>
            </w:pPr>
            <w:r w:rsidRPr="002433A8">
              <w:rPr>
                <w:rFonts w:ascii="Calibri" w:hAnsi="Calibri" w:cs="Calibri"/>
              </w:rPr>
              <w:t>Transactions</w:t>
            </w:r>
          </w:p>
        </w:tc>
        <w:tc>
          <w:tcPr>
            <w:tcW w:w="2887" w:type="dxa"/>
          </w:tcPr>
          <w:p w14:paraId="2E4F868C" w14:textId="4B35A02C" w:rsidR="0093408D" w:rsidRPr="002433A8" w:rsidRDefault="0093408D" w:rsidP="00AB4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433A8">
              <w:rPr>
                <w:rFonts w:ascii="Calibri" w:hAnsi="Calibri" w:cs="Calibri"/>
              </w:rPr>
              <w:t>3494</w:t>
            </w:r>
          </w:p>
        </w:tc>
        <w:tc>
          <w:tcPr>
            <w:tcW w:w="2889" w:type="dxa"/>
          </w:tcPr>
          <w:p w14:paraId="3BE96AF2" w14:textId="5D164C67" w:rsidR="0093408D" w:rsidRPr="002433A8" w:rsidRDefault="0093408D" w:rsidP="00AB4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433A8">
              <w:rPr>
                <w:rFonts w:ascii="Calibri" w:hAnsi="Calibri" w:cs="Calibri"/>
              </w:rPr>
              <w:t>20000</w:t>
            </w:r>
          </w:p>
        </w:tc>
      </w:tr>
      <w:tr w:rsidR="0093408D" w:rsidRPr="002433A8" w14:paraId="4210D666" w14:textId="77777777" w:rsidTr="0093408D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</w:tcPr>
          <w:p w14:paraId="77E250D1" w14:textId="3A164CF2" w:rsidR="0093408D" w:rsidRPr="002433A8" w:rsidRDefault="0093408D" w:rsidP="00AB4876">
            <w:pPr>
              <w:rPr>
                <w:rFonts w:ascii="Calibri" w:hAnsi="Calibri" w:cs="Calibri"/>
              </w:rPr>
            </w:pPr>
            <w:r w:rsidRPr="002433A8">
              <w:rPr>
                <w:rFonts w:ascii="Calibri" w:hAnsi="Calibri" w:cs="Calibri"/>
              </w:rPr>
              <w:t>Customer Address</w:t>
            </w:r>
          </w:p>
        </w:tc>
        <w:tc>
          <w:tcPr>
            <w:tcW w:w="2887" w:type="dxa"/>
          </w:tcPr>
          <w:p w14:paraId="404357DD" w14:textId="15C44DD6" w:rsidR="0093408D" w:rsidRPr="002433A8" w:rsidRDefault="0093408D" w:rsidP="00AB4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433A8">
              <w:rPr>
                <w:rFonts w:ascii="Calibri" w:hAnsi="Calibri" w:cs="Calibri"/>
              </w:rPr>
              <w:t>3999</w:t>
            </w:r>
          </w:p>
        </w:tc>
        <w:tc>
          <w:tcPr>
            <w:tcW w:w="2889" w:type="dxa"/>
          </w:tcPr>
          <w:p w14:paraId="728E8F86" w14:textId="1E5726FA" w:rsidR="0093408D" w:rsidRPr="002433A8" w:rsidRDefault="0093408D" w:rsidP="00AB4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433A8">
              <w:rPr>
                <w:rFonts w:ascii="Calibri" w:hAnsi="Calibri" w:cs="Calibri"/>
              </w:rPr>
              <w:t>3999</w:t>
            </w:r>
          </w:p>
        </w:tc>
      </w:tr>
      <w:tr w:rsidR="0093408D" w:rsidRPr="002433A8" w14:paraId="6CE53888" w14:textId="77777777" w:rsidTr="00934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</w:tcPr>
          <w:p w14:paraId="1AFDD13C" w14:textId="21849113" w:rsidR="0093408D" w:rsidRPr="002433A8" w:rsidRDefault="0093408D" w:rsidP="00AB4876">
            <w:pPr>
              <w:rPr>
                <w:rFonts w:ascii="Calibri" w:hAnsi="Calibri" w:cs="Calibri"/>
              </w:rPr>
            </w:pPr>
            <w:r w:rsidRPr="002433A8">
              <w:rPr>
                <w:rFonts w:ascii="Calibri" w:hAnsi="Calibri" w:cs="Calibri"/>
              </w:rPr>
              <w:t>Customer Demographic</w:t>
            </w:r>
          </w:p>
        </w:tc>
        <w:tc>
          <w:tcPr>
            <w:tcW w:w="2887" w:type="dxa"/>
          </w:tcPr>
          <w:p w14:paraId="1650BDE5" w14:textId="1AE0FA34" w:rsidR="0093408D" w:rsidRPr="002433A8" w:rsidRDefault="0093408D" w:rsidP="00AB4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433A8">
              <w:rPr>
                <w:rFonts w:ascii="Calibri" w:hAnsi="Calibri" w:cs="Calibri"/>
              </w:rPr>
              <w:t>4000</w:t>
            </w:r>
          </w:p>
        </w:tc>
        <w:tc>
          <w:tcPr>
            <w:tcW w:w="2889" w:type="dxa"/>
          </w:tcPr>
          <w:p w14:paraId="3291BE87" w14:textId="1E78B5F9" w:rsidR="0093408D" w:rsidRPr="002433A8" w:rsidRDefault="0093408D" w:rsidP="00AB4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433A8">
              <w:rPr>
                <w:rFonts w:ascii="Calibri" w:hAnsi="Calibri" w:cs="Calibri"/>
              </w:rPr>
              <w:t>4000</w:t>
            </w:r>
          </w:p>
        </w:tc>
      </w:tr>
    </w:tbl>
    <w:p w14:paraId="400CC3DB" w14:textId="78CA6AB0" w:rsidR="008F734B" w:rsidRPr="002433A8" w:rsidRDefault="008F734B" w:rsidP="008F734B">
      <w:pPr>
        <w:spacing w:before="240"/>
        <w:rPr>
          <w:rFonts w:ascii="Calibri" w:hAnsi="Calibri" w:cs="Calibri"/>
        </w:rPr>
      </w:pPr>
      <w:r w:rsidRPr="002433A8">
        <w:rPr>
          <w:rFonts w:ascii="Calibri" w:hAnsi="Calibri" w:cs="Calibri"/>
        </w:rPr>
        <w:t>To note is that there are different total number of customer IDs per dataset, therefore, increasing the chance of having missing values after merging the datasets.</w:t>
      </w:r>
    </w:p>
    <w:p w14:paraId="086BD6D4" w14:textId="415C117B" w:rsidR="008F734B" w:rsidRPr="002433A8" w:rsidRDefault="008F734B" w:rsidP="008F734B">
      <w:pPr>
        <w:spacing w:before="240"/>
        <w:rPr>
          <w:rFonts w:ascii="Calibri" w:hAnsi="Calibri" w:cs="Calibri"/>
        </w:rPr>
      </w:pPr>
      <w:r w:rsidRPr="002433A8">
        <w:rPr>
          <w:rFonts w:ascii="Calibri" w:hAnsi="Calibri" w:cs="Calibri"/>
        </w:rPr>
        <w:t>Some other issues encountered:</w:t>
      </w:r>
    </w:p>
    <w:p w14:paraId="04176232" w14:textId="5CB0A2AB" w:rsidR="008F734B" w:rsidRPr="002433A8" w:rsidRDefault="008F734B" w:rsidP="008F734B">
      <w:pPr>
        <w:spacing w:before="240"/>
        <w:rPr>
          <w:rFonts w:ascii="Calibri" w:hAnsi="Calibri" w:cs="Calibri"/>
          <w:b/>
        </w:rPr>
      </w:pPr>
      <w:r w:rsidRPr="002433A8">
        <w:rPr>
          <w:rFonts w:ascii="Calibri" w:hAnsi="Calibri" w:cs="Calibri"/>
          <w:b/>
        </w:rPr>
        <w:t>Transactions Dataset</w:t>
      </w:r>
    </w:p>
    <w:p w14:paraId="6EB9D181" w14:textId="77777777" w:rsidR="009F2073" w:rsidRPr="002433A8" w:rsidRDefault="009F2073" w:rsidP="008F734B">
      <w:pPr>
        <w:spacing w:before="240"/>
        <w:rPr>
          <w:rFonts w:ascii="Calibri" w:hAnsi="Calibri" w:cs="Calibri"/>
        </w:rPr>
      </w:pPr>
      <w:r w:rsidRPr="002433A8">
        <w:rPr>
          <w:rFonts w:ascii="Calibri" w:hAnsi="Calibri" w:cs="Calibri"/>
        </w:rPr>
        <w:t>Some columns have been presented in wrong data types such as online_order which should be a non-numeric column.</w:t>
      </w:r>
    </w:p>
    <w:p w14:paraId="05D707E4" w14:textId="6E0C485C" w:rsidR="008F734B" w:rsidRPr="002433A8" w:rsidRDefault="004E6224" w:rsidP="008F734B">
      <w:pPr>
        <w:spacing w:before="240"/>
        <w:rPr>
          <w:rFonts w:ascii="Calibri" w:hAnsi="Calibri" w:cs="Calibri"/>
        </w:rPr>
      </w:pPr>
      <w:r w:rsidRPr="002433A8">
        <w:rPr>
          <w:rFonts w:ascii="Calibri" w:hAnsi="Calibri" w:cs="Calibri"/>
        </w:rPr>
        <w:t xml:space="preserve">Missing values in columns such as brand, product_line, </w:t>
      </w:r>
      <w:r w:rsidR="00471F73" w:rsidRPr="002433A8">
        <w:rPr>
          <w:rFonts w:ascii="Calibri" w:hAnsi="Calibri" w:cs="Calibri"/>
        </w:rPr>
        <w:t>etc.</w:t>
      </w:r>
      <w:r w:rsidRPr="002433A8">
        <w:rPr>
          <w:rFonts w:ascii="Calibri" w:hAnsi="Calibri" w:cs="Calibri"/>
        </w:rPr>
        <w:t xml:space="preserve"> A good remedy w</w:t>
      </w:r>
      <w:r w:rsidR="00471F73" w:rsidRPr="002433A8">
        <w:rPr>
          <w:rFonts w:ascii="Calibri" w:hAnsi="Calibri" w:cs="Calibri"/>
        </w:rPr>
        <w:t xml:space="preserve">ould be to make sure that all </w:t>
      </w:r>
      <w:r w:rsidR="009F2073" w:rsidRPr="002433A8">
        <w:rPr>
          <w:rFonts w:ascii="Calibri" w:hAnsi="Calibri" w:cs="Calibri"/>
        </w:rPr>
        <w:t>columns</w:t>
      </w:r>
      <w:r w:rsidR="00471F73" w:rsidRPr="002433A8">
        <w:rPr>
          <w:rFonts w:ascii="Calibri" w:hAnsi="Calibri" w:cs="Calibri"/>
        </w:rPr>
        <w:t xml:space="preserve"> are filled during data entry in future. However, for the current data, methods like filling with mean</w:t>
      </w:r>
      <w:r w:rsidR="008E4305" w:rsidRPr="002433A8">
        <w:rPr>
          <w:rFonts w:ascii="Calibri" w:hAnsi="Calibri" w:cs="Calibri"/>
        </w:rPr>
        <w:t>,</w:t>
      </w:r>
      <w:r w:rsidR="00471F73" w:rsidRPr="002433A8">
        <w:rPr>
          <w:rFonts w:ascii="Calibri" w:hAnsi="Calibri" w:cs="Calibri"/>
        </w:rPr>
        <w:t xml:space="preserve"> </w:t>
      </w:r>
      <w:r w:rsidR="009F2073" w:rsidRPr="002433A8">
        <w:rPr>
          <w:rFonts w:ascii="Calibri" w:hAnsi="Calibri" w:cs="Calibri"/>
        </w:rPr>
        <w:t>or median for numerical columns and mode for categorical col</w:t>
      </w:r>
      <w:r w:rsidR="008E4305" w:rsidRPr="002433A8">
        <w:rPr>
          <w:rFonts w:ascii="Calibri" w:hAnsi="Calibri" w:cs="Calibri"/>
        </w:rPr>
        <w:t xml:space="preserve">umns or dropping the records </w:t>
      </w:r>
      <w:r w:rsidR="008E4305" w:rsidRPr="002433A8">
        <w:rPr>
          <w:rFonts w:ascii="Calibri" w:hAnsi="Calibri" w:cs="Calibri"/>
        </w:rPr>
        <w:t>will be adopted</w:t>
      </w:r>
      <w:r w:rsidR="008E4305" w:rsidRPr="002433A8">
        <w:rPr>
          <w:rFonts w:ascii="Calibri" w:hAnsi="Calibri" w:cs="Calibri"/>
        </w:rPr>
        <w:t>.</w:t>
      </w:r>
    </w:p>
    <w:p w14:paraId="50847929" w14:textId="2BD2B0D1" w:rsidR="009F2073" w:rsidRPr="002433A8" w:rsidRDefault="009F2073" w:rsidP="008F734B">
      <w:pPr>
        <w:spacing w:before="240"/>
        <w:rPr>
          <w:rFonts w:ascii="Calibri" w:hAnsi="Calibri" w:cs="Calibri"/>
        </w:rPr>
      </w:pPr>
      <w:r w:rsidRPr="002433A8">
        <w:rPr>
          <w:rFonts w:ascii="Calibri" w:hAnsi="Calibri" w:cs="Calibri"/>
        </w:rPr>
        <w:t xml:space="preserve">Product first sold date is an irrelevant column as the data presented is not understandable. </w:t>
      </w:r>
    </w:p>
    <w:p w14:paraId="4CD6086F" w14:textId="3C4F8C56" w:rsidR="009F2073" w:rsidRPr="002433A8" w:rsidRDefault="009F2073" w:rsidP="008F734B">
      <w:pPr>
        <w:spacing w:before="240"/>
        <w:rPr>
          <w:rFonts w:ascii="Calibri" w:hAnsi="Calibri" w:cs="Calibri"/>
          <w:b/>
        </w:rPr>
      </w:pPr>
      <w:r w:rsidRPr="002433A8">
        <w:rPr>
          <w:rFonts w:ascii="Calibri" w:hAnsi="Calibri" w:cs="Calibri"/>
          <w:b/>
        </w:rPr>
        <w:t>Customer Address Dataset</w:t>
      </w:r>
    </w:p>
    <w:p w14:paraId="52C7A272" w14:textId="542B428E" w:rsidR="009F2073" w:rsidRPr="002433A8" w:rsidRDefault="0038172A" w:rsidP="008F734B">
      <w:pPr>
        <w:spacing w:before="240"/>
        <w:rPr>
          <w:rFonts w:ascii="Calibri" w:hAnsi="Calibri" w:cs="Calibri"/>
        </w:rPr>
      </w:pPr>
      <w:r w:rsidRPr="002433A8">
        <w:rPr>
          <w:rFonts w:ascii="Calibri" w:hAnsi="Calibri" w:cs="Calibri"/>
        </w:rPr>
        <w:t>There were some recording issues in state column where some records were recorded as New South Wales and Victoria instead of NSW and VIC respectively. I recommend having set options or a dropdown list of states in future in order to avoid such inconsistencies.</w:t>
      </w:r>
    </w:p>
    <w:p w14:paraId="3D9054F7" w14:textId="031010FE" w:rsidR="009F2073" w:rsidRPr="002433A8" w:rsidRDefault="0038172A" w:rsidP="008F734B">
      <w:pPr>
        <w:spacing w:before="240"/>
        <w:rPr>
          <w:rFonts w:ascii="Calibri" w:hAnsi="Calibri" w:cs="Calibri"/>
          <w:b/>
        </w:rPr>
      </w:pPr>
      <w:r w:rsidRPr="002433A8">
        <w:rPr>
          <w:rFonts w:ascii="Calibri" w:hAnsi="Calibri" w:cs="Calibri"/>
          <w:b/>
        </w:rPr>
        <w:t>Customer Demographic Dataset</w:t>
      </w:r>
    </w:p>
    <w:p w14:paraId="1A689B65" w14:textId="20B9984F" w:rsidR="0038172A" w:rsidRPr="002433A8" w:rsidRDefault="00D115B0" w:rsidP="008F734B">
      <w:pPr>
        <w:spacing w:before="240"/>
        <w:rPr>
          <w:rFonts w:ascii="Calibri" w:hAnsi="Calibri" w:cs="Calibri"/>
        </w:rPr>
      </w:pPr>
      <w:r w:rsidRPr="002433A8">
        <w:rPr>
          <w:rFonts w:ascii="Calibri" w:hAnsi="Calibri" w:cs="Calibri"/>
        </w:rPr>
        <w:t>There were some recording issues in the gender column: instances of Female recorded as F and Femal</w:t>
      </w:r>
      <w:r w:rsidR="007E4CE2" w:rsidRPr="002433A8">
        <w:rPr>
          <w:rFonts w:ascii="Calibri" w:hAnsi="Calibri" w:cs="Calibri"/>
        </w:rPr>
        <w:t>, and Male recorded as U</w:t>
      </w:r>
      <w:r w:rsidRPr="002433A8">
        <w:rPr>
          <w:rFonts w:ascii="Calibri" w:hAnsi="Calibri" w:cs="Calibri"/>
        </w:rPr>
        <w:t>. I also recommend having a dropdown list for this column in future too avoid errors.</w:t>
      </w:r>
    </w:p>
    <w:p w14:paraId="4BD6D983" w14:textId="77777777" w:rsidR="00620748" w:rsidRPr="002433A8" w:rsidRDefault="003758F1" w:rsidP="00620748">
      <w:pPr>
        <w:spacing w:before="240"/>
        <w:rPr>
          <w:rFonts w:ascii="Calibri" w:hAnsi="Calibri" w:cs="Calibri"/>
        </w:rPr>
      </w:pPr>
      <w:r w:rsidRPr="002433A8">
        <w:rPr>
          <w:rFonts w:ascii="Calibri" w:hAnsi="Calibri" w:cs="Calibri"/>
        </w:rPr>
        <w:t xml:space="preserve">There were some missing values. Which will be dealt with by </w:t>
      </w:r>
      <w:r w:rsidRPr="002433A8">
        <w:rPr>
          <w:rFonts w:ascii="Calibri" w:hAnsi="Calibri" w:cs="Calibri"/>
        </w:rPr>
        <w:t xml:space="preserve">filling with mean or median for numerical columns and mode for categorical </w:t>
      </w:r>
      <w:r w:rsidR="00620748" w:rsidRPr="002433A8">
        <w:rPr>
          <w:rFonts w:ascii="Calibri" w:hAnsi="Calibri" w:cs="Calibri"/>
        </w:rPr>
        <w:t>columns or dropping the records will be adopted.</w:t>
      </w:r>
    </w:p>
    <w:p w14:paraId="2678E6D1" w14:textId="46C5D25E" w:rsidR="003758F1" w:rsidRPr="002433A8" w:rsidRDefault="003758F1" w:rsidP="008F734B">
      <w:pPr>
        <w:spacing w:before="240"/>
        <w:rPr>
          <w:rFonts w:ascii="Calibri" w:hAnsi="Calibri" w:cs="Calibri"/>
        </w:rPr>
      </w:pPr>
      <w:r w:rsidRPr="002433A8">
        <w:rPr>
          <w:rFonts w:ascii="Calibri" w:hAnsi="Calibri" w:cs="Calibri"/>
        </w:rPr>
        <w:t>DOB was recorded as a string instead of a date datatype.</w:t>
      </w:r>
      <w:r w:rsidR="00C369BA" w:rsidRPr="002433A8">
        <w:rPr>
          <w:rFonts w:ascii="Calibri" w:hAnsi="Calibri" w:cs="Calibri"/>
        </w:rPr>
        <w:t xml:space="preserve"> Also to note is, a customer has a recorded DOB of 1843, making him 180 years old which is improbable. This record is replace with a more realistic value of 1943.</w:t>
      </w:r>
    </w:p>
    <w:p w14:paraId="6D3E3475" w14:textId="32C85C73" w:rsidR="008F734B" w:rsidRPr="002433A8" w:rsidRDefault="003758F1" w:rsidP="002433A8">
      <w:pPr>
        <w:spacing w:before="240"/>
        <w:rPr>
          <w:rFonts w:ascii="Calibri" w:hAnsi="Calibri" w:cs="Calibri"/>
        </w:rPr>
      </w:pPr>
      <w:r w:rsidRPr="002433A8">
        <w:rPr>
          <w:rFonts w:ascii="Calibri" w:hAnsi="Calibri" w:cs="Calibri"/>
        </w:rPr>
        <w:lastRenderedPageBreak/>
        <w:t xml:space="preserve">The ‘default’ column has irrelevant information and should not be included </w:t>
      </w:r>
      <w:r w:rsidR="00EF003F">
        <w:rPr>
          <w:rFonts w:ascii="Calibri" w:hAnsi="Calibri" w:cs="Calibri"/>
        </w:rPr>
        <w:t>in the analysis and in future.</w:t>
      </w:r>
    </w:p>
    <w:p w14:paraId="298D2441" w14:textId="4F74E3ED" w:rsidR="000B5942" w:rsidRPr="002433A8" w:rsidRDefault="000B5942">
      <w:pPr>
        <w:rPr>
          <w:rFonts w:ascii="Calibri" w:eastAsia="Times New Roman" w:hAnsi="Calibri" w:cs="Calibri"/>
          <w:color w:val="000000"/>
        </w:rPr>
      </w:pPr>
      <w:r w:rsidRPr="002433A8">
        <w:rPr>
          <w:rFonts w:ascii="Calibri" w:eastAsia="Times New Roman" w:hAnsi="Calibri" w:cs="Calibri"/>
          <w:color w:val="000000"/>
        </w:rPr>
        <w:t>Moving forward the team will proceed with data cleaning, standardization and transformation for purposes of analysis. All issues encountered, questions addressed and assumptions made will be docum</w:t>
      </w:r>
      <w:r w:rsidR="002D2F7A" w:rsidRPr="002433A8">
        <w:rPr>
          <w:rFonts w:ascii="Calibri" w:eastAsia="Times New Roman" w:hAnsi="Calibri" w:cs="Calibri"/>
          <w:color w:val="000000"/>
        </w:rPr>
        <w:t>ented. After that it</w:t>
      </w:r>
      <w:r w:rsidRPr="002433A8">
        <w:rPr>
          <w:rFonts w:ascii="Calibri" w:eastAsia="Times New Roman" w:hAnsi="Calibri" w:cs="Calibri"/>
          <w:color w:val="000000"/>
        </w:rPr>
        <w:t xml:space="preserve"> would </w:t>
      </w:r>
      <w:r w:rsidR="002D2F7A" w:rsidRPr="002433A8">
        <w:rPr>
          <w:rFonts w:ascii="Calibri" w:eastAsia="Times New Roman" w:hAnsi="Calibri" w:cs="Calibri"/>
          <w:color w:val="000000"/>
        </w:rPr>
        <w:t xml:space="preserve">be great </w:t>
      </w:r>
      <w:r w:rsidRPr="002433A8">
        <w:rPr>
          <w:rFonts w:ascii="Calibri" w:eastAsia="Times New Roman" w:hAnsi="Calibri" w:cs="Calibri"/>
          <w:color w:val="000000"/>
        </w:rPr>
        <w:t xml:space="preserve">to have a meeting with Sprocket Central’s SME (Subject Matter </w:t>
      </w:r>
      <w:r w:rsidR="00182E98" w:rsidRPr="002433A8">
        <w:rPr>
          <w:rFonts w:ascii="Calibri" w:eastAsia="Times New Roman" w:hAnsi="Calibri" w:cs="Calibri"/>
          <w:color w:val="000000"/>
        </w:rPr>
        <w:t xml:space="preserve">Expert) to confirm whether all is aligned </w:t>
      </w:r>
      <w:r w:rsidRPr="002433A8">
        <w:rPr>
          <w:rFonts w:ascii="Calibri" w:eastAsia="Times New Roman" w:hAnsi="Calibri" w:cs="Calibri"/>
          <w:color w:val="000000"/>
        </w:rPr>
        <w:t>to</w:t>
      </w:r>
      <w:r w:rsidR="002D2F7A" w:rsidRPr="002433A8">
        <w:rPr>
          <w:rFonts w:ascii="Calibri" w:eastAsia="Times New Roman" w:hAnsi="Calibri" w:cs="Calibri"/>
          <w:color w:val="000000"/>
        </w:rPr>
        <w:t xml:space="preserve"> the company’s understanding and goals.</w:t>
      </w:r>
    </w:p>
    <w:p w14:paraId="5258DF5A" w14:textId="003858F6" w:rsidR="00AF083D" w:rsidRPr="002433A8" w:rsidRDefault="00EF003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Kind regards,</w:t>
      </w:r>
    </w:p>
    <w:p w14:paraId="140C1C13" w14:textId="5A2E2AC6" w:rsidR="002925C6" w:rsidRPr="002433A8" w:rsidRDefault="00AF083D">
      <w:pPr>
        <w:rPr>
          <w:rFonts w:ascii="Calibri" w:eastAsia="Times New Roman" w:hAnsi="Calibri" w:cs="Calibri"/>
          <w:color w:val="000000"/>
        </w:rPr>
      </w:pPr>
      <w:r w:rsidRPr="002433A8">
        <w:rPr>
          <w:rFonts w:ascii="Calibri" w:eastAsia="Times New Roman" w:hAnsi="Calibri" w:cs="Calibri"/>
          <w:color w:val="000000"/>
        </w:rPr>
        <w:t>Nick Kimani</w:t>
      </w:r>
    </w:p>
    <w:sectPr w:rsidR="002925C6" w:rsidRPr="0024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F7084"/>
    <w:multiLevelType w:val="multilevel"/>
    <w:tmpl w:val="AFB6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DF"/>
    <w:rsid w:val="000A623A"/>
    <w:rsid w:val="000B5942"/>
    <w:rsid w:val="00182E98"/>
    <w:rsid w:val="001B7BFC"/>
    <w:rsid w:val="001F4300"/>
    <w:rsid w:val="002433A8"/>
    <w:rsid w:val="002925C6"/>
    <w:rsid w:val="002D2F7A"/>
    <w:rsid w:val="00334FB3"/>
    <w:rsid w:val="003758F1"/>
    <w:rsid w:val="0038172A"/>
    <w:rsid w:val="00471F73"/>
    <w:rsid w:val="004D1B5A"/>
    <w:rsid w:val="004E6224"/>
    <w:rsid w:val="004F5237"/>
    <w:rsid w:val="005112DF"/>
    <w:rsid w:val="00620748"/>
    <w:rsid w:val="00725259"/>
    <w:rsid w:val="00754795"/>
    <w:rsid w:val="007E4CE2"/>
    <w:rsid w:val="008369C9"/>
    <w:rsid w:val="00854E8C"/>
    <w:rsid w:val="008E4305"/>
    <w:rsid w:val="008F734B"/>
    <w:rsid w:val="0093408D"/>
    <w:rsid w:val="009E4F79"/>
    <w:rsid w:val="009E60D7"/>
    <w:rsid w:val="009F2073"/>
    <w:rsid w:val="00AA081B"/>
    <w:rsid w:val="00AB4876"/>
    <w:rsid w:val="00AF083D"/>
    <w:rsid w:val="00B50D30"/>
    <w:rsid w:val="00C369BA"/>
    <w:rsid w:val="00C44ABC"/>
    <w:rsid w:val="00D115B0"/>
    <w:rsid w:val="00D51E18"/>
    <w:rsid w:val="00E435D9"/>
    <w:rsid w:val="00E55B69"/>
    <w:rsid w:val="00EF003F"/>
    <w:rsid w:val="00F2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FBAB"/>
  <w15:chartTrackingRefBased/>
  <w15:docId w15:val="{3CCC9D30-B2D3-4433-899A-D0B6177D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60D7"/>
    <w:rPr>
      <w:b/>
      <w:bCs/>
    </w:rPr>
  </w:style>
  <w:style w:type="table" w:styleId="TableGrid">
    <w:name w:val="Table Grid"/>
    <w:basedOn w:val="TableNormal"/>
    <w:uiPriority w:val="39"/>
    <w:rsid w:val="00934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340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340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340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340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5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23</cp:revision>
  <dcterms:created xsi:type="dcterms:W3CDTF">2023-09-04T19:10:00Z</dcterms:created>
  <dcterms:modified xsi:type="dcterms:W3CDTF">2023-09-15T18:46:00Z</dcterms:modified>
</cp:coreProperties>
</file>