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7E6E6" w:themeColor="background2"/>
  <w:body>
    <w:p w:rsidR="00587EAD" w:rsidRDefault="00587EAD" w:rsidP="00FC4643">
      <w:pPr>
        <w:pStyle w:val="Sansinterligne"/>
        <w:rPr>
          <w:b/>
        </w:rPr>
      </w:pPr>
      <w:r>
        <w:rPr>
          <w:b/>
        </w:rPr>
        <w:t xml:space="preserve">Etape 0 : </w:t>
      </w:r>
      <w:r w:rsidRPr="00587EAD">
        <w:t>installer nvm (node version manager)</w:t>
      </w:r>
      <w:r>
        <w:t xml:space="preserve"> </w:t>
      </w:r>
      <w:hyperlink r:id="rId8" w:history="1">
        <w:r w:rsidRPr="006D09F1">
          <w:rPr>
            <w:rStyle w:val="Lienhypertexte"/>
          </w:rPr>
          <w:t>https://github.com/coreybutler/nvm-windows/releases</w:t>
        </w:r>
      </w:hyperlink>
      <w:r>
        <w:t xml:space="preserve"> </w:t>
      </w:r>
    </w:p>
    <w:p w:rsidR="00587EAD" w:rsidRDefault="00587EAD" w:rsidP="00FC4643">
      <w:pPr>
        <w:pStyle w:val="Sansinterligne"/>
        <w:rPr>
          <w:b/>
        </w:rPr>
      </w:pPr>
    </w:p>
    <w:p w:rsidR="00587EAD" w:rsidRDefault="00587EAD" w:rsidP="00FC4643">
      <w:pPr>
        <w:pStyle w:val="Sansinterligne"/>
      </w:pPr>
      <w:r w:rsidRPr="00587EAD">
        <w:rPr>
          <w:b/>
        </w:rPr>
        <w:t>Etape 1 :</w:t>
      </w:r>
      <w:r>
        <w:t xml:space="preserve"> installer node.js (environnement d’exécution js) </w:t>
      </w:r>
      <w:hyperlink r:id="rId9" w:history="1">
        <w:r w:rsidRPr="006D09F1">
          <w:rPr>
            <w:rStyle w:val="Lienhypertexte"/>
          </w:rPr>
          <w:t>https://nodejs.org/fr</w:t>
        </w:r>
      </w:hyperlink>
      <w:r>
        <w:t xml:space="preserve"> </w:t>
      </w:r>
    </w:p>
    <w:p w:rsidR="00587EAD" w:rsidRDefault="00587EAD" w:rsidP="00FC4643">
      <w:pPr>
        <w:pStyle w:val="Sansinterligne"/>
      </w:pPr>
    </w:p>
    <w:p w:rsidR="00587EAD" w:rsidRDefault="00587EAD" w:rsidP="00004B0A">
      <w:pPr>
        <w:pStyle w:val="Sansinterligne"/>
        <w:ind w:firstLine="708"/>
      </w:pPr>
      <w:r w:rsidRPr="00587EAD">
        <w:rPr>
          <w:noProof/>
          <w:lang w:eastAsia="fr-FR"/>
        </w:rPr>
        <w:drawing>
          <wp:inline distT="0" distB="0" distL="0" distR="0" wp14:anchorId="4FD5F16E" wp14:editId="3FAF0BC6">
            <wp:extent cx="1581371" cy="285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d’instaler node.js et npm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65BE648E" wp14:editId="58EF1ECE">
            <wp:extent cx="1286054" cy="276264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AD" w:rsidRDefault="00587EAD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2 :</w:t>
      </w:r>
      <w:r>
        <w:t xml:space="preserve"> </w:t>
      </w:r>
      <w:r w:rsidR="00004B0A">
        <w:t>vérifier l’installation de</w:t>
      </w:r>
      <w:r>
        <w:t xml:space="preserve"> npm (permets d’installer des packages js)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1278AE7A" wp14:editId="79CB51F1">
            <wp:extent cx="1295581" cy="30484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EAD" w:rsidRDefault="00587EAD" w:rsidP="00FC4643">
      <w:pPr>
        <w:pStyle w:val="Sansinterligne"/>
      </w:pPr>
    </w:p>
    <w:p w:rsidR="00E61EBE" w:rsidRDefault="00E61EBE" w:rsidP="00FC4643">
      <w:pPr>
        <w:pStyle w:val="Sansinterligne"/>
      </w:pPr>
    </w:p>
    <w:p w:rsidR="00E61EBE" w:rsidRDefault="00E61EBE" w:rsidP="00FC4643">
      <w:pPr>
        <w:pStyle w:val="Sansinterligne"/>
        <w:rPr>
          <w:b/>
        </w:rPr>
      </w:pPr>
      <w:r w:rsidRPr="00E61EBE">
        <w:rPr>
          <w:b/>
        </w:rPr>
        <w:t xml:space="preserve">Exécuter un fichier js dans la console : </w:t>
      </w:r>
    </w:p>
    <w:p w:rsidR="00E61EBE" w:rsidRDefault="00E61EBE" w:rsidP="00E61EBE">
      <w:pPr>
        <w:pStyle w:val="Sansinterligne"/>
        <w:ind w:firstLine="708"/>
      </w:pPr>
      <w:r w:rsidRPr="00E61EBE">
        <w:t>1. créer un fichier hello.js</w:t>
      </w:r>
      <w:r>
        <w:t xml:space="preserve"> et écrire dedans </w:t>
      </w:r>
      <w:r w:rsidRPr="00E61EBE">
        <w:rPr>
          <w:noProof/>
          <w:lang w:eastAsia="fr-FR"/>
        </w:rPr>
        <w:drawing>
          <wp:inline distT="0" distB="0" distL="0" distR="0" wp14:anchorId="3FE71132" wp14:editId="6901A578">
            <wp:extent cx="2035534" cy="235152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596" cy="2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Pr="00E61EBE" w:rsidRDefault="00E61EBE" w:rsidP="00E61EBE">
      <w:pPr>
        <w:pStyle w:val="Sansinterligne"/>
        <w:ind w:firstLine="708"/>
      </w:pPr>
      <w:r>
        <w:t xml:space="preserve">2. Exécuter </w:t>
      </w:r>
      <w:r w:rsidRPr="00E61EBE">
        <w:rPr>
          <w:noProof/>
          <w:lang w:eastAsia="fr-FR"/>
        </w:rPr>
        <w:drawing>
          <wp:inline distT="0" distB="0" distL="0" distR="0" wp14:anchorId="53FEFF03" wp14:editId="438AC575">
            <wp:extent cx="1238423" cy="333422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Default="00E61EBE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3 :</w:t>
      </w:r>
      <w:r>
        <w:t xml:space="preserve"> installer angular</w:t>
      </w:r>
    </w:p>
    <w:p w:rsidR="00587EAD" w:rsidRDefault="00587EAD" w:rsidP="00FC4643">
      <w:pPr>
        <w:pStyle w:val="Sansinterligne"/>
      </w:pP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11A78FBB" wp14:editId="4C29760F">
            <wp:extent cx="1028844" cy="3524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ne pas utiliser la dernière version de node, mais la 20 plutôt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386D579F" wp14:editId="5F0DBFC2">
            <wp:extent cx="4591691" cy="1057423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Permet de vérifier la version utilisé par angular</w:t>
      </w: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65CE5BCE" wp14:editId="25F7393A">
            <wp:extent cx="2400635" cy="34294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B1776">
        <w:t>Installer</w:t>
      </w:r>
      <w:r>
        <w:t xml:space="preserve"> </w:t>
      </w:r>
      <w:r w:rsidR="007B1776">
        <w:t>angular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4A32D046" wp14:editId="2818142B">
            <wp:extent cx="1000265" cy="314369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de vérifier la version d’angular</w:t>
      </w:r>
    </w:p>
    <w:p w:rsidR="00E61EBE" w:rsidRDefault="00E61EBE" w:rsidP="00E61EBE">
      <w:pPr>
        <w:pStyle w:val="Sansinterligne"/>
        <w:ind w:firstLine="708"/>
      </w:pPr>
    </w:p>
    <w:p w:rsidR="003633B1" w:rsidRDefault="003633B1" w:rsidP="00FC4643">
      <w:pPr>
        <w:pStyle w:val="Sansinterligne"/>
        <w:rPr>
          <w:b/>
        </w:rPr>
      </w:pPr>
    </w:p>
    <w:p w:rsidR="00587EAD" w:rsidRDefault="003633B1" w:rsidP="00FC4643">
      <w:pPr>
        <w:pStyle w:val="Sansinterligne"/>
        <w:rPr>
          <w:b/>
        </w:rPr>
      </w:pPr>
      <w:r w:rsidRPr="003633B1">
        <w:rPr>
          <w:b/>
        </w:rPr>
        <w:lastRenderedPageBreak/>
        <w:t xml:space="preserve"> Extension VS code à installer :</w:t>
      </w:r>
    </w:p>
    <w:p w:rsidR="003633B1" w:rsidRPr="003633B1" w:rsidRDefault="003633B1" w:rsidP="00FC4643">
      <w:pPr>
        <w:pStyle w:val="Sansinterligne"/>
        <w:rPr>
          <w:b/>
        </w:rPr>
      </w:pPr>
      <w:r>
        <w:rPr>
          <w:b/>
        </w:rPr>
        <w:tab/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CBCE4AD" wp14:editId="3F8846F5">
            <wp:extent cx="3324689" cy="80021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8224D43" wp14:editId="15262C52">
            <wp:extent cx="3267531" cy="847843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7376F808" wp14:editId="66F93707">
            <wp:extent cx="3315163" cy="809738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5404E7E" wp14:editId="2194A5FD">
            <wp:extent cx="3305636" cy="866896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661B1F">
      <w:pPr>
        <w:pStyle w:val="Sansinterligne"/>
      </w:pPr>
    </w:p>
    <w:p w:rsidR="00661B1F" w:rsidRPr="00661B1F" w:rsidRDefault="00661B1F" w:rsidP="00661B1F">
      <w:pPr>
        <w:pStyle w:val="Sansinterligne"/>
        <w:rPr>
          <w:b/>
        </w:rPr>
      </w:pPr>
      <w:r w:rsidRPr="00661B1F">
        <w:rPr>
          <w:b/>
        </w:rPr>
        <w:t>Créer un nouveau projet angular</w:t>
      </w:r>
    </w:p>
    <w:p w:rsidR="003633B1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3894A81" wp14:editId="63CF09EF">
            <wp:extent cx="1781424" cy="30484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Créé un nouveau projet nommé « playing-cards » dans le répertoire courant du terminal</w:t>
      </w:r>
    </w:p>
    <w:p w:rsidR="00661B1F" w:rsidRDefault="00661B1F" w:rsidP="003633B1">
      <w:pPr>
        <w:pStyle w:val="Sansinterligne"/>
        <w:ind w:firstLine="708"/>
      </w:pPr>
    </w:p>
    <w:p w:rsidR="00661B1F" w:rsidRDefault="00661B1F" w:rsidP="003633B1">
      <w:pPr>
        <w:pStyle w:val="Sansinterligne"/>
        <w:ind w:firstLine="708"/>
      </w:pPr>
      <w:r>
        <w:t>Voici les réponses que l’on donne à la suite de la création  d’un nouveau projet</w:t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2F638D68" wp14:editId="3781EAE1">
            <wp:extent cx="9478698" cy="466790"/>
            <wp:effectExtent l="0" t="0" r="825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BA78A8">
      <w:pPr>
        <w:pStyle w:val="Sansinterligne"/>
      </w:pPr>
    </w:p>
    <w:p w:rsidR="00BA78A8" w:rsidRPr="00BA78A8" w:rsidRDefault="00BA78A8" w:rsidP="00BA78A8">
      <w:pPr>
        <w:pStyle w:val="Sansinterligne"/>
        <w:rPr>
          <w:b/>
        </w:rPr>
      </w:pPr>
      <w:r w:rsidRPr="00BA78A8">
        <w:rPr>
          <w:b/>
        </w:rPr>
        <w:t>Lancer le serveur du projet</w:t>
      </w:r>
    </w:p>
    <w:p w:rsidR="00661B1F" w:rsidRDefault="00BA78A8" w:rsidP="003633B1">
      <w:pPr>
        <w:pStyle w:val="Sansinterligne"/>
        <w:ind w:firstLine="708"/>
      </w:pPr>
      <w:r>
        <w:t xml:space="preserve">Ouvrir le dossier du projet dans un IDE puis </w:t>
      </w:r>
    </w:p>
    <w:p w:rsidR="00661B1F" w:rsidRDefault="00BA78A8" w:rsidP="00B93A46">
      <w:pPr>
        <w:pStyle w:val="Sansinterligne"/>
        <w:ind w:firstLine="708"/>
      </w:pPr>
      <w:r w:rsidRPr="00BA78A8">
        <w:rPr>
          <w:noProof/>
          <w:lang w:eastAsia="fr-FR"/>
        </w:rPr>
        <w:drawing>
          <wp:inline distT="0" distB="0" distL="0" distR="0" wp14:anchorId="26006237" wp14:editId="4D12378D">
            <wp:extent cx="952633" cy="3238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46" w:rsidRDefault="00B93A46" w:rsidP="00B93A46">
      <w:pPr>
        <w:pStyle w:val="Sansinterligne"/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  <w:r w:rsidRPr="00B93A46">
        <w:rPr>
          <w:b/>
        </w:rPr>
        <w:lastRenderedPageBreak/>
        <w:t>Description des fichier</w:t>
      </w:r>
      <w:r>
        <w:rPr>
          <w:b/>
        </w:rPr>
        <w:t>s du projet</w:t>
      </w: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ind w:firstLine="708"/>
        <w:rPr>
          <w:b/>
        </w:rPr>
      </w:pPr>
      <w:r w:rsidRPr="00B93A46">
        <w:rPr>
          <w:b/>
          <w:noProof/>
          <w:lang w:eastAsia="fr-FR"/>
        </w:rPr>
        <w:drawing>
          <wp:inline distT="0" distB="0" distL="0" distR="0" wp14:anchorId="55B2CC35" wp14:editId="74BF9D18">
            <wp:extent cx="7171690" cy="3427013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6649" b="15379"/>
                    <a:stretch/>
                  </pic:blipFill>
                  <pic:spPr bwMode="auto">
                    <a:xfrm>
                      <a:off x="0" y="0"/>
                      <a:ext cx="7172076" cy="34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A58" w:rsidRDefault="00607A58" w:rsidP="00607A58">
      <w:pPr>
        <w:pStyle w:val="Sansinterligne"/>
        <w:rPr>
          <w:b/>
        </w:rPr>
      </w:pPr>
    </w:p>
    <w:p w:rsidR="00607A58" w:rsidRDefault="00607A58" w:rsidP="00607A58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lastRenderedPageBreak/>
        <w:drawing>
          <wp:inline distT="0" distB="0" distL="0" distR="0" wp14:anchorId="7CBC73D9" wp14:editId="28CB8A99">
            <wp:extent cx="5363323" cy="4677428"/>
            <wp:effectExtent l="0" t="0" r="889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lastRenderedPageBreak/>
        <w:drawing>
          <wp:inline distT="0" distB="0" distL="0" distR="0" wp14:anchorId="34039D55" wp14:editId="4E3FCEAF">
            <wp:extent cx="9777730" cy="58331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  <w:r>
        <w:rPr>
          <w:b/>
        </w:rPr>
        <w:t>Comment accéder au fichier static du projet stocké dans le dossier public</w:t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drawing>
          <wp:inline distT="0" distB="0" distL="0" distR="0" wp14:anchorId="44EB9C1C" wp14:editId="19E788AD">
            <wp:extent cx="2440985" cy="2910177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781" cy="29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9F" w:rsidRDefault="0091499F" w:rsidP="0091499F">
      <w:pPr>
        <w:pStyle w:val="Sansinterligne"/>
        <w:rPr>
          <w:b/>
        </w:rPr>
      </w:pPr>
    </w:p>
    <w:p w:rsidR="0091499F" w:rsidRDefault="00826B40" w:rsidP="0091499F">
      <w:pPr>
        <w:pStyle w:val="Sansinterligne"/>
        <w:rPr>
          <w:b/>
        </w:rPr>
      </w:pPr>
      <w:r>
        <w:rPr>
          <w:b/>
        </w:rPr>
        <w:t>Un composant :</w:t>
      </w:r>
    </w:p>
    <w:p w:rsidR="00826B40" w:rsidRDefault="00826B40" w:rsidP="0091499F">
      <w:pPr>
        <w:pStyle w:val="Sansinterligne"/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</w:p>
    <w:p w:rsidR="00826B40" w:rsidRDefault="00826B40" w:rsidP="00826B40">
      <w:pPr>
        <w:pStyle w:val="Sansinterligne"/>
        <w:ind w:firstLine="708"/>
      </w:pPr>
      <w:r w:rsidRPr="00826B40">
        <w:t>C’es</w:t>
      </w:r>
      <w:r>
        <w:t>t une brique de notre application qui s’occuper d’un aspect bien spécifique de notre projet et contient: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style (.css)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 xml:space="preserve">Le rendu (.html) 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comportement (component.ts)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Les test (spec.ts)</w:t>
      </w:r>
    </w:p>
    <w:p w:rsidR="00826B40" w:rsidRDefault="00826B40" w:rsidP="00826B40">
      <w:pPr>
        <w:pStyle w:val="Sansinterligne"/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 w:rsidRPr="00826B40">
        <w:rPr>
          <w:b/>
        </w:rPr>
        <w:lastRenderedPageBreak/>
        <w:t>On supprime les 3 premiers fichier du composant principal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3624C97" wp14:editId="49C135AB">
            <wp:extent cx="5961278" cy="6082748"/>
            <wp:effectExtent l="0" t="0" r="190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390" cy="60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>
        <w:rPr>
          <w:b/>
        </w:rPr>
        <w:lastRenderedPageBreak/>
        <w:t>Après suppression des 3 fichiers du composant principal, se rendre dans app.component.ts et supprimer ceci pour corriger les erreurs</w:t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F3A77A8" wp14:editId="1EB6A0AA">
            <wp:extent cx="8851900" cy="5303520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199"/>
                    <a:stretch/>
                  </pic:blipFill>
                  <pic:spPr bwMode="auto">
                    <a:xfrm>
                      <a:off x="0" y="0"/>
                      <a:ext cx="8851900" cy="53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>
        <w:rPr>
          <w:b/>
        </w:rPr>
        <w:lastRenderedPageBreak/>
        <w:t>Puis ajout du paramètre template vide au @Component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277A517" wp14:editId="593905B0">
            <wp:extent cx="8696353" cy="5636421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08542" cy="56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B9" w:rsidRDefault="00451CB9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  <w:r>
        <w:rPr>
          <w:b/>
        </w:rPr>
        <w:lastRenderedPageBreak/>
        <w:t xml:space="preserve">Voici les paramètres du fichier </w:t>
      </w:r>
      <w:r>
        <w:rPr>
          <w:b/>
        </w:rPr>
        <w:tab/>
        <w:t>app.component.ts si pas de fichier .html et .css</w:t>
      </w:r>
    </w:p>
    <w:p w:rsidR="0061223E" w:rsidRDefault="0061223E" w:rsidP="00451CB9">
      <w:pPr>
        <w:pStyle w:val="Sansinterligne"/>
        <w:rPr>
          <w:b/>
        </w:rPr>
      </w:pPr>
    </w:p>
    <w:p w:rsidR="0061223E" w:rsidRDefault="0061223E" w:rsidP="00451CB9">
      <w:pPr>
        <w:pStyle w:val="Sansinterligne"/>
        <w:rPr>
          <w:b/>
        </w:rPr>
      </w:pPr>
    </w:p>
    <w:p w:rsidR="00451CB9" w:rsidRDefault="00124FC1" w:rsidP="0061223E">
      <w:pPr>
        <w:pStyle w:val="Sansinterligne"/>
        <w:ind w:firstLine="708"/>
        <w:rPr>
          <w:b/>
        </w:rPr>
      </w:pPr>
      <w:r w:rsidRPr="00124FC1">
        <w:rPr>
          <w:b/>
          <w:noProof/>
          <w:lang w:eastAsia="fr-FR"/>
        </w:rPr>
        <w:drawing>
          <wp:inline distT="0" distB="0" distL="0" distR="0" wp14:anchorId="7DAC3968" wp14:editId="59945F93">
            <wp:extent cx="9777730" cy="5448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  <w:r>
        <w:rPr>
          <w:b/>
        </w:rPr>
        <w:lastRenderedPageBreak/>
        <w:t>Si on ajoute dans le dossier app/ les fichier app.component.css et app.component.html voici les paramètres à utiliser</w:t>
      </w: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  <w:r w:rsidRPr="0061223E">
        <w:rPr>
          <w:b/>
          <w:noProof/>
          <w:lang w:eastAsia="fr-FR"/>
        </w:rPr>
        <w:drawing>
          <wp:inline distT="0" distB="0" distL="0" distR="0" wp14:anchorId="57411075" wp14:editId="64C8E257">
            <wp:extent cx="9777730" cy="53054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  <w:r>
        <w:rPr>
          <w:b/>
        </w:rPr>
        <w:lastRenderedPageBreak/>
        <w:t>Créer un nouveau composant</w:t>
      </w: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</w:pPr>
      <w:r w:rsidRPr="005C6920">
        <w:rPr>
          <w:b/>
          <w:noProof/>
          <w:lang w:eastAsia="fr-FR"/>
        </w:rPr>
        <w:drawing>
          <wp:inline distT="0" distB="0" distL="0" distR="0" wp14:anchorId="3973FF34" wp14:editId="5AA7D672">
            <wp:extent cx="2638793" cy="333422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5C6920">
        <w:t>Commande raccourci permettant de créer un nouveau composant nommé « playing-card » se situant dans le dossier components</w:t>
      </w:r>
    </w:p>
    <w:p w:rsidR="005C6920" w:rsidRDefault="005C6920" w:rsidP="005C6920">
      <w:pPr>
        <w:pStyle w:val="Sansinterligne"/>
      </w:pPr>
    </w:p>
    <w:p w:rsidR="005C6920" w:rsidRDefault="005C6920" w:rsidP="005C6920">
      <w:pPr>
        <w:pStyle w:val="Sansinterligne"/>
        <w:rPr>
          <w:b/>
        </w:rPr>
      </w:pPr>
      <w:r w:rsidRPr="005C6920">
        <w:rPr>
          <w:b/>
          <w:noProof/>
          <w:lang w:eastAsia="fr-FR"/>
        </w:rPr>
        <w:drawing>
          <wp:inline distT="0" distB="0" distL="0" distR="0" wp14:anchorId="23A4366D" wp14:editId="539C3EAD">
            <wp:extent cx="7768424" cy="5517394"/>
            <wp:effectExtent l="0" t="0" r="4445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82281" cy="55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  <w:r>
        <w:rPr>
          <w:b/>
        </w:rPr>
        <w:lastRenderedPageBreak/>
        <w:t xml:space="preserve">Faire appel à au composant enfant playing-card dans le composant principal parent </w:t>
      </w:r>
    </w:p>
    <w:p w:rsidR="00292AE3" w:rsidRDefault="00292AE3" w:rsidP="005C6920">
      <w:pPr>
        <w:pStyle w:val="Sansinterligne"/>
        <w:rPr>
          <w:b/>
        </w:rPr>
      </w:pPr>
    </w:p>
    <w:p w:rsidR="00292AE3" w:rsidRPr="000F4D33" w:rsidRDefault="00292AE3" w:rsidP="005C6920">
      <w:pPr>
        <w:pStyle w:val="Sansinterligne"/>
      </w:pPr>
      <w:r>
        <w:rPr>
          <w:b/>
        </w:rPr>
        <w:tab/>
      </w:r>
      <w:r w:rsidRPr="000F4D33">
        <w:t>(Se fait automatiquement) mais d’abord importer le composant enfant dans le composant parent principal app.component.ts</w:t>
      </w:r>
    </w:p>
    <w:p w:rsidR="00292AE3" w:rsidRDefault="00292AE3" w:rsidP="005C6920">
      <w:pPr>
        <w:pStyle w:val="Sansinterligne"/>
        <w:rPr>
          <w:b/>
        </w:rPr>
      </w:pPr>
    </w:p>
    <w:p w:rsidR="00292AE3" w:rsidRDefault="00E41B10" w:rsidP="00292AE3">
      <w:pPr>
        <w:pStyle w:val="Sansinterligne"/>
        <w:ind w:firstLine="708"/>
        <w:rPr>
          <w:b/>
        </w:rPr>
      </w:pPr>
      <w:r w:rsidRPr="00E41B10">
        <w:rPr>
          <w:b/>
          <w:noProof/>
          <w:lang w:eastAsia="fr-FR"/>
        </w:rPr>
        <w:drawing>
          <wp:inline distT="0" distB="0" distL="0" distR="0" wp14:anchorId="7A5B39CA" wp14:editId="134CEFEB">
            <wp:extent cx="9777730" cy="3744595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950BFF" w:rsidRDefault="00292AE3" w:rsidP="005C6920">
      <w:pPr>
        <w:pStyle w:val="Sansinterligne"/>
        <w:rPr>
          <w:b/>
        </w:rPr>
      </w:pPr>
      <w:r>
        <w:rPr>
          <w:b/>
        </w:rPr>
        <w:tab/>
      </w: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292AE3" w:rsidRDefault="00292AE3" w:rsidP="00950BFF">
      <w:pPr>
        <w:pStyle w:val="Sansinterligne"/>
        <w:ind w:firstLine="708"/>
        <w:rPr>
          <w:b/>
        </w:rPr>
      </w:pPr>
      <w:r>
        <w:rPr>
          <w:b/>
        </w:rPr>
        <w:t>Puis utiliser la baliser html du sélecteur du composant enfant</w:t>
      </w:r>
    </w:p>
    <w:p w:rsidR="00292AE3" w:rsidRDefault="00292AE3" w:rsidP="005C6920">
      <w:pPr>
        <w:pStyle w:val="Sansinterligne"/>
        <w:rPr>
          <w:b/>
        </w:rPr>
      </w:pPr>
    </w:p>
    <w:p w:rsidR="001E7FC7" w:rsidRDefault="001E7FC7" w:rsidP="00292AE3">
      <w:pPr>
        <w:pStyle w:val="Sansinterligne"/>
        <w:ind w:firstLine="708"/>
        <w:rPr>
          <w:b/>
        </w:rPr>
      </w:pPr>
      <w:r w:rsidRPr="001E7FC7">
        <w:rPr>
          <w:b/>
          <w:noProof/>
          <w:lang w:eastAsia="fr-FR"/>
        </w:rPr>
        <w:drawing>
          <wp:inline distT="0" distB="0" distL="0" distR="0" wp14:anchorId="20B76F4E" wp14:editId="3BED261B">
            <wp:extent cx="9777730" cy="30314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8A651E" w:rsidP="00950BFF">
      <w:pPr>
        <w:pStyle w:val="Sansinterligne"/>
        <w:rPr>
          <w:b/>
        </w:rPr>
      </w:pPr>
      <w:r>
        <w:rPr>
          <w:b/>
        </w:rPr>
        <w:lastRenderedPageBreak/>
        <w:t>Modifier playing-card.component.html pour y insérer une card</w:t>
      </w:r>
    </w:p>
    <w:p w:rsidR="00F939D7" w:rsidRDefault="00F939D7" w:rsidP="00950BFF">
      <w:pPr>
        <w:pStyle w:val="Sansinterligne"/>
        <w:rPr>
          <w:b/>
        </w:rPr>
      </w:pPr>
    </w:p>
    <w:p w:rsidR="00F939D7" w:rsidRPr="00F939D7" w:rsidRDefault="00F939D7" w:rsidP="00950BFF">
      <w:pPr>
        <w:pStyle w:val="Sansinterligne"/>
      </w:pPr>
      <w:r>
        <w:rPr>
          <w:b/>
        </w:rPr>
        <w:tab/>
      </w:r>
      <w:r w:rsidRPr="00F939D7">
        <w:t>Tout d’abord créer la partie html : ici nous avons mis en place un template de carte pokemon</w:t>
      </w: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  <w:noProof/>
          <w:lang w:eastAsia="fr-FR"/>
        </w:rPr>
        <w:drawing>
          <wp:inline distT="0" distB="0" distL="0" distR="0" wp14:anchorId="18AC61DD" wp14:editId="254EA69C">
            <wp:extent cx="3439005" cy="478221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950BFF">
      <w:pPr>
        <w:pStyle w:val="Sansinterligne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  <w:noProof/>
          <w:lang w:eastAsia="fr-FR"/>
        </w:rPr>
        <w:lastRenderedPageBreak/>
        <w:drawing>
          <wp:inline distT="0" distB="0" distL="0" distR="0" wp14:anchorId="5F5AEF77" wp14:editId="1CB1AA45">
            <wp:extent cx="9777730" cy="471678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  <w:r>
        <w:rPr>
          <w:b/>
        </w:rPr>
        <w:lastRenderedPageBreak/>
        <w:t>Puis construire le style de la card html</w:t>
      </w:r>
      <w:r w:rsidR="008A651E">
        <w:rPr>
          <w:b/>
        </w:rPr>
        <w:t xml:space="preserve"> dans playing-card.component.css</w:t>
      </w:r>
    </w:p>
    <w:p w:rsidR="008A651E" w:rsidRDefault="008A651E" w:rsidP="00F939D7">
      <w:pPr>
        <w:pStyle w:val="Sansinterligne"/>
        <w:rPr>
          <w:b/>
        </w:rPr>
      </w:pPr>
    </w:p>
    <w:p w:rsidR="008A651E" w:rsidRDefault="00542BC1" w:rsidP="00F939D7">
      <w:pPr>
        <w:pStyle w:val="Sansinterligne"/>
        <w:rPr>
          <w:b/>
        </w:rPr>
      </w:pPr>
      <w:r>
        <w:rPr>
          <w:b/>
        </w:rPr>
        <w:t xml:space="preserve">Puis nous avons la possibilité </w:t>
      </w:r>
      <w:r w:rsidR="008A3FD3">
        <w:rPr>
          <w:b/>
        </w:rPr>
        <w:t>de modifer le fichier style.css qui a étendu global (font-family, background de la page)</w:t>
      </w: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  <w:r>
        <w:rPr>
          <w:b/>
        </w:rPr>
        <w:lastRenderedPageBreak/>
        <w:t>On initialiser les attributs d’un monstre dans la classe PlayingCardComponent du module playing-card.component.ts</w:t>
      </w:r>
    </w:p>
    <w:p w:rsidR="008A3FD3" w:rsidRDefault="008A3FD3" w:rsidP="00F939D7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r w:rsidRPr="006D13EC">
        <w:rPr>
          <w:b/>
          <w:noProof/>
          <w:lang w:eastAsia="fr-FR"/>
        </w:rPr>
        <w:drawing>
          <wp:inline distT="0" distB="0" distL="0" distR="0" wp14:anchorId="7EBD95A2" wp14:editId="76354BE9">
            <wp:extent cx="9777730" cy="40233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D3" w:rsidRDefault="008A3FD3" w:rsidP="008A3FD3">
      <w:pPr>
        <w:pStyle w:val="Sansinterligne"/>
        <w:ind w:left="708"/>
        <w:rPr>
          <w:b/>
        </w:rPr>
      </w:pPr>
      <w:r>
        <w:rPr>
          <w:b/>
        </w:rPr>
        <w:tab/>
      </w:r>
    </w:p>
    <w:p w:rsidR="008A3FD3" w:rsidRDefault="008A3FD3" w:rsidP="008A3FD3">
      <w:pPr>
        <w:pStyle w:val="Sansinterligne"/>
        <w:rPr>
          <w:b/>
        </w:rPr>
      </w:pPr>
    </w:p>
    <w:p w:rsidR="008A3FD3" w:rsidRDefault="008A3FD3" w:rsidP="008A3FD3">
      <w:pPr>
        <w:pStyle w:val="Sansinterligne"/>
        <w:rPr>
          <w:b/>
        </w:rPr>
      </w:pPr>
    </w:p>
    <w:p w:rsidR="001059E2" w:rsidRDefault="001059E2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  <w:r>
        <w:rPr>
          <w:b/>
        </w:rPr>
        <w:lastRenderedPageBreak/>
        <w:t xml:space="preserve">Pour utiliser les propriétés qu’il y a dans le playing-card.component.ts on fait appel aux attribut de la classe PlayingCardComponent entre accolade dans le html </w:t>
      </w:r>
      <w:r w:rsidR="006D13EC">
        <w:rPr>
          <w:b/>
        </w:rPr>
        <w:t xml:space="preserve">du composant principal parent </w:t>
      </w:r>
      <w:r>
        <w:rPr>
          <w:b/>
        </w:rPr>
        <w:t xml:space="preserve"> </w:t>
      </w:r>
      <w:r w:rsidR="006D13EC">
        <w:rPr>
          <w:b/>
        </w:rPr>
        <w:t>tout en ayant la possibilité de les redéfinir avec les Input() html</w:t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r w:rsidRPr="006D13EC">
        <w:rPr>
          <w:b/>
          <w:noProof/>
          <w:lang w:eastAsia="fr-FR"/>
        </w:rPr>
        <w:drawing>
          <wp:inline distT="0" distB="0" distL="0" distR="0" wp14:anchorId="1950F3A7" wp14:editId="5BD01C6B">
            <wp:extent cx="9777730" cy="3574415"/>
            <wp:effectExtent l="0" t="0" r="0" b="69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6D13EC" w:rsidRDefault="00064F58" w:rsidP="008A3FD3">
      <w:pPr>
        <w:pStyle w:val="Sansinterligne"/>
        <w:rPr>
          <w:b/>
        </w:rPr>
      </w:pPr>
      <w:r>
        <w:rPr>
          <w:b/>
        </w:rPr>
        <w:lastRenderedPageBreak/>
        <w:t xml:space="preserve">Pour créer un nouvel model </w:t>
      </w:r>
      <w:r w:rsidR="00ED0830">
        <w:rPr>
          <w:b/>
        </w:rPr>
        <w:t>Monster</w:t>
      </w: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  <w:r>
        <w:rPr>
          <w:b/>
        </w:rPr>
        <w:tab/>
        <w:t>Créer un nouveau dossier nommé « models »</w:t>
      </w:r>
      <w:r w:rsidR="00ED0830">
        <w:rPr>
          <w:b/>
        </w:rPr>
        <w:t xml:space="preserve"> dans lequel on va créer un module monster.model.ts</w:t>
      </w: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064F58">
      <w:pPr>
        <w:pStyle w:val="Sansinterligne"/>
        <w:ind w:firstLine="708"/>
        <w:rPr>
          <w:b/>
        </w:rPr>
      </w:pPr>
      <w:r w:rsidRPr="00064F58">
        <w:rPr>
          <w:b/>
          <w:noProof/>
          <w:lang w:eastAsia="fr-FR"/>
        </w:rPr>
        <w:drawing>
          <wp:inline distT="0" distB="0" distL="0" distR="0" wp14:anchorId="1F7378BA" wp14:editId="6F12D126">
            <wp:extent cx="9777730" cy="466979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C" w:rsidRDefault="006D13EC" w:rsidP="008A3FD3">
      <w:pPr>
        <w:pStyle w:val="Sansinterligne"/>
        <w:rPr>
          <w:b/>
        </w:rPr>
      </w:pPr>
      <w:r>
        <w:rPr>
          <w:b/>
        </w:rPr>
        <w:tab/>
      </w:r>
    </w:p>
    <w:p w:rsidR="000F5B51" w:rsidRDefault="000F5B51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1059E2" w:rsidRDefault="000F5B51" w:rsidP="008A3FD3">
      <w:pPr>
        <w:pStyle w:val="Sansinterligne"/>
        <w:rPr>
          <w:b/>
        </w:rPr>
      </w:pPr>
      <w:r>
        <w:rPr>
          <w:b/>
        </w:rPr>
        <w:lastRenderedPageBreak/>
        <w:t xml:space="preserve"> </w:t>
      </w:r>
      <w:r w:rsidR="00ED0830">
        <w:rPr>
          <w:b/>
        </w:rPr>
        <w:t>Puis dans playing_card.component.ts on instancie un Monster au lieu d’afficher des attributs qui ne sont pas en rapport avec la class PlayingCardComponent</w:t>
      </w: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ED0830">
      <w:pPr>
        <w:pStyle w:val="Sansinterligne"/>
        <w:ind w:firstLine="708"/>
        <w:rPr>
          <w:b/>
        </w:rPr>
      </w:pPr>
      <w:r w:rsidRPr="00ED0830">
        <w:rPr>
          <w:b/>
          <w:noProof/>
          <w:lang w:eastAsia="fr-FR"/>
        </w:rPr>
        <w:drawing>
          <wp:inline distT="0" distB="0" distL="0" distR="0" wp14:anchorId="6DAA6717" wp14:editId="47621277">
            <wp:extent cx="9777730" cy="4571365"/>
            <wp:effectExtent l="0" t="0" r="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7E" w:rsidRDefault="00CD7F7E" w:rsidP="008A3FD3">
      <w:pPr>
        <w:pStyle w:val="Sansinterligne"/>
        <w:rPr>
          <w:b/>
        </w:rPr>
      </w:pPr>
    </w:p>
    <w:p w:rsidR="00CD7F7E" w:rsidRDefault="00CD7F7E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  <w:r>
        <w:rPr>
          <w:b/>
        </w:rPr>
        <w:tab/>
      </w: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  <w:r>
        <w:rPr>
          <w:b/>
        </w:rPr>
        <w:lastRenderedPageBreak/>
        <w:t>Il est nécessaire de supprimer les input html dans le app.component.hmtl car les attribut ne sont plus disponible</w:t>
      </w: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A44BFB">
      <w:pPr>
        <w:pStyle w:val="Sansinterligne"/>
        <w:ind w:firstLine="708"/>
        <w:rPr>
          <w:b/>
        </w:rPr>
      </w:pPr>
      <w:r w:rsidRPr="00A44BFB">
        <w:rPr>
          <w:b/>
          <w:noProof/>
          <w:lang w:eastAsia="fr-FR"/>
        </w:rPr>
        <w:drawing>
          <wp:inline distT="0" distB="0" distL="0" distR="0" wp14:anchorId="2DF7E701" wp14:editId="3109911B">
            <wp:extent cx="9412013" cy="5915851"/>
            <wp:effectExtent l="0" t="0" r="0" b="889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41201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FB" w:rsidRDefault="00A44BFB" w:rsidP="00A44BFB">
      <w:pPr>
        <w:pStyle w:val="Sansinterligne"/>
        <w:ind w:firstLine="708"/>
        <w:rPr>
          <w:b/>
        </w:rPr>
      </w:pPr>
    </w:p>
    <w:p w:rsidR="00A44BFB" w:rsidRDefault="00A44BFB" w:rsidP="00A44BFB">
      <w:pPr>
        <w:pStyle w:val="Sansinterligne"/>
        <w:ind w:firstLine="708"/>
        <w:rPr>
          <w:b/>
        </w:rPr>
      </w:pPr>
    </w:p>
    <w:p w:rsidR="00A44BFB" w:rsidRDefault="00A44BFB" w:rsidP="00A44BFB">
      <w:pPr>
        <w:pStyle w:val="Sansinterligne"/>
        <w:rPr>
          <w:b/>
        </w:rPr>
      </w:pPr>
      <w:r>
        <w:rPr>
          <w:b/>
        </w:rPr>
        <w:lastRenderedPageBreak/>
        <w:t>Puis enfin supprimer les attribut</w:t>
      </w:r>
      <w:r w:rsidR="005E51DF">
        <w:rPr>
          <w:b/>
        </w:rPr>
        <w:t>s</w:t>
      </w:r>
      <w:r>
        <w:rPr>
          <w:b/>
        </w:rPr>
        <w:t xml:space="preserve"> de playing-card.component.html qui ne sont plus disponible</w:t>
      </w:r>
    </w:p>
    <w:p w:rsidR="00A44BFB" w:rsidRDefault="00A44BFB" w:rsidP="00A44BFB">
      <w:pPr>
        <w:pStyle w:val="Sansinterligne"/>
        <w:rPr>
          <w:b/>
        </w:rPr>
      </w:pPr>
    </w:p>
    <w:p w:rsidR="00847B0D" w:rsidRDefault="00A44BFB" w:rsidP="00847B0D">
      <w:pPr>
        <w:pStyle w:val="Sansinterligne"/>
        <w:ind w:firstLine="708"/>
        <w:rPr>
          <w:b/>
        </w:rPr>
      </w:pPr>
      <w:r w:rsidRPr="00A44BFB">
        <w:rPr>
          <w:b/>
          <w:noProof/>
          <w:lang w:eastAsia="fr-FR"/>
        </w:rPr>
        <w:drawing>
          <wp:inline distT="0" distB="0" distL="0" distR="0" wp14:anchorId="12BCA929" wp14:editId="497CF83E">
            <wp:extent cx="9777730" cy="3827145"/>
            <wp:effectExtent l="0" t="0" r="0" b="19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0D" w:rsidRDefault="00847B0D" w:rsidP="00847B0D">
      <w:pPr>
        <w:pStyle w:val="Sansinterligne"/>
        <w:rPr>
          <w:b/>
        </w:rPr>
      </w:pPr>
    </w:p>
    <w:p w:rsidR="00847B0D" w:rsidRDefault="00847B0D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847B0D" w:rsidRDefault="00847B0D" w:rsidP="00847B0D">
      <w:pPr>
        <w:pStyle w:val="Sansinterligne"/>
        <w:rPr>
          <w:b/>
        </w:rPr>
      </w:pPr>
      <w:r>
        <w:rPr>
          <w:b/>
        </w:rPr>
        <w:lastRenderedPageBreak/>
        <w:t xml:space="preserve">Dans app.component.ts on va </w:t>
      </w:r>
      <w:r w:rsidR="0055020B">
        <w:rPr>
          <w:b/>
        </w:rPr>
        <w:t xml:space="preserve">initialiser et </w:t>
      </w:r>
      <w:r>
        <w:rPr>
          <w:b/>
        </w:rPr>
        <w:t>définir un nouveau monster</w:t>
      </w:r>
      <w:r w:rsidR="0055020B">
        <w:rPr>
          <w:b/>
        </w:rPr>
        <w:t xml:space="preserve"> que l’on pourra passer en paramètre du app.component.html</w:t>
      </w: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55020B">
      <w:pPr>
        <w:pStyle w:val="Sansinterligne"/>
        <w:ind w:firstLine="708"/>
        <w:rPr>
          <w:b/>
        </w:rPr>
      </w:pPr>
      <w:r w:rsidRPr="0055020B">
        <w:rPr>
          <w:b/>
          <w:noProof/>
          <w:lang w:eastAsia="fr-FR"/>
        </w:rPr>
        <w:drawing>
          <wp:inline distT="0" distB="0" distL="0" distR="0" wp14:anchorId="5E5D6487" wp14:editId="350D8153">
            <wp:extent cx="9777730" cy="460629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0B" w:rsidRDefault="0055020B" w:rsidP="0055020B">
      <w:pPr>
        <w:pStyle w:val="Sansinterligne"/>
        <w:ind w:firstLine="708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Pr="002740F0" w:rsidRDefault="002740F0" w:rsidP="0055020B">
      <w:pPr>
        <w:pStyle w:val="Sansinterligne"/>
      </w:pPr>
      <w:r>
        <w:rPr>
          <w:b/>
        </w:rPr>
        <w:tab/>
      </w:r>
      <w:r w:rsidRPr="002740F0">
        <w:t>Le « ! » signifie que l’indique à ts que l’on va initialiser monster1 plus tard dans le code : dans le constructor</w:t>
      </w: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  <w:r>
        <w:rPr>
          <w:b/>
        </w:rPr>
        <w:lastRenderedPageBreak/>
        <w:t>Dans app.component.html on passe en paramètre monster1</w:t>
      </w:r>
    </w:p>
    <w:p w:rsidR="0047282E" w:rsidRDefault="0047282E" w:rsidP="0055020B">
      <w:pPr>
        <w:pStyle w:val="Sansinterligne"/>
        <w:rPr>
          <w:b/>
        </w:rPr>
      </w:pPr>
    </w:p>
    <w:p w:rsidR="0047282E" w:rsidRDefault="0047282E" w:rsidP="0047282E">
      <w:pPr>
        <w:pStyle w:val="Sansinterligne"/>
        <w:ind w:firstLine="708"/>
        <w:rPr>
          <w:b/>
        </w:rPr>
      </w:pPr>
      <w:r w:rsidRPr="0047282E">
        <w:rPr>
          <w:b/>
          <w:noProof/>
          <w:lang w:eastAsia="fr-FR"/>
        </w:rPr>
        <w:drawing>
          <wp:inline distT="0" distB="0" distL="0" distR="0" wp14:anchorId="6F96E68B" wp14:editId="03D7FCB3">
            <wp:extent cx="9716856" cy="5172797"/>
            <wp:effectExtent l="0" t="0" r="0" b="88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  <w:r>
        <w:rPr>
          <w:b/>
        </w:rPr>
        <w:lastRenderedPageBreak/>
        <w:t>On a aussi la possibilité de définir que l’argument « monster » est obligatoire dans le html parent app.component.html</w:t>
      </w:r>
    </w:p>
    <w:p w:rsidR="00B67B8F" w:rsidRDefault="00B67B8F" w:rsidP="00B67B8F">
      <w:pPr>
        <w:pStyle w:val="Sansinterligne"/>
        <w:numPr>
          <w:ilvl w:val="0"/>
          <w:numId w:val="4"/>
        </w:numPr>
        <w:rPr>
          <w:b/>
        </w:rPr>
      </w:pPr>
      <w:r>
        <w:rPr>
          <w:b/>
        </w:rPr>
        <w:t>Se rendre dans playing-card.component.ts et ajouter le paramètre « required :true » dans le Input()</w:t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ind w:firstLine="360"/>
        <w:rPr>
          <w:b/>
        </w:rPr>
      </w:pPr>
      <w:r w:rsidRPr="00B67B8F">
        <w:rPr>
          <w:b/>
          <w:noProof/>
          <w:lang w:eastAsia="fr-FR"/>
        </w:rPr>
        <w:drawing>
          <wp:inline distT="0" distB="0" distL="0" distR="0" wp14:anchorId="52D99722" wp14:editId="516030AC">
            <wp:extent cx="9777730" cy="3771265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  <w:r>
        <w:rPr>
          <w:b/>
        </w:rPr>
        <w:lastRenderedPageBreak/>
        <w:t>On supprime dons les balise html dans app.component.html qui n’ont pas de paramètre monster définit car cela provoque maintenant une erreur</w:t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6D1ED7">
      <w:pPr>
        <w:pStyle w:val="Sansinterligne"/>
        <w:ind w:firstLine="708"/>
        <w:rPr>
          <w:b/>
        </w:rPr>
      </w:pPr>
      <w:r w:rsidRPr="00B67B8F">
        <w:rPr>
          <w:b/>
          <w:noProof/>
          <w:lang w:eastAsia="fr-FR"/>
        </w:rPr>
        <w:drawing>
          <wp:inline distT="0" distB="0" distL="0" distR="0" wp14:anchorId="7BB4D96C" wp14:editId="2255BAE9">
            <wp:extent cx="9777730" cy="546862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rPr>
          <w:b/>
        </w:rPr>
      </w:pPr>
      <w:r>
        <w:rPr>
          <w:b/>
        </w:rPr>
        <w:lastRenderedPageBreak/>
        <w:t xml:space="preserve">Les signaux </w:t>
      </w:r>
      <w:r w:rsidR="000F4D33">
        <w:rPr>
          <w:b/>
        </w:rPr>
        <w:t>à la place de Input() plus récent et plus performant</w:t>
      </w:r>
    </w:p>
    <w:p w:rsidR="00B34FB6" w:rsidRDefault="00B34FB6" w:rsidP="00B34FB6">
      <w:pPr>
        <w:pStyle w:val="Sansinterligne"/>
        <w:rPr>
          <w:b/>
        </w:rPr>
      </w:pPr>
    </w:p>
    <w:p w:rsidR="00B34FB6" w:rsidRDefault="00B34FB6" w:rsidP="00B34FB6">
      <w:pPr>
        <w:pStyle w:val="Sansinterligne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  <w:r w:rsidRPr="00B34FB6">
        <w:rPr>
          <w:b/>
          <w:noProof/>
          <w:lang w:eastAsia="fr-FR"/>
        </w:rPr>
        <w:drawing>
          <wp:inline distT="0" distB="0" distL="0" distR="0" wp14:anchorId="08C7784A" wp14:editId="677BEE62">
            <wp:extent cx="9777730" cy="512826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532239">
      <w:pPr>
        <w:pStyle w:val="Sansinterligne"/>
        <w:rPr>
          <w:b/>
        </w:rPr>
      </w:pPr>
      <w:r>
        <w:rPr>
          <w:b/>
        </w:rPr>
        <w:lastRenderedPageBreak/>
        <w:t>Si on a un signal dans le component, dans le html du compon</w:t>
      </w:r>
      <w:r w:rsidR="00BF7787">
        <w:rPr>
          <w:b/>
        </w:rPr>
        <w:t>ent courant, il faut ajouter des parenthèses après le nom de l’objet</w:t>
      </w:r>
    </w:p>
    <w:p w:rsidR="00BF7787" w:rsidRDefault="00BF7787" w:rsidP="00BF7787">
      <w:pPr>
        <w:pStyle w:val="Sansinterligne"/>
        <w:rPr>
          <w:b/>
        </w:rPr>
      </w:pPr>
    </w:p>
    <w:p w:rsidR="00CC7A83" w:rsidRDefault="00BF7787" w:rsidP="00CC7A83">
      <w:pPr>
        <w:pStyle w:val="Sansinterligne"/>
        <w:ind w:firstLine="708"/>
        <w:rPr>
          <w:b/>
        </w:rPr>
      </w:pPr>
      <w:r w:rsidRPr="00BF7787">
        <w:rPr>
          <w:b/>
          <w:noProof/>
          <w:lang w:eastAsia="fr-FR"/>
        </w:rPr>
        <w:drawing>
          <wp:inline distT="0" distB="0" distL="0" distR="0" wp14:anchorId="79FA132F" wp14:editId="48F0E938">
            <wp:extent cx="9777730" cy="39878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83" w:rsidRDefault="00CC7A83" w:rsidP="00CC7A83">
      <w:pPr>
        <w:pStyle w:val="Sansinterligne"/>
        <w:rPr>
          <w:b/>
        </w:rPr>
      </w:pPr>
    </w:p>
    <w:p w:rsidR="00CC7A83" w:rsidRDefault="00CC7A83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CC7A83" w:rsidRDefault="00BC76ED" w:rsidP="00CC7A83">
      <w:pPr>
        <w:pStyle w:val="Sansinterligne"/>
        <w:rPr>
          <w:b/>
        </w:rPr>
      </w:pPr>
      <w:r>
        <w:rPr>
          <w:b/>
        </w:rPr>
        <w:lastRenderedPageBreak/>
        <w:t xml:space="preserve">Ecouter un évènement click dans le html sur un élément puis faire appel à une fonction (ici </w:t>
      </w:r>
      <w:r w:rsidR="00265234">
        <w:rPr>
          <w:b/>
        </w:rPr>
        <w:t>increaseCount</w:t>
      </w:r>
      <w:r>
        <w:rPr>
          <w:b/>
        </w:rPr>
        <w:t>() )</w:t>
      </w:r>
    </w:p>
    <w:p w:rsidR="00BC76ED" w:rsidRDefault="00BC76ED" w:rsidP="00265234">
      <w:pPr>
        <w:pStyle w:val="Sansinterligne"/>
        <w:rPr>
          <w:b/>
        </w:rPr>
      </w:pPr>
    </w:p>
    <w:p w:rsidR="00BC76ED" w:rsidRDefault="00265234" w:rsidP="00265234">
      <w:pPr>
        <w:pStyle w:val="Sansinterligne"/>
        <w:ind w:firstLine="708"/>
        <w:rPr>
          <w:b/>
        </w:rPr>
      </w:pPr>
      <w:r w:rsidRPr="00265234">
        <w:rPr>
          <w:b/>
          <w:noProof/>
          <w:lang w:eastAsia="fr-FR"/>
        </w:rPr>
        <w:drawing>
          <wp:inline distT="0" distB="0" distL="0" distR="0" wp14:anchorId="013B0AC4" wp14:editId="38705F54">
            <wp:extent cx="9777730" cy="29216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ED" w:rsidRDefault="00BC76ED" w:rsidP="00BC76ED">
      <w:pPr>
        <w:pStyle w:val="Sansinterligne"/>
        <w:rPr>
          <w:b/>
        </w:rPr>
      </w:pPr>
    </w:p>
    <w:p w:rsidR="008654FA" w:rsidRDefault="008654FA" w:rsidP="008654FA">
      <w:pPr>
        <w:pStyle w:val="Sansinterligne"/>
        <w:rPr>
          <w:b/>
        </w:rPr>
      </w:pPr>
      <w:r>
        <w:rPr>
          <w:b/>
        </w:rPr>
        <w:t>Créer la fonction dans search-bar.component.ts</w:t>
      </w:r>
    </w:p>
    <w:p w:rsidR="008654FA" w:rsidRDefault="008654FA" w:rsidP="008654FA">
      <w:pPr>
        <w:pStyle w:val="Sansinterligne"/>
        <w:rPr>
          <w:b/>
        </w:rPr>
      </w:pPr>
    </w:p>
    <w:p w:rsidR="00265234" w:rsidRDefault="00265234" w:rsidP="008654FA">
      <w:pPr>
        <w:pStyle w:val="Sansinterligne"/>
        <w:rPr>
          <w:b/>
        </w:rPr>
      </w:pPr>
      <w:r>
        <w:rPr>
          <w:b/>
        </w:rPr>
        <w:tab/>
      </w:r>
      <w:r w:rsidRPr="00265234">
        <w:rPr>
          <w:b/>
          <w:noProof/>
          <w:lang w:eastAsia="fr-FR"/>
        </w:rPr>
        <w:drawing>
          <wp:inline distT="0" distB="0" distL="0" distR="0" wp14:anchorId="6B52BE83" wp14:editId="387923BA">
            <wp:extent cx="5637445" cy="2735248"/>
            <wp:effectExtent l="0" t="0" r="1905" b="825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7353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8" w:rsidRDefault="00305298" w:rsidP="008654FA">
      <w:pPr>
        <w:pStyle w:val="Sansinterligne"/>
        <w:rPr>
          <w:b/>
        </w:rPr>
      </w:pPr>
      <w:r w:rsidRPr="000E6BBD">
        <w:rPr>
          <w:b/>
          <w:color w:val="00B050"/>
        </w:rPr>
        <w:lastRenderedPageBreak/>
        <w:t>Input() </w:t>
      </w:r>
      <w:r>
        <w:rPr>
          <w:b/>
        </w:rPr>
        <w:t>:  créer une variable Input() dans un composant permet de que dans le html du composant parent on puisse lui passer un argument</w:t>
      </w:r>
    </w:p>
    <w:p w:rsidR="00305298" w:rsidRDefault="00305298" w:rsidP="008654FA">
      <w:pPr>
        <w:pStyle w:val="Sansinterligne"/>
        <w:rPr>
          <w:b/>
        </w:rPr>
      </w:pPr>
    </w:p>
    <w:p w:rsidR="00305298" w:rsidRDefault="00305298" w:rsidP="00305298">
      <w:pPr>
        <w:pStyle w:val="Sansinterligne"/>
        <w:ind w:firstLine="708"/>
      </w:pPr>
      <w:r w:rsidRPr="00305298">
        <w:t>1.</w:t>
      </w:r>
      <w:r>
        <w:t xml:space="preserve"> on crée la variable Input() dans le playing-card.component.ts</w:t>
      </w:r>
      <w:r w:rsidR="000E6BBD">
        <w:t xml:space="preserve"> (le sélecteur du composant se nomme </w:t>
      </w:r>
      <w:r w:rsidR="000E6BBD" w:rsidRPr="000E6BBD">
        <w:t>'app-search-bar'</w:t>
      </w:r>
      <w:r w:rsidR="000E6BBD">
        <w:t>)</w:t>
      </w:r>
    </w:p>
    <w:p w:rsidR="000E6BBD" w:rsidRDefault="000E6BBD" w:rsidP="00305298">
      <w:pPr>
        <w:pStyle w:val="Sansinterligne"/>
        <w:ind w:firstLine="708"/>
      </w:pPr>
    </w:p>
    <w:p w:rsidR="00305298" w:rsidRDefault="000E6BBD" w:rsidP="000E6BBD">
      <w:pPr>
        <w:pStyle w:val="Sansinterligne"/>
        <w:ind w:firstLine="708"/>
      </w:pPr>
      <w:r w:rsidRPr="000E6BBD">
        <w:drawing>
          <wp:inline distT="0" distB="0" distL="0" distR="0" wp14:anchorId="4939B343" wp14:editId="3011B591">
            <wp:extent cx="3999506" cy="1449888"/>
            <wp:effectExtent l="0" t="0" r="127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2264" cy="14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8" w:rsidRDefault="00305298" w:rsidP="00305298">
      <w:pPr>
        <w:pStyle w:val="Sansinterligne"/>
        <w:ind w:firstLine="708"/>
      </w:pPr>
      <w:r w:rsidRPr="00305298">
        <w:drawing>
          <wp:inline distT="0" distB="0" distL="0" distR="0" wp14:anchorId="63E0583F" wp14:editId="1DD72B2C">
            <wp:extent cx="6647040" cy="4436828"/>
            <wp:effectExtent l="0" t="0" r="1905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64128" cy="44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8" w:rsidRDefault="00305298" w:rsidP="00305298">
      <w:pPr>
        <w:pStyle w:val="Sansinterligne"/>
        <w:ind w:firstLine="708"/>
      </w:pPr>
    </w:p>
    <w:p w:rsidR="00305298" w:rsidRDefault="00305298" w:rsidP="00305298">
      <w:pPr>
        <w:pStyle w:val="Sansinterligne"/>
        <w:ind w:firstLine="708"/>
      </w:pPr>
      <w:r>
        <w:t>2.</w:t>
      </w:r>
      <w:r w:rsidR="000E6BBD">
        <w:t xml:space="preserve"> On crée une variable dans le composant parent principal app.component.ts</w:t>
      </w:r>
    </w:p>
    <w:p w:rsidR="000E6BBD" w:rsidRDefault="000E6BBD" w:rsidP="00305298">
      <w:pPr>
        <w:pStyle w:val="Sansinterligne"/>
        <w:ind w:firstLine="708"/>
      </w:pPr>
    </w:p>
    <w:p w:rsidR="000E6BBD" w:rsidRDefault="000E6BBD" w:rsidP="00305298">
      <w:pPr>
        <w:pStyle w:val="Sansinterligne"/>
        <w:ind w:firstLine="708"/>
      </w:pPr>
      <w:r w:rsidRPr="000E6BBD">
        <w:drawing>
          <wp:inline distT="0" distB="0" distL="0" distR="0" wp14:anchorId="72B2D82C" wp14:editId="2D76F5D8">
            <wp:extent cx="9777730" cy="569976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BD" w:rsidRDefault="000E6BBD" w:rsidP="00305298">
      <w:pPr>
        <w:pStyle w:val="Sansinterligne"/>
        <w:ind w:firstLine="708"/>
      </w:pPr>
    </w:p>
    <w:p w:rsidR="000E6BBD" w:rsidRDefault="000E6BBD" w:rsidP="00305298">
      <w:pPr>
        <w:pStyle w:val="Sansinterligne"/>
        <w:ind w:firstLine="708"/>
      </w:pPr>
    </w:p>
    <w:p w:rsidR="007D4C8C" w:rsidRDefault="000E6BBD" w:rsidP="007D4C8C">
      <w:pPr>
        <w:pStyle w:val="Sansinterligne"/>
        <w:ind w:left="708"/>
      </w:pPr>
      <w:r>
        <w:lastRenderedPageBreak/>
        <w:t xml:space="preserve">3. dans le html du composant parent principal, on fait appel au composant enfant </w:t>
      </w:r>
      <w:r w:rsidR="007D4C8C">
        <w:t>en lui passant une variable à l’argument Intput() search, le nom de l’Input doit être entre crochets</w:t>
      </w:r>
      <w:r w:rsidR="00336B58">
        <w:t>, et la variable qu’on passe en argument doit être entre guillemets</w:t>
      </w:r>
    </w:p>
    <w:p w:rsidR="00336B58" w:rsidRDefault="00336B58" w:rsidP="007D4C8C">
      <w:pPr>
        <w:pStyle w:val="Sansinterligne"/>
        <w:ind w:left="708"/>
      </w:pPr>
    </w:p>
    <w:p w:rsidR="00336B58" w:rsidRDefault="00336B58" w:rsidP="007D4C8C">
      <w:pPr>
        <w:pStyle w:val="Sansinterligne"/>
        <w:ind w:left="708"/>
      </w:pPr>
      <w:r w:rsidRPr="00336B58">
        <w:drawing>
          <wp:inline distT="0" distB="0" distL="0" distR="0" wp14:anchorId="66D0F399" wp14:editId="2FB503A3">
            <wp:extent cx="9777730" cy="3115310"/>
            <wp:effectExtent l="0" t="0" r="0" b="889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58" w:rsidRDefault="00336B58" w:rsidP="007D4C8C">
      <w:pPr>
        <w:pStyle w:val="Sansinterligne"/>
        <w:ind w:left="708"/>
      </w:pPr>
    </w:p>
    <w:p w:rsidR="00336B58" w:rsidRDefault="00336B58" w:rsidP="007D4C8C">
      <w:pPr>
        <w:pStyle w:val="Sansinterligne"/>
        <w:ind w:left="708"/>
      </w:pPr>
    </w:p>
    <w:p w:rsidR="000E6BBD" w:rsidRDefault="00336B58" w:rsidP="00336B58">
      <w:pPr>
        <w:pStyle w:val="Sansinterligne"/>
      </w:pPr>
      <w:r>
        <w:tab/>
        <w:t>On note que l’Input() sert à avoir la possibilité que le composant enfant créé puisse accepté un argument en paramètre</w:t>
      </w:r>
    </w:p>
    <w:p w:rsidR="00E73C2F" w:rsidRPr="00305298" w:rsidRDefault="00E73C2F" w:rsidP="00336B58">
      <w:pPr>
        <w:pStyle w:val="Sansinterligne"/>
      </w:pPr>
      <w:r>
        <w:tab/>
        <w:t>On a la possibilité d’utiliser les signaux à la place qui Input(), qui sont plus récent</w:t>
      </w:r>
    </w:p>
    <w:p w:rsidR="00305298" w:rsidRDefault="00305298" w:rsidP="008654FA">
      <w:pPr>
        <w:pStyle w:val="Sansinterligne"/>
        <w:rPr>
          <w:b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305298" w:rsidRPr="00336B58" w:rsidRDefault="00336B58" w:rsidP="008654FA">
      <w:pPr>
        <w:pStyle w:val="Sansinterligne"/>
        <w:rPr>
          <w:b/>
          <w:color w:val="00B050"/>
        </w:rPr>
      </w:pPr>
      <w:r w:rsidRPr="00336B58">
        <w:rPr>
          <w:b/>
          <w:color w:val="00B050"/>
        </w:rPr>
        <w:lastRenderedPageBreak/>
        <w:t>Output()</w:t>
      </w:r>
      <w:r>
        <w:rPr>
          <w:b/>
          <w:color w:val="00B050"/>
        </w:rPr>
        <w:t xml:space="preserve"> : </w:t>
      </w:r>
      <w:r w:rsidR="006C57C3" w:rsidRPr="006C57C3">
        <w:rPr>
          <w:b/>
        </w:rPr>
        <w:t xml:space="preserve">créer </w:t>
      </w:r>
      <w:r w:rsidR="006C57C3">
        <w:rPr>
          <w:b/>
        </w:rPr>
        <w:t>un évènement de type Output() dans le composant enfant, sert au composant enfant à renvoyer une valeur qui sera disponible dans le html du composant parent si dans le composant parent html on écoute l’événement Output()</w:t>
      </w:r>
    </w:p>
    <w:p w:rsidR="00305298" w:rsidRDefault="00305298" w:rsidP="008654FA">
      <w:pPr>
        <w:pStyle w:val="Sansinterligne"/>
        <w:rPr>
          <w:b/>
        </w:rPr>
      </w:pPr>
    </w:p>
    <w:p w:rsidR="008654FA" w:rsidRDefault="008654FA" w:rsidP="008654FA">
      <w:pPr>
        <w:pStyle w:val="Sansinterligne"/>
        <w:rPr>
          <w:b/>
        </w:rPr>
      </w:pPr>
      <w:r>
        <w:rPr>
          <w:b/>
        </w:rPr>
        <w:tab/>
      </w:r>
    </w:p>
    <w:p w:rsidR="008654FA" w:rsidRDefault="006C57C3" w:rsidP="00E73C2F">
      <w:pPr>
        <w:pStyle w:val="Sansinterligne"/>
        <w:ind w:left="708"/>
      </w:pPr>
      <w:r w:rsidRPr="00E73C2F">
        <w:t xml:space="preserve">1. </w:t>
      </w:r>
      <w:r w:rsidR="00E73C2F">
        <w:t>D</w:t>
      </w:r>
      <w:r w:rsidR="00E73C2F" w:rsidRPr="00E73C2F">
        <w:t>ans le composant enfant .ts on import FormModule</w:t>
      </w:r>
      <w:r w:rsidR="00E73C2F">
        <w:t xml:space="preserve">, qui nous à la fois d’avoir dans le composant enfant un Input() nommé [ngModel] mais d’avoir l’event ngModelChange dans le composant enfant qui permet de rester à l’écoute d’un changement dans une balise html &lt;input/&gt; et de renvoyer cette valeur </w:t>
      </w:r>
    </w:p>
    <w:p w:rsidR="00E73C2F" w:rsidRDefault="00E73C2F" w:rsidP="00E73C2F">
      <w:pPr>
        <w:pStyle w:val="Sansinterligne"/>
        <w:ind w:left="708"/>
      </w:pPr>
    </w:p>
    <w:p w:rsidR="00E73C2F" w:rsidRDefault="00E73C2F" w:rsidP="00E73C2F">
      <w:pPr>
        <w:pStyle w:val="Sansinterligne"/>
        <w:ind w:left="708"/>
      </w:pPr>
      <w:r w:rsidRPr="00E73C2F">
        <w:drawing>
          <wp:inline distT="0" distB="0" distL="0" distR="0" wp14:anchorId="39D1D703" wp14:editId="52100447">
            <wp:extent cx="7862746" cy="5287617"/>
            <wp:effectExtent l="0" t="0" r="508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871459" cy="52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2F" w:rsidRDefault="00163F96" w:rsidP="00A50D14">
      <w:pPr>
        <w:pStyle w:val="Sansinterligne"/>
        <w:ind w:left="705"/>
      </w:pPr>
      <w:r>
        <w:lastRenderedPageBreak/>
        <w:t xml:space="preserve">2. </w:t>
      </w:r>
      <w:r w:rsidR="00A50D14">
        <w:t>En seconde partie on crée l’évènement de type Output() ici nommé searchChange qui se chargera si déclenché, de renvoyer une valeur qu’on lui aura passé en paramètre</w:t>
      </w:r>
      <w:r w:rsidR="00512B70">
        <w:t xml:space="preserve"> (on pourra écouter cette </w:t>
      </w:r>
      <w:r w:rsidR="00B215B2">
        <w:t>évènement</w:t>
      </w:r>
      <w:r w:rsidR="00512B70">
        <w:t xml:space="preserve"> dans le composant parent html et ainsi récupérer la valeur renvoyé par cette event)</w:t>
      </w:r>
    </w:p>
    <w:p w:rsidR="00A50D14" w:rsidRPr="00E73C2F" w:rsidRDefault="00A50D14" w:rsidP="00E73C2F">
      <w:pPr>
        <w:pStyle w:val="Sansinterligne"/>
      </w:pPr>
    </w:p>
    <w:p w:rsidR="008654FA" w:rsidRDefault="00A50D14" w:rsidP="00512B70">
      <w:pPr>
        <w:pStyle w:val="Sansinterligne"/>
        <w:ind w:left="705"/>
      </w:pPr>
      <w:r w:rsidRPr="00512B70">
        <w:t xml:space="preserve">Dans le html </w:t>
      </w:r>
      <w:r w:rsidR="00512B70" w:rsidRPr="00512B70">
        <w:t xml:space="preserve">du composant enfant, nous écoutant l’évent </w:t>
      </w:r>
      <w:r w:rsidR="00B215B2">
        <w:t>n</w:t>
      </w:r>
      <w:r w:rsidR="00512B70">
        <w:t xml:space="preserve">gModelChange qui se charge d’écouter le changement mais aussi de renvoyer la valeur d’une balise html </w:t>
      </w:r>
      <w:r w:rsidR="00B215B2">
        <w:t>&lt;</w:t>
      </w:r>
      <w:r w:rsidR="00512B70">
        <w:t>input</w:t>
      </w:r>
      <w:r w:rsidR="00B215B2">
        <w:t>/&gt;</w:t>
      </w:r>
      <w:r w:rsidR="00512B70">
        <w:t>, et c’est ici que nous faisons appel à la fonction updateSearch() qui déclenche l’event searchChange et lui passe en paramètre la valeur value obtenue à partir ngModelChange</w:t>
      </w:r>
    </w:p>
    <w:p w:rsidR="00B215B2" w:rsidRDefault="00B215B2" w:rsidP="00512B70">
      <w:pPr>
        <w:pStyle w:val="Sansinterligne"/>
        <w:ind w:left="705"/>
      </w:pPr>
    </w:p>
    <w:p w:rsidR="00B215B2" w:rsidRDefault="00163F96" w:rsidP="00512B70">
      <w:pPr>
        <w:pStyle w:val="Sansinterligne"/>
        <w:ind w:left="705"/>
      </w:pPr>
      <w:r w:rsidRPr="00163F96">
        <w:drawing>
          <wp:inline distT="0" distB="0" distL="0" distR="0" wp14:anchorId="4C9A2157" wp14:editId="480B7868">
            <wp:extent cx="9777730" cy="2814955"/>
            <wp:effectExtent l="0" t="0" r="0" b="444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6" w:rsidRDefault="00163F96" w:rsidP="00512B70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163F96" w:rsidRDefault="00163F96" w:rsidP="00163F96">
      <w:pPr>
        <w:pStyle w:val="Sansinterligne"/>
        <w:ind w:left="705"/>
      </w:pPr>
      <w:r>
        <w:lastRenderedPageBreak/>
        <w:t>3. dans le composant parent app.component.</w:t>
      </w:r>
      <w:r w:rsidR="00EB410B">
        <w:t>ts</w:t>
      </w:r>
      <w:r>
        <w:t xml:space="preserve"> on initialise un</w:t>
      </w:r>
      <w:r w:rsidR="00EB410B">
        <w:t>e variable qui servira à stocker l’Output() de l’event</w:t>
      </w:r>
      <w:r>
        <w:t xml:space="preserve"> </w:t>
      </w:r>
      <w:r w:rsidR="00EB410B" w:rsidRPr="00EB410B">
        <w:t>searchChange</w:t>
      </w: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  <w:r w:rsidRPr="00EB410B">
        <w:drawing>
          <wp:inline distT="0" distB="0" distL="0" distR="0" wp14:anchorId="726C21AA" wp14:editId="0B6CCA55">
            <wp:extent cx="9777730" cy="489902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  <w:r>
        <w:lastRenderedPageBreak/>
        <w:t xml:space="preserve">4. dans app.component.ts on fait appel au composant enfant app-search-bar, dans lequel on écoute l’event </w:t>
      </w:r>
      <w:r w:rsidRPr="00B31E34">
        <w:t>searchChange</w:t>
      </w:r>
      <w:r>
        <w:t xml:space="preserve"> et on la stock dans la variable search, puis on l’affiche</w:t>
      </w: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  <w:r w:rsidRPr="00B31E34">
        <w:drawing>
          <wp:inline distT="0" distB="0" distL="0" distR="0" wp14:anchorId="76A8E560" wp14:editId="541BB394">
            <wp:extent cx="9777730" cy="4169410"/>
            <wp:effectExtent l="0" t="0" r="0" b="254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8A" w:rsidRDefault="00643D8A" w:rsidP="00163F96">
      <w:pPr>
        <w:pStyle w:val="Sansinterligne"/>
        <w:ind w:left="705"/>
      </w:pPr>
    </w:p>
    <w:p w:rsidR="00B31E34" w:rsidRDefault="00643D8A" w:rsidP="00643D8A">
      <w:pPr>
        <w:pStyle w:val="Sansinterligne"/>
      </w:pPr>
      <w:r>
        <w:tab/>
        <w:t xml:space="preserve">Si le début du nom d’un événement Output() est similaire à une variable Input() possibilité de simplifier </w:t>
      </w:r>
    </w:p>
    <w:p w:rsidR="00643D8A" w:rsidRDefault="00643D8A" w:rsidP="00643D8A">
      <w:pPr>
        <w:pStyle w:val="Sansinterligne"/>
      </w:pPr>
      <w:r>
        <w:tab/>
      </w:r>
      <w:r w:rsidRPr="00643D8A">
        <w:drawing>
          <wp:inline distT="0" distB="0" distL="0" distR="0" wp14:anchorId="03F75E5A" wp14:editId="36BA4321">
            <wp:extent cx="6496957" cy="342948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8A" w:rsidRDefault="00643D8A" w:rsidP="00643D8A">
      <w:pPr>
        <w:pStyle w:val="Sansinterligne"/>
      </w:pPr>
      <w:r>
        <w:tab/>
        <w:t xml:space="preserve">En </w:t>
      </w:r>
    </w:p>
    <w:p w:rsidR="00643D8A" w:rsidRDefault="00643D8A" w:rsidP="00643D8A">
      <w:pPr>
        <w:pStyle w:val="Sansinterligne"/>
        <w:ind w:left="708"/>
      </w:pPr>
      <w:r>
        <w:tab/>
      </w:r>
      <w:r w:rsidRPr="00643D8A">
        <w:drawing>
          <wp:inline distT="0" distB="0" distL="0" distR="0" wp14:anchorId="35663177" wp14:editId="53C08105">
            <wp:extent cx="9777730" cy="84264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34" w:rsidRDefault="00B31E34" w:rsidP="00163F96">
      <w:pPr>
        <w:pStyle w:val="Sansinterligne"/>
        <w:ind w:left="705"/>
      </w:pPr>
    </w:p>
    <w:p w:rsidR="00EB410B" w:rsidRDefault="00F00C0F" w:rsidP="00F00C0F">
      <w:pPr>
        <w:pStyle w:val="Sansinterligne"/>
        <w:rPr>
          <w:b/>
        </w:rPr>
      </w:pPr>
      <w:r w:rsidRPr="00F00C0F">
        <w:rPr>
          <w:b/>
        </w:rPr>
        <w:t>Signal output() plu</w:t>
      </w:r>
      <w:r w:rsidR="00B320BB">
        <w:rPr>
          <w:b/>
        </w:rPr>
        <w:t>s moderne</w:t>
      </w:r>
      <w:r w:rsidRPr="00F00C0F">
        <w:rPr>
          <w:b/>
        </w:rPr>
        <w:t xml:space="preserve"> et rapide à écrire que Output()</w:t>
      </w:r>
    </w:p>
    <w:p w:rsidR="00F00C0F" w:rsidRDefault="00F00C0F" w:rsidP="00F00C0F">
      <w:pPr>
        <w:pStyle w:val="Sansinterligne"/>
        <w:rPr>
          <w:b/>
        </w:rPr>
      </w:pPr>
    </w:p>
    <w:p w:rsidR="00F00C0F" w:rsidRPr="00F00C0F" w:rsidRDefault="00F00C0F" w:rsidP="00F00C0F">
      <w:pPr>
        <w:pStyle w:val="Sansinterligne"/>
        <w:ind w:firstLine="708"/>
      </w:pPr>
      <w:r w:rsidRPr="00F00C0F">
        <w:t xml:space="preserve">1. on passe de ceci </w:t>
      </w:r>
    </w:p>
    <w:p w:rsidR="00F00C0F" w:rsidRDefault="00F00C0F" w:rsidP="00F00C0F">
      <w:pPr>
        <w:pStyle w:val="Sansinterligne"/>
        <w:ind w:firstLine="708"/>
        <w:rPr>
          <w:b/>
        </w:rPr>
      </w:pPr>
      <w:r w:rsidRPr="00F00C0F">
        <w:rPr>
          <w:b/>
        </w:rPr>
        <w:drawing>
          <wp:inline distT="0" distB="0" distL="0" distR="0" wp14:anchorId="13867EBB" wp14:editId="1D00A243">
            <wp:extent cx="5934903" cy="590632"/>
            <wp:effectExtent l="0" t="0" r="889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F" w:rsidRDefault="00F00C0F" w:rsidP="00F00C0F">
      <w:pPr>
        <w:pStyle w:val="Sansinterligne"/>
        <w:ind w:firstLine="708"/>
        <w:rPr>
          <w:b/>
        </w:rPr>
      </w:pPr>
    </w:p>
    <w:p w:rsidR="00F00C0F" w:rsidRDefault="00F00C0F" w:rsidP="00F00C0F">
      <w:pPr>
        <w:pStyle w:val="Sansinterligne"/>
        <w:ind w:firstLine="708"/>
      </w:pPr>
      <w:r w:rsidRPr="00F00C0F">
        <w:t>2. à</w:t>
      </w:r>
    </w:p>
    <w:p w:rsidR="00F00C0F" w:rsidRPr="00F00C0F" w:rsidRDefault="002A6BA3" w:rsidP="00F00C0F">
      <w:pPr>
        <w:pStyle w:val="Sansinterligne"/>
        <w:ind w:firstLine="708"/>
      </w:pPr>
      <w:r w:rsidRPr="002A6BA3">
        <w:drawing>
          <wp:inline distT="0" distB="0" distL="0" distR="0" wp14:anchorId="0E3D59B5" wp14:editId="33BCF5BA">
            <wp:extent cx="4991797" cy="638264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0B" w:rsidRDefault="00EB410B" w:rsidP="002A6BA3">
      <w:pPr>
        <w:pStyle w:val="Sansinterligne"/>
      </w:pPr>
    </w:p>
    <w:p w:rsidR="002A6BA3" w:rsidRDefault="00B320BB" w:rsidP="002A6BA3">
      <w:pPr>
        <w:pStyle w:val="Sansinterligne"/>
        <w:rPr>
          <w:b/>
        </w:rPr>
      </w:pPr>
      <w:r>
        <w:rPr>
          <w:b/>
        </w:rPr>
        <w:t>input m</w:t>
      </w:r>
      <w:r w:rsidR="002A6BA3" w:rsidRPr="002A6BA3">
        <w:rPr>
          <w:b/>
        </w:rPr>
        <w:t>anière plus moderne d’écrire un Input</w:t>
      </w:r>
      <w:r w:rsidR="002A6BA3">
        <w:rPr>
          <w:b/>
        </w:rPr>
        <w:t>()</w:t>
      </w:r>
      <w:r>
        <w:rPr>
          <w:b/>
        </w:rPr>
        <w:t xml:space="preserve"> </w:t>
      </w:r>
    </w:p>
    <w:p w:rsidR="002A6BA3" w:rsidRDefault="002A6BA3" w:rsidP="002A6BA3">
      <w:pPr>
        <w:pStyle w:val="Sansinterligne"/>
        <w:rPr>
          <w:b/>
        </w:rPr>
      </w:pPr>
    </w:p>
    <w:p w:rsidR="002A6BA3" w:rsidRDefault="002A6BA3" w:rsidP="002A6BA3">
      <w:pPr>
        <w:pStyle w:val="Sansinterligne"/>
        <w:ind w:firstLine="708"/>
      </w:pPr>
      <w:r w:rsidRPr="002A6BA3">
        <w:t>1. on passe de ceci</w:t>
      </w:r>
    </w:p>
    <w:p w:rsidR="002A6BA3" w:rsidRDefault="002A6BA3" w:rsidP="002A6BA3">
      <w:pPr>
        <w:pStyle w:val="Sansinterligne"/>
        <w:ind w:firstLine="708"/>
      </w:pPr>
      <w:r w:rsidRPr="002A6BA3">
        <w:drawing>
          <wp:inline distT="0" distB="0" distL="0" distR="0" wp14:anchorId="12AB1C56" wp14:editId="72B6BCE2">
            <wp:extent cx="6792273" cy="581106"/>
            <wp:effectExtent l="0" t="0" r="889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A3" w:rsidRDefault="002A6BA3" w:rsidP="002A6BA3">
      <w:pPr>
        <w:pStyle w:val="Sansinterligne"/>
        <w:ind w:firstLine="708"/>
      </w:pPr>
    </w:p>
    <w:p w:rsidR="002A6BA3" w:rsidRDefault="002A6BA3" w:rsidP="002A6BA3">
      <w:pPr>
        <w:pStyle w:val="Sansinterligne"/>
        <w:ind w:firstLine="708"/>
      </w:pPr>
      <w:r>
        <w:t>2. à</w:t>
      </w:r>
    </w:p>
    <w:p w:rsidR="002A6BA3" w:rsidRDefault="00B320BB" w:rsidP="002A6BA3">
      <w:pPr>
        <w:pStyle w:val="Sansinterligne"/>
        <w:ind w:firstLine="708"/>
      </w:pPr>
      <w:r w:rsidRPr="00B320BB">
        <w:drawing>
          <wp:inline distT="0" distB="0" distL="0" distR="0" wp14:anchorId="5FC272E8" wp14:editId="59371877">
            <wp:extent cx="3810532" cy="57158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BB" w:rsidRDefault="00B320BB" w:rsidP="00B320BB">
      <w:pPr>
        <w:pStyle w:val="Sansinterligne"/>
      </w:pPr>
    </w:p>
    <w:p w:rsidR="00B320BB" w:rsidRDefault="00570D38" w:rsidP="00B320BB">
      <w:pPr>
        <w:pStyle w:val="Sansinterligne"/>
      </w:pPr>
      <w:r>
        <w:tab/>
        <w:t>Et comme il s’agit d’un signal, dans le html il faut utiliser des parenthèses</w:t>
      </w:r>
    </w:p>
    <w:p w:rsidR="00570D38" w:rsidRDefault="00570D38" w:rsidP="00B320BB">
      <w:pPr>
        <w:pStyle w:val="Sansinterligne"/>
      </w:pPr>
    </w:p>
    <w:p w:rsidR="00570D38" w:rsidRDefault="00570D38" w:rsidP="00B320BB">
      <w:pPr>
        <w:pStyle w:val="Sansinterligne"/>
      </w:pPr>
    </w:p>
    <w:p w:rsidR="00B73D7B" w:rsidRDefault="00B73D7B" w:rsidP="00B320BB">
      <w:pPr>
        <w:pStyle w:val="Sansinterligne"/>
        <w:rPr>
          <w:b/>
        </w:rPr>
      </w:pPr>
    </w:p>
    <w:p w:rsidR="00B73D7B" w:rsidRDefault="00B73D7B" w:rsidP="00B320BB">
      <w:pPr>
        <w:pStyle w:val="Sansinterligne"/>
        <w:rPr>
          <w:b/>
        </w:rPr>
      </w:pPr>
    </w:p>
    <w:p w:rsidR="00B73D7B" w:rsidRDefault="00B73D7B" w:rsidP="00B320BB">
      <w:pPr>
        <w:pStyle w:val="Sansinterligne"/>
        <w:rPr>
          <w:b/>
        </w:rPr>
      </w:pPr>
    </w:p>
    <w:p w:rsidR="00B73D7B" w:rsidRDefault="00B73D7B" w:rsidP="00B320BB">
      <w:pPr>
        <w:pStyle w:val="Sansinterligne"/>
        <w:rPr>
          <w:b/>
        </w:rPr>
      </w:pPr>
    </w:p>
    <w:p w:rsidR="00B73D7B" w:rsidRDefault="00B73D7B" w:rsidP="00B320BB">
      <w:pPr>
        <w:pStyle w:val="Sansinterligne"/>
        <w:rPr>
          <w:b/>
        </w:rPr>
      </w:pPr>
    </w:p>
    <w:p w:rsidR="00B73D7B" w:rsidRDefault="00B73D7B" w:rsidP="00B320BB">
      <w:pPr>
        <w:pStyle w:val="Sansinterligne"/>
        <w:rPr>
          <w:b/>
        </w:rPr>
      </w:pPr>
    </w:p>
    <w:p w:rsidR="00B73D7B" w:rsidRDefault="00B73D7B" w:rsidP="00B320BB">
      <w:pPr>
        <w:pStyle w:val="Sansinterligne"/>
        <w:rPr>
          <w:b/>
        </w:rPr>
      </w:pPr>
    </w:p>
    <w:p w:rsidR="00B73D7B" w:rsidRDefault="00B73D7B" w:rsidP="00B320BB">
      <w:pPr>
        <w:pStyle w:val="Sansinterligne"/>
        <w:rPr>
          <w:b/>
        </w:rPr>
      </w:pPr>
    </w:p>
    <w:p w:rsidR="004E55CD" w:rsidRDefault="00570D38" w:rsidP="00B320BB">
      <w:pPr>
        <w:pStyle w:val="Sansinterligne"/>
        <w:rPr>
          <w:b/>
        </w:rPr>
      </w:pPr>
      <w:r w:rsidRPr="00570D38">
        <w:rPr>
          <w:b/>
        </w:rPr>
        <w:lastRenderedPageBreak/>
        <w:t xml:space="preserve">Utiliser model </w:t>
      </w:r>
      <w:r w:rsidR="004E55CD">
        <w:rPr>
          <w:b/>
        </w:rPr>
        <w:t xml:space="preserve">dans un composant permet </w:t>
      </w:r>
      <w:r w:rsidRPr="00570D38">
        <w:rPr>
          <w:b/>
        </w:rPr>
        <w:t xml:space="preserve">à la fois </w:t>
      </w:r>
      <w:r w:rsidR="004E55CD">
        <w:rPr>
          <w:b/>
        </w:rPr>
        <w:t xml:space="preserve">d’avoir </w:t>
      </w:r>
      <w:r w:rsidRPr="00570D38">
        <w:rPr>
          <w:b/>
        </w:rPr>
        <w:t>un input et un output !</w:t>
      </w:r>
      <w:r w:rsidR="004E55CD">
        <w:rPr>
          <w:b/>
        </w:rPr>
        <w:t xml:space="preserve"> : </w:t>
      </w:r>
    </w:p>
    <w:p w:rsidR="00E3533E" w:rsidRDefault="00E3533E" w:rsidP="00E3533E">
      <w:pPr>
        <w:pStyle w:val="Sansinterligne"/>
        <w:numPr>
          <w:ilvl w:val="0"/>
          <w:numId w:val="3"/>
        </w:numPr>
        <w:rPr>
          <w:b/>
        </w:rPr>
      </w:pPr>
      <w:r>
        <w:rPr>
          <w:b/>
        </w:rPr>
        <w:t>Moins verbeux</w:t>
      </w:r>
    </w:p>
    <w:p w:rsidR="004E55CD" w:rsidRDefault="004E55CD" w:rsidP="004E55CD">
      <w:pPr>
        <w:pStyle w:val="Sansinterligne"/>
        <w:numPr>
          <w:ilvl w:val="0"/>
          <w:numId w:val="3"/>
        </w:numPr>
        <w:rPr>
          <w:b/>
        </w:rPr>
      </w:pPr>
      <w:r>
        <w:rPr>
          <w:b/>
        </w:rPr>
        <w:t>Capacité du composant à prendre un argument « search » ici  (input)</w:t>
      </w:r>
    </w:p>
    <w:p w:rsidR="00570D38" w:rsidRDefault="004E55CD" w:rsidP="004E55CD">
      <w:pPr>
        <w:pStyle w:val="Sansinterligne"/>
        <w:numPr>
          <w:ilvl w:val="0"/>
          <w:numId w:val="3"/>
        </w:numPr>
        <w:rPr>
          <w:b/>
        </w:rPr>
      </w:pPr>
      <w:r>
        <w:rPr>
          <w:b/>
        </w:rPr>
        <w:t xml:space="preserve">Mais aussi d’écouter </w:t>
      </w:r>
      <w:r w:rsidR="009F43F3">
        <w:rPr>
          <w:b/>
        </w:rPr>
        <w:t>l’event (search)</w:t>
      </w:r>
      <w:r>
        <w:rPr>
          <w:b/>
        </w:rPr>
        <w:t xml:space="preserve"> à partir de ce composant qui renvoi une valeur</w:t>
      </w:r>
      <w:r w:rsidR="009F43F3">
        <w:rPr>
          <w:b/>
        </w:rPr>
        <w:t xml:space="preserve"> $event</w:t>
      </w:r>
      <w:r>
        <w:rPr>
          <w:b/>
        </w:rPr>
        <w:t xml:space="preserve"> (output)</w:t>
      </w:r>
    </w:p>
    <w:p w:rsidR="00570D38" w:rsidRDefault="00570D38" w:rsidP="00B320BB">
      <w:pPr>
        <w:pStyle w:val="Sansinterligne"/>
        <w:rPr>
          <w:b/>
        </w:rPr>
      </w:pPr>
    </w:p>
    <w:p w:rsidR="00B73D7B" w:rsidRDefault="00F40DBA" w:rsidP="00B320BB">
      <w:pPr>
        <w:pStyle w:val="Sansinterligne"/>
      </w:pPr>
      <w:r>
        <w:rPr>
          <w:b/>
        </w:rPr>
        <w:tab/>
      </w:r>
      <w:r w:rsidRPr="00B73D7B">
        <w:t xml:space="preserve">1. on initialise le model et on réaffecte le model </w:t>
      </w:r>
    </w:p>
    <w:p w:rsidR="00B73D7B" w:rsidRDefault="00B73D7B" w:rsidP="00B73D7B">
      <w:pPr>
        <w:pStyle w:val="Sansinterligne"/>
        <w:ind w:firstLine="708"/>
      </w:pPr>
    </w:p>
    <w:p w:rsidR="00B73D7B" w:rsidRDefault="009F43F3" w:rsidP="00B73D7B">
      <w:pPr>
        <w:pStyle w:val="Sansinterligne"/>
        <w:ind w:firstLine="708"/>
      </w:pPr>
      <w:r w:rsidRPr="009F43F3">
        <w:drawing>
          <wp:inline distT="0" distB="0" distL="0" distR="0" wp14:anchorId="338B67DE" wp14:editId="391FE620">
            <wp:extent cx="9777730" cy="478917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CD" w:rsidRDefault="004E55CD" w:rsidP="00B73D7B">
      <w:pPr>
        <w:pStyle w:val="Sansinterligne"/>
        <w:ind w:firstLine="708"/>
      </w:pPr>
    </w:p>
    <w:p w:rsidR="004E55CD" w:rsidRDefault="004E55CD" w:rsidP="00B73D7B">
      <w:pPr>
        <w:pStyle w:val="Sansinterligne"/>
        <w:ind w:firstLine="708"/>
      </w:pPr>
    </w:p>
    <w:p w:rsidR="004E55CD" w:rsidRDefault="004E55CD" w:rsidP="00B73D7B">
      <w:pPr>
        <w:pStyle w:val="Sansinterligne"/>
        <w:ind w:firstLine="708"/>
      </w:pPr>
    </w:p>
    <w:p w:rsidR="004E55CD" w:rsidRDefault="004E55CD" w:rsidP="00B73D7B">
      <w:pPr>
        <w:pStyle w:val="Sansinterligne"/>
        <w:ind w:firstLine="708"/>
      </w:pPr>
    </w:p>
    <w:p w:rsidR="004E55CD" w:rsidRDefault="00887FDD" w:rsidP="004E55CD">
      <w:pPr>
        <w:pStyle w:val="Sansinterligne"/>
        <w:ind w:firstLine="708"/>
      </w:pPr>
      <w:r>
        <w:t xml:space="preserve">2. </w:t>
      </w:r>
      <w:r w:rsidR="00BD3DFD">
        <w:t>Dans le html on ecoute les changment de la balise &lt;input/&gt;</w:t>
      </w:r>
    </w:p>
    <w:p w:rsidR="004E55CD" w:rsidRDefault="004E55CD" w:rsidP="00B73D7B">
      <w:pPr>
        <w:pStyle w:val="Sansinterligne"/>
        <w:ind w:firstLine="708"/>
      </w:pPr>
    </w:p>
    <w:p w:rsidR="00BD3DFD" w:rsidRDefault="00BD3DFD" w:rsidP="00BD3DFD">
      <w:pPr>
        <w:pStyle w:val="Sansinterligne"/>
        <w:ind w:firstLine="708"/>
      </w:pPr>
      <w:r w:rsidRPr="00BD3DFD">
        <w:drawing>
          <wp:inline distT="0" distB="0" distL="0" distR="0" wp14:anchorId="7E07BCB4" wp14:editId="7A545BB6">
            <wp:extent cx="9777730" cy="4139565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7B" w:rsidRDefault="00B73D7B" w:rsidP="004E55CD">
      <w:pPr>
        <w:pStyle w:val="Sansinterligne"/>
      </w:pPr>
    </w:p>
    <w:p w:rsidR="00E3533E" w:rsidRDefault="004E55CD" w:rsidP="004E55CD">
      <w:pPr>
        <w:pStyle w:val="Sansinterligne"/>
      </w:pPr>
      <w:r>
        <w:tab/>
      </w: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E3533E" w:rsidRDefault="00E3533E" w:rsidP="004E55CD">
      <w:pPr>
        <w:pStyle w:val="Sansinterligne"/>
      </w:pPr>
    </w:p>
    <w:p w:rsidR="004E55CD" w:rsidRDefault="00887FDD" w:rsidP="00887FDD">
      <w:pPr>
        <w:pStyle w:val="Sansinterligne"/>
        <w:ind w:left="708"/>
      </w:pPr>
      <w:r>
        <w:t>3</w:t>
      </w:r>
      <w:r w:rsidR="004E55CD">
        <w:t>. dans le composant parent html on écoute</w:t>
      </w:r>
      <w:r w:rsidR="00AC3961">
        <w:t xml:space="preserve"> l’event </w:t>
      </w:r>
      <w:r>
        <w:t>« (</w:t>
      </w:r>
      <w:r w:rsidR="00AC3961">
        <w:t>search</w:t>
      </w:r>
      <w:r>
        <w:t>)</w:t>
      </w:r>
      <w:r w:rsidR="00AC3961">
        <w:t> » succeptible de renvoyer une valeur en cas de changement</w:t>
      </w:r>
      <w:r>
        <w:t xml:space="preserve"> et si changement il y a, la variable seach du composant parant est réassigné automatiquement </w:t>
      </w:r>
    </w:p>
    <w:p w:rsidR="00AC3961" w:rsidRDefault="00AC3961" w:rsidP="004E55CD">
      <w:pPr>
        <w:pStyle w:val="Sansinterligne"/>
      </w:pPr>
    </w:p>
    <w:p w:rsidR="00AC3961" w:rsidRPr="00B73D7B" w:rsidRDefault="002B2132" w:rsidP="00E3533E">
      <w:pPr>
        <w:pStyle w:val="Sansinterligne"/>
        <w:ind w:firstLine="708"/>
      </w:pPr>
      <w:r w:rsidRPr="002B2132">
        <w:drawing>
          <wp:inline distT="0" distB="0" distL="0" distR="0" wp14:anchorId="54B5A4D1" wp14:editId="4DF9A846">
            <wp:extent cx="9777730" cy="3674110"/>
            <wp:effectExtent l="0" t="0" r="0" b="254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961" w:rsidRPr="00B73D7B" w:rsidSect="003E4F7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96E" w:rsidRDefault="00B8496E" w:rsidP="00DD4B05">
      <w:pPr>
        <w:spacing w:after="0" w:line="240" w:lineRule="auto"/>
      </w:pPr>
      <w:r>
        <w:separator/>
      </w:r>
    </w:p>
  </w:endnote>
  <w:endnote w:type="continuationSeparator" w:id="0">
    <w:p w:rsidR="00B8496E" w:rsidRDefault="00B8496E" w:rsidP="00DD4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96E" w:rsidRDefault="00B8496E" w:rsidP="00DD4B05">
      <w:pPr>
        <w:spacing w:after="0" w:line="240" w:lineRule="auto"/>
      </w:pPr>
      <w:r>
        <w:separator/>
      </w:r>
    </w:p>
  </w:footnote>
  <w:footnote w:type="continuationSeparator" w:id="0">
    <w:p w:rsidR="00B8496E" w:rsidRDefault="00B8496E" w:rsidP="00DD4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8030F"/>
    <w:multiLevelType w:val="hybridMultilevel"/>
    <w:tmpl w:val="DD104C32"/>
    <w:lvl w:ilvl="0" w:tplc="48EABDF4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8401A6"/>
    <w:multiLevelType w:val="hybridMultilevel"/>
    <w:tmpl w:val="EC0ACD80"/>
    <w:lvl w:ilvl="0" w:tplc="57AA69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FA3E2B"/>
    <w:multiLevelType w:val="hybridMultilevel"/>
    <w:tmpl w:val="9EC46C02"/>
    <w:lvl w:ilvl="0" w:tplc="E00E2F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B149F"/>
    <w:multiLevelType w:val="hybridMultilevel"/>
    <w:tmpl w:val="B4C6987C"/>
    <w:lvl w:ilvl="0" w:tplc="2F0C3AB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769"/>
    <w:rsid w:val="00002604"/>
    <w:rsid w:val="000029A3"/>
    <w:rsid w:val="00004B0A"/>
    <w:rsid w:val="00005C91"/>
    <w:rsid w:val="00012F8C"/>
    <w:rsid w:val="000136B3"/>
    <w:rsid w:val="00013F7E"/>
    <w:rsid w:val="0002004D"/>
    <w:rsid w:val="00025AE5"/>
    <w:rsid w:val="00026ED8"/>
    <w:rsid w:val="00026F56"/>
    <w:rsid w:val="00027755"/>
    <w:rsid w:val="00027AA1"/>
    <w:rsid w:val="000329D3"/>
    <w:rsid w:val="0003468E"/>
    <w:rsid w:val="0003697C"/>
    <w:rsid w:val="00036B33"/>
    <w:rsid w:val="00043E6D"/>
    <w:rsid w:val="00044E3A"/>
    <w:rsid w:val="00045E73"/>
    <w:rsid w:val="00046341"/>
    <w:rsid w:val="00050250"/>
    <w:rsid w:val="00050CC6"/>
    <w:rsid w:val="00060BC4"/>
    <w:rsid w:val="0006154C"/>
    <w:rsid w:val="00062F8C"/>
    <w:rsid w:val="00064F58"/>
    <w:rsid w:val="00072039"/>
    <w:rsid w:val="00072B2F"/>
    <w:rsid w:val="00072C06"/>
    <w:rsid w:val="00072E1A"/>
    <w:rsid w:val="0007495F"/>
    <w:rsid w:val="0008310D"/>
    <w:rsid w:val="000878F6"/>
    <w:rsid w:val="00087CE3"/>
    <w:rsid w:val="00091355"/>
    <w:rsid w:val="00092AB2"/>
    <w:rsid w:val="00095242"/>
    <w:rsid w:val="0009590C"/>
    <w:rsid w:val="00096EF4"/>
    <w:rsid w:val="000A13FA"/>
    <w:rsid w:val="000A1513"/>
    <w:rsid w:val="000A2E38"/>
    <w:rsid w:val="000A4AB7"/>
    <w:rsid w:val="000A5D80"/>
    <w:rsid w:val="000A7C6C"/>
    <w:rsid w:val="000B593C"/>
    <w:rsid w:val="000B5A59"/>
    <w:rsid w:val="000B78D6"/>
    <w:rsid w:val="000C099E"/>
    <w:rsid w:val="000C5E49"/>
    <w:rsid w:val="000C64E7"/>
    <w:rsid w:val="000C707B"/>
    <w:rsid w:val="000C7A91"/>
    <w:rsid w:val="000D3CD7"/>
    <w:rsid w:val="000E0080"/>
    <w:rsid w:val="000E4E3D"/>
    <w:rsid w:val="000E6B60"/>
    <w:rsid w:val="000E6BBD"/>
    <w:rsid w:val="000F4D33"/>
    <w:rsid w:val="000F5B51"/>
    <w:rsid w:val="001024A5"/>
    <w:rsid w:val="001030FD"/>
    <w:rsid w:val="0010359E"/>
    <w:rsid w:val="00104931"/>
    <w:rsid w:val="001059E2"/>
    <w:rsid w:val="00107460"/>
    <w:rsid w:val="00113A04"/>
    <w:rsid w:val="001158D2"/>
    <w:rsid w:val="001175BA"/>
    <w:rsid w:val="001179FD"/>
    <w:rsid w:val="0012249F"/>
    <w:rsid w:val="00122B26"/>
    <w:rsid w:val="001245D2"/>
    <w:rsid w:val="00124FC1"/>
    <w:rsid w:val="00125A06"/>
    <w:rsid w:val="00126B4D"/>
    <w:rsid w:val="001314DD"/>
    <w:rsid w:val="001375E4"/>
    <w:rsid w:val="00137D8F"/>
    <w:rsid w:val="00143259"/>
    <w:rsid w:val="00144146"/>
    <w:rsid w:val="00151027"/>
    <w:rsid w:val="00154814"/>
    <w:rsid w:val="00154D5F"/>
    <w:rsid w:val="00155840"/>
    <w:rsid w:val="001565B5"/>
    <w:rsid w:val="00156639"/>
    <w:rsid w:val="0016116E"/>
    <w:rsid w:val="001637D7"/>
    <w:rsid w:val="00163F96"/>
    <w:rsid w:val="00165564"/>
    <w:rsid w:val="00170FCB"/>
    <w:rsid w:val="00174566"/>
    <w:rsid w:val="001753EF"/>
    <w:rsid w:val="00181FA1"/>
    <w:rsid w:val="00182CAA"/>
    <w:rsid w:val="001876F7"/>
    <w:rsid w:val="00195A92"/>
    <w:rsid w:val="001966A4"/>
    <w:rsid w:val="001973BD"/>
    <w:rsid w:val="0019755A"/>
    <w:rsid w:val="001A1031"/>
    <w:rsid w:val="001B4040"/>
    <w:rsid w:val="001B7FA8"/>
    <w:rsid w:val="001C1B52"/>
    <w:rsid w:val="001C380D"/>
    <w:rsid w:val="001C4F1D"/>
    <w:rsid w:val="001C525F"/>
    <w:rsid w:val="001C6DCA"/>
    <w:rsid w:val="001C6DF6"/>
    <w:rsid w:val="001D08AA"/>
    <w:rsid w:val="001D0907"/>
    <w:rsid w:val="001D1295"/>
    <w:rsid w:val="001D398C"/>
    <w:rsid w:val="001D4BA6"/>
    <w:rsid w:val="001D6C7D"/>
    <w:rsid w:val="001E1CBD"/>
    <w:rsid w:val="001E69B0"/>
    <w:rsid w:val="001E7FC7"/>
    <w:rsid w:val="001F3C71"/>
    <w:rsid w:val="001F5BF3"/>
    <w:rsid w:val="00200602"/>
    <w:rsid w:val="00200CA0"/>
    <w:rsid w:val="00203F42"/>
    <w:rsid w:val="00204560"/>
    <w:rsid w:val="002057D1"/>
    <w:rsid w:val="002059DF"/>
    <w:rsid w:val="00210C75"/>
    <w:rsid w:val="00213D1F"/>
    <w:rsid w:val="0022036C"/>
    <w:rsid w:val="00221777"/>
    <w:rsid w:val="0022705D"/>
    <w:rsid w:val="00230151"/>
    <w:rsid w:val="00230291"/>
    <w:rsid w:val="002303FC"/>
    <w:rsid w:val="00235626"/>
    <w:rsid w:val="00235FF5"/>
    <w:rsid w:val="00237D40"/>
    <w:rsid w:val="00240039"/>
    <w:rsid w:val="00240876"/>
    <w:rsid w:val="0024160A"/>
    <w:rsid w:val="002416FE"/>
    <w:rsid w:val="00243A9A"/>
    <w:rsid w:val="00246D31"/>
    <w:rsid w:val="00247E8D"/>
    <w:rsid w:val="0025087A"/>
    <w:rsid w:val="00252FCD"/>
    <w:rsid w:val="002542CB"/>
    <w:rsid w:val="002600C8"/>
    <w:rsid w:val="00263760"/>
    <w:rsid w:val="00265234"/>
    <w:rsid w:val="00265B08"/>
    <w:rsid w:val="00266030"/>
    <w:rsid w:val="00266496"/>
    <w:rsid w:val="00270029"/>
    <w:rsid w:val="00271E5D"/>
    <w:rsid w:val="002740F0"/>
    <w:rsid w:val="00281AB7"/>
    <w:rsid w:val="00281C7D"/>
    <w:rsid w:val="002826D7"/>
    <w:rsid w:val="00292AE3"/>
    <w:rsid w:val="00292EBA"/>
    <w:rsid w:val="00294818"/>
    <w:rsid w:val="00294C94"/>
    <w:rsid w:val="00295380"/>
    <w:rsid w:val="00297432"/>
    <w:rsid w:val="002A130D"/>
    <w:rsid w:val="002A1D2A"/>
    <w:rsid w:val="002A5461"/>
    <w:rsid w:val="002A6BA3"/>
    <w:rsid w:val="002B2132"/>
    <w:rsid w:val="002B7D44"/>
    <w:rsid w:val="002B7F58"/>
    <w:rsid w:val="002C1252"/>
    <w:rsid w:val="002C4C2F"/>
    <w:rsid w:val="002D1752"/>
    <w:rsid w:val="002D1E34"/>
    <w:rsid w:val="002D21E4"/>
    <w:rsid w:val="002D2EA4"/>
    <w:rsid w:val="002D5EF1"/>
    <w:rsid w:val="002E0C67"/>
    <w:rsid w:val="002E0EBC"/>
    <w:rsid w:val="002E239D"/>
    <w:rsid w:val="002E5642"/>
    <w:rsid w:val="002E5DE9"/>
    <w:rsid w:val="002F010B"/>
    <w:rsid w:val="002F156B"/>
    <w:rsid w:val="002F452B"/>
    <w:rsid w:val="002F53EC"/>
    <w:rsid w:val="002F54DF"/>
    <w:rsid w:val="002F5D25"/>
    <w:rsid w:val="002F75AA"/>
    <w:rsid w:val="00300137"/>
    <w:rsid w:val="00300EE3"/>
    <w:rsid w:val="00301A5C"/>
    <w:rsid w:val="003023C0"/>
    <w:rsid w:val="00305298"/>
    <w:rsid w:val="003059C0"/>
    <w:rsid w:val="003112C8"/>
    <w:rsid w:val="00312E03"/>
    <w:rsid w:val="00314B6E"/>
    <w:rsid w:val="00316E51"/>
    <w:rsid w:val="0031725F"/>
    <w:rsid w:val="0031747A"/>
    <w:rsid w:val="003262A8"/>
    <w:rsid w:val="00333623"/>
    <w:rsid w:val="00333E6C"/>
    <w:rsid w:val="00336B58"/>
    <w:rsid w:val="00337018"/>
    <w:rsid w:val="00341F98"/>
    <w:rsid w:val="00342C18"/>
    <w:rsid w:val="003430A1"/>
    <w:rsid w:val="00344835"/>
    <w:rsid w:val="00347C8B"/>
    <w:rsid w:val="00353718"/>
    <w:rsid w:val="0035764F"/>
    <w:rsid w:val="00357C3A"/>
    <w:rsid w:val="00360280"/>
    <w:rsid w:val="003633B1"/>
    <w:rsid w:val="003642A2"/>
    <w:rsid w:val="003642A8"/>
    <w:rsid w:val="00365C97"/>
    <w:rsid w:val="0037050A"/>
    <w:rsid w:val="00370C85"/>
    <w:rsid w:val="00372279"/>
    <w:rsid w:val="00376997"/>
    <w:rsid w:val="00381FE6"/>
    <w:rsid w:val="003845D3"/>
    <w:rsid w:val="003A07A1"/>
    <w:rsid w:val="003A17F6"/>
    <w:rsid w:val="003A6CA6"/>
    <w:rsid w:val="003A6CFD"/>
    <w:rsid w:val="003B1C64"/>
    <w:rsid w:val="003B50EA"/>
    <w:rsid w:val="003B7AAD"/>
    <w:rsid w:val="003C6CCE"/>
    <w:rsid w:val="003D33D7"/>
    <w:rsid w:val="003D73BF"/>
    <w:rsid w:val="003E0F04"/>
    <w:rsid w:val="003E37DC"/>
    <w:rsid w:val="003E38E9"/>
    <w:rsid w:val="003E3C4A"/>
    <w:rsid w:val="003E4F78"/>
    <w:rsid w:val="003E5622"/>
    <w:rsid w:val="003E68B0"/>
    <w:rsid w:val="003F0CA2"/>
    <w:rsid w:val="003F2D2D"/>
    <w:rsid w:val="003F3510"/>
    <w:rsid w:val="00402895"/>
    <w:rsid w:val="00405FCC"/>
    <w:rsid w:val="00406B8A"/>
    <w:rsid w:val="0041584A"/>
    <w:rsid w:val="0041682D"/>
    <w:rsid w:val="00417087"/>
    <w:rsid w:val="00417554"/>
    <w:rsid w:val="00417D6F"/>
    <w:rsid w:val="0043164A"/>
    <w:rsid w:val="00435356"/>
    <w:rsid w:val="00437100"/>
    <w:rsid w:val="00437C66"/>
    <w:rsid w:val="00441ED7"/>
    <w:rsid w:val="00443B72"/>
    <w:rsid w:val="004465F5"/>
    <w:rsid w:val="00446687"/>
    <w:rsid w:val="00447F39"/>
    <w:rsid w:val="00450933"/>
    <w:rsid w:val="004514D8"/>
    <w:rsid w:val="00451CB9"/>
    <w:rsid w:val="00461287"/>
    <w:rsid w:val="00462F64"/>
    <w:rsid w:val="004664D5"/>
    <w:rsid w:val="00471EB2"/>
    <w:rsid w:val="0047282E"/>
    <w:rsid w:val="00473447"/>
    <w:rsid w:val="004745B2"/>
    <w:rsid w:val="00477EB8"/>
    <w:rsid w:val="00480C31"/>
    <w:rsid w:val="00482FD3"/>
    <w:rsid w:val="00483D38"/>
    <w:rsid w:val="00484FCC"/>
    <w:rsid w:val="00485A2C"/>
    <w:rsid w:val="004913BD"/>
    <w:rsid w:val="0049209A"/>
    <w:rsid w:val="00493960"/>
    <w:rsid w:val="00495A33"/>
    <w:rsid w:val="00496909"/>
    <w:rsid w:val="00497A6A"/>
    <w:rsid w:val="004A4FD0"/>
    <w:rsid w:val="004B0427"/>
    <w:rsid w:val="004B218E"/>
    <w:rsid w:val="004B2A43"/>
    <w:rsid w:val="004B2A97"/>
    <w:rsid w:val="004B775A"/>
    <w:rsid w:val="004C17FF"/>
    <w:rsid w:val="004C358B"/>
    <w:rsid w:val="004C3769"/>
    <w:rsid w:val="004C48A6"/>
    <w:rsid w:val="004C5A62"/>
    <w:rsid w:val="004C7942"/>
    <w:rsid w:val="004D022B"/>
    <w:rsid w:val="004D5FE4"/>
    <w:rsid w:val="004D650E"/>
    <w:rsid w:val="004D7B6D"/>
    <w:rsid w:val="004E1BC3"/>
    <w:rsid w:val="004E32B2"/>
    <w:rsid w:val="004E4876"/>
    <w:rsid w:val="004E55CD"/>
    <w:rsid w:val="004F1D97"/>
    <w:rsid w:val="004F3ADA"/>
    <w:rsid w:val="004F3DE1"/>
    <w:rsid w:val="004F5273"/>
    <w:rsid w:val="00501754"/>
    <w:rsid w:val="00505612"/>
    <w:rsid w:val="00510658"/>
    <w:rsid w:val="00512B70"/>
    <w:rsid w:val="00516082"/>
    <w:rsid w:val="005207F9"/>
    <w:rsid w:val="00524E16"/>
    <w:rsid w:val="00532239"/>
    <w:rsid w:val="0053269D"/>
    <w:rsid w:val="00533EE8"/>
    <w:rsid w:val="005342B1"/>
    <w:rsid w:val="0053786F"/>
    <w:rsid w:val="00542BC1"/>
    <w:rsid w:val="00542C96"/>
    <w:rsid w:val="00543BD3"/>
    <w:rsid w:val="00544973"/>
    <w:rsid w:val="005451DB"/>
    <w:rsid w:val="0055020B"/>
    <w:rsid w:val="00550632"/>
    <w:rsid w:val="00557B17"/>
    <w:rsid w:val="0056444B"/>
    <w:rsid w:val="0056649E"/>
    <w:rsid w:val="0056711A"/>
    <w:rsid w:val="00567336"/>
    <w:rsid w:val="00570D38"/>
    <w:rsid w:val="0057533C"/>
    <w:rsid w:val="00577CBB"/>
    <w:rsid w:val="00583DC6"/>
    <w:rsid w:val="00587EAD"/>
    <w:rsid w:val="00587EFA"/>
    <w:rsid w:val="00593B13"/>
    <w:rsid w:val="00597EAA"/>
    <w:rsid w:val="005A2997"/>
    <w:rsid w:val="005A5F29"/>
    <w:rsid w:val="005A7E91"/>
    <w:rsid w:val="005B51D4"/>
    <w:rsid w:val="005B5375"/>
    <w:rsid w:val="005B629A"/>
    <w:rsid w:val="005C065B"/>
    <w:rsid w:val="005C430C"/>
    <w:rsid w:val="005C482D"/>
    <w:rsid w:val="005C6920"/>
    <w:rsid w:val="005C6BDF"/>
    <w:rsid w:val="005D21A6"/>
    <w:rsid w:val="005D2449"/>
    <w:rsid w:val="005D28CC"/>
    <w:rsid w:val="005E51DF"/>
    <w:rsid w:val="005E6B8B"/>
    <w:rsid w:val="005E6EA7"/>
    <w:rsid w:val="005F02B3"/>
    <w:rsid w:val="005F159A"/>
    <w:rsid w:val="005F5E86"/>
    <w:rsid w:val="006003B0"/>
    <w:rsid w:val="00607A58"/>
    <w:rsid w:val="006109D8"/>
    <w:rsid w:val="0061188D"/>
    <w:rsid w:val="0061223E"/>
    <w:rsid w:val="006125DB"/>
    <w:rsid w:val="0061630A"/>
    <w:rsid w:val="006204FC"/>
    <w:rsid w:val="00623293"/>
    <w:rsid w:val="006254A7"/>
    <w:rsid w:val="00636AEE"/>
    <w:rsid w:val="00640CAF"/>
    <w:rsid w:val="00641D44"/>
    <w:rsid w:val="00643D8A"/>
    <w:rsid w:val="00644FD3"/>
    <w:rsid w:val="00647F00"/>
    <w:rsid w:val="006504DF"/>
    <w:rsid w:val="00652EDE"/>
    <w:rsid w:val="0066082A"/>
    <w:rsid w:val="00661B1F"/>
    <w:rsid w:val="00675F78"/>
    <w:rsid w:val="0068441F"/>
    <w:rsid w:val="00684966"/>
    <w:rsid w:val="00686891"/>
    <w:rsid w:val="006941C0"/>
    <w:rsid w:val="0069666E"/>
    <w:rsid w:val="006A179A"/>
    <w:rsid w:val="006A1D69"/>
    <w:rsid w:val="006A477F"/>
    <w:rsid w:val="006A51F4"/>
    <w:rsid w:val="006A7B95"/>
    <w:rsid w:val="006B22CC"/>
    <w:rsid w:val="006B3211"/>
    <w:rsid w:val="006B3F42"/>
    <w:rsid w:val="006B622D"/>
    <w:rsid w:val="006B76D3"/>
    <w:rsid w:val="006C4211"/>
    <w:rsid w:val="006C57C3"/>
    <w:rsid w:val="006C6017"/>
    <w:rsid w:val="006D13EC"/>
    <w:rsid w:val="006D1ED7"/>
    <w:rsid w:val="006D3FB4"/>
    <w:rsid w:val="006D4D73"/>
    <w:rsid w:val="006D6BF7"/>
    <w:rsid w:val="006E2B25"/>
    <w:rsid w:val="006E3B5F"/>
    <w:rsid w:val="006E56BD"/>
    <w:rsid w:val="006E5717"/>
    <w:rsid w:val="006E6725"/>
    <w:rsid w:val="006F4E5A"/>
    <w:rsid w:val="006F73A5"/>
    <w:rsid w:val="006F78E7"/>
    <w:rsid w:val="006F78F1"/>
    <w:rsid w:val="0070025C"/>
    <w:rsid w:val="00705A57"/>
    <w:rsid w:val="00707CD1"/>
    <w:rsid w:val="007122AA"/>
    <w:rsid w:val="007123F5"/>
    <w:rsid w:val="00712568"/>
    <w:rsid w:val="00712AA4"/>
    <w:rsid w:val="00713366"/>
    <w:rsid w:val="00713C98"/>
    <w:rsid w:val="00714059"/>
    <w:rsid w:val="00716984"/>
    <w:rsid w:val="00716C9A"/>
    <w:rsid w:val="00723E6F"/>
    <w:rsid w:val="00724037"/>
    <w:rsid w:val="00725589"/>
    <w:rsid w:val="007270B5"/>
    <w:rsid w:val="00727123"/>
    <w:rsid w:val="00731814"/>
    <w:rsid w:val="00732A79"/>
    <w:rsid w:val="0073418B"/>
    <w:rsid w:val="00735D04"/>
    <w:rsid w:val="00735F75"/>
    <w:rsid w:val="00736783"/>
    <w:rsid w:val="007408AE"/>
    <w:rsid w:val="00742505"/>
    <w:rsid w:val="00743A3F"/>
    <w:rsid w:val="00744A8D"/>
    <w:rsid w:val="007524DE"/>
    <w:rsid w:val="00761FF1"/>
    <w:rsid w:val="00762CEE"/>
    <w:rsid w:val="00762DC5"/>
    <w:rsid w:val="00765AF0"/>
    <w:rsid w:val="00765C90"/>
    <w:rsid w:val="007667F1"/>
    <w:rsid w:val="007708CD"/>
    <w:rsid w:val="007715FF"/>
    <w:rsid w:val="007753F1"/>
    <w:rsid w:val="00776278"/>
    <w:rsid w:val="00786838"/>
    <w:rsid w:val="00787E1F"/>
    <w:rsid w:val="00794C4F"/>
    <w:rsid w:val="007A0D06"/>
    <w:rsid w:val="007A6125"/>
    <w:rsid w:val="007B1776"/>
    <w:rsid w:val="007B1F8B"/>
    <w:rsid w:val="007B399C"/>
    <w:rsid w:val="007B435E"/>
    <w:rsid w:val="007C4CF3"/>
    <w:rsid w:val="007C6A2D"/>
    <w:rsid w:val="007C732A"/>
    <w:rsid w:val="007C76A3"/>
    <w:rsid w:val="007C7890"/>
    <w:rsid w:val="007C794C"/>
    <w:rsid w:val="007D08A2"/>
    <w:rsid w:val="007D0920"/>
    <w:rsid w:val="007D3032"/>
    <w:rsid w:val="007D39DA"/>
    <w:rsid w:val="007D4C8C"/>
    <w:rsid w:val="007E0C20"/>
    <w:rsid w:val="007E114A"/>
    <w:rsid w:val="007F0126"/>
    <w:rsid w:val="007F053C"/>
    <w:rsid w:val="007F2C8A"/>
    <w:rsid w:val="007F3077"/>
    <w:rsid w:val="007F58C1"/>
    <w:rsid w:val="0081319A"/>
    <w:rsid w:val="00813360"/>
    <w:rsid w:val="00815728"/>
    <w:rsid w:val="00817F43"/>
    <w:rsid w:val="00821B7C"/>
    <w:rsid w:val="00823447"/>
    <w:rsid w:val="00823577"/>
    <w:rsid w:val="00826B40"/>
    <w:rsid w:val="00837903"/>
    <w:rsid w:val="00841F2C"/>
    <w:rsid w:val="00842432"/>
    <w:rsid w:val="0084421C"/>
    <w:rsid w:val="00845747"/>
    <w:rsid w:val="00846300"/>
    <w:rsid w:val="008473F8"/>
    <w:rsid w:val="00847AF6"/>
    <w:rsid w:val="00847B0D"/>
    <w:rsid w:val="0085118D"/>
    <w:rsid w:val="00853CDE"/>
    <w:rsid w:val="00856F10"/>
    <w:rsid w:val="008654FA"/>
    <w:rsid w:val="00866A8E"/>
    <w:rsid w:val="00870662"/>
    <w:rsid w:val="0087377C"/>
    <w:rsid w:val="00875078"/>
    <w:rsid w:val="00876686"/>
    <w:rsid w:val="00876978"/>
    <w:rsid w:val="00877E7D"/>
    <w:rsid w:val="00881596"/>
    <w:rsid w:val="00882422"/>
    <w:rsid w:val="0088306A"/>
    <w:rsid w:val="00883F73"/>
    <w:rsid w:val="0088472A"/>
    <w:rsid w:val="00887FDD"/>
    <w:rsid w:val="00895D04"/>
    <w:rsid w:val="008970D8"/>
    <w:rsid w:val="00897A88"/>
    <w:rsid w:val="008A2A93"/>
    <w:rsid w:val="008A3F6F"/>
    <w:rsid w:val="008A3FD3"/>
    <w:rsid w:val="008A5BC1"/>
    <w:rsid w:val="008A651E"/>
    <w:rsid w:val="008A6C62"/>
    <w:rsid w:val="008A7515"/>
    <w:rsid w:val="008B16BD"/>
    <w:rsid w:val="008B1CCC"/>
    <w:rsid w:val="008C0BC4"/>
    <w:rsid w:val="008C2E0E"/>
    <w:rsid w:val="008C6688"/>
    <w:rsid w:val="008C7AC2"/>
    <w:rsid w:val="008C7F20"/>
    <w:rsid w:val="008D0C39"/>
    <w:rsid w:val="008D7491"/>
    <w:rsid w:val="008E1D2C"/>
    <w:rsid w:val="008E2E6F"/>
    <w:rsid w:val="008E3548"/>
    <w:rsid w:val="008E6516"/>
    <w:rsid w:val="008E6F5C"/>
    <w:rsid w:val="008F0BBD"/>
    <w:rsid w:val="008F435D"/>
    <w:rsid w:val="008F4448"/>
    <w:rsid w:val="008F4EA3"/>
    <w:rsid w:val="008F5466"/>
    <w:rsid w:val="008F7C4C"/>
    <w:rsid w:val="00900D84"/>
    <w:rsid w:val="00902253"/>
    <w:rsid w:val="0090248B"/>
    <w:rsid w:val="00903861"/>
    <w:rsid w:val="009056E7"/>
    <w:rsid w:val="00906FF9"/>
    <w:rsid w:val="00910849"/>
    <w:rsid w:val="00914166"/>
    <w:rsid w:val="00914219"/>
    <w:rsid w:val="0091499F"/>
    <w:rsid w:val="00915A4F"/>
    <w:rsid w:val="0091664E"/>
    <w:rsid w:val="009167F3"/>
    <w:rsid w:val="00920C00"/>
    <w:rsid w:val="00930355"/>
    <w:rsid w:val="00932794"/>
    <w:rsid w:val="00932B69"/>
    <w:rsid w:val="009405D3"/>
    <w:rsid w:val="00942545"/>
    <w:rsid w:val="00943794"/>
    <w:rsid w:val="00945B1B"/>
    <w:rsid w:val="00946613"/>
    <w:rsid w:val="00947A55"/>
    <w:rsid w:val="00950BFF"/>
    <w:rsid w:val="00951526"/>
    <w:rsid w:val="00952993"/>
    <w:rsid w:val="009571C4"/>
    <w:rsid w:val="00960C6C"/>
    <w:rsid w:val="0096500A"/>
    <w:rsid w:val="009719F2"/>
    <w:rsid w:val="0097479B"/>
    <w:rsid w:val="00974BA5"/>
    <w:rsid w:val="0097613E"/>
    <w:rsid w:val="00977B3B"/>
    <w:rsid w:val="0098288A"/>
    <w:rsid w:val="00984114"/>
    <w:rsid w:val="009847C3"/>
    <w:rsid w:val="00984CE0"/>
    <w:rsid w:val="009907FA"/>
    <w:rsid w:val="00990DC4"/>
    <w:rsid w:val="00991B39"/>
    <w:rsid w:val="00994642"/>
    <w:rsid w:val="00994765"/>
    <w:rsid w:val="009951A3"/>
    <w:rsid w:val="00996750"/>
    <w:rsid w:val="0099792E"/>
    <w:rsid w:val="009A0B54"/>
    <w:rsid w:val="009A1870"/>
    <w:rsid w:val="009B548A"/>
    <w:rsid w:val="009B7D56"/>
    <w:rsid w:val="009C1660"/>
    <w:rsid w:val="009C1A91"/>
    <w:rsid w:val="009C5060"/>
    <w:rsid w:val="009C5F48"/>
    <w:rsid w:val="009C67B0"/>
    <w:rsid w:val="009C71E0"/>
    <w:rsid w:val="009D3C9F"/>
    <w:rsid w:val="009D5E96"/>
    <w:rsid w:val="009E3CB2"/>
    <w:rsid w:val="009E5028"/>
    <w:rsid w:val="009E6DEF"/>
    <w:rsid w:val="009E7147"/>
    <w:rsid w:val="009E7630"/>
    <w:rsid w:val="009F1C9B"/>
    <w:rsid w:val="009F1FCA"/>
    <w:rsid w:val="009F2359"/>
    <w:rsid w:val="009F43F3"/>
    <w:rsid w:val="009F4DBE"/>
    <w:rsid w:val="009F5CE3"/>
    <w:rsid w:val="009F706B"/>
    <w:rsid w:val="009F70C9"/>
    <w:rsid w:val="009F7CFF"/>
    <w:rsid w:val="00A00D21"/>
    <w:rsid w:val="00A02768"/>
    <w:rsid w:val="00A04320"/>
    <w:rsid w:val="00A05544"/>
    <w:rsid w:val="00A1002D"/>
    <w:rsid w:val="00A115B4"/>
    <w:rsid w:val="00A12AF3"/>
    <w:rsid w:val="00A131E6"/>
    <w:rsid w:val="00A16C80"/>
    <w:rsid w:val="00A16F44"/>
    <w:rsid w:val="00A200FC"/>
    <w:rsid w:val="00A20899"/>
    <w:rsid w:val="00A2132E"/>
    <w:rsid w:val="00A26193"/>
    <w:rsid w:val="00A30DB1"/>
    <w:rsid w:val="00A36EE0"/>
    <w:rsid w:val="00A37AC6"/>
    <w:rsid w:val="00A44BFB"/>
    <w:rsid w:val="00A476B6"/>
    <w:rsid w:val="00A50D14"/>
    <w:rsid w:val="00A5141D"/>
    <w:rsid w:val="00A523AC"/>
    <w:rsid w:val="00A60C3A"/>
    <w:rsid w:val="00A6272A"/>
    <w:rsid w:val="00A64942"/>
    <w:rsid w:val="00A67772"/>
    <w:rsid w:val="00A70EE7"/>
    <w:rsid w:val="00A7250A"/>
    <w:rsid w:val="00A7606D"/>
    <w:rsid w:val="00A76C6C"/>
    <w:rsid w:val="00A811FD"/>
    <w:rsid w:val="00A86285"/>
    <w:rsid w:val="00A91CB7"/>
    <w:rsid w:val="00A91D07"/>
    <w:rsid w:val="00A92362"/>
    <w:rsid w:val="00A92E99"/>
    <w:rsid w:val="00A93AEC"/>
    <w:rsid w:val="00A97F0A"/>
    <w:rsid w:val="00AA01DB"/>
    <w:rsid w:val="00AA2EAD"/>
    <w:rsid w:val="00AA3BC4"/>
    <w:rsid w:val="00AB1677"/>
    <w:rsid w:val="00AB2E21"/>
    <w:rsid w:val="00AB3D5F"/>
    <w:rsid w:val="00AB4BE5"/>
    <w:rsid w:val="00AC30EF"/>
    <w:rsid w:val="00AC3961"/>
    <w:rsid w:val="00AC5D61"/>
    <w:rsid w:val="00AC6697"/>
    <w:rsid w:val="00AC6CFE"/>
    <w:rsid w:val="00AD10E9"/>
    <w:rsid w:val="00AD11E6"/>
    <w:rsid w:val="00AD52F6"/>
    <w:rsid w:val="00AD7DF6"/>
    <w:rsid w:val="00AE0065"/>
    <w:rsid w:val="00AE2273"/>
    <w:rsid w:val="00AE4715"/>
    <w:rsid w:val="00AE488B"/>
    <w:rsid w:val="00AE4A3D"/>
    <w:rsid w:val="00AE4AD9"/>
    <w:rsid w:val="00AF3EFC"/>
    <w:rsid w:val="00AF6C27"/>
    <w:rsid w:val="00AF6F3B"/>
    <w:rsid w:val="00AF7B09"/>
    <w:rsid w:val="00B01434"/>
    <w:rsid w:val="00B05F19"/>
    <w:rsid w:val="00B14626"/>
    <w:rsid w:val="00B14EFD"/>
    <w:rsid w:val="00B20BFC"/>
    <w:rsid w:val="00B215B2"/>
    <w:rsid w:val="00B218DE"/>
    <w:rsid w:val="00B23377"/>
    <w:rsid w:val="00B24BAB"/>
    <w:rsid w:val="00B31E34"/>
    <w:rsid w:val="00B320BB"/>
    <w:rsid w:val="00B34407"/>
    <w:rsid w:val="00B34FB6"/>
    <w:rsid w:val="00B35B04"/>
    <w:rsid w:val="00B36124"/>
    <w:rsid w:val="00B37186"/>
    <w:rsid w:val="00B40957"/>
    <w:rsid w:val="00B41314"/>
    <w:rsid w:val="00B41829"/>
    <w:rsid w:val="00B43C30"/>
    <w:rsid w:val="00B4488A"/>
    <w:rsid w:val="00B45859"/>
    <w:rsid w:val="00B4592F"/>
    <w:rsid w:val="00B5185C"/>
    <w:rsid w:val="00B541D0"/>
    <w:rsid w:val="00B67436"/>
    <w:rsid w:val="00B67B8F"/>
    <w:rsid w:val="00B73D7B"/>
    <w:rsid w:val="00B7427D"/>
    <w:rsid w:val="00B74A10"/>
    <w:rsid w:val="00B75048"/>
    <w:rsid w:val="00B75276"/>
    <w:rsid w:val="00B80961"/>
    <w:rsid w:val="00B83843"/>
    <w:rsid w:val="00B84016"/>
    <w:rsid w:val="00B846F6"/>
    <w:rsid w:val="00B8496E"/>
    <w:rsid w:val="00B86C32"/>
    <w:rsid w:val="00B87191"/>
    <w:rsid w:val="00B90569"/>
    <w:rsid w:val="00B913E2"/>
    <w:rsid w:val="00B93A46"/>
    <w:rsid w:val="00B950E7"/>
    <w:rsid w:val="00BA18B2"/>
    <w:rsid w:val="00BA34F5"/>
    <w:rsid w:val="00BA4E26"/>
    <w:rsid w:val="00BA65BE"/>
    <w:rsid w:val="00BA78A8"/>
    <w:rsid w:val="00BB07F7"/>
    <w:rsid w:val="00BB1D5C"/>
    <w:rsid w:val="00BB312E"/>
    <w:rsid w:val="00BB4DFC"/>
    <w:rsid w:val="00BC1E6A"/>
    <w:rsid w:val="00BC42C1"/>
    <w:rsid w:val="00BC6524"/>
    <w:rsid w:val="00BC747C"/>
    <w:rsid w:val="00BC76ED"/>
    <w:rsid w:val="00BD0F16"/>
    <w:rsid w:val="00BD3DFD"/>
    <w:rsid w:val="00BD6531"/>
    <w:rsid w:val="00BD7FBD"/>
    <w:rsid w:val="00BE0286"/>
    <w:rsid w:val="00BE3B46"/>
    <w:rsid w:val="00BF0C98"/>
    <w:rsid w:val="00BF1030"/>
    <w:rsid w:val="00BF143D"/>
    <w:rsid w:val="00BF1DA3"/>
    <w:rsid w:val="00BF2C04"/>
    <w:rsid w:val="00BF555A"/>
    <w:rsid w:val="00BF7787"/>
    <w:rsid w:val="00C05748"/>
    <w:rsid w:val="00C13B5B"/>
    <w:rsid w:val="00C17085"/>
    <w:rsid w:val="00C1743B"/>
    <w:rsid w:val="00C3040E"/>
    <w:rsid w:val="00C30878"/>
    <w:rsid w:val="00C30F3D"/>
    <w:rsid w:val="00C33627"/>
    <w:rsid w:val="00C443B7"/>
    <w:rsid w:val="00C4578A"/>
    <w:rsid w:val="00C46297"/>
    <w:rsid w:val="00C51525"/>
    <w:rsid w:val="00C532F3"/>
    <w:rsid w:val="00C538CC"/>
    <w:rsid w:val="00C638AC"/>
    <w:rsid w:val="00C6450E"/>
    <w:rsid w:val="00C65F7B"/>
    <w:rsid w:val="00C65F95"/>
    <w:rsid w:val="00C72896"/>
    <w:rsid w:val="00C72897"/>
    <w:rsid w:val="00C739EE"/>
    <w:rsid w:val="00C74CF9"/>
    <w:rsid w:val="00C75AD3"/>
    <w:rsid w:val="00C80A30"/>
    <w:rsid w:val="00C83097"/>
    <w:rsid w:val="00C86405"/>
    <w:rsid w:val="00C87866"/>
    <w:rsid w:val="00C93AEC"/>
    <w:rsid w:val="00C94321"/>
    <w:rsid w:val="00CB0A74"/>
    <w:rsid w:val="00CB1A64"/>
    <w:rsid w:val="00CB7429"/>
    <w:rsid w:val="00CC24E3"/>
    <w:rsid w:val="00CC2A76"/>
    <w:rsid w:val="00CC2B6D"/>
    <w:rsid w:val="00CC4691"/>
    <w:rsid w:val="00CC7262"/>
    <w:rsid w:val="00CC7A83"/>
    <w:rsid w:val="00CD0FEA"/>
    <w:rsid w:val="00CD1CDB"/>
    <w:rsid w:val="00CD2E79"/>
    <w:rsid w:val="00CD7783"/>
    <w:rsid w:val="00CD7F7E"/>
    <w:rsid w:val="00CE45B7"/>
    <w:rsid w:val="00CE61D5"/>
    <w:rsid w:val="00CF1471"/>
    <w:rsid w:val="00CF40F7"/>
    <w:rsid w:val="00D045BD"/>
    <w:rsid w:val="00D06A6F"/>
    <w:rsid w:val="00D10A54"/>
    <w:rsid w:val="00D10E7E"/>
    <w:rsid w:val="00D11468"/>
    <w:rsid w:val="00D1729A"/>
    <w:rsid w:val="00D200F9"/>
    <w:rsid w:val="00D21EB6"/>
    <w:rsid w:val="00D23767"/>
    <w:rsid w:val="00D26570"/>
    <w:rsid w:val="00D26C65"/>
    <w:rsid w:val="00D27237"/>
    <w:rsid w:val="00D27AA3"/>
    <w:rsid w:val="00D35178"/>
    <w:rsid w:val="00D3781B"/>
    <w:rsid w:val="00D4288F"/>
    <w:rsid w:val="00D44C2F"/>
    <w:rsid w:val="00D51421"/>
    <w:rsid w:val="00D5577D"/>
    <w:rsid w:val="00D62D6A"/>
    <w:rsid w:val="00D65FF7"/>
    <w:rsid w:val="00D71B23"/>
    <w:rsid w:val="00D731A5"/>
    <w:rsid w:val="00D73DEA"/>
    <w:rsid w:val="00D73EAE"/>
    <w:rsid w:val="00D7412F"/>
    <w:rsid w:val="00D814CE"/>
    <w:rsid w:val="00D81B7C"/>
    <w:rsid w:val="00D81DF7"/>
    <w:rsid w:val="00D86C78"/>
    <w:rsid w:val="00D87C83"/>
    <w:rsid w:val="00D94C45"/>
    <w:rsid w:val="00D97E6D"/>
    <w:rsid w:val="00DA3781"/>
    <w:rsid w:val="00DA384C"/>
    <w:rsid w:val="00DA4987"/>
    <w:rsid w:val="00DA5EBE"/>
    <w:rsid w:val="00DA71D3"/>
    <w:rsid w:val="00DB1013"/>
    <w:rsid w:val="00DB1BB9"/>
    <w:rsid w:val="00DB4AFF"/>
    <w:rsid w:val="00DB5731"/>
    <w:rsid w:val="00DC0954"/>
    <w:rsid w:val="00DC6B6D"/>
    <w:rsid w:val="00DD0B8D"/>
    <w:rsid w:val="00DD1584"/>
    <w:rsid w:val="00DD33D8"/>
    <w:rsid w:val="00DD4B05"/>
    <w:rsid w:val="00DD682E"/>
    <w:rsid w:val="00DE0C5F"/>
    <w:rsid w:val="00DE1D19"/>
    <w:rsid w:val="00DF2B49"/>
    <w:rsid w:val="00DF5118"/>
    <w:rsid w:val="00E0058B"/>
    <w:rsid w:val="00E00803"/>
    <w:rsid w:val="00E037C4"/>
    <w:rsid w:val="00E03B52"/>
    <w:rsid w:val="00E107CC"/>
    <w:rsid w:val="00E155A6"/>
    <w:rsid w:val="00E208AA"/>
    <w:rsid w:val="00E23DAD"/>
    <w:rsid w:val="00E24ED1"/>
    <w:rsid w:val="00E24FE3"/>
    <w:rsid w:val="00E25E23"/>
    <w:rsid w:val="00E2643F"/>
    <w:rsid w:val="00E32F9D"/>
    <w:rsid w:val="00E3533E"/>
    <w:rsid w:val="00E35F31"/>
    <w:rsid w:val="00E3699C"/>
    <w:rsid w:val="00E36B22"/>
    <w:rsid w:val="00E36E04"/>
    <w:rsid w:val="00E41B10"/>
    <w:rsid w:val="00E45A96"/>
    <w:rsid w:val="00E47178"/>
    <w:rsid w:val="00E565A2"/>
    <w:rsid w:val="00E57811"/>
    <w:rsid w:val="00E57AA2"/>
    <w:rsid w:val="00E60F8C"/>
    <w:rsid w:val="00E61EBE"/>
    <w:rsid w:val="00E65FE0"/>
    <w:rsid w:val="00E667EB"/>
    <w:rsid w:val="00E70F5D"/>
    <w:rsid w:val="00E718B0"/>
    <w:rsid w:val="00E73C2F"/>
    <w:rsid w:val="00E74F1F"/>
    <w:rsid w:val="00E777DD"/>
    <w:rsid w:val="00E77939"/>
    <w:rsid w:val="00E85153"/>
    <w:rsid w:val="00E867C5"/>
    <w:rsid w:val="00E8743F"/>
    <w:rsid w:val="00E90227"/>
    <w:rsid w:val="00E91C9F"/>
    <w:rsid w:val="00E94159"/>
    <w:rsid w:val="00E97DC6"/>
    <w:rsid w:val="00EA17AE"/>
    <w:rsid w:val="00EA648E"/>
    <w:rsid w:val="00EA6B3F"/>
    <w:rsid w:val="00EB2FD3"/>
    <w:rsid w:val="00EB3D3B"/>
    <w:rsid w:val="00EB410B"/>
    <w:rsid w:val="00EC4596"/>
    <w:rsid w:val="00EC53D1"/>
    <w:rsid w:val="00ED0830"/>
    <w:rsid w:val="00ED1455"/>
    <w:rsid w:val="00ED21B5"/>
    <w:rsid w:val="00ED4DB5"/>
    <w:rsid w:val="00EE6ECD"/>
    <w:rsid w:val="00EF0D96"/>
    <w:rsid w:val="00EF48FD"/>
    <w:rsid w:val="00EF7051"/>
    <w:rsid w:val="00F00C0F"/>
    <w:rsid w:val="00F05E7F"/>
    <w:rsid w:val="00F06023"/>
    <w:rsid w:val="00F060C9"/>
    <w:rsid w:val="00F129A5"/>
    <w:rsid w:val="00F14046"/>
    <w:rsid w:val="00F16814"/>
    <w:rsid w:val="00F174C2"/>
    <w:rsid w:val="00F21498"/>
    <w:rsid w:val="00F27ADC"/>
    <w:rsid w:val="00F31FB3"/>
    <w:rsid w:val="00F327C9"/>
    <w:rsid w:val="00F36CD8"/>
    <w:rsid w:val="00F374B8"/>
    <w:rsid w:val="00F401FA"/>
    <w:rsid w:val="00F40CE9"/>
    <w:rsid w:val="00F40DBA"/>
    <w:rsid w:val="00F42D30"/>
    <w:rsid w:val="00F47336"/>
    <w:rsid w:val="00F47D15"/>
    <w:rsid w:val="00F56108"/>
    <w:rsid w:val="00F62624"/>
    <w:rsid w:val="00F63DE2"/>
    <w:rsid w:val="00F66200"/>
    <w:rsid w:val="00F71116"/>
    <w:rsid w:val="00F71545"/>
    <w:rsid w:val="00F7173A"/>
    <w:rsid w:val="00F75527"/>
    <w:rsid w:val="00F7558D"/>
    <w:rsid w:val="00F76D47"/>
    <w:rsid w:val="00F7789F"/>
    <w:rsid w:val="00F83882"/>
    <w:rsid w:val="00F863EE"/>
    <w:rsid w:val="00F87E85"/>
    <w:rsid w:val="00F9338F"/>
    <w:rsid w:val="00F939D7"/>
    <w:rsid w:val="00F93E85"/>
    <w:rsid w:val="00F96DAB"/>
    <w:rsid w:val="00F97BBE"/>
    <w:rsid w:val="00F97CA2"/>
    <w:rsid w:val="00FB1ED0"/>
    <w:rsid w:val="00FB3BB6"/>
    <w:rsid w:val="00FB45B6"/>
    <w:rsid w:val="00FB504E"/>
    <w:rsid w:val="00FC1947"/>
    <w:rsid w:val="00FC4643"/>
    <w:rsid w:val="00FC5467"/>
    <w:rsid w:val="00FC79F6"/>
    <w:rsid w:val="00FD0FCE"/>
    <w:rsid w:val="00FD140E"/>
    <w:rsid w:val="00FD2746"/>
    <w:rsid w:val="00FD536B"/>
    <w:rsid w:val="00FD7498"/>
    <w:rsid w:val="00FD7AF2"/>
    <w:rsid w:val="00FE35FC"/>
    <w:rsid w:val="00FF044F"/>
    <w:rsid w:val="00FF2481"/>
    <w:rsid w:val="00FF54A6"/>
    <w:rsid w:val="00FF6397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55BA3"/>
  <w15:chartTrackingRefBased/>
  <w15:docId w15:val="{CA259EAC-208C-48DA-A444-FE113CB8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C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087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E6B60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F71545"/>
    <w:pPr>
      <w:spacing w:after="0" w:line="240" w:lineRule="auto"/>
    </w:pPr>
  </w:style>
  <w:style w:type="character" w:styleId="Lienhypertextesuivivisit">
    <w:name w:val="FollowedHyperlink"/>
    <w:basedOn w:val="Policepardfaut"/>
    <w:uiPriority w:val="99"/>
    <w:semiHidden/>
    <w:unhideWhenUsed/>
    <w:rsid w:val="00AC30E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471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C76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i-provider">
    <w:name w:val="ui-provider"/>
    <w:basedOn w:val="Policepardfaut"/>
    <w:rsid w:val="000C099E"/>
  </w:style>
  <w:style w:type="paragraph" w:styleId="NormalWeb">
    <w:name w:val="Normal (Web)"/>
    <w:basedOn w:val="Normal"/>
    <w:uiPriority w:val="99"/>
    <w:semiHidden/>
    <w:unhideWhenUsed/>
    <w:rsid w:val="00096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57AA2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D4B05"/>
  </w:style>
  <w:style w:type="paragraph" w:styleId="Pieddepage">
    <w:name w:val="footer"/>
    <w:basedOn w:val="Normal"/>
    <w:link w:val="Pieddepag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D4B05"/>
  </w:style>
  <w:style w:type="paragraph" w:styleId="PrformatHTML">
    <w:name w:val="HTML Preformatted"/>
    <w:basedOn w:val="Normal"/>
    <w:link w:val="PrformatHTMLCar"/>
    <w:uiPriority w:val="99"/>
    <w:semiHidden/>
    <w:unhideWhenUsed/>
    <w:rsid w:val="00CC2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C2A76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github.com/coreybutler/nvm-windows/releases" TargetMode="Externa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odejs.org/f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64721-DB79-4AA5-9A89-6E2D6EEC1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41</Pages>
  <Words>1249</Words>
  <Characters>6873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nidal</dc:creator>
  <cp:keywords/>
  <dc:description/>
  <cp:lastModifiedBy>nidal</cp:lastModifiedBy>
  <cp:revision>45</cp:revision>
  <dcterms:created xsi:type="dcterms:W3CDTF">2025-05-07T10:48:00Z</dcterms:created>
  <dcterms:modified xsi:type="dcterms:W3CDTF">2025-05-10T17:51:00Z</dcterms:modified>
</cp:coreProperties>
</file>