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BC4D" w14:textId="77777777" w:rsidR="00C51763" w:rsidRDefault="00000000">
      <w:pPr>
        <w:pStyle w:val="Heading1"/>
      </w:pPr>
      <w:r>
        <w:t>Business Report: Improving Meeting Follow-Ups with Microsoft 365 Copilot</w:t>
      </w:r>
    </w:p>
    <w:p w14:paraId="25CEBDE6" w14:textId="77777777" w:rsidR="00C51763" w:rsidRDefault="00000000">
      <w:pPr>
        <w:pStyle w:val="Heading2"/>
      </w:pPr>
      <w:r>
        <w:t>Executive Version</w:t>
      </w:r>
    </w:p>
    <w:p w14:paraId="0757F800" w14:textId="77777777" w:rsidR="00C51763" w:rsidRDefault="00000000">
      <w:r>
        <w:br/>
        <w:t>Introduction</w:t>
      </w:r>
      <w:r>
        <w:br/>
        <w:t>A rapidly growing organization is experiencing increased inefficiencies in meeting follow‑ups across teams. As departments expand, leadership has observed unclear decisions, duplicated work, and delayed task ownership. These issues directly impact productivity, operational alignment, and long-term scalability.</w:t>
      </w:r>
      <w:r>
        <w:br/>
      </w:r>
      <w:r>
        <w:br/>
        <w:t>Analysis</w:t>
      </w:r>
      <w:r>
        <w:br/>
        <w:t>Missed meeting follow-ups lead to repeated discussions, inconsistent reporting, and lack of accountability. Industry research indicates that businesses lose significant productive hours each week due to poor documentation and lack of task clarity. As the organization scales, these gaps widen, affecting cross-functional alignment and slowing strategic initiatives.</w:t>
      </w:r>
      <w:r>
        <w:br/>
      </w:r>
      <w:r>
        <w:br/>
        <w:t>Recommendations</w:t>
      </w:r>
      <w:r>
        <w:br/>
        <w:t>Microsoft 365 Copilot can streamline meeting documentation through automatic note generation, action item extraction, and structured summaries. Copilot helps reduce manual effort, ensures accuracy, and improves clarity across teams. With AI-powered insights, leadership gains better visibility into priorities and team performance.</w:t>
      </w:r>
      <w:r>
        <w:br/>
      </w:r>
      <w:r>
        <w:br/>
        <w:t>Expected ROI and Strategic Benefits</w:t>
      </w:r>
      <w:r>
        <w:br/>
        <w:t xml:space="preserve">• Reduced time spent on manual documentation  </w:t>
      </w:r>
      <w:r>
        <w:br/>
        <w:t xml:space="preserve">• Improved decision traceability and accountability  </w:t>
      </w:r>
      <w:r>
        <w:br/>
        <w:t xml:space="preserve">• Enhanced collaboration across departments and regions  </w:t>
      </w:r>
      <w:r>
        <w:br/>
        <w:t xml:space="preserve">• Scalability of meeting processes without increasing operational overhead  </w:t>
      </w:r>
      <w:r>
        <w:br/>
      </w:r>
      <w:r>
        <w:br/>
        <w:t>Conclusion</w:t>
      </w:r>
      <w:r>
        <w:br/>
        <w:t>Integrating Microsoft 365 Copilot into meeting workflows will significantly improve documentation accuracy, reduce duplicated efforts, and ensure faster execution of decisions—supporting long-term business growth.</w:t>
      </w:r>
      <w:r>
        <w:br/>
      </w:r>
    </w:p>
    <w:p w14:paraId="54D1CA80" w14:textId="77777777" w:rsidR="00C51763" w:rsidRDefault="00000000">
      <w:pPr>
        <w:pStyle w:val="Heading2"/>
      </w:pPr>
      <w:r>
        <w:t>Employee Version</w:t>
      </w:r>
    </w:p>
    <w:p w14:paraId="0F527AAD" w14:textId="77777777" w:rsidR="00C51763" w:rsidRDefault="00000000">
      <w:r>
        <w:br/>
        <w:t>Introduction</w:t>
      </w:r>
      <w:r>
        <w:br/>
        <w:t>Teams across the organization are facing challenges with follow-ups after meetings. Sometimes tasks are forgotten, repeated, or unclear. This affects daily work and slows down collaboration.</w:t>
      </w:r>
      <w:r>
        <w:br/>
      </w:r>
      <w:r>
        <w:lastRenderedPageBreak/>
        <w:br/>
        <w:t>What’s the Problem?</w:t>
      </w:r>
      <w:r>
        <w:br/>
        <w:t>As teams grow, it becomes harder to keep track of every decision and action item from meetings. Without proper notes or reminders, people may miss deadlines or misunderstand responsibilities.</w:t>
      </w:r>
      <w:r>
        <w:br/>
      </w:r>
      <w:r>
        <w:br/>
        <w:t>How Copilot Helps</w:t>
      </w:r>
      <w:r>
        <w:br/>
        <w:t>Microsoft 365 Copilot can make your work easier by:</w:t>
      </w:r>
      <w:r>
        <w:br/>
        <w:t xml:space="preserve">• Creating automatic meeting notes  </w:t>
      </w:r>
      <w:r>
        <w:br/>
        <w:t xml:space="preserve">• Highlighting key decisions  </w:t>
      </w:r>
      <w:r>
        <w:br/>
        <w:t xml:space="preserve">• Listing action items with owners  </w:t>
      </w:r>
      <w:r>
        <w:br/>
        <w:t xml:space="preserve">• Providing summaries you can quickly refer back to  </w:t>
      </w:r>
      <w:r>
        <w:br/>
      </w:r>
      <w:r>
        <w:br/>
        <w:t>What You Need to Do</w:t>
      </w:r>
      <w:r>
        <w:br/>
        <w:t xml:space="preserve">• Use Copilot during meetings to capture notes  </w:t>
      </w:r>
      <w:r>
        <w:br/>
        <w:t xml:space="preserve">• Review the generated summary before closing the meeting  </w:t>
      </w:r>
      <w:r>
        <w:br/>
        <w:t xml:space="preserve">• Share the summary with the team  </w:t>
      </w:r>
      <w:r>
        <w:br/>
        <w:t xml:space="preserve">• Follow up on the action items assigned to you  </w:t>
      </w:r>
      <w:r>
        <w:br/>
      </w:r>
      <w:r>
        <w:br/>
        <w:t>Conclusion</w:t>
      </w:r>
      <w:r>
        <w:br/>
        <w:t>Copilot helps you stay organized, avoid rework, and collaborate better with your team. Using it consistently will make meetings more productive and clear for everyone.</w:t>
      </w:r>
      <w:r>
        <w:br/>
      </w:r>
    </w:p>
    <w:sectPr w:rsidR="00C51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692820">
    <w:abstractNumId w:val="8"/>
  </w:num>
  <w:num w:numId="2" w16cid:durableId="1565751759">
    <w:abstractNumId w:val="6"/>
  </w:num>
  <w:num w:numId="3" w16cid:durableId="869563193">
    <w:abstractNumId w:val="5"/>
  </w:num>
  <w:num w:numId="4" w16cid:durableId="866019401">
    <w:abstractNumId w:val="4"/>
  </w:num>
  <w:num w:numId="5" w16cid:durableId="1873347425">
    <w:abstractNumId w:val="7"/>
  </w:num>
  <w:num w:numId="6" w16cid:durableId="378945059">
    <w:abstractNumId w:val="3"/>
  </w:num>
  <w:num w:numId="7" w16cid:durableId="1456294868">
    <w:abstractNumId w:val="2"/>
  </w:num>
  <w:num w:numId="8" w16cid:durableId="1781757200">
    <w:abstractNumId w:val="1"/>
  </w:num>
  <w:num w:numId="9" w16cid:durableId="207015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AA7"/>
    <w:rsid w:val="0029639D"/>
    <w:rsid w:val="00326F90"/>
    <w:rsid w:val="00AA1D8D"/>
    <w:rsid w:val="00B47730"/>
    <w:rsid w:val="00B76F7C"/>
    <w:rsid w:val="00C517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D872B"/>
  <w14:defaultImageDpi w14:val="300"/>
  <w15:docId w15:val="{5AD873BB-BE00-4182-8F50-E20BA178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D NIDHI</cp:lastModifiedBy>
  <cp:revision>2</cp:revision>
  <dcterms:created xsi:type="dcterms:W3CDTF">2025-11-12T05:31:00Z</dcterms:created>
  <dcterms:modified xsi:type="dcterms:W3CDTF">2025-11-12T05:31:00Z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2025-11-12T05:31:43Z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90cf71f2-5caa-43e6-b778-361404e7f7ec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