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posOffset>-262882</wp:posOffset>
            </wp:positionH>
            <wp:positionV relativeFrom="margin">
              <wp:posOffset>-247959</wp:posOffset>
            </wp:positionV>
            <wp:extent cx="1113164" cy="1122364"/>
            <wp:effectExtent b="0" l="0" r="0" t="0"/>
            <wp:wrapNone/>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3164" cy="1122364"/>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-657851</wp:posOffset>
                </wp:positionH>
                <wp:positionV relativeFrom="margin">
                  <wp:posOffset>-357496</wp:posOffset>
                </wp:positionV>
                <wp:extent cx="7972425" cy="1438275"/>
                <wp:effectExtent b="0" l="0" r="0" t="0"/>
                <wp:wrapSquare wrapText="bothSides" distB="0" distT="0" distL="114300" distR="114300"/>
                <wp:docPr id="18" name=""/>
                <a:graphic>
                  <a:graphicData uri="http://schemas.microsoft.com/office/word/2010/wordprocessingShape">
                    <wps:wsp>
                      <wps:cNvSpPr/>
                      <wps:cNvPr id="2" name="Shape 2"/>
                      <wps:spPr>
                        <a:xfrm>
                          <a:off x="1388363" y="3089438"/>
                          <a:ext cx="7915275" cy="1381125"/>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Nirmala UI" w:cs="Nirmala UI" w:eastAsia="Nirmala UI" w:hAnsi="Nirmala UI"/>
                                <w:b w:val="1"/>
                                <w:i w:val="0"/>
                                <w:smallCaps w:val="0"/>
                                <w:strike w:val="0"/>
                                <w:color w:val="ffffff"/>
                                <w:sz w:val="32"/>
                                <w:vertAlign w:val="baseline"/>
                              </w:rPr>
                              <w:t xml:space="preserve">  भारतीय प्रौद्योगिकी संस्थान (भारतीय खनि विद्यापीठ)</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irmala UI" w:cs="Nirmala UI" w:eastAsia="Nirmala UI" w:hAnsi="Nirmala UI"/>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Indian Institute of Technology (Indian School of Mines)</w:t>
                            </w:r>
                          </w:p>
                          <w:p w:rsidR="00000000" w:rsidDel="00000000" w:rsidP="00000000" w:rsidRDefault="00000000" w:rsidRPr="00000000">
                            <w:pPr>
                              <w:spacing w:after="0" w:before="0" w:line="180"/>
                              <w:ind w:left="0" w:right="0" w:firstLine="0"/>
                              <w:jc w:val="center"/>
                              <w:textDirection w:val="btLr"/>
                            </w:pPr>
                            <w:r w:rsidDel="00000000" w:rsidR="00000000" w:rsidRPr="00000000">
                              <w:rPr>
                                <w:rFonts w:ascii="Malgun Gothic" w:cs="Malgun Gothic" w:eastAsia="Malgun Gothic" w:hAnsi="Malgun Gothic"/>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Dhanbad </w:t>
                            </w:r>
                            <w:r w:rsidDel="00000000" w:rsidR="00000000" w:rsidRPr="00000000">
                              <w:rPr>
                                <w:rFonts w:ascii="Malgun Gothic" w:cs="Malgun Gothic" w:eastAsia="Malgun Gothic" w:hAnsi="Malgun Gothic"/>
                                <w:b w:val="0"/>
                                <w:i w:val="0"/>
                                <w:smallCaps w:val="0"/>
                                <w:strike w:val="0"/>
                                <w:color w:val="ffffff"/>
                                <w:sz w:val="24"/>
                                <w:vertAlign w:val="baseline"/>
                              </w:rPr>
                              <w:t xml:space="preserve">– 826 004 Jharkhand, India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r w:rsidDel="00000000" w:rsidR="00000000" w:rsidRPr="00000000">
                              <w:rPr>
                                <w:rFonts w:ascii="Malgun Gothic" w:cs="Malgun Gothic" w:eastAsia="Malgun Gothic" w:hAnsi="Malgun Gothic"/>
                                <w:b w:val="0"/>
                                <w:i w:val="0"/>
                                <w:smallCaps w:val="0"/>
                                <w:strike w:val="0"/>
                                <w:color w:val="ffffff"/>
                                <w:sz w:val="24"/>
                                <w:vertAlign w:val="baseline"/>
                              </w:rPr>
                              <w:t xml:space="preserve">                                                                Since 1926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-657851</wp:posOffset>
                </wp:positionH>
                <wp:positionV relativeFrom="margin">
                  <wp:posOffset>-357496</wp:posOffset>
                </wp:positionV>
                <wp:extent cx="7972425" cy="1438275"/>
                <wp:effectExtent b="0" l="0" r="0" t="0"/>
                <wp:wrapSquare wrapText="bothSides" distB="0" distT="0" distL="114300" distR="114300"/>
                <wp:docPr id="1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72425" cy="14382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line="276" w:lineRule="auto"/>
        <w:rPr>
          <w:b w:val="1"/>
          <w:sz w:val="28"/>
          <w:szCs w:val="28"/>
        </w:rPr>
      </w:pPr>
      <w:r w:rsidDel="00000000" w:rsidR="00000000" w:rsidRPr="00000000">
        <w:rPr>
          <w:rtl w:val="0"/>
        </w:rPr>
      </w:r>
    </w:p>
    <w:p w:rsidR="00000000" w:rsidDel="00000000" w:rsidP="00000000" w:rsidRDefault="00000000" w:rsidRPr="00000000" w14:paraId="00000003">
      <w:pPr>
        <w:spacing w:after="240" w:line="276" w:lineRule="auto"/>
        <w:jc w:val="center"/>
        <w:rPr>
          <w:rFonts w:ascii="Avenir" w:cs="Avenir" w:eastAsia="Avenir" w:hAnsi="Avenir"/>
          <w:b w:val="1"/>
          <w:sz w:val="28"/>
          <w:szCs w:val="28"/>
          <w:u w:val="single"/>
        </w:rPr>
      </w:pPr>
      <w:r w:rsidDel="00000000" w:rsidR="00000000" w:rsidRPr="00000000">
        <w:rPr>
          <w:rFonts w:ascii="Avenir" w:cs="Avenir" w:eastAsia="Avenir" w:hAnsi="Avenir"/>
          <w:b w:val="1"/>
          <w:sz w:val="28"/>
          <w:szCs w:val="28"/>
          <w:u w:val="single"/>
          <w:rtl w:val="0"/>
        </w:rPr>
        <w:t xml:space="preserve">JOB NOTIFICATION FORM (2022-23)</w:t>
      </w:r>
      <w:r w:rsidDel="00000000" w:rsidR="00000000" w:rsidRPr="00000000">
        <w:rPr>
          <w:rFonts w:ascii="Avenir" w:cs="Avenir" w:eastAsia="Avenir" w:hAnsi="Avenir"/>
          <w:u w:val="single"/>
          <w:rtl w:val="0"/>
        </w:rPr>
        <w:t xml:space="preserve"> </w:t>
      </w:r>
      <w:r w:rsidDel="00000000" w:rsidR="00000000" w:rsidRPr="00000000">
        <w:rPr>
          <w:rtl w:val="0"/>
        </w:rPr>
      </w:r>
    </w:p>
    <w:p w:rsidR="00000000" w:rsidDel="00000000" w:rsidP="00000000" w:rsidRDefault="00000000" w:rsidRPr="00000000" w14:paraId="00000004">
      <w:pPr>
        <w:shd w:fill="9cc3e5" w:val="clear"/>
        <w:spacing w:after="240" w:lineRule="auto"/>
        <w:jc w:val="center"/>
        <w:rPr>
          <w:rFonts w:ascii="Avenir" w:cs="Avenir" w:eastAsia="Avenir" w:hAnsi="Avenir"/>
          <w:b w:val="1"/>
        </w:rPr>
      </w:pPr>
      <w:r w:rsidDel="00000000" w:rsidR="00000000" w:rsidRPr="00000000">
        <w:rPr>
          <w:rFonts w:ascii="Avenir" w:cs="Avenir" w:eastAsia="Avenir" w:hAnsi="Avenir"/>
          <w:b w:val="1"/>
          <w:sz w:val="28"/>
          <w:szCs w:val="28"/>
          <w:rtl w:val="0"/>
        </w:rPr>
        <w:t xml:space="preserve">COMPANY OVERVIEW</w:t>
      </w:r>
      <w:r w:rsidDel="00000000" w:rsidR="00000000" w:rsidRPr="00000000">
        <w:rPr>
          <w:rtl w:val="0"/>
        </w:rPr>
      </w:r>
    </w:p>
    <w:tbl>
      <w:tblPr>
        <w:tblStyle w:val="Table1"/>
        <w:tblW w:w="9930.0" w:type="dxa"/>
        <w:jc w:val="left"/>
        <w:tblInd w:w="5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0"/>
        <w:gridCol w:w="6600"/>
        <w:tblGridChange w:id="0">
          <w:tblGrid>
            <w:gridCol w:w="3330"/>
            <w:gridCol w:w="6600"/>
          </w:tblGrid>
        </w:tblGridChange>
      </w:tblGrid>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05">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Name of the Company</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6">
            <w:pPr>
              <w:rPr>
                <w:rFonts w:ascii="Avenir" w:cs="Avenir" w:eastAsia="Avenir" w:hAnsi="Avenir"/>
                <w:b w:val="1"/>
                <w:sz w:val="22"/>
                <w:szCs w:val="22"/>
              </w:rPr>
            </w:pPr>
            <w:r w:rsidDel="00000000" w:rsidR="00000000" w:rsidRPr="00000000">
              <w:rPr>
                <w:rFonts w:ascii="Avenir" w:cs="Avenir" w:eastAsia="Avenir" w:hAnsi="Avenir"/>
                <w:b w:val="1"/>
                <w:color w:val="000000"/>
                <w:sz w:val="22"/>
                <w:szCs w:val="22"/>
                <w:rtl w:val="0"/>
              </w:rPr>
              <w:t xml:space="preserve">Google Inc.</w:t>
            </w:r>
            <w:r w:rsidDel="00000000" w:rsidR="00000000" w:rsidRPr="00000000">
              <w:rPr>
                <w:rFonts w:ascii="Avenir" w:cs="Avenir" w:eastAsia="Avenir" w:hAnsi="Avenir"/>
                <w:b w:val="1"/>
                <w:color w:val="000000"/>
                <w:sz w:val="21"/>
                <w:szCs w:val="21"/>
                <w:rtl w:val="0"/>
              </w:rPr>
              <w:t/>
            </w:r>
            <w:r w:rsidDel="00000000" w:rsidR="00000000" w:rsidRPr="00000000">
              <w:rPr>
                <w:rFonts w:ascii="Avenir" w:cs="Avenir" w:eastAsia="Avenir" w:hAnsi="Avenir"/>
                <w:b w:val="1"/>
                <w:sz w:val="22"/>
                <w:szCs w:val="22"/>
                <w:rtl w:val="0"/>
              </w:rPr>
              <w:t/>
            </w:r>
          </w:p>
        </w:tc>
      </w:tr>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07">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Category</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8">
            <w:pPr>
              <w:ind w:right="-585"/>
              <w:rPr>
                <w:rFonts w:ascii="Courier New" w:cs="Courier New" w:eastAsia="Courier New" w:hAnsi="Courier New"/>
                <w:b w:val="1"/>
                <w:color w:val="9cdcfe"/>
                <w:sz w:val="21"/>
                <w:szCs w:val="21"/>
              </w:rPr>
            </w:pPr>
            <w:r w:rsidDel="00000000" w:rsidR="00000000" w:rsidRPr="00000000">
              <w:rPr>
                <w:rFonts w:ascii="Cambria" w:cs="Cambria" w:eastAsia="Cambria" w:hAnsi="Cambria"/>
                <w:b w:val="1"/>
                <w:sz w:val="22"/>
                <w:szCs w:val="22"/>
                <w:rtl w:val="0"/>
              </w:rPr>
              <w:t xml:space="preserve">Private Sector</w:t>
            </w:r>
            <w:r w:rsidDel="00000000" w:rsidR="00000000" w:rsidRPr="00000000">
              <w:rPr>
                <w:rtl w:val="0"/>
              </w:rPr>
            </w:r>
          </w:p>
        </w:tc>
      </w:tr>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09">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Sector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IT</w:t>
            </w:r>
          </w:p>
        </w:tc>
      </w:tr>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0B">
            <w:pPr>
              <w:rPr>
                <w:rFonts w:ascii="Avenir" w:cs="Avenir" w:eastAsia="Avenir" w:hAnsi="Avenir"/>
                <w:b w:val="1"/>
                <w:color w:val="000000"/>
                <w:sz w:val="22"/>
                <w:szCs w:val="22"/>
              </w:rPr>
            </w:pPr>
            <w:r w:rsidDel="00000000" w:rsidR="00000000" w:rsidRPr="00000000">
              <w:rPr>
                <w:rFonts w:ascii="Avenir" w:cs="Avenir" w:eastAsia="Avenir" w:hAnsi="Avenir"/>
                <w:b w:val="1"/>
                <w:color w:val="000000"/>
                <w:sz w:val="24"/>
                <w:szCs w:val="24"/>
                <w:rtl w:val="0"/>
              </w:rPr>
              <w:t xml:space="preserve">About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 need to say</w:t>
            </w:r>
          </w:p>
        </w:tc>
      </w:tr>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0D">
            <w:pPr>
              <w:rPr>
                <w:rFonts w:ascii="Avenir" w:cs="Avenir" w:eastAsia="Avenir" w:hAnsi="Avenir"/>
                <w:b w:val="1"/>
                <w:color w:val="000000"/>
                <w:sz w:val="22"/>
                <w:szCs w:val="22"/>
              </w:rPr>
            </w:pPr>
            <w:r w:rsidDel="00000000" w:rsidR="00000000" w:rsidRPr="00000000">
              <w:rPr>
                <w:rFonts w:ascii="Avenir" w:cs="Avenir" w:eastAsia="Avenir" w:hAnsi="Avenir"/>
                <w:b w:val="1"/>
                <w:color w:val="000000"/>
                <w:sz w:val="24"/>
                <w:szCs w:val="24"/>
                <w:rtl w:val="0"/>
              </w:rPr>
              <w:t xml:space="preserve">Website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www.google.com</w:t>
            </w:r>
          </w:p>
        </w:tc>
      </w:tr>
    </w:tbl>
    <w:p w:rsidR="00000000" w:rsidDel="00000000" w:rsidP="00000000" w:rsidRDefault="00000000" w:rsidRPr="00000000" w14:paraId="0000000F">
      <w:pPr>
        <w:shd w:fill="9cc3e5" w:val="clear"/>
        <w:spacing w:after="240" w:before="240" w:lineRule="auto"/>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JOB DETAILS</w:t>
      </w:r>
    </w:p>
    <w:tbl>
      <w:tblPr>
        <w:tblStyle w:val="Table2"/>
        <w:tblW w:w="9930.0" w:type="dxa"/>
        <w:jc w:val="left"/>
        <w:tblInd w:w="5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375"/>
        <w:gridCol w:w="6555"/>
        <w:tblGridChange w:id="0">
          <w:tblGrid>
            <w:gridCol w:w="3375"/>
            <w:gridCol w:w="6555"/>
          </w:tblGrid>
        </w:tblGridChange>
      </w:tblGrid>
      <w:tr>
        <w:trPr>
          <w:cantSplit w:val="0"/>
          <w:trHeight w:val="600" w:hRule="atLeast"/>
          <w:tblHeader w:val="0"/>
        </w:trPr>
        <w:tc>
          <w:tcPr>
            <w:shd w:fill="f2f2f2" w:val="clear"/>
            <w:vAlign w:val="center"/>
          </w:tcPr>
          <w:p w:rsidR="00000000" w:rsidDel="00000000" w:rsidP="00000000" w:rsidRDefault="00000000" w:rsidRPr="00000000" w14:paraId="00000010">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Designation</w:t>
            </w:r>
          </w:p>
        </w:tc>
        <w:tc>
          <w:tcPr>
            <w:shd w:fill="ffffff" w:val="clear"/>
            <w:vAlign w:val="center"/>
          </w:tcPr>
          <w:p w:rsidR="00000000" w:rsidDel="00000000" w:rsidP="00000000" w:rsidRDefault="00000000" w:rsidRPr="00000000" w14:paraId="00000011">
            <w:pPr>
              <w:rPr>
                <w:color w:val="000000"/>
              </w:rPr>
            </w:pPr>
            <w:r w:rsidDel="00000000" w:rsidR="00000000" w:rsidRPr="00000000">
              <w:rPr>
                <w:color w:val="000000"/>
                <w:rtl w:val="0"/>
              </w:rPr>
              <w:t xml:space="preserve">A</w:t>
            </w:r>
          </w:p>
        </w:tc>
      </w:tr>
      <w:tr>
        <w:trPr>
          <w:cantSplit w:val="0"/>
          <w:trHeight w:val="600" w:hRule="atLeast"/>
          <w:tblHeader w:val="0"/>
        </w:trPr>
        <w:tc>
          <w:tcPr>
            <w:shd w:fill="f2f2f2" w:val="clear"/>
            <w:vAlign w:val="center"/>
          </w:tcPr>
          <w:p w:rsidR="00000000" w:rsidDel="00000000" w:rsidP="00000000" w:rsidRDefault="00000000" w:rsidRPr="00000000" w14:paraId="00000012">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tc>
        <w:tc>
          <w:tcPr>
            <w:shd w:fill="ffffff" w:val="clear"/>
            <w:vAlign w:val="center"/>
          </w:tcPr>
          <w:p w:rsidR="00000000" w:rsidDel="00000000" w:rsidP="00000000" w:rsidRDefault="00000000" w:rsidRPr="00000000" w14:paraId="00000013">
            <w:pPr>
              <w:rPr>
                <w:color w:val="000000"/>
              </w:rPr>
            </w:pPr>
            <w:r w:rsidDel="00000000" w:rsidR="00000000" w:rsidRPr="00000000">
              <w:rPr>
                <w:b w:val="1"/>
                <w:color w:val="000000"/>
                <w:rtl w:val="0"/>
              </w:rPr>
              <w:t xml:space="preserve">A</w:t>
            </w:r>
            <w:r w:rsidDel="00000000" w:rsidR="00000000" w:rsidRPr="00000000">
              <w:rPr>
                <w:rtl w:val="0"/>
              </w:rPr>
            </w:r>
          </w:p>
        </w:tc>
      </w:tr>
      <w:tr>
        <w:trPr>
          <w:cantSplit w:val="0"/>
          <w:trHeight w:val="780" w:hRule="atLeast"/>
          <w:tblHeader w:val="0"/>
        </w:trPr>
        <w:tc>
          <w:tcPr>
            <w:shd w:fill="f2f2f2" w:val="clear"/>
            <w:vAlign w:val="center"/>
          </w:tcPr>
          <w:p w:rsidR="00000000" w:rsidDel="00000000" w:rsidP="00000000" w:rsidRDefault="00000000" w:rsidRPr="00000000" w14:paraId="00000014">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Description</w:t>
            </w:r>
          </w:p>
        </w:tc>
        <w:tc>
          <w:tcPr>
            <w:shd w:fill="ffffff" w:val="clear"/>
            <w:vAlign w:val="center"/>
          </w:tcPr>
          <w:p w:rsidR="00000000" w:rsidDel="00000000" w:rsidP="00000000" w:rsidRDefault="00000000" w:rsidRPr="00000000" w14:paraId="00000015">
            <w:pPr>
              <w:rPr>
                <w:b w:val="1"/>
                <w:color w:val="000000"/>
              </w:rPr>
            </w:pPr>
            <w:r w:rsidDel="00000000" w:rsidR="00000000" w:rsidRPr="00000000">
              <w:rPr>
                <w:b w:val="1"/>
                <w:color w:val="000000"/>
                <w:rtl w:val="0"/>
              </w:rPr>
              <w:t xml:space="preserve">A</w:t>
            </w:r>
          </w:p>
        </w:tc>
      </w:tr>
    </w:tbl>
    <w:p w:rsidR="00000000" w:rsidDel="00000000" w:rsidP="00000000" w:rsidRDefault="00000000" w:rsidRPr="00000000" w14:paraId="00000016">
      <w:pPr>
        <w:rPr>
          <w:sz w:val="10"/>
          <w:szCs w:val="10"/>
        </w:rPr>
      </w:pPr>
      <w:r w:rsidDel="00000000" w:rsidR="00000000" w:rsidRPr="00000000">
        <w:rPr>
          <w:rtl w:val="0"/>
        </w:rPr>
      </w:r>
    </w:p>
    <w:p w:rsidR="00000000" w:rsidDel="00000000" w:rsidP="00000000" w:rsidRDefault="00000000" w:rsidRPr="00000000" w14:paraId="00000017">
      <w:pPr>
        <w:rPr>
          <w:sz w:val="10"/>
          <w:szCs w:val="10"/>
        </w:rPr>
      </w:pPr>
      <w:r w:rsidDel="00000000" w:rsidR="00000000" w:rsidRPr="00000000">
        <w:rPr>
          <w:rtl w:val="0"/>
        </w:rPr>
      </w:r>
    </w:p>
    <w:p w:rsidR="00000000" w:rsidDel="00000000" w:rsidP="00000000" w:rsidRDefault="00000000" w:rsidRPr="00000000" w14:paraId="00000018">
      <w:pPr>
        <w:shd w:fill="9cc3e5" w:val="clear"/>
        <w:tabs>
          <w:tab w:val="center" w:pos="4860"/>
        </w:tabs>
        <w:rPr>
          <w:rFonts w:ascii="Avenir" w:cs="Avenir" w:eastAsia="Avenir" w:hAnsi="Avenir"/>
          <w:b w:val="1"/>
          <w:sz w:val="28"/>
          <w:szCs w:val="28"/>
        </w:rPr>
      </w:pPr>
      <w:r w:rsidDel="00000000" w:rsidR="00000000" w:rsidRPr="00000000">
        <w:rPr>
          <w:b w:val="1"/>
          <w:sz w:val="28"/>
          <w:szCs w:val="28"/>
          <w:rtl w:val="0"/>
        </w:rPr>
        <w:t xml:space="preserve">                                                              </w:t>
      </w:r>
      <w:r w:rsidDel="00000000" w:rsidR="00000000" w:rsidRPr="00000000">
        <w:rPr>
          <w:rFonts w:ascii="Avenir" w:cs="Avenir" w:eastAsia="Avenir" w:hAnsi="Avenir"/>
          <w:b w:val="1"/>
          <w:sz w:val="28"/>
          <w:szCs w:val="28"/>
          <w:rtl w:val="0"/>
        </w:rPr>
        <w:t xml:space="preserve">SALARY DETAILS                                                     </w:t>
      </w:r>
    </w:p>
    <w:p w:rsidR="00000000" w:rsidDel="00000000" w:rsidP="00000000" w:rsidRDefault="00000000" w:rsidRPr="00000000" w14:paraId="00000019">
      <w:pPr>
        <w:tabs>
          <w:tab w:val="center" w:pos="4860"/>
        </w:tabs>
        <w:rPr/>
      </w:pPr>
      <w:r w:rsidDel="00000000" w:rsidR="00000000" w:rsidRPr="00000000">
        <w:rPr>
          <w:rtl w:val="0"/>
        </w:rPr>
        <w:t xml:space="preserve">       </w:t>
      </w:r>
    </w:p>
    <w:tbl>
      <w:tblPr>
        <w:tblStyle w:val="Table3"/>
        <w:tblW w:w="98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415"/>
        <w:gridCol w:w="6480"/>
        <w:tblGridChange w:id="0">
          <w:tblGrid>
            <w:gridCol w:w="3415"/>
            <w:gridCol w:w="6480"/>
          </w:tblGrid>
        </w:tblGridChange>
      </w:tblGrid>
      <w:tr>
        <w:trPr>
          <w:cantSplit w:val="0"/>
          <w:tblHeader w:val="0"/>
        </w:trPr>
        <w:tc>
          <w:tcPr>
            <w:shd w:fill="f2f2f2" w:val="clear"/>
            <w:vAlign w:val="center"/>
          </w:tcPr>
          <w:p w:rsidR="00000000" w:rsidDel="00000000" w:rsidP="00000000" w:rsidRDefault="00000000" w:rsidRPr="00000000" w14:paraId="0000001A">
            <w:pPr>
              <w:tabs>
                <w:tab w:val="left" w:pos="4320"/>
              </w:tabs>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2f5496"/>
                <w:rtl w:val="0"/>
              </w:rPr>
              <w:t xml:space="preserve">CTC (in LPA)</w:t>
            </w:r>
            <w:r w:rsidDel="00000000" w:rsidR="00000000" w:rsidRPr="00000000">
              <w:rPr>
                <w:rtl w:val="0"/>
              </w:rPr>
            </w:r>
          </w:p>
        </w:tc>
        <w:tc>
          <w:tcPr>
            <w:shd w:fill="ffffff" w:val="clear"/>
            <w:vAlign w:val="center"/>
          </w:tcPr>
          <w:p w:rsidR="00000000" w:rsidDel="00000000" w:rsidP="00000000" w:rsidRDefault="00000000" w:rsidRPr="00000000" w14:paraId="0000001B">
            <w:pPr>
              <w:spacing w:after="96" w:before="96" w:lineRule="auto"/>
              <w:jc w:val="both"/>
              <w:rPr>
                <w:color w:val="000000"/>
              </w:rPr>
            </w:pPr>
            <w:r w:rsidDel="00000000" w:rsidR="00000000" w:rsidRPr="00000000">
              <w:rPr>
                <w:color w:val="000000"/>
                <w:rtl w:val="0"/>
              </w:rPr>
              <w:t xml:space="preserve">A</w:t>
            </w:r>
          </w:p>
        </w:tc>
      </w:tr>
      <w:tr>
        <w:trPr>
          <w:cantSplit w:val="0"/>
          <w:tblHeader w:val="0"/>
        </w:trPr>
        <w:tc>
          <w:tcPr>
            <w:shd w:fill="f2f2f2" w:val="clear"/>
            <w:vAlign w:val="center"/>
          </w:tcPr>
          <w:p w:rsidR="00000000" w:rsidDel="00000000" w:rsidP="00000000" w:rsidRDefault="00000000" w:rsidRPr="00000000" w14:paraId="0000001C">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rtl w:val="0"/>
              </w:rPr>
              <w:t xml:space="preserve">CTC Breakup</w:t>
            </w:r>
            <w:r w:rsidDel="00000000" w:rsidR="00000000" w:rsidRPr="00000000">
              <w:rPr>
                <w:rtl w:val="0"/>
              </w:rPr>
            </w:r>
          </w:p>
        </w:tc>
        <w:tc>
          <w:tcPr>
            <w:shd w:fill="ffffff" w:val="clear"/>
            <w:vAlign w:val="center"/>
          </w:tcPr>
          <w:p w:rsidR="00000000" w:rsidDel="00000000" w:rsidP="00000000" w:rsidRDefault="00000000" w:rsidRPr="00000000" w14:paraId="0000001D">
            <w:pPr>
              <w:spacing w:after="96" w:before="96" w:lineRule="auto"/>
              <w:jc w:val="both"/>
              <w:rPr>
                <w:b w:val="1"/>
              </w:rPr>
            </w:pPr>
            <w:r w:rsidDel="00000000" w:rsidR="00000000" w:rsidRPr="00000000">
              <w:rPr>
                <w:b w:val="1"/>
                <w:rtl w:val="0"/>
              </w:rPr>
              <w:t xml:space="preserve">A</w:t>
            </w:r>
          </w:p>
        </w:tc>
      </w:tr>
      <w:tr>
        <w:trPr>
          <w:cantSplit w:val="0"/>
          <w:tblHeader w:val="0"/>
        </w:trPr>
        <w:tc>
          <w:tcPr>
            <w:shd w:fill="f2f2f2" w:val="clear"/>
            <w:vAlign w:val="center"/>
          </w:tcPr>
          <w:p w:rsidR="00000000" w:rsidDel="00000000" w:rsidP="00000000" w:rsidRDefault="00000000" w:rsidRPr="00000000" w14:paraId="0000001E">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rtl w:val="0"/>
              </w:rPr>
              <w:t xml:space="preserve">Bond Details (If any)</w:t>
            </w:r>
            <w:r w:rsidDel="00000000" w:rsidR="00000000" w:rsidRPr="00000000">
              <w:rPr>
                <w:rtl w:val="0"/>
              </w:rPr>
            </w:r>
          </w:p>
        </w:tc>
        <w:tc>
          <w:tcPr>
            <w:shd w:fill="ffffff" w:val="clear"/>
            <w:vAlign w:val="center"/>
          </w:tcPr>
          <w:p w:rsidR="00000000" w:rsidDel="00000000" w:rsidP="00000000" w:rsidRDefault="00000000" w:rsidRPr="00000000" w14:paraId="0000001F">
            <w:pPr>
              <w:spacing w:after="96" w:before="96" w:lineRule="auto"/>
              <w:jc w:val="both"/>
              <w:rPr/>
            </w:pPr>
            <w:r w:rsidDel="00000000" w:rsidR="00000000" w:rsidRPr="00000000">
              <w:rPr>
                <w:rtl w:val="0"/>
              </w:rPr>
              <w:t xml:space="preserve">A</w:t>
            </w:r>
          </w:p>
        </w:tc>
      </w:tr>
    </w:tbl>
    <w:p w:rsidR="00000000" w:rsidDel="00000000" w:rsidP="00000000" w:rsidRDefault="00000000" w:rsidRPr="00000000" w14:paraId="00000020">
      <w:pPr>
        <w:tabs>
          <w:tab w:val="center" w:pos="4860"/>
          <w:tab w:val="left" w:pos="7595"/>
          <w:tab w:val="right" w:pos="9720"/>
        </w:tabs>
        <w:rPr/>
      </w:pPr>
      <w:bookmarkStart w:colFirst="0" w:colLast="0" w:name="_heading=h.ywgc8aefvore" w:id="0"/>
      <w:bookmarkEnd w:id="0"/>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16"/>
          <w:szCs w:val="16"/>
        </w:rPr>
      </w:pPr>
      <w:r w:rsidDel="00000000" w:rsidR="00000000" w:rsidRPr="00000000">
        <w:rPr>
          <w:rtl w:val="0"/>
        </w:rPr>
      </w:r>
    </w:p>
    <w:p w:rsidR="00000000" w:rsidDel="00000000" w:rsidP="00000000" w:rsidRDefault="00000000" w:rsidRPr="00000000" w14:paraId="00000023">
      <w:pPr>
        <w:rPr>
          <w:sz w:val="16"/>
          <w:szCs w:val="16"/>
        </w:rPr>
      </w:pPr>
      <w:r w:rsidDel="00000000" w:rsidR="00000000" w:rsidRPr="00000000">
        <w:rPr>
          <w:rtl w:val="0"/>
        </w:rPr>
      </w:r>
    </w:p>
    <w:p w:rsidR="00000000" w:rsidDel="00000000" w:rsidP="00000000" w:rsidRDefault="00000000" w:rsidRPr="00000000" w14:paraId="00000024">
      <w:pPr>
        <w:shd w:fill="95b3d7" w:val="clear"/>
        <w:tabs>
          <w:tab w:val="center" w:pos="4860"/>
          <w:tab w:val="left" w:pos="7595"/>
          <w:tab w:val="right" w:pos="9720"/>
        </w:tabs>
        <w:spacing w:after="120" w:before="240" w:lineRule="auto"/>
        <w:ind w:left="-141.73228346456688" w:right="-285.11811023621874" w:firstLine="0"/>
        <w:jc w:val="center"/>
        <w:rPr>
          <w:rFonts w:ascii="Avenir" w:cs="Avenir" w:eastAsia="Avenir" w:hAnsi="Avenir"/>
          <w:b w:val="1"/>
          <w:sz w:val="28"/>
          <w:szCs w:val="28"/>
        </w:rPr>
      </w:pPr>
      <w:bookmarkStart w:colFirst="0" w:colLast="0" w:name="_heading=h.ywgc8aefvore" w:id="0"/>
      <w:bookmarkEnd w:id="0"/>
      <w:r w:rsidDel="00000000" w:rsidR="00000000" w:rsidRPr="00000000">
        <w:rPr>
          <w:rFonts w:ascii="Avenir" w:cs="Avenir" w:eastAsia="Avenir" w:hAnsi="Avenir"/>
          <w:b w:val="1"/>
          <w:sz w:val="28"/>
          <w:szCs w:val="28"/>
          <w:rtl w:val="0"/>
        </w:rPr>
        <w:t xml:space="preserve">SELECTION PROCEDURE / SCHEDULE</w:t>
      </w:r>
    </w:p>
    <w:p w:rsidR="00000000" w:rsidDel="00000000" w:rsidP="00000000" w:rsidRDefault="00000000" w:rsidRPr="00000000" w14:paraId="00000025">
      <w:pPr>
        <w:tabs>
          <w:tab w:val="center" w:pos="4860"/>
        </w:tabs>
        <w:rPr>
          <w:rFonts w:ascii="Avenir" w:cs="Avenir" w:eastAsia="Avenir" w:hAnsi="Avenir"/>
          <w:b w:val="1"/>
          <w:sz w:val="28"/>
          <w:szCs w:val="28"/>
        </w:rPr>
      </w:pPr>
      <w:r w:rsidDel="00000000" w:rsidR="00000000" w:rsidRPr="00000000">
        <w:rPr>
          <w:rtl w:val="0"/>
        </w:rPr>
        <w:t xml:space="preserve">                                                      </w:t>
      </w:r>
      <w:r w:rsidDel="00000000" w:rsidR="00000000" w:rsidRPr="00000000">
        <w:rPr>
          <w:rtl w:val="0"/>
        </w:rPr>
      </w:r>
    </w:p>
    <w:tbl>
      <w:tblPr>
        <w:tblStyle w:val="Table4"/>
        <w:tblW w:w="10885.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0885"/>
        <w:tblGridChange w:id="0">
          <w:tblGrid>
            <w:gridCol w:w="10885"/>
          </w:tblGrid>
        </w:tblGridChange>
      </w:tblGrid>
      <w:tr>
        <w:trPr>
          <w:cantSplit w:val="0"/>
          <w:trHeight w:val="444"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6">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b w:val="0"/>
                <w:sz w:val="26"/>
                <w:szCs w:val="26"/>
                <w:rtl w:val="0"/>
              </w:rPr>
              <w:t xml:space="preserve">                    Online / Written Test, GD etc. for Placement and shortlisting for Day0/1 </w:t>
            </w:r>
          </w:p>
          <w:p w:rsidR="00000000" w:rsidDel="00000000" w:rsidP="00000000" w:rsidRDefault="00000000" w:rsidRPr="00000000" w14:paraId="00000027">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sz w:val="26"/>
                <w:szCs w:val="26"/>
                <w:rtl w:val="0"/>
              </w:rPr>
              <w:t xml:space="preserve">                                                      10</w:t>
            </w:r>
            <w:r w:rsidDel="00000000" w:rsidR="00000000" w:rsidRPr="00000000">
              <w:rPr>
                <w:rFonts w:ascii="Avenir" w:cs="Avenir" w:eastAsia="Avenir" w:hAnsi="Avenir"/>
                <w:sz w:val="26"/>
                <w:szCs w:val="26"/>
                <w:vertAlign w:val="superscript"/>
                <w:rtl w:val="0"/>
              </w:rPr>
              <w:t xml:space="preserve">th</w:t>
            </w:r>
            <w:r w:rsidDel="00000000" w:rsidR="00000000" w:rsidRPr="00000000">
              <w:rPr>
                <w:rFonts w:ascii="Avenir" w:cs="Avenir" w:eastAsia="Avenir" w:hAnsi="Avenir"/>
                <w:sz w:val="26"/>
                <w:szCs w:val="26"/>
                <w:rtl w:val="0"/>
              </w:rPr>
              <w:t xml:space="preserve"> Sep – 15</w:t>
            </w:r>
            <w:r w:rsidDel="00000000" w:rsidR="00000000" w:rsidRPr="00000000">
              <w:rPr>
                <w:rFonts w:ascii="Avenir" w:cs="Avenir" w:eastAsia="Avenir" w:hAnsi="Avenir"/>
                <w:sz w:val="26"/>
                <w:szCs w:val="26"/>
                <w:vertAlign w:val="superscript"/>
                <w:rtl w:val="0"/>
              </w:rPr>
              <w:t xml:space="preserve">th</w:t>
            </w:r>
            <w:r w:rsidDel="00000000" w:rsidR="00000000" w:rsidRPr="00000000">
              <w:rPr>
                <w:rFonts w:ascii="Avenir" w:cs="Avenir" w:eastAsia="Avenir" w:hAnsi="Avenir"/>
                <w:sz w:val="26"/>
                <w:szCs w:val="26"/>
                <w:rtl w:val="0"/>
              </w:rPr>
              <w:t xml:space="preserve"> Nov’2022</w:t>
            </w:r>
            <w:r w:rsidDel="00000000" w:rsidR="00000000" w:rsidRPr="00000000">
              <w:rPr>
                <w:rFonts w:ascii="Avenir" w:cs="Avenir" w:eastAsia="Avenir" w:hAnsi="Avenir"/>
                <w:b w:val="0"/>
                <w:sz w:val="26"/>
                <w:szCs w:val="26"/>
                <w:rtl w:val="0"/>
              </w:rPr>
              <w:t xml:space="preserve">  </w:t>
            </w:r>
          </w:p>
        </w:tc>
      </w:tr>
    </w:tbl>
    <w:p w:rsidR="00000000" w:rsidDel="00000000" w:rsidP="00000000" w:rsidRDefault="00000000" w:rsidRPr="00000000" w14:paraId="00000028">
      <w:pPr>
        <w:widowControl w:val="0"/>
        <w:spacing w:line="276" w:lineRule="auto"/>
        <w:rPr>
          <w:rFonts w:ascii="Avenir" w:cs="Avenir" w:eastAsia="Avenir" w:hAnsi="Avenir"/>
          <w:sz w:val="26"/>
          <w:szCs w:val="26"/>
        </w:rPr>
      </w:pPr>
      <w:r w:rsidDel="00000000" w:rsidR="00000000" w:rsidRPr="00000000">
        <w:rPr>
          <w:rtl w:val="0"/>
        </w:rPr>
      </w:r>
    </w:p>
    <w:tbl>
      <w:tblPr>
        <w:tblStyle w:val="Table5"/>
        <w:tblW w:w="110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2580"/>
        <w:gridCol w:w="3975"/>
        <w:gridCol w:w="2190"/>
        <w:tblGridChange w:id="0">
          <w:tblGrid>
            <w:gridCol w:w="2310"/>
            <w:gridCol w:w="2580"/>
            <w:gridCol w:w="3975"/>
            <w:gridCol w:w="2190"/>
          </w:tblGrid>
        </w:tblGridChange>
      </w:tblGrid>
      <w:tr>
        <w:trPr>
          <w:cantSplit w:val="0"/>
          <w:trHeight w:val="417" w:hRule="atLeast"/>
          <w:tblHeader w:val="0"/>
        </w:trPr>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29">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Stages</w:t>
            </w:r>
          </w:p>
        </w:tc>
        <w:tc>
          <w:tcPr>
            <w:tcBorders>
              <w:top w:color="4472c4" w:space="0" w:sz="8" w:val="single"/>
              <w:left w:color="4472c4" w:space="0" w:sz="8" w:val="single"/>
              <w:bottom w:color="4472c4" w:space="0" w:sz="18" w:val="single"/>
              <w:right w:color="4472c4" w:space="0" w:sz="8" w:val="single"/>
            </w:tcBorders>
          </w:tcPr>
          <w:p w:rsidR="00000000" w:rsidDel="00000000" w:rsidP="00000000" w:rsidRDefault="00000000" w:rsidRPr="00000000" w14:paraId="0000002A">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IIT ISM PLACEMENT  CALENDAR</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2B">
            <w:pPr>
              <w:spacing w:line="259" w:lineRule="auto"/>
              <w:ind w:firstLine="180"/>
              <w:rPr>
                <w:rFonts w:ascii="Avenir" w:cs="Avenir" w:eastAsia="Avenir" w:hAnsi="Avenir"/>
                <w:b w:val="1"/>
              </w:rPr>
            </w:pPr>
            <w:r w:rsidDel="00000000" w:rsidR="00000000" w:rsidRPr="00000000">
              <w:rPr>
                <w:rFonts w:ascii="Avenir" w:cs="Avenir" w:eastAsia="Avenir" w:hAnsi="Avenir"/>
                <w:b w:val="1"/>
                <w:rtl w:val="0"/>
              </w:rPr>
              <w:t xml:space="preserve">Mode of Hiring (</w:t>
            </w:r>
            <w:r w:rsidDel="00000000" w:rsidR="00000000" w:rsidRPr="00000000">
              <w:rPr>
                <w:rFonts w:ascii="Avenir" w:cs="Avenir" w:eastAsia="Avenir" w:hAnsi="Avenir"/>
                <w:rtl w:val="0"/>
              </w:rPr>
              <w:t xml:space="preserve"> Please </w:t>
            </w:r>
            <w:r w:rsidDel="00000000" w:rsidR="00000000" w:rsidRPr="00000000">
              <w:rPr>
                <w:rFonts w:ascii="Avenir" w:cs="Avenir" w:eastAsia="Avenir" w:hAnsi="Avenir"/>
                <w:b w:val="1"/>
                <w:highlight w:val="yellow"/>
                <w:rtl w:val="0"/>
              </w:rPr>
              <w:t xml:space="preserve">highlight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One</w:t>
            </w:r>
            <w:r w:rsidDel="00000000" w:rsidR="00000000" w:rsidRPr="00000000">
              <w:rPr>
                <w:rFonts w:ascii="Avenir" w:cs="Avenir" w:eastAsia="Avenir" w:hAnsi="Avenir"/>
                <w:b w:val="1"/>
                <w:rtl w:val="0"/>
              </w:rPr>
              <w:t xml:space="preserve">)</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2C">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Preferred Date</w:t>
            </w:r>
          </w:p>
        </w:tc>
      </w:tr>
      <w:tr>
        <w:trPr>
          <w:cantSplit w:val="0"/>
          <w:trHeight w:val="417" w:hRule="atLeast"/>
          <w:tblHeader w:val="0"/>
        </w:trPr>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2D">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Pre-Placement Talk</w:t>
            </w:r>
          </w:p>
        </w:tc>
        <w:tc>
          <w:tcPr>
            <w:tcBorders>
              <w:top w:color="4472c4" w:space="0" w:sz="1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2E">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10-Sep-2022 onwards</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2F">
            <w:pPr>
              <w:spacing w:line="259" w:lineRule="auto"/>
              <w:rPr>
                <w:rFonts w:ascii="Avenir" w:cs="Avenir" w:eastAsia="Avenir" w:hAnsi="Avenir"/>
              </w:rPr>
            </w:pPr>
            <w:r w:rsidDel="00000000" w:rsidR="00000000" w:rsidRPr="00000000">
              <w:rPr>
                <w:rFonts w:ascii="Avenir" w:cs="Avenir" w:eastAsia="Avenir" w:hAnsi="Avenir"/>
                <w:rtl w:val="0"/>
              </w:rPr>
              <w:t xml:space="preserve">Virtual</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0">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7"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1">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Resume Shortlisting</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32">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10-Sep-2022 onwards</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3">
            <w:pPr>
              <w:spacing w:line="259" w:lineRule="auto"/>
              <w:rPr>
                <w:rFonts w:ascii="Avenir" w:cs="Avenir" w:eastAsia="Avenir" w:hAnsi="Avenir"/>
              </w:rPr>
            </w:pPr>
            <w:r w:rsidDel="00000000" w:rsidR="00000000" w:rsidRPr="00000000">
              <w:rPr>
                <w:rFonts w:ascii="Avenir" w:cs="Avenir" w:eastAsia="Avenir" w:hAnsi="Avenir"/>
                <w:rtl w:val="0"/>
              </w:rPr>
              <w:t xml:space="preserve">Campus Visit</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4">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7"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5">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Online/Written Test</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6">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10-Sep-2022 onwards</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7">
            <w:pPr>
              <w:spacing w:line="259" w:lineRule="auto"/>
              <w:rPr>
                <w:rFonts w:ascii="Avenir" w:cs="Avenir" w:eastAsia="Avenir" w:hAnsi="Avenir"/>
              </w:rPr>
            </w:pPr>
            <w:r w:rsidDel="00000000" w:rsidR="00000000" w:rsidRPr="00000000">
              <w:rPr>
                <w:rFonts w:ascii="Avenir" w:cs="Avenir" w:eastAsia="Avenir" w:hAnsi="Avenir"/>
                <w:rtl w:val="0"/>
              </w:rPr>
              <w:t xml:space="preserve">Not Applicable</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8">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7"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9">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Group Discussion</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3A">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10-Sep-2022 onwards</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B">
            <w:pPr>
              <w:spacing w:line="259" w:lineRule="auto"/>
              <w:rPr>
                <w:rFonts w:ascii="Avenir" w:cs="Avenir" w:eastAsia="Avenir" w:hAnsi="Avenir"/>
              </w:rPr>
            </w:pPr>
            <w:r w:rsidDel="00000000" w:rsidR="00000000" w:rsidRPr="00000000">
              <w:rPr>
                <w:rFonts w:ascii="Avenir" w:cs="Avenir" w:eastAsia="Avenir" w:hAnsi="Avenir"/>
                <w:rtl w:val="0"/>
              </w:rPr>
              <w:t xml:space="preserve">Campus Visit</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C">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7"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D">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Personal Interview</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E">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01-Dec-2022 onwards</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F">
            <w:pPr>
              <w:spacing w:line="259" w:lineRule="auto"/>
              <w:rPr>
                <w:rFonts w:ascii="Avenir" w:cs="Avenir" w:eastAsia="Avenir" w:hAnsi="Avenir"/>
              </w:rPr>
            </w:pPr>
            <w:r w:rsidDel="00000000" w:rsidR="00000000" w:rsidRPr="00000000">
              <w:rPr>
                <w:rFonts w:ascii="Avenir" w:cs="Avenir" w:eastAsia="Avenir" w:hAnsi="Avenir"/>
                <w:rtl w:val="0"/>
              </w:rPr>
              <w:t xml:space="preserve">Campus Visit</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0">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7"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1">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Any other rounds</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2">
            <w:pPr>
              <w:spacing w:line="259" w:lineRule="auto"/>
              <w:ind w:firstLine="180"/>
              <w:rPr>
                <w:rFonts w:ascii="Avenir" w:cs="Avenir" w:eastAsia="Avenir" w:hAnsi="Aveni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3">
            <w:pPr>
              <w:spacing w:line="259" w:lineRule="auto"/>
              <w:rPr>
                <w:rFonts w:ascii="Avenir" w:cs="Avenir" w:eastAsia="Avenir" w:hAnsi="Avenir"/>
              </w:rPr>
            </w:pPr>
            <w:r w:rsidDel="00000000" w:rsidR="00000000" w:rsidRPr="00000000">
              <w:rPr>
                <w:rFonts w:ascii="Avenir" w:cs="Avenir" w:eastAsia="Avenir" w:hAnsi="Avenir"/>
                <w:rtl w:val="0"/>
              </w:rPr>
              <w:t xml:space="preserve">Campus Visit</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4">
            <w:pPr>
              <w:spacing w:line="259" w:lineRule="auto"/>
              <w:rPr>
                <w:rFonts w:ascii="Avenir" w:cs="Avenir" w:eastAsia="Avenir" w:hAnsi="Avenir"/>
              </w:rPr>
            </w:pPr>
            <w:r w:rsidDel="00000000" w:rsidR="00000000" w:rsidRPr="00000000">
              <w:rPr>
                <w:rFonts w:ascii="Avenir" w:cs="Avenir" w:eastAsia="Avenir" w:hAnsi="Avenir"/>
                <w:rtl w:val="0"/>
              </w:rPr>
              <w:t/>
            </w:r>
          </w:p>
        </w:tc>
      </w:tr>
      <w:tr>
        <w:trPr>
          <w:cantSplit w:val="0"/>
          <w:trHeight w:val="417" w:hRule="atLeast"/>
          <w:tblHeader w:val="0"/>
        </w:trPr>
        <w:tc>
          <w:tcPr>
            <w:gridSpan w:val="4"/>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5">
            <w:pPr>
              <w:spacing w:line="259" w:lineRule="auto"/>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Although it is completely your discretion to choose the modality of the tests, the Institute is encouraging the hiring companies to conduct the process through online mode for keeping it seamless and efficiently manageable. The Institute has adequate computer lab facilities and can provide invigilation support for online tests in our labs.</w:t>
            </w:r>
          </w:p>
          <w:p w:rsidR="00000000" w:rsidDel="00000000" w:rsidP="00000000" w:rsidRDefault="00000000" w:rsidRPr="00000000" w14:paraId="00000046">
            <w:pPr>
              <w:spacing w:line="259" w:lineRule="auto"/>
              <w:rPr>
                <w:rFonts w:ascii="Avenir" w:cs="Avenir" w:eastAsia="Avenir" w:hAnsi="Avenir"/>
              </w:rPr>
            </w:pPr>
            <w:r w:rsidDel="00000000" w:rsidR="00000000" w:rsidRPr="00000000">
              <w:rPr>
                <w:rtl w:val="0"/>
              </w:rPr>
            </w:r>
          </w:p>
          <w:p w:rsidR="00000000" w:rsidDel="00000000" w:rsidP="00000000" w:rsidRDefault="00000000" w:rsidRPr="00000000" w14:paraId="00000047">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If the recruiter wish to conduct Final Interview for Full Time hire between 01-Dec-2022 and </w:t>
            </w:r>
          </w:p>
          <w:p w:rsidR="00000000" w:rsidDel="00000000" w:rsidP="00000000" w:rsidRDefault="00000000" w:rsidRPr="00000000" w14:paraId="00000048">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10-Dec-2022, entire process (mode of hiring) preferably should be virtual. </w:t>
            </w:r>
          </w:p>
        </w:tc>
      </w:tr>
    </w:tbl>
    <w:p w:rsidR="00000000" w:rsidDel="00000000" w:rsidP="00000000" w:rsidRDefault="00000000" w:rsidRPr="00000000" w14:paraId="0000004C">
      <w:pPr>
        <w:tabs>
          <w:tab w:val="left" w:pos="6480"/>
        </w:tabs>
        <w:ind w:right="-180"/>
        <w:jc w:val="both"/>
        <w:rPr>
          <w:sz w:val="16"/>
          <w:szCs w:val="16"/>
        </w:rPr>
      </w:pPr>
      <w:r w:rsidDel="00000000" w:rsidR="00000000" w:rsidRPr="00000000">
        <w:rPr>
          <w:rtl w:val="0"/>
        </w:rPr>
      </w:r>
    </w:p>
    <w:p w:rsidR="00000000" w:rsidDel="00000000" w:rsidP="00000000" w:rsidRDefault="00000000" w:rsidRPr="00000000" w14:paraId="0000004D">
      <w:pPr>
        <w:tabs>
          <w:tab w:val="left" w:pos="6480"/>
        </w:tabs>
        <w:ind w:right="-180"/>
        <w:jc w:val="both"/>
        <w:rPr>
          <w:sz w:val="16"/>
          <w:szCs w:val="16"/>
        </w:rPr>
      </w:pPr>
      <w:r w:rsidDel="00000000" w:rsidR="00000000" w:rsidRPr="00000000">
        <w:rPr>
          <w:rtl w:val="0"/>
        </w:rPr>
      </w:r>
    </w:p>
    <w:p w:rsidR="00000000" w:rsidDel="00000000" w:rsidP="00000000" w:rsidRDefault="00000000" w:rsidRPr="00000000" w14:paraId="0000004E">
      <w:pPr>
        <w:spacing w:line="259" w:lineRule="auto"/>
        <w:rPr>
          <w:sz w:val="16"/>
          <w:szCs w:val="16"/>
        </w:rPr>
      </w:pPr>
      <w:r w:rsidDel="00000000" w:rsidR="00000000" w:rsidRPr="00000000">
        <w:rPr>
          <w:rtl w:val="0"/>
        </w:rPr>
      </w:r>
    </w:p>
    <w:p w:rsidR="00000000" w:rsidDel="00000000" w:rsidP="00000000" w:rsidRDefault="00000000" w:rsidRPr="00000000" w14:paraId="0000004F">
      <w:pPr>
        <w:shd w:fill="9cc3e5" w:val="clear"/>
        <w:spacing w:after="120" w:lineRule="auto"/>
        <w:ind w:right="-309"/>
        <w:jc w:val="center"/>
        <w:rPr>
          <w:rFonts w:ascii="Avenir" w:cs="Avenir" w:eastAsia="Avenir" w:hAnsi="Avenir"/>
          <w:b w:val="1"/>
          <w:sz w:val="28"/>
          <w:szCs w:val="28"/>
        </w:rPr>
      </w:pPr>
      <w:bookmarkStart w:colFirst="0" w:colLast="0" w:name="_heading=h.1fob9te" w:id="1"/>
      <w:bookmarkEnd w:id="1"/>
      <w:r w:rsidDel="00000000" w:rsidR="00000000" w:rsidRPr="00000000">
        <w:rPr>
          <w:rFonts w:ascii="Avenir" w:cs="Avenir" w:eastAsia="Avenir" w:hAnsi="Avenir"/>
          <w:b w:val="1"/>
          <w:sz w:val="28"/>
          <w:szCs w:val="28"/>
          <w:rtl w:val="0"/>
        </w:rPr>
        <w:t xml:space="preserve">SELECTION  STATISTICS                                                </w:t>
      </w:r>
    </w:p>
    <w:p w:rsidR="00000000" w:rsidDel="00000000" w:rsidP="00000000" w:rsidRDefault="00000000" w:rsidRPr="00000000" w14:paraId="00000050">
      <w:pPr>
        <w:spacing w:line="259" w:lineRule="auto"/>
        <w:rPr>
          <w:sz w:val="16"/>
          <w:szCs w:val="16"/>
        </w:rPr>
      </w:pPr>
      <w:r w:rsidDel="00000000" w:rsidR="00000000" w:rsidRPr="00000000">
        <w:rPr>
          <w:rtl w:val="0"/>
        </w:rPr>
      </w:r>
    </w:p>
    <w:p w:rsidR="00000000" w:rsidDel="00000000" w:rsidP="00000000" w:rsidRDefault="00000000" w:rsidRPr="00000000" w14:paraId="00000051">
      <w:pPr>
        <w:rPr>
          <w:rFonts w:ascii="Avenir" w:cs="Avenir" w:eastAsia="Avenir" w:hAnsi="Avenir"/>
          <w:sz w:val="12"/>
          <w:szCs w:val="12"/>
        </w:rPr>
      </w:pPr>
      <w:r w:rsidDel="00000000" w:rsidR="00000000" w:rsidRPr="00000000">
        <w:rPr>
          <w:rtl w:val="0"/>
        </w:rPr>
      </w:r>
    </w:p>
    <w:tbl>
      <w:tblPr>
        <w:tblStyle w:val="Table6"/>
        <w:tblW w:w="976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5"/>
        <w:gridCol w:w="5340"/>
        <w:tblGridChange w:id="0">
          <w:tblGrid>
            <w:gridCol w:w="4425"/>
            <w:gridCol w:w="5340"/>
          </w:tblGrid>
        </w:tblGridChange>
      </w:tblGrid>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52">
            <w:pPr>
              <w:tabs>
                <w:tab w:val="left" w:pos="4320"/>
              </w:tabs>
              <w:ind w:right="-180"/>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Number of Offers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53">
            <w:pPr>
              <w:tabs>
                <w:tab w:val="left" w:pos="4320"/>
              </w:tabs>
              <w:ind w:right="-180"/>
              <w:jc w:val="cente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2</w:t>
            </w:r>
          </w:p>
        </w:tc>
      </w:tr>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54">
            <w:pPr>
              <w:tabs>
                <w:tab w:val="left" w:pos="4320"/>
              </w:tabs>
              <w:ind w:right="-180"/>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Total No of Rounds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55">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1</w:t>
            </w:r>
          </w:p>
        </w:tc>
      </w:tr>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56">
            <w:pPr>
              <w:tabs>
                <w:tab w:val="left" w:pos="4320"/>
              </w:tabs>
              <w:ind w:right="-180"/>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Eligibility Criteria (cut-off marks, CGPA, backlog, category, gender etc.)</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57">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No</w:t>
            </w:r>
          </w:p>
        </w:tc>
      </w:tr>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58">
            <w:pPr>
              <w:tabs>
                <w:tab w:val="left" w:pos="4320"/>
              </w:tabs>
              <w:ind w:right="-180"/>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Other Information related to selection process (if any)</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59">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NA</w:t>
            </w:r>
          </w:p>
        </w:tc>
      </w:tr>
    </w:tbl>
    <w:p w:rsidR="00000000" w:rsidDel="00000000" w:rsidP="00000000" w:rsidRDefault="00000000" w:rsidRPr="00000000" w14:paraId="0000005A">
      <w:pPr>
        <w:spacing w:line="259" w:lineRule="auto"/>
        <w:rPr>
          <w:sz w:val="16"/>
          <w:szCs w:val="16"/>
        </w:rPr>
      </w:pPr>
      <w:r w:rsidDel="00000000" w:rsidR="00000000" w:rsidRPr="00000000">
        <w:rPr>
          <w:rtl w:val="0"/>
        </w:rPr>
      </w:r>
    </w:p>
    <w:p w:rsidR="00000000" w:rsidDel="00000000" w:rsidP="00000000" w:rsidRDefault="00000000" w:rsidRPr="00000000" w14:paraId="0000005B">
      <w:pPr>
        <w:tabs>
          <w:tab w:val="left" w:pos="6480"/>
        </w:tabs>
        <w:ind w:right="-180"/>
        <w:jc w:val="both"/>
        <w:rPr>
          <w:sz w:val="16"/>
          <w:szCs w:val="16"/>
        </w:rPr>
      </w:pPr>
      <w:r w:rsidDel="00000000" w:rsidR="00000000" w:rsidRPr="00000000">
        <w:rPr>
          <w:rtl w:val="0"/>
        </w:rPr>
      </w:r>
    </w:p>
    <w:p w:rsidR="00000000" w:rsidDel="00000000" w:rsidP="00000000" w:rsidRDefault="00000000" w:rsidRPr="00000000" w14:paraId="0000005C">
      <w:pPr>
        <w:tabs>
          <w:tab w:val="left" w:pos="6480"/>
        </w:tabs>
        <w:ind w:right="-180" w:hanging="425.1968503937008"/>
        <w:jc w:val="both"/>
        <w:rPr>
          <w:sz w:val="16"/>
          <w:szCs w:val="16"/>
        </w:rPr>
      </w:pPr>
      <w:r w:rsidDel="00000000" w:rsidR="00000000" w:rsidRPr="00000000">
        <w:rPr>
          <w:rtl w:val="0"/>
        </w:rPr>
      </w:r>
    </w:p>
    <w:p w:rsidR="00000000" w:rsidDel="00000000" w:rsidP="00000000" w:rsidRDefault="00000000" w:rsidRPr="00000000" w14:paraId="0000005D">
      <w:pPr>
        <w:shd w:fill="9cc3e5" w:val="clear"/>
        <w:spacing w:after="120" w:lineRule="auto"/>
        <w:ind w:right="-1.6535433070862382"/>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ELIGIBLE COURSES &amp; DISCIPLINES</w:t>
      </w:r>
    </w:p>
    <w:p w:rsidR="00000000" w:rsidDel="00000000" w:rsidP="00000000" w:rsidRDefault="00000000" w:rsidRPr="00000000" w14:paraId="0000005E">
      <w:pPr>
        <w:tabs>
          <w:tab w:val="left" w:pos="4320"/>
        </w:tabs>
        <w:spacing w:after="60" w:lineRule="auto"/>
        <w:ind w:right="-630"/>
        <w:rPr>
          <w:rFonts w:ascii="Avenir" w:cs="Avenir" w:eastAsia="Avenir" w:hAnsi="Avenir"/>
          <w:sz w:val="22"/>
          <w:szCs w:val="22"/>
        </w:rPr>
      </w:pPr>
      <w:r w:rsidDel="00000000" w:rsidR="00000000" w:rsidRPr="00000000">
        <w:rPr>
          <w:rFonts w:ascii="Avenir" w:cs="Avenir" w:eastAsia="Avenir" w:hAnsi="Avenir"/>
          <w:sz w:val="22"/>
          <w:szCs w:val="22"/>
          <w:rtl w:val="0"/>
        </w:rPr>
        <w:t xml:space="preserve">  (List of courses and disciplines offered at IIT (ISM) are shown below.)</w:t>
      </w:r>
    </w:p>
    <w:p w:rsidR="00000000" w:rsidDel="00000000" w:rsidP="00000000" w:rsidRDefault="00000000" w:rsidRPr="00000000" w14:paraId="0000005F">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60">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61">
      <w:pPr>
        <w:shd w:fill="ffffff" w:val="clear"/>
        <w:tabs>
          <w:tab w:val="left" w:pos="6480"/>
        </w:tabs>
        <w:ind w:right="-180"/>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rtl w:val="0"/>
        </w:rPr>
        <w:t xml:space="preserve">  </w:t>
      </w:r>
      <w:r w:rsidDel="00000000" w:rsidR="00000000" w:rsidRPr="00000000">
        <w:rPr>
          <w:rFonts w:ascii="Avenir" w:cs="Avenir" w:eastAsia="Avenir" w:hAnsi="Avenir"/>
          <w:b w:val="1"/>
          <w:sz w:val="32"/>
          <w:szCs w:val="32"/>
          <w:u w:val="single"/>
          <w:rtl w:val="0"/>
        </w:rPr>
        <w:t xml:space="preserve">4-Year B.Tech Programs</w:t>
      </w:r>
    </w:p>
    <w:p w:rsidR="00000000" w:rsidDel="00000000" w:rsidP="00000000" w:rsidRDefault="00000000" w:rsidRPr="00000000" w14:paraId="00000062">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  Admitted through </w:t>
      </w:r>
      <w:r w:rsidDel="00000000" w:rsidR="00000000" w:rsidRPr="00000000">
        <w:rPr>
          <w:rFonts w:ascii="Avenir" w:cs="Avenir" w:eastAsia="Avenir" w:hAnsi="Avenir"/>
          <w:b w:val="1"/>
          <w:rtl w:val="0"/>
        </w:rPr>
        <w:t xml:space="preserve">JEE (Advanced)</w:t>
      </w:r>
    </w:p>
    <w:tbl>
      <w:tblPr>
        <w:tblStyle w:val="Table7"/>
        <w:tblW w:w="10455.0" w:type="dxa"/>
        <w:jc w:val="left"/>
        <w:tblInd w:w="2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045"/>
        <w:gridCol w:w="3150"/>
        <w:gridCol w:w="2685"/>
        <w:gridCol w:w="1575"/>
        <w:tblGridChange w:id="0">
          <w:tblGrid>
            <w:gridCol w:w="3045"/>
            <w:gridCol w:w="3150"/>
            <w:gridCol w:w="2685"/>
            <w:gridCol w:w="1575"/>
          </w:tblGrid>
        </w:tblGridChange>
      </w:tblGrid>
      <w:tr>
        <w:trPr>
          <w:cantSplit w:val="0"/>
          <w:trHeight w:val="285" w:hRule="atLeast"/>
          <w:tblHeader w:val="0"/>
        </w:trPr>
        <w:tc>
          <w:tcPr>
            <w:shd w:fill="deebf6" w:val="clear"/>
            <w:vAlign w:val="center"/>
          </w:tcPr>
          <w:p w:rsidR="00000000" w:rsidDel="00000000" w:rsidP="00000000" w:rsidRDefault="00000000" w:rsidRPr="00000000" w14:paraId="00000063">
            <w:pPr>
              <w:spacing w:after="20" w:before="20" w:lineRule="auto"/>
              <w:ind w:right="13.818897637795544"/>
              <w:jc w:val="center"/>
              <w:rPr>
                <w:rFonts w:ascii="Avenir" w:cs="Avenir" w:eastAsia="Avenir" w:hAnsi="Avenir"/>
                <w:b w:val="0"/>
                <w:sz w:val="26"/>
                <w:szCs w:val="26"/>
              </w:rPr>
            </w:pPr>
            <w:r w:rsidDel="00000000" w:rsidR="00000000" w:rsidRPr="00000000">
              <w:rPr>
                <w:rFonts w:ascii="Avenir" w:cs="Avenir" w:eastAsia="Avenir" w:hAnsi="Avenir"/>
                <w:sz w:val="26"/>
                <w:szCs w:val="26"/>
                <w:rtl w:val="0"/>
              </w:rPr>
              <w:t xml:space="preserve">Courses</w:t>
            </w:r>
            <w:r w:rsidDel="00000000" w:rsidR="00000000" w:rsidRPr="00000000">
              <w:rPr>
                <w:rtl w:val="0"/>
              </w:rPr>
            </w:r>
          </w:p>
        </w:tc>
        <w:tc>
          <w:tcPr>
            <w:shd w:fill="deebf6" w:val="clear"/>
            <w:vAlign w:val="center"/>
          </w:tcPr>
          <w:p w:rsidR="00000000" w:rsidDel="00000000" w:rsidP="00000000" w:rsidRDefault="00000000" w:rsidRPr="00000000" w14:paraId="00000064">
            <w:pPr>
              <w:jc w:val="center"/>
              <w:rPr>
                <w:rFonts w:ascii="Avenir" w:cs="Avenir" w:eastAsia="Avenir" w:hAnsi="Avenir"/>
                <w:sz w:val="26"/>
                <w:szCs w:val="26"/>
              </w:rPr>
            </w:pPr>
            <w:r w:rsidDel="00000000" w:rsidR="00000000" w:rsidRPr="00000000">
              <w:rPr>
                <w:rFonts w:ascii="Avenir" w:cs="Avenir" w:eastAsia="Avenir" w:hAnsi="Avenir"/>
                <w:sz w:val="26"/>
                <w:szCs w:val="26"/>
                <w:rtl w:val="0"/>
              </w:rPr>
              <w:t xml:space="preserve">Specialization</w:t>
            </w:r>
          </w:p>
        </w:tc>
        <w:tc>
          <w:tcPr>
            <w:shd w:fill="deebf6" w:val="clear"/>
          </w:tcPr>
          <w:p w:rsidR="00000000" w:rsidDel="00000000" w:rsidP="00000000" w:rsidRDefault="00000000" w:rsidRPr="00000000" w14:paraId="00000065">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066">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Total</w:t>
              <w:br w:type="textWrapping"/>
              <w:t xml:space="preserve">Students</w:t>
            </w:r>
            <w:r w:rsidDel="00000000" w:rsidR="00000000" w:rsidRPr="00000000">
              <w:rPr>
                <w:rtl w:val="0"/>
              </w:rPr>
            </w:r>
          </w:p>
        </w:tc>
      </w:tr>
      <w:tr>
        <w:trPr>
          <w:cantSplit w:val="0"/>
          <w:trHeight w:val="517.677474438391" w:hRule="atLeast"/>
          <w:tblHeader w:val="0"/>
        </w:trPr>
        <w:tc>
          <w:tcPr/>
          <w:p w:rsidR="00000000" w:rsidDel="00000000" w:rsidP="00000000" w:rsidRDefault="00000000" w:rsidRPr="00000000" w14:paraId="00000067">
            <w:pPr>
              <w:spacing w:after="20" w:before="20" w:lineRule="auto"/>
              <w:rPr>
                <w:rFonts w:ascii="Avenir" w:cs="Avenir" w:eastAsia="Avenir" w:hAnsi="Avenir"/>
              </w:rPr>
            </w:pPr>
            <w:r w:rsidDel="00000000" w:rsidR="00000000" w:rsidRPr="00000000">
              <w:rPr>
                <w:rFonts w:ascii="Avenir" w:cs="Avenir" w:eastAsia="Avenir" w:hAnsi="Avenir"/>
                <w:color w:val="4472c4"/>
                <w:rtl w:val="0"/>
              </w:rPr>
              <w:t xml:space="preserve">SELECT ALL</w:t>
            </w:r>
            <w:r w:rsidDel="00000000" w:rsidR="00000000" w:rsidRPr="00000000">
              <w:rPr>
                <w:rtl w:val="0"/>
              </w:rPr>
            </w:r>
          </w:p>
        </w:tc>
        <w:tc>
          <w:tcPr/>
          <w:p w:rsidR="00000000" w:rsidDel="00000000" w:rsidP="00000000" w:rsidRDefault="00000000" w:rsidRPr="00000000" w14:paraId="00000068">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69">
            <w:pPr>
              <w:spacing w:after="20" w:before="20" w:lineRule="auto"/>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06A">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557.4021941935964" w:hRule="atLeast"/>
          <w:tblHeader w:val="0"/>
        </w:trPr>
        <w:tc>
          <w:tcPr/>
          <w:p w:rsidR="00000000" w:rsidDel="00000000" w:rsidP="00000000" w:rsidRDefault="00000000" w:rsidRPr="00000000" w14:paraId="0000006B">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Chemical Engineering</w:t>
            </w:r>
          </w:p>
        </w:tc>
        <w:tc>
          <w:tcPr/>
          <w:p w:rsidR="00000000" w:rsidDel="00000000" w:rsidP="00000000" w:rsidRDefault="00000000" w:rsidRPr="00000000" w14:paraId="0000006C">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6E">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37</w:t>
            </w:r>
          </w:p>
        </w:tc>
      </w:tr>
      <w:tr>
        <w:trPr>
          <w:cantSplit w:val="0"/>
          <w:trHeight w:val="557.4021941935964" w:hRule="atLeast"/>
          <w:tblHeader w:val="0"/>
        </w:trPr>
        <w:tc>
          <w:tcPr/>
          <w:p w:rsidR="00000000" w:rsidDel="00000000" w:rsidP="00000000" w:rsidRDefault="00000000" w:rsidRPr="00000000" w14:paraId="0000006F">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Civil Engineering</w:t>
            </w:r>
          </w:p>
        </w:tc>
        <w:tc>
          <w:tcPr/>
          <w:p w:rsidR="00000000" w:rsidDel="00000000" w:rsidP="00000000" w:rsidRDefault="00000000" w:rsidRPr="00000000" w14:paraId="00000070">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7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72">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50</w:t>
            </w:r>
          </w:p>
        </w:tc>
      </w:tr>
      <w:tr>
        <w:trPr>
          <w:cantSplit w:val="0"/>
          <w:trHeight w:val="816.4764534666766" w:hRule="atLeast"/>
          <w:tblHeader w:val="0"/>
        </w:trPr>
        <w:tc>
          <w:tcPr/>
          <w:p w:rsidR="00000000" w:rsidDel="00000000" w:rsidP="00000000" w:rsidRDefault="00000000" w:rsidRPr="00000000" w14:paraId="0000007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Computer Science and Engineering</w:t>
            </w:r>
          </w:p>
        </w:tc>
        <w:tc>
          <w:tcPr/>
          <w:p w:rsidR="00000000" w:rsidDel="00000000" w:rsidP="00000000" w:rsidRDefault="00000000" w:rsidRPr="00000000" w14:paraId="00000074">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5">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76">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129</w:t>
            </w:r>
          </w:p>
        </w:tc>
      </w:tr>
      <w:tr>
        <w:trPr>
          <w:cantSplit w:val="0"/>
          <w:trHeight w:val="557.4021941935964" w:hRule="atLeast"/>
          <w:tblHeader w:val="0"/>
        </w:trPr>
        <w:tc>
          <w:tcPr/>
          <w:p w:rsidR="00000000" w:rsidDel="00000000" w:rsidP="00000000" w:rsidRDefault="00000000" w:rsidRPr="00000000" w14:paraId="00000077">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Electrical Engineering</w:t>
            </w:r>
          </w:p>
        </w:tc>
        <w:tc>
          <w:tcPr/>
          <w:p w:rsidR="00000000" w:rsidDel="00000000" w:rsidP="00000000" w:rsidRDefault="00000000" w:rsidRPr="00000000" w14:paraId="00000078">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79">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7A">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111</w:t>
            </w:r>
          </w:p>
        </w:tc>
      </w:tr>
      <w:tr>
        <w:trPr>
          <w:cantSplit w:val="0"/>
          <w:trHeight w:val="816.4764534666766" w:hRule="atLeast"/>
          <w:tblHeader w:val="0"/>
        </w:trPr>
        <w:tc>
          <w:tcPr/>
          <w:p w:rsidR="00000000" w:rsidDel="00000000" w:rsidP="00000000" w:rsidRDefault="00000000" w:rsidRPr="00000000" w14:paraId="0000007B">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Electronics &amp; Communication Engineering</w:t>
            </w:r>
          </w:p>
        </w:tc>
        <w:tc>
          <w:tcPr/>
          <w:p w:rsidR="00000000" w:rsidDel="00000000" w:rsidP="00000000" w:rsidRDefault="00000000" w:rsidRPr="00000000" w14:paraId="0000007C">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7E">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113</w:t>
            </w:r>
          </w:p>
        </w:tc>
      </w:tr>
      <w:tr>
        <w:trPr>
          <w:cantSplit w:val="0"/>
          <w:trHeight w:val="557.4021941935964" w:hRule="atLeast"/>
          <w:tblHeader w:val="0"/>
        </w:trPr>
        <w:tc>
          <w:tcPr/>
          <w:p w:rsidR="00000000" w:rsidDel="00000000" w:rsidP="00000000" w:rsidRDefault="00000000" w:rsidRPr="00000000" w14:paraId="0000007F">
            <w:pPr>
              <w:spacing w:after="20" w:before="20" w:lineRule="auto"/>
              <w:rPr>
                <w:rFonts w:ascii="Avenir" w:cs="Avenir" w:eastAsia="Avenir" w:hAnsi="Avenir"/>
              </w:rPr>
            </w:pPr>
            <w:r w:rsidDel="00000000" w:rsidR="00000000" w:rsidRPr="00000000">
              <w:rPr>
                <w:rFonts w:ascii="Avenir" w:cs="Avenir" w:eastAsia="Avenir" w:hAnsi="Avenir"/>
                <w:b w:val="0"/>
                <w:rtl w:val="0"/>
              </w:rPr>
              <w:t xml:space="preserve">Engineering Physics</w:t>
            </w:r>
            <w:r w:rsidDel="00000000" w:rsidR="00000000" w:rsidRPr="00000000">
              <w:rPr>
                <w:rtl w:val="0"/>
              </w:rPr>
            </w:r>
          </w:p>
        </w:tc>
        <w:tc>
          <w:tcPr/>
          <w:p w:rsidR="00000000" w:rsidDel="00000000" w:rsidP="00000000" w:rsidRDefault="00000000" w:rsidRPr="00000000" w14:paraId="00000080">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8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82">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20</w:t>
            </w:r>
          </w:p>
        </w:tc>
      </w:tr>
      <w:tr>
        <w:trPr>
          <w:cantSplit w:val="0"/>
          <w:trHeight w:val="557.4021941935964" w:hRule="atLeast"/>
          <w:tblHeader w:val="0"/>
        </w:trPr>
        <w:tc>
          <w:tcPr/>
          <w:p w:rsidR="00000000" w:rsidDel="00000000" w:rsidP="00000000" w:rsidRDefault="00000000" w:rsidRPr="00000000" w14:paraId="0000008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Environmental Engineering</w:t>
            </w:r>
          </w:p>
        </w:tc>
        <w:tc>
          <w:tcPr/>
          <w:p w:rsidR="00000000" w:rsidDel="00000000" w:rsidP="00000000" w:rsidRDefault="00000000" w:rsidRPr="00000000" w14:paraId="00000084">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5">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86">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32</w:t>
            </w:r>
          </w:p>
        </w:tc>
      </w:tr>
      <w:tr>
        <w:trPr>
          <w:cantSplit w:val="0"/>
          <w:trHeight w:val="557.4021941935964" w:hRule="atLeast"/>
          <w:tblHeader w:val="0"/>
        </w:trPr>
        <w:tc>
          <w:tcPr/>
          <w:p w:rsidR="00000000" w:rsidDel="00000000" w:rsidP="00000000" w:rsidRDefault="00000000" w:rsidRPr="00000000" w14:paraId="00000087">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Mechanical Engineering</w:t>
            </w:r>
          </w:p>
        </w:tc>
        <w:tc>
          <w:tcPr/>
          <w:p w:rsidR="00000000" w:rsidDel="00000000" w:rsidP="00000000" w:rsidRDefault="00000000" w:rsidRPr="00000000" w14:paraId="00000088">
            <w:pPr>
              <w:spacing w:after="20" w:before="2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Mechanical Engineering</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89">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8A">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96</w:t>
            </w:r>
          </w:p>
        </w:tc>
      </w:tr>
      <w:tr>
        <w:trPr>
          <w:cantSplit w:val="0"/>
          <w:trHeight w:val="816.4764534666766" w:hRule="atLeast"/>
          <w:tblHeader w:val="0"/>
        </w:trPr>
        <w:tc>
          <w:tcPr/>
          <w:p w:rsidR="00000000" w:rsidDel="00000000" w:rsidP="00000000" w:rsidRDefault="00000000" w:rsidRPr="00000000" w14:paraId="0000008B">
            <w:pPr>
              <w:spacing w:after="20" w:before="20" w:lineRule="auto"/>
              <w:rPr>
                <w:rFonts w:ascii="Avenir" w:cs="Avenir" w:eastAsia="Avenir" w:hAnsi="Avenir"/>
              </w:rPr>
            </w:pPr>
            <w:r w:rsidDel="00000000" w:rsidR="00000000" w:rsidRPr="00000000">
              <w:rPr>
                <w:rtl w:val="0"/>
              </w:rPr>
            </w:r>
          </w:p>
        </w:tc>
        <w:tc>
          <w:tcPr/>
          <w:p w:rsidR="00000000" w:rsidDel="00000000" w:rsidP="00000000" w:rsidRDefault="00000000" w:rsidRPr="00000000" w14:paraId="0000008C">
            <w:pPr>
              <w:spacing w:after="20" w:before="2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Mining Machinery Engineering</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8E">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41</w:t>
            </w:r>
          </w:p>
        </w:tc>
      </w:tr>
      <w:tr>
        <w:trPr>
          <w:cantSplit w:val="0"/>
          <w:trHeight w:val="557.4021941935964" w:hRule="atLeast"/>
          <w:tblHeader w:val="0"/>
        </w:trPr>
        <w:tc>
          <w:tcPr/>
          <w:p w:rsidR="00000000" w:rsidDel="00000000" w:rsidP="00000000" w:rsidRDefault="00000000" w:rsidRPr="00000000" w14:paraId="0000008F">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Mineral &amp; Metallurgical Engineering</w:t>
            </w:r>
          </w:p>
        </w:tc>
        <w:tc>
          <w:tcPr/>
          <w:p w:rsidR="00000000" w:rsidDel="00000000" w:rsidP="00000000" w:rsidRDefault="00000000" w:rsidRPr="00000000" w14:paraId="00000090">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9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92">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29</w:t>
            </w:r>
          </w:p>
        </w:tc>
      </w:tr>
      <w:tr>
        <w:trPr>
          <w:cantSplit w:val="0"/>
          <w:trHeight w:val="816.4764534666766" w:hRule="atLeast"/>
          <w:tblHeader w:val="0"/>
        </w:trPr>
        <w:tc>
          <w:tcPr/>
          <w:p w:rsidR="00000000" w:rsidDel="00000000" w:rsidP="00000000" w:rsidRDefault="00000000" w:rsidRPr="00000000" w14:paraId="0000009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Mining Engineering</w:t>
            </w:r>
          </w:p>
        </w:tc>
        <w:tc>
          <w:tcPr/>
          <w:p w:rsidR="00000000" w:rsidDel="00000000" w:rsidP="00000000" w:rsidRDefault="00000000" w:rsidRPr="00000000" w14:paraId="00000094">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5">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96">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85</w:t>
            </w:r>
          </w:p>
        </w:tc>
      </w:tr>
      <w:tr>
        <w:trPr>
          <w:cantSplit w:val="0"/>
          <w:trHeight w:val="557.4021941935964" w:hRule="atLeast"/>
          <w:tblHeader w:val="0"/>
        </w:trPr>
        <w:tc>
          <w:tcPr/>
          <w:p w:rsidR="00000000" w:rsidDel="00000000" w:rsidP="00000000" w:rsidRDefault="00000000" w:rsidRPr="00000000" w14:paraId="00000097">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Petroleum Engineering</w:t>
            </w:r>
          </w:p>
        </w:tc>
        <w:tc>
          <w:tcPr/>
          <w:p w:rsidR="00000000" w:rsidDel="00000000" w:rsidP="00000000" w:rsidRDefault="00000000" w:rsidRPr="00000000" w14:paraId="00000098">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99">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9A">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84</w:t>
            </w:r>
          </w:p>
        </w:tc>
      </w:tr>
    </w:tbl>
    <w:p w:rsidR="00000000" w:rsidDel="00000000" w:rsidP="00000000" w:rsidRDefault="00000000" w:rsidRPr="00000000" w14:paraId="0000009B">
      <w:pPr>
        <w:tabs>
          <w:tab w:val="left" w:pos="6480"/>
        </w:tabs>
        <w:spacing w:before="120" w:lineRule="auto"/>
        <w:ind w:right="-187"/>
        <w:jc w:val="both"/>
        <w:rPr>
          <w:rFonts w:ascii="Avenir" w:cs="Avenir" w:eastAsia="Avenir" w:hAnsi="Avenir"/>
          <w:b w:val="1"/>
          <w:sz w:val="20"/>
          <w:szCs w:val="20"/>
          <w:u w:val="single"/>
        </w:rPr>
      </w:pPr>
      <w:bookmarkStart w:colFirst="0" w:colLast="0" w:name="_heading=h.gjdgxs" w:id="2"/>
      <w:bookmarkEnd w:id="2"/>
      <w:r w:rsidDel="00000000" w:rsidR="00000000" w:rsidRPr="00000000">
        <w:rPr>
          <w:rtl w:val="0"/>
        </w:rPr>
      </w:r>
    </w:p>
    <w:p w:rsidR="00000000" w:rsidDel="00000000" w:rsidP="00000000" w:rsidRDefault="00000000" w:rsidRPr="00000000" w14:paraId="0000009C">
      <w:pPr>
        <w:tabs>
          <w:tab w:val="left" w:pos="6480"/>
        </w:tabs>
        <w:spacing w:before="120" w:lineRule="auto"/>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5-Year Dual Degree/ Integrated M.Tech Programs</w:t>
      </w:r>
      <w:r w:rsidDel="00000000" w:rsidR="00000000" w:rsidRPr="00000000">
        <w:rPr>
          <w:rtl w:val="0"/>
        </w:rPr>
      </w:r>
    </w:p>
    <w:p w:rsidR="00000000" w:rsidDel="00000000" w:rsidP="00000000" w:rsidRDefault="00000000" w:rsidRPr="00000000" w14:paraId="0000009D">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 </w:t>
      </w:r>
    </w:p>
    <w:tbl>
      <w:tblPr>
        <w:tblStyle w:val="Table8"/>
        <w:tblW w:w="106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60"/>
        <w:gridCol w:w="3030"/>
        <w:gridCol w:w="2130"/>
        <w:tblGridChange w:id="0">
          <w:tblGrid>
            <w:gridCol w:w="5460"/>
            <w:gridCol w:w="3030"/>
            <w:gridCol w:w="2130"/>
          </w:tblGrid>
        </w:tblGridChange>
      </w:tblGrid>
      <w:tr>
        <w:trPr>
          <w:cantSplit w:val="0"/>
          <w:trHeight w:val="278" w:hRule="atLeast"/>
          <w:tblHeader w:val="0"/>
        </w:trPr>
        <w:tc>
          <w:tcPr>
            <w:shd w:fill="deebf6" w:val="clear"/>
          </w:tcPr>
          <w:p w:rsidR="00000000" w:rsidDel="00000000" w:rsidP="00000000" w:rsidRDefault="00000000" w:rsidRPr="00000000" w14:paraId="0000009E">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Courses</w:t>
            </w:r>
            <w:r w:rsidDel="00000000" w:rsidR="00000000" w:rsidRPr="00000000">
              <w:rPr>
                <w:rtl w:val="0"/>
              </w:rPr>
            </w:r>
          </w:p>
        </w:tc>
        <w:tc>
          <w:tcPr>
            <w:shd w:fill="deebf6" w:val="clear"/>
          </w:tcPr>
          <w:p w:rsidR="00000000" w:rsidDel="00000000" w:rsidP="00000000" w:rsidRDefault="00000000" w:rsidRPr="00000000" w14:paraId="0000009F">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0A0">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Total</w:t>
              <w:br w:type="textWrapping"/>
              <w:t xml:space="preserve">Students</w:t>
            </w:r>
            <w:r w:rsidDel="00000000" w:rsidR="00000000" w:rsidRPr="00000000">
              <w:rPr>
                <w:rtl w:val="0"/>
              </w:rPr>
            </w:r>
          </w:p>
        </w:tc>
      </w:tr>
      <w:tr>
        <w:trPr>
          <w:cantSplit w:val="0"/>
          <w:trHeight w:val="325" w:hRule="atLeast"/>
          <w:tblHeader w:val="0"/>
        </w:trPr>
        <w:tc>
          <w:tcPr/>
          <w:p w:rsidR="00000000" w:rsidDel="00000000" w:rsidP="00000000" w:rsidRDefault="00000000" w:rsidRPr="00000000" w14:paraId="000000A1">
            <w:pPr>
              <w:spacing w:after="20" w:before="20" w:lineRule="auto"/>
              <w:rPr>
                <w:rFonts w:ascii="Avenir" w:cs="Avenir" w:eastAsia="Avenir" w:hAnsi="Avenir"/>
                <w:b w:val="1"/>
              </w:rPr>
            </w:pPr>
            <w:r w:rsidDel="00000000" w:rsidR="00000000" w:rsidRPr="00000000">
              <w:rPr>
                <w:rFonts w:ascii="Avenir" w:cs="Avenir" w:eastAsia="Avenir" w:hAnsi="Avenir"/>
                <w:b w:val="1"/>
                <w:color w:val="4472c4"/>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A2">
            <w:pPr>
              <w:jc w:val="center"/>
              <w:rPr>
                <w:rFonts w:ascii="Avenir" w:cs="Avenir" w:eastAsia="Avenir" w:hAnsi="Avenir"/>
                <w:color w:val="000000"/>
              </w:rPr>
            </w:pPr>
            <w:r w:rsidDel="00000000" w:rsidR="00000000" w:rsidRPr="00000000">
              <w:rPr>
                <w:rFonts w:ascii="Quattrocento Sans" w:cs="Quattrocento Sans" w:eastAsia="Quattrocento Sans" w:hAnsi="Quattrocento Sans"/>
                <w:rtl w:val="0"/>
              </w:rPr>
              <w:t xml:space="preserve">Yes</w:t>
            </w:r>
            <w:r w:rsidDel="00000000" w:rsidR="00000000" w:rsidRPr="00000000">
              <w:rPr>
                <w:rtl w:val="0"/>
              </w:rPr>
            </w:r>
          </w:p>
        </w:tc>
        <w:tc>
          <w:tcPr/>
          <w:p w:rsidR="00000000" w:rsidDel="00000000" w:rsidP="00000000" w:rsidRDefault="00000000" w:rsidRPr="00000000" w14:paraId="000000A3">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5" w:hRule="atLeast"/>
          <w:tblHeader w:val="0"/>
        </w:trPr>
        <w:tc>
          <w:tcPr/>
          <w:p w:rsidR="00000000" w:rsidDel="00000000" w:rsidP="00000000" w:rsidRDefault="00000000" w:rsidRPr="00000000" w14:paraId="000000A4">
            <w:pPr>
              <w:spacing w:after="20" w:before="20" w:lineRule="auto"/>
              <w:rPr>
                <w:rFonts w:ascii="Avenir" w:cs="Avenir" w:eastAsia="Avenir" w:hAnsi="Avenir"/>
              </w:rPr>
            </w:pPr>
            <w:r w:rsidDel="00000000" w:rsidR="00000000" w:rsidRPr="00000000">
              <w:rPr>
                <w:rFonts w:ascii="Avenir" w:cs="Avenir" w:eastAsia="Avenir" w:hAnsi="Avenir"/>
                <w:rtl w:val="0"/>
              </w:rPr>
              <w:t xml:space="preserve">Computer Science &amp; Engineering (Dual Degree)</w:t>
            </w:r>
          </w:p>
        </w:tc>
        <w:tc>
          <w:tcPr/>
          <w:p w:rsidR="00000000" w:rsidDel="00000000" w:rsidP="00000000" w:rsidRDefault="00000000" w:rsidRPr="00000000" w14:paraId="000000A5">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0A6">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21</w:t>
            </w:r>
          </w:p>
        </w:tc>
      </w:tr>
      <w:tr>
        <w:trPr>
          <w:cantSplit w:val="0"/>
          <w:trHeight w:val="325" w:hRule="atLeast"/>
          <w:tblHeader w:val="0"/>
        </w:trPr>
        <w:tc>
          <w:tcPr/>
          <w:p w:rsidR="00000000" w:rsidDel="00000000" w:rsidP="00000000" w:rsidRDefault="00000000" w:rsidRPr="00000000" w14:paraId="000000A7">
            <w:pPr>
              <w:spacing w:after="20" w:before="20" w:lineRule="auto"/>
              <w:rPr>
                <w:rFonts w:ascii="Avenir" w:cs="Avenir" w:eastAsia="Avenir" w:hAnsi="Avenir"/>
              </w:rPr>
            </w:pPr>
            <w:r w:rsidDel="00000000" w:rsidR="00000000" w:rsidRPr="00000000">
              <w:rPr>
                <w:rFonts w:ascii="Avenir" w:cs="Avenir" w:eastAsia="Avenir" w:hAnsi="Avenir"/>
                <w:rtl w:val="0"/>
              </w:rPr>
              <w:t xml:space="preserve">Mathematics &amp; Computing (Integrated M.Tech)</w:t>
            </w:r>
          </w:p>
        </w:tc>
        <w:tc>
          <w:tcPr>
            <w:shd w:fill="f3f3f3" w:val="clear"/>
          </w:tcPr>
          <w:p w:rsidR="00000000" w:rsidDel="00000000" w:rsidP="00000000" w:rsidRDefault="00000000" w:rsidRPr="00000000" w14:paraId="000000A8">
            <w:pPr>
              <w:jc w:val="center"/>
              <w:rPr>
                <w:rFonts w:ascii="Avenir" w:cs="Avenir" w:eastAsia="Avenir" w:hAnsi="Avenir"/>
                <w:color w:val="000000"/>
              </w:rPr>
            </w:pPr>
            <w:r w:rsidDel="00000000" w:rsidR="00000000" w:rsidRPr="00000000">
              <w:rPr>
                <w:rFonts w:ascii="Quattrocento Sans" w:cs="Quattrocento Sans" w:eastAsia="Quattrocento Sans" w:hAnsi="Quattrocento Sans"/>
                <w:rtl w:val="0"/>
              </w:rPr>
              <w:t xml:space="preserve">Yes</w:t>
            </w:r>
            <w:r w:rsidDel="00000000" w:rsidR="00000000" w:rsidRPr="00000000">
              <w:rPr>
                <w:rtl w:val="0"/>
              </w:rPr>
            </w:r>
          </w:p>
        </w:tc>
        <w:tc>
          <w:tcPr/>
          <w:p w:rsidR="00000000" w:rsidDel="00000000" w:rsidP="00000000" w:rsidRDefault="00000000" w:rsidRPr="00000000" w14:paraId="000000A9">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44</w:t>
            </w:r>
          </w:p>
        </w:tc>
      </w:tr>
      <w:tr>
        <w:trPr>
          <w:cantSplit w:val="0"/>
          <w:trHeight w:val="325" w:hRule="atLeast"/>
          <w:tblHeader w:val="0"/>
        </w:trPr>
        <w:tc>
          <w:tcPr/>
          <w:p w:rsidR="00000000" w:rsidDel="00000000" w:rsidP="00000000" w:rsidRDefault="00000000" w:rsidRPr="00000000" w14:paraId="000000AA">
            <w:pPr>
              <w:spacing w:after="20" w:before="20" w:lineRule="auto"/>
              <w:rPr>
                <w:rFonts w:ascii="Avenir" w:cs="Avenir" w:eastAsia="Avenir" w:hAnsi="Avenir"/>
              </w:rPr>
            </w:pPr>
            <w:r w:rsidDel="00000000" w:rsidR="00000000" w:rsidRPr="00000000">
              <w:rPr>
                <w:rFonts w:ascii="Avenir" w:cs="Avenir" w:eastAsia="Avenir" w:hAnsi="Avenir"/>
                <w:rtl w:val="0"/>
              </w:rPr>
              <w:t xml:space="preserve">Applied Geology (Integrated M.Tech)</w:t>
            </w:r>
          </w:p>
        </w:tc>
        <w:tc>
          <w:tcPr>
            <w:tcBorders>
              <w:bottom w:color="000000" w:space="0" w:sz="4" w:val="single"/>
            </w:tcBorders>
          </w:tcPr>
          <w:p w:rsidR="00000000" w:rsidDel="00000000" w:rsidP="00000000" w:rsidRDefault="00000000" w:rsidRPr="00000000" w14:paraId="000000AB">
            <w:pPr>
              <w:jc w:val="center"/>
              <w:rPr>
                <w:rFonts w:ascii="Avenir" w:cs="Avenir" w:eastAsia="Avenir" w:hAnsi="Avenir"/>
                <w:color w:val="000000"/>
              </w:rPr>
            </w:pPr>
            <w:r w:rsidDel="00000000" w:rsidR="00000000" w:rsidRPr="00000000">
              <w:rPr>
                <w:rFonts w:ascii="Quattrocento Sans" w:cs="Quattrocento Sans" w:eastAsia="Quattrocento Sans" w:hAnsi="Quattrocento Sans"/>
                <w:rtl w:val="0"/>
              </w:rPr>
              <w:t xml:space="preserve">Yes</w:t>
            </w:r>
            <w:r w:rsidDel="00000000" w:rsidR="00000000" w:rsidRPr="00000000">
              <w:rPr>
                <w:rtl w:val="0"/>
              </w:rPr>
            </w:r>
          </w:p>
        </w:tc>
        <w:tc>
          <w:tcPr/>
          <w:p w:rsidR="00000000" w:rsidDel="00000000" w:rsidP="00000000" w:rsidRDefault="00000000" w:rsidRPr="00000000" w14:paraId="000000AC">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12</w:t>
            </w:r>
          </w:p>
        </w:tc>
      </w:tr>
      <w:tr>
        <w:trPr>
          <w:cantSplit w:val="0"/>
          <w:trHeight w:val="325" w:hRule="atLeast"/>
          <w:tblHeader w:val="0"/>
        </w:trPr>
        <w:tc>
          <w:tcPr/>
          <w:p w:rsidR="00000000" w:rsidDel="00000000" w:rsidP="00000000" w:rsidRDefault="00000000" w:rsidRPr="00000000" w14:paraId="000000AD">
            <w:pPr>
              <w:spacing w:after="20" w:before="20" w:lineRule="auto"/>
              <w:rPr>
                <w:rFonts w:ascii="Avenir" w:cs="Avenir" w:eastAsia="Avenir" w:hAnsi="Avenir"/>
              </w:rPr>
            </w:pPr>
            <w:r w:rsidDel="00000000" w:rsidR="00000000" w:rsidRPr="00000000">
              <w:rPr>
                <w:rFonts w:ascii="Avenir" w:cs="Avenir" w:eastAsia="Avenir" w:hAnsi="Avenir"/>
                <w:rtl w:val="0"/>
              </w:rPr>
              <w:t xml:space="preserve">Applied Geophysics (Integrated M.Tech)</w:t>
            </w:r>
          </w:p>
        </w:tc>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AE">
            <w:pPr>
              <w:jc w:val="center"/>
              <w:rPr>
                <w:rFonts w:ascii="Avenir" w:cs="Avenir" w:eastAsia="Avenir" w:hAnsi="Avenir"/>
                <w:color w:val="000000"/>
              </w:rPr>
            </w:pPr>
            <w:r w:rsidDel="00000000" w:rsidR="00000000" w:rsidRPr="00000000">
              <w:rPr>
                <w:rFonts w:ascii="Quattrocento Sans" w:cs="Quattrocento Sans" w:eastAsia="Quattrocento Sans" w:hAnsi="Quattrocento Sans"/>
                <w:rtl w:val="0"/>
              </w:rPr>
              <w:t xml:space="preserve">Yes</w:t>
            </w:r>
            <w:r w:rsidDel="00000000" w:rsidR="00000000" w:rsidRPr="00000000">
              <w:rPr>
                <w:rtl w:val="0"/>
              </w:rPr>
            </w:r>
          </w:p>
        </w:tc>
        <w:tc>
          <w:tcPr/>
          <w:p w:rsidR="00000000" w:rsidDel="00000000" w:rsidP="00000000" w:rsidRDefault="00000000" w:rsidRPr="00000000" w14:paraId="000000AF">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10</w:t>
            </w:r>
          </w:p>
        </w:tc>
      </w:tr>
    </w:tbl>
    <w:p w:rsidR="00000000" w:rsidDel="00000000" w:rsidP="00000000" w:rsidRDefault="00000000" w:rsidRPr="00000000" w14:paraId="000000B0">
      <w:pPr>
        <w:tabs>
          <w:tab w:val="left" w:pos="6480"/>
        </w:tabs>
        <w:ind w:right="-180"/>
        <w:jc w:val="both"/>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B1">
      <w:pPr>
        <w:tabs>
          <w:tab w:val="left" w:pos="6480"/>
        </w:tabs>
        <w:ind w:right="-180"/>
        <w:jc w:val="both"/>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B2">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3-Year MSc.Tech Programs</w:t>
      </w:r>
      <w:r w:rsidDel="00000000" w:rsidR="00000000" w:rsidRPr="00000000">
        <w:rPr>
          <w:rtl w:val="0"/>
        </w:rPr>
      </w:r>
    </w:p>
    <w:p w:rsidR="00000000" w:rsidDel="00000000" w:rsidP="00000000" w:rsidRDefault="00000000" w:rsidRPr="00000000" w14:paraId="000000B3">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w:t>
      </w:r>
      <w:r w:rsidDel="00000000" w:rsidR="00000000" w:rsidRPr="00000000">
        <w:rPr>
          <w:rtl w:val="0"/>
        </w:rPr>
      </w:r>
    </w:p>
    <w:tbl>
      <w:tblPr>
        <w:tblStyle w:val="Table9"/>
        <w:tblW w:w="10770.23622047244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2.409677905918"/>
        <w:gridCol w:w="3183.9132712832616"/>
        <w:gridCol w:w="3183.9132712832616"/>
        <w:tblGridChange w:id="0">
          <w:tblGrid>
            <w:gridCol w:w="4402.409677905918"/>
            <w:gridCol w:w="3183.9132712832616"/>
            <w:gridCol w:w="3183.9132712832616"/>
          </w:tblGrid>
        </w:tblGridChange>
      </w:tblGrid>
      <w:tr>
        <w:trPr>
          <w:cantSplit w:val="0"/>
          <w:trHeight w:val="255" w:hRule="atLeast"/>
          <w:tblHeader w:val="0"/>
        </w:trPr>
        <w:tc>
          <w:tcPr>
            <w:shd w:fill="deebf6" w:val="clear"/>
          </w:tcPr>
          <w:p w:rsidR="00000000" w:rsidDel="00000000" w:rsidP="00000000" w:rsidRDefault="00000000" w:rsidRPr="00000000" w14:paraId="000000B4">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Courses</w:t>
            </w:r>
            <w:r w:rsidDel="00000000" w:rsidR="00000000" w:rsidRPr="00000000">
              <w:rPr>
                <w:rtl w:val="0"/>
              </w:rPr>
            </w:r>
          </w:p>
        </w:tc>
        <w:tc>
          <w:tcPr>
            <w:shd w:fill="deebf6" w:val="clear"/>
          </w:tcPr>
          <w:p w:rsidR="00000000" w:rsidDel="00000000" w:rsidP="00000000" w:rsidRDefault="00000000" w:rsidRPr="00000000" w14:paraId="000000B5">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0B6">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Total</w:t>
              <w:br w:type="textWrapping"/>
              <w:t xml:space="preserve">Students</w:t>
            </w:r>
            <w:r w:rsidDel="00000000" w:rsidR="00000000" w:rsidRPr="00000000">
              <w:rPr>
                <w:rtl w:val="0"/>
              </w:rPr>
            </w:r>
          </w:p>
        </w:tc>
      </w:tr>
      <w:tr>
        <w:trPr>
          <w:cantSplit w:val="0"/>
          <w:trHeight w:val="255" w:hRule="atLeast"/>
          <w:tblHeader w:val="0"/>
        </w:trPr>
        <w:tc>
          <w:tcPr>
            <w:tcBorders>
              <w:top w:color="000000" w:space="0" w:sz="4" w:val="single"/>
            </w:tcBorders>
          </w:tcPr>
          <w:p w:rsidR="00000000" w:rsidDel="00000000" w:rsidP="00000000" w:rsidRDefault="00000000" w:rsidRPr="00000000" w14:paraId="000000B7">
            <w:pPr>
              <w:rPr>
                <w:rFonts w:ascii="Avenir" w:cs="Avenir" w:eastAsia="Avenir" w:hAnsi="Avenir"/>
                <w:b w:val="1"/>
              </w:rPr>
            </w:pPr>
            <w:r w:rsidDel="00000000" w:rsidR="00000000" w:rsidRPr="00000000">
              <w:rPr>
                <w:rFonts w:ascii="Avenir" w:cs="Avenir" w:eastAsia="Avenir" w:hAnsi="Avenir"/>
                <w:b w:val="1"/>
                <w:color w:val="4472c4"/>
                <w:rtl w:val="0"/>
              </w:rPr>
              <w:t xml:space="preserve">SELECT 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8">
            <w:pPr>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sz w:val="22"/>
                <w:szCs w:val="22"/>
                <w:rtl w:val="0"/>
              </w:rPr>
              <w:t xml:space="preserve">Yes</w:t>
            </w:r>
            <w:r w:rsidDel="00000000" w:rsidR="00000000" w:rsidRPr="00000000">
              <w:rPr>
                <w:rtl w:val="0"/>
              </w:rPr>
            </w:r>
          </w:p>
        </w:tc>
        <w:tc>
          <w:tcPr>
            <w:tcBorders>
              <w:top w:color="000000" w:space="0" w:sz="4" w:val="single"/>
            </w:tcBorders>
          </w:tcPr>
          <w:p w:rsidR="00000000" w:rsidDel="00000000" w:rsidP="00000000" w:rsidRDefault="00000000" w:rsidRPr="00000000" w14:paraId="000000B9">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BA">
            <w:pPr>
              <w:rPr>
                <w:rFonts w:ascii="Avenir" w:cs="Avenir" w:eastAsia="Avenir" w:hAnsi="Avenir"/>
              </w:rPr>
            </w:pPr>
            <w:r w:rsidDel="00000000" w:rsidR="00000000" w:rsidRPr="00000000">
              <w:rPr>
                <w:rFonts w:ascii="Avenir" w:cs="Avenir" w:eastAsia="Avenir" w:hAnsi="Avenir"/>
                <w:rtl w:val="0"/>
              </w:rPr>
              <w:t xml:space="preserve">Applied Geology</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15.0" w:type="dxa"/>
              <w:bottom w:w="0.0" w:type="dxa"/>
              <w:right w:w="115.0" w:type="dxa"/>
            </w:tcMar>
          </w:tcPr>
          <w:p w:rsidR="00000000" w:rsidDel="00000000" w:rsidP="00000000" w:rsidRDefault="00000000" w:rsidRPr="00000000" w14:paraId="000000BB">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0BC">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60</w:t>
            </w:r>
          </w:p>
        </w:tc>
      </w:tr>
      <w:tr>
        <w:trPr>
          <w:cantSplit w:val="0"/>
          <w:trHeight w:val="255" w:hRule="atLeast"/>
          <w:tblHeader w:val="0"/>
        </w:trPr>
        <w:tc>
          <w:tcPr/>
          <w:p w:rsidR="00000000" w:rsidDel="00000000" w:rsidP="00000000" w:rsidRDefault="00000000" w:rsidRPr="00000000" w14:paraId="000000BD">
            <w:pPr>
              <w:rPr>
                <w:rFonts w:ascii="Avenir" w:cs="Avenir" w:eastAsia="Avenir" w:hAnsi="Avenir"/>
              </w:rPr>
            </w:pPr>
            <w:r w:rsidDel="00000000" w:rsidR="00000000" w:rsidRPr="00000000">
              <w:rPr>
                <w:rFonts w:ascii="Avenir" w:cs="Avenir" w:eastAsia="Avenir" w:hAnsi="Avenir"/>
                <w:rtl w:val="0"/>
              </w:rPr>
              <w:t xml:space="preserve">Applied Geophysics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E">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Yes</w:t>
            </w:r>
            <w:r w:rsidDel="00000000" w:rsidR="00000000" w:rsidRPr="00000000">
              <w:rPr>
                <w:rtl w:val="0"/>
              </w:rPr>
            </w:r>
          </w:p>
        </w:tc>
        <w:tc>
          <w:tcPr/>
          <w:p w:rsidR="00000000" w:rsidDel="00000000" w:rsidP="00000000" w:rsidRDefault="00000000" w:rsidRPr="00000000" w14:paraId="000000BF">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35</w:t>
            </w:r>
          </w:p>
        </w:tc>
      </w:tr>
    </w:tbl>
    <w:p w:rsidR="00000000" w:rsidDel="00000000" w:rsidP="00000000" w:rsidRDefault="00000000" w:rsidRPr="00000000" w14:paraId="000000C0">
      <w:pPr>
        <w:tabs>
          <w:tab w:val="left" w:pos="6480"/>
        </w:tabs>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2-Year M.Tech Programs</w:t>
      </w:r>
    </w:p>
    <w:p w:rsidR="00000000" w:rsidDel="00000000" w:rsidP="00000000" w:rsidRDefault="00000000" w:rsidRPr="00000000" w14:paraId="000000C1">
      <w:pPr>
        <w:tabs>
          <w:tab w:val="left" w:pos="6480"/>
        </w:tabs>
        <w:spacing w:after="60" w:before="6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GATE</w:t>
      </w:r>
    </w:p>
    <w:tbl>
      <w:tblPr>
        <w:tblStyle w:val="Table10"/>
        <w:tblW w:w="10875.0" w:type="dxa"/>
        <w:jc w:val="left"/>
        <w:tblInd w:w="12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485"/>
        <w:gridCol w:w="2190"/>
        <w:gridCol w:w="2280"/>
        <w:gridCol w:w="1920"/>
        <w:tblGridChange w:id="0">
          <w:tblGrid>
            <w:gridCol w:w="4485"/>
            <w:gridCol w:w="2190"/>
            <w:gridCol w:w="2280"/>
            <w:gridCol w:w="1920"/>
          </w:tblGrid>
        </w:tblGridChange>
      </w:tblGrid>
      <w:tr>
        <w:trPr>
          <w:cantSplit w:val="0"/>
          <w:trHeight w:val="285" w:hRule="atLeast"/>
          <w:tblHeader w:val="0"/>
        </w:trPr>
        <w:tc>
          <w:tcPr>
            <w:shd w:fill="deebf6" w:val="clear"/>
          </w:tcPr>
          <w:p w:rsidR="00000000" w:rsidDel="00000000" w:rsidP="00000000" w:rsidRDefault="00000000" w:rsidRPr="00000000" w14:paraId="000000C2">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Department</w:t>
            </w:r>
            <w:r w:rsidDel="00000000" w:rsidR="00000000" w:rsidRPr="00000000">
              <w:rPr>
                <w:rtl w:val="0"/>
              </w:rPr>
            </w:r>
          </w:p>
        </w:tc>
        <w:tc>
          <w:tcPr>
            <w:shd w:fill="deebf6" w:val="clear"/>
          </w:tcPr>
          <w:p w:rsidR="00000000" w:rsidDel="00000000" w:rsidP="00000000" w:rsidRDefault="00000000" w:rsidRPr="00000000" w14:paraId="000000C3">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Courses</w:t>
            </w:r>
            <w:r w:rsidDel="00000000" w:rsidR="00000000" w:rsidRPr="00000000">
              <w:rPr>
                <w:rtl w:val="0"/>
              </w:rPr>
            </w:r>
          </w:p>
        </w:tc>
        <w:tc>
          <w:tcPr>
            <w:shd w:fill="deebf6" w:val="clear"/>
          </w:tcPr>
          <w:p w:rsidR="00000000" w:rsidDel="00000000" w:rsidP="00000000" w:rsidRDefault="00000000" w:rsidRPr="00000000" w14:paraId="000000C4">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0C5">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Total</w:t>
              <w:br w:type="textWrapping"/>
              <w:t xml:space="preserve">Students</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0C6">
            <w:pPr>
              <w:spacing w:after="10" w:before="10" w:lineRule="auto"/>
              <w:rPr>
                <w:rFonts w:ascii="Avenir" w:cs="Avenir" w:eastAsia="Avenir" w:hAnsi="Avenir"/>
              </w:rPr>
            </w:pPr>
            <w:r w:rsidDel="00000000" w:rsidR="00000000" w:rsidRPr="00000000">
              <w:rPr>
                <w:rFonts w:ascii="Avenir" w:cs="Avenir" w:eastAsia="Avenir" w:hAnsi="Avenir"/>
                <w:color w:val="4472c4"/>
                <w:rtl w:val="0"/>
              </w:rPr>
              <w:t xml:space="preserve">SELECT ALL</w:t>
            </w:r>
            <w:r w:rsidDel="00000000" w:rsidR="00000000" w:rsidRPr="00000000">
              <w:rPr>
                <w:rtl w:val="0"/>
              </w:rPr>
            </w:r>
          </w:p>
        </w:tc>
        <w:tc>
          <w:tcPr/>
          <w:p w:rsidR="00000000" w:rsidDel="00000000" w:rsidP="00000000" w:rsidRDefault="00000000" w:rsidRPr="00000000" w14:paraId="000000C7">
            <w:pPr>
              <w:spacing w:after="10" w:before="10" w:lineRule="auto"/>
              <w:rPr>
                <w:rFonts w:ascii="Avenir" w:cs="Avenir" w:eastAsia="Avenir" w:hAnsi="Avenir"/>
              </w:rPr>
            </w:pPr>
            <w:r w:rsidDel="00000000" w:rsidR="00000000" w:rsidRPr="00000000">
              <w:rPr>
                <w:rtl w:val="0"/>
              </w:rPr>
            </w:r>
          </w:p>
        </w:tc>
        <w:tc>
          <w:tcPr/>
          <w:p w:rsidR="00000000" w:rsidDel="00000000" w:rsidP="00000000" w:rsidRDefault="00000000" w:rsidRPr="00000000" w14:paraId="000000C8">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0C9">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0CA">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Applied Geology</w:t>
            </w:r>
          </w:p>
        </w:tc>
        <w:tc>
          <w:tcPr/>
          <w:p w:rsidR="00000000" w:rsidDel="00000000" w:rsidP="00000000" w:rsidRDefault="00000000" w:rsidRPr="00000000" w14:paraId="000000CB">
            <w:pPr>
              <w:spacing w:after="10" w:before="10" w:lineRule="auto"/>
              <w:rPr>
                <w:rFonts w:ascii="Avenir" w:cs="Avenir" w:eastAsia="Avenir" w:hAnsi="Avenir"/>
              </w:rPr>
            </w:pPr>
            <w:r w:rsidDel="00000000" w:rsidR="00000000" w:rsidRPr="00000000">
              <w:rPr>
                <w:rFonts w:ascii="Avenir" w:cs="Avenir" w:eastAsia="Avenir" w:hAnsi="Avenir"/>
                <w:rtl w:val="0"/>
              </w:rPr>
              <w:t xml:space="preserve">Engineering Geology</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0CD">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7</w:t>
            </w:r>
          </w:p>
        </w:tc>
      </w:tr>
      <w:tr>
        <w:trPr>
          <w:cantSplit w:val="0"/>
          <w:trHeight w:val="311" w:hRule="atLeast"/>
          <w:tblHeader w:val="0"/>
        </w:trPr>
        <w:tc>
          <w:tcPr/>
          <w:p w:rsidR="00000000" w:rsidDel="00000000" w:rsidP="00000000" w:rsidRDefault="00000000" w:rsidRPr="00000000" w14:paraId="000000CE">
            <w:pPr>
              <w:spacing w:after="10" w:before="10" w:lineRule="auto"/>
              <w:rPr>
                <w:rFonts w:ascii="Avenir" w:cs="Avenir" w:eastAsia="Avenir" w:hAnsi="Avenir"/>
                <w:b w:val="0"/>
              </w:rPr>
            </w:pPr>
            <w:r w:rsidDel="00000000" w:rsidR="00000000" w:rsidRPr="00000000">
              <w:rPr>
                <w:rtl w:val="0"/>
              </w:rPr>
            </w:r>
          </w:p>
        </w:tc>
        <w:tc>
          <w:tcPr/>
          <w:p w:rsidR="00000000" w:rsidDel="00000000" w:rsidP="00000000" w:rsidRDefault="00000000" w:rsidRPr="00000000" w14:paraId="000000CF">
            <w:pPr>
              <w:spacing w:after="10" w:before="10" w:lineRule="auto"/>
              <w:rPr>
                <w:rFonts w:ascii="Avenir" w:cs="Avenir" w:eastAsia="Avenir" w:hAnsi="Avenir"/>
              </w:rPr>
            </w:pPr>
            <w:r w:rsidDel="00000000" w:rsidR="00000000" w:rsidRPr="00000000">
              <w:rPr>
                <w:rFonts w:ascii="Avenir" w:cs="Avenir" w:eastAsia="Avenir" w:hAnsi="Avenir"/>
                <w:rtl w:val="0"/>
              </w:rPr>
              <w:t xml:space="preserve">Geo-Exploration</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tcPr>
          <w:p w:rsidR="00000000" w:rsidDel="00000000" w:rsidP="00000000" w:rsidRDefault="00000000" w:rsidRPr="00000000" w14:paraId="000000D0">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Yes</w:t>
            </w:r>
          </w:p>
        </w:tc>
        <w:tc>
          <w:tcPr/>
          <w:p w:rsidR="00000000" w:rsidDel="00000000" w:rsidP="00000000" w:rsidRDefault="00000000" w:rsidRPr="00000000" w14:paraId="000000D1">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9</w:t>
            </w:r>
          </w:p>
        </w:tc>
      </w:tr>
      <w:tr>
        <w:trPr>
          <w:cantSplit w:val="0"/>
          <w:trHeight w:val="311" w:hRule="atLeast"/>
          <w:tblHeader w:val="0"/>
        </w:trPr>
        <w:tc>
          <w:tcPr/>
          <w:p w:rsidR="00000000" w:rsidDel="00000000" w:rsidP="00000000" w:rsidRDefault="00000000" w:rsidRPr="00000000" w14:paraId="000000D2">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Applied Geophysics</w:t>
            </w:r>
          </w:p>
        </w:tc>
        <w:tc>
          <w:tcPr/>
          <w:p w:rsidR="00000000" w:rsidDel="00000000" w:rsidP="00000000" w:rsidRDefault="00000000" w:rsidRPr="00000000" w14:paraId="000000D3">
            <w:pPr>
              <w:spacing w:after="20" w:before="20" w:lineRule="auto"/>
              <w:jc w:val="center"/>
              <w:rPr>
                <w:rFonts w:ascii="Avenir" w:cs="Avenir" w:eastAsia="Avenir" w:hAnsi="Aveni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4">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0D5">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13</w:t>
            </w:r>
          </w:p>
        </w:tc>
      </w:tr>
      <w:tr>
        <w:trPr>
          <w:cantSplit w:val="0"/>
          <w:trHeight w:val="311" w:hRule="atLeast"/>
          <w:tblHeader w:val="0"/>
        </w:trPr>
        <w:tc>
          <w:tcPr>
            <w:shd w:fill="ffffff" w:val="clear"/>
          </w:tcPr>
          <w:p w:rsidR="00000000" w:rsidDel="00000000" w:rsidP="00000000" w:rsidRDefault="00000000" w:rsidRPr="00000000" w14:paraId="000000D6">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Chemistry and Chemical Biology</w:t>
            </w:r>
          </w:p>
        </w:tc>
        <w:tc>
          <w:tcPr/>
          <w:p w:rsidR="00000000" w:rsidDel="00000000" w:rsidP="00000000" w:rsidRDefault="00000000" w:rsidRPr="00000000" w14:paraId="000000D7">
            <w:pPr>
              <w:spacing w:after="10" w:before="10" w:lineRule="auto"/>
              <w:rPr>
                <w:rFonts w:ascii="Avenir" w:cs="Avenir" w:eastAsia="Avenir" w:hAnsi="Avenir"/>
              </w:rPr>
            </w:pPr>
            <w:r w:rsidDel="00000000" w:rsidR="00000000" w:rsidRPr="00000000">
              <w:rPr>
                <w:rFonts w:ascii="Avenir" w:cs="Avenir" w:eastAsia="Avenir" w:hAnsi="Avenir"/>
                <w:rtl w:val="0"/>
              </w:rPr>
              <w:t xml:space="preserve">Pharmaceutical Science &amp; Engineering</w:t>
            </w:r>
          </w:p>
        </w:tc>
        <w:tc>
          <w:tcPr/>
          <w:p w:rsidR="00000000" w:rsidDel="00000000" w:rsidP="00000000" w:rsidRDefault="00000000" w:rsidRPr="00000000" w14:paraId="000000D8">
            <w:pPr>
              <w:spacing w:after="20" w:before="20" w:lineRule="auto"/>
              <w:jc w:val="center"/>
              <w:rPr>
                <w:rFonts w:ascii="Avenir" w:cs="Avenir" w:eastAsia="Avenir" w:hAnsi="Avenir"/>
                <w:color w:val="000000"/>
              </w:rPr>
            </w:pPr>
            <w:r w:rsidDel="00000000" w:rsidR="00000000" w:rsidRPr="00000000">
              <w:rPr>
                <w:rFonts w:ascii="Quattrocento Sans" w:cs="Quattrocento Sans" w:eastAsia="Quattrocento Sans" w:hAnsi="Quattrocento Sans"/>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0D9">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w:t>
            </w:r>
          </w:p>
        </w:tc>
      </w:tr>
      <w:tr>
        <w:trPr>
          <w:cantSplit w:val="0"/>
          <w:trHeight w:val="324" w:hRule="atLeast"/>
          <w:tblHeader w:val="0"/>
        </w:trPr>
        <w:tc>
          <w:tcPr/>
          <w:p w:rsidR="00000000" w:rsidDel="00000000" w:rsidP="00000000" w:rsidRDefault="00000000" w:rsidRPr="00000000" w14:paraId="000000DA">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Chemical Engineering</w:t>
            </w:r>
          </w:p>
        </w:tc>
        <w:tc>
          <w:tcPr/>
          <w:p w:rsidR="00000000" w:rsidDel="00000000" w:rsidP="00000000" w:rsidRDefault="00000000" w:rsidRPr="00000000" w14:paraId="000000DB">
            <w:pPr>
              <w:spacing w:after="20" w:before="20" w:lineRule="auto"/>
              <w:jc w:val="center"/>
              <w:rPr>
                <w:rFonts w:ascii="Avenir" w:cs="Avenir" w:eastAsia="Avenir" w:hAnsi="Avenir"/>
              </w:rPr>
            </w:pPr>
            <w:r w:rsidDel="00000000" w:rsidR="00000000" w:rsidRPr="00000000">
              <w:rPr>
                <w:rtl w:val="0"/>
              </w:rPr>
            </w:r>
          </w:p>
        </w:tc>
        <w:tc>
          <w:tcPr/>
          <w:p w:rsidR="00000000" w:rsidDel="00000000" w:rsidP="00000000" w:rsidRDefault="00000000" w:rsidRPr="00000000" w14:paraId="000000DC">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0DD">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15</w:t>
            </w:r>
          </w:p>
        </w:tc>
      </w:tr>
      <w:tr>
        <w:trPr>
          <w:cantSplit w:val="0"/>
          <w:trHeight w:val="324" w:hRule="atLeast"/>
          <w:tblHeader w:val="0"/>
        </w:trPr>
        <w:tc>
          <w:tcPr>
            <w:shd w:fill="ffffff" w:val="clear"/>
          </w:tcPr>
          <w:p w:rsidR="00000000" w:rsidDel="00000000" w:rsidP="00000000" w:rsidRDefault="00000000" w:rsidRPr="00000000" w14:paraId="000000DE">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Civil Engineering</w:t>
            </w:r>
          </w:p>
        </w:tc>
        <w:tc>
          <w:tcPr/>
          <w:p w:rsidR="00000000" w:rsidDel="00000000" w:rsidP="00000000" w:rsidRDefault="00000000" w:rsidRPr="00000000" w14:paraId="000000DF">
            <w:pPr>
              <w:spacing w:after="20" w:before="20" w:lineRule="auto"/>
              <w:jc w:val="center"/>
              <w:rPr>
                <w:rFonts w:ascii="Avenir" w:cs="Avenir" w:eastAsia="Avenir" w:hAnsi="Avenir"/>
              </w:rPr>
            </w:pPr>
            <w:r w:rsidDel="00000000" w:rsidR="00000000" w:rsidRPr="00000000">
              <w:rPr>
                <w:rtl w:val="0"/>
              </w:rPr>
            </w:r>
          </w:p>
        </w:tc>
        <w:tc>
          <w:tcPr/>
          <w:p w:rsidR="00000000" w:rsidDel="00000000" w:rsidP="00000000" w:rsidRDefault="00000000" w:rsidRPr="00000000" w14:paraId="000000E0">
            <w:pPr>
              <w:spacing w:after="20" w:before="20" w:lineRule="auto"/>
              <w:jc w:val="center"/>
              <w:rPr>
                <w:rFonts w:ascii="Quattrocento Sans" w:cs="Quattrocento Sans" w:eastAsia="Quattrocento Sans" w:hAnsi="Quattrocento Sans"/>
                <w:color w:val="000000"/>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0E1">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23</w:t>
            </w:r>
          </w:p>
        </w:tc>
      </w:tr>
      <w:tr>
        <w:trPr>
          <w:cantSplit w:val="0"/>
          <w:trHeight w:val="324" w:hRule="atLeast"/>
          <w:tblHeader w:val="0"/>
        </w:trPr>
        <w:tc>
          <w:tcPr/>
          <w:p w:rsidR="00000000" w:rsidDel="00000000" w:rsidP="00000000" w:rsidRDefault="00000000" w:rsidRPr="00000000" w14:paraId="000000E2">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Computer Science &amp; Engineering</w:t>
            </w:r>
          </w:p>
        </w:tc>
        <w:tc>
          <w:tcPr/>
          <w:p w:rsidR="00000000" w:rsidDel="00000000" w:rsidP="00000000" w:rsidRDefault="00000000" w:rsidRPr="00000000" w14:paraId="000000E3">
            <w:pPr>
              <w:spacing w:after="20" w:before="20" w:lineRule="auto"/>
              <w:jc w:val="center"/>
              <w:rPr>
                <w:rFonts w:ascii="Avenir" w:cs="Avenir" w:eastAsia="Avenir" w:hAnsi="Avenir"/>
              </w:rPr>
            </w:pPr>
            <w:r w:rsidDel="00000000" w:rsidR="00000000" w:rsidRPr="00000000">
              <w:rPr>
                <w:rtl w:val="0"/>
              </w:rPr>
            </w:r>
          </w:p>
        </w:tc>
        <w:tc>
          <w:tcPr/>
          <w:p w:rsidR="00000000" w:rsidDel="00000000" w:rsidP="00000000" w:rsidRDefault="00000000" w:rsidRPr="00000000" w14:paraId="000000E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0E5">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33</w:t>
            </w:r>
          </w:p>
        </w:tc>
      </w:tr>
      <w:tr>
        <w:trPr>
          <w:cantSplit w:val="0"/>
          <w:tblHeader w:val="0"/>
        </w:trPr>
        <w:tc>
          <w:tcPr>
            <w:shd w:fill="ffffff" w:val="clear"/>
          </w:tcPr>
          <w:p w:rsidR="00000000" w:rsidDel="00000000" w:rsidP="00000000" w:rsidRDefault="00000000" w:rsidRPr="00000000" w14:paraId="000000E6">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Mathematics &amp; Computing</w:t>
            </w:r>
          </w:p>
        </w:tc>
        <w:tc>
          <w:tcPr/>
          <w:p w:rsidR="00000000" w:rsidDel="00000000" w:rsidP="00000000" w:rsidRDefault="00000000" w:rsidRPr="00000000" w14:paraId="000000E7">
            <w:pPr>
              <w:spacing w:after="10" w:before="10" w:lineRule="auto"/>
              <w:rPr>
                <w:rFonts w:ascii="Avenir" w:cs="Avenir" w:eastAsia="Avenir" w:hAnsi="Avenir"/>
              </w:rPr>
            </w:pPr>
            <w:r w:rsidDel="00000000" w:rsidR="00000000" w:rsidRPr="00000000">
              <w:rPr>
                <w:rtl w:val="0"/>
              </w:rPr>
            </w:r>
          </w:p>
        </w:tc>
        <w:tc>
          <w:tcPr/>
          <w:p w:rsidR="00000000" w:rsidDel="00000000" w:rsidP="00000000" w:rsidRDefault="00000000" w:rsidRPr="00000000" w14:paraId="000000E8">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0E9">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5</w:t>
            </w:r>
          </w:p>
        </w:tc>
      </w:tr>
      <w:tr>
        <w:trPr>
          <w:cantSplit w:val="0"/>
          <w:trHeight w:val="311" w:hRule="atLeast"/>
          <w:tblHeader w:val="0"/>
        </w:trPr>
        <w:tc>
          <w:tcPr/>
          <w:p w:rsidR="00000000" w:rsidDel="00000000" w:rsidP="00000000" w:rsidRDefault="00000000" w:rsidRPr="00000000" w14:paraId="000000EA">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Electrical Engineering</w:t>
            </w:r>
          </w:p>
        </w:tc>
        <w:tc>
          <w:tcPr/>
          <w:p w:rsidR="00000000" w:rsidDel="00000000" w:rsidP="00000000" w:rsidRDefault="00000000" w:rsidRPr="00000000" w14:paraId="000000EB">
            <w:pPr>
              <w:spacing w:after="20" w:before="20" w:lineRule="auto"/>
              <w:jc w:val="center"/>
              <w:rPr>
                <w:rFonts w:ascii="Avenir" w:cs="Avenir" w:eastAsia="Avenir" w:hAnsi="Avenir"/>
              </w:rPr>
            </w:pPr>
            <w:r w:rsidDel="00000000" w:rsidR="00000000" w:rsidRPr="00000000">
              <w:rPr>
                <w:rtl w:val="0"/>
              </w:rPr>
            </w:r>
          </w:p>
        </w:tc>
        <w:tc>
          <w:tcPr/>
          <w:p w:rsidR="00000000" w:rsidDel="00000000" w:rsidP="00000000" w:rsidRDefault="00000000" w:rsidRPr="00000000" w14:paraId="000000EC">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0ED">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26</w:t>
            </w:r>
          </w:p>
        </w:tc>
      </w:tr>
      <w:tr>
        <w:trPr>
          <w:cantSplit w:val="0"/>
          <w:trHeight w:val="311" w:hRule="atLeast"/>
          <w:tblHeader w:val="0"/>
        </w:trPr>
        <w:tc>
          <w:tcPr>
            <w:shd w:fill="ffffff" w:val="clear"/>
          </w:tcPr>
          <w:p w:rsidR="00000000" w:rsidDel="00000000" w:rsidP="00000000" w:rsidRDefault="00000000" w:rsidRPr="00000000" w14:paraId="000000EE">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Electronics &amp; Communication Engineering</w:t>
            </w:r>
          </w:p>
        </w:tc>
        <w:tc>
          <w:tcPr/>
          <w:p w:rsidR="00000000" w:rsidDel="00000000" w:rsidP="00000000" w:rsidRDefault="00000000" w:rsidRPr="00000000" w14:paraId="000000EF">
            <w:pPr>
              <w:spacing w:after="20" w:before="20" w:lineRule="auto"/>
              <w:jc w:val="center"/>
              <w:rPr>
                <w:rFonts w:ascii="Avenir" w:cs="Avenir" w:eastAsia="Avenir" w:hAnsi="Avenir"/>
              </w:rPr>
            </w:pPr>
            <w:r w:rsidDel="00000000" w:rsidR="00000000" w:rsidRPr="00000000">
              <w:rPr>
                <w:rtl w:val="0"/>
              </w:rPr>
            </w:r>
          </w:p>
        </w:tc>
        <w:tc>
          <w:tcPr/>
          <w:p w:rsidR="00000000" w:rsidDel="00000000" w:rsidP="00000000" w:rsidRDefault="00000000" w:rsidRPr="00000000" w14:paraId="000000F0">
            <w:pPr>
              <w:spacing w:after="20" w:before="20" w:lineRule="auto"/>
              <w:jc w:val="center"/>
              <w:rPr>
                <w:rFonts w:ascii="Quattrocento Sans" w:cs="Quattrocento Sans" w:eastAsia="Quattrocento Sans" w:hAnsi="Quattrocento Sans"/>
                <w:color w:val="000000"/>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0F1">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25</w:t>
            </w:r>
          </w:p>
        </w:tc>
      </w:tr>
      <w:tr>
        <w:trPr>
          <w:cantSplit w:val="0"/>
          <w:trHeight w:val="324" w:hRule="atLeast"/>
          <w:tblHeader w:val="0"/>
        </w:trPr>
        <w:tc>
          <w:tcPr/>
          <w:p w:rsidR="00000000" w:rsidDel="00000000" w:rsidP="00000000" w:rsidRDefault="00000000" w:rsidRPr="00000000" w14:paraId="000000F2">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Environmental Engineering</w:t>
            </w:r>
          </w:p>
        </w:tc>
        <w:tc>
          <w:tcPr/>
          <w:p w:rsidR="00000000" w:rsidDel="00000000" w:rsidP="00000000" w:rsidRDefault="00000000" w:rsidRPr="00000000" w14:paraId="000000F3">
            <w:pPr>
              <w:spacing w:after="20" w:before="20" w:lineRule="auto"/>
              <w:jc w:val="center"/>
              <w:rPr>
                <w:rFonts w:ascii="Avenir" w:cs="Avenir" w:eastAsia="Avenir" w:hAnsi="Avenir"/>
              </w:rPr>
            </w:pPr>
            <w:r w:rsidDel="00000000" w:rsidR="00000000" w:rsidRPr="00000000">
              <w:rPr>
                <w:rtl w:val="0"/>
              </w:rPr>
            </w:r>
          </w:p>
        </w:tc>
        <w:tc>
          <w:tcPr/>
          <w:p w:rsidR="00000000" w:rsidDel="00000000" w:rsidP="00000000" w:rsidRDefault="00000000" w:rsidRPr="00000000" w14:paraId="000000F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0F5">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37</w:t>
            </w:r>
          </w:p>
        </w:tc>
      </w:tr>
      <w:tr>
        <w:trPr>
          <w:cantSplit w:val="0"/>
          <w:trHeight w:val="324" w:hRule="atLeast"/>
          <w:tblHeader w:val="0"/>
        </w:trPr>
        <w:tc>
          <w:tcPr>
            <w:shd w:fill="ffffff" w:val="clear"/>
          </w:tcPr>
          <w:p w:rsidR="00000000" w:rsidDel="00000000" w:rsidP="00000000" w:rsidRDefault="00000000" w:rsidRPr="00000000" w14:paraId="000000F6">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Fuel, Minerals &amp; Metallurgical Engineering</w:t>
            </w:r>
          </w:p>
        </w:tc>
        <w:tc>
          <w:tcPr/>
          <w:p w:rsidR="00000000" w:rsidDel="00000000" w:rsidP="00000000" w:rsidRDefault="00000000" w:rsidRPr="00000000" w14:paraId="000000F7">
            <w:pPr>
              <w:spacing w:after="10" w:before="10" w:lineRule="auto"/>
              <w:rPr>
                <w:rFonts w:ascii="Avenir" w:cs="Avenir" w:eastAsia="Avenir" w:hAnsi="Avenir"/>
              </w:rPr>
            </w:pPr>
            <w:r w:rsidDel="00000000" w:rsidR="00000000" w:rsidRPr="00000000">
              <w:rPr>
                <w:rtl w:val="0"/>
              </w:rPr>
            </w:r>
          </w:p>
        </w:tc>
        <w:tc>
          <w:tcPr/>
          <w:p w:rsidR="00000000" w:rsidDel="00000000" w:rsidP="00000000" w:rsidRDefault="00000000" w:rsidRPr="00000000" w14:paraId="000000F8">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0F9">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12</w:t>
            </w:r>
          </w:p>
        </w:tc>
      </w:tr>
      <w:tr>
        <w:trPr>
          <w:cantSplit w:val="0"/>
          <w:trHeight w:val="311" w:hRule="atLeast"/>
          <w:tblHeader w:val="0"/>
        </w:trPr>
        <w:tc>
          <w:tcPr/>
          <w:p w:rsidR="00000000" w:rsidDel="00000000" w:rsidP="00000000" w:rsidRDefault="00000000" w:rsidRPr="00000000" w14:paraId="000000FA">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Mechanical Engineering</w:t>
            </w:r>
          </w:p>
        </w:tc>
        <w:tc>
          <w:tcPr/>
          <w:p w:rsidR="00000000" w:rsidDel="00000000" w:rsidP="00000000" w:rsidRDefault="00000000" w:rsidRPr="00000000" w14:paraId="000000FB">
            <w:pPr>
              <w:spacing w:after="10" w:before="10" w:lineRule="auto"/>
              <w:rPr>
                <w:rFonts w:ascii="Avenir" w:cs="Avenir" w:eastAsia="Avenir" w:hAnsi="Avenir"/>
              </w:rPr>
            </w:pPr>
            <w:r w:rsidDel="00000000" w:rsidR="00000000" w:rsidRPr="00000000">
              <w:rPr>
                <w:rFonts w:ascii="Quattrocento Sans" w:cs="Quattrocento Sans" w:eastAsia="Quattrocento Sans" w:hAnsi="Quattrocento Sans"/>
                <w:rtl w:val="0"/>
              </w:rPr>
              <w:t xml:space="preserve">Mechanical Engineering</w:t>
            </w:r>
            <w:r w:rsidDel="00000000" w:rsidR="00000000" w:rsidRPr="00000000">
              <w:rPr>
                <w:rtl w:val="0"/>
              </w:rPr>
            </w:r>
          </w:p>
        </w:tc>
        <w:tc>
          <w:tcPr/>
          <w:p w:rsidR="00000000" w:rsidDel="00000000" w:rsidP="00000000" w:rsidRDefault="00000000" w:rsidRPr="00000000" w14:paraId="000000FC">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0FD">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46</w:t>
            </w:r>
          </w:p>
        </w:tc>
      </w:tr>
      <w:tr>
        <w:trPr>
          <w:cantSplit w:val="0"/>
          <w:trHeight w:val="324" w:hRule="atLeast"/>
          <w:tblHeader w:val="0"/>
        </w:trPr>
        <w:tc>
          <w:tcPr/>
          <w:p w:rsidR="00000000" w:rsidDel="00000000" w:rsidP="00000000" w:rsidRDefault="00000000" w:rsidRPr="00000000" w14:paraId="000000FE">
            <w:pPr>
              <w:spacing w:after="10" w:before="10" w:lineRule="auto"/>
              <w:rPr>
                <w:rFonts w:ascii="Avenir" w:cs="Avenir" w:eastAsia="Avenir" w:hAnsi="Avenir"/>
              </w:rPr>
            </w:pPr>
            <w:r w:rsidDel="00000000" w:rsidR="00000000" w:rsidRPr="00000000">
              <w:rPr>
                <w:rtl w:val="0"/>
              </w:rPr>
            </w:r>
          </w:p>
        </w:tc>
        <w:tc>
          <w:tcPr/>
          <w:p w:rsidR="00000000" w:rsidDel="00000000" w:rsidP="00000000" w:rsidRDefault="00000000" w:rsidRPr="00000000" w14:paraId="000000FF">
            <w:pPr>
              <w:spacing w:after="10" w:before="10" w:lineRule="auto"/>
              <w:rPr>
                <w:rFonts w:ascii="Avenir" w:cs="Avenir" w:eastAsia="Avenir" w:hAnsi="Avenir"/>
              </w:rPr>
            </w:pPr>
            <w:r w:rsidDel="00000000" w:rsidR="00000000" w:rsidRPr="00000000">
              <w:rPr>
                <w:rFonts w:ascii="Quattrocento Sans" w:cs="Quattrocento Sans" w:eastAsia="Quattrocento Sans" w:hAnsi="Quattrocento Sans"/>
                <w:rtl w:val="0"/>
              </w:rPr>
              <w:t xml:space="preserve">Mining Machinery Engineering</w:t>
            </w:r>
            <w:r w:rsidDel="00000000" w:rsidR="00000000" w:rsidRPr="00000000">
              <w:rPr>
                <w:rtl w:val="0"/>
              </w:rPr>
            </w:r>
          </w:p>
        </w:tc>
        <w:tc>
          <w:tcPr/>
          <w:p w:rsidR="00000000" w:rsidDel="00000000" w:rsidP="00000000" w:rsidRDefault="00000000" w:rsidRPr="00000000" w14:paraId="00000100">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101">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23</w:t>
            </w:r>
          </w:p>
        </w:tc>
      </w:tr>
      <w:tr>
        <w:trPr>
          <w:cantSplit w:val="0"/>
          <w:trHeight w:val="311" w:hRule="atLeast"/>
          <w:tblHeader w:val="0"/>
        </w:trPr>
        <w:tc>
          <w:tcPr/>
          <w:p w:rsidR="00000000" w:rsidDel="00000000" w:rsidP="00000000" w:rsidRDefault="00000000" w:rsidRPr="00000000" w14:paraId="00000102">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Management Studies</w:t>
            </w:r>
          </w:p>
        </w:tc>
        <w:tc>
          <w:tcPr/>
          <w:p w:rsidR="00000000" w:rsidDel="00000000" w:rsidP="00000000" w:rsidRDefault="00000000" w:rsidRPr="00000000" w14:paraId="00000103">
            <w:pPr>
              <w:spacing w:after="10" w:before="10" w:lineRule="auto"/>
              <w:rPr>
                <w:rFonts w:ascii="Avenir" w:cs="Avenir" w:eastAsia="Avenir" w:hAnsi="Avenir"/>
              </w:rPr>
            </w:pPr>
            <w:r w:rsidDel="00000000" w:rsidR="00000000" w:rsidRPr="00000000">
              <w:rPr>
                <w:rFonts w:ascii="Avenir" w:cs="Avenir" w:eastAsia="Avenir" w:hAnsi="Avenir"/>
                <w:rtl w:val="0"/>
              </w:rPr>
              <w:t xml:space="preserve">Industrial Engineering &amp; Management</w:t>
            </w:r>
          </w:p>
        </w:tc>
        <w:tc>
          <w:tcPr/>
          <w:p w:rsidR="00000000" w:rsidDel="00000000" w:rsidP="00000000" w:rsidRDefault="00000000" w:rsidRPr="00000000" w14:paraId="0000010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105">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17</w:t>
            </w:r>
          </w:p>
        </w:tc>
      </w:tr>
      <w:tr>
        <w:trPr>
          <w:cantSplit w:val="0"/>
          <w:trHeight w:val="311" w:hRule="atLeast"/>
          <w:tblHeader w:val="0"/>
        </w:trPr>
        <w:tc>
          <w:tcPr>
            <w:shd w:fill="ffffff" w:val="clear"/>
          </w:tcPr>
          <w:p w:rsidR="00000000" w:rsidDel="00000000" w:rsidP="00000000" w:rsidRDefault="00000000" w:rsidRPr="00000000" w14:paraId="00000106">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Mining Engineering</w:t>
            </w:r>
          </w:p>
        </w:tc>
        <w:tc>
          <w:tcPr/>
          <w:p w:rsidR="00000000" w:rsidDel="00000000" w:rsidP="00000000" w:rsidRDefault="00000000" w:rsidRPr="00000000" w14:paraId="00000107">
            <w:pPr>
              <w:spacing w:after="10" w:before="10" w:lineRule="auto"/>
              <w:rPr>
                <w:rFonts w:ascii="Avenir" w:cs="Avenir" w:eastAsia="Avenir" w:hAnsi="Avenir"/>
              </w:rPr>
            </w:pPr>
            <w:r w:rsidDel="00000000" w:rsidR="00000000" w:rsidRPr="00000000">
              <w:rPr>
                <w:rFonts w:ascii="Avenir" w:cs="Avenir" w:eastAsia="Avenir" w:hAnsi="Avenir"/>
                <w:rtl w:val="0"/>
              </w:rPr>
              <w:t xml:space="preserve">Geomatics</w:t>
            </w:r>
          </w:p>
        </w:tc>
        <w:tc>
          <w:tcPr/>
          <w:p w:rsidR="00000000" w:rsidDel="00000000" w:rsidP="00000000" w:rsidRDefault="00000000" w:rsidRPr="00000000" w14:paraId="00000108">
            <w:pPr>
              <w:spacing w:after="20" w:before="20" w:lineRule="auto"/>
              <w:jc w:val="center"/>
              <w:rPr>
                <w:rFonts w:ascii="Quattrocento Sans" w:cs="Quattrocento Sans" w:eastAsia="Quattrocento Sans" w:hAnsi="Quattrocento Sans"/>
                <w:color w:val="000000"/>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109">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w:t>
            </w:r>
          </w:p>
        </w:tc>
      </w:tr>
    </w:tbl>
    <w:p w:rsidR="00000000" w:rsidDel="00000000" w:rsidP="00000000" w:rsidRDefault="00000000" w:rsidRPr="00000000" w14:paraId="0000010A">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10B">
      <w:pPr>
        <w:tabs>
          <w:tab w:val="left" w:pos="6480"/>
        </w:tabs>
        <w:ind w:right="-187"/>
        <w:jc w:val="both"/>
        <w:rPr>
          <w:rFonts w:ascii="Avenir" w:cs="Avenir" w:eastAsia="Avenir" w:hAnsi="Avenir"/>
          <w:b w:val="1"/>
          <w:sz w:val="32"/>
          <w:szCs w:val="32"/>
          <w:u w:val="single"/>
        </w:rPr>
      </w:pPr>
      <w:r w:rsidDel="00000000" w:rsidR="00000000" w:rsidRPr="00000000">
        <w:rPr>
          <w:rtl w:val="0"/>
        </w:rPr>
      </w:r>
    </w:p>
    <w:p w:rsidR="00000000" w:rsidDel="00000000" w:rsidP="00000000" w:rsidRDefault="00000000" w:rsidRPr="00000000" w14:paraId="0000010C">
      <w:pPr>
        <w:tabs>
          <w:tab w:val="left" w:pos="6480"/>
        </w:tabs>
        <w:ind w:right="-187"/>
        <w:jc w:val="both"/>
        <w:rPr>
          <w:rFonts w:ascii="Avenir" w:cs="Avenir" w:eastAsia="Avenir" w:hAnsi="Avenir"/>
          <w:b w:val="1"/>
          <w:sz w:val="32"/>
          <w:szCs w:val="32"/>
          <w:u w:val="single"/>
        </w:rPr>
      </w:pPr>
      <w:r w:rsidDel="00000000" w:rsidR="00000000" w:rsidRPr="00000000">
        <w:rPr>
          <w:rtl w:val="0"/>
        </w:rPr>
      </w:r>
    </w:p>
    <w:p w:rsidR="00000000" w:rsidDel="00000000" w:rsidP="00000000" w:rsidRDefault="00000000" w:rsidRPr="00000000" w14:paraId="0000010D">
      <w:pPr>
        <w:tabs>
          <w:tab w:val="left" w:pos="6480"/>
        </w:tabs>
        <w:ind w:right="-187"/>
        <w:jc w:val="both"/>
        <w:rPr>
          <w:rFonts w:ascii="Avenir" w:cs="Avenir" w:eastAsia="Avenir" w:hAnsi="Avenir"/>
          <w:b w:val="1"/>
          <w:sz w:val="32"/>
          <w:szCs w:val="32"/>
          <w:u w:val="single"/>
        </w:rPr>
      </w:pPr>
      <w:r w:rsidDel="00000000" w:rsidR="00000000" w:rsidRPr="00000000">
        <w:rPr>
          <w:rtl w:val="0"/>
        </w:rPr>
      </w:r>
    </w:p>
    <w:p w:rsidR="00000000" w:rsidDel="00000000" w:rsidP="00000000" w:rsidRDefault="00000000" w:rsidRPr="00000000" w14:paraId="0000010E">
      <w:pPr>
        <w:tabs>
          <w:tab w:val="left" w:pos="6480"/>
        </w:tabs>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MBA Programs</w:t>
      </w:r>
      <w:r w:rsidDel="00000000" w:rsidR="00000000" w:rsidRPr="00000000">
        <w:rPr>
          <w:rtl w:val="0"/>
        </w:rPr>
      </w:r>
    </w:p>
    <w:p w:rsidR="00000000" w:rsidDel="00000000" w:rsidP="00000000" w:rsidRDefault="00000000" w:rsidRPr="00000000" w14:paraId="0000010F">
      <w:pPr>
        <w:tabs>
          <w:tab w:val="left" w:pos="6480"/>
        </w:tabs>
        <w:ind w:right="-180"/>
        <w:jc w:val="both"/>
        <w:rPr>
          <w:rFonts w:ascii="Avenir" w:cs="Avenir" w:eastAsia="Avenir" w:hAnsi="Avenir"/>
          <w:b w:val="1"/>
          <w:sz w:val="26"/>
          <w:szCs w:val="26"/>
        </w:rPr>
      </w:pPr>
      <w:r w:rsidDel="00000000" w:rsidR="00000000" w:rsidRPr="00000000">
        <w:rPr>
          <w:rFonts w:ascii="Avenir" w:cs="Avenir" w:eastAsia="Avenir" w:hAnsi="Avenir"/>
          <w:rtl w:val="0"/>
        </w:rPr>
        <w:t xml:space="preserve">Admitted through</w:t>
      </w:r>
      <w:r w:rsidDel="00000000" w:rsidR="00000000" w:rsidRPr="00000000">
        <w:rPr>
          <w:rFonts w:ascii="Avenir" w:cs="Avenir" w:eastAsia="Avenir" w:hAnsi="Avenir"/>
          <w:b w:val="1"/>
          <w:sz w:val="26"/>
          <w:szCs w:val="26"/>
          <w:rtl w:val="0"/>
        </w:rPr>
        <w:t xml:space="preserve"> CAT</w:t>
      </w:r>
    </w:p>
    <w:p w:rsidR="00000000" w:rsidDel="00000000" w:rsidP="00000000" w:rsidRDefault="00000000" w:rsidRPr="00000000" w14:paraId="00000110">
      <w:pPr>
        <w:tabs>
          <w:tab w:val="left" w:pos="6480"/>
        </w:tabs>
        <w:ind w:right="-180"/>
        <w:jc w:val="both"/>
        <w:rPr>
          <w:rFonts w:ascii="Avenir" w:cs="Avenir" w:eastAsia="Avenir" w:hAnsi="Avenir"/>
          <w:b w:val="1"/>
          <w:sz w:val="16"/>
          <w:szCs w:val="16"/>
        </w:rPr>
      </w:pPr>
      <w:r w:rsidDel="00000000" w:rsidR="00000000" w:rsidRPr="00000000">
        <w:rPr>
          <w:rtl w:val="0"/>
        </w:rPr>
      </w:r>
    </w:p>
    <w:tbl>
      <w:tblPr>
        <w:tblStyle w:val="Table11"/>
        <w:tblW w:w="107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0"/>
        <w:gridCol w:w="3675"/>
        <w:gridCol w:w="1815"/>
        <w:tblGridChange w:id="0">
          <w:tblGrid>
            <w:gridCol w:w="5280"/>
            <w:gridCol w:w="3675"/>
            <w:gridCol w:w="1815"/>
          </w:tblGrid>
        </w:tblGridChange>
      </w:tblGrid>
      <w:tr>
        <w:trPr>
          <w:cantSplit w:val="0"/>
          <w:trHeight w:val="464" w:hRule="atLeast"/>
          <w:tblHeader w:val="0"/>
        </w:trPr>
        <w:tc>
          <w:tcPr>
            <w:shd w:fill="deebf6" w:val="clear"/>
          </w:tcPr>
          <w:p w:rsidR="00000000" w:rsidDel="00000000" w:rsidP="00000000" w:rsidRDefault="00000000" w:rsidRPr="00000000" w14:paraId="00000111">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Specialization</w:t>
            </w:r>
            <w:r w:rsidDel="00000000" w:rsidR="00000000" w:rsidRPr="00000000">
              <w:rPr>
                <w:rtl w:val="0"/>
              </w:rPr>
            </w:r>
          </w:p>
        </w:tc>
        <w:tc>
          <w:tcPr>
            <w:shd w:fill="deebf6" w:val="clear"/>
          </w:tcPr>
          <w:p w:rsidR="00000000" w:rsidDel="00000000" w:rsidP="00000000" w:rsidRDefault="00000000" w:rsidRPr="00000000" w14:paraId="00000112">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113">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Total</w:t>
              <w:br w:type="textWrapping"/>
              <w:t xml:space="preserve">Students</w:t>
            </w:r>
            <w:r w:rsidDel="00000000" w:rsidR="00000000" w:rsidRPr="00000000">
              <w:rPr>
                <w:rtl w:val="0"/>
              </w:rPr>
            </w:r>
          </w:p>
        </w:tc>
      </w:tr>
      <w:tr>
        <w:trPr>
          <w:cantSplit w:val="0"/>
          <w:trHeight w:val="317" w:hRule="atLeast"/>
          <w:tblHeader w:val="0"/>
        </w:trPr>
        <w:tc>
          <w:tcPr/>
          <w:p w:rsidR="00000000" w:rsidDel="00000000" w:rsidP="00000000" w:rsidRDefault="00000000" w:rsidRPr="00000000" w14:paraId="00000114">
            <w:pPr>
              <w:spacing w:after="10" w:before="10" w:lineRule="auto"/>
              <w:rPr>
                <w:rFonts w:ascii="Avenir" w:cs="Avenir" w:eastAsia="Avenir" w:hAnsi="Avenir"/>
                <w:b w:val="1"/>
              </w:rPr>
            </w:pPr>
            <w:r w:rsidDel="00000000" w:rsidR="00000000" w:rsidRPr="00000000">
              <w:rPr>
                <w:rFonts w:ascii="Avenir" w:cs="Avenir" w:eastAsia="Avenir" w:hAnsi="Avenir"/>
                <w:b w:val="1"/>
                <w:color w:val="4472c4"/>
                <w:rtl w:val="0"/>
              </w:rPr>
              <w:t xml:space="preserve">SELECT 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5">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116">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7" w:hRule="atLeast"/>
          <w:tblHeader w:val="0"/>
        </w:trPr>
        <w:tc>
          <w:tcPr/>
          <w:p w:rsidR="00000000" w:rsidDel="00000000" w:rsidP="00000000" w:rsidRDefault="00000000" w:rsidRPr="00000000" w14:paraId="00000117">
            <w:pPr>
              <w:spacing w:after="10" w:before="10" w:lineRule="auto"/>
              <w:rPr>
                <w:rFonts w:ascii="Avenir" w:cs="Avenir" w:eastAsia="Avenir" w:hAnsi="Avenir"/>
              </w:rPr>
            </w:pPr>
            <w:r w:rsidDel="00000000" w:rsidR="00000000" w:rsidRPr="00000000">
              <w:rPr>
                <w:rFonts w:ascii="Avenir" w:cs="Avenir" w:eastAsia="Avenir" w:hAnsi="Avenir"/>
                <w:rtl w:val="0"/>
              </w:rPr>
              <w:t xml:space="preserve">Business Analytics</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15.0" w:type="dxa"/>
              <w:bottom w:w="0.0" w:type="dxa"/>
              <w:right w:w="115.0" w:type="dxa"/>
            </w:tcMar>
          </w:tcPr>
          <w:p w:rsidR="00000000" w:rsidDel="00000000" w:rsidP="00000000" w:rsidRDefault="00000000" w:rsidRPr="00000000" w14:paraId="00000118">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119">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18</w:t>
            </w:r>
          </w:p>
        </w:tc>
      </w:tr>
      <w:tr>
        <w:trPr>
          <w:cantSplit w:val="0"/>
          <w:trHeight w:val="317" w:hRule="atLeast"/>
          <w:tblHeader w:val="0"/>
        </w:trPr>
        <w:tc>
          <w:tcPr/>
          <w:p w:rsidR="00000000" w:rsidDel="00000000" w:rsidP="00000000" w:rsidRDefault="00000000" w:rsidRPr="00000000" w14:paraId="0000011A">
            <w:pPr>
              <w:spacing w:after="10" w:before="10" w:lineRule="auto"/>
              <w:rPr>
                <w:rFonts w:ascii="Avenir" w:cs="Avenir" w:eastAsia="Avenir" w:hAnsi="Avenir"/>
              </w:rPr>
            </w:pPr>
            <w:r w:rsidDel="00000000" w:rsidR="00000000" w:rsidRPr="00000000">
              <w:rPr>
                <w:rFonts w:ascii="Avenir" w:cs="Avenir" w:eastAsia="Avenir" w:hAnsi="Avenir"/>
                <w:rtl w:val="0"/>
              </w:rPr>
              <w:t xml:space="preserve">Finance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B">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11C">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15</w:t>
            </w:r>
          </w:p>
        </w:tc>
      </w:tr>
      <w:tr>
        <w:trPr>
          <w:cantSplit w:val="0"/>
          <w:trHeight w:val="333" w:hRule="atLeast"/>
          <w:tblHeader w:val="0"/>
        </w:trPr>
        <w:tc>
          <w:tcPr/>
          <w:p w:rsidR="00000000" w:rsidDel="00000000" w:rsidP="00000000" w:rsidRDefault="00000000" w:rsidRPr="00000000" w14:paraId="0000011D">
            <w:pPr>
              <w:spacing w:after="10" w:before="10" w:lineRule="auto"/>
              <w:rPr>
                <w:rFonts w:ascii="Avenir" w:cs="Avenir" w:eastAsia="Avenir" w:hAnsi="Avenir"/>
              </w:rPr>
            </w:pPr>
            <w:r w:rsidDel="00000000" w:rsidR="00000000" w:rsidRPr="00000000">
              <w:rPr>
                <w:rFonts w:ascii="Avenir" w:cs="Avenir" w:eastAsia="Avenir" w:hAnsi="Avenir"/>
                <w:rtl w:val="0"/>
              </w:rPr>
              <w:t xml:space="preserve">Human Resources</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15.0" w:type="dxa"/>
              <w:bottom w:w="0.0" w:type="dxa"/>
              <w:right w:w="115.0" w:type="dxa"/>
            </w:tcMar>
          </w:tcPr>
          <w:p w:rsidR="00000000" w:rsidDel="00000000" w:rsidP="00000000" w:rsidRDefault="00000000" w:rsidRPr="00000000" w14:paraId="0000011E">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shd w:fill="f2f2f2" w:val="clear"/>
          </w:tcPr>
          <w:p w:rsidR="00000000" w:rsidDel="00000000" w:rsidP="00000000" w:rsidRDefault="00000000" w:rsidRPr="00000000" w14:paraId="0000011F">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7</w:t>
            </w:r>
          </w:p>
        </w:tc>
      </w:tr>
      <w:tr>
        <w:trPr>
          <w:cantSplit w:val="0"/>
          <w:trHeight w:val="286" w:hRule="atLeast"/>
          <w:tblHeader w:val="0"/>
        </w:trPr>
        <w:tc>
          <w:tcPr/>
          <w:p w:rsidR="00000000" w:rsidDel="00000000" w:rsidP="00000000" w:rsidRDefault="00000000" w:rsidRPr="00000000" w14:paraId="00000120">
            <w:pPr>
              <w:spacing w:after="10" w:before="10" w:lineRule="auto"/>
              <w:rPr>
                <w:rFonts w:ascii="Avenir" w:cs="Avenir" w:eastAsia="Avenir" w:hAnsi="Avenir"/>
              </w:rPr>
            </w:pPr>
            <w:r w:rsidDel="00000000" w:rsidR="00000000" w:rsidRPr="00000000">
              <w:rPr>
                <w:rFonts w:ascii="Avenir" w:cs="Avenir" w:eastAsia="Avenir" w:hAnsi="Avenir"/>
                <w:rtl w:val="0"/>
              </w:rPr>
              <w:t xml:space="preserve">Marketing</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122">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23</w:t>
            </w:r>
          </w:p>
        </w:tc>
      </w:tr>
      <w:tr>
        <w:trPr>
          <w:cantSplit w:val="0"/>
          <w:trHeight w:val="286" w:hRule="atLeast"/>
          <w:tblHeader w:val="0"/>
        </w:trPr>
        <w:tc>
          <w:tcPr/>
          <w:p w:rsidR="00000000" w:rsidDel="00000000" w:rsidP="00000000" w:rsidRDefault="00000000" w:rsidRPr="00000000" w14:paraId="00000123">
            <w:pPr>
              <w:spacing w:after="10" w:before="10" w:lineRule="auto"/>
              <w:rPr>
                <w:rFonts w:ascii="Avenir" w:cs="Avenir" w:eastAsia="Avenir" w:hAnsi="Avenir"/>
              </w:rPr>
            </w:pPr>
            <w:r w:rsidDel="00000000" w:rsidR="00000000" w:rsidRPr="00000000">
              <w:rPr>
                <w:rFonts w:ascii="Avenir" w:cs="Avenir" w:eastAsia="Avenir" w:hAnsi="Avenir"/>
                <w:rtl w:val="0"/>
              </w:rPr>
              <w:t xml:space="preserve">Operations</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15.0" w:type="dxa"/>
              <w:bottom w:w="0.0" w:type="dxa"/>
              <w:right w:w="115.0" w:type="dxa"/>
            </w:tcMar>
          </w:tcPr>
          <w:p w:rsidR="00000000" w:rsidDel="00000000" w:rsidP="00000000" w:rsidRDefault="00000000" w:rsidRPr="00000000" w14:paraId="0000012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shd w:fill="f2f2f2" w:val="clear"/>
          </w:tcPr>
          <w:p w:rsidR="00000000" w:rsidDel="00000000" w:rsidP="00000000" w:rsidRDefault="00000000" w:rsidRPr="00000000" w14:paraId="00000125">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7</w:t>
            </w:r>
          </w:p>
        </w:tc>
      </w:tr>
    </w:tbl>
    <w:p w:rsidR="00000000" w:rsidDel="00000000" w:rsidP="00000000" w:rsidRDefault="00000000" w:rsidRPr="00000000" w14:paraId="00000126">
      <w:pPr>
        <w:tabs>
          <w:tab w:val="left" w:pos="6480"/>
        </w:tabs>
        <w:ind w:right="-180"/>
        <w:jc w:val="both"/>
        <w:rPr>
          <w:rFonts w:ascii="Avenir" w:cs="Avenir" w:eastAsia="Avenir" w:hAnsi="Avenir"/>
          <w:b w:val="1"/>
          <w:sz w:val="16"/>
          <w:szCs w:val="16"/>
          <w:u w:val="single"/>
        </w:rPr>
      </w:pPr>
      <w:r w:rsidDel="00000000" w:rsidR="00000000" w:rsidRPr="00000000">
        <w:rPr>
          <w:rtl w:val="0"/>
        </w:rPr>
      </w:r>
    </w:p>
    <w:p w:rsidR="00000000" w:rsidDel="00000000" w:rsidP="00000000" w:rsidRDefault="00000000" w:rsidRPr="00000000" w14:paraId="00000127">
      <w:pPr>
        <w:tabs>
          <w:tab w:val="left" w:pos="6480"/>
        </w:tabs>
        <w:ind w:right="-180"/>
        <w:jc w:val="both"/>
        <w:rPr>
          <w:rFonts w:ascii="Avenir" w:cs="Avenir" w:eastAsia="Avenir" w:hAnsi="Avenir"/>
          <w:b w:val="1"/>
          <w:sz w:val="16"/>
          <w:szCs w:val="16"/>
          <w:u w:val="single"/>
        </w:rPr>
      </w:pPr>
      <w:r w:rsidDel="00000000" w:rsidR="00000000" w:rsidRPr="00000000">
        <w:rPr>
          <w:rtl w:val="0"/>
        </w:rPr>
      </w:r>
    </w:p>
    <w:p w:rsidR="00000000" w:rsidDel="00000000" w:rsidP="00000000" w:rsidRDefault="00000000" w:rsidRPr="00000000" w14:paraId="00000128">
      <w:pPr>
        <w:tabs>
          <w:tab w:val="left" w:pos="6480"/>
        </w:tabs>
        <w:ind w:right="-180"/>
        <w:jc w:val="both"/>
        <w:rPr>
          <w:rFonts w:ascii="Avenir" w:cs="Avenir" w:eastAsia="Avenir" w:hAnsi="Avenir"/>
          <w:b w:val="1"/>
          <w:sz w:val="16"/>
          <w:szCs w:val="16"/>
          <w:u w:val="single"/>
        </w:rPr>
      </w:pPr>
      <w:r w:rsidDel="00000000" w:rsidR="00000000" w:rsidRPr="00000000">
        <w:rPr>
          <w:rtl w:val="0"/>
        </w:rPr>
      </w:r>
    </w:p>
    <w:p w:rsidR="00000000" w:rsidDel="00000000" w:rsidP="00000000" w:rsidRDefault="00000000" w:rsidRPr="00000000" w14:paraId="00000129">
      <w:pPr>
        <w:tabs>
          <w:tab w:val="left" w:pos="6480"/>
        </w:tabs>
        <w:ind w:right="-180"/>
        <w:jc w:val="both"/>
        <w:rPr>
          <w:rFonts w:ascii="Avenir" w:cs="Avenir" w:eastAsia="Avenir" w:hAnsi="Avenir"/>
          <w:b w:val="1"/>
          <w:sz w:val="16"/>
          <w:szCs w:val="16"/>
          <w:u w:val="single"/>
        </w:rPr>
      </w:pPr>
      <w:r w:rsidDel="00000000" w:rsidR="00000000" w:rsidRPr="00000000">
        <w:rPr>
          <w:rtl w:val="0"/>
        </w:rPr>
      </w:r>
    </w:p>
    <w:p w:rsidR="00000000" w:rsidDel="00000000" w:rsidP="00000000" w:rsidRDefault="00000000" w:rsidRPr="00000000" w14:paraId="0000012A">
      <w:pPr>
        <w:tabs>
          <w:tab w:val="left" w:pos="6480"/>
        </w:tabs>
        <w:ind w:right="-180"/>
        <w:jc w:val="both"/>
        <w:rPr>
          <w:rFonts w:ascii="Avenir" w:cs="Avenir" w:eastAsia="Avenir" w:hAnsi="Avenir"/>
          <w:b w:val="1"/>
          <w:sz w:val="16"/>
          <w:szCs w:val="16"/>
          <w:u w:val="single"/>
        </w:rPr>
      </w:pPr>
      <w:r w:rsidDel="00000000" w:rsidR="00000000" w:rsidRPr="00000000">
        <w:rPr>
          <w:rtl w:val="0"/>
        </w:rPr>
      </w:r>
    </w:p>
    <w:p w:rsidR="00000000" w:rsidDel="00000000" w:rsidP="00000000" w:rsidRDefault="00000000" w:rsidRPr="00000000" w14:paraId="0000012B">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M.Sc. Programs</w:t>
      </w:r>
      <w:r w:rsidDel="00000000" w:rsidR="00000000" w:rsidRPr="00000000">
        <w:rPr>
          <w:rtl w:val="0"/>
        </w:rPr>
      </w:r>
    </w:p>
    <w:p w:rsidR="00000000" w:rsidDel="00000000" w:rsidP="00000000" w:rsidRDefault="00000000" w:rsidRPr="00000000" w14:paraId="0000012C">
      <w:pPr>
        <w:tabs>
          <w:tab w:val="left" w:pos="8070"/>
        </w:tabs>
        <w:rPr>
          <w:rFonts w:ascii="Avenir" w:cs="Avenir" w:eastAsia="Avenir" w:hAnsi="Avenir"/>
          <w:b w:val="1"/>
          <w:sz w:val="26"/>
          <w:szCs w:val="26"/>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 </w:t>
        <w:tab/>
      </w:r>
    </w:p>
    <w:p w:rsidR="00000000" w:rsidDel="00000000" w:rsidP="00000000" w:rsidRDefault="00000000" w:rsidRPr="00000000" w14:paraId="0000012D">
      <w:pPr>
        <w:tabs>
          <w:tab w:val="left" w:pos="8070"/>
        </w:tabs>
        <w:rPr>
          <w:rFonts w:ascii="Avenir" w:cs="Avenir" w:eastAsia="Avenir" w:hAnsi="Avenir"/>
          <w:b w:val="1"/>
          <w:sz w:val="16"/>
          <w:szCs w:val="16"/>
        </w:rPr>
      </w:pPr>
      <w:r w:rsidDel="00000000" w:rsidR="00000000" w:rsidRPr="00000000">
        <w:rPr>
          <w:rtl w:val="0"/>
        </w:rPr>
      </w:r>
    </w:p>
    <w:tbl>
      <w:tblPr>
        <w:tblStyle w:val="Table12"/>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0"/>
        <w:gridCol w:w="4545"/>
        <w:gridCol w:w="1770"/>
        <w:tblGridChange w:id="0">
          <w:tblGrid>
            <w:gridCol w:w="4470"/>
            <w:gridCol w:w="4545"/>
            <w:gridCol w:w="1770"/>
          </w:tblGrid>
        </w:tblGridChange>
      </w:tblGrid>
      <w:tr>
        <w:trPr>
          <w:cantSplit w:val="0"/>
          <w:trHeight w:val="311" w:hRule="atLeast"/>
          <w:tblHeader w:val="0"/>
        </w:trPr>
        <w:tc>
          <w:tcPr>
            <w:shd w:fill="deebf6" w:val="clear"/>
          </w:tcPr>
          <w:p w:rsidR="00000000" w:rsidDel="00000000" w:rsidP="00000000" w:rsidRDefault="00000000" w:rsidRPr="00000000" w14:paraId="0000012E">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Courses</w:t>
            </w:r>
            <w:r w:rsidDel="00000000" w:rsidR="00000000" w:rsidRPr="00000000">
              <w:rPr>
                <w:rtl w:val="0"/>
              </w:rPr>
            </w:r>
          </w:p>
        </w:tc>
        <w:tc>
          <w:tcPr>
            <w:shd w:fill="deebf6" w:val="clear"/>
          </w:tcPr>
          <w:p w:rsidR="00000000" w:rsidDel="00000000" w:rsidP="00000000" w:rsidRDefault="00000000" w:rsidRPr="00000000" w14:paraId="0000012F">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Select through Checkbox(es) </w:t>
            </w:r>
            <w:r w:rsidDel="00000000" w:rsidR="00000000" w:rsidRPr="00000000">
              <w:rPr>
                <w:rtl w:val="0"/>
              </w:rPr>
            </w:r>
          </w:p>
        </w:tc>
        <w:tc>
          <w:tcPr>
            <w:shd w:fill="deebf6" w:val="clear"/>
          </w:tcPr>
          <w:p w:rsidR="00000000" w:rsidDel="00000000" w:rsidP="00000000" w:rsidRDefault="00000000" w:rsidRPr="00000000" w14:paraId="00000130">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Total</w:t>
              <w:br w:type="textWrapping"/>
              <w:t xml:space="preserve">Students</w:t>
            </w: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1">
            <w:pPr>
              <w:spacing w:after="10" w:before="10" w:lineRule="auto"/>
              <w:ind w:right="-180"/>
              <w:rPr>
                <w:rFonts w:ascii="Avenir" w:cs="Avenir" w:eastAsia="Avenir" w:hAnsi="Avenir"/>
                <w:b w:val="1"/>
              </w:rPr>
            </w:pPr>
            <w:r w:rsidDel="00000000" w:rsidR="00000000" w:rsidRPr="00000000">
              <w:rPr>
                <w:rFonts w:ascii="Avenir" w:cs="Avenir" w:eastAsia="Avenir" w:hAnsi="Avenir"/>
                <w:b w:val="1"/>
                <w:color w:val="4472c4"/>
                <w:rtl w:val="0"/>
              </w:rPr>
              <w:t xml:space="preserve">SELECT 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2">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133">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134">
            <w:pPr>
              <w:spacing w:after="10" w:before="10" w:lineRule="auto"/>
              <w:ind w:right="-180"/>
              <w:rPr>
                <w:rFonts w:ascii="Avenir" w:cs="Avenir" w:eastAsia="Avenir" w:hAnsi="Avenir"/>
              </w:rPr>
            </w:pPr>
            <w:r w:rsidDel="00000000" w:rsidR="00000000" w:rsidRPr="00000000">
              <w:rPr>
                <w:rFonts w:ascii="Avenir" w:cs="Avenir" w:eastAsia="Avenir" w:hAnsi="Avenir"/>
                <w:rtl w:val="0"/>
              </w:rPr>
              <w:t xml:space="preserve">Chemistry</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15.0" w:type="dxa"/>
              <w:bottom w:w="0.0" w:type="dxa"/>
              <w:right w:w="115.0" w:type="dxa"/>
            </w:tcMar>
          </w:tcPr>
          <w:p w:rsidR="00000000" w:rsidDel="00000000" w:rsidP="00000000" w:rsidRDefault="00000000" w:rsidRPr="00000000" w14:paraId="00000135">
            <w:pPr>
              <w:jc w:val="center"/>
              <w:rPr>
                <w:rFonts w:ascii="Avenir" w:cs="Avenir" w:eastAsia="Avenir" w:hAnsi="Avenir"/>
                <w:b w:val="1"/>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136">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60</w:t>
            </w:r>
          </w:p>
        </w:tc>
      </w:tr>
      <w:tr>
        <w:trPr>
          <w:cantSplit w:val="0"/>
          <w:trHeight w:val="294" w:hRule="atLeast"/>
          <w:tblHeader w:val="0"/>
        </w:trPr>
        <w:tc>
          <w:tcPr/>
          <w:p w:rsidR="00000000" w:rsidDel="00000000" w:rsidP="00000000" w:rsidRDefault="00000000" w:rsidRPr="00000000" w14:paraId="00000137">
            <w:pPr>
              <w:spacing w:after="10" w:before="10" w:lineRule="auto"/>
              <w:rPr>
                <w:rFonts w:ascii="Avenir" w:cs="Avenir" w:eastAsia="Avenir" w:hAnsi="Avenir"/>
              </w:rPr>
            </w:pPr>
            <w:r w:rsidDel="00000000" w:rsidR="00000000" w:rsidRPr="00000000">
              <w:rPr>
                <w:rFonts w:ascii="Avenir" w:cs="Avenir" w:eastAsia="Avenir" w:hAnsi="Avenir"/>
                <w:rtl w:val="0"/>
              </w:rPr>
              <w:t xml:space="preserve">Mathematics &amp; Computing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138">
            <w:pPr>
              <w:jc w:val="center"/>
              <w:rPr>
                <w:rFonts w:ascii="Avenir" w:cs="Avenir" w:eastAsia="Avenir" w:hAnsi="Avenir"/>
                <w:b w:val="1"/>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c>
          <w:tcPr/>
          <w:p w:rsidR="00000000" w:rsidDel="00000000" w:rsidP="00000000" w:rsidRDefault="00000000" w:rsidRPr="00000000" w14:paraId="00000139">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46</w:t>
            </w:r>
          </w:p>
        </w:tc>
      </w:tr>
      <w:tr>
        <w:trPr>
          <w:cantSplit w:val="0"/>
          <w:trHeight w:val="294" w:hRule="atLeast"/>
          <w:tblHeader w:val="0"/>
        </w:trPr>
        <w:tc>
          <w:tcPr/>
          <w:p w:rsidR="00000000" w:rsidDel="00000000" w:rsidP="00000000" w:rsidRDefault="00000000" w:rsidRPr="00000000" w14:paraId="0000013A">
            <w:pPr>
              <w:spacing w:after="10" w:before="10" w:lineRule="auto"/>
              <w:rPr>
                <w:rFonts w:ascii="Avenir" w:cs="Avenir" w:eastAsia="Avenir" w:hAnsi="Avenir"/>
              </w:rPr>
            </w:pPr>
            <w:r w:rsidDel="00000000" w:rsidR="00000000" w:rsidRPr="00000000">
              <w:rPr>
                <w:rFonts w:ascii="Avenir" w:cs="Avenir" w:eastAsia="Avenir" w:hAnsi="Avenir"/>
                <w:rtl w:val="0"/>
              </w:rPr>
              <w:t xml:space="preserve">Physics</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15.0" w:type="dxa"/>
              <w:bottom w:w="0.0" w:type="dxa"/>
              <w:right w:w="115.0" w:type="dxa"/>
            </w:tcMar>
          </w:tcPr>
          <w:p w:rsidR="00000000" w:rsidDel="00000000" w:rsidP="00000000" w:rsidRDefault="00000000" w:rsidRPr="00000000" w14:paraId="0000013B">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c>
          <w:tcPr/>
          <w:p w:rsidR="00000000" w:rsidDel="00000000" w:rsidP="00000000" w:rsidRDefault="00000000" w:rsidRPr="00000000" w14:paraId="0000013C">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47</w:t>
            </w:r>
          </w:p>
        </w:tc>
      </w:tr>
    </w:tbl>
    <w:p w:rsidR="00000000" w:rsidDel="00000000" w:rsidP="00000000" w:rsidRDefault="00000000" w:rsidRPr="00000000" w14:paraId="0000013D">
      <w:pPr>
        <w:spacing w:line="360"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13E">
      <w:pPr>
        <w:shd w:fill="ffffff" w:val="clea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Minor Programs</w:t>
      </w:r>
      <w:r w:rsidDel="00000000" w:rsidR="00000000" w:rsidRPr="00000000">
        <w:rPr>
          <w:rtl w:val="0"/>
        </w:rPr>
      </w:r>
    </w:p>
    <w:p w:rsidR="00000000" w:rsidDel="00000000" w:rsidP="00000000" w:rsidRDefault="00000000" w:rsidRPr="00000000" w14:paraId="0000013F">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13"/>
        <w:tblW w:w="108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800"/>
        <w:gridCol w:w="4290"/>
        <w:gridCol w:w="1800"/>
        <w:tblGridChange w:id="0">
          <w:tblGrid>
            <w:gridCol w:w="4800"/>
            <w:gridCol w:w="4290"/>
            <w:gridCol w:w="1800"/>
          </w:tblGrid>
        </w:tblGridChange>
      </w:tblGrid>
      <w:tr>
        <w:trPr>
          <w:cantSplit w:val="0"/>
          <w:trHeight w:val="285" w:hRule="atLeast"/>
          <w:tblHeader w:val="0"/>
        </w:trPr>
        <w:tc>
          <w:tcPr>
            <w:shd w:fill="deebf6" w:val="clear"/>
          </w:tcPr>
          <w:p w:rsidR="00000000" w:rsidDel="00000000" w:rsidP="00000000" w:rsidRDefault="00000000" w:rsidRPr="00000000" w14:paraId="00000140">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Specialization</w:t>
            </w:r>
            <w:r w:rsidDel="00000000" w:rsidR="00000000" w:rsidRPr="00000000">
              <w:rPr>
                <w:rtl w:val="0"/>
              </w:rPr>
            </w:r>
          </w:p>
        </w:tc>
        <w:tc>
          <w:tcPr>
            <w:shd w:fill="deebf6" w:val="clear"/>
          </w:tcPr>
          <w:p w:rsidR="00000000" w:rsidDel="00000000" w:rsidP="00000000" w:rsidRDefault="00000000" w:rsidRPr="00000000" w14:paraId="00000141">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142">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Total</w:t>
              <w:br w:type="textWrapping"/>
              <w:t xml:space="preserve">Students</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43">
            <w:pPr>
              <w:spacing w:after="20" w:before="20" w:lineRule="auto"/>
              <w:rPr>
                <w:rFonts w:ascii="Avenir" w:cs="Avenir" w:eastAsia="Avenir" w:hAnsi="Avenir"/>
              </w:rPr>
            </w:pPr>
            <w:r w:rsidDel="00000000" w:rsidR="00000000" w:rsidRPr="00000000">
              <w:rPr>
                <w:rFonts w:ascii="Avenir" w:cs="Avenir" w:eastAsia="Avenir" w:hAnsi="Avenir"/>
                <w:color w:val="4472c4"/>
                <w:rtl w:val="0"/>
              </w:rPr>
              <w:t xml:space="preserve">SELECT ALL</w:t>
            </w:r>
            <w:r w:rsidDel="00000000" w:rsidR="00000000" w:rsidRPr="00000000">
              <w:rPr>
                <w:rtl w:val="0"/>
              </w:rPr>
            </w:r>
          </w:p>
        </w:tc>
        <w:tc>
          <w:tcPr/>
          <w:p w:rsidR="00000000" w:rsidDel="00000000" w:rsidP="00000000" w:rsidRDefault="00000000" w:rsidRPr="00000000" w14:paraId="00000144">
            <w:pPr>
              <w:spacing w:after="20" w:before="20" w:lineRule="auto"/>
              <w:jc w:val="center"/>
              <w:rPr>
                <w:rFonts w:ascii="Avenir" w:cs="Avenir" w:eastAsia="Avenir" w:hAnsi="Avenir"/>
                <w:color w:val="000000"/>
              </w:rPr>
            </w:pPr>
            <w:r w:rsidDel="00000000" w:rsidR="00000000" w:rsidRPr="00000000">
              <w:rPr>
                <w:rFonts w:ascii="Quattrocento Sans" w:cs="Quattrocento Sans" w:eastAsia="Quattrocento Sans" w:hAnsi="Quattrocento Sans"/>
                <w:color w:val="000000"/>
                <w:rtl w:val="0"/>
              </w:rPr>
              <w:t xml:space="preserve">Yes</w:t>
            </w:r>
            <w:r w:rsidDel="00000000" w:rsidR="00000000" w:rsidRPr="00000000">
              <w:rPr>
                <w:rtl w:val="0"/>
              </w:rPr>
            </w:r>
          </w:p>
        </w:tc>
        <w:tc>
          <w:tcPr/>
          <w:p w:rsidR="00000000" w:rsidDel="00000000" w:rsidP="00000000" w:rsidRDefault="00000000" w:rsidRPr="00000000" w14:paraId="00000145">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4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Computational Fluid Dynamics</w:t>
            </w:r>
          </w:p>
        </w:tc>
        <w:tc>
          <w:tcPr/>
          <w:p w:rsidR="00000000" w:rsidDel="00000000" w:rsidP="00000000" w:rsidRDefault="00000000" w:rsidRPr="00000000" w14:paraId="0000014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48">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15</w:t>
            </w:r>
          </w:p>
        </w:tc>
      </w:tr>
      <w:tr>
        <w:trPr>
          <w:cantSplit w:val="0"/>
          <w:trHeight w:val="311" w:hRule="atLeast"/>
          <w:tblHeader w:val="0"/>
        </w:trPr>
        <w:tc>
          <w:tcPr/>
          <w:p w:rsidR="00000000" w:rsidDel="00000000" w:rsidP="00000000" w:rsidRDefault="00000000" w:rsidRPr="00000000" w14:paraId="00000149">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Data Science</w:t>
            </w:r>
          </w:p>
        </w:tc>
        <w:tc>
          <w:tcPr/>
          <w:p w:rsidR="00000000" w:rsidDel="00000000" w:rsidP="00000000" w:rsidRDefault="00000000" w:rsidRPr="00000000" w14:paraId="0000014A">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4B">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22</w:t>
            </w:r>
          </w:p>
        </w:tc>
      </w:tr>
      <w:tr>
        <w:trPr>
          <w:cantSplit w:val="0"/>
          <w:trHeight w:val="324" w:hRule="atLeast"/>
          <w:tblHeader w:val="0"/>
        </w:trPr>
        <w:tc>
          <w:tcPr/>
          <w:p w:rsidR="00000000" w:rsidDel="00000000" w:rsidP="00000000" w:rsidRDefault="00000000" w:rsidRPr="00000000" w14:paraId="0000014C">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Electrical Technology</w:t>
            </w:r>
          </w:p>
        </w:tc>
        <w:tc>
          <w:tcPr/>
          <w:p w:rsidR="00000000" w:rsidDel="00000000" w:rsidP="00000000" w:rsidRDefault="00000000" w:rsidRPr="00000000" w14:paraId="0000014D">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4E">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w:t>
            </w:r>
          </w:p>
        </w:tc>
      </w:tr>
      <w:tr>
        <w:trPr>
          <w:cantSplit w:val="0"/>
          <w:trHeight w:val="324" w:hRule="atLeast"/>
          <w:tblHeader w:val="0"/>
        </w:trPr>
        <w:tc>
          <w:tcPr/>
          <w:p w:rsidR="00000000" w:rsidDel="00000000" w:rsidP="00000000" w:rsidRDefault="00000000" w:rsidRPr="00000000" w14:paraId="0000014F">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Embedded System Design</w:t>
            </w:r>
          </w:p>
        </w:tc>
        <w:tc>
          <w:tcPr/>
          <w:p w:rsidR="00000000" w:rsidDel="00000000" w:rsidP="00000000" w:rsidRDefault="00000000" w:rsidRPr="00000000" w14:paraId="00000150">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51">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18</w:t>
            </w:r>
          </w:p>
        </w:tc>
      </w:tr>
      <w:tr>
        <w:trPr>
          <w:cantSplit w:val="0"/>
          <w:tblHeader w:val="0"/>
        </w:trPr>
        <w:tc>
          <w:tcPr/>
          <w:p w:rsidR="00000000" w:rsidDel="00000000" w:rsidP="00000000" w:rsidRDefault="00000000" w:rsidRPr="00000000" w14:paraId="00000152">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Environmental Management</w:t>
            </w:r>
          </w:p>
        </w:tc>
        <w:tc>
          <w:tcPr/>
          <w:p w:rsidR="00000000" w:rsidDel="00000000" w:rsidP="00000000" w:rsidRDefault="00000000" w:rsidRPr="00000000" w14:paraId="00000153">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54">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r>
      <w:tr>
        <w:trPr>
          <w:cantSplit w:val="0"/>
          <w:trHeight w:val="311" w:hRule="atLeast"/>
          <w:tblHeader w:val="0"/>
        </w:trPr>
        <w:tc>
          <w:tcPr/>
          <w:p w:rsidR="00000000" w:rsidDel="00000000" w:rsidP="00000000" w:rsidRDefault="00000000" w:rsidRPr="00000000" w14:paraId="00000155">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Geology</w:t>
            </w:r>
          </w:p>
        </w:tc>
        <w:tc>
          <w:tcPr/>
          <w:p w:rsidR="00000000" w:rsidDel="00000000" w:rsidP="00000000" w:rsidRDefault="00000000" w:rsidRPr="00000000" w14:paraId="00000156">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57">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r>
      <w:tr>
        <w:trPr>
          <w:cantSplit w:val="0"/>
          <w:trHeight w:val="311" w:hRule="atLeast"/>
          <w:tblHeader w:val="0"/>
        </w:trPr>
        <w:tc>
          <w:tcPr/>
          <w:p w:rsidR="00000000" w:rsidDel="00000000" w:rsidP="00000000" w:rsidRDefault="00000000" w:rsidRPr="00000000" w14:paraId="00000158">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Geophysics</w:t>
            </w:r>
          </w:p>
        </w:tc>
        <w:tc>
          <w:tcPr/>
          <w:p w:rsidR="00000000" w:rsidDel="00000000" w:rsidP="00000000" w:rsidRDefault="00000000" w:rsidRPr="00000000" w14:paraId="00000159">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5A">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w:t>
            </w:r>
          </w:p>
        </w:tc>
      </w:tr>
      <w:tr>
        <w:trPr>
          <w:cantSplit w:val="0"/>
          <w:trHeight w:val="324" w:hRule="atLeast"/>
          <w:tblHeader w:val="0"/>
        </w:trPr>
        <w:tc>
          <w:tcPr/>
          <w:p w:rsidR="00000000" w:rsidDel="00000000" w:rsidP="00000000" w:rsidRDefault="00000000" w:rsidRPr="00000000" w14:paraId="0000015B">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Financial Management</w:t>
            </w:r>
          </w:p>
        </w:tc>
        <w:tc>
          <w:tcPr/>
          <w:p w:rsidR="00000000" w:rsidDel="00000000" w:rsidP="00000000" w:rsidRDefault="00000000" w:rsidRPr="00000000" w14:paraId="0000015C">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5D">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10</w:t>
            </w:r>
          </w:p>
        </w:tc>
      </w:tr>
      <w:tr>
        <w:trPr>
          <w:cantSplit w:val="0"/>
          <w:trHeight w:val="324" w:hRule="atLeast"/>
          <w:tblHeader w:val="0"/>
        </w:trPr>
        <w:tc>
          <w:tcPr/>
          <w:p w:rsidR="00000000" w:rsidDel="00000000" w:rsidP="00000000" w:rsidRDefault="00000000" w:rsidRPr="00000000" w14:paraId="0000015E">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Operations Management</w:t>
            </w:r>
          </w:p>
        </w:tc>
        <w:tc>
          <w:tcPr/>
          <w:p w:rsidR="00000000" w:rsidDel="00000000" w:rsidP="00000000" w:rsidRDefault="00000000" w:rsidRPr="00000000" w14:paraId="0000015F">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60">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w:t>
            </w:r>
          </w:p>
        </w:tc>
      </w:tr>
      <w:tr>
        <w:trPr>
          <w:cantSplit w:val="0"/>
          <w:trHeight w:val="311" w:hRule="atLeast"/>
          <w:tblHeader w:val="0"/>
        </w:trPr>
        <w:tc>
          <w:tcPr/>
          <w:p w:rsidR="00000000" w:rsidDel="00000000" w:rsidP="00000000" w:rsidRDefault="00000000" w:rsidRPr="00000000" w14:paraId="00000161">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High Energy Physics</w:t>
            </w:r>
          </w:p>
        </w:tc>
        <w:tc>
          <w:tcPr/>
          <w:p w:rsidR="00000000" w:rsidDel="00000000" w:rsidP="00000000" w:rsidRDefault="00000000" w:rsidRPr="00000000" w14:paraId="00000162">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63">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r>
      <w:tr>
        <w:trPr>
          <w:cantSplit w:val="0"/>
          <w:trHeight w:val="324" w:hRule="atLeast"/>
          <w:tblHeader w:val="0"/>
        </w:trPr>
        <w:tc>
          <w:tcPr/>
          <w:p w:rsidR="00000000" w:rsidDel="00000000" w:rsidP="00000000" w:rsidRDefault="00000000" w:rsidRPr="00000000" w14:paraId="00000164">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Infrastructure Engineering</w:t>
            </w:r>
          </w:p>
        </w:tc>
        <w:tc>
          <w:tcPr/>
          <w:p w:rsidR="00000000" w:rsidDel="00000000" w:rsidP="00000000" w:rsidRDefault="00000000" w:rsidRPr="00000000" w14:paraId="00000165">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66">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r>
      <w:tr>
        <w:trPr>
          <w:cantSplit w:val="0"/>
          <w:trHeight w:val="311" w:hRule="atLeast"/>
          <w:tblHeader w:val="0"/>
        </w:trPr>
        <w:tc>
          <w:tcPr/>
          <w:p w:rsidR="00000000" w:rsidDel="00000000" w:rsidP="00000000" w:rsidRDefault="00000000" w:rsidRPr="00000000" w14:paraId="00000167">
            <w:pPr>
              <w:spacing w:after="20" w:before="20" w:lineRule="auto"/>
              <w:ind w:right="-1326"/>
              <w:rPr>
                <w:rFonts w:ascii="Avenir" w:cs="Avenir" w:eastAsia="Avenir" w:hAnsi="Avenir"/>
                <w:b w:val="0"/>
              </w:rPr>
            </w:pPr>
            <w:r w:rsidDel="00000000" w:rsidR="00000000" w:rsidRPr="00000000">
              <w:rPr>
                <w:rFonts w:ascii="Avenir" w:cs="Avenir" w:eastAsia="Avenir" w:hAnsi="Avenir"/>
                <w:b w:val="0"/>
                <w:rtl w:val="0"/>
              </w:rPr>
              <w:t xml:space="preserve">Manufacturing</w:t>
            </w:r>
          </w:p>
        </w:tc>
        <w:tc>
          <w:tcPr/>
          <w:p w:rsidR="00000000" w:rsidDel="00000000" w:rsidP="00000000" w:rsidRDefault="00000000" w:rsidRPr="00000000" w14:paraId="00000168">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69">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w:t>
            </w:r>
          </w:p>
        </w:tc>
      </w:tr>
      <w:tr>
        <w:trPr>
          <w:cantSplit w:val="0"/>
          <w:trHeight w:val="311" w:hRule="atLeast"/>
          <w:tblHeader w:val="0"/>
        </w:trPr>
        <w:tc>
          <w:tcPr/>
          <w:p w:rsidR="00000000" w:rsidDel="00000000" w:rsidP="00000000" w:rsidRDefault="00000000" w:rsidRPr="00000000" w14:paraId="0000016A">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Marketing Management</w:t>
            </w:r>
          </w:p>
        </w:tc>
        <w:tc>
          <w:tcPr/>
          <w:p w:rsidR="00000000" w:rsidDel="00000000" w:rsidP="00000000" w:rsidRDefault="00000000" w:rsidRPr="00000000" w14:paraId="0000016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6C">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10</w:t>
            </w:r>
          </w:p>
        </w:tc>
      </w:tr>
      <w:tr>
        <w:trPr>
          <w:cantSplit w:val="0"/>
          <w:trHeight w:val="311" w:hRule="atLeast"/>
          <w:tblHeader w:val="0"/>
        </w:trPr>
        <w:tc>
          <w:tcPr/>
          <w:p w:rsidR="00000000" w:rsidDel="00000000" w:rsidP="00000000" w:rsidRDefault="00000000" w:rsidRPr="00000000" w14:paraId="0000016D">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 Handling Engineering</w:t>
            </w:r>
          </w:p>
        </w:tc>
        <w:tc>
          <w:tcPr/>
          <w:p w:rsidR="00000000" w:rsidDel="00000000" w:rsidP="00000000" w:rsidRDefault="00000000" w:rsidRPr="00000000" w14:paraId="0000016E">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6F">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r>
      <w:tr>
        <w:trPr>
          <w:cantSplit w:val="0"/>
          <w:trHeight w:val="311" w:hRule="atLeast"/>
          <w:tblHeader w:val="0"/>
        </w:trPr>
        <w:tc>
          <w:tcPr/>
          <w:p w:rsidR="00000000" w:rsidDel="00000000" w:rsidP="00000000" w:rsidRDefault="00000000" w:rsidRPr="00000000" w14:paraId="00000170">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Materials Science</w:t>
            </w:r>
          </w:p>
        </w:tc>
        <w:tc>
          <w:tcPr/>
          <w:p w:rsidR="00000000" w:rsidDel="00000000" w:rsidP="00000000" w:rsidRDefault="00000000" w:rsidRPr="00000000" w14:paraId="00000171">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2">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w:t>
            </w:r>
          </w:p>
        </w:tc>
      </w:tr>
      <w:tr>
        <w:trPr>
          <w:cantSplit w:val="0"/>
          <w:trHeight w:val="311" w:hRule="atLeast"/>
          <w:tblHeader w:val="0"/>
        </w:trPr>
        <w:tc>
          <w:tcPr/>
          <w:p w:rsidR="00000000" w:rsidDel="00000000" w:rsidP="00000000" w:rsidRDefault="00000000" w:rsidRPr="00000000" w14:paraId="0000017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Mathematics and Statistics</w:t>
            </w:r>
          </w:p>
        </w:tc>
        <w:tc>
          <w:tcPr/>
          <w:p w:rsidR="00000000" w:rsidDel="00000000" w:rsidP="00000000" w:rsidRDefault="00000000" w:rsidRPr="00000000" w14:paraId="0000017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5">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w:t>
            </w:r>
          </w:p>
        </w:tc>
      </w:tr>
      <w:tr>
        <w:trPr>
          <w:cantSplit w:val="0"/>
          <w:trHeight w:val="311" w:hRule="atLeast"/>
          <w:tblHeader w:val="0"/>
        </w:trPr>
        <w:tc>
          <w:tcPr/>
          <w:p w:rsidR="00000000" w:rsidDel="00000000" w:rsidP="00000000" w:rsidRDefault="00000000" w:rsidRPr="00000000" w14:paraId="0000017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Mining Methods &amp; Safety</w:t>
            </w:r>
          </w:p>
        </w:tc>
        <w:tc>
          <w:tcPr/>
          <w:p w:rsidR="00000000" w:rsidDel="00000000" w:rsidP="00000000" w:rsidRDefault="00000000" w:rsidRPr="00000000" w14:paraId="0000017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8">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w:t>
            </w:r>
          </w:p>
        </w:tc>
      </w:tr>
      <w:tr>
        <w:trPr>
          <w:cantSplit w:val="0"/>
          <w:trHeight w:val="311" w:hRule="atLeast"/>
          <w:tblHeader w:val="0"/>
        </w:trPr>
        <w:tc>
          <w:tcPr/>
          <w:p w:rsidR="00000000" w:rsidDel="00000000" w:rsidP="00000000" w:rsidRDefault="00000000" w:rsidRPr="00000000" w14:paraId="00000179">
            <w:pPr>
              <w:spacing w:after="20" w:before="20" w:lineRule="auto"/>
              <w:rPr>
                <w:rFonts w:ascii="Avenir" w:cs="Avenir" w:eastAsia="Avenir" w:hAnsi="Avenir"/>
              </w:rPr>
            </w:pPr>
            <w:r w:rsidDel="00000000" w:rsidR="00000000" w:rsidRPr="00000000">
              <w:rPr>
                <w:rFonts w:ascii="Avenir" w:cs="Avenir" w:eastAsia="Avenir" w:hAnsi="Avenir"/>
                <w:b w:val="0"/>
                <w:rtl w:val="0"/>
              </w:rPr>
              <w:t xml:space="preserve">Nanotechnology</w:t>
            </w:r>
            <w:r w:rsidDel="00000000" w:rsidR="00000000" w:rsidRPr="00000000">
              <w:rPr>
                <w:rtl w:val="0"/>
              </w:rPr>
            </w:r>
          </w:p>
        </w:tc>
        <w:tc>
          <w:tcPr/>
          <w:p w:rsidR="00000000" w:rsidDel="00000000" w:rsidP="00000000" w:rsidRDefault="00000000" w:rsidRPr="00000000" w14:paraId="0000017A">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B">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7</w:t>
            </w:r>
          </w:p>
        </w:tc>
      </w:tr>
      <w:tr>
        <w:trPr>
          <w:cantSplit w:val="0"/>
          <w:trHeight w:val="311" w:hRule="atLeast"/>
          <w:tblHeader w:val="0"/>
        </w:trPr>
        <w:tc>
          <w:tcPr/>
          <w:p w:rsidR="00000000" w:rsidDel="00000000" w:rsidP="00000000" w:rsidRDefault="00000000" w:rsidRPr="00000000" w14:paraId="0000017C">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Petroleum Production Operations</w:t>
            </w:r>
          </w:p>
        </w:tc>
        <w:tc>
          <w:tcPr/>
          <w:p w:rsidR="00000000" w:rsidDel="00000000" w:rsidP="00000000" w:rsidRDefault="00000000" w:rsidRPr="00000000" w14:paraId="0000017D">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7E">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13</w:t>
            </w:r>
          </w:p>
        </w:tc>
      </w:tr>
      <w:tr>
        <w:trPr>
          <w:cantSplit w:val="0"/>
          <w:trHeight w:val="311" w:hRule="atLeast"/>
          <w:tblHeader w:val="0"/>
        </w:trPr>
        <w:tc>
          <w:tcPr/>
          <w:p w:rsidR="00000000" w:rsidDel="00000000" w:rsidP="00000000" w:rsidRDefault="00000000" w:rsidRPr="00000000" w14:paraId="0000017F">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Robotics</w:t>
            </w:r>
          </w:p>
        </w:tc>
        <w:tc>
          <w:tcPr/>
          <w:p w:rsidR="00000000" w:rsidDel="00000000" w:rsidP="00000000" w:rsidRDefault="00000000" w:rsidRPr="00000000" w14:paraId="00000180">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81">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w:t>
            </w:r>
          </w:p>
        </w:tc>
      </w:tr>
      <w:tr>
        <w:trPr>
          <w:cantSplit w:val="0"/>
          <w:trHeight w:val="311" w:hRule="atLeast"/>
          <w:tblHeader w:val="0"/>
        </w:trPr>
        <w:tc>
          <w:tcPr/>
          <w:p w:rsidR="00000000" w:rsidDel="00000000" w:rsidP="00000000" w:rsidRDefault="00000000" w:rsidRPr="00000000" w14:paraId="00000182">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Separation and Purification Technology</w:t>
            </w:r>
          </w:p>
        </w:tc>
        <w:tc>
          <w:tcPr/>
          <w:p w:rsidR="00000000" w:rsidDel="00000000" w:rsidP="00000000" w:rsidRDefault="00000000" w:rsidRPr="00000000" w14:paraId="00000183">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c>
          <w:tcPr/>
          <w:p w:rsidR="00000000" w:rsidDel="00000000" w:rsidP="00000000" w:rsidRDefault="00000000" w:rsidRPr="00000000" w14:paraId="00000184">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r>
    </w:tbl>
    <w:p w:rsidR="00000000" w:rsidDel="00000000" w:rsidP="00000000" w:rsidRDefault="00000000" w:rsidRPr="00000000" w14:paraId="00000185">
      <w:pPr>
        <w:rPr>
          <w:rFonts w:ascii="Avenir" w:cs="Avenir" w:eastAsia="Avenir" w:hAnsi="Avenir"/>
          <w:b w:val="1"/>
        </w:rPr>
      </w:pPr>
      <w:r w:rsidDel="00000000" w:rsidR="00000000" w:rsidRPr="00000000">
        <w:rPr>
          <w:rtl w:val="0"/>
        </w:rPr>
      </w:r>
    </w:p>
    <w:p w:rsidR="00000000" w:rsidDel="00000000" w:rsidP="00000000" w:rsidRDefault="00000000" w:rsidRPr="00000000" w14:paraId="00000186">
      <w:pPr>
        <w:rPr>
          <w:rFonts w:ascii="Avenir" w:cs="Avenir" w:eastAsia="Avenir" w:hAnsi="Avenir"/>
          <w:b w:val="1"/>
        </w:rPr>
      </w:pPr>
      <w:r w:rsidDel="00000000" w:rsidR="00000000" w:rsidRPr="00000000">
        <w:rPr>
          <w:rtl w:val="0"/>
        </w:rPr>
      </w:r>
    </w:p>
    <w:p w:rsidR="00000000" w:rsidDel="00000000" w:rsidP="00000000" w:rsidRDefault="00000000" w:rsidRPr="00000000" w14:paraId="00000187">
      <w:pPr>
        <w:rPr>
          <w:rFonts w:ascii="Avenir" w:cs="Avenir" w:eastAsia="Avenir" w:hAnsi="Avenir"/>
          <w:b w:val="1"/>
          <w:sz w:val="32"/>
          <w:szCs w:val="32"/>
          <w:u w:val="single"/>
        </w:rPr>
      </w:pPr>
      <w:r w:rsidDel="00000000" w:rsidR="00000000" w:rsidRPr="00000000">
        <w:rPr>
          <w:rFonts w:ascii="Bookman Old Style" w:cs="Bookman Old Style" w:eastAsia="Bookman Old Style" w:hAnsi="Bookman Old Style"/>
          <w:b w:val="1"/>
          <w:sz w:val="32"/>
          <w:szCs w:val="32"/>
          <w:rtl w:val="0"/>
        </w:rPr>
        <w:t xml:space="preserve"> </w:t>
      </w:r>
      <w:r w:rsidDel="00000000" w:rsidR="00000000" w:rsidRPr="00000000">
        <w:rPr>
          <w:rFonts w:ascii="Avenir" w:cs="Avenir" w:eastAsia="Avenir" w:hAnsi="Avenir"/>
          <w:b w:val="1"/>
          <w:sz w:val="32"/>
          <w:szCs w:val="32"/>
          <w:u w:val="single"/>
          <w:rtl w:val="0"/>
        </w:rPr>
        <w:t xml:space="preserve">PhD Programs</w:t>
      </w:r>
    </w:p>
    <w:p w:rsidR="00000000" w:rsidDel="00000000" w:rsidP="00000000" w:rsidRDefault="00000000" w:rsidRPr="00000000" w14:paraId="00000188">
      <w:pPr>
        <w:rPr>
          <w:rFonts w:ascii="Avenir" w:cs="Avenir" w:eastAsia="Avenir" w:hAnsi="Avenir"/>
          <w:b w:val="1"/>
        </w:rPr>
      </w:pPr>
      <w:r w:rsidDel="00000000" w:rsidR="00000000" w:rsidRPr="00000000">
        <w:rPr>
          <w:rFonts w:ascii="Avenir" w:cs="Avenir" w:eastAsia="Avenir" w:hAnsi="Avenir"/>
          <w:rtl w:val="0"/>
        </w:rPr>
        <w:t xml:space="preserve">  Admitted through </w:t>
      </w:r>
      <w:r w:rsidDel="00000000" w:rsidR="00000000" w:rsidRPr="00000000">
        <w:rPr>
          <w:rFonts w:ascii="Avenir" w:cs="Avenir" w:eastAsia="Avenir" w:hAnsi="Avenir"/>
          <w:b w:val="1"/>
          <w:rtl w:val="0"/>
        </w:rPr>
        <w:t xml:space="preserve">GATE/NET</w:t>
      </w:r>
    </w:p>
    <w:p w:rsidR="00000000" w:rsidDel="00000000" w:rsidP="00000000" w:rsidRDefault="00000000" w:rsidRPr="00000000" w14:paraId="00000189">
      <w:pPr>
        <w:rPr>
          <w:rFonts w:ascii="Avenir" w:cs="Avenir" w:eastAsia="Avenir" w:hAnsi="Avenir"/>
        </w:rPr>
      </w:pPr>
      <w:r w:rsidDel="00000000" w:rsidR="00000000" w:rsidRPr="00000000">
        <w:rPr>
          <w:rtl w:val="0"/>
        </w:rPr>
      </w:r>
    </w:p>
    <w:tbl>
      <w:tblPr>
        <w:tblStyle w:val="Table14"/>
        <w:tblW w:w="10490.0" w:type="dxa"/>
        <w:jc w:val="left"/>
        <w:tblInd w:w="13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438"/>
        <w:gridCol w:w="5052"/>
        <w:tblGridChange w:id="0">
          <w:tblGrid>
            <w:gridCol w:w="5438"/>
            <w:gridCol w:w="505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8A">
            <w:pPr>
              <w:jc w:val="center"/>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Department</w:t>
            </w:r>
          </w:p>
        </w:tc>
        <w:tc>
          <w:tcPr>
            <w:tcBorders>
              <w:top w:color="222222" w:space="0" w:sz="4" w:val="single"/>
              <w:left w:color="000000" w:space="0" w:sz="4" w:val="single"/>
              <w:bottom w:color="222222" w:space="0" w:sz="4" w:val="single"/>
              <w:right w:color="222222" w:space="0" w:sz="4" w:val="single"/>
            </w:tcBorders>
            <w:shd w:fill="deebf6" w:val="clear"/>
          </w:tcPr>
          <w:p w:rsidR="00000000" w:rsidDel="00000000" w:rsidP="00000000" w:rsidRDefault="00000000" w:rsidRPr="00000000" w14:paraId="0000018B">
            <w:pPr>
              <w:jc w:val="center"/>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Select through Checkbox(es)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8C">
            <w:pPr>
              <w:rPr>
                <w:rFonts w:ascii="Avenir" w:cs="Avenir" w:eastAsia="Avenir" w:hAnsi="Avenir"/>
                <w:b w:val="1"/>
                <w:sz w:val="26"/>
                <w:szCs w:val="26"/>
              </w:rPr>
            </w:pPr>
            <w:r w:rsidDel="00000000" w:rsidR="00000000" w:rsidRPr="00000000">
              <w:rPr>
                <w:rFonts w:ascii="Avenir" w:cs="Avenir" w:eastAsia="Avenir" w:hAnsi="Avenir"/>
                <w:b w:val="1"/>
                <w:color w:val="4472c4"/>
                <w:rtl w:val="0"/>
              </w:rPr>
              <w:t xml:space="preserve">SELECT ALL</w:t>
            </w:r>
            <w:r w:rsidDel="00000000" w:rsidR="00000000" w:rsidRPr="00000000">
              <w:rPr>
                <w:rtl w:val="0"/>
              </w:rPr>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8D">
            <w:pPr>
              <w:jc w:val="center"/>
              <w:rPr>
                <w:rFonts w:ascii="Avenir" w:cs="Avenir" w:eastAsia="Avenir" w:hAnsi="Avenir"/>
              </w:rPr>
            </w:pPr>
            <w:r w:rsidDel="00000000" w:rsidR="00000000" w:rsidRPr="00000000">
              <w:rPr>
                <w:rFonts w:ascii="Avenir" w:cs="Avenir" w:eastAsia="Avenir" w:hAnsi="Avenir"/>
                <w:rtl w:val="0"/>
              </w:rPr>
              <w:t xml:space="preserve">Yes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Chemistry</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8F">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90">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Geology</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91">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Geophysics</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93">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94">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95">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Physics</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97">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98">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Chemical Engineering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99">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Civil Engineering</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9B">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9C">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Computer Science &amp; Engineering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9D">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Electrical Engineering</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9F">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A0">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Electronics Engineering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A1">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Fuel, Minerals &amp; Metallurgical Engineering</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A3">
            <w:pPr>
              <w:jc w:val="center"/>
              <w:rPr>
                <w:rFonts w:ascii="Quattrocento Sans" w:cs="Quattrocento Sans" w:eastAsia="Quattrocento Sans" w:hAnsi="Quattrocento Sans"/>
                <w:sz w:val="22"/>
                <w:szCs w:val="2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A4">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Environmental Science &amp; Engineering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A5">
            <w:pPr>
              <w:jc w:val="center"/>
              <w:rPr>
                <w:rFonts w:ascii="Quattrocento Sans" w:cs="Quattrocento Sans" w:eastAsia="Quattrocento Sans" w:hAnsi="Quattrocento Sans"/>
                <w:sz w:val="22"/>
                <w:szCs w:val="2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rHeight w:val="330.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Humanities &amp; Social Sciences</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A7">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A8">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Management Studies</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A9">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Mechanical Engineering</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AB">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AC">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Mining Machinery Engineering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AD">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Mining Engineering</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AF">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B0">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Petroleum Engineering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B1">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Yes</w:t>
            </w:r>
            <w:r w:rsidDel="00000000" w:rsidR="00000000" w:rsidRPr="00000000">
              <w:rPr>
                <w:rtl w:val="0"/>
              </w:rPr>
            </w:r>
          </w:p>
        </w:tc>
      </w:tr>
    </w:tbl>
    <w:p w:rsidR="00000000" w:rsidDel="00000000" w:rsidP="00000000" w:rsidRDefault="00000000" w:rsidRPr="00000000" w14:paraId="000001B2">
      <w:pPr>
        <w:spacing w:line="360" w:lineRule="auto"/>
        <w:ind w:firstLine="270"/>
        <w:rPr>
          <w:rFonts w:ascii="Avenir" w:cs="Avenir" w:eastAsia="Avenir" w:hAnsi="Avenir"/>
        </w:rPr>
      </w:pPr>
      <w:r w:rsidDel="00000000" w:rsidR="00000000" w:rsidRPr="00000000">
        <w:rPr>
          <w:rtl w:val="0"/>
        </w:rPr>
      </w:r>
    </w:p>
    <w:p w:rsidR="00000000" w:rsidDel="00000000" w:rsidP="00000000" w:rsidRDefault="00000000" w:rsidRPr="00000000" w14:paraId="000001B3">
      <w:pPr>
        <w:spacing w:line="360" w:lineRule="auto"/>
        <w:ind w:firstLine="270"/>
        <w:rPr>
          <w:rFonts w:ascii="Avenir" w:cs="Avenir" w:eastAsia="Avenir" w:hAnsi="Avenir"/>
        </w:rPr>
      </w:pPr>
      <w:r w:rsidDel="00000000" w:rsidR="00000000" w:rsidRPr="00000000">
        <w:rPr>
          <w:rtl w:val="0"/>
        </w:rPr>
      </w:r>
    </w:p>
    <w:p w:rsidR="00000000" w:rsidDel="00000000" w:rsidP="00000000" w:rsidRDefault="00000000" w:rsidRPr="00000000" w14:paraId="000001B4">
      <w:pPr>
        <w:spacing w:line="360" w:lineRule="auto"/>
        <w:ind w:firstLine="270"/>
        <w:rPr>
          <w:rFonts w:ascii="Avenir" w:cs="Avenir" w:eastAsia="Avenir" w:hAnsi="Avenir"/>
        </w:rPr>
      </w:pPr>
      <w:r w:rsidDel="00000000" w:rsidR="00000000" w:rsidRPr="00000000">
        <w:rPr>
          <w:rtl w:val="0"/>
        </w:rPr>
      </w:r>
    </w:p>
    <w:p w:rsidR="00000000" w:rsidDel="00000000" w:rsidP="00000000" w:rsidRDefault="00000000" w:rsidRPr="00000000" w14:paraId="000001B5">
      <w:pPr>
        <w:spacing w:line="360" w:lineRule="auto"/>
        <w:ind w:firstLine="270"/>
        <w:rPr>
          <w:rFonts w:ascii="Avenir" w:cs="Avenir" w:eastAsia="Avenir" w:hAnsi="Avenir"/>
        </w:rPr>
      </w:pPr>
      <w:r w:rsidDel="00000000" w:rsidR="00000000" w:rsidRPr="00000000">
        <w:rPr>
          <w:rtl w:val="0"/>
        </w:rPr>
      </w:r>
    </w:p>
    <w:p w:rsidR="00000000" w:rsidDel="00000000" w:rsidP="00000000" w:rsidRDefault="00000000" w:rsidRPr="00000000" w14:paraId="000001B6">
      <w:pPr>
        <w:spacing w:line="360" w:lineRule="auto"/>
        <w:ind w:firstLine="270"/>
        <w:rPr>
          <w:rFonts w:ascii="Avenir" w:cs="Avenir" w:eastAsia="Avenir" w:hAnsi="Avenir"/>
        </w:rPr>
      </w:pPr>
      <w:r w:rsidDel="00000000" w:rsidR="00000000" w:rsidRPr="00000000">
        <w:rPr>
          <w:rtl w:val="0"/>
        </w:rPr>
      </w:r>
    </w:p>
    <w:p w:rsidR="00000000" w:rsidDel="00000000" w:rsidP="00000000" w:rsidRDefault="00000000" w:rsidRPr="00000000" w14:paraId="000001B7">
      <w:pPr>
        <w:shd w:fill="9cc3e5" w:val="clear"/>
        <w:spacing w:after="120" w:lineRule="auto"/>
        <w:ind w:right="-309"/>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SKILL BASED HIRING</w:t>
      </w:r>
    </w:p>
    <w:p w:rsidR="00000000" w:rsidDel="00000000" w:rsidP="00000000" w:rsidRDefault="00000000" w:rsidRPr="00000000" w14:paraId="000001B8">
      <w:pPr>
        <w:tabs>
          <w:tab w:val="left" w:pos="6480"/>
        </w:tabs>
        <w:ind w:right="-180"/>
        <w:rPr>
          <w:rFonts w:ascii="Avenir" w:cs="Avenir" w:eastAsia="Avenir" w:hAnsi="Avenir"/>
          <w:b w:val="1"/>
          <w:color w:val="548dd4"/>
          <w:sz w:val="32"/>
          <w:szCs w:val="32"/>
          <w:u w:val="single"/>
        </w:rPr>
      </w:pPr>
      <w:r w:rsidDel="00000000" w:rsidR="00000000" w:rsidRPr="00000000">
        <w:rPr>
          <w:rtl w:val="0"/>
        </w:rPr>
      </w:r>
    </w:p>
    <w:p w:rsidR="00000000" w:rsidDel="00000000" w:rsidP="00000000" w:rsidRDefault="00000000" w:rsidRPr="00000000" w14:paraId="000001B9">
      <w:pPr>
        <w:tabs>
          <w:tab w:val="left" w:pos="6480"/>
        </w:tabs>
        <w:ind w:right="-180"/>
        <w:jc w:val="both"/>
        <w:rPr>
          <w:rFonts w:ascii="Avenir" w:cs="Avenir" w:eastAsia="Avenir" w:hAnsi="Avenir"/>
          <w:b w:val="1"/>
          <w:color w:val="548dd4"/>
          <w:u w:val="single"/>
        </w:rPr>
      </w:pPr>
      <w:bookmarkStart w:colFirst="0" w:colLast="0" w:name="_heading=h.1fob9te" w:id="1"/>
      <w:bookmarkEnd w:id="1"/>
      <w:r w:rsidDel="00000000" w:rsidR="00000000" w:rsidRPr="00000000">
        <w:rPr>
          <w:rFonts w:ascii="Avenir" w:cs="Avenir" w:eastAsia="Avenir" w:hAnsi="Avenir"/>
          <w:b w:val="1"/>
          <w:color w:val="548dd4"/>
          <w:u w:val="single"/>
          <w:rtl w:val="0"/>
        </w:rPr>
        <w:t xml:space="preserve">If the job profile is not specific to a particular department/course rather it is skill based then please fill up the below. Students across all departments, courses and specializations will be eligible if they possess the below specific skill requirements.</w:t>
      </w:r>
    </w:p>
    <w:p w:rsidR="00000000" w:rsidDel="00000000" w:rsidP="00000000" w:rsidRDefault="00000000" w:rsidRPr="00000000" w14:paraId="000001BA">
      <w:pPr>
        <w:tabs>
          <w:tab w:val="left" w:pos="6480"/>
        </w:tabs>
        <w:ind w:right="-180"/>
        <w:rPr>
          <w:rFonts w:ascii="Avenir" w:cs="Avenir" w:eastAsia="Avenir" w:hAnsi="Avenir"/>
          <w:b w:val="1"/>
          <w:color w:val="548dd4"/>
          <w:u w:val="single"/>
        </w:rPr>
      </w:pPr>
      <w:r w:rsidDel="00000000" w:rsidR="00000000" w:rsidRPr="00000000">
        <w:rPr>
          <w:rtl w:val="0"/>
        </w:rPr>
      </w:r>
    </w:p>
    <w:p w:rsidR="00000000" w:rsidDel="00000000" w:rsidP="00000000" w:rsidRDefault="00000000" w:rsidRPr="00000000" w14:paraId="000001BB">
      <w:pPr>
        <w:tabs>
          <w:tab w:val="left" w:pos="6480"/>
        </w:tabs>
        <w:ind w:right="-180"/>
        <w:rPr>
          <w:rFonts w:ascii="Avenir" w:cs="Avenir" w:eastAsia="Avenir" w:hAnsi="Avenir"/>
          <w:color w:val="262626"/>
        </w:rPr>
      </w:pPr>
      <w:r w:rsidDel="00000000" w:rsidR="00000000" w:rsidRPr="00000000">
        <w:rPr>
          <w:rFonts w:ascii="Avenir" w:cs="Avenir" w:eastAsia="Avenir" w:hAnsi="Avenir"/>
          <w:color w:val="262626"/>
          <w:rtl w:val="0"/>
        </w:rPr>
        <w:t xml:space="preserve">Students with certified technical expertise in the following skills (from Coursera, Unacademy etc.)</w:t>
      </w:r>
    </w:p>
    <w:tbl>
      <w:tblPr>
        <w:tblStyle w:val="Table15"/>
        <w:tblW w:w="10558.000000000002"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27"/>
        <w:gridCol w:w="4631"/>
        <w:tblGridChange w:id="0">
          <w:tblGrid>
            <w:gridCol w:w="5927"/>
            <w:gridCol w:w="4631"/>
          </w:tblGrid>
        </w:tblGridChange>
      </w:tblGrid>
      <w:tr>
        <w:trPr>
          <w:cantSplit w:val="0"/>
          <w:trHeight w:val="171" w:hRule="atLeast"/>
          <w:tblHeader w:val="0"/>
        </w:trPr>
        <w:tc>
          <w:tcPr>
            <w:shd w:fill="dbe5f1" w:val="clear"/>
          </w:tcPr>
          <w:p w:rsidR="00000000" w:rsidDel="00000000" w:rsidP="00000000" w:rsidRDefault="00000000" w:rsidRPr="00000000" w14:paraId="000001BC">
            <w:pPr>
              <w:spacing w:after="20" w:before="20" w:lineRule="auto"/>
              <w:jc w:val="center"/>
              <w:rPr>
                <w:rFonts w:ascii="Avenir" w:cs="Avenir" w:eastAsia="Avenir" w:hAnsi="Avenir"/>
                <w:color w:val="262626"/>
                <w:sz w:val="26"/>
                <w:szCs w:val="26"/>
              </w:rPr>
            </w:pPr>
            <w:r w:rsidDel="00000000" w:rsidR="00000000" w:rsidRPr="00000000">
              <w:rPr>
                <w:rFonts w:ascii="Avenir" w:cs="Avenir" w:eastAsia="Avenir" w:hAnsi="Avenir"/>
                <w:color w:val="262626"/>
                <w:sz w:val="26"/>
                <w:szCs w:val="26"/>
                <w:rtl w:val="0"/>
              </w:rPr>
              <w:t xml:space="preserve">Skills</w:t>
            </w:r>
          </w:p>
        </w:tc>
        <w:tc>
          <w:tcPr>
            <w:shd w:fill="dbe5f1" w:val="clear"/>
          </w:tcPr>
          <w:p w:rsidR="00000000" w:rsidDel="00000000" w:rsidP="00000000" w:rsidRDefault="00000000" w:rsidRPr="00000000" w14:paraId="000001BD">
            <w:pPr>
              <w:jc w:val="center"/>
              <w:rPr>
                <w:rFonts w:ascii="Avenir" w:cs="Avenir" w:eastAsia="Avenir" w:hAnsi="Avenir"/>
                <w:color w:val="262626"/>
                <w:sz w:val="26"/>
                <w:szCs w:val="26"/>
              </w:rPr>
            </w:pPr>
            <w:r w:rsidDel="00000000" w:rsidR="00000000" w:rsidRPr="00000000">
              <w:rPr>
                <w:rFonts w:ascii="Avenir" w:cs="Avenir" w:eastAsia="Avenir" w:hAnsi="Avenir"/>
                <w:color w:val="262626"/>
                <w:sz w:val="26"/>
                <w:szCs w:val="26"/>
                <w:rtl w:val="0"/>
              </w:rPr>
              <w:t xml:space="preserve">Select through Checkbox(es)</w:t>
            </w:r>
          </w:p>
        </w:tc>
      </w:tr>
      <w:tr>
        <w:trPr>
          <w:cantSplit w:val="0"/>
          <w:trHeight w:val="200" w:hRule="atLeast"/>
          <w:tblHeader w:val="0"/>
        </w:trPr>
        <w:tc>
          <w:tcPr>
            <w:shd w:fill="ffffff" w:val="clear"/>
          </w:tcPr>
          <w:p w:rsidR="00000000" w:rsidDel="00000000" w:rsidP="00000000" w:rsidRDefault="00000000" w:rsidRPr="00000000" w14:paraId="000001BE">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C, C++, Java, Python, etc.</w:t>
            </w:r>
          </w:p>
        </w:tc>
        <w:tc>
          <w:tcPr>
            <w:shd w:fill="ffffff" w:val="clear"/>
            <w:vAlign w:val="center"/>
          </w:tcPr>
          <w:p w:rsidR="00000000" w:rsidDel="00000000" w:rsidP="00000000" w:rsidRDefault="00000000" w:rsidRPr="00000000" w14:paraId="000001BF">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p w:rsidR="00000000" w:rsidDel="00000000" w:rsidP="00000000" w:rsidRDefault="00000000" w:rsidRPr="00000000" w14:paraId="000001C0">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Full Stack Development (Frontend/Backend)</w:t>
            </w:r>
          </w:p>
        </w:tc>
        <w:tc>
          <w:tcPr>
            <w:vAlign w:val="center"/>
          </w:tcPr>
          <w:p w:rsidR="00000000" w:rsidDel="00000000" w:rsidP="00000000" w:rsidRDefault="00000000" w:rsidRPr="00000000" w14:paraId="000001C1">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C2">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AI/ ML/DL, Data Science</w:t>
            </w:r>
          </w:p>
        </w:tc>
        <w:tc>
          <w:tcPr>
            <w:shd w:fill="ffffff" w:val="clear"/>
            <w:vAlign w:val="center"/>
          </w:tcPr>
          <w:p w:rsidR="00000000" w:rsidDel="00000000" w:rsidP="00000000" w:rsidRDefault="00000000" w:rsidRPr="00000000" w14:paraId="000001C3">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p w:rsidR="00000000" w:rsidDel="00000000" w:rsidP="00000000" w:rsidRDefault="00000000" w:rsidRPr="00000000" w14:paraId="000001C4">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Business/Data Analytics, Product Management</w:t>
            </w:r>
          </w:p>
        </w:tc>
        <w:tc>
          <w:tcPr>
            <w:vAlign w:val="center"/>
          </w:tcPr>
          <w:p w:rsidR="00000000" w:rsidDel="00000000" w:rsidP="00000000" w:rsidRDefault="00000000" w:rsidRPr="00000000" w14:paraId="000001C5">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C6">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Cyber Security</w:t>
            </w:r>
          </w:p>
        </w:tc>
        <w:tc>
          <w:tcPr>
            <w:shd w:fill="ffffff" w:val="clear"/>
            <w:vAlign w:val="center"/>
          </w:tcPr>
          <w:p w:rsidR="00000000" w:rsidDel="00000000" w:rsidP="00000000" w:rsidRDefault="00000000" w:rsidRPr="00000000" w14:paraId="000001C7">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C8">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Ethical Hacking</w:t>
            </w:r>
          </w:p>
        </w:tc>
        <w:tc>
          <w:tcPr>
            <w:shd w:fill="ffffff" w:val="clear"/>
            <w:vAlign w:val="center"/>
          </w:tcPr>
          <w:p w:rsidR="00000000" w:rsidDel="00000000" w:rsidP="00000000" w:rsidRDefault="00000000" w:rsidRPr="00000000" w14:paraId="000001C9">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CA">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Mobile Development</w:t>
            </w:r>
          </w:p>
        </w:tc>
        <w:tc>
          <w:tcPr>
            <w:shd w:fill="ffffff" w:val="clear"/>
            <w:vAlign w:val="center"/>
          </w:tcPr>
          <w:p w:rsidR="00000000" w:rsidDel="00000000" w:rsidP="00000000" w:rsidRDefault="00000000" w:rsidRPr="00000000" w14:paraId="000001CB">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CC">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Product Analyst</w:t>
            </w:r>
          </w:p>
        </w:tc>
        <w:tc>
          <w:tcPr>
            <w:shd w:fill="ffffff" w:val="clear"/>
            <w:vAlign w:val="center"/>
          </w:tcPr>
          <w:p w:rsidR="00000000" w:rsidDel="00000000" w:rsidP="00000000" w:rsidRDefault="00000000" w:rsidRPr="00000000" w14:paraId="000001CD">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CE">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Quant Researcher, Trading, Investment and portfolio management, Company Valuation and financial modeling, Financial Risk management, Investment Banking etc.</w:t>
            </w:r>
          </w:p>
        </w:tc>
        <w:tc>
          <w:tcPr>
            <w:shd w:fill="ffffff" w:val="clear"/>
            <w:vAlign w:val="center"/>
          </w:tcPr>
          <w:p w:rsidR="00000000" w:rsidDel="00000000" w:rsidP="00000000" w:rsidRDefault="00000000" w:rsidRPr="00000000" w14:paraId="000001CF">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1D0">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Other Skills (Please specify)</w:t>
            </w:r>
          </w:p>
        </w:tc>
        <w:tc>
          <w:tcPr>
            <w:shd w:fill="ffffff" w:val="clear"/>
            <w:vAlign w:val="center"/>
          </w:tcPr>
          <w:p w:rsidR="00000000" w:rsidDel="00000000" w:rsidP="00000000" w:rsidRDefault="00000000" w:rsidRPr="00000000" w14:paraId="000001D1">
            <w:pPr>
              <w:spacing w:after="20" w:before="20" w:lineRule="auto"/>
              <w:jc w:val="center"/>
              <w:rPr>
                <w:rFonts w:ascii="Bookman Old Style" w:cs="Bookman Old Style" w:eastAsia="Bookman Old Style" w:hAnsi="Bookman Old Style"/>
                <w:color w:val="548dd4"/>
              </w:rPr>
            </w:pPr>
            <w:r w:rsidDel="00000000" w:rsidR="00000000" w:rsidRPr="00000000">
              <w:rPr>
                <w:rFonts w:ascii="Bookman Old Style" w:cs="Bookman Old Style" w:eastAsia="Bookman Old Style" w:hAnsi="Bookman Old Style"/>
                <w:color w:val="548dd4"/>
                <w:rtl w:val="0"/>
              </w:rPr>
              <w:t xml:space="preserve">Yes</w:t>
            </w:r>
            <w:r w:rsidDel="00000000" w:rsidR="00000000" w:rsidRPr="00000000">
              <w:rPr>
                <w:rFonts w:ascii="Avenir" w:cs="Avenir" w:eastAsia="Avenir" w:hAnsi="Avenir"/>
                <w:color w:val="548dd4"/>
                <w:rtl w:val="0"/>
              </w:rPr>
              <w:t/>
            </w:r>
            <w:r w:rsidDel="00000000" w:rsidR="00000000" w:rsidRPr="00000000">
              <w:rPr>
                <w:rFonts w:ascii="Bookman Old Style" w:cs="Bookman Old Style" w:eastAsia="Bookman Old Style" w:hAnsi="Bookman Old Style"/>
                <w:color w:val="548dd4"/>
                <w:rtl w:val="0"/>
              </w:rPr>
              <w:t/>
            </w:r>
          </w:p>
        </w:tc>
      </w:tr>
    </w:tbl>
    <w:p w:rsidR="00000000" w:rsidDel="00000000" w:rsidP="00000000" w:rsidRDefault="00000000" w:rsidRPr="00000000" w14:paraId="000001D2">
      <w:pPr>
        <w:tabs>
          <w:tab w:val="left" w:pos="4521"/>
        </w:tabs>
        <w:rPr>
          <w:rFonts w:ascii="Avenir" w:cs="Avenir" w:eastAsia="Avenir" w:hAnsi="Avenir"/>
          <w:b w:val="1"/>
          <w:sz w:val="28"/>
          <w:szCs w:val="28"/>
          <w:u w:val="single"/>
        </w:rPr>
      </w:pPr>
      <w:r w:rsidDel="00000000" w:rsidR="00000000" w:rsidRPr="00000000">
        <w:rPr>
          <w:rtl w:val="0"/>
        </w:rPr>
      </w:r>
    </w:p>
    <w:p w:rsidR="00000000" w:rsidDel="00000000" w:rsidP="00000000" w:rsidRDefault="00000000" w:rsidRPr="00000000" w14:paraId="000001D3">
      <w:pPr>
        <w:rPr>
          <w:rFonts w:ascii="Avenir" w:cs="Avenir" w:eastAsia="Avenir" w:hAnsi="Aveni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284" w:left="425.1968503937008" w:right="10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Bookman Old Style"/>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center" w:pos="4513"/>
        <w:tab w:val="right" w:pos="9026"/>
      </w:tabs>
      <w:jc w:val="right"/>
      <w:rPr>
        <w:color w:val="000000"/>
        <w:sz w:val="18"/>
        <w:szCs w:val="18"/>
      </w:rPr>
    </w:pPr>
    <w:r w:rsidDel="00000000" w:rsidR="00000000" w:rsidRPr="00000000">
      <w:rPr>
        <w:color w:val="0070c0"/>
        <w:sz w:val="18"/>
        <w:szCs w:val="18"/>
        <w:rtl w:val="0"/>
      </w:rPr>
      <w:t xml:space="preserve">Indian Institute of Technology (ISM) Dhanbad </w:t>
    </w:r>
    <w:r w:rsidDel="00000000" w:rsidR="00000000" w:rsidRPr="00000000">
      <w:rPr>
        <w:color w:val="000000"/>
        <w:sz w:val="18"/>
        <w:szCs w:val="18"/>
        <w:rtl w:val="0"/>
      </w:rPr>
      <w:t xml:space="preserve">| </w:t>
    </w:r>
    <w:r w:rsidDel="00000000" w:rsidR="00000000" w:rsidRPr="00000000">
      <w:rPr>
        <w:sz w:val="18"/>
        <w:szCs w:val="18"/>
        <w:rtl w:val="0"/>
      </w:rPr>
      <w:t xml:space="preserve">Job</w:t>
    </w:r>
    <w:r w:rsidDel="00000000" w:rsidR="00000000" w:rsidRPr="00000000">
      <w:rPr>
        <w:color w:val="000000"/>
        <w:sz w:val="18"/>
        <w:szCs w:val="18"/>
        <w:rtl w:val="0"/>
      </w:rPr>
      <w:t xml:space="preserve"> Notification Form</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sz w:val="28"/>
      <w:szCs w:val="28"/>
    </w:rPr>
  </w:style>
  <w:style w:type="paragraph" w:styleId="Subtitle">
    <w:name w:val="Subtitle"/>
    <w:basedOn w:val="Normal"/>
    <w:next w:val="Normal"/>
    <w:uiPriority w:val="11"/>
    <w:qFormat w:val="1"/>
    <w:pPr>
      <w:jc w:val="center"/>
    </w:pPr>
    <w:rPr>
      <w:b w:val="1"/>
      <w:sz w:val="28"/>
      <w:szCs w:val="28"/>
    </w:rPr>
  </w:style>
  <w:style w:type="table" w:styleId="a" w:customStyle="1">
    <w:basedOn w:val="TableNormal"/>
    <w:rPr>
      <w:color w:val="2f5496"/>
      <w:sz w:val="20"/>
      <w:szCs w:val="20"/>
    </w:rPr>
    <w:tblPr>
      <w:tblStyleRowBandSize w:val="1"/>
      <w:tblStyleColBandSize w:val="1"/>
    </w:tblPr>
  </w:style>
  <w:style w:type="table" w:styleId="a0"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3" w:customStyle="1">
    <w:basedOn w:val="TableNormal"/>
    <w:rPr>
      <w:color w:val="2f5496"/>
      <w:sz w:val="20"/>
      <w:szCs w:val="20"/>
    </w:rPr>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rPr>
      <w:color w:val="2f5496"/>
      <w:sz w:val="20"/>
      <w:szCs w:val="20"/>
    </w:rPr>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c" w:customStyle="1">
    <w:basedOn w:val="TableNormal"/>
    <w:rPr>
      <w:color w:val="2f5496"/>
      <w:sz w:val="20"/>
      <w:szCs w:val="20"/>
    </w:rPr>
    <w:tblPr>
      <w:tblStyleRowBandSize w:val="1"/>
      <w:tblStyleColBandSize w:val="1"/>
    </w:tbl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d" w:customStyle="1">
    <w:basedOn w:val="TableNormal"/>
    <w:rPr>
      <w:color w:val="2f5496"/>
      <w:sz w:val="20"/>
      <w:szCs w:val="20"/>
    </w:rPr>
    <w:tblPr>
      <w:tblStyleRowBandSize w:val="1"/>
      <w:tblStyleColBandSize w:val="1"/>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PlainTable4">
    <w:name w:val="Plain Table 4"/>
    <w:basedOn w:val="TableNormal"/>
    <w:uiPriority w:val="44"/>
    <w:rsid w:val="00F939BA"/>
    <w:rPr>
      <w:rFonts w:asciiTheme="minorHAnsi" w:cstheme="minorBidi" w:eastAsiaTheme="minorHAnsi" w:hAnsiTheme="minorHAnsi"/>
      <w:sz w:val="22"/>
      <w:szCs w:val="22"/>
      <w:lang w:val="en-IN"/>
    </w:r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E246B4"/>
    <w:rPr>
      <w:sz w:val="16"/>
      <w:szCs w:val="16"/>
    </w:rPr>
  </w:style>
  <w:style w:type="paragraph" w:styleId="CommentText">
    <w:name w:val="annotation text"/>
    <w:basedOn w:val="Normal"/>
    <w:link w:val="CommentTextChar"/>
    <w:uiPriority w:val="99"/>
    <w:semiHidden w:val="1"/>
    <w:unhideWhenUsed w:val="1"/>
    <w:rsid w:val="00E246B4"/>
    <w:rPr>
      <w:sz w:val="20"/>
      <w:szCs w:val="20"/>
    </w:rPr>
  </w:style>
  <w:style w:type="character" w:styleId="CommentTextChar" w:customStyle="1">
    <w:name w:val="Comment Text Char"/>
    <w:basedOn w:val="DefaultParagraphFont"/>
    <w:link w:val="CommentText"/>
    <w:uiPriority w:val="99"/>
    <w:semiHidden w:val="1"/>
    <w:rsid w:val="00E246B4"/>
    <w:rPr>
      <w:sz w:val="20"/>
      <w:szCs w:val="20"/>
    </w:rPr>
  </w:style>
  <w:style w:type="paragraph" w:styleId="CommentSubject">
    <w:name w:val="annotation subject"/>
    <w:basedOn w:val="CommentText"/>
    <w:next w:val="CommentText"/>
    <w:link w:val="CommentSubjectChar"/>
    <w:uiPriority w:val="99"/>
    <w:semiHidden w:val="1"/>
    <w:unhideWhenUsed w:val="1"/>
    <w:rsid w:val="00E246B4"/>
    <w:rPr>
      <w:b w:val="1"/>
      <w:bCs w:val="1"/>
    </w:rPr>
  </w:style>
  <w:style w:type="character" w:styleId="CommentSubjectChar" w:customStyle="1">
    <w:name w:val="Comment Subject Char"/>
    <w:basedOn w:val="CommentTextChar"/>
    <w:link w:val="CommentSubject"/>
    <w:uiPriority w:val="99"/>
    <w:semiHidden w:val="1"/>
    <w:rsid w:val="00E246B4"/>
    <w:rPr>
      <w:b w:val="1"/>
      <w:bCs w:val="1"/>
      <w:sz w:val="20"/>
      <w:szCs w:val="20"/>
    </w:rPr>
  </w:style>
  <w:style w:type="paragraph" w:styleId="BalloonText">
    <w:name w:val="Balloon Text"/>
    <w:basedOn w:val="Normal"/>
    <w:link w:val="BalloonTextChar"/>
    <w:uiPriority w:val="99"/>
    <w:semiHidden w:val="1"/>
    <w:unhideWhenUsed w:val="1"/>
    <w:rsid w:val="00E246B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246B4"/>
    <w:rPr>
      <w:rFonts w:ascii="Segoe UI" w:cs="Segoe UI" w:hAnsi="Segoe UI"/>
      <w:sz w:val="18"/>
      <w:szCs w:val="18"/>
    </w:rPr>
  </w:style>
  <w:style w:type="table" w:styleId="a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c"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d"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c"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d"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f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paragraph" w:styleId="Subtitle">
    <w:name w:val="Subtitle"/>
    <w:basedOn w:val="Normal"/>
    <w:next w:val="Normal"/>
    <w:pPr>
      <w:jc w:val="center"/>
    </w:pPr>
    <w:rPr>
      <w:b w:val="1"/>
      <w:sz w:val="28"/>
      <w:szCs w:val="28"/>
    </w:rPr>
  </w:style>
  <w:style w:type="table" w:styleId="Table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top w:color="000000" w:space="0" w:sz="0" w:val="nil"/>
          <w:bottom w:color="c9c9c9"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9c9c9" w:space="0" w:sz="4" w:val="single"/>
          <w:bottom w:color="000000" w:space="0" w:sz="0" w:val="nil"/>
          <w:insideH w:color="000000" w:space="0" w:sz="0" w:val="nil"/>
          <w:insideV w:color="000000" w:space="0" w:sz="0" w:val="nil"/>
        </w:tcBorders>
        <w:shd w:fill="ffffff" w:val="clear"/>
      </w:tcPr>
    </w:tblStylePr>
  </w:style>
  <w:style w:type="table" w:styleId="Table5">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6">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8">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9">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3">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top w:color="000000" w:space="0" w:sz="0" w:val="nil"/>
          <w:bottom w:color="c9c9c9"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9c9c9" w:space="0" w:sz="4" w:val="single"/>
          <w:bottom w:color="000000" w:space="0" w:sz="0" w:val="nil"/>
          <w:insideH w:color="000000" w:space="0" w:sz="0" w:val="nil"/>
          <w:insideV w:color="000000" w:space="0" w:sz="0" w:val="nil"/>
        </w:tcBorders>
        <w:shd w:fill="ffffff" w:val="clear"/>
      </w:tcPr>
    </w:tblStylePr>
  </w:style>
  <w:style w:type="paragraph" w:styleId="Subtitle">
    <w:name w:val="Subtitle"/>
    <w:basedOn w:val="Normal"/>
    <w:next w:val="Normal"/>
    <w:pPr>
      <w:jc w:val="center"/>
    </w:pPr>
    <w:rPr>
      <w:b w:val="1"/>
      <w:sz w:val="28"/>
      <w:szCs w:val="28"/>
    </w:rPr>
  </w:style>
  <w:style w:type="table" w:styleId="Tab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top w:color="000000" w:space="0" w:sz="0" w:val="nil"/>
          <w:bottom w:color="c9c9c9"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9c9c9" w:space="0" w:sz="4" w:val="single"/>
          <w:bottom w:color="000000" w:space="0" w:sz="0" w:val="nil"/>
          <w:insideH w:color="000000" w:space="0" w:sz="0" w:val="nil"/>
          <w:insideV w:color="000000" w:space="0" w:sz="0" w:val="nil"/>
        </w:tcBorders>
        <w:shd w:fill="ffffff" w:val="clear"/>
      </w:tcPr>
    </w:tblStylePr>
  </w:style>
  <w:style w:type="table" w:styleId="Table5">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6">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shd w:fill="ffffff" w:val="clear"/>
      </w:tcPr>
    </w:tblStylePr>
    <w:tblStylePr w:type="lastCol">
      <w:rPr>
        <w:b w:val="1"/>
      </w:rPr>
    </w:tblStylePr>
    <w:tblStylePr w:type="lastRow">
      <w:rPr>
        <w:b w:val="1"/>
      </w:rPr>
      <w:tcPr>
        <w:shd w:fill="ffffff" w:val="clear"/>
      </w:tcPr>
    </w:tblStylePr>
  </w:style>
  <w:style w:type="table" w:styleId="Table7">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4">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15">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3Q19/pYltm1EW4yE0pRDmkslkA==">AMUW2mXC7NgqOW9W/a6l50ezVsefa1Otda+u8siWlQrfUz/2UVNo2/mCjLRGTBxZjtjibPruHdwAF4/9eOB3kjm9oBKQS6a1isVKOqX/D9a251uTCsEIj256RKhf91MnNImUENZtL8IPx4/W86lODTN+Ve/xG/GkCFbtSgZ+ykeApjnEVkXDNH0AWRr2qTmbBgSUVRMiyCj7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coreProperties>
</file>