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5CEE9" w14:textId="119FD623" w:rsidR="00D3332D" w:rsidRDefault="00D3332D" w:rsidP="00D3332D">
      <w:pPr>
        <w:jc w:val="center"/>
      </w:pPr>
      <w:r>
        <w:t>Report on The Internal Lab Assignment AAPS on identifying anomalous patients in the cardiac ICU dataset</w:t>
      </w:r>
    </w:p>
    <w:p w14:paraId="5E5887C0" w14:textId="77777777" w:rsidR="004039A9" w:rsidRDefault="00D3332D" w:rsidP="00515AB5">
      <w:pPr>
        <w:pStyle w:val="ListParagraph"/>
      </w:pPr>
      <w:r w:rsidRPr="00D3332D">
        <w:t>Load ICU dataset</w:t>
      </w:r>
      <w:r w:rsidR="006D50D6">
        <w:t xml:space="preserve"> </w:t>
      </w:r>
      <w:r w:rsidR="004039A9">
        <w:t xml:space="preserve">the </w:t>
      </w:r>
      <w:r w:rsidR="004039A9">
        <w:t>ICU</w:t>
      </w:r>
      <w:r w:rsidR="004039A9">
        <w:t>_</w:t>
      </w:r>
      <w:r w:rsidR="004039A9">
        <w:t>filtered</w:t>
      </w:r>
      <w:r w:rsidR="004039A9">
        <w:t>.</w:t>
      </w:r>
      <w:r w:rsidR="004039A9">
        <w:t>csv</w:t>
      </w:r>
      <w:r w:rsidR="004039A9">
        <w:t xml:space="preserve"> </w:t>
      </w:r>
    </w:p>
    <w:p w14:paraId="3BE6AA0C" w14:textId="553B487B" w:rsidR="00D3332D" w:rsidRDefault="004039A9" w:rsidP="00515AB5">
      <w:pPr>
        <w:pStyle w:val="ListParagraph"/>
      </w:pPr>
      <w:r>
        <w:t>the csv file had 36 columns with 7886 rows</w:t>
      </w:r>
    </w:p>
    <w:p w14:paraId="78CCFF09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'</w:t>
      </w:r>
      <w:proofErr w:type="spellStart"/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data.frame</w:t>
      </w:r>
      <w:proofErr w:type="spellEnd"/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':</w:t>
      </w: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ab/>
        <w:t>7886 obs. of  36 variables:</w:t>
      </w:r>
    </w:p>
    <w:p w14:paraId="6B60EF95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recordid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132539 132540 132541 132543 132545 132547 132548 132551 132554 132555 ...</w:t>
      </w:r>
    </w:p>
    <w:p w14:paraId="00D415F4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Length_of_stay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5 8 19 9 4 6 9 6 17 8 ...</w:t>
      </w:r>
    </w:p>
    <w:p w14:paraId="635AD7A1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In.hospital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_death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: int  0 0 0 0 0 0 0 1 0 0 ...</w:t>
      </w:r>
    </w:p>
    <w:p w14:paraId="2F0F18DA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Age     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54 76 44 68 88 64 68 78 64 74 ...</w:t>
      </w:r>
    </w:p>
    <w:p w14:paraId="71392E92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Gender  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0 1 0 1 0 1 0 0 0 1 ...</w:t>
      </w:r>
    </w:p>
    <w:p w14:paraId="39BC8CE7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Height  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NA 175 NA 180 NA ...</w:t>
      </w:r>
    </w:p>
    <w:p w14:paraId="1176491F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CCU     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0 0 0 0 0 1 0 0 0 0 ...</w:t>
      </w:r>
    </w:p>
    <w:p w14:paraId="01DFDD84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CSRU    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0 1 0 0 0 0 0 0 0 1 ...</w:t>
      </w:r>
    </w:p>
    <w:p w14:paraId="0441CDB9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SICU    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1 0 0 0 0 0 0 0 0 0 ...</w:t>
      </w:r>
    </w:p>
    <w:p w14:paraId="6B7DF199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DiasABP_first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NA 67 81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79 98 50 NA 51 ...</w:t>
      </w:r>
    </w:p>
    <w:p w14:paraId="59AA5EAD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GCS_first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15 3 7 15 15 7 15 15 15 10 ...</w:t>
      </w:r>
    </w:p>
    <w:p w14:paraId="77FEF753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Glucose_first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205 105 141 129 113 264 94 132 113 106 ...</w:t>
      </w:r>
    </w:p>
    <w:p w14:paraId="0B631B40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HR_first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73 88 100 79 93 78 73 111 127 67 ...</w:t>
      </w:r>
    </w:p>
    <w:p w14:paraId="74190F88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MAP_first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NA 79 107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101 136 83 NA 67 ...</w:t>
      </w:r>
    </w:p>
    <w:p w14:paraId="0075D7D6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NIDiasABP_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65 38 84 63 41 89 88 51 71 57 ...</w:t>
      </w:r>
    </w:p>
    <w:p w14:paraId="43E5D0EF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NIMAP_first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92.3 49.3 100.3 86.7 75.3 ...</w:t>
      </w:r>
    </w:p>
    <w:p w14:paraId="628D3066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NISysABP_first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147 72 133 134 144 129 187 100 138 134 ...</w:t>
      </w:r>
    </w:p>
    <w:p w14:paraId="5D869A9C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Temp_first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35.1 35.2 37.8 36.3 37.8 35.8 36.3 38 37.3 34.8 ...</w:t>
      </w:r>
    </w:p>
    <w:p w14:paraId="0FE63F8C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BUN_first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13 16 8 23 45 15 32 81 21 19 ...</w:t>
      </w:r>
    </w:p>
    <w:p w14:paraId="0F208E6B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Creatinine_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0.8 0.8 0.4 0.9 1 1.4 3.4 0.9 0.7 1.1 ...</w:t>
      </w:r>
    </w:p>
    <w:p w14:paraId="6F0446F5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FiO2_first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NA 1 1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0.5 NA 1 NA 1 ...</w:t>
      </w:r>
    </w:p>
    <w:p w14:paraId="122305AA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HCO3_first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26 21 24 28 18 19 25 18 21 23 ...</w:t>
      </w:r>
    </w:p>
    <w:p w14:paraId="649D0A85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HCT_first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33.7 24.7 28.5 41.3 22.6 41.6 31.9 32.6 28.3 31.5 ...</w:t>
      </w:r>
    </w:p>
    <w:p w14:paraId="77A98042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K_first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4.4 4.3 3.3 4 6 5.1 3.7 4.2 3.9 4.6 ...</w:t>
      </w:r>
    </w:p>
    <w:p w14:paraId="3CAA4C0D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Lactate_first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1.3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1.4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...</w:t>
      </w:r>
    </w:p>
    <w:p w14:paraId="6C347419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Mg_first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1.5 3.1 1.9 2.1 1.5 1.7 1.9 2.2 1.6 1.8 ...</w:t>
      </w:r>
    </w:p>
    <w:p w14:paraId="3356DA12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137 139 137 140 140 141 140 141 139 141 ...</w:t>
      </w:r>
    </w:p>
    <w:p w14:paraId="25F8A91A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PaCO2_first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NA 34 37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45 NA 30 NA 42 ...</w:t>
      </w:r>
    </w:p>
    <w:p w14:paraId="4F7C05A3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PaO2_first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NA 344 65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78 NA 128 NA 486 ...</w:t>
      </w:r>
    </w:p>
    <w:p w14:paraId="63F12B15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Platelets_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221 164 72 391 109 276 325 91 696 141 ...</w:t>
      </w:r>
    </w:p>
    <w:p w14:paraId="360EC1E9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SysABP_first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NA 105 148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150 205 103 NA 98 ...</w:t>
      </w:r>
    </w:p>
    <w:p w14:paraId="6F31D618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WBC_first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11.2 7.4 4.2 11.5 3.8 24 6.2 16.1 15.2 9 ...</w:t>
      </w:r>
    </w:p>
    <w:p w14:paraId="65EF3760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Weight  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NA 80.6 56.7 84.6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87 48.4 60.7 66.1 ...</w:t>
      </w:r>
    </w:p>
    <w:p w14:paraId="252C4401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pH_first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NA 7.45 7.51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7.29 NA 7.4 NA 7.39 ...</w:t>
      </w:r>
    </w:p>
    <w:p w14:paraId="2E39A3F2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MechVent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    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0 1 1 0 0 1 0 1 0 1 ...</w:t>
      </w:r>
    </w:p>
    <w:p w14:paraId="74533CA0" w14:textId="77777777" w:rsidR="00515AB5" w:rsidRPr="00515AB5" w:rsidRDefault="00515AB5" w:rsidP="00515AB5">
      <w:pPr>
        <w:pStyle w:val="ListParagraph"/>
        <w:numPr>
          <w:ilvl w:val="0"/>
          <w:numId w:val="1"/>
        </w:num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</w:pPr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$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UrineOutputSum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</w:t>
      </w:r>
      <w:proofErr w:type="gram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 :</w:t>
      </w:r>
      <w:proofErr w:type="gram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int  NA 5 14 NA </w:t>
      </w:r>
      <w:proofErr w:type="spellStart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>NA</w:t>
      </w:r>
      <w:proofErr w:type="spellEnd"/>
      <w:r w:rsidRPr="00515AB5">
        <w:rPr>
          <w:rFonts w:ascii="Lucida Console" w:eastAsia="Times New Roman" w:hAnsi="Lucida Console" w:cs="Courier New"/>
          <w:color w:val="C5C8C6"/>
          <w:sz w:val="20"/>
          <w:szCs w:val="20"/>
          <w:lang w:eastAsia="en-IN"/>
        </w:rPr>
        <w:t xml:space="preserve"> 12 NA 12 NA 4 ...</w:t>
      </w:r>
    </w:p>
    <w:p w14:paraId="4C390951" w14:textId="77777777" w:rsidR="00515AB5" w:rsidRDefault="00515AB5" w:rsidP="00515AB5">
      <w:pPr>
        <w:pStyle w:val="ListParagraph"/>
      </w:pPr>
    </w:p>
    <w:p w14:paraId="3BBCCE18" w14:textId="77777777" w:rsidR="004039A9" w:rsidRDefault="00515AB5" w:rsidP="00515AB5">
      <w:pPr>
        <w:pStyle w:val="ListParagraph"/>
      </w:pPr>
      <w:r w:rsidRPr="00515AB5">
        <w:t>Plot fraction of missing values (NAs) in each column of the data frame</w:t>
      </w:r>
      <w:r w:rsidR="004039A9">
        <w:t xml:space="preserve"> </w:t>
      </w:r>
    </w:p>
    <w:p w14:paraId="04173779" w14:textId="44138407" w:rsidR="00515AB5" w:rsidRDefault="004039A9" w:rsidP="00515AB5">
      <w:pPr>
        <w:pStyle w:val="ListParagraph"/>
      </w:pPr>
      <w:r>
        <w:t xml:space="preserve">this will show the count of the Null values present in each </w:t>
      </w:r>
      <w:proofErr w:type="gramStart"/>
      <w:r>
        <w:t>columns</w:t>
      </w:r>
      <w:proofErr w:type="gramEnd"/>
      <w:r>
        <w:t xml:space="preserve"> </w:t>
      </w:r>
    </w:p>
    <w:p w14:paraId="723809FE" w14:textId="40F211AD" w:rsidR="00515AB5" w:rsidRDefault="00515AB5" w:rsidP="00515AB5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613B68D" wp14:editId="0A82312C">
                <wp:extent cx="302895" cy="302895"/>
                <wp:effectExtent l="0" t="0" r="0" b="0"/>
                <wp:docPr id="1" name="Rectangle 1" descr="http://127.0.0.1:11433/chunk_output/s/155F3F6F/cfuek2a1t471x/0000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E17B5" id="Rectangle 1" o:spid="_x0000_s1026" alt="http://127.0.0.1:11433/chunk_output/s/155F3F6F/cfuek2a1t471x/000010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467EA9" wp14:editId="2A05F0C2">
            <wp:extent cx="5349834" cy="218313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28" cy="2199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960E31" w14:textId="77777777" w:rsidR="004039A9" w:rsidRDefault="004039A9" w:rsidP="00515AB5">
      <w:pPr>
        <w:pStyle w:val="ListParagraph"/>
      </w:pPr>
    </w:p>
    <w:p w14:paraId="2652E27D" w14:textId="77777777" w:rsidR="004039A9" w:rsidRDefault="004039A9" w:rsidP="00515AB5">
      <w:pPr>
        <w:pStyle w:val="ListParagraph"/>
      </w:pPr>
    </w:p>
    <w:p w14:paraId="1F687130" w14:textId="2F550AF7" w:rsidR="00515AB5" w:rsidRDefault="00515AB5" w:rsidP="004039A9">
      <w:pPr>
        <w:pStyle w:val="ListParagraph"/>
      </w:pPr>
      <w:r w:rsidRPr="00515AB5">
        <w:lastRenderedPageBreak/>
        <w:t>Drop columns with more than 20% missing values</w:t>
      </w:r>
    </w:p>
    <w:p w14:paraId="13E987E1" w14:textId="77777777" w:rsidR="004039A9" w:rsidRDefault="004039A9" w:rsidP="004039A9">
      <w:pPr>
        <w:pStyle w:val="ListParagraph"/>
      </w:pPr>
      <w:r>
        <w:t xml:space="preserve">This will help us to remove the </w:t>
      </w:r>
      <w:r w:rsidRPr="00515AB5">
        <w:t>columns with more than 20% missing values</w:t>
      </w:r>
      <w:r>
        <w:t>, we do this because it will be difficult Impute the values for a column that as more than 20% missing values.</w:t>
      </w:r>
    </w:p>
    <w:p w14:paraId="233029C6" w14:textId="77777777" w:rsidR="004039A9" w:rsidRDefault="004039A9" w:rsidP="004039A9">
      <w:pPr>
        <w:pStyle w:val="ListParagraph"/>
      </w:pPr>
    </w:p>
    <w:p w14:paraId="6C9260EC" w14:textId="214CE9F9" w:rsidR="004039A9" w:rsidRDefault="004039A9" w:rsidP="004039A9">
      <w:pPr>
        <w:pStyle w:val="ListParagraph"/>
      </w:pPr>
      <w:r>
        <w:t xml:space="preserve">Combining 3 different </w:t>
      </w:r>
      <w:r>
        <w:t>CCU, CSRU, SICU</w:t>
      </w:r>
      <w:r>
        <w:t xml:space="preserve"> categorical columns into one </w:t>
      </w:r>
      <w:r>
        <w:t>categorical column</w:t>
      </w:r>
      <w:r>
        <w:t xml:space="preserve"> named ICU.</w:t>
      </w:r>
    </w:p>
    <w:p w14:paraId="2B45A3D6" w14:textId="73C6744C" w:rsidR="00515AB5" w:rsidRDefault="00515AB5" w:rsidP="00515AB5">
      <w:pPr>
        <w:pStyle w:val="ListParagraph"/>
      </w:pPr>
      <w:r>
        <w:t>Collate 4 different ICU types (CCU, CSRU, SICU, None) into one column</w:t>
      </w:r>
    </w:p>
    <w:p w14:paraId="31C32A79" w14:textId="77777777" w:rsidR="004039A9" w:rsidRDefault="00515AB5" w:rsidP="004039A9">
      <w:pPr>
        <w:pStyle w:val="ListParagraph"/>
      </w:pPr>
      <w:r>
        <w:t>called 'ICU', remove separate ICU columns and the following columns:</w:t>
      </w:r>
    </w:p>
    <w:p w14:paraId="572A7FD2" w14:textId="2EF61653" w:rsidR="00515AB5" w:rsidRDefault="00515AB5" w:rsidP="004039A9">
      <w:pPr>
        <w:pStyle w:val="ListParagraph"/>
      </w:pPr>
      <w:r>
        <w:t>After Dropping and collating the ICU columns, seeing the missing values</w:t>
      </w:r>
    </w:p>
    <w:p w14:paraId="7D258F6D" w14:textId="701B185C" w:rsidR="00515AB5" w:rsidRDefault="00515AB5" w:rsidP="00515AB5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3FB631F8" wp14:editId="24808100">
                <wp:extent cx="302895" cy="302895"/>
                <wp:effectExtent l="0" t="0" r="0" b="0"/>
                <wp:docPr id="5" name="Rectangle 5" descr="http://127.0.0.1:11433/chunk_output/s/155F3F6F/creyv7q7s1ow5/0000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A83B09" id="Rectangle 5" o:spid="_x0000_s1026" alt="http://127.0.0.1:11433/chunk_output/s/155F3F6F/creyv7q7s1ow5/000010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  </w:t>
      </w:r>
      <w:r>
        <w:rPr>
          <w:noProof/>
        </w:rPr>
        <w:drawing>
          <wp:inline distT="0" distB="0" distL="0" distR="0" wp14:anchorId="2EB22827" wp14:editId="6D943FF8">
            <wp:extent cx="66675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3827D4A" wp14:editId="4E487E5F">
                <wp:extent cx="302895" cy="302895"/>
                <wp:effectExtent l="0" t="0" r="0" b="0"/>
                <wp:docPr id="2" name="Rectangle 2" descr="http://127.0.0.1:11433/chunk_output/s/155F3F6F/cfuek2a1t471x/0000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02FC2" id="Rectangle 2" o:spid="_x0000_s1026" alt="http://127.0.0.1:11433/chunk_output/s/155F3F6F/cfuek2a1t471x/000010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515AB5">
        <w:t>Impute missing values using the MICE package</w:t>
      </w:r>
      <w:r w:rsidR="004039A9">
        <w:t xml:space="preserve">, this will fill the missing values based on each </w:t>
      </w:r>
      <w:proofErr w:type="spellStart"/>
      <w:r w:rsidR="004039A9">
        <w:t>colums</w:t>
      </w:r>
      <w:proofErr w:type="spellEnd"/>
    </w:p>
    <w:p w14:paraId="47C9FA87" w14:textId="723E7951" w:rsidR="00515AB5" w:rsidRDefault="00515AB5" w:rsidP="00515AB5">
      <w:pPr>
        <w:ind w:firstLine="720"/>
      </w:pPr>
      <w:r>
        <w:t>After that no missing values</w:t>
      </w:r>
    </w:p>
    <w:p w14:paraId="76219A1B" w14:textId="0221EFEE" w:rsidR="00515AB5" w:rsidRDefault="00515AB5" w:rsidP="00515AB5">
      <w:pPr>
        <w:ind w:firstLine="720"/>
      </w:pPr>
    </w:p>
    <w:p w14:paraId="6AFE2326" w14:textId="61C11CAC" w:rsidR="00515AB5" w:rsidRDefault="00515AB5" w:rsidP="00515AB5">
      <w:pPr>
        <w:ind w:firstLine="720"/>
      </w:pPr>
      <w:r>
        <w:rPr>
          <w:noProof/>
        </w:rPr>
        <w:drawing>
          <wp:inline distT="0" distB="0" distL="0" distR="0" wp14:anchorId="7CDC4615" wp14:editId="0BD50050">
            <wp:extent cx="5783283" cy="239204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917" cy="24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3AC664" w14:textId="77777777" w:rsidR="00890913" w:rsidRDefault="00890913" w:rsidP="00515AB5">
      <w:pPr>
        <w:ind w:firstLine="720"/>
      </w:pPr>
    </w:p>
    <w:p w14:paraId="54A5FC27" w14:textId="77777777" w:rsidR="00890913" w:rsidRDefault="00890913" w:rsidP="00515AB5">
      <w:pPr>
        <w:ind w:firstLine="720"/>
      </w:pPr>
    </w:p>
    <w:p w14:paraId="4875E340" w14:textId="7F1686A0" w:rsidR="00515AB5" w:rsidRDefault="00515AB5" w:rsidP="004039A9">
      <w:pPr>
        <w:ind w:firstLine="720"/>
      </w:pPr>
      <w:r>
        <w:t xml:space="preserve">Split the columns into </w:t>
      </w:r>
      <w:r w:rsidRPr="00515AB5">
        <w:t>categorical</w:t>
      </w:r>
      <w:r>
        <w:t xml:space="preserve"> and </w:t>
      </w:r>
      <w:r w:rsidRPr="00515AB5">
        <w:t>continuous</w:t>
      </w:r>
      <w:r>
        <w:t xml:space="preserve"> based on features</w:t>
      </w:r>
      <w:r w:rsidR="004039A9">
        <w:t xml:space="preserve"> and plotting them for better visualization and get an Idea on the data</w:t>
      </w:r>
    </w:p>
    <w:p w14:paraId="637E3C29" w14:textId="203A8DC7" w:rsidR="00515AB5" w:rsidRDefault="00515AB5" w:rsidP="00515AB5">
      <w:pPr>
        <w:ind w:firstLine="720"/>
      </w:pPr>
      <w:r>
        <w:rPr>
          <w:noProof/>
        </w:rPr>
        <w:drawing>
          <wp:inline distT="0" distB="0" distL="0" distR="0" wp14:anchorId="600740F6" wp14:editId="45CB3845">
            <wp:extent cx="5953164" cy="367395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698" cy="3678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02FEC1" w14:textId="35B66A09" w:rsidR="00515AB5" w:rsidRDefault="00515AB5" w:rsidP="00515AB5">
      <w:r>
        <w:t xml:space="preserve"> </w:t>
      </w:r>
      <w:r>
        <w:rPr>
          <w:noProof/>
        </w:rPr>
        <w:drawing>
          <wp:inline distT="0" distB="0" distL="0" distR="0" wp14:anchorId="72B86CA2" wp14:editId="1A286193">
            <wp:extent cx="3218213" cy="179260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158" cy="1829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6310">
        <w:rPr>
          <w:noProof/>
        </w:rPr>
        <w:drawing>
          <wp:inline distT="0" distB="0" distL="0" distR="0" wp14:anchorId="320EB7F5" wp14:editId="1F236042">
            <wp:extent cx="3277589" cy="1649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041" cy="1672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E1FC7B" w14:textId="77777777" w:rsidR="00515AB5" w:rsidRDefault="00515AB5" w:rsidP="00515AB5"/>
    <w:p w14:paraId="2FA1E1B5" w14:textId="3044E624" w:rsidR="00515AB5" w:rsidRDefault="00515AB5" w:rsidP="00515AB5"/>
    <w:p w14:paraId="744BEA4D" w14:textId="16C9BE02" w:rsidR="00515AB5" w:rsidRDefault="00515AB5" w:rsidP="00515AB5">
      <w:r>
        <w:rPr>
          <w:noProof/>
        </w:rPr>
        <w:drawing>
          <wp:inline distT="0" distB="0" distL="0" distR="0" wp14:anchorId="12604FD3" wp14:editId="13F9768F">
            <wp:extent cx="2924848" cy="1805049"/>
            <wp:effectExtent l="0" t="0" r="889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010" cy="1813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6310">
        <w:rPr>
          <w:noProof/>
        </w:rPr>
        <w:drawing>
          <wp:inline distT="0" distB="0" distL="0" distR="0" wp14:anchorId="548B071A" wp14:editId="56F81097">
            <wp:extent cx="3556660" cy="1784985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123" cy="1812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ED953" w14:textId="167EBF5B" w:rsidR="00515AB5" w:rsidRDefault="00515AB5" w:rsidP="00515AB5"/>
    <w:p w14:paraId="015DD58D" w14:textId="11D80D1A" w:rsidR="00515AB5" w:rsidRDefault="00515AB5" w:rsidP="00515AB5">
      <w:r>
        <w:t xml:space="preserve">Make the </w:t>
      </w:r>
      <w:r w:rsidRPr="00515AB5">
        <w:t>categorical</w:t>
      </w:r>
      <w:r>
        <w:t xml:space="preserve"> into </w:t>
      </w:r>
      <w:r w:rsidRPr="00515AB5">
        <w:t>continuous</w:t>
      </w:r>
      <w:r>
        <w:t xml:space="preserve"> using Gowers Distance</w:t>
      </w:r>
      <w:r w:rsidR="00CF53FE">
        <w:t xml:space="preserve"> get one </w:t>
      </w:r>
      <w:r w:rsidR="00CF53FE" w:rsidRPr="00515AB5">
        <w:t>continuous</w:t>
      </w:r>
      <w:r w:rsidR="00CF53FE">
        <w:t xml:space="preserve"> feature for the four </w:t>
      </w:r>
      <w:r w:rsidR="00CF53FE" w:rsidRPr="00515AB5">
        <w:t>categorical</w:t>
      </w:r>
      <w:r w:rsidR="00CF53FE">
        <w:t xml:space="preserve"> features </w:t>
      </w:r>
      <w:r w:rsidR="00CF53FE" w:rsidRPr="00CF53FE">
        <w:t>Gender</w:t>
      </w:r>
      <w:r w:rsidR="00CF53FE">
        <w:t xml:space="preserve">, </w:t>
      </w:r>
      <w:proofErr w:type="spellStart"/>
      <w:r w:rsidR="00CF53FE" w:rsidRPr="00CF53FE">
        <w:t>GCS_first</w:t>
      </w:r>
      <w:proofErr w:type="spellEnd"/>
      <w:r w:rsidR="00CF53FE">
        <w:t xml:space="preserve">, </w:t>
      </w:r>
      <w:proofErr w:type="spellStart"/>
      <w:r w:rsidR="00CF53FE" w:rsidRPr="00CF53FE">
        <w:t>MechVent</w:t>
      </w:r>
      <w:proofErr w:type="spellEnd"/>
      <w:r w:rsidR="00CF53FE">
        <w:t xml:space="preserve">, </w:t>
      </w:r>
      <w:r w:rsidR="00CF53FE" w:rsidRPr="00CF53FE">
        <w:t>ICU</w:t>
      </w:r>
      <w:r w:rsidR="00CF53FE">
        <w:t>.</w:t>
      </w:r>
    </w:p>
    <w:p w14:paraId="7F33C1D4" w14:textId="422BE50D" w:rsidR="00515AB5" w:rsidRDefault="00515AB5" w:rsidP="00515AB5"/>
    <w:p w14:paraId="40939701" w14:textId="05E4239B" w:rsidR="00890913" w:rsidRDefault="00890913" w:rsidP="00890913">
      <w:r>
        <w:t xml:space="preserve">Transformed features for </w:t>
      </w:r>
      <w:proofErr w:type="spellStart"/>
      <w:r w:rsidRPr="00890913">
        <w:t>Mahalanobis</w:t>
      </w:r>
      <w:proofErr w:type="spellEnd"/>
      <w:r w:rsidRPr="00890913">
        <w:t xml:space="preserve"> distance</w:t>
      </w:r>
      <w:r>
        <w:t xml:space="preserve"> applied log transformation on features like "Age", "</w:t>
      </w:r>
      <w:proofErr w:type="spellStart"/>
      <w:r>
        <w:t>BUN_first</w:t>
      </w:r>
      <w:proofErr w:type="spellEnd"/>
      <w:r>
        <w:t>", "</w:t>
      </w:r>
      <w:proofErr w:type="spellStart"/>
      <w:r>
        <w:t>categorical_avg_distance</w:t>
      </w:r>
      <w:proofErr w:type="spellEnd"/>
      <w:r>
        <w:t>", "</w:t>
      </w:r>
      <w:proofErr w:type="spellStart"/>
      <w:r>
        <w:t>categorical_dist_to_ref</w:t>
      </w:r>
      <w:proofErr w:type="spellEnd"/>
      <w:r>
        <w:t>", "</w:t>
      </w:r>
      <w:proofErr w:type="spellStart"/>
      <w:r>
        <w:t>Creatinine_first</w:t>
      </w:r>
      <w:proofErr w:type="spellEnd"/>
      <w:r>
        <w:t>", "</w:t>
      </w:r>
      <w:proofErr w:type="spellStart"/>
      <w:r>
        <w:t>Glucose_first</w:t>
      </w:r>
      <w:proofErr w:type="spellEnd"/>
      <w:r>
        <w:t>", "</w:t>
      </w:r>
      <w:proofErr w:type="spellStart"/>
      <w:r>
        <w:t>K_first</w:t>
      </w:r>
      <w:proofErr w:type="spellEnd"/>
      <w:r>
        <w:t>", "</w:t>
      </w:r>
      <w:proofErr w:type="spellStart"/>
      <w:r>
        <w:t>Mg_first</w:t>
      </w:r>
      <w:proofErr w:type="spellEnd"/>
      <w:r>
        <w:t>", "</w:t>
      </w:r>
      <w:proofErr w:type="spellStart"/>
      <w:r>
        <w:t>Platelets_first</w:t>
      </w:r>
      <w:proofErr w:type="spellEnd"/>
      <w:r>
        <w:t>", "</w:t>
      </w:r>
      <w:proofErr w:type="spellStart"/>
      <w:r>
        <w:t>WBC_first</w:t>
      </w:r>
      <w:proofErr w:type="spellEnd"/>
      <w:r>
        <w:t xml:space="preserve">" </w:t>
      </w:r>
    </w:p>
    <w:p w14:paraId="74F1C043" w14:textId="28FEFC97" w:rsidR="009F03FF" w:rsidRDefault="00890913" w:rsidP="00515AB5">
      <w:r>
        <w:rPr>
          <w:noProof/>
        </w:rPr>
        <w:drawing>
          <wp:inline distT="0" distB="0" distL="0" distR="0" wp14:anchorId="424F3C90" wp14:editId="21237E7A">
            <wp:extent cx="6667500" cy="411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947C58" w14:textId="77777777" w:rsidR="009F03FF" w:rsidRDefault="009F03FF" w:rsidP="00515AB5"/>
    <w:p w14:paraId="75C4570D" w14:textId="3A7320E6" w:rsidR="00890913" w:rsidRDefault="00CF53FE" w:rsidP="00515AB5">
      <w:r>
        <w:t xml:space="preserve">Apply PCA to all the 17 continuous features find the most variance explained </w:t>
      </w:r>
      <w:proofErr w:type="spellStart"/>
      <w:proofErr w:type="gramStart"/>
      <w:r>
        <w:t>aprox</w:t>
      </w:r>
      <w:proofErr w:type="spellEnd"/>
      <w:r>
        <w:t>(</w:t>
      </w:r>
      <w:proofErr w:type="gramEnd"/>
      <w:r>
        <w:t>92%)</w:t>
      </w:r>
    </w:p>
    <w:tbl>
      <w:tblPr>
        <w:tblW w:w="4247" w:type="dxa"/>
        <w:tblInd w:w="-10" w:type="dxa"/>
        <w:tblLook w:val="04A0" w:firstRow="1" w:lastRow="0" w:firstColumn="1" w:lastColumn="0" w:noHBand="0" w:noVBand="1"/>
      </w:tblPr>
      <w:tblGrid>
        <w:gridCol w:w="717"/>
        <w:gridCol w:w="1579"/>
        <w:gridCol w:w="1951"/>
      </w:tblGrid>
      <w:tr w:rsidR="009F03FF" w:rsidRPr="009F03FF" w14:paraId="62E4BC6C" w14:textId="77777777" w:rsidTr="00161A71">
        <w:trPr>
          <w:trHeight w:val="509"/>
        </w:trPr>
        <w:tc>
          <w:tcPr>
            <w:tcW w:w="6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2EF6DA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</w:t>
            </w:r>
          </w:p>
        </w:tc>
        <w:tc>
          <w:tcPr>
            <w:tcW w:w="1643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C10640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Variance Explained</w:t>
            </w:r>
          </w:p>
        </w:tc>
        <w:tc>
          <w:tcPr>
            <w:tcW w:w="195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019A53C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Cumulative Variance</w:t>
            </w:r>
          </w:p>
        </w:tc>
      </w:tr>
      <w:tr w:rsidR="009F03FF" w:rsidRPr="009F03FF" w14:paraId="5F524F5E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1D5BF7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5DFFAE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0.162570757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266DE1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0.1625708</w:t>
            </w:r>
          </w:p>
        </w:tc>
      </w:tr>
      <w:tr w:rsidR="009F03FF" w:rsidRPr="009F03FF" w14:paraId="3487AFB5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BBA1F0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405766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0.133007319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F65840D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0.2955781</w:t>
            </w:r>
          </w:p>
        </w:tc>
      </w:tr>
      <w:tr w:rsidR="009F03FF" w:rsidRPr="009F03FF" w14:paraId="2181512B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6C7178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49E3B4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0.093050056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B16BCC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0.3886281</w:t>
            </w:r>
          </w:p>
        </w:tc>
      </w:tr>
      <w:tr w:rsidR="009F03FF" w:rsidRPr="009F03FF" w14:paraId="461017B6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913B336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3CF2199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0.082768551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88B2D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0.4713967</w:t>
            </w:r>
          </w:p>
        </w:tc>
      </w:tr>
      <w:tr w:rsidR="009F03FF" w:rsidRPr="009F03FF" w14:paraId="7931708A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26A7D34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5216CB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0.068800754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4160F5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0.5401974</w:t>
            </w:r>
          </w:p>
        </w:tc>
      </w:tr>
      <w:tr w:rsidR="009F03FF" w:rsidRPr="009F03FF" w14:paraId="7F24AD37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8B760A8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03F70E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0.06480727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929AED2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0.6050047</w:t>
            </w:r>
          </w:p>
        </w:tc>
      </w:tr>
      <w:tr w:rsidR="009F03FF" w:rsidRPr="009F03FF" w14:paraId="0BD39230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160BA5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C98BBE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0.058375365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02A07B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0.6633801</w:t>
            </w:r>
          </w:p>
        </w:tc>
      </w:tr>
      <w:tr w:rsidR="009F03FF" w:rsidRPr="009F03FF" w14:paraId="235A9F76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9BE685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E7672A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0.051632032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6D90D9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0.7150121</w:t>
            </w:r>
          </w:p>
        </w:tc>
      </w:tr>
      <w:tr w:rsidR="009F03FF" w:rsidRPr="009F03FF" w14:paraId="03995538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6A44868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7AB61E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0.050391883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9A96BCC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0.765404</w:t>
            </w:r>
          </w:p>
        </w:tc>
      </w:tr>
      <w:tr w:rsidR="009F03FF" w:rsidRPr="009F03FF" w14:paraId="699585A2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66EC3C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38177B1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0.046679712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97621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0.8120837</w:t>
            </w:r>
          </w:p>
        </w:tc>
      </w:tr>
      <w:tr w:rsidR="009F03FF" w:rsidRPr="009F03FF" w14:paraId="0DE1E98E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349A27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A9F24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0.040262674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387DACF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0.8523464</w:t>
            </w:r>
          </w:p>
        </w:tc>
      </w:tr>
      <w:tr w:rsidR="009F03FF" w:rsidRPr="009F03FF" w14:paraId="5BE3E266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C9A276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6A535A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0.037811435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20C45EF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0.8901578</w:t>
            </w:r>
          </w:p>
        </w:tc>
      </w:tr>
      <w:tr w:rsidR="009F03FF" w:rsidRPr="009F03FF" w14:paraId="62D4DC41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715791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3940D3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0.034738974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78AEC0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0.9248968</w:t>
            </w:r>
          </w:p>
        </w:tc>
      </w:tr>
      <w:tr w:rsidR="009F03FF" w:rsidRPr="009F03FF" w14:paraId="66514FD0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B12A805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C48BB4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0.030174315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304198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0.9550711</w:t>
            </w:r>
          </w:p>
        </w:tc>
      </w:tr>
      <w:tr w:rsidR="009F03FF" w:rsidRPr="009F03FF" w14:paraId="2CE76466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FD878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D061BD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0.023677299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4269F3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0.9787484</w:t>
            </w:r>
          </w:p>
        </w:tc>
      </w:tr>
      <w:tr w:rsidR="009F03FF" w:rsidRPr="009F03FF" w14:paraId="45B731F1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4035DB8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2F2C51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0.013501665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C3FC6A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0.9922501</w:t>
            </w:r>
          </w:p>
        </w:tc>
      </w:tr>
      <w:tr w:rsidR="009F03FF" w:rsidRPr="009F03FF" w14:paraId="1AD6A308" w14:textId="77777777" w:rsidTr="00161A71">
        <w:trPr>
          <w:trHeight w:val="297"/>
        </w:trPr>
        <w:tc>
          <w:tcPr>
            <w:tcW w:w="65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03D6AD" w14:textId="77777777" w:rsidR="009F03FF" w:rsidRPr="009F03FF" w:rsidRDefault="009F03FF" w:rsidP="009F03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PC17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4F6272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0.007749939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8080B6" w14:textId="77777777" w:rsidR="009F03FF" w:rsidRPr="009F03FF" w:rsidRDefault="009F03FF" w:rsidP="009F03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03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</w:tbl>
    <w:p w14:paraId="6DC1E4CE" w14:textId="596CADFC" w:rsidR="009F03FF" w:rsidRDefault="009F03FF" w:rsidP="00515AB5"/>
    <w:p w14:paraId="395B7D81" w14:textId="2F825373" w:rsidR="007C64CA" w:rsidRDefault="007C64CA" w:rsidP="00515AB5">
      <w:r>
        <w:lastRenderedPageBreak/>
        <w:t>Considered only the top 13 PCA directions as they are combined explaining about 92% variance in the dataset</w:t>
      </w:r>
    </w:p>
    <w:p w14:paraId="1EFCEDCD" w14:textId="39298881" w:rsidR="000333F4" w:rsidRDefault="007C64CA" w:rsidP="00515AB5">
      <w:r>
        <w:t xml:space="preserve">Upon these 13 directions applied the </w:t>
      </w:r>
      <w:proofErr w:type="spellStart"/>
      <w:r>
        <w:t>Mahalanobis</w:t>
      </w:r>
      <w:proofErr w:type="spellEnd"/>
      <w:r>
        <w:t xml:space="preserve"> distance got a continuous feature for the 13 PCA directions</w:t>
      </w:r>
    </w:p>
    <w:p w14:paraId="25FA4E34" w14:textId="3BE78679" w:rsidR="009439C9" w:rsidRDefault="000333F4" w:rsidP="00515AB5">
      <w:r>
        <w:t xml:space="preserve">Marked the outliers as red </w:t>
      </w:r>
      <w:r w:rsidRPr="000333F4">
        <w:t>Number of outlier points (9</w:t>
      </w:r>
      <w:r>
        <w:t>9</w:t>
      </w:r>
      <w:r w:rsidRPr="000333F4">
        <w:t xml:space="preserve">% threshold): </w:t>
      </w:r>
      <w:r w:rsidR="009439C9" w:rsidRPr="009439C9">
        <w:t>460</w:t>
      </w:r>
      <w:r w:rsidR="009439C9">
        <w:t xml:space="preserve"> got these many points as outliers </w:t>
      </w:r>
      <w:bookmarkStart w:id="0" w:name="_GoBack"/>
      <w:bookmarkEnd w:id="0"/>
    </w:p>
    <w:p w14:paraId="09667EA7" w14:textId="3695A57C" w:rsidR="000333F4" w:rsidRDefault="00A7109A" w:rsidP="00515AB5">
      <w:r>
        <w:t>plotted graphs for the first 5 directions</w:t>
      </w:r>
    </w:p>
    <w:p w14:paraId="35C82610" w14:textId="586A6D03" w:rsidR="007C64CA" w:rsidRDefault="007C64CA" w:rsidP="00515AB5">
      <w:r>
        <w:t xml:space="preserve"> </w:t>
      </w:r>
      <w:r w:rsidR="000333F4">
        <w:rPr>
          <w:noProof/>
        </w:rPr>
        <w:drawing>
          <wp:inline distT="0" distB="0" distL="0" distR="0" wp14:anchorId="5706D37E" wp14:editId="414DEB45">
            <wp:extent cx="2847879" cy="17575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742" cy="1769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333F4">
        <w:rPr>
          <w:noProof/>
        </w:rPr>
        <w:drawing>
          <wp:inline distT="0" distB="0" distL="0" distR="0" wp14:anchorId="057CA80D" wp14:editId="6F86E536">
            <wp:extent cx="3088410" cy="1905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53" cy="1913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83AFE6" w14:textId="77777777" w:rsidR="000333F4" w:rsidRDefault="000333F4" w:rsidP="00563537">
      <w:pPr>
        <w:rPr>
          <w:noProof/>
        </w:rPr>
      </w:pPr>
      <w:r>
        <w:rPr>
          <w:noProof/>
        </w:rPr>
        <w:drawing>
          <wp:inline distT="0" distB="0" distL="0" distR="0" wp14:anchorId="4FD2087A" wp14:editId="385EDFA2">
            <wp:extent cx="1991589" cy="1229096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946" cy="1258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C16F9" wp14:editId="01ACC312">
            <wp:extent cx="1905002" cy="1175657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046" cy="1247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5BB98" wp14:editId="7F465E62">
            <wp:extent cx="1924240" cy="11875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60" cy="1257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D075F" wp14:editId="3BE22E09">
            <wp:extent cx="2232123" cy="13775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675" cy="1427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9FB41" w14:textId="63AFC402" w:rsidR="00CF53FE" w:rsidRDefault="000333F4" w:rsidP="00563537">
      <w:r>
        <w:rPr>
          <w:noProof/>
        </w:rPr>
        <w:drawing>
          <wp:inline distT="0" distB="0" distL="0" distR="0" wp14:anchorId="3D45EFE7" wp14:editId="4145DDD5">
            <wp:extent cx="3001818" cy="1852551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383" cy="1898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23836" wp14:editId="797B1AA2">
            <wp:extent cx="2770908" cy="1710047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479" cy="1788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BE3BD" wp14:editId="6B500835">
            <wp:extent cx="3011439" cy="1858489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41" cy="1944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19702" wp14:editId="5158E563">
            <wp:extent cx="2992196" cy="1846613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653" cy="1981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F53FE" w:rsidSect="00D3332D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5878"/>
    <w:multiLevelType w:val="hybridMultilevel"/>
    <w:tmpl w:val="9F5AE6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77"/>
    <w:rsid w:val="000333F4"/>
    <w:rsid w:val="00074993"/>
    <w:rsid w:val="000F545A"/>
    <w:rsid w:val="00161A71"/>
    <w:rsid w:val="001F3DA9"/>
    <w:rsid w:val="004039A9"/>
    <w:rsid w:val="00515AB5"/>
    <w:rsid w:val="00563537"/>
    <w:rsid w:val="006D50D6"/>
    <w:rsid w:val="007B6310"/>
    <w:rsid w:val="007C64CA"/>
    <w:rsid w:val="007D2972"/>
    <w:rsid w:val="00802377"/>
    <w:rsid w:val="00890913"/>
    <w:rsid w:val="009439C9"/>
    <w:rsid w:val="009F03FF"/>
    <w:rsid w:val="00A7109A"/>
    <w:rsid w:val="00CF53FE"/>
    <w:rsid w:val="00D3332D"/>
    <w:rsid w:val="00D46BE0"/>
    <w:rsid w:val="00F3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E95B"/>
  <w15:chartTrackingRefBased/>
  <w15:docId w15:val="{77653898-7046-4D6B-B8DA-9F9D6A20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A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2</cp:revision>
  <dcterms:created xsi:type="dcterms:W3CDTF">2025-04-18T17:15:00Z</dcterms:created>
  <dcterms:modified xsi:type="dcterms:W3CDTF">2025-04-18T17:15:00Z</dcterms:modified>
</cp:coreProperties>
</file>