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2DA" w:rsidRPr="000472DA" w:rsidRDefault="000472DA" w:rsidP="000472DA">
      <w:pPr>
        <w:shd w:val="clear" w:color="auto" w:fill="00CCCC"/>
        <w:spacing w:before="100" w:beforeAutospacing="1" w:after="100" w:afterAutospacing="1" w:line="240" w:lineRule="auto"/>
        <w:ind w:left="-851"/>
        <w:jc w:val="center"/>
        <w:outlineLvl w:val="0"/>
        <w:rPr>
          <w:rFonts w:ascii="Trebuchet MS" w:eastAsia="Times New Roman" w:hAnsi="Trebuchet MS" w:cs="Times New Roman"/>
          <w:b/>
          <w:bCs/>
          <w:color w:val="001F5C"/>
          <w:kern w:val="36"/>
          <w:sz w:val="48"/>
          <w:szCs w:val="48"/>
          <w:lang w:eastAsia="en-IN"/>
        </w:rPr>
      </w:pPr>
      <w:bookmarkStart w:id="0" w:name="_GoBack"/>
      <w:r w:rsidRPr="000472DA">
        <w:rPr>
          <w:rFonts w:ascii="Trebuchet MS" w:eastAsia="Times New Roman" w:hAnsi="Trebuchet MS" w:cs="Times New Roman"/>
          <w:b/>
          <w:bCs/>
          <w:color w:val="001F5C"/>
          <w:kern w:val="36"/>
          <w:sz w:val="48"/>
          <w:szCs w:val="48"/>
          <w:lang w:eastAsia="en-IN"/>
        </w:rPr>
        <w:t>Expression Conversion</w:t>
      </w:r>
    </w:p>
    <w:p w:rsidR="000472DA" w:rsidRPr="000472DA" w:rsidRDefault="000472DA" w:rsidP="000472DA">
      <w:pPr>
        <w:shd w:val="clear" w:color="auto" w:fill="00CCCC"/>
        <w:spacing w:after="0" w:line="240" w:lineRule="auto"/>
        <w:ind w:left="-851"/>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noProof/>
          <w:color w:val="0000FF"/>
          <w:sz w:val="27"/>
          <w:szCs w:val="27"/>
          <w:lang w:eastAsia="en-IN"/>
        </w:rPr>
        <w:drawing>
          <wp:inline distT="0" distB="0" distL="0" distR="0" wp14:anchorId="113077C2" wp14:editId="71A61B21">
            <wp:extent cx="308610" cy="308610"/>
            <wp:effectExtent l="0" t="0" r="0" b="0"/>
            <wp:docPr id="1" name="Picture 1" descr="http://btechsmartclass.com/DS/images/Nex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echsmartclass.com/DS/images/Nex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0472DA" w:rsidRPr="000472DA" w:rsidRDefault="000472DA" w:rsidP="000472DA">
      <w:pPr>
        <w:shd w:val="clear" w:color="auto" w:fill="00CCCC"/>
        <w:spacing w:after="0" w:line="240" w:lineRule="auto"/>
        <w:ind w:left="-851"/>
        <w:rPr>
          <w:rFonts w:ascii="Trebuchet MS" w:eastAsia="Times New Roman" w:hAnsi="Trebuchet MS" w:cs="Times New Roman"/>
          <w:color w:val="000000"/>
          <w:sz w:val="27"/>
          <w:szCs w:val="27"/>
          <w:lang w:eastAsia="en-IN"/>
        </w:rPr>
      </w:pPr>
    </w:p>
    <w:p w:rsidR="000472DA" w:rsidRPr="000472DA" w:rsidRDefault="000472DA" w:rsidP="000472DA">
      <w:pPr>
        <w:shd w:val="clear" w:color="auto" w:fill="00CCCC"/>
        <w:spacing w:before="100" w:beforeAutospacing="1" w:after="100" w:afterAutospacing="1" w:line="240" w:lineRule="auto"/>
        <w:ind w:left="-851"/>
        <w:jc w:val="both"/>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color w:val="000000"/>
          <w:sz w:val="27"/>
          <w:szCs w:val="27"/>
          <w:lang w:eastAsia="en-IN"/>
        </w:rPr>
        <w:t>Any expression can be represented using three types of expressions (Infix, Postfix and Prefix). We can also convert one type of expression to another type of expression like Infix to Postfix, Infix to Prefix, Postfix to Prefix and vice versa.</w:t>
      </w:r>
      <w:r w:rsidRPr="000472DA">
        <w:rPr>
          <w:rFonts w:ascii="Trebuchet MS" w:eastAsia="Times New Roman" w:hAnsi="Trebuchet MS" w:cs="Times New Roman"/>
          <w:color w:val="000000"/>
          <w:sz w:val="27"/>
          <w:szCs w:val="27"/>
          <w:lang w:eastAsia="en-IN"/>
        </w:rPr>
        <w:br/>
      </w:r>
      <w:r w:rsidRPr="000472DA">
        <w:rPr>
          <w:rFonts w:ascii="Trebuchet MS" w:eastAsia="Times New Roman" w:hAnsi="Trebuchet MS" w:cs="Times New Roman"/>
          <w:color w:val="000000"/>
          <w:sz w:val="27"/>
          <w:szCs w:val="27"/>
          <w:lang w:eastAsia="en-IN"/>
        </w:rPr>
        <w:br/>
        <w:t>To convert any Infix expression into Postfix or Prefix expression we can use the following procedure...</w:t>
      </w:r>
    </w:p>
    <w:p w:rsidR="000472DA" w:rsidRPr="000472DA" w:rsidRDefault="000472DA" w:rsidP="000472DA">
      <w:pPr>
        <w:numPr>
          <w:ilvl w:val="0"/>
          <w:numId w:val="1"/>
        </w:numPr>
        <w:shd w:val="clear" w:color="auto" w:fill="00CCCC"/>
        <w:spacing w:before="100" w:beforeAutospacing="1" w:after="100" w:afterAutospacing="1" w:line="240" w:lineRule="auto"/>
        <w:ind w:left="-851"/>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color w:val="000000"/>
          <w:sz w:val="27"/>
          <w:szCs w:val="27"/>
          <w:lang w:eastAsia="en-IN"/>
        </w:rPr>
        <w:t>Find all the operators in the given Infix Expression.</w:t>
      </w:r>
    </w:p>
    <w:p w:rsidR="000472DA" w:rsidRPr="000472DA" w:rsidRDefault="000472DA" w:rsidP="000472DA">
      <w:pPr>
        <w:numPr>
          <w:ilvl w:val="0"/>
          <w:numId w:val="1"/>
        </w:numPr>
        <w:shd w:val="clear" w:color="auto" w:fill="00CCCC"/>
        <w:spacing w:before="100" w:beforeAutospacing="1" w:after="100" w:afterAutospacing="1" w:line="240" w:lineRule="auto"/>
        <w:ind w:left="-851"/>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color w:val="000000"/>
          <w:sz w:val="27"/>
          <w:szCs w:val="27"/>
          <w:lang w:eastAsia="en-IN"/>
        </w:rPr>
        <w:t>Find the order of operators evaluated according to their Operator precedence.</w:t>
      </w:r>
    </w:p>
    <w:p w:rsidR="000472DA" w:rsidRPr="000472DA" w:rsidRDefault="000472DA" w:rsidP="000472DA">
      <w:pPr>
        <w:numPr>
          <w:ilvl w:val="0"/>
          <w:numId w:val="1"/>
        </w:numPr>
        <w:shd w:val="clear" w:color="auto" w:fill="00CCCC"/>
        <w:spacing w:before="100" w:beforeAutospacing="1" w:after="100" w:afterAutospacing="1" w:line="240" w:lineRule="auto"/>
        <w:ind w:left="-851"/>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color w:val="000000"/>
          <w:sz w:val="27"/>
          <w:szCs w:val="27"/>
          <w:lang w:eastAsia="en-IN"/>
        </w:rPr>
        <w:t>Convert each operator into required type of expression (Postfix or Prefix) in the same order.</w:t>
      </w:r>
    </w:p>
    <w:p w:rsidR="000472DA" w:rsidRPr="000472DA" w:rsidRDefault="000472DA" w:rsidP="000472DA">
      <w:pPr>
        <w:shd w:val="clear" w:color="auto" w:fill="00CCCC"/>
        <w:spacing w:before="100" w:beforeAutospacing="1" w:after="100" w:afterAutospacing="1" w:line="240" w:lineRule="auto"/>
        <w:ind w:left="-851"/>
        <w:outlineLvl w:val="0"/>
        <w:rPr>
          <w:rFonts w:ascii="Trebuchet MS" w:eastAsia="Times New Roman" w:hAnsi="Trebuchet MS" w:cs="Times New Roman"/>
          <w:b/>
          <w:bCs/>
          <w:color w:val="0066CC"/>
          <w:kern w:val="36"/>
          <w:sz w:val="38"/>
          <w:szCs w:val="38"/>
          <w:lang w:eastAsia="en-IN"/>
        </w:rPr>
      </w:pPr>
      <w:r w:rsidRPr="000472DA">
        <w:rPr>
          <w:rFonts w:ascii="Trebuchet MS" w:eastAsia="Times New Roman" w:hAnsi="Trebuchet MS" w:cs="Times New Roman"/>
          <w:b/>
          <w:bCs/>
          <w:color w:val="0066CC"/>
          <w:kern w:val="36"/>
          <w:sz w:val="38"/>
          <w:szCs w:val="38"/>
          <w:lang w:eastAsia="en-IN"/>
        </w:rPr>
        <w:t>Example</w:t>
      </w:r>
    </w:p>
    <w:p w:rsidR="000472DA" w:rsidRPr="000472DA" w:rsidRDefault="000472DA" w:rsidP="000472DA">
      <w:pPr>
        <w:shd w:val="clear" w:color="auto" w:fill="00CCCC"/>
        <w:spacing w:before="100" w:beforeAutospacing="1" w:after="100" w:afterAutospacing="1" w:line="240" w:lineRule="auto"/>
        <w:ind w:left="-851"/>
        <w:jc w:val="both"/>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color w:val="000000"/>
          <w:sz w:val="27"/>
          <w:szCs w:val="27"/>
          <w:lang w:eastAsia="en-IN"/>
        </w:rPr>
        <w:t>Consider the following Infix Expression to be converted into Postfix Expression...</w:t>
      </w:r>
    </w:p>
    <w:p w:rsidR="000472DA" w:rsidRPr="000472DA" w:rsidRDefault="000472DA" w:rsidP="000472DA">
      <w:pPr>
        <w:shd w:val="clear" w:color="auto" w:fill="00CCCC"/>
        <w:spacing w:before="100" w:beforeAutospacing="1" w:after="100" w:afterAutospacing="1" w:line="240" w:lineRule="auto"/>
        <w:ind w:left="-851"/>
        <w:jc w:val="center"/>
        <w:outlineLvl w:val="3"/>
        <w:rPr>
          <w:rFonts w:ascii="Trebuchet MS" w:eastAsia="Times New Roman" w:hAnsi="Trebuchet MS" w:cs="Times New Roman"/>
          <w:b/>
          <w:bCs/>
          <w:color w:val="CC0000"/>
          <w:sz w:val="53"/>
          <w:szCs w:val="53"/>
          <w:lang w:eastAsia="en-IN"/>
        </w:rPr>
      </w:pPr>
      <w:r w:rsidRPr="000472DA">
        <w:rPr>
          <w:rFonts w:ascii="Trebuchet MS" w:eastAsia="Times New Roman" w:hAnsi="Trebuchet MS" w:cs="Times New Roman"/>
          <w:b/>
          <w:bCs/>
          <w:color w:val="CC0000"/>
          <w:sz w:val="53"/>
          <w:szCs w:val="53"/>
          <w:lang w:eastAsia="en-IN"/>
        </w:rPr>
        <w:t>D = A + B * C</w:t>
      </w:r>
    </w:p>
    <w:p w:rsidR="000472DA" w:rsidRPr="000472DA" w:rsidRDefault="000472DA" w:rsidP="000472DA">
      <w:pPr>
        <w:numPr>
          <w:ilvl w:val="0"/>
          <w:numId w:val="2"/>
        </w:numPr>
        <w:shd w:val="clear" w:color="auto" w:fill="00CCCC"/>
        <w:spacing w:before="100" w:beforeAutospacing="1" w:after="100" w:afterAutospacing="1" w:line="450" w:lineRule="atLeast"/>
        <w:ind w:left="-851"/>
        <w:jc w:val="both"/>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b/>
          <w:bCs/>
          <w:color w:val="0066FF"/>
          <w:sz w:val="27"/>
          <w:szCs w:val="27"/>
          <w:lang w:eastAsia="en-IN"/>
        </w:rPr>
        <w:t>Step 1:</w:t>
      </w:r>
      <w:r w:rsidRPr="000472DA">
        <w:rPr>
          <w:rFonts w:ascii="Trebuchet MS" w:eastAsia="Times New Roman" w:hAnsi="Trebuchet MS" w:cs="Times New Roman"/>
          <w:color w:val="000000"/>
          <w:sz w:val="27"/>
          <w:szCs w:val="27"/>
          <w:lang w:eastAsia="en-IN"/>
        </w:rPr>
        <w:t> The Operators in the given Infix Expression : </w:t>
      </w:r>
      <w:r w:rsidRPr="000472DA">
        <w:rPr>
          <w:rFonts w:ascii="Trebuchet MS" w:eastAsia="Times New Roman" w:hAnsi="Trebuchet MS" w:cs="Times New Roman"/>
          <w:b/>
          <w:bCs/>
          <w:color w:val="000000"/>
          <w:sz w:val="27"/>
          <w:szCs w:val="27"/>
          <w:lang w:eastAsia="en-IN"/>
        </w:rPr>
        <w:t>= , + , *</w:t>
      </w:r>
    </w:p>
    <w:p w:rsidR="000472DA" w:rsidRPr="000472DA" w:rsidRDefault="000472DA" w:rsidP="000472DA">
      <w:pPr>
        <w:numPr>
          <w:ilvl w:val="0"/>
          <w:numId w:val="2"/>
        </w:numPr>
        <w:shd w:val="clear" w:color="auto" w:fill="00CCCC"/>
        <w:spacing w:before="100" w:beforeAutospacing="1" w:after="100" w:afterAutospacing="1" w:line="450" w:lineRule="atLeast"/>
        <w:ind w:left="-851"/>
        <w:jc w:val="both"/>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b/>
          <w:bCs/>
          <w:color w:val="0066FF"/>
          <w:sz w:val="27"/>
          <w:szCs w:val="27"/>
          <w:lang w:eastAsia="en-IN"/>
        </w:rPr>
        <w:t>Step 2:</w:t>
      </w:r>
      <w:r w:rsidRPr="000472DA">
        <w:rPr>
          <w:rFonts w:ascii="Trebuchet MS" w:eastAsia="Times New Roman" w:hAnsi="Trebuchet MS" w:cs="Times New Roman"/>
          <w:color w:val="000000"/>
          <w:sz w:val="27"/>
          <w:szCs w:val="27"/>
          <w:lang w:eastAsia="en-IN"/>
        </w:rPr>
        <w:t> The Order of Operators according to their preference : </w:t>
      </w:r>
      <w:r w:rsidRPr="000472DA">
        <w:rPr>
          <w:rFonts w:ascii="Trebuchet MS" w:eastAsia="Times New Roman" w:hAnsi="Trebuchet MS" w:cs="Times New Roman"/>
          <w:b/>
          <w:bCs/>
          <w:color w:val="000000"/>
          <w:sz w:val="27"/>
          <w:szCs w:val="27"/>
          <w:lang w:eastAsia="en-IN"/>
        </w:rPr>
        <w:t>* , + , =</w:t>
      </w:r>
    </w:p>
    <w:p w:rsidR="000472DA" w:rsidRPr="000472DA" w:rsidRDefault="000472DA" w:rsidP="000472DA">
      <w:pPr>
        <w:numPr>
          <w:ilvl w:val="0"/>
          <w:numId w:val="2"/>
        </w:numPr>
        <w:shd w:val="clear" w:color="auto" w:fill="00CCCC"/>
        <w:spacing w:before="100" w:beforeAutospacing="1" w:after="100" w:afterAutospacing="1" w:line="450" w:lineRule="atLeast"/>
        <w:ind w:left="-851"/>
        <w:jc w:val="both"/>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b/>
          <w:bCs/>
          <w:color w:val="0066FF"/>
          <w:sz w:val="27"/>
          <w:szCs w:val="27"/>
          <w:lang w:eastAsia="en-IN"/>
        </w:rPr>
        <w:t>Step 3:</w:t>
      </w:r>
      <w:r w:rsidRPr="000472DA">
        <w:rPr>
          <w:rFonts w:ascii="Trebuchet MS" w:eastAsia="Times New Roman" w:hAnsi="Trebuchet MS" w:cs="Times New Roman"/>
          <w:color w:val="000000"/>
          <w:sz w:val="27"/>
          <w:szCs w:val="27"/>
          <w:lang w:eastAsia="en-IN"/>
        </w:rPr>
        <w:t> Now, convert the first operator </w:t>
      </w:r>
      <w:r w:rsidRPr="000472DA">
        <w:rPr>
          <w:rFonts w:ascii="Trebuchet MS" w:eastAsia="Times New Roman" w:hAnsi="Trebuchet MS" w:cs="Times New Roman"/>
          <w:b/>
          <w:bCs/>
          <w:color w:val="000000"/>
          <w:sz w:val="27"/>
          <w:szCs w:val="27"/>
          <w:lang w:eastAsia="en-IN"/>
        </w:rPr>
        <w:t>*</w:t>
      </w:r>
      <w:r w:rsidRPr="000472DA">
        <w:rPr>
          <w:rFonts w:ascii="Trebuchet MS" w:eastAsia="Times New Roman" w:hAnsi="Trebuchet MS" w:cs="Times New Roman"/>
          <w:color w:val="000000"/>
          <w:sz w:val="27"/>
          <w:szCs w:val="27"/>
          <w:lang w:eastAsia="en-IN"/>
        </w:rPr>
        <w:t> ----- </w:t>
      </w:r>
      <w:r w:rsidRPr="000472DA">
        <w:rPr>
          <w:rFonts w:ascii="Trebuchet MS" w:eastAsia="Times New Roman" w:hAnsi="Trebuchet MS" w:cs="Times New Roman"/>
          <w:b/>
          <w:bCs/>
          <w:color w:val="000000"/>
          <w:sz w:val="27"/>
          <w:szCs w:val="27"/>
          <w:lang w:eastAsia="en-IN"/>
        </w:rPr>
        <w:t>D = A + </w:t>
      </w:r>
      <w:r w:rsidRPr="000472DA">
        <w:rPr>
          <w:rFonts w:ascii="Trebuchet MS" w:eastAsia="Times New Roman" w:hAnsi="Trebuchet MS" w:cs="Times New Roman"/>
          <w:b/>
          <w:bCs/>
          <w:color w:val="009933"/>
          <w:sz w:val="26"/>
          <w:szCs w:val="26"/>
          <w:lang w:eastAsia="en-IN"/>
        </w:rPr>
        <w:t>B C *</w:t>
      </w:r>
    </w:p>
    <w:p w:rsidR="000472DA" w:rsidRPr="000472DA" w:rsidRDefault="000472DA" w:rsidP="000472DA">
      <w:pPr>
        <w:numPr>
          <w:ilvl w:val="0"/>
          <w:numId w:val="2"/>
        </w:numPr>
        <w:shd w:val="clear" w:color="auto" w:fill="00CCCC"/>
        <w:spacing w:before="100" w:beforeAutospacing="1" w:after="100" w:afterAutospacing="1" w:line="450" w:lineRule="atLeast"/>
        <w:ind w:left="-851"/>
        <w:jc w:val="both"/>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b/>
          <w:bCs/>
          <w:color w:val="0066FF"/>
          <w:sz w:val="27"/>
          <w:szCs w:val="27"/>
          <w:lang w:eastAsia="en-IN"/>
        </w:rPr>
        <w:t>Step 4:</w:t>
      </w:r>
      <w:r w:rsidRPr="000472DA">
        <w:rPr>
          <w:rFonts w:ascii="Trebuchet MS" w:eastAsia="Times New Roman" w:hAnsi="Trebuchet MS" w:cs="Times New Roman"/>
          <w:color w:val="000000"/>
          <w:sz w:val="27"/>
          <w:szCs w:val="27"/>
          <w:lang w:eastAsia="en-IN"/>
        </w:rPr>
        <w:t> Convert the next operator </w:t>
      </w:r>
      <w:r w:rsidRPr="000472DA">
        <w:rPr>
          <w:rFonts w:ascii="Trebuchet MS" w:eastAsia="Times New Roman" w:hAnsi="Trebuchet MS" w:cs="Times New Roman"/>
          <w:b/>
          <w:bCs/>
          <w:color w:val="000000"/>
          <w:sz w:val="27"/>
          <w:szCs w:val="27"/>
          <w:lang w:eastAsia="en-IN"/>
        </w:rPr>
        <w:t>+</w:t>
      </w:r>
      <w:r w:rsidRPr="000472DA">
        <w:rPr>
          <w:rFonts w:ascii="Trebuchet MS" w:eastAsia="Times New Roman" w:hAnsi="Trebuchet MS" w:cs="Times New Roman"/>
          <w:color w:val="000000"/>
          <w:sz w:val="27"/>
          <w:szCs w:val="27"/>
          <w:lang w:eastAsia="en-IN"/>
        </w:rPr>
        <w:t> ----- </w:t>
      </w:r>
      <w:r w:rsidRPr="000472DA">
        <w:rPr>
          <w:rFonts w:ascii="Trebuchet MS" w:eastAsia="Times New Roman" w:hAnsi="Trebuchet MS" w:cs="Times New Roman"/>
          <w:b/>
          <w:bCs/>
          <w:color w:val="000000"/>
          <w:sz w:val="27"/>
          <w:szCs w:val="27"/>
          <w:lang w:eastAsia="en-IN"/>
        </w:rPr>
        <w:t>D = </w:t>
      </w:r>
      <w:r w:rsidRPr="000472DA">
        <w:rPr>
          <w:rFonts w:ascii="Trebuchet MS" w:eastAsia="Times New Roman" w:hAnsi="Trebuchet MS" w:cs="Times New Roman"/>
          <w:b/>
          <w:bCs/>
          <w:color w:val="009933"/>
          <w:sz w:val="26"/>
          <w:szCs w:val="26"/>
          <w:lang w:eastAsia="en-IN"/>
        </w:rPr>
        <w:t>A BC* +</w:t>
      </w:r>
    </w:p>
    <w:p w:rsidR="000472DA" w:rsidRPr="000472DA" w:rsidRDefault="000472DA" w:rsidP="000472DA">
      <w:pPr>
        <w:numPr>
          <w:ilvl w:val="0"/>
          <w:numId w:val="2"/>
        </w:numPr>
        <w:shd w:val="clear" w:color="auto" w:fill="00CCCC"/>
        <w:spacing w:before="100" w:beforeAutospacing="1" w:after="100" w:afterAutospacing="1" w:line="450" w:lineRule="atLeast"/>
        <w:ind w:left="-851"/>
        <w:jc w:val="both"/>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b/>
          <w:bCs/>
          <w:color w:val="0066FF"/>
          <w:sz w:val="27"/>
          <w:szCs w:val="27"/>
          <w:lang w:eastAsia="en-IN"/>
        </w:rPr>
        <w:t>Step 5:</w:t>
      </w:r>
      <w:r w:rsidRPr="000472DA">
        <w:rPr>
          <w:rFonts w:ascii="Trebuchet MS" w:eastAsia="Times New Roman" w:hAnsi="Trebuchet MS" w:cs="Times New Roman"/>
          <w:color w:val="000000"/>
          <w:sz w:val="27"/>
          <w:szCs w:val="27"/>
          <w:lang w:eastAsia="en-IN"/>
        </w:rPr>
        <w:t> Convert the next operator </w:t>
      </w:r>
      <w:r w:rsidRPr="000472DA">
        <w:rPr>
          <w:rFonts w:ascii="Trebuchet MS" w:eastAsia="Times New Roman" w:hAnsi="Trebuchet MS" w:cs="Times New Roman"/>
          <w:b/>
          <w:bCs/>
          <w:color w:val="000000"/>
          <w:sz w:val="27"/>
          <w:szCs w:val="27"/>
          <w:lang w:eastAsia="en-IN"/>
        </w:rPr>
        <w:t>=</w:t>
      </w:r>
      <w:r w:rsidRPr="000472DA">
        <w:rPr>
          <w:rFonts w:ascii="Trebuchet MS" w:eastAsia="Times New Roman" w:hAnsi="Trebuchet MS" w:cs="Times New Roman"/>
          <w:color w:val="000000"/>
          <w:sz w:val="27"/>
          <w:szCs w:val="27"/>
          <w:lang w:eastAsia="en-IN"/>
        </w:rPr>
        <w:t> ----- </w:t>
      </w:r>
      <w:r w:rsidRPr="000472DA">
        <w:rPr>
          <w:rFonts w:ascii="Trebuchet MS" w:eastAsia="Times New Roman" w:hAnsi="Trebuchet MS" w:cs="Times New Roman"/>
          <w:b/>
          <w:bCs/>
          <w:color w:val="009933"/>
          <w:sz w:val="26"/>
          <w:szCs w:val="26"/>
          <w:lang w:eastAsia="en-IN"/>
        </w:rPr>
        <w:t>D ABC*+ =</w:t>
      </w:r>
    </w:p>
    <w:p w:rsidR="000472DA" w:rsidRPr="000472DA" w:rsidRDefault="000472DA" w:rsidP="000472DA">
      <w:pPr>
        <w:shd w:val="clear" w:color="auto" w:fill="00CCCC"/>
        <w:spacing w:before="100" w:beforeAutospacing="1" w:after="100" w:afterAutospacing="1" w:line="240" w:lineRule="auto"/>
        <w:ind w:left="-851"/>
        <w:jc w:val="both"/>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color w:val="000000"/>
          <w:sz w:val="27"/>
          <w:szCs w:val="27"/>
          <w:lang w:eastAsia="en-IN"/>
        </w:rPr>
        <w:t>Finally, given Infix Expression is converted into Postfix Expression as follows...</w:t>
      </w:r>
    </w:p>
    <w:p w:rsidR="000472DA" w:rsidRPr="000472DA" w:rsidRDefault="000472DA" w:rsidP="000472DA">
      <w:pPr>
        <w:shd w:val="clear" w:color="auto" w:fill="00CCCC"/>
        <w:spacing w:before="100" w:beforeAutospacing="1" w:after="100" w:afterAutospacing="1" w:line="240" w:lineRule="auto"/>
        <w:ind w:left="-851"/>
        <w:jc w:val="center"/>
        <w:outlineLvl w:val="3"/>
        <w:rPr>
          <w:rFonts w:ascii="Trebuchet MS" w:eastAsia="Times New Roman" w:hAnsi="Trebuchet MS" w:cs="Times New Roman"/>
          <w:b/>
          <w:bCs/>
          <w:color w:val="CC0000"/>
          <w:sz w:val="53"/>
          <w:szCs w:val="53"/>
          <w:lang w:eastAsia="en-IN"/>
        </w:rPr>
      </w:pPr>
      <w:r w:rsidRPr="000472DA">
        <w:rPr>
          <w:rFonts w:ascii="Trebuchet MS" w:eastAsia="Times New Roman" w:hAnsi="Trebuchet MS" w:cs="Times New Roman"/>
          <w:b/>
          <w:bCs/>
          <w:color w:val="CC0000"/>
          <w:sz w:val="53"/>
          <w:szCs w:val="53"/>
          <w:lang w:eastAsia="en-IN"/>
        </w:rPr>
        <w:t>D A B C * + =</w:t>
      </w:r>
    </w:p>
    <w:p w:rsidR="000472DA" w:rsidRPr="000472DA" w:rsidRDefault="000472DA" w:rsidP="000472DA">
      <w:pPr>
        <w:shd w:val="clear" w:color="auto" w:fill="00CCCC"/>
        <w:spacing w:before="100" w:beforeAutospacing="1" w:after="100" w:afterAutospacing="1" w:line="375" w:lineRule="atLeast"/>
        <w:ind w:left="-851"/>
        <w:outlineLvl w:val="0"/>
        <w:rPr>
          <w:rFonts w:ascii="Trebuchet MS" w:eastAsia="Times New Roman" w:hAnsi="Trebuchet MS" w:cs="Times New Roman"/>
          <w:b/>
          <w:bCs/>
          <w:color w:val="FFFFFF"/>
          <w:kern w:val="36"/>
          <w:sz w:val="42"/>
          <w:szCs w:val="42"/>
          <w:lang w:eastAsia="en-IN"/>
        </w:rPr>
      </w:pPr>
      <w:r w:rsidRPr="000472DA">
        <w:rPr>
          <w:rFonts w:ascii="Trebuchet MS" w:eastAsia="Times New Roman" w:hAnsi="Trebuchet MS" w:cs="Times New Roman"/>
          <w:b/>
          <w:bCs/>
          <w:color w:val="FFFFFF"/>
          <w:kern w:val="36"/>
          <w:sz w:val="42"/>
          <w:szCs w:val="42"/>
          <w:lang w:eastAsia="en-IN"/>
        </w:rPr>
        <w:t>Infix to Postfix Conversion using Stack Data Structure</w:t>
      </w:r>
    </w:p>
    <w:p w:rsidR="000472DA" w:rsidRPr="000472DA" w:rsidRDefault="000472DA" w:rsidP="000472DA">
      <w:pPr>
        <w:shd w:val="clear" w:color="auto" w:fill="00CCCC"/>
        <w:spacing w:before="100" w:beforeAutospacing="1" w:after="100" w:afterAutospacing="1" w:line="240" w:lineRule="auto"/>
        <w:ind w:left="-851"/>
        <w:jc w:val="both"/>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color w:val="000000"/>
          <w:sz w:val="27"/>
          <w:szCs w:val="27"/>
          <w:lang w:eastAsia="en-IN"/>
        </w:rPr>
        <w:t xml:space="preserve">To convert Infix Expression into Postfix Expression using a stack data structure, </w:t>
      </w:r>
      <w:proofErr w:type="gramStart"/>
      <w:r w:rsidRPr="000472DA">
        <w:rPr>
          <w:rFonts w:ascii="Trebuchet MS" w:eastAsia="Times New Roman" w:hAnsi="Trebuchet MS" w:cs="Times New Roman"/>
          <w:color w:val="000000"/>
          <w:sz w:val="27"/>
          <w:szCs w:val="27"/>
          <w:lang w:eastAsia="en-IN"/>
        </w:rPr>
        <w:t>We</w:t>
      </w:r>
      <w:proofErr w:type="gramEnd"/>
      <w:r w:rsidRPr="000472DA">
        <w:rPr>
          <w:rFonts w:ascii="Trebuchet MS" w:eastAsia="Times New Roman" w:hAnsi="Trebuchet MS" w:cs="Times New Roman"/>
          <w:color w:val="000000"/>
          <w:sz w:val="27"/>
          <w:szCs w:val="27"/>
          <w:lang w:eastAsia="en-IN"/>
        </w:rPr>
        <w:t xml:space="preserve"> can use the following steps...</w:t>
      </w:r>
    </w:p>
    <w:p w:rsidR="000472DA" w:rsidRPr="000472DA" w:rsidRDefault="000472DA" w:rsidP="000472DA">
      <w:pPr>
        <w:numPr>
          <w:ilvl w:val="0"/>
          <w:numId w:val="3"/>
        </w:numPr>
        <w:shd w:val="clear" w:color="auto" w:fill="00CCCC"/>
        <w:spacing w:before="100" w:beforeAutospacing="1" w:after="100" w:afterAutospacing="1" w:line="240" w:lineRule="auto"/>
        <w:ind w:left="-851"/>
        <w:rPr>
          <w:rFonts w:ascii="Trebuchet MS" w:eastAsia="Times New Roman" w:hAnsi="Trebuchet MS" w:cs="Times New Roman"/>
          <w:b/>
          <w:bCs/>
          <w:color w:val="000000"/>
          <w:sz w:val="27"/>
          <w:szCs w:val="27"/>
          <w:lang w:eastAsia="en-IN"/>
        </w:rPr>
      </w:pPr>
      <w:r w:rsidRPr="000472DA">
        <w:rPr>
          <w:rFonts w:ascii="Trebuchet MS" w:eastAsia="Times New Roman" w:hAnsi="Trebuchet MS" w:cs="Times New Roman"/>
          <w:b/>
          <w:bCs/>
          <w:color w:val="000000"/>
          <w:sz w:val="27"/>
          <w:szCs w:val="27"/>
          <w:lang w:eastAsia="en-IN"/>
        </w:rPr>
        <w:lastRenderedPageBreak/>
        <w:t>Read all the symbols one by one from left to right in the given Infix Expression.</w:t>
      </w:r>
    </w:p>
    <w:p w:rsidR="000472DA" w:rsidRPr="000472DA" w:rsidRDefault="000472DA" w:rsidP="000472DA">
      <w:pPr>
        <w:numPr>
          <w:ilvl w:val="0"/>
          <w:numId w:val="3"/>
        </w:numPr>
        <w:shd w:val="clear" w:color="auto" w:fill="00CCCC"/>
        <w:spacing w:before="100" w:beforeAutospacing="1" w:after="100" w:afterAutospacing="1" w:line="240" w:lineRule="auto"/>
        <w:ind w:left="-851"/>
        <w:rPr>
          <w:rFonts w:ascii="Trebuchet MS" w:eastAsia="Times New Roman" w:hAnsi="Trebuchet MS" w:cs="Times New Roman"/>
          <w:b/>
          <w:bCs/>
          <w:color w:val="000000"/>
          <w:sz w:val="27"/>
          <w:szCs w:val="27"/>
          <w:lang w:eastAsia="en-IN"/>
        </w:rPr>
      </w:pPr>
      <w:r w:rsidRPr="000472DA">
        <w:rPr>
          <w:rFonts w:ascii="Trebuchet MS" w:eastAsia="Times New Roman" w:hAnsi="Trebuchet MS" w:cs="Times New Roman"/>
          <w:b/>
          <w:bCs/>
          <w:color w:val="000000"/>
          <w:sz w:val="27"/>
          <w:szCs w:val="27"/>
          <w:lang w:eastAsia="en-IN"/>
        </w:rPr>
        <w:t>If the reading symbol is </w:t>
      </w:r>
      <w:r w:rsidRPr="000472DA">
        <w:rPr>
          <w:rFonts w:ascii="Trebuchet MS" w:eastAsia="Times New Roman" w:hAnsi="Trebuchet MS" w:cs="Times New Roman"/>
          <w:b/>
          <w:bCs/>
          <w:color w:val="009933"/>
          <w:sz w:val="26"/>
          <w:szCs w:val="26"/>
          <w:lang w:eastAsia="en-IN"/>
        </w:rPr>
        <w:t>operand</w:t>
      </w:r>
      <w:r w:rsidRPr="000472DA">
        <w:rPr>
          <w:rFonts w:ascii="Trebuchet MS" w:eastAsia="Times New Roman" w:hAnsi="Trebuchet MS" w:cs="Times New Roman"/>
          <w:b/>
          <w:bCs/>
          <w:color w:val="000000"/>
          <w:sz w:val="27"/>
          <w:szCs w:val="27"/>
          <w:lang w:eastAsia="en-IN"/>
        </w:rPr>
        <w:t>, then directly print it to the result (Output).</w:t>
      </w:r>
    </w:p>
    <w:p w:rsidR="000472DA" w:rsidRPr="000472DA" w:rsidRDefault="000472DA" w:rsidP="000472DA">
      <w:pPr>
        <w:numPr>
          <w:ilvl w:val="0"/>
          <w:numId w:val="3"/>
        </w:numPr>
        <w:shd w:val="clear" w:color="auto" w:fill="00CCCC"/>
        <w:spacing w:before="100" w:beforeAutospacing="1" w:after="100" w:afterAutospacing="1" w:line="240" w:lineRule="auto"/>
        <w:ind w:left="-851"/>
        <w:rPr>
          <w:rFonts w:ascii="Trebuchet MS" w:eastAsia="Times New Roman" w:hAnsi="Trebuchet MS" w:cs="Times New Roman"/>
          <w:b/>
          <w:bCs/>
          <w:color w:val="000000"/>
          <w:sz w:val="27"/>
          <w:szCs w:val="27"/>
          <w:lang w:eastAsia="en-IN"/>
        </w:rPr>
      </w:pPr>
      <w:r w:rsidRPr="000472DA">
        <w:rPr>
          <w:rFonts w:ascii="Trebuchet MS" w:eastAsia="Times New Roman" w:hAnsi="Trebuchet MS" w:cs="Times New Roman"/>
          <w:b/>
          <w:bCs/>
          <w:color w:val="000000"/>
          <w:sz w:val="27"/>
          <w:szCs w:val="27"/>
          <w:lang w:eastAsia="en-IN"/>
        </w:rPr>
        <w:t>If the reading symbol is </w:t>
      </w:r>
      <w:r w:rsidRPr="000472DA">
        <w:rPr>
          <w:rFonts w:ascii="Trebuchet MS" w:eastAsia="Times New Roman" w:hAnsi="Trebuchet MS" w:cs="Times New Roman"/>
          <w:b/>
          <w:bCs/>
          <w:color w:val="009933"/>
          <w:sz w:val="26"/>
          <w:szCs w:val="26"/>
          <w:lang w:eastAsia="en-IN"/>
        </w:rPr>
        <w:t>left parenthesis '('</w:t>
      </w:r>
      <w:r w:rsidRPr="000472DA">
        <w:rPr>
          <w:rFonts w:ascii="Trebuchet MS" w:eastAsia="Times New Roman" w:hAnsi="Trebuchet MS" w:cs="Times New Roman"/>
          <w:b/>
          <w:bCs/>
          <w:color w:val="000000"/>
          <w:sz w:val="27"/>
          <w:szCs w:val="27"/>
          <w:lang w:eastAsia="en-IN"/>
        </w:rPr>
        <w:t>, then Push it on to the Stack.</w:t>
      </w:r>
    </w:p>
    <w:p w:rsidR="000472DA" w:rsidRPr="000472DA" w:rsidRDefault="000472DA" w:rsidP="000472DA">
      <w:pPr>
        <w:numPr>
          <w:ilvl w:val="0"/>
          <w:numId w:val="3"/>
        </w:numPr>
        <w:shd w:val="clear" w:color="auto" w:fill="00CCCC"/>
        <w:spacing w:before="100" w:beforeAutospacing="1" w:after="100" w:afterAutospacing="1" w:line="240" w:lineRule="auto"/>
        <w:ind w:left="-851"/>
        <w:rPr>
          <w:rFonts w:ascii="Trebuchet MS" w:eastAsia="Times New Roman" w:hAnsi="Trebuchet MS" w:cs="Times New Roman"/>
          <w:b/>
          <w:bCs/>
          <w:color w:val="000000"/>
          <w:sz w:val="27"/>
          <w:szCs w:val="27"/>
          <w:lang w:eastAsia="en-IN"/>
        </w:rPr>
      </w:pPr>
      <w:r w:rsidRPr="000472DA">
        <w:rPr>
          <w:rFonts w:ascii="Trebuchet MS" w:eastAsia="Times New Roman" w:hAnsi="Trebuchet MS" w:cs="Times New Roman"/>
          <w:b/>
          <w:bCs/>
          <w:color w:val="000000"/>
          <w:sz w:val="27"/>
          <w:szCs w:val="27"/>
          <w:lang w:eastAsia="en-IN"/>
        </w:rPr>
        <w:t>If the reading symbol is </w:t>
      </w:r>
      <w:r w:rsidRPr="000472DA">
        <w:rPr>
          <w:rFonts w:ascii="Trebuchet MS" w:eastAsia="Times New Roman" w:hAnsi="Trebuchet MS" w:cs="Times New Roman"/>
          <w:b/>
          <w:bCs/>
          <w:color w:val="009933"/>
          <w:sz w:val="26"/>
          <w:szCs w:val="26"/>
          <w:lang w:eastAsia="en-IN"/>
        </w:rPr>
        <w:t>right parenthesis ')'</w:t>
      </w:r>
      <w:r w:rsidRPr="000472DA">
        <w:rPr>
          <w:rFonts w:ascii="Trebuchet MS" w:eastAsia="Times New Roman" w:hAnsi="Trebuchet MS" w:cs="Times New Roman"/>
          <w:b/>
          <w:bCs/>
          <w:color w:val="000000"/>
          <w:sz w:val="27"/>
          <w:szCs w:val="27"/>
          <w:lang w:eastAsia="en-IN"/>
        </w:rPr>
        <w:t xml:space="preserve">, then Pop all the contents of stack until respective left parenthesis is </w:t>
      </w:r>
      <w:proofErr w:type="spellStart"/>
      <w:r w:rsidRPr="000472DA">
        <w:rPr>
          <w:rFonts w:ascii="Trebuchet MS" w:eastAsia="Times New Roman" w:hAnsi="Trebuchet MS" w:cs="Times New Roman"/>
          <w:b/>
          <w:bCs/>
          <w:color w:val="000000"/>
          <w:sz w:val="27"/>
          <w:szCs w:val="27"/>
          <w:lang w:eastAsia="en-IN"/>
        </w:rPr>
        <w:t>poped</w:t>
      </w:r>
      <w:proofErr w:type="spellEnd"/>
      <w:r w:rsidRPr="000472DA">
        <w:rPr>
          <w:rFonts w:ascii="Trebuchet MS" w:eastAsia="Times New Roman" w:hAnsi="Trebuchet MS" w:cs="Times New Roman"/>
          <w:b/>
          <w:bCs/>
          <w:color w:val="000000"/>
          <w:sz w:val="27"/>
          <w:szCs w:val="27"/>
          <w:lang w:eastAsia="en-IN"/>
        </w:rPr>
        <w:t xml:space="preserve"> and print each </w:t>
      </w:r>
      <w:proofErr w:type="spellStart"/>
      <w:r w:rsidRPr="000472DA">
        <w:rPr>
          <w:rFonts w:ascii="Trebuchet MS" w:eastAsia="Times New Roman" w:hAnsi="Trebuchet MS" w:cs="Times New Roman"/>
          <w:b/>
          <w:bCs/>
          <w:color w:val="000000"/>
          <w:sz w:val="27"/>
          <w:szCs w:val="27"/>
          <w:lang w:eastAsia="en-IN"/>
        </w:rPr>
        <w:t>poped</w:t>
      </w:r>
      <w:proofErr w:type="spellEnd"/>
      <w:r w:rsidRPr="000472DA">
        <w:rPr>
          <w:rFonts w:ascii="Trebuchet MS" w:eastAsia="Times New Roman" w:hAnsi="Trebuchet MS" w:cs="Times New Roman"/>
          <w:b/>
          <w:bCs/>
          <w:color w:val="000000"/>
          <w:sz w:val="27"/>
          <w:szCs w:val="27"/>
          <w:lang w:eastAsia="en-IN"/>
        </w:rPr>
        <w:t xml:space="preserve"> symbol to the result.</w:t>
      </w:r>
    </w:p>
    <w:p w:rsidR="000472DA" w:rsidRPr="000472DA" w:rsidRDefault="000472DA" w:rsidP="000472DA">
      <w:pPr>
        <w:numPr>
          <w:ilvl w:val="0"/>
          <w:numId w:val="3"/>
        </w:numPr>
        <w:shd w:val="clear" w:color="auto" w:fill="00CCCC"/>
        <w:spacing w:before="100" w:beforeAutospacing="1" w:after="100" w:afterAutospacing="1" w:line="240" w:lineRule="auto"/>
        <w:ind w:left="-851"/>
        <w:rPr>
          <w:rFonts w:ascii="Trebuchet MS" w:eastAsia="Times New Roman" w:hAnsi="Trebuchet MS" w:cs="Times New Roman"/>
          <w:b/>
          <w:bCs/>
          <w:color w:val="000000"/>
          <w:sz w:val="27"/>
          <w:szCs w:val="27"/>
          <w:lang w:eastAsia="en-IN"/>
        </w:rPr>
      </w:pPr>
      <w:r w:rsidRPr="000472DA">
        <w:rPr>
          <w:rFonts w:ascii="Trebuchet MS" w:eastAsia="Times New Roman" w:hAnsi="Trebuchet MS" w:cs="Times New Roman"/>
          <w:b/>
          <w:bCs/>
          <w:color w:val="000000"/>
          <w:sz w:val="27"/>
          <w:szCs w:val="27"/>
          <w:lang w:eastAsia="en-IN"/>
        </w:rPr>
        <w:t>If the reading symbol is </w:t>
      </w:r>
      <w:r w:rsidRPr="000472DA">
        <w:rPr>
          <w:rFonts w:ascii="Trebuchet MS" w:eastAsia="Times New Roman" w:hAnsi="Trebuchet MS" w:cs="Times New Roman"/>
          <w:b/>
          <w:bCs/>
          <w:color w:val="009933"/>
          <w:sz w:val="26"/>
          <w:szCs w:val="26"/>
          <w:lang w:eastAsia="en-IN"/>
        </w:rPr>
        <w:t>operator (</w:t>
      </w:r>
      <w:proofErr w:type="gramStart"/>
      <w:r w:rsidRPr="000472DA">
        <w:rPr>
          <w:rFonts w:ascii="Trebuchet MS" w:eastAsia="Times New Roman" w:hAnsi="Trebuchet MS" w:cs="Times New Roman"/>
          <w:b/>
          <w:bCs/>
          <w:color w:val="009933"/>
          <w:sz w:val="26"/>
          <w:szCs w:val="26"/>
          <w:lang w:eastAsia="en-IN"/>
        </w:rPr>
        <w:t>+ ,</w:t>
      </w:r>
      <w:proofErr w:type="gramEnd"/>
      <w:r w:rsidRPr="000472DA">
        <w:rPr>
          <w:rFonts w:ascii="Trebuchet MS" w:eastAsia="Times New Roman" w:hAnsi="Trebuchet MS" w:cs="Times New Roman"/>
          <w:b/>
          <w:bCs/>
          <w:color w:val="009933"/>
          <w:sz w:val="26"/>
          <w:szCs w:val="26"/>
          <w:lang w:eastAsia="en-IN"/>
        </w:rPr>
        <w:t xml:space="preserve"> - , * , / etc.,)</w:t>
      </w:r>
      <w:r w:rsidRPr="000472DA">
        <w:rPr>
          <w:rFonts w:ascii="Trebuchet MS" w:eastAsia="Times New Roman" w:hAnsi="Trebuchet MS" w:cs="Times New Roman"/>
          <w:b/>
          <w:bCs/>
          <w:color w:val="000000"/>
          <w:sz w:val="27"/>
          <w:szCs w:val="27"/>
          <w:lang w:eastAsia="en-IN"/>
        </w:rPr>
        <w:t>, then Push it on to the Stack. However, first pop the operators which are already on the stack that have higher or equal precedence than current operator and print them to the result.</w:t>
      </w:r>
    </w:p>
    <w:p w:rsidR="000472DA" w:rsidRPr="000472DA" w:rsidRDefault="000472DA" w:rsidP="000472DA">
      <w:pPr>
        <w:shd w:val="clear" w:color="auto" w:fill="00CCCC"/>
        <w:spacing w:before="100" w:beforeAutospacing="1" w:after="100" w:afterAutospacing="1" w:line="240" w:lineRule="auto"/>
        <w:ind w:left="-851"/>
        <w:outlineLvl w:val="0"/>
        <w:rPr>
          <w:rFonts w:ascii="Trebuchet MS" w:eastAsia="Times New Roman" w:hAnsi="Trebuchet MS" w:cs="Times New Roman"/>
          <w:b/>
          <w:bCs/>
          <w:color w:val="0066CC"/>
          <w:kern w:val="36"/>
          <w:sz w:val="38"/>
          <w:szCs w:val="38"/>
          <w:lang w:eastAsia="en-IN"/>
        </w:rPr>
      </w:pPr>
      <w:r w:rsidRPr="000472DA">
        <w:rPr>
          <w:rFonts w:ascii="Trebuchet MS" w:eastAsia="Times New Roman" w:hAnsi="Trebuchet MS" w:cs="Times New Roman"/>
          <w:b/>
          <w:bCs/>
          <w:color w:val="0066CC"/>
          <w:kern w:val="36"/>
          <w:sz w:val="38"/>
          <w:szCs w:val="38"/>
          <w:lang w:eastAsia="en-IN"/>
        </w:rPr>
        <w:t>Example</w:t>
      </w:r>
    </w:p>
    <w:p w:rsidR="000472DA" w:rsidRPr="000472DA" w:rsidRDefault="000472DA" w:rsidP="000472DA">
      <w:pPr>
        <w:shd w:val="clear" w:color="auto" w:fill="00CCCC"/>
        <w:spacing w:before="100" w:beforeAutospacing="1" w:after="100" w:afterAutospacing="1" w:line="240" w:lineRule="auto"/>
        <w:ind w:left="-851"/>
        <w:jc w:val="both"/>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color w:val="000000"/>
          <w:sz w:val="27"/>
          <w:szCs w:val="27"/>
          <w:lang w:eastAsia="en-IN"/>
        </w:rPr>
        <w:t>Consider the following Infix Expression...</w:t>
      </w:r>
    </w:p>
    <w:p w:rsidR="000472DA" w:rsidRPr="000472DA" w:rsidRDefault="000472DA" w:rsidP="000472DA">
      <w:pPr>
        <w:shd w:val="clear" w:color="auto" w:fill="00CCCC"/>
        <w:spacing w:before="100" w:beforeAutospacing="1" w:after="100" w:afterAutospacing="1" w:line="240" w:lineRule="auto"/>
        <w:ind w:left="-851"/>
        <w:jc w:val="center"/>
        <w:outlineLvl w:val="3"/>
        <w:rPr>
          <w:rFonts w:ascii="Trebuchet MS" w:eastAsia="Times New Roman" w:hAnsi="Trebuchet MS" w:cs="Times New Roman"/>
          <w:b/>
          <w:bCs/>
          <w:color w:val="CC0000"/>
          <w:sz w:val="53"/>
          <w:szCs w:val="53"/>
          <w:lang w:eastAsia="en-IN"/>
        </w:rPr>
      </w:pPr>
      <w:proofErr w:type="gramStart"/>
      <w:r w:rsidRPr="000472DA">
        <w:rPr>
          <w:rFonts w:ascii="Trebuchet MS" w:eastAsia="Times New Roman" w:hAnsi="Trebuchet MS" w:cs="Times New Roman"/>
          <w:b/>
          <w:bCs/>
          <w:color w:val="CC0000"/>
          <w:sz w:val="53"/>
          <w:szCs w:val="53"/>
          <w:lang w:eastAsia="en-IN"/>
        </w:rPr>
        <w:t>( A</w:t>
      </w:r>
      <w:proofErr w:type="gramEnd"/>
      <w:r w:rsidRPr="000472DA">
        <w:rPr>
          <w:rFonts w:ascii="Trebuchet MS" w:eastAsia="Times New Roman" w:hAnsi="Trebuchet MS" w:cs="Times New Roman"/>
          <w:b/>
          <w:bCs/>
          <w:color w:val="CC0000"/>
          <w:sz w:val="53"/>
          <w:szCs w:val="53"/>
          <w:lang w:eastAsia="en-IN"/>
        </w:rPr>
        <w:t xml:space="preserve"> + B ) * </w:t>
      </w:r>
      <w:proofErr w:type="gramStart"/>
      <w:r w:rsidRPr="000472DA">
        <w:rPr>
          <w:rFonts w:ascii="Trebuchet MS" w:eastAsia="Times New Roman" w:hAnsi="Trebuchet MS" w:cs="Times New Roman"/>
          <w:b/>
          <w:bCs/>
          <w:color w:val="CC0000"/>
          <w:sz w:val="53"/>
          <w:szCs w:val="53"/>
          <w:lang w:eastAsia="en-IN"/>
        </w:rPr>
        <w:t>( C</w:t>
      </w:r>
      <w:proofErr w:type="gramEnd"/>
      <w:r w:rsidRPr="000472DA">
        <w:rPr>
          <w:rFonts w:ascii="Trebuchet MS" w:eastAsia="Times New Roman" w:hAnsi="Trebuchet MS" w:cs="Times New Roman"/>
          <w:b/>
          <w:bCs/>
          <w:color w:val="CC0000"/>
          <w:sz w:val="53"/>
          <w:szCs w:val="53"/>
          <w:lang w:eastAsia="en-IN"/>
        </w:rPr>
        <w:t xml:space="preserve"> - D )</w:t>
      </w:r>
    </w:p>
    <w:p w:rsidR="000472DA" w:rsidRPr="000472DA" w:rsidRDefault="000472DA" w:rsidP="000472DA">
      <w:pPr>
        <w:shd w:val="clear" w:color="auto" w:fill="00CCCC"/>
        <w:spacing w:before="100" w:beforeAutospacing="1" w:after="100" w:afterAutospacing="1" w:line="240" w:lineRule="auto"/>
        <w:ind w:left="-851"/>
        <w:jc w:val="both"/>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color w:val="000000"/>
          <w:sz w:val="27"/>
          <w:szCs w:val="27"/>
          <w:lang w:eastAsia="en-IN"/>
        </w:rPr>
        <w:t>The given infix expression can be converted into postfix expression using Stack data Structure as follows...</w:t>
      </w:r>
    </w:p>
    <w:p w:rsidR="000472DA" w:rsidRPr="000472DA" w:rsidRDefault="000472DA" w:rsidP="000472DA">
      <w:pPr>
        <w:shd w:val="clear" w:color="auto" w:fill="00CCCC"/>
        <w:spacing w:after="0" w:line="240" w:lineRule="auto"/>
        <w:ind w:left="-851"/>
        <w:jc w:val="center"/>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noProof/>
          <w:color w:val="000000"/>
          <w:sz w:val="27"/>
          <w:szCs w:val="27"/>
          <w:lang w:eastAsia="en-IN"/>
        </w:rPr>
        <w:lastRenderedPageBreak/>
        <w:drawing>
          <wp:inline distT="0" distB="0" distL="0" distR="0" wp14:anchorId="0B6F09CC" wp14:editId="41C83351">
            <wp:extent cx="6673850" cy="28571825"/>
            <wp:effectExtent l="0" t="0" r="0" b="3175"/>
            <wp:docPr id="2" name="Picture 2" descr="http://btechsmartclass.com/DS/images/ExpressionC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techsmartclass.com/DS/images/ExpressionConver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850" cy="28571825"/>
                    </a:xfrm>
                    <a:prstGeom prst="rect">
                      <a:avLst/>
                    </a:prstGeom>
                    <a:noFill/>
                    <a:ln>
                      <a:noFill/>
                    </a:ln>
                  </pic:spPr>
                </pic:pic>
              </a:graphicData>
            </a:graphic>
          </wp:inline>
        </w:drawing>
      </w:r>
    </w:p>
    <w:p w:rsidR="000472DA" w:rsidRPr="000472DA" w:rsidRDefault="000472DA" w:rsidP="000472DA">
      <w:pPr>
        <w:shd w:val="clear" w:color="auto" w:fill="00CCCC"/>
        <w:spacing w:before="100" w:beforeAutospacing="1" w:after="100" w:afterAutospacing="1" w:line="240" w:lineRule="auto"/>
        <w:ind w:left="-851"/>
        <w:jc w:val="both"/>
        <w:rPr>
          <w:rFonts w:ascii="Trebuchet MS" w:eastAsia="Times New Roman" w:hAnsi="Trebuchet MS" w:cs="Times New Roman"/>
          <w:color w:val="000000"/>
          <w:sz w:val="27"/>
          <w:szCs w:val="27"/>
          <w:lang w:eastAsia="en-IN"/>
        </w:rPr>
      </w:pPr>
      <w:r w:rsidRPr="000472DA">
        <w:rPr>
          <w:rFonts w:ascii="Trebuchet MS" w:eastAsia="Times New Roman" w:hAnsi="Trebuchet MS" w:cs="Times New Roman"/>
          <w:color w:val="000000"/>
          <w:sz w:val="27"/>
          <w:szCs w:val="27"/>
          <w:lang w:eastAsia="en-IN"/>
        </w:rPr>
        <w:lastRenderedPageBreak/>
        <w:t>The final Postfix Expression is as follows...</w:t>
      </w:r>
    </w:p>
    <w:p w:rsidR="000472DA" w:rsidRPr="000472DA" w:rsidRDefault="000472DA" w:rsidP="000472DA">
      <w:pPr>
        <w:shd w:val="clear" w:color="auto" w:fill="00CCCC"/>
        <w:spacing w:before="100" w:beforeAutospacing="1" w:after="100" w:afterAutospacing="1" w:line="240" w:lineRule="auto"/>
        <w:ind w:left="-851"/>
        <w:jc w:val="center"/>
        <w:outlineLvl w:val="3"/>
        <w:rPr>
          <w:rFonts w:ascii="Trebuchet MS" w:eastAsia="Times New Roman" w:hAnsi="Trebuchet MS" w:cs="Times New Roman"/>
          <w:b/>
          <w:bCs/>
          <w:color w:val="CC0000"/>
          <w:sz w:val="53"/>
          <w:szCs w:val="53"/>
          <w:lang w:eastAsia="en-IN"/>
        </w:rPr>
      </w:pPr>
      <w:r w:rsidRPr="000472DA">
        <w:rPr>
          <w:rFonts w:ascii="Trebuchet MS" w:eastAsia="Times New Roman" w:hAnsi="Trebuchet MS" w:cs="Times New Roman"/>
          <w:b/>
          <w:bCs/>
          <w:color w:val="CC0000"/>
          <w:sz w:val="53"/>
          <w:szCs w:val="53"/>
          <w:lang w:eastAsia="en-IN"/>
        </w:rPr>
        <w:t>A B + C D - *</w:t>
      </w:r>
    </w:p>
    <w:bookmarkEnd w:id="0"/>
    <w:p w:rsidR="00C85E29" w:rsidRDefault="00C85E29" w:rsidP="000472DA">
      <w:pPr>
        <w:ind w:left="-851"/>
      </w:pPr>
    </w:p>
    <w:sectPr w:rsidR="00C85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D2360"/>
    <w:multiLevelType w:val="multilevel"/>
    <w:tmpl w:val="8E98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015DDD"/>
    <w:multiLevelType w:val="multilevel"/>
    <w:tmpl w:val="5CC8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FD35F9"/>
    <w:multiLevelType w:val="multilevel"/>
    <w:tmpl w:val="B27A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83"/>
    <w:rsid w:val="000472DA"/>
    <w:rsid w:val="00AE6883"/>
    <w:rsid w:val="00C85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52AB9-9FFE-4AB4-81A3-87DD2B2D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71428">
      <w:bodyDiv w:val="1"/>
      <w:marLeft w:val="0"/>
      <w:marRight w:val="0"/>
      <w:marTop w:val="0"/>
      <w:marBottom w:val="0"/>
      <w:divBdr>
        <w:top w:val="none" w:sz="0" w:space="0" w:color="auto"/>
        <w:left w:val="none" w:sz="0" w:space="0" w:color="auto"/>
        <w:bottom w:val="none" w:sz="0" w:space="0" w:color="auto"/>
        <w:right w:val="none" w:sz="0" w:space="0" w:color="auto"/>
      </w:divBdr>
      <w:divsChild>
        <w:div w:id="1393042420">
          <w:marLeft w:val="759"/>
          <w:marRight w:val="759"/>
          <w:marTop w:val="300"/>
          <w:marBottom w:val="0"/>
          <w:divBdr>
            <w:top w:val="none" w:sz="0" w:space="0" w:color="auto"/>
            <w:left w:val="none" w:sz="0" w:space="0" w:color="auto"/>
            <w:bottom w:val="none" w:sz="0" w:space="0" w:color="auto"/>
            <w:right w:val="none" w:sz="0" w:space="0" w:color="auto"/>
          </w:divBdr>
        </w:div>
        <w:div w:id="946080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techsmartclass.com/DS/U2_T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2017-05-02T18:12:00Z</dcterms:created>
  <dcterms:modified xsi:type="dcterms:W3CDTF">2017-05-02T18:14:00Z</dcterms:modified>
</cp:coreProperties>
</file>