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w:t>
      </w:r>
      <w:r>
        <w:t xml:space="preserve"> </w:t>
      </w:r>
      <w:r>
        <w:t xml:space="preserve">Unified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31" w:name="orchestration-module-architecture"/>
    <w:p>
      <w:pPr>
        <w:pStyle w:val="Heading1"/>
      </w:pPr>
      <w:r>
        <w:t xml:space="preserve">Orchestration Module - Architecture</w:t>
      </w:r>
    </w:p>
    <w:bookmarkStart w:id="20" w:name="Xea338dcb3e9662ddff5f4e7ae9c06dbacce6cfb"/>
    <w:p>
      <w:pPr>
        <w:pStyle w:val="Heading2"/>
      </w:pPr>
      <w:r>
        <w:t xml:space="preserve">Figure 1: Class Diagram — Orchestration Components</w:t>
      </w:r>
    </w:p>
    <w:p>
      <w:pPr>
        <w:pStyle w:val="FirstParagraph"/>
      </w:pPr>
      <w:r>
        <w:rPr>
          <w:iCs/>
          <w:i/>
        </w:rPr>
        <w:t xml:space="preserve">Caption: Class diagram showing the</w:t>
      </w:r>
      <w:r>
        <w:rPr>
          <w:iCs/>
          <w:i/>
        </w:rPr>
        <w:t xml:space="preserve"> </w:t>
      </w:r>
      <w:r>
        <w:rPr>
          <w:rStyle w:val="VerbatimChar"/>
          <w:iCs/>
          <w:i/>
        </w:rPr>
        <w:t xml:space="preserve">YantraContext</w:t>
      </w:r>
      <w:r>
        <w:rPr>
          <w:iCs/>
          <w:i/>
        </w:rPr>
        <w:t xml:space="preserve"> </w:t>
      </w:r>
      <w:r>
        <w:rPr>
          <w:iCs/>
          <w:i/>
        </w:rPr>
        <w:t xml:space="preserve">singleton, the</w:t>
      </w:r>
      <w:r>
        <w:rPr>
          <w:iCs/>
          <w:i/>
        </w:rPr>
        <w:t xml:space="preserve"> </w:t>
      </w:r>
      <w:r>
        <w:rPr>
          <w:rStyle w:val="VerbatimChar"/>
          <w:iCs/>
          <w:i/>
        </w:rPr>
        <w:t xml:space="preserve">yantra_task</w:t>
      </w:r>
      <w:r>
        <w:rPr>
          <w:iCs/>
          <w:i/>
        </w:rPr>
        <w:t xml:space="preserve"> </w:t>
      </w:r>
      <w:r>
        <w:rPr>
          <w:iCs/>
          <w:i/>
        </w:rPr>
        <w:t xml:space="preserve">decorator factory, and the dependency on</w:t>
      </w:r>
      <w:r>
        <w:rPr>
          <w:iCs/>
          <w:i/>
        </w:rPr>
        <w:t xml:space="preserve"> </w:t>
      </w:r>
      <w:r>
        <w:rPr>
          <w:rStyle w:val="VerbatimChar"/>
          <w:iCs/>
          <w:i/>
        </w:rPr>
        <w:t xml:space="preserve">IExperimentTracker</w:t>
      </w:r>
      <w:r>
        <w:rPr>
          <w:iCs/>
          <w:i/>
        </w:rPr>
        <w:t xml:space="preserve"> </w:t>
      </w:r>
      <w:r>
        <w:rPr>
          <w:iCs/>
          <w:i/>
        </w:rPr>
        <w:t xml:space="preserve">from the Observability module. This module is the only one in Yantra with a cross-module dependency. All class and method names verified against source code.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0"/>
    <w:bookmarkStart w:id="21" w:name="X6f866957b351a67c4e7bdecc825859e74e3fd8f"/>
    <w:p>
      <w:pPr>
        <w:pStyle w:val="Heading2"/>
      </w:pPr>
      <w:r>
        <w:t xml:space="preserve">Figure 2: Sequence Diagram —</w:t>
      </w:r>
      <w:r>
        <w:t xml:space="preserve"> </w:t>
      </w:r>
      <w:r>
        <w:rPr>
          <w:rStyle w:val="VerbatimChar"/>
        </w:rPr>
        <w:t xml:space="preserve">@yantra_task</w:t>
      </w:r>
      <w:r>
        <w:t xml:space="preserve"> </w:t>
      </w:r>
      <w:r>
        <w:t xml:space="preserve">Execution Flow</w:t>
      </w:r>
    </w:p>
    <w:p>
      <w:pPr>
        <w:pStyle w:val="FirstParagraph"/>
      </w:pPr>
      <w:r>
        <w:rPr>
          <w:iCs/>
          <w:i/>
        </w:rPr>
        <w:t xml:space="preserve">Caption: Sequence diagram showing the complete lifecycle of a function decorated with</w:t>
      </w:r>
      <w:r>
        <w:rPr>
          <w:iCs/>
          <w:i/>
        </w:rPr>
        <w:t xml:space="preserve"> </w:t>
      </w:r>
      <w:r>
        <w:rPr>
          <w:rStyle w:val="VerbatimChar"/>
          <w:iCs/>
          <w:i/>
        </w:rPr>
        <w:t xml:space="preserve">@yantra_task</w:t>
      </w:r>
      <w:r>
        <w:rPr>
          <w:iCs/>
          <w:i/>
        </w:rPr>
        <w:t xml:space="preserve">. Demonstrates the dual-context wrapping: Prefect task execution with MLflow span creation, argument introspection, and error handling. Verified against</w:t>
      </w:r>
      <w:r>
        <w:rPr>
          <w:iCs/>
          <w:i/>
        </w:rPr>
        <w:t xml:space="preserve"> </w:t>
      </w:r>
      <w:r>
        <w:rPr>
          <w:rStyle w:val="VerbatimChar"/>
          <w:iCs/>
          <w:i/>
        </w:rPr>
        <w:t xml:space="preserve">prefect_utils.py:L30-L66</w:t>
      </w:r>
      <w:r>
        <w:rPr>
          <w:iCs/>
          <w:i/>
        </w:rPr>
        <w:t xml:space="preserv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1"/>
    <w:bookmarkStart w:id="22" w:name="Xba36edb0460aa0322552d763a8e3b85d12b70f7"/>
    <w:p>
      <w:pPr>
        <w:pStyle w:val="Heading2"/>
      </w:pPr>
      <w:r>
        <w:t xml:space="preserve">Figure 3: Component Diagram — Module Dependencies and External Integration</w:t>
      </w:r>
    </w:p>
    <w:p>
      <w:pPr>
        <w:pStyle w:val="FirstParagraph"/>
      </w:pPr>
      <w:r>
        <w:rPr>
          <w:iCs/>
          <w:i/>
        </w:rPr>
        <w:t xml:space="preserve">Caption: Component-level view showing how the Orchestration module bridges the Observability module (via</w:t>
      </w:r>
      <w:r>
        <w:rPr>
          <w:iCs/>
          <w:i/>
        </w:rPr>
        <w:t xml:space="preserve"> </w:t>
      </w:r>
      <w:r>
        <w:rPr>
          <w:rStyle w:val="VerbatimChar"/>
          <w:iCs/>
          <w:i/>
        </w:rPr>
        <w:t xml:space="preserve">IExperimentTracker</w:t>
      </w:r>
      <w:r>
        <w:rPr>
          <w:iCs/>
          <w:i/>
        </w:rPr>
        <w:t xml:space="preserve">) with the Prefect SDK. This is the only cross-module dependency in the Yantra system. Verified via</w:t>
      </w:r>
      <w:r>
        <w:rPr>
          <w:iCs/>
          <w:i/>
        </w:rPr>
        <w:t xml:space="preserve"> </w:t>
      </w:r>
      <w:r>
        <w:rPr>
          <w:rStyle w:val="VerbatimChar"/>
          <w:iCs/>
          <w:i/>
        </w:rPr>
        <w:t xml:space="preserve">import</w:t>
      </w:r>
      <w:r>
        <w:rPr>
          <w:iCs/>
          <w:i/>
        </w:rPr>
        <w:t xml:space="preserve"> </w:t>
      </w:r>
      <w:r>
        <w:rPr>
          <w:iCs/>
          <w:i/>
        </w:rPr>
        <w:t xml:space="preserve">statements across all source files.</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2"/>
    <w:bookmarkStart w:id="23" w:name="Xc83d33304121d6c7a2e9cda74609031a2846b6a"/>
    <w:p>
      <w:pPr>
        <w:pStyle w:val="Heading2"/>
      </w:pPr>
      <w:r>
        <w:t xml:space="preserve">Figure 4: State Diagram — Decorated Task Lifecycle</w:t>
      </w:r>
    </w:p>
    <w:p>
      <w:pPr>
        <w:pStyle w:val="FirstParagraph"/>
      </w:pPr>
      <w:r>
        <w:rPr>
          <w:iCs/>
          <w:i/>
        </w:rPr>
        <w:t xml:space="preserve">Caption: State machine showing all possible states of a</w:t>
      </w:r>
      <w:r>
        <w:rPr>
          <w:iCs/>
          <w:i/>
        </w:rPr>
        <w:t xml:space="preserve"> </w:t>
      </w:r>
      <w:r>
        <w:rPr>
          <w:rStyle w:val="VerbatimChar"/>
          <w:iCs/>
          <w:i/>
        </w:rPr>
        <w:t xml:space="preserve">@yantra_task</w:t>
      </w:r>
      <w:r>
        <w:rPr>
          <w:iCs/>
          <w:i/>
        </w:rPr>
        <w:t xml:space="preserve">-decorated function during execution, including the graceful degradation path and retry cycle.</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3"/>
    <w:bookmarkStart w:id="24" w:name="figure-5-decorator-composition-stack"/>
    <w:p>
      <w:pPr>
        <w:pStyle w:val="Heading2"/>
      </w:pPr>
      <w:r>
        <w:t xml:space="preserve">Figure 5: Decorator Composition Stack</w:t>
      </w:r>
    </w:p>
    <w:p>
      <w:pPr>
        <w:pStyle w:val="FirstParagraph"/>
      </w:pPr>
      <w:r>
        <w:rPr>
          <w:iCs/>
          <w:i/>
        </w:rPr>
        <w:t xml:space="preserve">Caption: Visual representation of the 3-layer decorator stack showing how</w:t>
      </w:r>
      <w:r>
        <w:rPr>
          <w:iCs/>
          <w:i/>
        </w:rPr>
        <w:t xml:space="preserve"> </w:t>
      </w:r>
      <w:r>
        <w:rPr>
          <w:rStyle w:val="VerbatimChar"/>
          <w:iCs/>
          <w:i/>
        </w:rPr>
        <w:t xml:space="preserve">@yantra_task</w:t>
      </w:r>
      <w:r>
        <w:rPr>
          <w:iCs/>
          <w:i/>
        </w:rPr>
        <w:t xml:space="preserve"> </w:t>
      </w:r>
      <w:r>
        <w:rPr>
          <w:iCs/>
          <w:i/>
        </w:rPr>
        <w:t xml:space="preserve">composes Prefect task wrapping, MLflow span wrapping, and</w:t>
      </w:r>
      <w:r>
        <w:rPr>
          <w:iCs/>
          <w:i/>
        </w:rPr>
        <w:t xml:space="preserve"> </w:t>
      </w:r>
      <w:r>
        <w:rPr>
          <w:rStyle w:val="VerbatimChar"/>
          <w:iCs/>
          <w:i/>
        </w:rPr>
        <w:t xml:space="preserve">functools.wraps</w:t>
      </w:r>
      <w:r>
        <w:rPr>
          <w:iCs/>
          <w:i/>
        </w:rPr>
        <w:t xml:space="preserve"> </w:t>
      </w:r>
      <w:r>
        <w:rPr>
          <w:iCs/>
          <w:i/>
        </w:rPr>
        <w:t xml:space="preserve">metadata preservation.</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4"/>
    <w:bookmarkStart w:id="25" w:name="Xba757c3a427c60346f6a48a411c13dec4376a93"/>
    <w:p>
      <w:pPr>
        <w:pStyle w:val="Heading2"/>
      </w:pPr>
      <w:r>
        <w:t xml:space="preserve">Figure 6: Data Flow Diagram — Information Captured per Task Run</w:t>
      </w:r>
    </w:p>
    <w:p>
      <w:pPr>
        <w:pStyle w:val="FirstParagraph"/>
      </w:pPr>
      <w:r>
        <w:rPr>
          <w:iCs/>
          <w:i/>
        </w:rPr>
        <w:t xml:space="preserve">Caption: Shows what data flows through the decorator during each task execution, from raw function arguments to structured span attributes.</w:t>
      </w:r>
    </w:p>
    <w:p>
      <w:pPr>
        <w:pStyle w:val="BodyText"/>
      </w:pPr>
      <w:r>
        <w:rPr>
          <w:bCs/>
          <w:b/>
        </w:rPr>
        <w:t xml:space="preserve">[Diagram Placeholder]</w:t>
      </w:r>
      <w:r>
        <w:br/>
      </w:r>
      <w:r>
        <w:rPr>
          <w:iCs/>
          <w:i/>
        </w:rPr>
        <w:t xml:space="preserve">Mermaid diagrams represent complex logic or architecture. Please view the HTML version of this report to see the interactive diagram.</w:t>
      </w:r>
    </w:p>
    <w:p>
      <w:r>
        <w:pict>
          <v:rect style="width:0;height:1.5pt" o:hralign="center" o:hrstd="t" o:hr="t"/>
        </w:pict>
      </w:r>
    </w:p>
    <w:bookmarkEnd w:id="25"/>
    <w:bookmarkStart w:id="26" w:name="X8ac1374a8b0af80cb4ff37a4143a8e920696809"/>
    <w:p>
      <w:pPr>
        <w:pStyle w:val="Heading2"/>
      </w:pPr>
      <w:r>
        <w:t xml:space="preserve">Table 1: Decorator Configuration Parameters</w:t>
      </w:r>
    </w:p>
    <w:p>
      <w:pPr>
        <w:pStyle w:val="FirstParagraph"/>
      </w:pPr>
      <w:r>
        <w:rPr>
          <w:iCs/>
          <w:i/>
        </w:rPr>
        <w:t xml:space="preserve">Caption: Parameters accepted by the</w:t>
      </w:r>
      <w:r>
        <w:rPr>
          <w:iCs/>
          <w:i/>
        </w:rPr>
        <w:t xml:space="preserve"> </w:t>
      </w:r>
      <w:r>
        <w:rPr>
          <w:rStyle w:val="VerbatimChar"/>
          <w:iCs/>
          <w:i/>
        </w:rPr>
        <w:t xml:space="preserve">@yantra_task</w:t>
      </w:r>
      <w:r>
        <w:rPr>
          <w:iCs/>
          <w:i/>
        </w:rPr>
        <w:t xml:space="preserve"> </w:t>
      </w:r>
      <w:r>
        <w:rPr>
          <w:iCs/>
          <w:i/>
        </w:rPr>
        <w:t xml:space="preserve">decorator factory, their defaults, and purpose. Source:</w:t>
      </w:r>
      <w:r>
        <w:rPr>
          <w:iCs/>
          <w:i/>
        </w:rPr>
        <w:t xml:space="preserve"> </w:t>
      </w:r>
      <w:r>
        <w:rPr>
          <w:rStyle w:val="VerbatimChar"/>
          <w:iCs/>
          <w:i/>
        </w:rPr>
        <w:t xml:space="preserve">prefect_utils.py:L9-L14</w:t>
      </w:r>
      <w:r>
        <w:rPr>
          <w:iCs/>
          <w:i/>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Parameter</w:t>
            </w:r>
          </w:p>
        </w:tc>
        <w:tc>
          <w:tcPr/>
          <w:p>
            <w:pPr>
              <w:pStyle w:val="Compact"/>
              <w:jc w:val="left"/>
            </w:pPr>
            <w:r>
              <w:t xml:space="preserve">Type</w:t>
            </w:r>
          </w:p>
        </w:tc>
        <w:tc>
          <w:tcPr/>
          <w:p>
            <w:pPr>
              <w:pStyle w:val="Compact"/>
              <w:jc w:val="center"/>
            </w:pPr>
            <w:r>
              <w:t xml:space="preserve">Default</w:t>
            </w:r>
          </w:p>
        </w:tc>
        <w:tc>
          <w:tcPr/>
          <w:p>
            <w:pPr>
              <w:pStyle w:val="Compact"/>
              <w:jc w:val="left"/>
            </w:pPr>
            <w:r>
              <w:t xml:space="preserve">Purpose</w:t>
            </w:r>
          </w:p>
        </w:tc>
        <w:tc>
          <w:tcPr/>
          <w:p>
            <w:pPr>
              <w:pStyle w:val="Compact"/>
              <w:jc w:val="left"/>
            </w:pPr>
            <w:r>
              <w:t xml:space="preserve">Passed To</w:t>
            </w:r>
          </w:p>
        </w:tc>
      </w:tr>
      <w:tr>
        <w:tc>
          <w:tcPr/>
          <w:p>
            <w:pPr>
              <w:pStyle w:val="Compact"/>
              <w:jc w:val="center"/>
            </w:pPr>
            <w:r>
              <w:t xml:space="preserve">1</w:t>
            </w:r>
          </w:p>
        </w:tc>
        <w:tc>
          <w:tcPr/>
          <w:p>
            <w:pPr>
              <w:pStyle w:val="Compact"/>
              <w:jc w:val="left"/>
            </w:pPr>
            <w:r>
              <w:rPr>
                <w:rStyle w:val="VerbatimChar"/>
              </w:rPr>
              <w:t xml:space="preserve">name</w:t>
            </w:r>
          </w:p>
        </w:tc>
        <w:tc>
          <w:tcPr/>
          <w:p>
            <w:pPr>
              <w:pStyle w:val="Compact"/>
              <w:jc w:val="left"/>
            </w:pPr>
            <w:r>
              <w:rPr>
                <w:rStyle w:val="VerbatimChar"/>
              </w:rPr>
              <w:t xml:space="preserve">str</w:t>
            </w:r>
          </w:p>
        </w:tc>
        <w:tc>
          <w:tcPr/>
          <w:p>
            <w:pPr>
              <w:pStyle w:val="Compact"/>
              <w:jc w:val="center"/>
            </w:pPr>
            <w:r>
              <w:rPr>
                <w:rStyle w:val="VerbatimChar"/>
              </w:rPr>
              <w:t xml:space="preserve">None</w:t>
            </w:r>
          </w:p>
        </w:tc>
        <w:tc>
          <w:tcPr/>
          <w:p>
            <w:pPr>
              <w:pStyle w:val="Compact"/>
              <w:jc w:val="left"/>
            </w:pPr>
            <w:r>
              <w:t xml:space="preserve">Task display name in Prefect UI</w:t>
            </w:r>
          </w:p>
        </w:tc>
        <w:tc>
          <w:tcPr/>
          <w:p>
            <w:pPr>
              <w:pStyle w:val="Compact"/>
              <w:jc w:val="left"/>
            </w:pPr>
            <w:r>
              <w:rPr>
                <w:rStyle w:val="VerbatimChar"/>
              </w:rPr>
              <w:t xml:space="preserve">prefect.task(name=)</w:t>
            </w:r>
          </w:p>
        </w:tc>
      </w:tr>
      <w:tr>
        <w:tc>
          <w:tcPr/>
          <w:p>
            <w:pPr>
              <w:pStyle w:val="Compact"/>
              <w:jc w:val="center"/>
            </w:pPr>
            <w:r>
              <w:t xml:space="preserve">2</w:t>
            </w:r>
          </w:p>
        </w:tc>
        <w:tc>
          <w:tcPr/>
          <w:p>
            <w:pPr>
              <w:pStyle w:val="Compact"/>
              <w:jc w:val="left"/>
            </w:pPr>
            <w:r>
              <w:rPr>
                <w:rStyle w:val="VerbatimChar"/>
              </w:rPr>
              <w:t xml:space="preserve">retries</w:t>
            </w:r>
          </w:p>
        </w:tc>
        <w:tc>
          <w:tcPr/>
          <w:p>
            <w:pPr>
              <w:pStyle w:val="Compact"/>
              <w:jc w:val="left"/>
            </w:pPr>
            <w:r>
              <w:rPr>
                <w:rStyle w:val="VerbatimChar"/>
              </w:rPr>
              <w:t xml:space="preserve">int</w:t>
            </w:r>
          </w:p>
        </w:tc>
        <w:tc>
          <w:tcPr/>
          <w:p>
            <w:pPr>
              <w:pStyle w:val="Compact"/>
              <w:jc w:val="center"/>
            </w:pPr>
            <w:r>
              <w:t xml:space="preserve">3</w:t>
            </w:r>
          </w:p>
        </w:tc>
        <w:tc>
          <w:tcPr/>
          <w:p>
            <w:pPr>
              <w:pStyle w:val="Compact"/>
              <w:jc w:val="left"/>
            </w:pPr>
            <w:r>
              <w:t xml:space="preserve">Number of retry attempts on failure</w:t>
            </w:r>
          </w:p>
        </w:tc>
        <w:tc>
          <w:tcPr/>
          <w:p>
            <w:pPr>
              <w:pStyle w:val="Compact"/>
              <w:jc w:val="left"/>
            </w:pPr>
            <w:r>
              <w:rPr>
                <w:rStyle w:val="VerbatimChar"/>
              </w:rPr>
              <w:t xml:space="preserve">prefect.task(retries=)</w:t>
            </w:r>
          </w:p>
        </w:tc>
      </w:tr>
      <w:tr>
        <w:tc>
          <w:tcPr/>
          <w:p>
            <w:pPr>
              <w:pStyle w:val="Compact"/>
              <w:jc w:val="center"/>
            </w:pPr>
            <w:r>
              <w:t xml:space="preserve">3</w:t>
            </w:r>
          </w:p>
        </w:tc>
        <w:tc>
          <w:tcPr/>
          <w:p>
            <w:pPr>
              <w:pStyle w:val="Compact"/>
              <w:jc w:val="left"/>
            </w:pPr>
            <w:r>
              <w:rPr>
                <w:rStyle w:val="VerbatimChar"/>
              </w:rPr>
              <w:t xml:space="preserve">retry_delay_seconds</w:t>
            </w:r>
          </w:p>
        </w:tc>
        <w:tc>
          <w:tcPr/>
          <w:p>
            <w:pPr>
              <w:pStyle w:val="Compact"/>
              <w:jc w:val="left"/>
            </w:pPr>
            <w:r>
              <w:rPr>
                <w:rStyle w:val="VerbatimChar"/>
              </w:rPr>
              <w:t xml:space="preserve">int</w:t>
            </w:r>
          </w:p>
        </w:tc>
        <w:tc>
          <w:tcPr/>
          <w:p>
            <w:pPr>
              <w:pStyle w:val="Compact"/>
              <w:jc w:val="center"/>
            </w:pPr>
            <w:r>
              <w:t xml:space="preserve">5</w:t>
            </w:r>
          </w:p>
        </w:tc>
        <w:tc>
          <w:tcPr/>
          <w:p>
            <w:pPr>
              <w:pStyle w:val="Compact"/>
              <w:jc w:val="left"/>
            </w:pPr>
            <w:r>
              <w:t xml:space="preserve">Delay between retries (seconds)</w:t>
            </w:r>
          </w:p>
        </w:tc>
        <w:tc>
          <w:tcPr/>
          <w:p>
            <w:pPr>
              <w:pStyle w:val="Compact"/>
              <w:jc w:val="left"/>
            </w:pPr>
            <w:r>
              <w:rPr>
                <w:rStyle w:val="VerbatimChar"/>
              </w:rPr>
              <w:t xml:space="preserve">prefect.task(retry_delay_seconds=)</w:t>
            </w:r>
          </w:p>
        </w:tc>
      </w:tr>
      <w:tr>
        <w:tc>
          <w:tcPr/>
          <w:p>
            <w:pPr>
              <w:pStyle w:val="Compact"/>
              <w:jc w:val="center"/>
            </w:pPr>
            <w:r>
              <w:t xml:space="preserve">4</w:t>
            </w:r>
          </w:p>
        </w:tc>
        <w:tc>
          <w:tcPr/>
          <w:p>
            <w:pPr>
              <w:pStyle w:val="Compact"/>
              <w:jc w:val="left"/>
            </w:pPr>
            <w:r>
              <w:rPr>
                <w:rStyle w:val="VerbatimChar"/>
              </w:rPr>
              <w:t xml:space="preserve">log_prints</w:t>
            </w:r>
          </w:p>
        </w:tc>
        <w:tc>
          <w:tcPr/>
          <w:p>
            <w:pPr>
              <w:pStyle w:val="Compact"/>
              <w:jc w:val="left"/>
            </w:pPr>
            <w:r>
              <w:rPr>
                <w:rStyle w:val="VerbatimChar"/>
              </w:rPr>
              <w:t xml:space="preserve">bool</w:t>
            </w:r>
          </w:p>
        </w:tc>
        <w:tc>
          <w:tcPr/>
          <w:p>
            <w:pPr>
              <w:pStyle w:val="Compact"/>
              <w:jc w:val="center"/>
            </w:pPr>
            <w:r>
              <w:rPr>
                <w:rStyle w:val="VerbatimChar"/>
              </w:rPr>
              <w:t xml:space="preserve">True</w:t>
            </w:r>
          </w:p>
        </w:tc>
        <w:tc>
          <w:tcPr/>
          <w:p>
            <w:pPr>
              <w:pStyle w:val="Compact"/>
              <w:jc w:val="left"/>
            </w:pPr>
            <w:r>
              <w:t xml:space="preserve">Capture</w:t>
            </w:r>
            <w:r>
              <w:t xml:space="preserve"> </w:t>
            </w:r>
            <w:r>
              <w:rPr>
                <w:rStyle w:val="VerbatimChar"/>
              </w:rPr>
              <w:t xml:space="preserve">print()</w:t>
            </w:r>
            <w:r>
              <w:t xml:space="preserve"> </w:t>
            </w:r>
            <w:r>
              <w:t xml:space="preserve">statements as Prefect logs</w:t>
            </w:r>
          </w:p>
        </w:tc>
        <w:tc>
          <w:tcPr/>
          <w:p>
            <w:pPr>
              <w:pStyle w:val="Compact"/>
              <w:jc w:val="left"/>
            </w:pPr>
            <w:r>
              <w:rPr>
                <w:rStyle w:val="VerbatimChar"/>
              </w:rPr>
              <w:t xml:space="preserve">prefect.task(log_prints=)</w:t>
            </w:r>
          </w:p>
        </w:tc>
      </w:tr>
    </w:tbl>
    <w:p>
      <w:r>
        <w:pict>
          <v:rect style="width:0;height:1.5pt" o:hralign="center" o:hrstd="t" o:hr="t"/>
        </w:pict>
      </w:r>
    </w:p>
    <w:bookmarkEnd w:id="26"/>
    <w:bookmarkStart w:id="27" w:name="table-2-span-attributes-set-by-decorator"/>
    <w:p>
      <w:pPr>
        <w:pStyle w:val="Heading2"/>
      </w:pPr>
      <w:r>
        <w:t xml:space="preserve">Table 2: Span Attributes Set by Decorator</w:t>
      </w:r>
    </w:p>
    <w:p>
      <w:pPr>
        <w:pStyle w:val="FirstParagraph"/>
      </w:pPr>
      <w:r>
        <w:rPr>
          <w:iCs/>
          <w:i/>
        </w:rPr>
        <w:t xml:space="preserve">Caption: MLflow span attributes automatically set by the</w:t>
      </w:r>
      <w:r>
        <w:rPr>
          <w:iCs/>
          <w:i/>
        </w:rPr>
        <w:t xml:space="preserve"> </w:t>
      </w:r>
      <w:r>
        <w:rPr>
          <w:rStyle w:val="VerbatimChar"/>
          <w:iCs/>
          <w:i/>
        </w:rPr>
        <w:t xml:space="preserve">@yantra_task</w:t>
      </w:r>
      <w:r>
        <w:rPr>
          <w:iCs/>
          <w:i/>
        </w:rPr>
        <w:t xml:space="preserve"> </w:t>
      </w:r>
      <w:r>
        <w:rPr>
          <w:iCs/>
          <w:i/>
        </w:rPr>
        <w:t xml:space="preserve">wrapper during execution. Source:</w:t>
      </w:r>
      <w:r>
        <w:rPr>
          <w:iCs/>
          <w:i/>
        </w:rPr>
        <w:t xml:space="preserve"> </w:t>
      </w:r>
      <w:r>
        <w:rPr>
          <w:rStyle w:val="VerbatimChar"/>
          <w:iCs/>
          <w:i/>
        </w:rPr>
        <w:t xml:space="preserve">prefect_utils.py:L49-L66</w:t>
      </w:r>
      <w:r>
        <w:rPr>
          <w:iCs/>
          <w:i/>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Attribute</w:t>
            </w:r>
          </w:p>
        </w:tc>
        <w:tc>
          <w:tcPr/>
          <w:p>
            <w:pPr>
              <w:pStyle w:val="Compact"/>
              <w:jc w:val="left"/>
            </w:pPr>
            <w:r>
              <w:t xml:space="preserve">Value</w:t>
            </w:r>
          </w:p>
        </w:tc>
        <w:tc>
          <w:tcPr/>
          <w:p>
            <w:pPr>
              <w:pStyle w:val="Compact"/>
              <w:jc w:val="left"/>
            </w:pPr>
            <w:r>
              <w:t xml:space="preserve">Condition</w:t>
            </w:r>
          </w:p>
        </w:tc>
        <w:tc>
          <w:tcPr/>
          <w:p>
            <w:pPr>
              <w:pStyle w:val="Compact"/>
              <w:jc w:val="left"/>
            </w:pPr>
            <w:r>
              <w:t xml:space="preserve">Location</w:t>
            </w:r>
          </w:p>
        </w:tc>
      </w:tr>
      <w:tr>
        <w:tc>
          <w:tcPr/>
          <w:p>
            <w:pPr>
              <w:pStyle w:val="Compact"/>
              <w:jc w:val="center"/>
            </w:pPr>
            <w:r>
              <w:t xml:space="preserve">1</w:t>
            </w:r>
          </w:p>
        </w:tc>
        <w:tc>
          <w:tcPr/>
          <w:p>
            <w:pPr>
              <w:pStyle w:val="Compact"/>
              <w:jc w:val="left"/>
            </w:pPr>
            <w:r>
              <w:rPr>
                <w:rStyle w:val="VerbatimChar"/>
              </w:rPr>
              <w:t xml:space="preserve">inputs</w:t>
            </w:r>
          </w:p>
        </w:tc>
        <w:tc>
          <w:tcPr/>
          <w:p>
            <w:pPr>
              <w:pStyle w:val="Compact"/>
              <w:jc w:val="left"/>
            </w:pPr>
            <w:r>
              <w:t xml:space="preserve">Bound function arguments</w:t>
            </w:r>
          </w:p>
        </w:tc>
        <w:tc>
          <w:tcPr/>
          <w:p>
            <w:pPr>
              <w:pStyle w:val="Compact"/>
              <w:jc w:val="left"/>
            </w:pPr>
            <w:r>
              <w:t xml:space="preserve">Always (when tracker exists)</w:t>
            </w:r>
          </w:p>
        </w:tc>
        <w:tc>
          <w:tcPr/>
          <w:p>
            <w:pPr>
              <w:pStyle w:val="Compact"/>
              <w:jc w:val="left"/>
            </w:pPr>
            <w:r>
              <w:t xml:space="preserve">L49</w:t>
            </w:r>
          </w:p>
        </w:tc>
      </w:tr>
      <w:tr>
        <w:tc>
          <w:tcPr/>
          <w:p>
            <w:pPr>
              <w:pStyle w:val="Compact"/>
              <w:jc w:val="center"/>
            </w:pPr>
            <w:r>
              <w:t xml:space="preserve">2</w:t>
            </w:r>
          </w:p>
        </w:tc>
        <w:tc>
          <w:tcPr/>
          <w:p>
            <w:pPr>
              <w:pStyle w:val="Compact"/>
              <w:jc w:val="left"/>
            </w:pPr>
            <w:r>
              <w:rPr>
                <w:rStyle w:val="VerbatimChar"/>
              </w:rPr>
              <w:t xml:space="preserve">outputs.result</w:t>
            </w:r>
          </w:p>
        </w:tc>
        <w:tc>
          <w:tcPr/>
          <w:p>
            <w:pPr>
              <w:pStyle w:val="Compact"/>
              <w:jc w:val="left"/>
            </w:pPr>
            <w:r>
              <w:rPr>
                <w:rStyle w:val="VerbatimChar"/>
              </w:rPr>
              <w:t xml:space="preserve">str(result)[:1000]</w:t>
            </w:r>
          </w:p>
        </w:tc>
        <w:tc>
          <w:tcPr/>
          <w:p>
            <w:pPr>
              <w:pStyle w:val="Compact"/>
              <w:jc w:val="left"/>
            </w:pPr>
            <w:r>
              <w:t xml:space="preserve">On success</w:t>
            </w:r>
          </w:p>
        </w:tc>
        <w:tc>
          <w:tcPr/>
          <w:p>
            <w:pPr>
              <w:pStyle w:val="Compact"/>
              <w:jc w:val="left"/>
            </w:pPr>
            <w:r>
              <w:t xml:space="preserve">L56</w:t>
            </w:r>
          </w:p>
        </w:tc>
      </w:tr>
      <w:tr>
        <w:tc>
          <w:tcPr/>
          <w:p>
            <w:pPr>
              <w:pStyle w:val="Compact"/>
              <w:jc w:val="center"/>
            </w:pPr>
            <w:r>
              <w:t xml:space="preserve">3</w:t>
            </w:r>
          </w:p>
        </w:tc>
        <w:tc>
          <w:tcPr/>
          <w:p>
            <w:pPr>
              <w:pStyle w:val="Compact"/>
              <w:jc w:val="left"/>
            </w:pPr>
            <w:r>
              <w:rPr>
                <w:rStyle w:val="VerbatimChar"/>
              </w:rPr>
              <w:t xml:space="preserve">status</w:t>
            </w:r>
          </w:p>
        </w:tc>
        <w:tc>
          <w:tcPr/>
          <w:p>
            <w:pPr>
              <w:pStyle w:val="Compact"/>
              <w:jc w:val="left"/>
            </w:pPr>
            <w:r>
              <w:rPr>
                <w:rStyle w:val="VerbatimChar"/>
              </w:rPr>
              <w:t xml:space="preserve">"success"</w:t>
            </w:r>
          </w:p>
        </w:tc>
        <w:tc>
          <w:tcPr/>
          <w:p>
            <w:pPr>
              <w:pStyle w:val="Compact"/>
              <w:jc w:val="left"/>
            </w:pPr>
            <w:r>
              <w:t xml:space="preserve">On success</w:t>
            </w:r>
          </w:p>
        </w:tc>
        <w:tc>
          <w:tcPr/>
          <w:p>
            <w:pPr>
              <w:pStyle w:val="Compact"/>
              <w:jc w:val="left"/>
            </w:pPr>
            <w:r>
              <w:t xml:space="preserve">L57</w:t>
            </w:r>
          </w:p>
        </w:tc>
      </w:tr>
      <w:tr>
        <w:tc>
          <w:tcPr/>
          <w:p>
            <w:pPr>
              <w:pStyle w:val="Compact"/>
              <w:jc w:val="center"/>
            </w:pPr>
            <w:r>
              <w:t xml:space="preserve">4</w:t>
            </w:r>
          </w:p>
        </w:tc>
        <w:tc>
          <w:tcPr/>
          <w:p>
            <w:pPr>
              <w:pStyle w:val="Compact"/>
              <w:jc w:val="left"/>
            </w:pPr>
            <w:r>
              <w:rPr>
                <w:rStyle w:val="VerbatimChar"/>
              </w:rPr>
              <w:t xml:space="preserve">status</w:t>
            </w:r>
          </w:p>
        </w:tc>
        <w:tc>
          <w:tcPr/>
          <w:p>
            <w:pPr>
              <w:pStyle w:val="Compact"/>
              <w:jc w:val="left"/>
            </w:pPr>
            <w:r>
              <w:rPr>
                <w:rStyle w:val="VerbatimChar"/>
              </w:rPr>
              <w:t xml:space="preserve">"error"</w:t>
            </w:r>
          </w:p>
        </w:tc>
        <w:tc>
          <w:tcPr/>
          <w:p>
            <w:pPr>
              <w:pStyle w:val="Compact"/>
              <w:jc w:val="left"/>
            </w:pPr>
            <w:r>
              <w:t xml:space="preserve">On exception</w:t>
            </w:r>
          </w:p>
        </w:tc>
        <w:tc>
          <w:tcPr/>
          <w:p>
            <w:pPr>
              <w:pStyle w:val="Compact"/>
              <w:jc w:val="left"/>
            </w:pPr>
            <w:r>
              <w:t xml:space="preserve">L63</w:t>
            </w:r>
          </w:p>
        </w:tc>
      </w:tr>
      <w:tr>
        <w:tc>
          <w:tcPr/>
          <w:p>
            <w:pPr>
              <w:pStyle w:val="Compact"/>
              <w:jc w:val="center"/>
            </w:pPr>
            <w:r>
              <w:t xml:space="preserve">5</w:t>
            </w:r>
          </w:p>
        </w:tc>
        <w:tc>
          <w:tcPr/>
          <w:p>
            <w:pPr>
              <w:pStyle w:val="Compact"/>
              <w:jc w:val="left"/>
            </w:pPr>
            <w:r>
              <w:rPr>
                <w:rStyle w:val="VerbatimChar"/>
              </w:rPr>
              <w:t xml:space="preserve">error.message</w:t>
            </w:r>
          </w:p>
        </w:tc>
        <w:tc>
          <w:tcPr/>
          <w:p>
            <w:pPr>
              <w:pStyle w:val="Compact"/>
              <w:jc w:val="left"/>
            </w:pPr>
            <w:r>
              <w:rPr>
                <w:rStyle w:val="VerbatimChar"/>
              </w:rPr>
              <w:t xml:space="preserve">str(e)</w:t>
            </w:r>
          </w:p>
        </w:tc>
        <w:tc>
          <w:tcPr/>
          <w:p>
            <w:pPr>
              <w:pStyle w:val="Compact"/>
              <w:jc w:val="left"/>
            </w:pPr>
            <w:r>
              <w:t xml:space="preserve">On exception</w:t>
            </w:r>
          </w:p>
        </w:tc>
        <w:tc>
          <w:tcPr/>
          <w:p>
            <w:pPr>
              <w:pStyle w:val="Compact"/>
              <w:jc w:val="left"/>
            </w:pPr>
            <w:r>
              <w:t xml:space="preserve">L64</w:t>
            </w:r>
          </w:p>
        </w:tc>
      </w:tr>
    </w:tbl>
    <w:p>
      <w:r>
        <w:pict>
          <v:rect style="width:0;height:1.5pt" o:hralign="center" o:hrstd="t" o:hr="t"/>
        </w:pict>
      </w:r>
    </w:p>
    <w:bookmarkEnd w:id="27"/>
    <w:bookmarkStart w:id="28" w:name="table-3-cross-module-dependency-analysis"/>
    <w:p>
      <w:pPr>
        <w:pStyle w:val="Heading2"/>
      </w:pPr>
      <w:r>
        <w:t xml:space="preserve">Table 3: Cross-Module Dependency Analysis</w:t>
      </w:r>
    </w:p>
    <w:p>
      <w:pPr>
        <w:pStyle w:val="FirstParagraph"/>
      </w:pPr>
      <w:r>
        <w:rPr>
          <w:iCs/>
          <w:i/>
        </w:rPr>
        <w:t xml:space="preserve">Caption: The orchestration module's dependency on observability is the only inter-module dependency in Yantra, making it the system's integration point.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Import</w:t>
            </w:r>
          </w:p>
        </w:tc>
        <w:tc>
          <w:tcPr/>
          <w:p>
            <w:pPr>
              <w:pStyle w:val="Compact"/>
              <w:jc w:val="left"/>
            </w:pPr>
            <w:r>
              <w:t xml:space="preserve">From Module</w:t>
            </w:r>
          </w:p>
        </w:tc>
        <w:tc>
          <w:tcPr/>
          <w:p>
            <w:pPr>
              <w:pStyle w:val="Compact"/>
              <w:jc w:val="left"/>
            </w:pPr>
            <w:r>
              <w:t xml:space="preserve">Used In</w:t>
            </w:r>
          </w:p>
        </w:tc>
        <w:tc>
          <w:tcPr/>
          <w:p>
            <w:pPr>
              <w:pStyle w:val="Compact"/>
              <w:jc w:val="left"/>
            </w:pPr>
            <w:r>
              <w:t xml:space="preserve">Purpose</w:t>
            </w:r>
          </w:p>
        </w:tc>
      </w:tr>
      <w:tr>
        <w:tc>
          <w:tcPr/>
          <w:p>
            <w:pPr>
              <w:pStyle w:val="Compact"/>
              <w:jc w:val="center"/>
            </w:pPr>
            <w:r>
              <w:t xml:space="preserve">1</w:t>
            </w:r>
          </w:p>
        </w:tc>
        <w:tc>
          <w:tcPr/>
          <w:p>
            <w:pPr>
              <w:pStyle w:val="Compact"/>
              <w:jc w:val="left"/>
            </w:pPr>
            <w:r>
              <w:rPr>
                <w:rStyle w:val="VerbatimChar"/>
              </w:rPr>
              <w:t xml:space="preserve">IExperimentTracker</w:t>
            </w:r>
          </w:p>
        </w:tc>
        <w:tc>
          <w:tcPr/>
          <w:p>
            <w:pPr>
              <w:pStyle w:val="Compact"/>
              <w:jc w:val="left"/>
            </w:pPr>
            <w:r>
              <w:rPr>
                <w:rStyle w:val="VerbatimChar"/>
              </w:rPr>
              <w:t xml:space="preserve">observability</w:t>
            </w:r>
          </w:p>
        </w:tc>
        <w:tc>
          <w:tcPr/>
          <w:p>
            <w:pPr>
              <w:pStyle w:val="Compact"/>
              <w:jc w:val="left"/>
            </w:pPr>
            <w:r>
              <w:rPr>
                <w:rStyle w:val="VerbatimChar"/>
              </w:rPr>
              <w:t xml:space="preserve">context.py:L4</w:t>
            </w:r>
          </w:p>
        </w:tc>
        <w:tc>
          <w:tcPr/>
          <w:p>
            <w:pPr>
              <w:pStyle w:val="Compact"/>
              <w:jc w:val="left"/>
            </w:pPr>
            <w:r>
              <w:t xml:space="preserve">Type annotation for tracker</w:t>
            </w:r>
          </w:p>
        </w:tc>
      </w:tr>
      <w:tr>
        <w:tc>
          <w:tcPr/>
          <w:p>
            <w:pPr>
              <w:pStyle w:val="Compact"/>
              <w:jc w:val="center"/>
            </w:pPr>
            <w:r>
              <w:t xml:space="preserve">2</w:t>
            </w:r>
          </w:p>
        </w:tc>
        <w:tc>
          <w:tcPr/>
          <w:p>
            <w:pPr>
              <w:pStyle w:val="Compact"/>
              <w:jc w:val="left"/>
            </w:pPr>
            <w:r>
              <w:rPr>
                <w:rStyle w:val="VerbatimChar"/>
              </w:rPr>
              <w:t xml:space="preserve">YantraContext</w:t>
            </w:r>
          </w:p>
        </w:tc>
        <w:tc>
          <w:tcPr/>
          <w:p>
            <w:pPr>
              <w:pStyle w:val="Compact"/>
              <w:jc w:val="left"/>
            </w:pPr>
            <w:r>
              <w:rPr>
                <w:rStyle w:val="VerbatimChar"/>
              </w:rPr>
              <w:t xml:space="preserve">orchestration.context</w:t>
            </w:r>
          </w:p>
        </w:tc>
        <w:tc>
          <w:tcPr/>
          <w:p>
            <w:pPr>
              <w:pStyle w:val="Compact"/>
              <w:jc w:val="left"/>
            </w:pPr>
            <w:r>
              <w:rPr>
                <w:rStyle w:val="VerbatimChar"/>
              </w:rPr>
              <w:t xml:space="preserve">prefect_utils.py:L6</w:t>
            </w:r>
          </w:p>
        </w:tc>
        <w:tc>
          <w:tcPr/>
          <w:p>
            <w:pPr>
              <w:pStyle w:val="Compact"/>
              <w:jc w:val="left"/>
            </w:pPr>
            <w:r>
              <w:t xml:space="preserve">Tracker lookup</w:t>
            </w:r>
          </w:p>
        </w:tc>
      </w:tr>
      <w:tr>
        <w:tc>
          <w:tcPr/>
          <w:p>
            <w:pPr>
              <w:pStyle w:val="Compact"/>
              <w:jc w:val="center"/>
            </w:pPr>
            <w:r>
              <w:t xml:space="preserve">3</w:t>
            </w:r>
          </w:p>
        </w:tc>
        <w:tc>
          <w:tcPr/>
          <w:p>
            <w:pPr>
              <w:pStyle w:val="Compact"/>
              <w:jc w:val="left"/>
            </w:pPr>
            <w:r>
              <w:rPr>
                <w:rStyle w:val="VerbatimChar"/>
              </w:rPr>
              <w:t xml:space="preserve">task</w:t>
            </w:r>
            <w:r>
              <w:t xml:space="preserve">,</w:t>
            </w:r>
            <w:r>
              <w:t xml:space="preserve"> </w:t>
            </w:r>
            <w:r>
              <w:rPr>
                <w:rStyle w:val="VerbatimChar"/>
              </w:rPr>
              <w:t xml:space="preserve">get_run_logger</w:t>
            </w:r>
          </w:p>
        </w:tc>
        <w:tc>
          <w:tcPr/>
          <w:p>
            <w:pPr>
              <w:pStyle w:val="Compact"/>
              <w:jc w:val="left"/>
            </w:pPr>
            <w:r>
              <w:rPr>
                <w:rStyle w:val="VerbatimChar"/>
              </w:rPr>
              <w:t xml:space="preserve">prefect</w:t>
            </w:r>
            <w:r>
              <w:t xml:space="preserve"> </w:t>
            </w:r>
            <w:r>
              <w:t xml:space="preserve">(external)</w:t>
            </w:r>
          </w:p>
        </w:tc>
        <w:tc>
          <w:tcPr/>
          <w:p>
            <w:pPr>
              <w:pStyle w:val="Compact"/>
              <w:jc w:val="left"/>
            </w:pPr>
            <w:r>
              <w:rPr>
                <w:rStyle w:val="VerbatimChar"/>
              </w:rPr>
              <w:t xml:space="preserve">prefect_utils.py:L4</w:t>
            </w:r>
          </w:p>
        </w:tc>
        <w:tc>
          <w:tcPr/>
          <w:p>
            <w:pPr>
              <w:pStyle w:val="Compact"/>
              <w:jc w:val="left"/>
            </w:pPr>
            <w:r>
              <w:t xml:space="preserve">Workflow engine</w:t>
            </w:r>
          </w:p>
        </w:tc>
      </w:tr>
      <w:tr>
        <w:tc>
          <w:tcPr/>
          <w:p>
            <w:pPr>
              <w:pStyle w:val="Compact"/>
              <w:jc w:val="center"/>
            </w:pPr>
            <w:r>
              <w:t xml:space="preserve">4</w:t>
            </w:r>
          </w:p>
        </w:tc>
        <w:tc>
          <w:tcPr/>
          <w:p>
            <w:pPr>
              <w:pStyle w:val="Compact"/>
              <w:jc w:val="left"/>
            </w:pPr>
            <w:r>
              <w:rPr>
                <w:rStyle w:val="VerbatimChar"/>
              </w:rPr>
              <w:t xml:space="preserve">inspect</w:t>
            </w:r>
          </w:p>
        </w:tc>
        <w:tc>
          <w:tcPr/>
          <w:p>
            <w:pPr>
              <w:pStyle w:val="Compact"/>
              <w:jc w:val="left"/>
            </w:pPr>
            <w:r>
              <w:t xml:space="preserve">stdlib</w:t>
            </w:r>
          </w:p>
        </w:tc>
        <w:tc>
          <w:tcPr/>
          <w:p>
            <w:pPr>
              <w:pStyle w:val="Compact"/>
              <w:jc w:val="left"/>
            </w:pPr>
            <w:r>
              <w:rPr>
                <w:rStyle w:val="VerbatimChar"/>
              </w:rPr>
              <w:t xml:space="preserve">prefect_utils.py:L3</w:t>
            </w:r>
          </w:p>
        </w:tc>
        <w:tc>
          <w:tcPr/>
          <w:p>
            <w:pPr>
              <w:pStyle w:val="Compact"/>
              <w:jc w:val="left"/>
            </w:pPr>
            <w:r>
              <w:t xml:space="preserve">Argument binding</w:t>
            </w:r>
          </w:p>
        </w:tc>
      </w:tr>
      <w:tr>
        <w:tc>
          <w:tcPr/>
          <w:p>
            <w:pPr>
              <w:pStyle w:val="Compact"/>
              <w:jc w:val="center"/>
            </w:pPr>
            <w:r>
              <w:t xml:space="preserve">5</w:t>
            </w:r>
          </w:p>
        </w:tc>
        <w:tc>
          <w:tcPr/>
          <w:p>
            <w:pPr>
              <w:pStyle w:val="Compact"/>
              <w:jc w:val="left"/>
            </w:pPr>
            <w:r>
              <w:rPr>
                <w:rStyle w:val="VerbatimChar"/>
              </w:rPr>
              <w:t xml:space="preserve">functools</w:t>
            </w:r>
          </w:p>
        </w:tc>
        <w:tc>
          <w:tcPr/>
          <w:p>
            <w:pPr>
              <w:pStyle w:val="Compact"/>
              <w:jc w:val="left"/>
            </w:pPr>
            <w:r>
              <w:t xml:space="preserve">stdlib</w:t>
            </w:r>
          </w:p>
        </w:tc>
        <w:tc>
          <w:tcPr/>
          <w:p>
            <w:pPr>
              <w:pStyle w:val="Compact"/>
              <w:jc w:val="left"/>
            </w:pPr>
            <w:r>
              <w:rPr>
                <w:rStyle w:val="VerbatimChar"/>
              </w:rPr>
              <w:t xml:space="preserve">prefect_utils.py:L2</w:t>
            </w:r>
          </w:p>
        </w:tc>
        <w:tc>
          <w:tcPr/>
          <w:p>
            <w:pPr>
              <w:pStyle w:val="Compact"/>
              <w:jc w:val="left"/>
            </w:pPr>
            <w:r>
              <w:t xml:space="preserve">Metadata preservation</w:t>
            </w:r>
          </w:p>
        </w:tc>
      </w:tr>
    </w:tbl>
    <w:p>
      <w:r>
        <w:pict>
          <v:rect style="width:0;height:1.5pt" o:hralign="center" o:hrstd="t" o:hr="t"/>
        </w:pict>
      </w:r>
    </w:p>
    <w:bookmarkEnd w:id="28"/>
    <w:bookmarkStart w:id="29" w:name="table-4-error-handling-strategy"/>
    <w:p>
      <w:pPr>
        <w:pStyle w:val="Heading2"/>
      </w:pPr>
      <w:r>
        <w:t xml:space="preserve">Table 4: Error Handling Strategy</w:t>
      </w:r>
    </w:p>
    <w:p>
      <w:pPr>
        <w:pStyle w:val="FirstParagraph"/>
      </w:pPr>
      <w:r>
        <w:rPr>
          <w:iCs/>
          <w:i/>
        </w:rPr>
        <w:t xml:space="preserve">Caption: How errors are handled at each layer of the decorated function.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Error Source</w:t>
            </w:r>
          </w:p>
        </w:tc>
        <w:tc>
          <w:tcPr/>
          <w:p>
            <w:pPr>
              <w:pStyle w:val="Compact"/>
              <w:jc w:val="left"/>
            </w:pPr>
            <w:r>
              <w:t xml:space="preserve">Detection</w:t>
            </w:r>
          </w:p>
        </w:tc>
        <w:tc>
          <w:tcPr/>
          <w:p>
            <w:pPr>
              <w:pStyle w:val="Compact"/>
              <w:jc w:val="left"/>
            </w:pPr>
            <w:r>
              <w:t xml:space="preserve">Span Action</w:t>
            </w:r>
          </w:p>
        </w:tc>
        <w:tc>
          <w:tcPr/>
          <w:p>
            <w:pPr>
              <w:pStyle w:val="Compact"/>
              <w:jc w:val="left"/>
            </w:pPr>
            <w:r>
              <w:t xml:space="preserve">Prefect Action</w:t>
            </w:r>
          </w:p>
        </w:tc>
        <w:tc>
          <w:tcPr/>
          <w:p>
            <w:pPr>
              <w:pStyle w:val="Compact"/>
              <w:jc w:val="left"/>
            </w:pPr>
            <w:r>
              <w:t xml:space="preserve">Source</w:t>
            </w:r>
          </w:p>
        </w:tc>
      </w:tr>
      <w:tr>
        <w:tc>
          <w:tcPr/>
          <w:p>
            <w:pPr>
              <w:pStyle w:val="Compact"/>
              <w:jc w:val="center"/>
            </w:pPr>
            <w:r>
              <w:t xml:space="preserve">1</w:t>
            </w:r>
          </w:p>
        </w:tc>
        <w:tc>
          <w:tcPr/>
          <w:p>
            <w:pPr>
              <w:pStyle w:val="Compact"/>
              <w:jc w:val="left"/>
            </w:pPr>
            <w:r>
              <w:t xml:space="preserve">Function exception</w:t>
            </w:r>
          </w:p>
        </w:tc>
        <w:tc>
          <w:tcPr/>
          <w:p>
            <w:pPr>
              <w:pStyle w:val="Compact"/>
              <w:jc w:val="left"/>
            </w:pPr>
            <w:r>
              <w:rPr>
                <w:rStyle w:val="VerbatimChar"/>
              </w:rPr>
              <w:t xml:space="preserve">except Exception as e</w:t>
            </w:r>
          </w:p>
        </w:tc>
        <w:tc>
          <w:tcPr/>
          <w:p>
            <w:pPr>
              <w:pStyle w:val="Compact"/>
              <w:jc w:val="left"/>
            </w:pPr>
            <w:r>
              <w:t xml:space="preserve">Set "error" + message</w:t>
            </w:r>
          </w:p>
        </w:tc>
        <w:tc>
          <w:tcPr/>
          <w:p>
            <w:pPr>
              <w:pStyle w:val="Compact"/>
              <w:jc w:val="left"/>
            </w:pPr>
            <w:r>
              <w:t xml:space="preserve">Re-raise for retry</w:t>
            </w:r>
          </w:p>
        </w:tc>
        <w:tc>
          <w:tcPr/>
          <w:p>
            <w:pPr>
              <w:pStyle w:val="Compact"/>
              <w:jc w:val="left"/>
            </w:pPr>
            <w:r>
              <w:rPr>
                <w:rStyle w:val="VerbatimChar"/>
              </w:rPr>
              <w:t xml:space="preserve">prefect_utils.py:L61-L66</w:t>
            </w:r>
          </w:p>
        </w:tc>
      </w:tr>
      <w:tr>
        <w:tc>
          <w:tcPr/>
          <w:p>
            <w:pPr>
              <w:pStyle w:val="Compact"/>
              <w:jc w:val="center"/>
            </w:pPr>
            <w:r>
              <w:t xml:space="preserve">2</w:t>
            </w:r>
          </w:p>
        </w:tc>
        <w:tc>
          <w:tcPr/>
          <w:p>
            <w:pPr>
              <w:pStyle w:val="Compact"/>
              <w:jc w:val="left"/>
            </w:pPr>
            <w:r>
              <w:t xml:space="preserve">Missing tracker</w:t>
            </w:r>
          </w:p>
        </w:tc>
        <w:tc>
          <w:tcPr/>
          <w:p>
            <w:pPr>
              <w:pStyle w:val="Compact"/>
              <w:jc w:val="left"/>
            </w:pPr>
            <w:r>
              <w:rPr>
                <w:rStyle w:val="VerbatimChar"/>
              </w:rPr>
              <w:t xml:space="preserve">if not tracker</w:t>
            </w:r>
          </w:p>
        </w:tc>
        <w:tc>
          <w:tcPr/>
          <w:p>
            <w:pPr>
              <w:pStyle w:val="Compact"/>
              <w:jc w:val="left"/>
            </w:pPr>
            <w:r>
              <w:t xml:space="preserve">No span created</w:t>
            </w:r>
          </w:p>
        </w:tc>
        <w:tc>
          <w:tcPr/>
          <w:p>
            <w:pPr>
              <w:pStyle w:val="Compact"/>
              <w:jc w:val="left"/>
            </w:pPr>
            <w:r>
              <w:t xml:space="preserve">Standard execution</w:t>
            </w:r>
          </w:p>
        </w:tc>
        <w:tc>
          <w:tcPr/>
          <w:p>
            <w:pPr>
              <w:pStyle w:val="Compact"/>
              <w:jc w:val="left"/>
            </w:pPr>
            <w:r>
              <w:rPr>
                <w:rStyle w:val="VerbatimChar"/>
              </w:rPr>
              <w:t xml:space="preserve">prefect_utils.py:L43-L45</w:t>
            </w:r>
          </w:p>
        </w:tc>
      </w:tr>
      <w:tr>
        <w:tc>
          <w:tcPr/>
          <w:p>
            <w:pPr>
              <w:pStyle w:val="Compact"/>
              <w:jc w:val="center"/>
            </w:pPr>
            <w:r>
              <w:t xml:space="preserve">3</w:t>
            </w:r>
          </w:p>
        </w:tc>
        <w:tc>
          <w:tcPr/>
          <w:p>
            <w:pPr>
              <w:pStyle w:val="Compact"/>
              <w:jc w:val="left"/>
            </w:pPr>
            <w:r>
              <w:t xml:space="preserve">Signature binding failure</w:t>
            </w:r>
          </w:p>
        </w:tc>
        <w:tc>
          <w:tcPr/>
          <w:p>
            <w:pPr>
              <w:pStyle w:val="Compact"/>
              <w:jc w:val="left"/>
            </w:pPr>
            <w:r>
              <w:rPr>
                <w:rStyle w:val="VerbatimChar"/>
              </w:rPr>
              <w:t xml:space="preserve">inspect.signature().bind()</w:t>
            </w:r>
          </w:p>
        </w:tc>
        <w:tc>
          <w:tcPr/>
          <w:p>
            <w:pPr>
              <w:pStyle w:val="Compact"/>
              <w:jc w:val="left"/>
            </w:pPr>
            <w:r>
              <w:t xml:space="preserve">Not caught</w:t>
            </w:r>
          </w:p>
        </w:tc>
        <w:tc>
          <w:tcPr/>
          <w:p>
            <w:pPr>
              <w:pStyle w:val="Compact"/>
              <w:jc w:val="left"/>
            </w:pPr>
            <w:r>
              <w:rPr>
                <w:rStyle w:val="VerbatimChar"/>
              </w:rPr>
              <w:t xml:space="preserve">TypeError</w:t>
            </w:r>
            <w:r>
              <w:t xml:space="preserve"> </w:t>
            </w:r>
            <w:r>
              <w:t xml:space="preserve">propagated</w:t>
            </w:r>
          </w:p>
        </w:tc>
        <w:tc>
          <w:tcPr/>
          <w:p>
            <w:pPr>
              <w:pStyle w:val="Compact"/>
              <w:jc w:val="left"/>
            </w:pPr>
            <w:r>
              <w:rPr>
                <w:rStyle w:val="VerbatimChar"/>
              </w:rPr>
              <w:t xml:space="preserve">prefect_utils.py:L36</w:t>
            </w:r>
          </w:p>
        </w:tc>
      </w:tr>
    </w:tbl>
    <w:p>
      <w:r>
        <w:pict>
          <v:rect style="width:0;height:1.5pt" o:hralign="center" o:hrstd="t" o:hr="t"/>
        </w:pict>
      </w:r>
    </w:p>
    <w:bookmarkEnd w:id="29"/>
    <w:bookmarkStart w:id="30" w:name="table-5-architectural-design-decisions"/>
    <w:p>
      <w:pPr>
        <w:pStyle w:val="Heading2"/>
      </w:pPr>
      <w:r>
        <w:t xml:space="preserve">Table 5: Architectural Design Decisions</w:t>
      </w:r>
    </w:p>
    <w:p>
      <w:pPr>
        <w:pStyle w:val="FirstParagraph"/>
      </w:pPr>
      <w:r>
        <w:rPr>
          <w:iCs/>
          <w:i/>
        </w:rPr>
        <w:t xml:space="preserve">Caption: Key design decisions in the orchestration module with rationale and trade-offs.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Decision</w:t>
            </w:r>
          </w:p>
        </w:tc>
        <w:tc>
          <w:tcPr/>
          <w:p>
            <w:pPr>
              <w:pStyle w:val="Compact"/>
              <w:jc w:val="left"/>
            </w:pPr>
            <w:r>
              <w:t xml:space="preserve">Rationale</w:t>
            </w:r>
          </w:p>
        </w:tc>
        <w:tc>
          <w:tcPr/>
          <w:p>
            <w:pPr>
              <w:pStyle w:val="Compact"/>
              <w:jc w:val="left"/>
            </w:pPr>
            <w:r>
              <w:t xml:space="preserve">Alternative</w:t>
            </w:r>
          </w:p>
        </w:tc>
        <w:tc>
          <w:tcPr/>
          <w:p>
            <w:pPr>
              <w:pStyle w:val="Compact"/>
              <w:jc w:val="left"/>
            </w:pPr>
            <w:r>
              <w:t xml:space="preserve">Trade-off</w:t>
            </w:r>
          </w:p>
        </w:tc>
      </w:tr>
      <w:tr>
        <w:tc>
          <w:tcPr/>
          <w:p>
            <w:pPr>
              <w:pStyle w:val="Compact"/>
              <w:jc w:val="center"/>
            </w:pPr>
            <w:r>
              <w:t xml:space="preserve">1</w:t>
            </w:r>
          </w:p>
        </w:tc>
        <w:tc>
          <w:tcPr/>
          <w:p>
            <w:pPr>
              <w:pStyle w:val="Compact"/>
              <w:jc w:val="left"/>
            </w:pPr>
            <w:r>
              <w:t xml:space="preserve">Decorator factory pattern</w:t>
            </w:r>
          </w:p>
        </w:tc>
        <w:tc>
          <w:tcPr/>
          <w:p>
            <w:pPr>
              <w:pStyle w:val="Compact"/>
              <w:jc w:val="left"/>
            </w:pPr>
            <w:r>
              <w:t xml:space="preserve">Configurable retry/name params</w:t>
            </w:r>
          </w:p>
        </w:tc>
        <w:tc>
          <w:tcPr/>
          <w:p>
            <w:pPr>
              <w:pStyle w:val="Compact"/>
              <w:jc w:val="left"/>
            </w:pPr>
            <w:r>
              <w:t xml:space="preserve">Simple decorator</w:t>
            </w:r>
          </w:p>
        </w:tc>
        <w:tc>
          <w:tcPr/>
          <w:p>
            <w:pPr>
              <w:pStyle w:val="Compact"/>
              <w:jc w:val="left"/>
            </w:pPr>
            <w:r>
              <w:t xml:space="preserve">Flexibility vs. complexity</w:t>
            </w:r>
          </w:p>
        </w:tc>
      </w:tr>
      <w:tr>
        <w:tc>
          <w:tcPr/>
          <w:p>
            <w:pPr>
              <w:pStyle w:val="Compact"/>
              <w:jc w:val="center"/>
            </w:pPr>
            <w:r>
              <w:t xml:space="preserve">2</w:t>
            </w:r>
          </w:p>
        </w:tc>
        <w:tc>
          <w:tcPr/>
          <w:p>
            <w:pPr>
              <w:pStyle w:val="Compact"/>
              <w:jc w:val="left"/>
            </w:pPr>
            <w:r>
              <w:t xml:space="preserve">Class-level singleton context</w:t>
            </w:r>
          </w:p>
        </w:tc>
        <w:tc>
          <w:tcPr/>
          <w:p>
            <w:pPr>
              <w:pStyle w:val="Compact"/>
              <w:jc w:val="left"/>
            </w:pPr>
            <w:r>
              <w:t xml:space="preserve">Global DI without instance management</w:t>
            </w:r>
          </w:p>
        </w:tc>
        <w:tc>
          <w:tcPr/>
          <w:p>
            <w:pPr>
              <w:pStyle w:val="Compact"/>
              <w:jc w:val="left"/>
            </w:pPr>
            <w:r>
              <w:rPr>
                <w:rStyle w:val="VerbatimChar"/>
              </w:rPr>
              <w:t xml:space="preserve">contextvars.ContextVar</w:t>
            </w:r>
          </w:p>
        </w:tc>
        <w:tc>
          <w:tcPr/>
          <w:p>
            <w:pPr>
              <w:pStyle w:val="Compact"/>
              <w:jc w:val="left"/>
            </w:pPr>
            <w:r>
              <w:t xml:space="preserve">Simplicity vs. thread safety</w:t>
            </w:r>
          </w:p>
        </w:tc>
      </w:tr>
      <w:tr>
        <w:tc>
          <w:tcPr/>
          <w:p>
            <w:pPr>
              <w:pStyle w:val="Compact"/>
              <w:jc w:val="center"/>
            </w:pPr>
            <w:r>
              <w:t xml:space="preserve">3</w:t>
            </w:r>
          </w:p>
        </w:tc>
        <w:tc>
          <w:tcPr/>
          <w:p>
            <w:pPr>
              <w:pStyle w:val="Compact"/>
              <w:jc w:val="left"/>
            </w:pPr>
            <w:r>
              <w:rPr>
                <w:rStyle w:val="VerbatimChar"/>
              </w:rPr>
              <w:t xml:space="preserve">@functools.wraps</w:t>
            </w:r>
            <w:r>
              <w:t xml:space="preserve"> </w:t>
            </w:r>
            <w:r>
              <w:t xml:space="preserve">inside</w:t>
            </w:r>
            <w:r>
              <w:t xml:space="preserve"> </w:t>
            </w:r>
            <w:r>
              <w:rPr>
                <w:rStyle w:val="VerbatimChar"/>
              </w:rPr>
              <w:t xml:space="preserve">@task</w:t>
            </w:r>
          </w:p>
        </w:tc>
        <w:tc>
          <w:tcPr/>
          <w:p>
            <w:pPr>
              <w:pStyle w:val="Compact"/>
              <w:jc w:val="left"/>
            </w:pPr>
            <w:r>
              <w:t xml:space="preserve">Preserve original function metadata</w:t>
            </w:r>
          </w:p>
        </w:tc>
        <w:tc>
          <w:tcPr/>
          <w:p>
            <w:pPr>
              <w:pStyle w:val="Compact"/>
              <w:jc w:val="left"/>
            </w:pPr>
            <w:r>
              <w:t xml:space="preserve">Omit wraps</w:t>
            </w:r>
          </w:p>
        </w:tc>
        <w:tc>
          <w:tcPr/>
          <w:p>
            <w:pPr>
              <w:pStyle w:val="Compact"/>
              <w:jc w:val="left"/>
            </w:pPr>
            <w:r>
              <w:t xml:space="preserve">Debuggability vs. none</w:t>
            </w:r>
          </w:p>
        </w:tc>
      </w:tr>
      <w:tr>
        <w:tc>
          <w:tcPr/>
          <w:p>
            <w:pPr>
              <w:pStyle w:val="Compact"/>
              <w:jc w:val="center"/>
            </w:pPr>
            <w:r>
              <w:t xml:space="preserve">4</w:t>
            </w:r>
          </w:p>
        </w:tc>
        <w:tc>
          <w:tcPr/>
          <w:p>
            <w:pPr>
              <w:pStyle w:val="Compact"/>
              <w:jc w:val="left"/>
            </w:pPr>
            <w:r>
              <w:t xml:space="preserve">Output truncation at 1000 chars</w:t>
            </w:r>
          </w:p>
        </w:tc>
        <w:tc>
          <w:tcPr/>
          <w:p>
            <w:pPr>
              <w:pStyle w:val="Compact"/>
              <w:jc w:val="left"/>
            </w:pPr>
            <w:r>
              <w:t xml:space="preserve">Prevent large spans</w:t>
            </w:r>
          </w:p>
        </w:tc>
        <w:tc>
          <w:tcPr/>
          <w:p>
            <w:pPr>
              <w:pStyle w:val="Compact"/>
              <w:jc w:val="left"/>
            </w:pPr>
            <w:r>
              <w:t xml:space="preserve">Configurable limit</w:t>
            </w:r>
          </w:p>
        </w:tc>
        <w:tc>
          <w:tcPr/>
          <w:p>
            <w:pPr>
              <w:pStyle w:val="Compact"/>
              <w:jc w:val="left"/>
            </w:pPr>
            <w:r>
              <w:t xml:space="preserve">Predictability vs. flexibility</w:t>
            </w:r>
          </w:p>
        </w:tc>
      </w:tr>
      <w:tr>
        <w:tc>
          <w:tcPr/>
          <w:p>
            <w:pPr>
              <w:pStyle w:val="Compact"/>
              <w:jc w:val="center"/>
            </w:pPr>
            <w:r>
              <w:t xml:space="preserve">5</w:t>
            </w:r>
          </w:p>
        </w:tc>
        <w:tc>
          <w:tcPr/>
          <w:p>
            <w:pPr>
              <w:pStyle w:val="Compact"/>
              <w:jc w:val="left"/>
            </w:pPr>
            <w:r>
              <w:t xml:space="preserve">Re-raise exception after logging</w:t>
            </w:r>
          </w:p>
        </w:tc>
        <w:tc>
          <w:tcPr/>
          <w:p>
            <w:pPr>
              <w:pStyle w:val="Compact"/>
              <w:jc w:val="left"/>
            </w:pPr>
            <w:r>
              <w:t xml:space="preserve">Preserve Prefect retry semantics</w:t>
            </w:r>
          </w:p>
        </w:tc>
        <w:tc>
          <w:tcPr/>
          <w:p>
            <w:pPr>
              <w:pStyle w:val="Compact"/>
              <w:jc w:val="left"/>
            </w:pPr>
            <w:r>
              <w:t xml:space="preserve">Swallow exception</w:t>
            </w:r>
          </w:p>
        </w:tc>
        <w:tc>
          <w:tcPr/>
          <w:p>
            <w:pPr>
              <w:pStyle w:val="Compact"/>
              <w:jc w:val="left"/>
            </w:pPr>
            <w:r>
              <w:t xml:space="preserve">Correctness vs. none</w:t>
            </w:r>
          </w:p>
        </w:tc>
      </w:tr>
      <w:tr>
        <w:tc>
          <w:tcPr/>
          <w:p>
            <w:pPr>
              <w:pStyle w:val="Compact"/>
              <w:jc w:val="center"/>
            </w:pPr>
            <w:r>
              <w:t xml:space="preserve">6</w:t>
            </w:r>
          </w:p>
        </w:tc>
        <w:tc>
          <w:tcPr/>
          <w:p>
            <w:pPr>
              <w:pStyle w:val="Compact"/>
              <w:jc w:val="left"/>
            </w:pPr>
            <w:r>
              <w:t xml:space="preserve">Bind args before tracker check</w:t>
            </w:r>
          </w:p>
        </w:tc>
        <w:tc>
          <w:tcPr/>
          <w:p>
            <w:pPr>
              <w:pStyle w:val="Compact"/>
              <w:jc w:val="left"/>
            </w:pPr>
            <w:r>
              <w:t xml:space="preserve">Always capture inputs</w:t>
            </w:r>
          </w:p>
        </w:tc>
        <w:tc>
          <w:tcPr/>
          <w:p>
            <w:pPr>
              <w:pStyle w:val="Compact"/>
              <w:jc w:val="left"/>
            </w:pPr>
            <w:r>
              <w:t xml:space="preserve">Lazy bind</w:t>
            </w:r>
          </w:p>
        </w:tc>
        <w:tc>
          <w:tcPr/>
          <w:p>
            <w:pPr>
              <w:pStyle w:val="Compact"/>
              <w:jc w:val="left"/>
            </w:pPr>
            <w:r>
              <w:t xml:space="preserve">Consistency vs. minor overhead</w:t>
            </w:r>
          </w:p>
        </w:tc>
      </w:tr>
      <w:tr>
        <w:tc>
          <w:tcPr/>
          <w:p>
            <w:pPr>
              <w:pStyle w:val="Compact"/>
              <w:jc w:val="center"/>
            </w:pPr>
            <w:r>
              <w:t xml:space="preserve">7</w:t>
            </w:r>
          </w:p>
        </w:tc>
        <w:tc>
          <w:tcPr/>
          <w:p>
            <w:pPr>
              <w:pStyle w:val="Compact"/>
              <w:jc w:val="left"/>
            </w:pPr>
            <w:r>
              <w:rPr>
                <w:rStyle w:val="VerbatimChar"/>
              </w:rPr>
              <w:t xml:space="preserve">YantraContext</w:t>
            </w:r>
            <w:r>
              <w:t xml:space="preserve"> </w:t>
            </w:r>
            <w:r>
              <w:t xml:space="preserve">not in</w:t>
            </w:r>
            <w:r>
              <w:t xml:space="preserve"> </w:t>
            </w:r>
            <w:r>
              <w:rPr>
                <w:rStyle w:val="VerbatimChar"/>
              </w:rPr>
              <w:t xml:space="preserve">__init__.py</w:t>
            </w:r>
          </w:p>
        </w:tc>
        <w:tc>
          <w:tcPr/>
          <w:p>
            <w:pPr>
              <w:pStyle w:val="Compact"/>
              <w:jc w:val="left"/>
            </w:pPr>
            <w:r>
              <w:t xml:space="preserve">Implementation detail exposure</w:t>
            </w:r>
          </w:p>
        </w:tc>
        <w:tc>
          <w:tcPr/>
          <w:p>
            <w:pPr>
              <w:pStyle w:val="Compact"/>
              <w:jc w:val="left"/>
            </w:pPr>
            <w:r>
              <w:t xml:space="preserve">Export it</w:t>
            </w:r>
          </w:p>
        </w:tc>
        <w:tc>
          <w:tcPr/>
          <w:p>
            <w:pPr>
              <w:pStyle w:val="Compact"/>
              <w:jc w:val="left"/>
            </w:pPr>
            <w:r>
              <w:t xml:space="preserve">Encapsulation vs. usability</w:t>
            </w:r>
          </w:p>
        </w:tc>
      </w:tr>
    </w:tbl>
    <w:p>
      <w:r>
        <w:pict>
          <v:rect style="width:0;height:1.5pt" o:hralign="center" o:hrstd="t" o:hr="t"/>
        </w:pict>
      </w:r>
    </w:p>
    <w:bookmarkEnd w:id="30"/>
    <w:bookmarkEnd w:id="31"/>
    <w:bookmarkStart w:id="54" w:name="Xd4aed6157d41b3ba80406512b9afb1e82f5a5d5"/>
    <w:p>
      <w:pPr>
        <w:pStyle w:val="Heading1"/>
      </w:pPr>
      <w:r>
        <w:t xml:space="preserve">Orchestration Module - Research Gap Analysis</w:t>
      </w:r>
    </w:p>
    <w:bookmarkStart w:id="32" w:name="gap-summary"/>
    <w:p>
      <w:pPr>
        <w:pStyle w:val="Heading2"/>
      </w:pPr>
      <w:r>
        <w:t xml:space="preserve">Gap Summary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t xml:space="preserve">S.No</w:t>
            </w:r>
          </w:p>
        </w:tc>
        <w:tc>
          <w:tcPr/>
          <w:p>
            <w:pPr>
              <w:pStyle w:val="Compact"/>
              <w:jc w:val="left"/>
            </w:pPr>
            <w:r>
              <w:t xml:space="preserve">Gap ID</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Effort</w:t>
            </w:r>
          </w:p>
        </w:tc>
        <w:tc>
          <w:tcPr/>
          <w:p>
            <w:pPr>
              <w:pStyle w:val="Compact"/>
              <w:jc w:val="left"/>
            </w:pPr>
            <w:r>
              <w:t xml:space="preserve">Scopus Impact</w:t>
            </w:r>
          </w:p>
        </w:tc>
      </w:tr>
      <w:tr>
        <w:tc>
          <w:tcPr/>
          <w:p>
            <w:pPr>
              <w:pStyle w:val="Compact"/>
              <w:jc w:val="center"/>
            </w:pPr>
            <w:r>
              <w:t xml:space="preserve">1</w:t>
            </w:r>
          </w:p>
        </w:tc>
        <w:tc>
          <w:tcPr/>
          <w:p>
            <w:pPr>
              <w:pStyle w:val="Compact"/>
              <w:jc w:val="left"/>
            </w:pPr>
            <w:r>
              <w:t xml:space="preserve">ORC-GAP-001</w:t>
            </w:r>
          </w:p>
        </w:tc>
        <w:tc>
          <w:tcPr/>
          <w:p>
            <w:pPr>
              <w:pStyle w:val="Compact"/>
              <w:jc w:val="left"/>
            </w:pPr>
            <w:r>
              <w:rPr>
                <w:bCs/>
                <w:b/>
              </w:rPr>
              <w:t xml:space="preserve">Critical</w:t>
            </w:r>
          </w:p>
        </w:tc>
        <w:tc>
          <w:tcPr/>
          <w:p>
            <w:pPr>
              <w:pStyle w:val="Compact"/>
              <w:jc w:val="left"/>
            </w:pPr>
            <w:r>
              <w:t xml:space="preserve">No unit tests for decorator or context</w:t>
            </w:r>
          </w:p>
        </w:tc>
        <w:tc>
          <w:tcPr/>
          <w:p>
            <w:pPr>
              <w:pStyle w:val="Compact"/>
              <w:jc w:val="left"/>
            </w:pPr>
            <w:r>
              <w:t xml:space="preserve">3-4 days</w:t>
            </w:r>
          </w:p>
        </w:tc>
        <w:tc>
          <w:tcPr/>
          <w:p>
            <w:pPr>
              <w:pStyle w:val="Compact"/>
              <w:jc w:val="left"/>
            </w:pPr>
            <w:r>
              <w:t xml:space="preserve">Blocks publication</w:t>
            </w:r>
          </w:p>
        </w:tc>
      </w:tr>
      <w:tr>
        <w:tc>
          <w:tcPr/>
          <w:p>
            <w:pPr>
              <w:pStyle w:val="Compact"/>
              <w:jc w:val="center"/>
            </w:pPr>
            <w:r>
              <w:t xml:space="preserve">2</w:t>
            </w:r>
          </w:p>
        </w:tc>
        <w:tc>
          <w:tcPr/>
          <w:p>
            <w:pPr>
              <w:pStyle w:val="Compact"/>
              <w:jc w:val="left"/>
            </w:pPr>
            <w:r>
              <w:t xml:space="preserve">ORC-GAP-002</w:t>
            </w:r>
          </w:p>
        </w:tc>
        <w:tc>
          <w:tcPr/>
          <w:p>
            <w:pPr>
              <w:pStyle w:val="Compact"/>
              <w:jc w:val="left"/>
            </w:pPr>
            <w:r>
              <w:rPr>
                <w:bCs/>
                <w:b/>
              </w:rPr>
              <w:t xml:space="preserve">Critical</w:t>
            </w:r>
          </w:p>
        </w:tc>
        <w:tc>
          <w:tcPr/>
          <w:p>
            <w:pPr>
              <w:pStyle w:val="Compact"/>
              <w:jc w:val="left"/>
            </w:pPr>
            <w:r>
              <w:t xml:space="preserve">No integration test verifying Prefect + MLflow interaction</w:t>
            </w:r>
          </w:p>
        </w:tc>
        <w:tc>
          <w:tcPr/>
          <w:p>
            <w:pPr>
              <w:pStyle w:val="Compact"/>
              <w:jc w:val="left"/>
            </w:pPr>
            <w:r>
              <w:t xml:space="preserve">2-3 days</w:t>
            </w:r>
          </w:p>
        </w:tc>
        <w:tc>
          <w:tcPr/>
          <w:p>
            <w:pPr>
              <w:pStyle w:val="Compact"/>
              <w:jc w:val="left"/>
            </w:pPr>
            <w:r>
              <w:t xml:space="preserve">Core claim unverified</w:t>
            </w:r>
          </w:p>
        </w:tc>
      </w:tr>
      <w:tr>
        <w:tc>
          <w:tcPr/>
          <w:p>
            <w:pPr>
              <w:pStyle w:val="Compact"/>
              <w:jc w:val="center"/>
            </w:pPr>
            <w:r>
              <w:t xml:space="preserve">3</w:t>
            </w:r>
          </w:p>
        </w:tc>
        <w:tc>
          <w:tcPr/>
          <w:p>
            <w:pPr>
              <w:pStyle w:val="Compact"/>
              <w:jc w:val="left"/>
            </w:pPr>
            <w:r>
              <w:t xml:space="preserve">ORC-GAP-003</w:t>
            </w:r>
          </w:p>
        </w:tc>
        <w:tc>
          <w:tcPr/>
          <w:p>
            <w:pPr>
              <w:pStyle w:val="Compact"/>
              <w:jc w:val="left"/>
            </w:pPr>
            <w:r>
              <w:rPr>
                <w:bCs/>
                <w:b/>
              </w:rPr>
              <w:t xml:space="preserve">Moderate</w:t>
            </w:r>
          </w:p>
        </w:tc>
        <w:tc>
          <w:tcPr/>
          <w:p>
            <w:pPr>
              <w:pStyle w:val="Compact"/>
              <w:jc w:val="left"/>
            </w:pPr>
            <w:r>
              <w:t xml:space="preserve">YantraContext is not thread-safe</w:t>
            </w:r>
          </w:p>
        </w:tc>
        <w:tc>
          <w:tcPr/>
          <w:p>
            <w:pPr>
              <w:pStyle w:val="Compact"/>
              <w:jc w:val="left"/>
            </w:pPr>
            <w:r>
              <w:t xml:space="preserve">1 day</w:t>
            </w:r>
          </w:p>
        </w:tc>
        <w:tc>
          <w:tcPr/>
          <w:p>
            <w:pPr>
              <w:pStyle w:val="Compact"/>
              <w:jc w:val="left"/>
            </w:pPr>
            <w:r>
              <w:t xml:space="preserve">Production readiness</w:t>
            </w:r>
          </w:p>
        </w:tc>
      </w:tr>
      <w:tr>
        <w:tc>
          <w:tcPr/>
          <w:p>
            <w:pPr>
              <w:pStyle w:val="Compact"/>
              <w:jc w:val="center"/>
            </w:pPr>
            <w:r>
              <w:t xml:space="preserve">4</w:t>
            </w:r>
          </w:p>
        </w:tc>
        <w:tc>
          <w:tcPr/>
          <w:p>
            <w:pPr>
              <w:pStyle w:val="Compact"/>
              <w:jc w:val="left"/>
            </w:pPr>
            <w:r>
              <w:t xml:space="preserve">ORC-GAP-004</w:t>
            </w:r>
          </w:p>
        </w:tc>
        <w:tc>
          <w:tcPr/>
          <w:p>
            <w:pPr>
              <w:pStyle w:val="Compact"/>
              <w:jc w:val="left"/>
            </w:pPr>
            <w:r>
              <w:rPr>
                <w:bCs/>
                <w:b/>
              </w:rPr>
              <w:t xml:space="preserve">Moderate</w:t>
            </w:r>
          </w:p>
        </w:tc>
        <w:tc>
          <w:tcPr/>
          <w:p>
            <w:pPr>
              <w:pStyle w:val="Compact"/>
              <w:jc w:val="left"/>
            </w:pPr>
            <w:r>
              <w:t xml:space="preserve">Output truncation at 1000 chars is arbitrary magic number</w:t>
            </w:r>
          </w:p>
        </w:tc>
        <w:tc>
          <w:tcPr/>
          <w:p>
            <w:pPr>
              <w:pStyle w:val="Compact"/>
              <w:jc w:val="left"/>
            </w:pPr>
            <w:r>
              <w:t xml:space="preserve">0.5 days</w:t>
            </w:r>
          </w:p>
        </w:tc>
        <w:tc>
          <w:tcPr/>
          <w:p>
            <w:pPr>
              <w:pStyle w:val="Compact"/>
              <w:jc w:val="left"/>
            </w:pPr>
            <w:r>
              <w:t xml:space="preserve">Code quality</w:t>
            </w:r>
          </w:p>
        </w:tc>
      </w:tr>
      <w:tr>
        <w:tc>
          <w:tcPr/>
          <w:p>
            <w:pPr>
              <w:pStyle w:val="Compact"/>
              <w:jc w:val="center"/>
            </w:pPr>
            <w:r>
              <w:t xml:space="preserve">5</w:t>
            </w:r>
          </w:p>
        </w:tc>
        <w:tc>
          <w:tcPr/>
          <w:p>
            <w:pPr>
              <w:pStyle w:val="Compact"/>
              <w:jc w:val="left"/>
            </w:pPr>
            <w:r>
              <w:t xml:space="preserve">ORC-GAP-005</w:t>
            </w:r>
          </w:p>
        </w:tc>
        <w:tc>
          <w:tcPr/>
          <w:p>
            <w:pPr>
              <w:pStyle w:val="Compact"/>
              <w:jc w:val="left"/>
            </w:pPr>
            <w:r>
              <w:rPr>
                <w:bCs/>
                <w:b/>
              </w:rPr>
              <w:t xml:space="preserve">Moderate</w:t>
            </w:r>
          </w:p>
        </w:tc>
        <w:tc>
          <w:tcPr/>
          <w:p>
            <w:pPr>
              <w:pStyle w:val="Compact"/>
              <w:jc w:val="left"/>
            </w:pPr>
            <w:r>
              <w:t xml:space="preserve">No async task support</w:t>
            </w:r>
          </w:p>
        </w:tc>
        <w:tc>
          <w:tcPr/>
          <w:p>
            <w:pPr>
              <w:pStyle w:val="Compact"/>
              <w:jc w:val="left"/>
            </w:pPr>
            <w:r>
              <w:t xml:space="preserve">2 days</w:t>
            </w:r>
          </w:p>
        </w:tc>
        <w:tc>
          <w:tcPr/>
          <w:p>
            <w:pPr>
              <w:pStyle w:val="Compact"/>
              <w:jc w:val="left"/>
            </w:pPr>
            <w:r>
              <w:t xml:space="preserve">Limits modern adoption</w:t>
            </w:r>
          </w:p>
        </w:tc>
      </w:tr>
      <w:tr>
        <w:tc>
          <w:tcPr/>
          <w:p>
            <w:pPr>
              <w:pStyle w:val="Compact"/>
              <w:jc w:val="center"/>
            </w:pPr>
            <w:r>
              <w:t xml:space="preserve">6</w:t>
            </w:r>
          </w:p>
        </w:tc>
        <w:tc>
          <w:tcPr/>
          <w:p>
            <w:pPr>
              <w:pStyle w:val="Compact"/>
              <w:jc w:val="left"/>
            </w:pPr>
            <w:r>
              <w:t xml:space="preserve">ORC-GAP-006</w:t>
            </w:r>
          </w:p>
        </w:tc>
        <w:tc>
          <w:tcPr/>
          <w:p>
            <w:pPr>
              <w:pStyle w:val="Compact"/>
              <w:jc w:val="left"/>
            </w:pPr>
            <w:r>
              <w:rPr>
                <w:bCs/>
                <w:b/>
              </w:rPr>
              <w:t xml:space="preserve">Moderate</w:t>
            </w:r>
          </w:p>
        </w:tc>
        <w:tc>
          <w:tcPr/>
          <w:p>
            <w:pPr>
              <w:pStyle w:val="Compact"/>
              <w:jc w:val="left"/>
            </w:pPr>
            <w:r>
              <w:t xml:space="preserve">Argument binding occurs before tracker check</w:t>
            </w:r>
          </w:p>
        </w:tc>
        <w:tc>
          <w:tcPr/>
          <w:p>
            <w:pPr>
              <w:pStyle w:val="Compact"/>
              <w:jc w:val="left"/>
            </w:pPr>
            <w:r>
              <w:t xml:space="preserve">0.5 days</w:t>
            </w:r>
          </w:p>
        </w:tc>
        <w:tc>
          <w:tcPr/>
          <w:p>
            <w:pPr>
              <w:pStyle w:val="Compact"/>
              <w:jc w:val="left"/>
            </w:pPr>
            <w:r>
              <w:t xml:space="preserve">Unnecessary overhead</w:t>
            </w:r>
          </w:p>
        </w:tc>
      </w:tr>
      <w:tr>
        <w:tc>
          <w:tcPr/>
          <w:p>
            <w:pPr>
              <w:pStyle w:val="Compact"/>
              <w:jc w:val="center"/>
            </w:pPr>
            <w:r>
              <w:t xml:space="preserve">7</w:t>
            </w:r>
          </w:p>
        </w:tc>
        <w:tc>
          <w:tcPr/>
          <w:p>
            <w:pPr>
              <w:pStyle w:val="Compact"/>
              <w:jc w:val="left"/>
            </w:pPr>
            <w:r>
              <w:t xml:space="preserve">ORC-GAP-007</w:t>
            </w:r>
          </w:p>
        </w:tc>
        <w:tc>
          <w:tcPr/>
          <w:p>
            <w:pPr>
              <w:pStyle w:val="Compact"/>
              <w:jc w:val="left"/>
            </w:pPr>
            <w:r>
              <w:rPr>
                <w:bCs/>
                <w:b/>
              </w:rPr>
              <w:t xml:space="preserve">Minor</w:t>
            </w:r>
          </w:p>
        </w:tc>
        <w:tc>
          <w:tcPr/>
          <w:p>
            <w:pPr>
              <w:pStyle w:val="Compact"/>
              <w:jc w:val="left"/>
            </w:pPr>
            <w:r>
              <w:t xml:space="preserve">YantraContext not exported via</w:t>
            </w:r>
            <w:r>
              <w:t xml:space="preserve"> </w:t>
            </w:r>
            <w:r>
              <w:rPr>
                <w:rStyle w:val="VerbatimChar"/>
              </w:rPr>
              <w:t xml:space="preserve">__init__.py</w:t>
            </w:r>
          </w:p>
        </w:tc>
        <w:tc>
          <w:tcPr/>
          <w:p>
            <w:pPr>
              <w:pStyle w:val="Compact"/>
              <w:jc w:val="left"/>
            </w:pPr>
            <w:r>
              <w:t xml:space="preserve">0.5 days</w:t>
            </w:r>
          </w:p>
        </w:tc>
        <w:tc>
          <w:tcPr/>
          <w:p>
            <w:pPr>
              <w:pStyle w:val="Compact"/>
              <w:jc w:val="left"/>
            </w:pPr>
            <w:r>
              <w:t xml:space="preserve">API ergonomics</w:t>
            </w:r>
          </w:p>
        </w:tc>
      </w:tr>
      <w:tr>
        <w:tc>
          <w:tcPr/>
          <w:p>
            <w:pPr>
              <w:pStyle w:val="Compact"/>
              <w:jc w:val="center"/>
            </w:pPr>
            <w:r>
              <w:t xml:space="preserve">8</w:t>
            </w:r>
          </w:p>
        </w:tc>
        <w:tc>
          <w:tcPr/>
          <w:p>
            <w:pPr>
              <w:pStyle w:val="Compact"/>
              <w:jc w:val="left"/>
            </w:pPr>
            <w:r>
              <w:t xml:space="preserve">ORC-GAP-008</w:t>
            </w:r>
          </w:p>
        </w:tc>
        <w:tc>
          <w:tcPr/>
          <w:p>
            <w:pPr>
              <w:pStyle w:val="Compact"/>
              <w:jc w:val="left"/>
            </w:pPr>
            <w:r>
              <w:rPr>
                <w:bCs/>
                <w:b/>
              </w:rPr>
              <w:t xml:space="preserve">Minor</w:t>
            </w:r>
          </w:p>
        </w:tc>
        <w:tc>
          <w:tcPr/>
          <w:p>
            <w:pPr>
              <w:pStyle w:val="Compact"/>
              <w:jc w:val="left"/>
            </w:pPr>
            <w:r>
              <w:t xml:space="preserve">No flow-level decorator (only task-level)</w:t>
            </w:r>
          </w:p>
        </w:tc>
        <w:tc>
          <w:tcPr/>
          <w:p>
            <w:pPr>
              <w:pStyle w:val="Compact"/>
              <w:jc w:val="left"/>
            </w:pPr>
            <w:r>
              <w:t xml:space="preserve">1-2 days</w:t>
            </w:r>
          </w:p>
        </w:tc>
        <w:tc>
          <w:tcPr/>
          <w:p>
            <w:pPr>
              <w:pStyle w:val="Compact"/>
              <w:jc w:val="left"/>
            </w:pPr>
            <w:r>
              <w:t xml:space="preserve">Incomplete abstraction</w:t>
            </w:r>
          </w:p>
        </w:tc>
      </w:tr>
      <w:tr>
        <w:tc>
          <w:tcPr/>
          <w:p>
            <w:pPr>
              <w:pStyle w:val="Compact"/>
              <w:jc w:val="center"/>
            </w:pPr>
            <w:r>
              <w:t xml:space="preserve">9</w:t>
            </w:r>
          </w:p>
        </w:tc>
        <w:tc>
          <w:tcPr/>
          <w:p>
            <w:pPr>
              <w:pStyle w:val="Compact"/>
              <w:jc w:val="left"/>
            </w:pPr>
            <w:r>
              <w:t xml:space="preserve">ORC-GAP-009</w:t>
            </w:r>
          </w:p>
        </w:tc>
        <w:tc>
          <w:tcPr/>
          <w:p>
            <w:pPr>
              <w:pStyle w:val="Compact"/>
              <w:jc w:val="left"/>
            </w:pPr>
            <w:r>
              <w:rPr>
                <w:bCs/>
                <w:b/>
              </w:rPr>
              <w:t xml:space="preserve">Minor</w:t>
            </w:r>
          </w:p>
        </w:tc>
        <w:tc>
          <w:tcPr/>
          <w:p>
            <w:pPr>
              <w:pStyle w:val="Compact"/>
              <w:jc w:val="left"/>
            </w:pPr>
            <w:r>
              <w:t xml:space="preserve">No span nesting for sub-task calls</w:t>
            </w:r>
          </w:p>
        </w:tc>
        <w:tc>
          <w:tcPr/>
          <w:p>
            <w:pPr>
              <w:pStyle w:val="Compact"/>
              <w:jc w:val="left"/>
            </w:pPr>
            <w:r>
              <w:t xml:space="preserve">1 day</w:t>
            </w:r>
          </w:p>
        </w:tc>
        <w:tc>
          <w:tcPr/>
          <w:p>
            <w:pPr>
              <w:pStyle w:val="Compact"/>
              <w:jc w:val="left"/>
            </w:pPr>
            <w:r>
              <w:t xml:space="preserve">Flat trace hierarchy</w:t>
            </w:r>
          </w:p>
        </w:tc>
      </w:tr>
      <w:tr>
        <w:tc>
          <w:tcPr/>
          <w:p>
            <w:pPr>
              <w:pStyle w:val="Compact"/>
              <w:jc w:val="center"/>
            </w:pPr>
            <w:r>
              <w:t xml:space="preserve">10</w:t>
            </w:r>
          </w:p>
        </w:tc>
        <w:tc>
          <w:tcPr/>
          <w:p>
            <w:pPr>
              <w:pStyle w:val="Compact"/>
              <w:jc w:val="left"/>
            </w:pPr>
            <w:r>
              <w:t xml:space="preserve">ORC-GAP-010</w:t>
            </w:r>
          </w:p>
        </w:tc>
        <w:tc>
          <w:tcPr/>
          <w:p>
            <w:pPr>
              <w:pStyle w:val="Compact"/>
              <w:jc w:val="left"/>
            </w:pPr>
            <w:r>
              <w:rPr>
                <w:bCs/>
                <w:b/>
              </w:rPr>
              <w:t xml:space="preserve">Minor</w:t>
            </w:r>
          </w:p>
        </w:tc>
        <w:tc>
          <w:tcPr/>
          <w:p>
            <w:pPr>
              <w:pStyle w:val="Compact"/>
              <w:jc w:val="left"/>
            </w:pPr>
            <w:r>
              <w:t xml:space="preserve">Signature binding failure not caught</w:t>
            </w:r>
          </w:p>
        </w:tc>
        <w:tc>
          <w:tcPr/>
          <w:p>
            <w:pPr>
              <w:pStyle w:val="Compact"/>
              <w:jc w:val="left"/>
            </w:pPr>
            <w:r>
              <w:t xml:space="preserve">0.5 days</w:t>
            </w:r>
          </w:p>
        </w:tc>
        <w:tc>
          <w:tcPr/>
          <w:p>
            <w:pPr>
              <w:pStyle w:val="Compact"/>
              <w:jc w:val="left"/>
            </w:pPr>
            <w:r>
              <w:t xml:space="preserve">Unclear error source</w:t>
            </w:r>
          </w:p>
        </w:tc>
      </w:tr>
    </w:tbl>
    <w:p>
      <w:r>
        <w:pict>
          <v:rect style="width:0;height:1.5pt" o:hralign="center" o:hrstd="t" o:hr="t"/>
        </w:pict>
      </w:r>
    </w:p>
    <w:bookmarkEnd w:id="32"/>
    <w:bookmarkStart w:id="33" w:name="scopus-readiness-assessment"/>
    <w:p>
      <w:pPr>
        <w:pStyle w:val="Heading2"/>
      </w:pPr>
      <w:r>
        <w:t xml:space="preserve">Scopus-Readiness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Reproducibility</w:t>
            </w:r>
          </w:p>
        </w:tc>
        <w:tc>
          <w:tcPr/>
          <w:p>
            <w:pPr>
              <w:pStyle w:val="Compact"/>
              <w:jc w:val="left"/>
            </w:pPr>
            <w:r>
              <w:t xml:space="preserve">❌ Fail</w:t>
            </w:r>
          </w:p>
        </w:tc>
        <w:tc>
          <w:tcPr/>
          <w:p>
            <w:pPr>
              <w:pStyle w:val="Compact"/>
              <w:jc w:val="left"/>
            </w:pPr>
            <w:r>
              <w:t xml:space="preserve">No tests (ORC-GAP-001, ORC-GAP-002)</w:t>
            </w:r>
          </w:p>
        </w:tc>
      </w:tr>
      <w:tr>
        <w:tc>
          <w:tcPr/>
          <w:p>
            <w:pPr>
              <w:pStyle w:val="Compact"/>
              <w:jc w:val="left"/>
            </w:pPr>
            <w:r>
              <w:rPr>
                <w:bCs/>
                <w:b/>
              </w:rPr>
              <w:t xml:space="preserve">Core Claim</w:t>
            </w:r>
          </w:p>
        </w:tc>
        <w:tc>
          <w:tcPr/>
          <w:p>
            <w:pPr>
              <w:pStyle w:val="Compact"/>
              <w:jc w:val="left"/>
            </w:pPr>
            <w:r>
              <w:t xml:space="preserve">⚠️ Partial</w:t>
            </w:r>
          </w:p>
        </w:tc>
        <w:tc>
          <w:tcPr/>
          <w:p>
            <w:pPr>
              <w:pStyle w:val="Compact"/>
              <w:jc w:val="left"/>
            </w:pPr>
            <w:r>
              <w:t xml:space="preserve">Dual-context decorator works but never tested end-to-end</w:t>
            </w:r>
          </w:p>
        </w:tc>
      </w:tr>
      <w:tr>
        <w:tc>
          <w:tcPr/>
          <w:p>
            <w:pPr>
              <w:pStyle w:val="Compact"/>
              <w:jc w:val="left"/>
            </w:pPr>
            <w:r>
              <w:rPr>
                <w:bCs/>
                <w:b/>
              </w:rPr>
              <w:t xml:space="preserve">Code Quality</w:t>
            </w:r>
          </w:p>
        </w:tc>
        <w:tc>
          <w:tcPr/>
          <w:p>
            <w:pPr>
              <w:pStyle w:val="Compact"/>
              <w:jc w:val="left"/>
            </w:pPr>
            <w:r>
              <w:t xml:space="preserve">⚠️ Partial</w:t>
            </w:r>
          </w:p>
        </w:tc>
        <w:tc>
          <w:tcPr/>
          <w:p>
            <w:pPr>
              <w:pStyle w:val="Compact"/>
              <w:jc w:val="left"/>
            </w:pPr>
            <w:r>
              <w:t xml:space="preserve">Magic number 1000 (ORC-GAP-004); binding before check (ORC-GAP-006)</w:t>
            </w:r>
          </w:p>
        </w:tc>
      </w:tr>
      <w:tr>
        <w:tc>
          <w:tcPr/>
          <w:p>
            <w:pPr>
              <w:pStyle w:val="Compact"/>
              <w:jc w:val="left"/>
            </w:pPr>
            <w:r>
              <w:rPr>
                <w:bCs/>
                <w:b/>
              </w:rPr>
              <w:t xml:space="preserve">Thread Safety</w:t>
            </w:r>
          </w:p>
        </w:tc>
        <w:tc>
          <w:tcPr/>
          <w:p>
            <w:pPr>
              <w:pStyle w:val="Compact"/>
              <w:jc w:val="left"/>
            </w:pPr>
            <w:r>
              <w:t xml:space="preserve">❌ Fail</w:t>
            </w:r>
          </w:p>
        </w:tc>
        <w:tc>
          <w:tcPr/>
          <w:p>
            <w:pPr>
              <w:pStyle w:val="Compact"/>
              <w:jc w:val="left"/>
            </w:pPr>
            <w:r>
              <w:t xml:space="preserve">Singleton not thread-safe (ORC-GAP-003)</w:t>
            </w:r>
          </w:p>
        </w:tc>
      </w:tr>
      <w:tr>
        <w:tc>
          <w:tcPr/>
          <w:p>
            <w:pPr>
              <w:pStyle w:val="Compact"/>
              <w:jc w:val="left"/>
            </w:pPr>
            <w:r>
              <w:rPr>
                <w:bCs/>
                <w:b/>
              </w:rPr>
              <w:t xml:space="preserve">Completeness</w:t>
            </w:r>
          </w:p>
        </w:tc>
        <w:tc>
          <w:tcPr/>
          <w:p>
            <w:pPr>
              <w:pStyle w:val="Compact"/>
              <w:jc w:val="left"/>
            </w:pPr>
            <w:r>
              <w:t xml:space="preserve">⚠️ Partial</w:t>
            </w:r>
          </w:p>
        </w:tc>
        <w:tc>
          <w:tcPr/>
          <w:p>
            <w:pPr>
              <w:pStyle w:val="Compact"/>
              <w:jc w:val="left"/>
            </w:pPr>
            <w:r>
              <w:t xml:space="preserve">No flow decorator (ORC-GAP-008); no async (ORC-GAP-005)</w:t>
            </w:r>
          </w:p>
        </w:tc>
      </w:tr>
      <w:tr>
        <w:tc>
          <w:tcPr/>
          <w:p>
            <w:pPr>
              <w:pStyle w:val="Compact"/>
              <w:jc w:val="left"/>
            </w:pPr>
            <w:r>
              <w:rPr>
                <w:bCs/>
                <w:b/>
              </w:rPr>
              <w:t xml:space="preserve">Production Readiness</w:t>
            </w:r>
          </w:p>
        </w:tc>
        <w:tc>
          <w:tcPr/>
          <w:p>
            <w:pPr>
              <w:pStyle w:val="Compact"/>
              <w:jc w:val="left"/>
            </w:pPr>
            <w:r>
              <w:t xml:space="preserve">⚠️ Partial</w:t>
            </w:r>
          </w:p>
        </w:tc>
        <w:tc>
          <w:tcPr/>
          <w:p>
            <w:pPr>
              <w:pStyle w:val="Compact"/>
              <w:jc w:val="left"/>
            </w:pPr>
            <w:r>
              <w:t xml:space="preserve">Thread safety + async gaps limit real-world adoption</w:t>
            </w:r>
          </w:p>
        </w:tc>
      </w:tr>
    </w:tbl>
    <w:p>
      <w:pPr>
        <w:pStyle w:val="BodyText"/>
      </w:pPr>
      <w:r>
        <w:rPr>
          <w:bCs/>
          <w:b/>
        </w:rPr>
        <w:t xml:space="preserve">Overall Scopus Readiness: 30%</w:t>
      </w:r>
      <w:r>
        <w:t xml:space="preserve"> </w:t>
      </w:r>
      <w:r>
        <w:t xml:space="preserve">— Critical gaps must be resolved before submission.</w:t>
      </w:r>
    </w:p>
    <w:p>
      <w:r>
        <w:pict>
          <v:rect style="width:0;height:1.5pt" o:hralign="center" o:hrstd="t" o:hr="t"/>
        </w:pict>
      </w:r>
    </w:p>
    <w:bookmarkEnd w:id="33"/>
    <w:bookmarkStart w:id="36" w:name="critical-gaps"/>
    <w:p>
      <w:pPr>
        <w:pStyle w:val="Heading2"/>
      </w:pPr>
      <w:r>
        <w:t xml:space="preserve">Critical Gaps</w:t>
      </w:r>
    </w:p>
    <w:bookmarkStart w:id="34" w:name="orc-gap-001-no-unit-tests"/>
    <w:p>
      <w:pPr>
        <w:pStyle w:val="Heading3"/>
      </w:pPr>
      <w:r>
        <w:t xml:space="preserve">ORC-GAP-001: No Unit Tests</w:t>
      </w:r>
    </w:p>
    <w:p>
      <w:pPr>
        <w:pStyle w:val="FirstParagraph"/>
      </w:pPr>
      <w:r>
        <w:rPr>
          <w:bCs/>
          <w:b/>
        </w:rPr>
        <w:t xml:space="preserve">Source:</w:t>
      </w:r>
      <w:r>
        <w:t xml:space="preserve"> </w:t>
      </w:r>
      <w:r>
        <w:t xml:space="preserve">Verified via</w:t>
      </w:r>
      <w:r>
        <w:t xml:space="preserve"> </w:t>
      </w:r>
      <w:r>
        <w:rPr>
          <w:rStyle w:val="VerbatimChar"/>
        </w:rPr>
        <w:t xml:space="preserve">find tests/ -name "*orchestration*"</w:t>
      </w:r>
      <w:r>
        <w:t xml:space="preserve"> </w:t>
      </w:r>
      <w:r>
        <w:t xml:space="preserve">—</w:t>
      </w:r>
      <w:r>
        <w:t xml:space="preserve"> </w:t>
      </w:r>
      <w:r>
        <w:rPr>
          <w:bCs/>
          <w:b/>
        </w:rPr>
        <w:t xml:space="preserve">0 results</w:t>
      </w:r>
    </w:p>
    <w:p>
      <w:pPr>
        <w:pStyle w:val="BodyText"/>
      </w:pPr>
      <w:r>
        <w:rPr>
          <w:bCs/>
          <w:b/>
        </w:rPr>
        <w:t xml:space="preserve">Impact:</w:t>
      </w:r>
      <w:r>
        <w:t xml:space="preserve"> </w:t>
      </w:r>
      <w:r>
        <w:t xml:space="preserve">Blocks publication. The decorator contains non-trivial logic (context checking, argument binding, span management, error handling) that is completely untested.</w:t>
      </w:r>
    </w:p>
    <w:p>
      <w:pPr>
        <w:pStyle w:val="BodyText"/>
      </w:pPr>
      <w:r>
        <w:rPr>
          <w:bCs/>
          <w:b/>
        </w:rPr>
        <w:t xml:space="preserve">Quantitative Impact:</w:t>
      </w:r>
    </w:p>
    <w:p>
      <w:pPr>
        <w:numPr>
          <w:ilvl w:val="0"/>
          <w:numId w:val="1001"/>
        </w:numPr>
        <w:pStyle w:val="Compact"/>
      </w:pPr>
      <w:r>
        <w:rPr>
          <w:bCs/>
          <w:b/>
        </w:rPr>
        <w:t xml:space="preserve">Test coverage:</w:t>
      </w:r>
      <w:r>
        <w:t xml:space="preserve"> </w:t>
      </w:r>
      <w:r>
        <w:t xml:space="preserve">0% (0/70 lines in</w:t>
      </w:r>
      <w:r>
        <w:t xml:space="preserve"> </w:t>
      </w:r>
      <w:r>
        <w:rPr>
          <w:rStyle w:val="VerbatimChar"/>
        </w:rPr>
        <w:t xml:space="preserve">prefect_utils.py</w:t>
      </w:r>
      <w:r>
        <w:t xml:space="preserve">, 0/20 lines in</w:t>
      </w:r>
      <w:r>
        <w:t xml:space="preserve"> </w:t>
      </w:r>
      <w:r>
        <w:rPr>
          <w:rStyle w:val="VerbatimChar"/>
        </w:rPr>
        <w:t xml:space="preserve">context.py</w:t>
      </w:r>
      <w:r>
        <w:t xml:space="preserve">)</w:t>
      </w:r>
    </w:p>
    <w:p>
      <w:pPr>
        <w:numPr>
          <w:ilvl w:val="0"/>
          <w:numId w:val="1001"/>
        </w:numPr>
        <w:pStyle w:val="Compact"/>
      </w:pPr>
      <w:r>
        <w:rPr>
          <w:bCs/>
          <w:b/>
        </w:rPr>
        <w:t xml:space="preserve">Untested code paths:</w:t>
      </w:r>
      <w:r>
        <w:t xml:space="preserve"> </w:t>
      </w:r>
      <w:r>
        <w:t xml:space="preserve">8 (decorator factory, wrapper, tracker check, signature binding, span creation, output truncation, error handling, degraded execution)</w:t>
      </w:r>
    </w:p>
    <w:p>
      <w:pPr>
        <w:numPr>
          <w:ilvl w:val="0"/>
          <w:numId w:val="1001"/>
        </w:numPr>
        <w:pStyle w:val="Compact"/>
      </w:pPr>
      <w:r>
        <w:rPr>
          <w:bCs/>
          <w:b/>
        </w:rPr>
        <w:t xml:space="preserve">Risk surface:</w:t>
      </w:r>
      <w:r>
        <w:t xml:space="preserve"> </w:t>
      </w:r>
      <w:r>
        <w:t xml:space="preserve">1 decorator factory + 1 wrapper + 2 class methods = 4 untested entry points</w:t>
      </w:r>
    </w:p>
    <w:p>
      <w:pPr>
        <w:pStyle w:val="FirstParagraph"/>
      </w:pPr>
      <w:r>
        <w:rPr>
          <w:bCs/>
          <w:b/>
        </w:rPr>
        <w:t xml:space="preserve">Test Matrix Required: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Case</w:t>
            </w:r>
          </w:p>
        </w:tc>
        <w:tc>
          <w:tcPr/>
          <w:p>
            <w:pPr>
              <w:pStyle w:val="Compact"/>
              <w:jc w:val="left"/>
            </w:pPr>
            <w:r>
              <w:t xml:space="preserve">Tracker</w:t>
            </w:r>
          </w:p>
        </w:tc>
        <w:tc>
          <w:tcPr/>
          <w:p>
            <w:pPr>
              <w:pStyle w:val="Compact"/>
              <w:jc w:val="left"/>
            </w:pPr>
            <w:r>
              <w:t xml:space="preserve">Exception</w:t>
            </w:r>
          </w:p>
        </w:tc>
        <w:tc>
          <w:tcPr/>
          <w:p>
            <w:pPr>
              <w:pStyle w:val="Compact"/>
              <w:jc w:val="left"/>
            </w:pPr>
            <w:r>
              <w:t xml:space="preserve">Expected Behavior</w:t>
            </w:r>
          </w:p>
        </w:tc>
      </w:tr>
      <w:tr>
        <w:tc>
          <w:tcPr/>
          <w:p>
            <w:pPr>
              <w:pStyle w:val="Compact"/>
              <w:jc w:val="left"/>
            </w:pPr>
            <w:r>
              <w:t xml:space="preserve">Happy path</w:t>
            </w:r>
          </w:p>
        </w:tc>
        <w:tc>
          <w:tcPr/>
          <w:p>
            <w:pPr>
              <w:pStyle w:val="Compact"/>
              <w:jc w:val="left"/>
            </w:pPr>
            <w:r>
              <w:t xml:space="preserve">Present</w:t>
            </w:r>
          </w:p>
        </w:tc>
        <w:tc>
          <w:tcPr/>
          <w:p>
            <w:pPr>
              <w:pStyle w:val="Compact"/>
              <w:jc w:val="left"/>
            </w:pPr>
            <w:r>
              <w:t xml:space="preserve">None</w:t>
            </w:r>
          </w:p>
        </w:tc>
        <w:tc>
          <w:tcPr/>
          <w:p>
            <w:pPr>
              <w:pStyle w:val="Compact"/>
              <w:jc w:val="left"/>
            </w:pPr>
            <w:r>
              <w:t xml:space="preserve">Span created, result returned</w:t>
            </w:r>
          </w:p>
        </w:tc>
      </w:tr>
      <w:tr>
        <w:tc>
          <w:tcPr/>
          <w:p>
            <w:pPr>
              <w:pStyle w:val="Compact"/>
              <w:jc w:val="left"/>
            </w:pPr>
            <w:r>
              <w:t xml:space="preserve">No tracker</w:t>
            </w:r>
          </w:p>
        </w:tc>
        <w:tc>
          <w:tcPr/>
          <w:p>
            <w:pPr>
              <w:pStyle w:val="Compact"/>
              <w:jc w:val="left"/>
            </w:pPr>
            <w:r>
              <w:t xml:space="preserve">Absent</w:t>
            </w:r>
          </w:p>
        </w:tc>
        <w:tc>
          <w:tcPr/>
          <w:p>
            <w:pPr>
              <w:pStyle w:val="Compact"/>
              <w:jc w:val="left"/>
            </w:pPr>
            <w:r>
              <w:t xml:space="preserve">None</w:t>
            </w:r>
          </w:p>
        </w:tc>
        <w:tc>
          <w:tcPr/>
          <w:p>
            <w:pPr>
              <w:pStyle w:val="Compact"/>
              <w:jc w:val="left"/>
            </w:pPr>
            <w:r>
              <w:t xml:space="preserve">Warning logged, no span</w:t>
            </w:r>
          </w:p>
        </w:tc>
      </w:tr>
      <w:tr>
        <w:tc>
          <w:tcPr/>
          <w:p>
            <w:pPr>
              <w:pStyle w:val="Compact"/>
              <w:jc w:val="left"/>
            </w:pPr>
            <w:r>
              <w:t xml:space="preserve">Function error</w:t>
            </w:r>
          </w:p>
        </w:tc>
        <w:tc>
          <w:tcPr/>
          <w:p>
            <w:pPr>
              <w:pStyle w:val="Compact"/>
              <w:jc w:val="left"/>
            </w:pPr>
            <w:r>
              <w:t xml:space="preserve">Present</w:t>
            </w:r>
          </w:p>
        </w:tc>
        <w:tc>
          <w:tcPr/>
          <w:p>
            <w:pPr>
              <w:pStyle w:val="Compact"/>
              <w:jc w:val="left"/>
            </w:pPr>
            <w:r>
              <w:t xml:space="preserve">Raised</w:t>
            </w:r>
          </w:p>
        </w:tc>
        <w:tc>
          <w:tcPr/>
          <w:p>
            <w:pPr>
              <w:pStyle w:val="Compact"/>
              <w:jc w:val="left"/>
            </w:pPr>
            <w:r>
              <w:t xml:space="preserve">Error on span, re-raised</w:t>
            </w:r>
          </w:p>
        </w:tc>
      </w:tr>
      <w:tr>
        <w:tc>
          <w:tcPr/>
          <w:p>
            <w:pPr>
              <w:pStyle w:val="Compact"/>
              <w:jc w:val="left"/>
            </w:pPr>
            <w:r>
              <w:t xml:space="preserve">Function error, no tracker</w:t>
            </w:r>
          </w:p>
        </w:tc>
        <w:tc>
          <w:tcPr/>
          <w:p>
            <w:pPr>
              <w:pStyle w:val="Compact"/>
              <w:jc w:val="left"/>
            </w:pPr>
            <w:r>
              <w:t xml:space="preserve">Absent</w:t>
            </w:r>
          </w:p>
        </w:tc>
        <w:tc>
          <w:tcPr/>
          <w:p>
            <w:pPr>
              <w:pStyle w:val="Compact"/>
              <w:jc w:val="left"/>
            </w:pPr>
            <w:r>
              <w:t xml:space="preserve">Raised</w:t>
            </w:r>
          </w:p>
        </w:tc>
        <w:tc>
          <w:tcPr/>
          <w:p>
            <w:pPr>
              <w:pStyle w:val="Compact"/>
              <w:jc w:val="left"/>
            </w:pPr>
            <w:r>
              <w:t xml:space="preserve">Standard Prefect error</w:t>
            </w:r>
          </w:p>
        </w:tc>
      </w:tr>
      <w:tr>
        <w:tc>
          <w:tcPr/>
          <w:p>
            <w:pPr>
              <w:pStyle w:val="Compact"/>
              <w:jc w:val="left"/>
            </w:pPr>
            <w:r>
              <w:t xml:space="preserve">Binding failure</w:t>
            </w:r>
          </w:p>
        </w:tc>
        <w:tc>
          <w:tcPr/>
          <w:p>
            <w:pPr>
              <w:pStyle w:val="Compact"/>
              <w:jc w:val="left"/>
            </w:pPr>
            <w:r>
              <w:t xml:space="preserve">Present</w:t>
            </w:r>
          </w:p>
        </w:tc>
        <w:tc>
          <w:tcPr/>
          <w:p>
            <w:pPr>
              <w:pStyle w:val="Compact"/>
              <w:jc w:val="left"/>
            </w:pPr>
            <w:r>
              <w:t xml:space="preserve">TypeError</w:t>
            </w:r>
          </w:p>
        </w:tc>
        <w:tc>
          <w:tcPr/>
          <w:p>
            <w:pPr>
              <w:pStyle w:val="Compact"/>
              <w:jc w:val="left"/>
            </w:pPr>
            <w:r>
              <w:t xml:space="preserve">TypeError propagated</w:t>
            </w:r>
          </w:p>
        </w:tc>
      </w:tr>
    </w:tbl>
    <w:p>
      <w:pPr>
        <w:pStyle w:val="BodyText"/>
      </w:pPr>
      <w:r>
        <w:rPr>
          <w:bCs/>
          <w:b/>
        </w:rPr>
        <w:t xml:space="preserve">Recommendation:</w:t>
      </w:r>
    </w:p>
    <w:p>
      <w:pPr>
        <w:numPr>
          <w:ilvl w:val="0"/>
          <w:numId w:val="1002"/>
        </w:numPr>
        <w:pStyle w:val="Compact"/>
      </w:pPr>
      <w:r>
        <w:t xml:space="preserve">Create</w:t>
      </w:r>
      <w:r>
        <w:t xml:space="preserve"> </w:t>
      </w:r>
      <w:r>
        <w:rPr>
          <w:rStyle w:val="VerbatimChar"/>
        </w:rPr>
        <w:t xml:space="preserve">tests/unit/orchestration/test_yantra_task.py</w:t>
      </w:r>
      <w:r>
        <w:t xml:space="preserve"> </w:t>
      </w:r>
      <w:r>
        <w:t xml:space="preserve">with mocked Prefect + MLflow</w:t>
      </w:r>
    </w:p>
    <w:p>
      <w:pPr>
        <w:numPr>
          <w:ilvl w:val="0"/>
          <w:numId w:val="1002"/>
        </w:numPr>
        <w:pStyle w:val="Compact"/>
      </w:pPr>
      <w:r>
        <w:t xml:space="preserve">Create</w:t>
      </w:r>
      <w:r>
        <w:t xml:space="preserve"> </w:t>
      </w:r>
      <w:r>
        <w:rPr>
          <w:rStyle w:val="VerbatimChar"/>
        </w:rPr>
        <w:t xml:space="preserve">tests/unit/orchestration/test_context.py</w:t>
      </w:r>
      <w:r>
        <w:t xml:space="preserve"> </w:t>
      </w:r>
      <w:r>
        <w:t xml:space="preserve">for singleton lifecycle</w:t>
      </w:r>
    </w:p>
    <w:p>
      <w:pPr>
        <w:numPr>
          <w:ilvl w:val="0"/>
          <w:numId w:val="1002"/>
        </w:numPr>
        <w:pStyle w:val="Compact"/>
      </w:pPr>
      <w:r>
        <w:t xml:space="preserve">Target ≥90% branch coverage</w:t>
      </w:r>
    </w:p>
    <w:p>
      <w:pPr>
        <w:pStyle w:val="FirstParagraph"/>
      </w:pPr>
      <w:r>
        <w:rPr>
          <w:bCs/>
          <w:b/>
        </w:rPr>
        <w:t xml:space="preserve">Estimated Effort:</w:t>
      </w:r>
      <w:r>
        <w:t xml:space="preserve"> </w:t>
      </w:r>
      <w:r>
        <w:t xml:space="preserve">3-4 days</w:t>
      </w:r>
    </w:p>
    <w:p>
      <w:r>
        <w:pict>
          <v:rect style="width:0;height:1.5pt" o:hralign="center" o:hrstd="t" o:hr="t"/>
        </w:pict>
      </w:r>
    </w:p>
    <w:bookmarkEnd w:id="34"/>
    <w:bookmarkStart w:id="35" w:name="Xbb6bc9dec2a98368009a3718dc9e5501ef9d869"/>
    <w:p>
      <w:pPr>
        <w:pStyle w:val="Heading3"/>
      </w:pPr>
      <w:r>
        <w:t xml:space="preserve">ORC-GAP-002: No Integration Test for Dual-Context Bridge</w:t>
      </w:r>
    </w:p>
    <w:p>
      <w:pPr>
        <w:pStyle w:val="FirstParagraph"/>
      </w:pPr>
      <w:r>
        <w:rPr>
          <w:bCs/>
          <w:b/>
        </w:rPr>
        <w:t xml:space="preserve">Source:</w:t>
      </w:r>
      <w:r>
        <w:t xml:space="preserve"> </w:t>
      </w:r>
      <w:r>
        <w:t xml:space="preserve">The entire value proposition of this module is the Prefect + MLflow bridge, but this is never tested end-to-end.</w:t>
      </w:r>
    </w:p>
    <w:p>
      <w:pPr>
        <w:pStyle w:val="BodyText"/>
      </w:pPr>
      <w:r>
        <w:rPr>
          <w:bCs/>
          <w:b/>
        </w:rPr>
        <w:t xml:space="preserve">Impact:</w:t>
      </w:r>
      <w:r>
        <w:t xml:space="preserve"> </w:t>
      </w:r>
      <w:r>
        <w:t xml:space="preserve">Critical for publication. The paper claims "seamless integration between Prefect orchestration and MLflow observability," but without a test demonstrating both systems working together, this claim is unsupported.</w:t>
      </w:r>
    </w:p>
    <w:p>
      <w:pPr>
        <w:pStyle w:val="BodyText"/>
      </w:pPr>
      <w:r>
        <w:rPr>
          <w:bCs/>
          <w:b/>
        </w:rPr>
        <w:t xml:space="preserve">Integration Test Design:</w:t>
      </w:r>
    </w:p>
    <w:p>
      <w:pPr>
        <w:pStyle w:val="SourceCode"/>
      </w:pPr>
      <w:r>
        <w:rPr>
          <w:rStyle w:val="VerbatimChar"/>
        </w:rPr>
        <w:t xml:space="preserve">1. Initialize MLflowTracker with local tracking URI</w:t>
      </w:r>
      <w:r>
        <w:br/>
      </w:r>
      <w:r>
        <w:rPr>
          <w:rStyle w:val="VerbatimChar"/>
        </w:rPr>
        <w:t xml:space="preserve">2. Set tracker in YantraContext</w:t>
      </w:r>
      <w:r>
        <w:br/>
      </w:r>
      <w:r>
        <w:rPr>
          <w:rStyle w:val="VerbatimChar"/>
        </w:rPr>
        <w:t xml:space="preserve">3. Define @yantra_task decorated functions</w:t>
      </w:r>
      <w:r>
        <w:br/>
      </w:r>
      <w:r>
        <w:rPr>
          <w:rStyle w:val="VerbatimChar"/>
        </w:rPr>
        <w:t xml:space="preserve">4. Run as Prefect flow</w:t>
      </w:r>
      <w:r>
        <w:br/>
      </w:r>
      <w:r>
        <w:rPr>
          <w:rStyle w:val="VerbatimChar"/>
        </w:rPr>
        <w:t xml:space="preserve">5. Assert:</w:t>
      </w:r>
      <w:r>
        <w:br/>
      </w:r>
      <w:r>
        <w:rPr>
          <w:rStyle w:val="VerbatimChar"/>
        </w:rPr>
        <w:t xml:space="preserve">   - Prefect: tasks completed with correct results</w:t>
      </w:r>
      <w:r>
        <w:br/>
      </w:r>
      <w:r>
        <w:rPr>
          <w:rStyle w:val="VerbatimChar"/>
        </w:rPr>
        <w:t xml:space="preserve">   - MLflow: spans created with correct inputs/outputs</w:t>
      </w:r>
      <w:r>
        <w:br/>
      </w:r>
      <w:r>
        <w:rPr>
          <w:rStyle w:val="VerbatimChar"/>
        </w:rPr>
        <w:t xml:space="preserve">   - Error case: retries visible as multiple spans</w:t>
      </w:r>
    </w:p>
    <w:p>
      <w:pPr>
        <w:pStyle w:val="FirstParagraph"/>
      </w:pPr>
      <w:r>
        <w:rPr>
          <w:bCs/>
          <w:b/>
        </w:rPr>
        <w:t xml:space="preserve">Recommendation:</w:t>
      </w:r>
    </w:p>
    <w:p>
      <w:pPr>
        <w:numPr>
          <w:ilvl w:val="0"/>
          <w:numId w:val="1003"/>
        </w:numPr>
        <w:pStyle w:val="Compact"/>
      </w:pPr>
      <w:r>
        <w:t xml:space="preserve">Create</w:t>
      </w:r>
      <w:r>
        <w:t xml:space="preserve"> </w:t>
      </w:r>
      <w:r>
        <w:rPr>
          <w:rStyle w:val="VerbatimChar"/>
        </w:rPr>
        <w:t xml:space="preserve">tests/e2e/orchestration/test_prefect_mlflow_bridge.py</w:t>
      </w:r>
    </w:p>
    <w:p>
      <w:pPr>
        <w:numPr>
          <w:ilvl w:val="0"/>
          <w:numId w:val="1003"/>
        </w:numPr>
        <w:pStyle w:val="Compact"/>
      </w:pPr>
      <w:r>
        <w:t xml:space="preserve">Use real Prefect engine (local mode) + MLflow (file store)</w:t>
      </w:r>
    </w:p>
    <w:p>
      <w:pPr>
        <w:numPr>
          <w:ilvl w:val="0"/>
          <w:numId w:val="1003"/>
        </w:numPr>
        <w:pStyle w:val="Compact"/>
      </w:pPr>
      <w:r>
        <w:t xml:space="preserve">Verify both systems captured correct data</w:t>
      </w:r>
    </w:p>
    <w:p>
      <w:pPr>
        <w:pStyle w:val="FirstParagraph"/>
      </w:pPr>
      <w:r>
        <w:rPr>
          <w:bCs/>
          <w:b/>
        </w:rPr>
        <w:t xml:space="preserve">Estimated Effort:</w:t>
      </w:r>
      <w:r>
        <w:t xml:space="preserve"> </w:t>
      </w:r>
      <w:r>
        <w:t xml:space="preserve">2-3 days</w:t>
      </w:r>
    </w:p>
    <w:p>
      <w:r>
        <w:pict>
          <v:rect style="width:0;height:1.5pt" o:hralign="center" o:hrstd="t" o:hr="t"/>
        </w:pict>
      </w:r>
    </w:p>
    <w:bookmarkEnd w:id="35"/>
    <w:bookmarkEnd w:id="36"/>
    <w:bookmarkStart w:id="45" w:name="moderate-gaps"/>
    <w:p>
      <w:pPr>
        <w:pStyle w:val="Heading2"/>
      </w:pPr>
      <w:r>
        <w:t xml:space="preserve">Moderate Gaps</w:t>
      </w:r>
    </w:p>
    <w:bookmarkStart w:id="38" w:name="X64b85809e4e9fcee76ed04b4d91c55a523d92fe"/>
    <w:p>
      <w:pPr>
        <w:pStyle w:val="Heading3"/>
      </w:pPr>
      <w:r>
        <w:t xml:space="preserve">ORC-GAP-003: YantraContext is Not Thread-Safe</w:t>
      </w:r>
    </w:p>
    <w:p>
      <w:pPr>
        <w:pStyle w:val="FirstParagraph"/>
      </w:pPr>
      <w:r>
        <w:rPr>
          <w:bCs/>
          <w:b/>
        </w:rPr>
        <w:t xml:space="preserve">Source:</w:t>
      </w:r>
      <w:r>
        <w:t xml:space="preserve"> </w:t>
      </w:r>
      <w:hyperlink r:id="rId37">
        <w:r>
          <w:rPr>
            <w:rStyle w:val="Hyperlink"/>
          </w:rPr>
          <w:t xml:space="preserve">context.py:L12</w:t>
        </w:r>
      </w:hyperlink>
    </w:p>
    <w:p>
      <w:pPr>
        <w:pStyle w:val="SourceCode"/>
      </w:pPr>
      <w:r>
        <w:rPr>
          <w:rStyle w:val="VerbatimChar"/>
        </w:rPr>
        <w:t xml:space="preserve">_tracker: Optional[IExperimentTracker] = None  # ← Class-level mutable state</w:t>
      </w:r>
    </w:p>
    <w:p>
      <w:pPr>
        <w:pStyle w:val="FirstParagraph"/>
      </w:pPr>
      <w:r>
        <w:rPr>
          <w:bCs/>
          <w:b/>
        </w:rPr>
        <w:t xml:space="preserve">Impact:</w:t>
      </w:r>
      <w:r>
        <w:t xml:space="preserve"> </w:t>
      </w:r>
      <w:r>
        <w:t xml:space="preserve">In multi-threaded Prefect deployments (</w:t>
      </w:r>
      <w:r>
        <w:rPr>
          <w:rStyle w:val="VerbatimChar"/>
        </w:rPr>
        <w:t xml:space="preserve">ConcurrentTaskRunner</w:t>
      </w:r>
      <w:r>
        <w:t xml:space="preserve">), concurrent tasks could read/write</w:t>
      </w:r>
      <w:r>
        <w:t xml:space="preserve"> </w:t>
      </w:r>
      <w:r>
        <w:rPr>
          <w:rStyle w:val="VerbatimChar"/>
        </w:rPr>
        <w:t xml:space="preserve">_tracker</w:t>
      </w:r>
      <w:r>
        <w:t xml:space="preserve"> </w:t>
      </w:r>
      <w:r>
        <w:t xml:space="preserve">simultaneously. While Python's GIL prevents data corruption, the semantic risk is a task seeing a stale reference.</w:t>
      </w:r>
    </w:p>
    <w:p>
      <w:pPr>
        <w:pStyle w:val="BodyText"/>
      </w:pPr>
      <w:r>
        <w:rPr>
          <w:bCs/>
          <w:b/>
        </w:rPr>
        <w:t xml:space="preserve">Thread Safety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Prefect Runner</w:t>
            </w:r>
          </w:p>
        </w:tc>
        <w:tc>
          <w:tcPr/>
          <w:p>
            <w:pPr>
              <w:pStyle w:val="Compact"/>
              <w:jc w:val="left"/>
            </w:pPr>
            <w:r>
              <w:t xml:space="preserve">Threading Model</w:t>
            </w:r>
          </w:p>
        </w:tc>
        <w:tc>
          <w:tcPr/>
          <w:p>
            <w:pPr>
              <w:pStyle w:val="Compact"/>
              <w:jc w:val="left"/>
            </w:pPr>
            <w:r>
              <w:t xml:space="preserve">Risk</w:t>
            </w:r>
          </w:p>
        </w:tc>
      </w:tr>
      <w:tr>
        <w:tc>
          <w:tcPr/>
          <w:p>
            <w:pPr>
              <w:pStyle w:val="Compact"/>
              <w:jc w:val="left"/>
            </w:pPr>
            <w:r>
              <w:rPr>
                <w:rStyle w:val="VerbatimChar"/>
              </w:rPr>
              <w:t xml:space="preserve">SequentialTaskRunner</w:t>
            </w:r>
          </w:p>
        </w:tc>
        <w:tc>
          <w:tcPr/>
          <w:p>
            <w:pPr>
              <w:pStyle w:val="Compact"/>
              <w:jc w:val="left"/>
            </w:pPr>
            <w:r>
              <w:t xml:space="preserve">Single thread</w:t>
            </w:r>
          </w:p>
        </w:tc>
        <w:tc>
          <w:tcPr/>
          <w:p>
            <w:pPr>
              <w:pStyle w:val="Compact"/>
              <w:jc w:val="left"/>
            </w:pPr>
            <w:r>
              <w:t xml:space="preserve">✅ Safe</w:t>
            </w:r>
          </w:p>
        </w:tc>
      </w:tr>
      <w:tr>
        <w:tc>
          <w:tcPr/>
          <w:p>
            <w:pPr>
              <w:pStyle w:val="Compact"/>
              <w:jc w:val="left"/>
            </w:pPr>
            <w:r>
              <w:rPr>
                <w:rStyle w:val="VerbatimChar"/>
              </w:rPr>
              <w:t xml:space="preserve">ConcurrentTaskRunner</w:t>
            </w:r>
          </w:p>
        </w:tc>
        <w:tc>
          <w:tcPr/>
          <w:p>
            <w:pPr>
              <w:pStyle w:val="Compact"/>
              <w:jc w:val="left"/>
            </w:pPr>
            <w:r>
              <w:t xml:space="preserve">Thread pool</w:t>
            </w:r>
          </w:p>
        </w:tc>
        <w:tc>
          <w:tcPr/>
          <w:p>
            <w:pPr>
              <w:pStyle w:val="Compact"/>
              <w:jc w:val="left"/>
            </w:pPr>
            <w:r>
              <w:t xml:space="preserve">⚠️ Race condition</w:t>
            </w:r>
          </w:p>
        </w:tc>
      </w:tr>
      <w:tr>
        <w:tc>
          <w:tcPr/>
          <w:p>
            <w:pPr>
              <w:pStyle w:val="Compact"/>
              <w:jc w:val="left"/>
            </w:pPr>
            <w:r>
              <w:rPr>
                <w:rStyle w:val="VerbatimChar"/>
              </w:rPr>
              <w:t xml:space="preserve">DaskTaskRunner</w:t>
            </w:r>
          </w:p>
        </w:tc>
        <w:tc>
          <w:tcPr/>
          <w:p>
            <w:pPr>
              <w:pStyle w:val="Compact"/>
              <w:jc w:val="left"/>
            </w:pPr>
            <w:r>
              <w:t xml:space="preserve">Distributed workers</w:t>
            </w:r>
          </w:p>
        </w:tc>
        <w:tc>
          <w:tcPr/>
          <w:p>
            <w:pPr>
              <w:pStyle w:val="Compact"/>
              <w:jc w:val="left"/>
            </w:pPr>
            <w:r>
              <w:t xml:space="preserve">❌ Each worker has own process —</w:t>
            </w:r>
            <w:r>
              <w:t xml:space="preserve"> </w:t>
            </w:r>
            <w:r>
              <w:rPr>
                <w:rStyle w:val="VerbatimChar"/>
              </w:rPr>
              <w:t xml:space="preserve">_tracker</w:t>
            </w:r>
            <w:r>
              <w:t xml:space="preserve"> </w:t>
            </w:r>
            <w:r>
              <w:t xml:space="preserve">not shared</w:t>
            </w:r>
          </w:p>
        </w:tc>
      </w:tr>
      <w:tr>
        <w:tc>
          <w:tcPr/>
          <w:p>
            <w:pPr>
              <w:pStyle w:val="Compact"/>
              <w:jc w:val="left"/>
            </w:pPr>
            <w:r>
              <w:rPr>
                <w:rStyle w:val="VerbatimChar"/>
              </w:rPr>
              <w:t xml:space="preserve">RayTaskRunner</w:t>
            </w:r>
          </w:p>
        </w:tc>
        <w:tc>
          <w:tcPr/>
          <w:p>
            <w:pPr>
              <w:pStyle w:val="Compact"/>
              <w:jc w:val="left"/>
            </w:pPr>
            <w:r>
              <w:t xml:space="preserve">Distributed actors</w:t>
            </w:r>
          </w:p>
        </w:tc>
        <w:tc>
          <w:tcPr/>
          <w:p>
            <w:pPr>
              <w:pStyle w:val="Compact"/>
              <w:jc w:val="left"/>
            </w:pPr>
            <w:r>
              <w:t xml:space="preserve">❌ Each actor has own process</w:t>
            </w:r>
          </w:p>
        </w:tc>
      </w:tr>
    </w:tbl>
    <w:p>
      <w:pPr>
        <w:pStyle w:val="BodyText"/>
      </w:pPr>
      <w:r>
        <w:rPr>
          <w:bCs/>
          <w:b/>
        </w:rPr>
        <w:t xml:space="preserve">Recommendation:</w:t>
      </w:r>
    </w:p>
    <w:p>
      <w:pPr>
        <w:numPr>
          <w:ilvl w:val="0"/>
          <w:numId w:val="1004"/>
        </w:numPr>
        <w:pStyle w:val="Compact"/>
      </w:pPr>
      <w:r>
        <w:t xml:space="preserve">Use</w:t>
      </w:r>
      <w:r>
        <w:t xml:space="preserve"> </w:t>
      </w:r>
      <w:r>
        <w:rPr>
          <w:rStyle w:val="VerbatimChar"/>
        </w:rPr>
        <w:t xml:space="preserve">contextvars.ContextVar</w:t>
      </w:r>
      <w:r>
        <w:t xml:space="preserve"> </w:t>
      </w:r>
      <w:r>
        <w:t xml:space="preserve">for proper async/thread isolation</w:t>
      </w:r>
    </w:p>
    <w:p>
      <w:pPr>
        <w:numPr>
          <w:ilvl w:val="0"/>
          <w:numId w:val="1004"/>
        </w:numPr>
        <w:pStyle w:val="Compact"/>
      </w:pPr>
      <w:r>
        <w:t xml:space="preserve">Or use</w:t>
      </w:r>
      <w:r>
        <w:t xml:space="preserve"> </w:t>
      </w:r>
      <w:r>
        <w:rPr>
          <w:rStyle w:val="VerbatimChar"/>
        </w:rPr>
        <w:t xml:space="preserve">threading.Lock</w:t>
      </w:r>
      <w:r>
        <w:t xml:space="preserve"> </w:t>
      </w:r>
      <w:r>
        <w:t xml:space="preserve">for thread-safe access</w:t>
      </w:r>
    </w:p>
    <w:p>
      <w:pPr>
        <w:numPr>
          <w:ilvl w:val="0"/>
          <w:numId w:val="1004"/>
        </w:numPr>
        <w:pStyle w:val="Compact"/>
      </w:pPr>
      <w:r>
        <w:t xml:space="preserve">Document the concurrency model in the paper</w:t>
      </w:r>
    </w:p>
    <w:p>
      <w:pPr>
        <w:pStyle w:val="FirstParagraph"/>
      </w:pPr>
      <w:r>
        <w:rPr>
          <w:bCs/>
          <w:b/>
        </w:rPr>
        <w:t xml:space="preserve">Estimated Effort:</w:t>
      </w:r>
      <w:r>
        <w:t xml:space="preserve"> </w:t>
      </w:r>
      <w:r>
        <w:t xml:space="preserve">1 day</w:t>
      </w:r>
    </w:p>
    <w:p>
      <w:r>
        <w:pict>
          <v:rect style="width:0;height:1.5pt" o:hralign="center" o:hrstd="t" o:hr="t"/>
        </w:pict>
      </w:r>
    </w:p>
    <w:bookmarkEnd w:id="38"/>
    <w:bookmarkStart w:id="40" w:name="orc-gap-004-arbitrary-output-truncation"/>
    <w:p>
      <w:pPr>
        <w:pStyle w:val="Heading3"/>
      </w:pPr>
      <w:r>
        <w:t xml:space="preserve">ORC-GAP-004: Arbitrary Output Truncation</w:t>
      </w:r>
    </w:p>
    <w:p>
      <w:pPr>
        <w:pStyle w:val="FirstParagraph"/>
      </w:pPr>
      <w:r>
        <w:rPr>
          <w:bCs/>
          <w:b/>
        </w:rPr>
        <w:t xml:space="preserve">Source:</w:t>
      </w:r>
      <w:r>
        <w:t xml:space="preserve"> </w:t>
      </w:r>
      <w:hyperlink r:id="rId39">
        <w:r>
          <w:rPr>
            <w:rStyle w:val="Hyperlink"/>
          </w:rPr>
          <w:t xml:space="preserve">prefect_utils.py:L56</w:t>
        </w:r>
      </w:hyperlink>
    </w:p>
    <w:p>
      <w:pPr>
        <w:pStyle w:val="SourceCode"/>
      </w:pPr>
      <w:r>
        <w:rPr>
          <w:rStyle w:val="VerbatimChar"/>
        </w:rPr>
        <w:t xml:space="preserve">span.set_outputs({"result": str(result)[:1000]})  # ← Magic number 1000</w:t>
      </w:r>
    </w:p>
    <w:p>
      <w:pPr>
        <w:pStyle w:val="FirstParagraph"/>
      </w:pPr>
      <w:r>
        <w:rPr>
          <w:bCs/>
          <w:b/>
        </w:rPr>
        <w:t xml:space="preserve">Impact:</w:t>
      </w:r>
      <w:r>
        <w:t xml:space="preserve"> </w:t>
      </w:r>
      <w:r>
        <w:t xml:space="preserve">The truncation limit of 1000 characters is hardcoded. This is a magic number without documented rationale.</w:t>
      </w:r>
    </w:p>
    <w:p>
      <w:pPr>
        <w:pStyle w:val="BodyText"/>
      </w:pPr>
      <w:r>
        <w:rPr>
          <w:bCs/>
          <w:b/>
        </w:rPr>
        <w:t xml:space="preserve">Information Loss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Return Type</w:t>
            </w:r>
          </w:p>
        </w:tc>
        <w:tc>
          <w:tcPr/>
          <w:p>
            <w:pPr>
              <w:pStyle w:val="Compact"/>
              <w:jc w:val="left"/>
            </w:pPr>
            <w:r>
              <w:t xml:space="preserve">str() Size</w:t>
            </w:r>
          </w:p>
        </w:tc>
        <w:tc>
          <w:tcPr/>
          <w:p>
            <w:pPr>
              <w:pStyle w:val="Compact"/>
              <w:jc w:val="left"/>
            </w:pPr>
            <w:r>
              <w:t xml:space="preserve">Truncation Loss</w:t>
            </w:r>
          </w:p>
        </w:tc>
      </w:tr>
      <w:tr>
        <w:tc>
          <w:tcPr/>
          <w:p>
            <w:pPr>
              <w:pStyle w:val="Compact"/>
              <w:jc w:val="left"/>
            </w:pPr>
            <w:r>
              <w:rPr>
                <w:rStyle w:val="VerbatimChar"/>
              </w:rPr>
              <w:t xml:space="preserve">int</w:t>
            </w:r>
            <w:r>
              <w:t xml:space="preserve"> </w:t>
            </w:r>
            <w:r>
              <w:t xml:space="preserve">/</w:t>
            </w:r>
            <w:r>
              <w:t xml:space="preserve"> </w:t>
            </w:r>
            <w:r>
              <w:rPr>
                <w:rStyle w:val="VerbatimChar"/>
              </w:rPr>
              <w:t xml:space="preserve">float</w:t>
            </w:r>
            <w:r>
              <w:t xml:space="preserve"> </w:t>
            </w:r>
            <w:r>
              <w:t xml:space="preserve">/</w:t>
            </w:r>
            <w:r>
              <w:t xml:space="preserve"> </w:t>
            </w:r>
            <w:r>
              <w:rPr>
                <w:rStyle w:val="VerbatimChar"/>
              </w:rPr>
              <w:t xml:space="preserve">bool</w:t>
            </w:r>
          </w:p>
        </w:tc>
        <w:tc>
          <w:tcPr/>
          <w:p>
            <w:pPr>
              <w:pStyle w:val="Compact"/>
              <w:jc w:val="left"/>
            </w:pPr>
            <w:r>
              <w:t xml:space="preserve">&lt;20 chars</w:t>
            </w:r>
          </w:p>
        </w:tc>
        <w:tc>
          <w:tcPr/>
          <w:p>
            <w:pPr>
              <w:pStyle w:val="Compact"/>
              <w:jc w:val="left"/>
            </w:pPr>
            <w:r>
              <w:t xml:space="preserve">0%</w:t>
            </w:r>
          </w:p>
        </w:tc>
      </w:tr>
      <w:tr>
        <w:tc>
          <w:tcPr/>
          <w:p>
            <w:pPr>
              <w:pStyle w:val="Compact"/>
              <w:jc w:val="left"/>
            </w:pPr>
            <w:r>
              <w:t xml:space="preserve">Short</w:t>
            </w:r>
            <w:r>
              <w:t xml:space="preserve"> </w:t>
            </w:r>
            <w:r>
              <w:rPr>
                <w:rStyle w:val="VerbatimChar"/>
              </w:rPr>
              <w:t xml:space="preserve">str</w:t>
            </w:r>
          </w:p>
        </w:tc>
        <w:tc>
          <w:tcPr/>
          <w:p>
            <w:pPr>
              <w:pStyle w:val="Compact"/>
              <w:jc w:val="left"/>
            </w:pPr>
            <w:r>
              <w:t xml:space="preserve">&lt;100 chars</w:t>
            </w:r>
          </w:p>
        </w:tc>
        <w:tc>
          <w:tcPr/>
          <w:p>
            <w:pPr>
              <w:pStyle w:val="Compact"/>
              <w:jc w:val="left"/>
            </w:pPr>
            <w:r>
              <w:t xml:space="preserve">0%</w:t>
            </w:r>
          </w:p>
        </w:tc>
      </w:tr>
      <w:tr>
        <w:tc>
          <w:tcPr/>
          <w:p>
            <w:pPr>
              <w:pStyle w:val="Compact"/>
              <w:jc w:val="left"/>
            </w:pPr>
            <w:r>
              <w:rPr>
                <w:rStyle w:val="VerbatimChar"/>
              </w:rPr>
              <w:t xml:space="preserve">pd.DataFrame</w:t>
            </w:r>
            <w:r>
              <w:t xml:space="preserve"> </w:t>
            </w:r>
            <w:r>
              <w:t xml:space="preserve">(10 rows)</w:t>
            </w:r>
          </w:p>
        </w:tc>
        <w:tc>
          <w:tcPr/>
          <w:p>
            <w:pPr>
              <w:pStyle w:val="Compact"/>
              <w:jc w:val="left"/>
            </w:pPr>
            <w:r>
              <w:t xml:space="preserve">~2000 chars</w:t>
            </w:r>
          </w:p>
        </w:tc>
        <w:tc>
          <w:tcPr/>
          <w:p>
            <w:pPr>
              <w:pStyle w:val="Compact"/>
              <w:jc w:val="left"/>
            </w:pPr>
            <w:r>
              <w:t xml:space="preserve">~50%</w:t>
            </w:r>
          </w:p>
        </w:tc>
      </w:tr>
      <w:tr>
        <w:tc>
          <w:tcPr/>
          <w:p>
            <w:pPr>
              <w:pStyle w:val="Compact"/>
              <w:jc w:val="left"/>
            </w:pPr>
            <w:r>
              <w:rPr>
                <w:rStyle w:val="VerbatimChar"/>
              </w:rPr>
              <w:t xml:space="preserve">pd.DataFrame</w:t>
            </w:r>
            <w:r>
              <w:t xml:space="preserve"> </w:t>
            </w:r>
            <w:r>
              <w:t xml:space="preserve">(1000 rows)</w:t>
            </w:r>
          </w:p>
        </w:tc>
        <w:tc>
          <w:tcPr/>
          <w:p>
            <w:pPr>
              <w:pStyle w:val="Compact"/>
              <w:jc w:val="left"/>
            </w:pPr>
            <w:r>
              <w:t xml:space="preserve">~200K chars</w:t>
            </w:r>
          </w:p>
        </w:tc>
        <w:tc>
          <w:tcPr/>
          <w:p>
            <w:pPr>
              <w:pStyle w:val="Compact"/>
              <w:jc w:val="left"/>
            </w:pPr>
            <w:r>
              <w:t xml:space="preserve">~99.5%</w:t>
            </w:r>
          </w:p>
        </w:tc>
      </w:tr>
    </w:tbl>
    <w:p>
      <w:pPr>
        <w:pStyle w:val="BodyText"/>
      </w:pPr>
      <w:r>
        <w:rPr>
          <w:bCs/>
          <w:b/>
        </w:rPr>
        <w:t xml:space="preserve">Recommendation:</w:t>
      </w:r>
    </w:p>
    <w:p>
      <w:pPr>
        <w:numPr>
          <w:ilvl w:val="0"/>
          <w:numId w:val="1005"/>
        </w:numPr>
        <w:pStyle w:val="Compact"/>
      </w:pPr>
      <w:r>
        <w:t xml:space="preserve">Make configurable:</w:t>
      </w:r>
      <w:r>
        <w:t xml:space="preserve"> </w:t>
      </w:r>
      <w:r>
        <w:rPr>
          <w:rStyle w:val="VerbatimChar"/>
        </w:rPr>
        <w:t xml:space="preserve">output_max_chars: int = 1000</w:t>
      </w:r>
    </w:p>
    <w:p>
      <w:pPr>
        <w:numPr>
          <w:ilvl w:val="0"/>
          <w:numId w:val="1005"/>
        </w:numPr>
        <w:pStyle w:val="Compact"/>
      </w:pPr>
      <w:r>
        <w:t xml:space="preserve">Add smart truncation: detect</w:t>
      </w:r>
      <w:r>
        <w:t xml:space="preserve"> </w:t>
      </w:r>
      <w:r>
        <w:rPr>
          <w:rStyle w:val="VerbatimChar"/>
        </w:rPr>
        <w:t xml:space="preserve">pd.DataFrame</w:t>
      </w:r>
      <w:r>
        <w:t xml:space="preserve"> </w:t>
      </w:r>
      <w:r>
        <w:t xml:space="preserve">and log</w:t>
      </w:r>
      <w:r>
        <w:t xml:space="preserve"> </w:t>
      </w:r>
      <w:r>
        <w:rPr>
          <w:rStyle w:val="VerbatimChar"/>
        </w:rPr>
        <w:t xml:space="preserve">.shape</w:t>
      </w:r>
      <w:r>
        <w:t xml:space="preserve"> </w:t>
      </w:r>
      <w:r>
        <w:t xml:space="preserve">instead</w:t>
      </w:r>
    </w:p>
    <w:p>
      <w:pPr>
        <w:numPr>
          <w:ilvl w:val="0"/>
          <w:numId w:val="1005"/>
        </w:numPr>
        <w:pStyle w:val="Compact"/>
      </w:pPr>
      <w:r>
        <w:t xml:space="preserve">Extract as named constant</w:t>
      </w:r>
    </w:p>
    <w:p>
      <w:pPr>
        <w:pStyle w:val="FirstParagraph"/>
      </w:pPr>
      <w:r>
        <w:rPr>
          <w:bCs/>
          <w:b/>
        </w:rPr>
        <w:t xml:space="preserve">Estimated Effort:</w:t>
      </w:r>
      <w:r>
        <w:t xml:space="preserve"> </w:t>
      </w:r>
      <w:r>
        <w:t xml:space="preserve">0.5 days</w:t>
      </w:r>
    </w:p>
    <w:p>
      <w:r>
        <w:pict>
          <v:rect style="width:0;height:1.5pt" o:hralign="center" o:hrstd="t" o:hr="t"/>
        </w:pict>
      </w:r>
    </w:p>
    <w:bookmarkEnd w:id="40"/>
    <w:bookmarkStart w:id="42" w:name="orc-gap-005-no-async-task-support"/>
    <w:p>
      <w:pPr>
        <w:pStyle w:val="Heading3"/>
      </w:pPr>
      <w:r>
        <w:t xml:space="preserve">ORC-GAP-005: No Async Task Support</w:t>
      </w:r>
    </w:p>
    <w:p>
      <w:pPr>
        <w:pStyle w:val="FirstParagraph"/>
      </w:pPr>
      <w:r>
        <w:rPr>
          <w:bCs/>
          <w:b/>
        </w:rPr>
        <w:t xml:space="preserve">Source:</w:t>
      </w:r>
      <w:r>
        <w:t xml:space="preserve"> </w:t>
      </w:r>
      <w:hyperlink r:id="rId41">
        <w:r>
          <w:rPr>
            <w:rStyle w:val="Hyperlink"/>
          </w:rPr>
          <w:t xml:space="preserve">prefect_utils.py:L30</w:t>
        </w:r>
      </w:hyperlink>
    </w:p>
    <w:p>
      <w:pPr>
        <w:pStyle w:val="SourceCode"/>
      </w:pPr>
      <w:r>
        <w:rPr>
          <w:rStyle w:val="VerbatimChar"/>
        </w:rPr>
        <w:t xml:space="preserve">def wrapper(*args, **kwargs):  # ← synchronous only</w:t>
      </w:r>
    </w:p>
    <w:p>
      <w:pPr>
        <w:pStyle w:val="FirstParagraph"/>
      </w:pPr>
      <w:r>
        <w:rPr>
          <w:bCs/>
          <w:b/>
        </w:rPr>
        <w:t xml:space="preserve">Impact:</w:t>
      </w:r>
      <w:r>
        <w:t xml:space="preserve"> </w:t>
      </w:r>
      <w:r>
        <w:t xml:space="preserve">Prefect supports</w:t>
      </w:r>
      <w:r>
        <w:t xml:space="preserve"> </w:t>
      </w:r>
      <w:r>
        <w:rPr>
          <w:rStyle w:val="VerbatimChar"/>
        </w:rPr>
        <w:t xml:space="preserve">async def</w:t>
      </w:r>
      <w:r>
        <w:t xml:space="preserve"> </w:t>
      </w:r>
      <w:r>
        <w:t xml:space="preserve">tasks natively. The current decorator only wraps synchronous functions. Async tasks (async API calls, async database queries) cannot use</w:t>
      </w:r>
      <w:r>
        <w:t xml:space="preserve"> </w:t>
      </w:r>
      <w:r>
        <w:rPr>
          <w:rStyle w:val="VerbatimChar"/>
        </w:rPr>
        <w:t xml:space="preserve">@yantra_task</w:t>
      </w:r>
      <w:r>
        <w:t xml:space="preserve">.</w:t>
      </w:r>
    </w:p>
    <w:p>
      <w:pPr>
        <w:pStyle w:val="BodyText"/>
      </w:pPr>
      <w:r>
        <w:rPr>
          <w:bCs/>
          <w:b/>
        </w:rPr>
        <w:t xml:space="preserve">Async Adoption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Framework</w:t>
            </w:r>
          </w:p>
        </w:tc>
        <w:tc>
          <w:tcPr/>
          <w:p>
            <w:pPr>
              <w:pStyle w:val="Compact"/>
              <w:jc w:val="left"/>
            </w:pPr>
            <w:r>
              <w:t xml:space="preserve">Async Support</w:t>
            </w:r>
          </w:p>
        </w:tc>
        <w:tc>
          <w:tcPr/>
          <w:p>
            <w:pPr>
              <w:pStyle w:val="Compact"/>
              <w:jc w:val="left"/>
            </w:pPr>
            <w:r>
              <w:t xml:space="preserve">Impact on Yantra</w:t>
            </w:r>
          </w:p>
        </w:tc>
      </w:tr>
      <w:tr>
        <w:tc>
          <w:tcPr/>
          <w:p>
            <w:pPr>
              <w:pStyle w:val="Compact"/>
              <w:jc w:val="left"/>
            </w:pPr>
            <w:r>
              <w:t xml:space="preserve">FastAPI</w:t>
            </w:r>
          </w:p>
        </w:tc>
        <w:tc>
          <w:tcPr/>
          <w:p>
            <w:pPr>
              <w:pStyle w:val="Compact"/>
              <w:jc w:val="left"/>
            </w:pPr>
            <w:r>
              <w:t xml:space="preserve">✅ async-native</w:t>
            </w:r>
          </w:p>
        </w:tc>
        <w:tc>
          <w:tcPr/>
          <w:p>
            <w:pPr>
              <w:pStyle w:val="Compact"/>
              <w:jc w:val="left"/>
            </w:pPr>
            <w:r>
              <w:t xml:space="preserve">Cannot use</w:t>
            </w:r>
            <w:r>
              <w:t xml:space="preserve"> </w:t>
            </w:r>
            <w:r>
              <w:rPr>
                <w:rStyle w:val="VerbatimChar"/>
              </w:rPr>
              <w:t xml:space="preserve">@yantra_task</w:t>
            </w:r>
          </w:p>
        </w:tc>
      </w:tr>
      <w:tr>
        <w:tc>
          <w:tcPr/>
          <w:p>
            <w:pPr>
              <w:pStyle w:val="Compact"/>
              <w:jc w:val="left"/>
            </w:pPr>
            <w:r>
              <w:t xml:space="preserve">LangGraph</w:t>
            </w:r>
          </w:p>
        </w:tc>
        <w:tc>
          <w:tcPr/>
          <w:p>
            <w:pPr>
              <w:pStyle w:val="Compact"/>
              <w:jc w:val="left"/>
            </w:pPr>
            <w:r>
              <w:t xml:space="preserve">✅ async-first</w:t>
            </w:r>
          </w:p>
        </w:tc>
        <w:tc>
          <w:tcPr/>
          <w:p>
            <w:pPr>
              <w:pStyle w:val="Compact"/>
              <w:jc w:val="left"/>
            </w:pPr>
            <w:r>
              <w:t xml:space="preserve">Cannot use</w:t>
            </w:r>
            <w:r>
              <w:t xml:space="preserve"> </w:t>
            </w:r>
            <w:r>
              <w:rPr>
                <w:rStyle w:val="VerbatimChar"/>
              </w:rPr>
              <w:t xml:space="preserve">@yantra_task</w:t>
            </w:r>
          </w:p>
        </w:tc>
      </w:tr>
      <w:tr>
        <w:tc>
          <w:tcPr/>
          <w:p>
            <w:pPr>
              <w:pStyle w:val="Compact"/>
              <w:jc w:val="left"/>
            </w:pPr>
            <w:r>
              <w:t xml:space="preserve">CrewAI</w:t>
            </w:r>
          </w:p>
        </w:tc>
        <w:tc>
          <w:tcPr/>
          <w:p>
            <w:pPr>
              <w:pStyle w:val="Compact"/>
              <w:jc w:val="left"/>
            </w:pPr>
            <w:r>
              <w:t xml:space="preserve">⚠️ async optional</w:t>
            </w:r>
          </w:p>
        </w:tc>
        <w:tc>
          <w:tcPr/>
          <w:p>
            <w:pPr>
              <w:pStyle w:val="Compact"/>
              <w:jc w:val="left"/>
            </w:pPr>
            <w:r>
              <w:t xml:space="preserve">Sync mode works</w:t>
            </w:r>
          </w:p>
        </w:tc>
      </w:tr>
      <w:tr>
        <w:tc>
          <w:tcPr/>
          <w:p>
            <w:pPr>
              <w:pStyle w:val="Compact"/>
              <w:jc w:val="left"/>
            </w:pPr>
            <w:r>
              <w:t xml:space="preserve">Prefect</w:t>
            </w:r>
          </w:p>
        </w:tc>
        <w:tc>
          <w:tcPr/>
          <w:p>
            <w:pPr>
              <w:pStyle w:val="Compact"/>
              <w:jc w:val="left"/>
            </w:pPr>
            <w:r>
              <w:t xml:space="preserve">✅ both sync + async</w:t>
            </w:r>
          </w:p>
        </w:tc>
        <w:tc>
          <w:tcPr/>
          <w:p>
            <w:pPr>
              <w:pStyle w:val="Compact"/>
              <w:jc w:val="left"/>
            </w:pPr>
            <w:r>
              <w:t xml:space="preserve">Only sync usable</w:t>
            </w:r>
          </w:p>
        </w:tc>
      </w:tr>
    </w:tbl>
    <w:p>
      <w:pPr>
        <w:pStyle w:val="BodyText"/>
      </w:pPr>
      <w:r>
        <w:rPr>
          <w:bCs/>
          <w:b/>
        </w:rPr>
        <w:t xml:space="preserve">Recommendation:</w:t>
      </w:r>
    </w:p>
    <w:p>
      <w:pPr>
        <w:numPr>
          <w:ilvl w:val="0"/>
          <w:numId w:val="1006"/>
        </w:numPr>
        <w:pStyle w:val="Compact"/>
      </w:pPr>
      <w:r>
        <w:t xml:space="preserve">Add</w:t>
      </w:r>
      <w:r>
        <w:t xml:space="preserve"> </w:t>
      </w:r>
      <w:r>
        <w:rPr>
          <w:rStyle w:val="VerbatimChar"/>
        </w:rPr>
        <w:t xml:space="preserve">inspect.iscoroutinefunction(func)</w:t>
      </w:r>
      <w:r>
        <w:t xml:space="preserve"> </w:t>
      </w:r>
      <w:r>
        <w:t xml:space="preserve">check</w:t>
      </w:r>
    </w:p>
    <w:p>
      <w:pPr>
        <w:numPr>
          <w:ilvl w:val="0"/>
          <w:numId w:val="1006"/>
        </w:numPr>
        <w:pStyle w:val="Compact"/>
      </w:pPr>
      <w:r>
        <w:t xml:space="preserve">If async, create an</w:t>
      </w:r>
      <w:r>
        <w:t xml:space="preserve"> </w:t>
      </w:r>
      <w:r>
        <w:rPr>
          <w:rStyle w:val="VerbatimChar"/>
        </w:rPr>
        <w:t xml:space="preserve">async def wrapper</w:t>
      </w:r>
      <w:r>
        <w:t xml:space="preserve"> </w:t>
      </w:r>
      <w:r>
        <w:t xml:space="preserve">variant</w:t>
      </w:r>
    </w:p>
    <w:p>
      <w:pPr>
        <w:numPr>
          <w:ilvl w:val="0"/>
          <w:numId w:val="1006"/>
        </w:numPr>
        <w:pStyle w:val="Compact"/>
      </w:pPr>
      <w:r>
        <w:t xml:space="preserve">Use</w:t>
      </w:r>
      <w:r>
        <w:t xml:space="preserve"> </w:t>
      </w:r>
      <w:r>
        <w:rPr>
          <w:rStyle w:val="VerbatimChar"/>
        </w:rPr>
        <w:t xml:space="preserve">async with tracker.start_span(...)</w:t>
      </w:r>
      <w:r>
        <w:t xml:space="preserve"> </w:t>
      </w:r>
      <w:r>
        <w:t xml:space="preserve">for async span management</w:t>
      </w:r>
    </w:p>
    <w:p>
      <w:pPr>
        <w:pStyle w:val="FirstParagraph"/>
      </w:pPr>
      <w:r>
        <w:rPr>
          <w:bCs/>
          <w:b/>
        </w:rPr>
        <w:t xml:space="preserve">Estimated Effort:</w:t>
      </w:r>
      <w:r>
        <w:t xml:space="preserve"> </w:t>
      </w:r>
      <w:r>
        <w:t xml:space="preserve">2 days</w:t>
      </w:r>
    </w:p>
    <w:p>
      <w:r>
        <w:pict>
          <v:rect style="width:0;height:1.5pt" o:hralign="center" o:hrstd="t" o:hr="t"/>
        </w:pict>
      </w:r>
    </w:p>
    <w:bookmarkEnd w:id="42"/>
    <w:bookmarkStart w:id="44" w:name="X3883416611ab8bc39fb987cb17af677ccd04c28"/>
    <w:p>
      <w:pPr>
        <w:pStyle w:val="Heading3"/>
      </w:pPr>
      <w:r>
        <w:t xml:space="preserve">ORC-GAP-006: Argument Binding Before Tracker Check</w:t>
      </w:r>
    </w:p>
    <w:p>
      <w:pPr>
        <w:pStyle w:val="FirstParagraph"/>
      </w:pPr>
      <w:r>
        <w:rPr>
          <w:bCs/>
          <w:b/>
        </w:rPr>
        <w:t xml:space="preserve">Source:</w:t>
      </w:r>
      <w:r>
        <w:t xml:space="preserve"> </w:t>
      </w:r>
      <w:hyperlink r:id="rId43">
        <w:r>
          <w:rPr>
            <w:rStyle w:val="Hyperlink"/>
          </w:rPr>
          <w:t xml:space="preserve">prefect_utils.py:L36-L43</w:t>
        </w:r>
      </w:hyperlink>
    </w:p>
    <w:p>
      <w:pPr>
        <w:pStyle w:val="SourceCode"/>
      </w:pPr>
      <w:r>
        <w:rPr>
          <w:rStyle w:val="VerbatimChar"/>
        </w:rPr>
        <w:t xml:space="preserve"># Binding happens unconditionally</w:t>
      </w:r>
      <w:r>
        <w:br/>
      </w:r>
      <w:r>
        <w:rPr>
          <w:rStyle w:val="VerbatimChar"/>
        </w:rPr>
        <w:t xml:space="preserve">func_args = inspect.signature(func).bind(*args, **kwargs)</w:t>
      </w:r>
      <w:r>
        <w:br/>
      </w:r>
      <w:r>
        <w:rPr>
          <w:rStyle w:val="VerbatimChar"/>
        </w:rPr>
        <w:t xml:space="preserve">func_args.apply_defaults()</w:t>
      </w:r>
      <w:r>
        <w:br/>
      </w:r>
      <w:r>
        <w:rPr>
          <w:rStyle w:val="VerbatimChar"/>
        </w:rPr>
        <w:t xml:space="preserve">inputs = dict(func_args.arguments)</w:t>
      </w:r>
      <w:r>
        <w:br/>
      </w:r>
      <w:r>
        <w:br/>
      </w:r>
      <w:r>
        <w:rPr>
          <w:rStyle w:val="VerbatimChar"/>
        </w:rPr>
        <w:t xml:space="preserve"># Then check if tracker exists</w:t>
      </w:r>
      <w:r>
        <w:br/>
      </w:r>
      <w:r>
        <w:rPr>
          <w:rStyle w:val="VerbatimChar"/>
        </w:rPr>
        <w:t xml:space="preserve">if not tracker:</w:t>
      </w:r>
      <w:r>
        <w:br/>
      </w:r>
      <w:r>
        <w:rPr>
          <w:rStyle w:val="VerbatimChar"/>
        </w:rPr>
        <w:t xml:space="preserve">    return func(*args, **kwargs)  # ← inputs were computed but never used</w:t>
      </w:r>
    </w:p>
    <w:p>
      <w:pPr>
        <w:pStyle w:val="FirstParagraph"/>
      </w:pPr>
      <w:r>
        <w:rPr>
          <w:bCs/>
          <w:b/>
        </w:rPr>
        <w:t xml:space="preserve">Impact:</w:t>
      </w:r>
      <w:r>
        <w:t xml:space="preserve"> </w:t>
      </w:r>
      <w:r>
        <w:t xml:space="preserve">When no tracker is configured (degraded mode), the</w:t>
      </w:r>
      <w:r>
        <w:t xml:space="preserve"> </w:t>
      </w:r>
      <w:r>
        <w:rPr>
          <w:rStyle w:val="VerbatimChar"/>
        </w:rPr>
        <w:t xml:space="preserve">inspect.signature().bind()</w:t>
      </w:r>
      <w:r>
        <w:t xml:space="preserve"> </w:t>
      </w:r>
      <w:r>
        <w:t xml:space="preserve">call and dictionary construction occur unnecessarily. While the overhead is</w:t>
      </w:r>
      <w:r>
        <w:t xml:space="preserve"> </w:t>
      </w:r>
      <m:oMath>
        <m:r>
          <m:t>O</m:t>
        </m:r>
        <m:d>
          <m:dPr>
            <m:begChr m:val="("/>
            <m:endChr m:val=")"/>
            <m:sepChr m:val=""/>
            <m:grow/>
          </m:dPr>
          <m:e>
            <m:r>
              <m:t>p</m:t>
            </m:r>
          </m:e>
        </m:d>
      </m:oMath>
      <w:r>
        <w:t xml:space="preserve"> </w:t>
      </w:r>
      <w:r>
        <w:t xml:space="preserve">and typically negligible, it violates the principle of minimal computation and creates a confusing control flow.</w:t>
      </w:r>
    </w:p>
    <w:p>
      <w:pPr>
        <w:pStyle w:val="BodyText"/>
      </w:pPr>
      <w:r>
        <w:rPr>
          <w:bCs/>
          <w:b/>
        </w:rPr>
        <w:t xml:space="preserve">Recommendation:</w:t>
      </w:r>
      <w:r>
        <w:t xml:space="preserve"> </w:t>
      </w:r>
      <w:r>
        <w:t xml:space="preserve">Move the tracker check before argument binding.</w:t>
      </w:r>
    </w:p>
    <w:p>
      <w:pPr>
        <w:pStyle w:val="BodyText"/>
      </w:pPr>
      <w:r>
        <w:rPr>
          <w:bCs/>
          <w:b/>
        </w:rPr>
        <w:t xml:space="preserve">Estimated Effort:</w:t>
      </w:r>
      <w:r>
        <w:t xml:space="preserve"> </w:t>
      </w:r>
      <w:r>
        <w:t xml:space="preserve">0.5 days</w:t>
      </w:r>
    </w:p>
    <w:p>
      <w:r>
        <w:pict>
          <v:rect style="width:0;height:1.5pt" o:hralign="center" o:hrstd="t" o:hr="t"/>
        </w:pict>
      </w:r>
    </w:p>
    <w:bookmarkEnd w:id="44"/>
    <w:bookmarkEnd w:id="45"/>
    <w:bookmarkStart w:id="52" w:name="minor-gaps"/>
    <w:p>
      <w:pPr>
        <w:pStyle w:val="Heading2"/>
      </w:pPr>
      <w:r>
        <w:t xml:space="preserve">Minor Gaps</w:t>
      </w:r>
    </w:p>
    <w:bookmarkStart w:id="47" w:name="Xa1632ee641293abb5718350b02d6d297d0c757b"/>
    <w:p>
      <w:pPr>
        <w:pStyle w:val="Heading3"/>
      </w:pPr>
      <w:r>
        <w:t xml:space="preserve">ORC-GAP-007: YantraContext Not Exported via</w:t>
      </w:r>
      <w:r>
        <w:t xml:space="preserve"> </w:t>
      </w:r>
      <w:r>
        <w:rPr>
          <w:rStyle w:val="VerbatimChar"/>
        </w:rPr>
        <w:t xml:space="preserve">__init__.py</w:t>
      </w:r>
    </w:p>
    <w:p>
      <w:pPr>
        <w:pStyle w:val="FirstParagraph"/>
      </w:pPr>
      <w:r>
        <w:rPr>
          <w:bCs/>
          <w:b/>
        </w:rPr>
        <w:t xml:space="preserve">Source:</w:t>
      </w:r>
      <w:r>
        <w:t xml:space="preserve"> </w:t>
      </w:r>
      <w:hyperlink r:id="rId46">
        <w:r>
          <w:rPr>
            <w:rStyle w:val="Hyperlink"/>
          </w:rPr>
          <w:t xml:space="preserve">__init__.py:L3-L5</w:t>
        </w:r>
      </w:hyperlink>
    </w:p>
    <w:p>
      <w:pPr>
        <w:pStyle w:val="SourceCode"/>
      </w:pPr>
      <w:r>
        <w:rPr>
          <w:rStyle w:val="VerbatimChar"/>
        </w:rPr>
        <w:t xml:space="preserve">from .prefect_utils import yantra_task</w:t>
      </w:r>
      <w:r>
        <w:br/>
      </w:r>
      <w:r>
        <w:rPr>
          <w:rStyle w:val="VerbatimChar"/>
        </w:rPr>
        <w:t xml:space="preserve">__all__ = ['yantra_task']  # ← YantraContext not exported</w:t>
      </w:r>
    </w:p>
    <w:p>
      <w:pPr>
        <w:pStyle w:val="FirstParagraph"/>
      </w:pPr>
      <w:r>
        <w:rPr>
          <w:bCs/>
          <w:b/>
        </w:rPr>
        <w:t xml:space="preserve">Impact:</w:t>
      </w:r>
      <w:r>
        <w:t xml:space="preserve"> </w:t>
      </w:r>
      <w:r>
        <w:t xml:space="preserve">Consumers must import</w:t>
      </w:r>
      <w:r>
        <w:t xml:space="preserve"> </w:t>
      </w:r>
      <w:r>
        <w:rPr>
          <w:rStyle w:val="VerbatimChar"/>
        </w:rPr>
        <w:t xml:space="preserve">YantraContext</w:t>
      </w:r>
      <w:r>
        <w:t xml:space="preserve"> </w:t>
      </w:r>
      <w:r>
        <w:t xml:space="preserve">via the internal path</w:t>
      </w:r>
      <w:r>
        <w:t xml:space="preserve"> </w:t>
      </w:r>
      <w:r>
        <w:rPr>
          <w:rStyle w:val="VerbatimChar"/>
        </w:rPr>
        <w:t xml:space="preserve">yantra.domain.orchestration.context</w:t>
      </w:r>
      <w:r>
        <w:t xml:space="preserve"> </w:t>
      </w:r>
      <w:r>
        <w:t xml:space="preserve">instead of the public API. This breaks encapsulation.</w:t>
      </w:r>
    </w:p>
    <w:p>
      <w:pPr>
        <w:pStyle w:val="BodyText"/>
      </w:pPr>
      <w:r>
        <w:rPr>
          <w:bCs/>
          <w:b/>
        </w:rPr>
        <w:t xml:space="preserve">Recommendation:</w:t>
      </w:r>
      <w:r>
        <w:t xml:space="preserve"> </w:t>
      </w:r>
      <w:r>
        <w:t xml:space="preserve">Add</w:t>
      </w:r>
      <w:r>
        <w:t xml:space="preserve"> </w:t>
      </w:r>
      <w:r>
        <w:rPr>
          <w:rStyle w:val="VerbatimChar"/>
        </w:rPr>
        <w:t xml:space="preserve">YantraContext</w:t>
      </w:r>
      <w:r>
        <w:t xml:space="preserve"> </w:t>
      </w:r>
      <w:r>
        <w:t xml:space="preserve">to</w:t>
      </w:r>
      <w:r>
        <w:t xml:space="preserve"> </w:t>
      </w:r>
      <w:r>
        <w:rPr>
          <w:rStyle w:val="VerbatimChar"/>
        </w:rPr>
        <w:t xml:space="preserve">__all__</w:t>
      </w:r>
      <w:r>
        <w:t xml:space="preserve"> </w:t>
      </w:r>
      <w:r>
        <w:t xml:space="preserve">and import in</w:t>
      </w:r>
      <w:r>
        <w:t xml:space="preserve"> </w:t>
      </w:r>
      <w:r>
        <w:rPr>
          <w:rStyle w:val="VerbatimChar"/>
        </w:rPr>
        <w:t xml:space="preserve">__init__.py</w:t>
      </w:r>
      <w:r>
        <w:t xml:space="preserve">.</w:t>
      </w:r>
    </w:p>
    <w:p>
      <w:pPr>
        <w:pStyle w:val="BodyText"/>
      </w:pPr>
      <w:r>
        <w:rPr>
          <w:bCs/>
          <w:b/>
        </w:rPr>
        <w:t xml:space="preserve">Estimated Effort:</w:t>
      </w:r>
      <w:r>
        <w:t xml:space="preserve"> </w:t>
      </w:r>
      <w:r>
        <w:t xml:space="preserve">0.5 days</w:t>
      </w:r>
    </w:p>
    <w:p>
      <w:r>
        <w:pict>
          <v:rect style="width:0;height:1.5pt" o:hralign="center" o:hrstd="t" o:hr="t"/>
        </w:pict>
      </w:r>
    </w:p>
    <w:bookmarkEnd w:id="47"/>
    <w:bookmarkStart w:id="48" w:name="orc-gap-008-no-flow-level-decorator"/>
    <w:p>
      <w:pPr>
        <w:pStyle w:val="Heading3"/>
      </w:pPr>
      <w:r>
        <w:t xml:space="preserve">ORC-GAP-008: No Flow-Level Decorator</w:t>
      </w:r>
    </w:p>
    <w:p>
      <w:pPr>
        <w:pStyle w:val="FirstParagraph"/>
      </w:pPr>
      <w:r>
        <w:rPr>
          <w:bCs/>
          <w:b/>
        </w:rPr>
        <w:t xml:space="preserve">Source:</w:t>
      </w:r>
      <w:r>
        <w:t xml:space="preserve"> </w:t>
      </w:r>
      <w:r>
        <w:t xml:space="preserve">Only</w:t>
      </w:r>
      <w:r>
        <w:t xml:space="preserve"> </w:t>
      </w:r>
      <w:r>
        <w:rPr>
          <w:rStyle w:val="VerbatimChar"/>
        </w:rPr>
        <w:t xml:space="preserve">@yantra_task</w:t>
      </w:r>
      <w:r>
        <w:t xml:space="preserve"> </w:t>
      </w:r>
      <w:r>
        <w:t xml:space="preserve">exists. No</w:t>
      </w:r>
      <w:r>
        <w:t xml:space="preserve"> </w:t>
      </w:r>
      <w:r>
        <w:rPr>
          <w:rStyle w:val="VerbatimChar"/>
        </w:rPr>
        <w:t xml:space="preserve">@yantra_flow</w:t>
      </w:r>
      <w:r>
        <w:t xml:space="preserve"> </w:t>
      </w:r>
      <w:r>
        <w:t xml:space="preserve">for top-level Prefect flows.</w:t>
      </w:r>
    </w:p>
    <w:p>
      <w:pPr>
        <w:pStyle w:val="BodyText"/>
      </w:pPr>
      <w:r>
        <w:rPr>
          <w:bCs/>
          <w:b/>
        </w:rPr>
        <w:t xml:space="preserve">Impact:</w:t>
      </w:r>
      <w:r>
        <w:t xml:space="preserve"> </w:t>
      </w:r>
      <w:r>
        <w:t xml:space="preserve">Users must manually configure MLflow context at the flow level. A</w:t>
      </w:r>
      <w:r>
        <w:t xml:space="preserve"> </w:t>
      </w:r>
      <w:r>
        <w:rPr>
          <w:rStyle w:val="VerbatimChar"/>
        </w:rPr>
        <w:t xml:space="preserve">@yantra_flow</w:t>
      </w:r>
      <w:r>
        <w:t xml:space="preserve"> </w:t>
      </w:r>
      <w:r>
        <w:t xml:space="preserve">would set up</w:t>
      </w:r>
      <w:r>
        <w:t xml:space="preserve"> </w:t>
      </w:r>
      <w:r>
        <w:rPr>
          <w:rStyle w:val="VerbatimChar"/>
        </w:rPr>
        <w:t xml:space="preserve">YantraContext</w:t>
      </w:r>
      <w:r>
        <w:t xml:space="preserve"> </w:t>
      </w:r>
      <w:r>
        <w:t xml:space="preserve">and create a parent MLflow run automatically.</w:t>
      </w:r>
    </w:p>
    <w:p>
      <w:pPr>
        <w:pStyle w:val="BodyText"/>
      </w:pPr>
      <w:r>
        <w:rPr>
          <w:bCs/>
          <w:b/>
        </w:rPr>
        <w:t xml:space="preserve">Recommendation:</w:t>
      </w:r>
      <w:r>
        <w:t xml:space="preserve"> </w:t>
      </w:r>
      <w:r>
        <w:t xml:space="preserve">Create</w:t>
      </w:r>
      <w:r>
        <w:t xml:space="preserve"> </w:t>
      </w:r>
      <w:r>
        <w:rPr>
          <w:rStyle w:val="VerbatimChar"/>
        </w:rPr>
        <w:t xml:space="preserve">@yantra_flow</w:t>
      </w:r>
      <w:r>
        <w:t xml:space="preserve"> </w:t>
      </w:r>
      <w:r>
        <w:t xml:space="preserve">that wraps</w:t>
      </w:r>
      <w:r>
        <w:t xml:space="preserve"> </w:t>
      </w:r>
      <w:r>
        <w:rPr>
          <w:rStyle w:val="VerbatimChar"/>
        </w:rPr>
        <w:t xml:space="preserve">prefect.flow()</w:t>
      </w:r>
      <w:r>
        <w:t xml:space="preserve"> </w:t>
      </w:r>
      <w:r>
        <w:t xml:space="preserve">+</w:t>
      </w:r>
      <w:r>
        <w:t xml:space="preserve"> </w:t>
      </w:r>
      <w:r>
        <w:rPr>
          <w:rStyle w:val="VerbatimChar"/>
        </w:rPr>
        <w:t xml:space="preserve">MLflowTracker.start_run()</w:t>
      </w:r>
      <w:r>
        <w:t xml:space="preserve">.</w:t>
      </w:r>
    </w:p>
    <w:p>
      <w:pPr>
        <w:pStyle w:val="BodyText"/>
      </w:pPr>
      <w:r>
        <w:rPr>
          <w:bCs/>
          <w:b/>
        </w:rPr>
        <w:t xml:space="preserve">Estimated Effort:</w:t>
      </w:r>
      <w:r>
        <w:t xml:space="preserve"> </w:t>
      </w:r>
      <w:r>
        <w:t xml:space="preserve">1-2 days</w:t>
      </w:r>
    </w:p>
    <w:p>
      <w:r>
        <w:pict>
          <v:rect style="width:0;height:1.5pt" o:hralign="center" o:hrstd="t" o:hr="t"/>
        </w:pict>
      </w:r>
    </w:p>
    <w:bookmarkEnd w:id="48"/>
    <w:bookmarkStart w:id="49" w:name="X900c0a0959a67405b8500d8157c8e8391de85e3"/>
    <w:p>
      <w:pPr>
        <w:pStyle w:val="Heading3"/>
      </w:pPr>
      <w:r>
        <w:t xml:space="preserve">ORC-GAP-009: No Span Nesting for Sub-Task Calls</w:t>
      </w:r>
    </w:p>
    <w:p>
      <w:pPr>
        <w:pStyle w:val="FirstParagraph"/>
      </w:pPr>
      <w:r>
        <w:rPr>
          <w:bCs/>
          <w:b/>
        </w:rPr>
        <w:t xml:space="preserve">Source:</w:t>
      </w:r>
      <w:r>
        <w:t xml:space="preserve"> </w:t>
      </w:r>
      <w:r>
        <w:t xml:space="preserve">Each</w:t>
      </w:r>
      <w:r>
        <w:t xml:space="preserve"> </w:t>
      </w:r>
      <w:r>
        <w:rPr>
          <w:rStyle w:val="VerbatimChar"/>
        </w:rPr>
        <w:t xml:space="preserve">@yantra_task</w:t>
      </w:r>
      <w:r>
        <w:t xml:space="preserve"> </w:t>
      </w:r>
      <w:r>
        <w:t xml:space="preserve">creates an independent span. When task A calls task B, the spans are siblings, not nested.</w:t>
      </w:r>
    </w:p>
    <w:p>
      <w:pPr>
        <w:pStyle w:val="BodyText"/>
      </w:pPr>
      <w:r>
        <w:rPr>
          <w:bCs/>
          <w:b/>
        </w:rPr>
        <w:t xml:space="preserve">Impact:</w:t>
      </w:r>
      <w:r>
        <w:t xml:space="preserve"> </w:t>
      </w:r>
      <w:r>
        <w:t xml:space="preserve">The trace hierarchy is flat — no parent-child relationship between tasks. This reduces trace utility for complex pipelines.</w:t>
      </w:r>
    </w:p>
    <w:p>
      <w:pPr>
        <w:pStyle w:val="BodyText"/>
      </w:pPr>
      <w:r>
        <w:rPr>
          <w:bCs/>
          <w:b/>
        </w:rPr>
        <w:t xml:space="preserve">Recommendation:</w:t>
      </w:r>
      <w:r>
        <w:t xml:space="preserve"> </w:t>
      </w:r>
      <w:r>
        <w:t xml:space="preserve">Leverage</w:t>
      </w:r>
      <w:r>
        <w:t xml:space="preserve"> </w:t>
      </w:r>
      <w:r>
        <w:rPr>
          <w:rStyle w:val="VerbatimChar"/>
        </w:rPr>
        <w:t xml:space="preserve">MLflowTracker.log_llm_trace()</w:t>
      </w:r>
      <w:r>
        <w:t xml:space="preserve">'s adaptive span hierarchy to automatically nest sub-task spans under parent task spans.</w:t>
      </w:r>
    </w:p>
    <w:p>
      <w:pPr>
        <w:pStyle w:val="BodyText"/>
      </w:pPr>
      <w:r>
        <w:rPr>
          <w:bCs/>
          <w:b/>
        </w:rPr>
        <w:t xml:space="preserve">Estimated Effort:</w:t>
      </w:r>
      <w:r>
        <w:t xml:space="preserve"> </w:t>
      </w:r>
      <w:r>
        <w:t xml:space="preserve">1 day</w:t>
      </w:r>
    </w:p>
    <w:p>
      <w:r>
        <w:pict>
          <v:rect style="width:0;height:1.5pt" o:hralign="center" o:hrstd="t" o:hr="t"/>
        </w:pict>
      </w:r>
    </w:p>
    <w:bookmarkEnd w:id="49"/>
    <w:bookmarkStart w:id="51" w:name="X002b57f0df18c782d68e0c4a92c84a05d838172"/>
    <w:p>
      <w:pPr>
        <w:pStyle w:val="Heading3"/>
      </w:pPr>
      <w:r>
        <w:t xml:space="preserve">ORC-GAP-010: Signature Binding Failure Not Caught</w:t>
      </w:r>
    </w:p>
    <w:p>
      <w:pPr>
        <w:pStyle w:val="FirstParagraph"/>
      </w:pPr>
      <w:r>
        <w:rPr>
          <w:bCs/>
          <w:b/>
        </w:rPr>
        <w:t xml:space="preserve">Source:</w:t>
      </w:r>
      <w:r>
        <w:t xml:space="preserve"> </w:t>
      </w:r>
      <w:hyperlink r:id="rId50">
        <w:r>
          <w:rPr>
            <w:rStyle w:val="Hyperlink"/>
          </w:rPr>
          <w:t xml:space="preserve">prefect_utils.py:L36</w:t>
        </w:r>
      </w:hyperlink>
    </w:p>
    <w:p>
      <w:pPr>
        <w:pStyle w:val="BodyText"/>
      </w:pPr>
      <w:r>
        <w:rPr>
          <w:bCs/>
          <w:b/>
        </w:rPr>
        <w:t xml:space="preserve">Impact:</w:t>
      </w:r>
      <w:r>
        <w:t xml:space="preserve"> </w:t>
      </w:r>
      <w:r>
        <w:t xml:space="preserve">If</w:t>
      </w:r>
      <w:r>
        <w:t xml:space="preserve"> </w:t>
      </w:r>
      <w:r>
        <w:rPr>
          <w:rStyle w:val="VerbatimChar"/>
        </w:rPr>
        <w:t xml:space="preserve">inspect.signature(func).bind(*args, **kwargs)</w:t>
      </w:r>
      <w:r>
        <w:t xml:space="preserve"> </w:t>
      </w:r>
      <w:r>
        <w:t xml:space="preserve">fails (e.g., wrong number of arguments), the</w:t>
      </w:r>
      <w:r>
        <w:t xml:space="preserve"> </w:t>
      </w:r>
      <w:r>
        <w:rPr>
          <w:rStyle w:val="VerbatimChar"/>
        </w:rPr>
        <w:t xml:space="preserve">TypeError</w:t>
      </w:r>
      <w:r>
        <w:t xml:space="preserve"> </w:t>
      </w:r>
      <w:r>
        <w:t xml:space="preserve">propagates without span annotation. The user sees a cryptic introspection error rather than a clear message about argument mismatch.</w:t>
      </w:r>
    </w:p>
    <w:p>
      <w:pPr>
        <w:pStyle w:val="BodyText"/>
      </w:pPr>
      <w:r>
        <w:rPr>
          <w:bCs/>
          <w:b/>
        </w:rPr>
        <w:t xml:space="preserve">Recommendation:</w:t>
      </w:r>
      <w:r>
        <w:t xml:space="preserve"> </w:t>
      </w:r>
      <w:r>
        <w:t xml:space="preserve">Wrap binding in</w:t>
      </w:r>
      <w:r>
        <w:t xml:space="preserve"> </w:t>
      </w:r>
      <w:r>
        <w:rPr>
          <w:rStyle w:val="VerbatimChar"/>
        </w:rPr>
        <w:t xml:space="preserve">try/except TypeError</w:t>
      </w:r>
      <w:r>
        <w:t xml:space="preserve"> </w:t>
      </w:r>
      <w:r>
        <w:t xml:space="preserve">and provide a diagnostic error message.</w:t>
      </w:r>
    </w:p>
    <w:p>
      <w:pPr>
        <w:pStyle w:val="BodyText"/>
      </w:pPr>
      <w:r>
        <w:rPr>
          <w:bCs/>
          <w:b/>
        </w:rPr>
        <w:t xml:space="preserve">Estimated Effort:</w:t>
      </w:r>
      <w:r>
        <w:t xml:space="preserve"> </w:t>
      </w:r>
      <w:r>
        <w:t xml:space="preserve">0.5 days</w:t>
      </w:r>
    </w:p>
    <w:p>
      <w:r>
        <w:pict>
          <v:rect style="width:0;height:1.5pt" o:hralign="center" o:hrstd="t" o:hr="t"/>
        </w:pict>
      </w:r>
    </w:p>
    <w:bookmarkEnd w:id="51"/>
    <w:bookmarkEnd w:id="52"/>
    <w:bookmarkStart w:id="53" w:name="gap-prioritization-matrix"/>
    <w:p>
      <w:pPr>
        <w:pStyle w:val="Heading2"/>
      </w:pPr>
      <w:r>
        <w:t xml:space="preserve">Gap Prioritization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Gap IDs</w:t>
            </w:r>
          </w:p>
        </w:tc>
        <w:tc>
          <w:tcPr/>
          <w:p>
            <w:pPr>
              <w:pStyle w:val="Compact"/>
              <w:jc w:val="left"/>
            </w:pPr>
            <w:r>
              <w:t xml:space="preserve">Rationale</w:t>
            </w:r>
          </w:p>
        </w:tc>
        <w:tc>
          <w:tcPr/>
          <w:p>
            <w:pPr>
              <w:pStyle w:val="Compact"/>
              <w:jc w:val="left"/>
            </w:pPr>
            <w:r>
              <w:t xml:space="preserve">Total Effort</w:t>
            </w:r>
          </w:p>
        </w:tc>
      </w:tr>
      <w:tr>
        <w:tc>
          <w:tcPr/>
          <w:p>
            <w:pPr>
              <w:pStyle w:val="Compact"/>
              <w:jc w:val="left"/>
            </w:pPr>
            <w:r>
              <w:rPr>
                <w:bCs/>
                <w:b/>
              </w:rPr>
              <w:t xml:space="preserve">P0 (Blocks publication)</w:t>
            </w:r>
          </w:p>
        </w:tc>
        <w:tc>
          <w:tcPr/>
          <w:p>
            <w:pPr>
              <w:pStyle w:val="Compact"/>
              <w:jc w:val="left"/>
            </w:pPr>
            <w:r>
              <w:t xml:space="preserve">ORC-GAP-001, ORC-GAP-002</w:t>
            </w:r>
          </w:p>
        </w:tc>
        <w:tc>
          <w:tcPr/>
          <w:p>
            <w:pPr>
              <w:pStyle w:val="Compact"/>
              <w:jc w:val="left"/>
            </w:pPr>
            <w:r>
              <w:t xml:space="preserve">No tests + core claim unverified</w:t>
            </w:r>
          </w:p>
        </w:tc>
        <w:tc>
          <w:tcPr/>
          <w:p>
            <w:pPr>
              <w:pStyle w:val="Compact"/>
              <w:jc w:val="left"/>
            </w:pPr>
            <w:r>
              <w:t xml:space="preserve">5-7 days</w:t>
            </w:r>
          </w:p>
        </w:tc>
      </w:tr>
      <w:tr>
        <w:tc>
          <w:tcPr/>
          <w:p>
            <w:pPr>
              <w:pStyle w:val="Compact"/>
              <w:jc w:val="left"/>
            </w:pPr>
            <w:r>
              <w:rPr>
                <w:bCs/>
                <w:b/>
              </w:rPr>
              <w:t xml:space="preserve">P1 (Weakens paper)</w:t>
            </w:r>
          </w:p>
        </w:tc>
        <w:tc>
          <w:tcPr/>
          <w:p>
            <w:pPr>
              <w:pStyle w:val="Compact"/>
              <w:jc w:val="left"/>
            </w:pPr>
            <w:r>
              <w:t xml:space="preserve">ORC-GAP-003, ORC-GAP-004, ORC-GAP-006</w:t>
            </w:r>
          </w:p>
        </w:tc>
        <w:tc>
          <w:tcPr/>
          <w:p>
            <w:pPr>
              <w:pStyle w:val="Compact"/>
              <w:jc w:val="left"/>
            </w:pPr>
            <w:r>
              <w:t xml:space="preserve">Thread safety + code quality</w:t>
            </w:r>
          </w:p>
        </w:tc>
        <w:tc>
          <w:tcPr/>
          <w:p>
            <w:pPr>
              <w:pStyle w:val="Compact"/>
              <w:jc w:val="left"/>
            </w:pPr>
            <w:r>
              <w:t xml:space="preserve">2 days</w:t>
            </w:r>
          </w:p>
        </w:tc>
      </w:tr>
      <w:tr>
        <w:tc>
          <w:tcPr/>
          <w:p>
            <w:pPr>
              <w:pStyle w:val="Compact"/>
              <w:jc w:val="left"/>
            </w:pPr>
            <w:r>
              <w:rPr>
                <w:bCs/>
                <w:b/>
              </w:rPr>
              <w:t xml:space="preserve">P2 (Production concern)</w:t>
            </w:r>
          </w:p>
        </w:tc>
        <w:tc>
          <w:tcPr/>
          <w:p>
            <w:pPr>
              <w:pStyle w:val="Compact"/>
              <w:jc w:val="left"/>
            </w:pPr>
            <w:r>
              <w:t xml:space="preserve">ORC-GAP-005</w:t>
            </w:r>
          </w:p>
        </w:tc>
        <w:tc>
          <w:tcPr/>
          <w:p>
            <w:pPr>
              <w:pStyle w:val="Compact"/>
              <w:jc w:val="left"/>
            </w:pPr>
            <w:r>
              <w:t xml:space="preserve">Async support for modern frameworks</w:t>
            </w:r>
          </w:p>
        </w:tc>
        <w:tc>
          <w:tcPr/>
          <w:p>
            <w:pPr>
              <w:pStyle w:val="Compact"/>
              <w:jc w:val="left"/>
            </w:pPr>
            <w:r>
              <w:t xml:space="preserve">2 days</w:t>
            </w:r>
          </w:p>
        </w:tc>
      </w:tr>
      <w:tr>
        <w:tc>
          <w:tcPr/>
          <w:p>
            <w:pPr>
              <w:pStyle w:val="Compact"/>
              <w:jc w:val="left"/>
            </w:pPr>
            <w:r>
              <w:rPr>
                <w:bCs/>
                <w:b/>
              </w:rPr>
              <w:t xml:space="preserve">P3 (Enhancement)</w:t>
            </w:r>
          </w:p>
        </w:tc>
        <w:tc>
          <w:tcPr/>
          <w:p>
            <w:pPr>
              <w:pStyle w:val="Compact"/>
              <w:jc w:val="left"/>
            </w:pPr>
            <w:r>
              <w:t xml:space="preserve">ORC-GAP-007, ORC-GAP-008, ORC-GAP-009, ORC-GAP-010</w:t>
            </w:r>
          </w:p>
        </w:tc>
        <w:tc>
          <w:tcPr/>
          <w:p>
            <w:pPr>
              <w:pStyle w:val="Compact"/>
              <w:jc w:val="left"/>
            </w:pPr>
            <w:r>
              <w:t xml:space="preserve">API completeness</w:t>
            </w:r>
          </w:p>
        </w:tc>
        <w:tc>
          <w:tcPr/>
          <w:p>
            <w:pPr>
              <w:pStyle w:val="Compact"/>
              <w:jc w:val="left"/>
            </w:pPr>
            <w:r>
              <w:t xml:space="preserve">3-4 days</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12-15 days</w:t>
            </w:r>
          </w:p>
        </w:tc>
      </w:tr>
    </w:tbl>
    <w:p>
      <w:r>
        <w:pict>
          <v:rect style="width:0;height:1.5pt" o:hralign="center" o:hrstd="t" o:hr="t"/>
        </w:pict>
      </w:r>
    </w:p>
    <w:bookmarkEnd w:id="53"/>
    <w:bookmarkEnd w:id="54"/>
    <w:bookmarkStart w:id="103" w:name="orchestration-module-mathematical-logic"/>
    <w:p>
      <w:pPr>
        <w:pStyle w:val="Heading1"/>
      </w:pPr>
      <w:r>
        <w:t xml:space="preserve">Orchestration Module - Mathematical Logic</w:t>
      </w:r>
    </w:p>
    <w:bookmarkStart w:id="63" w:name="algorithm-1-dual-context-task-decoration"/>
    <w:p>
      <w:pPr>
        <w:pStyle w:val="Heading2"/>
      </w:pPr>
      <w:r>
        <w:t xml:space="preserve">Algorithm 1: Dual-Context Task Decoration</w:t>
      </w:r>
    </w:p>
    <w:p>
      <w:pPr>
        <w:pStyle w:val="FirstParagraph"/>
      </w:pPr>
      <w:r>
        <w:rPr>
          <w:bCs/>
          <w:b/>
        </w:rPr>
        <w:t xml:space="preserve">Source:</w:t>
      </w:r>
      <w:r>
        <w:t xml:space="preserve"> </w:t>
      </w:r>
      <w:hyperlink r:id="rId55">
        <w:r>
          <w:rPr>
            <w:rStyle w:val="Hyperlink"/>
          </w:rPr>
          <w:t xml:space="preserve">prefect_utils.py:L9-L70</w:t>
        </w:r>
      </w:hyperlink>
    </w:p>
    <w:bookmarkStart w:id="56" w:name="description"/>
    <w:p>
      <w:pPr>
        <w:pStyle w:val="Heading3"/>
      </w:pPr>
      <w:r>
        <w:t xml:space="preserve">Description</w:t>
      </w:r>
    </w:p>
    <w:p>
      <w:pPr>
        <w:pStyle w:val="FirstParagraph"/>
      </w:pPr>
      <w:r>
        <w:t xml:space="preserve">The</w:t>
      </w:r>
      <w:r>
        <w:t xml:space="preserve"> </w:t>
      </w:r>
      <w:r>
        <w:rPr>
          <w:rStyle w:val="VerbatimChar"/>
        </w:rPr>
        <w:t xml:space="preserve">yantra_task</w:t>
      </w:r>
      <w:r>
        <w:t xml:space="preserve"> </w:t>
      </w:r>
      <w:r>
        <w:t xml:space="preserve">decorator implements a</w:t>
      </w:r>
      <w:r>
        <w:t xml:space="preserve"> </w:t>
      </w:r>
      <w:r>
        <w:rPr>
          <w:bCs/>
          <w:b/>
        </w:rPr>
        <w:t xml:space="preserve">dual-context wrapping</w:t>
      </w:r>
      <w:r>
        <w:t xml:space="preserve"> </w:t>
      </w:r>
      <w:r>
        <w:t xml:space="preserve">algorithm. It takes an arbitrary Python function</w:t>
      </w:r>
      <w:r>
        <w:t xml:space="preserve"> </w:t>
      </w:r>
      <m:oMath>
        <m:r>
          <m:t>f</m:t>
        </m:r>
      </m:oMath>
      <w:r>
        <w:t xml:space="preserve"> </w:t>
      </w:r>
      <w:r>
        <w:t xml:space="preserve">and returns a new function</w:t>
      </w:r>
      <w:r>
        <w:t xml:space="preserve"> </w:t>
      </w:r>
      <m:oMath>
        <m:r>
          <m:t>f</m:t>
        </m:r>
        <m:r>
          <m:rPr>
            <m:sty m:val="p"/>
          </m:rPr>
          <m:t>′</m:t>
        </m:r>
      </m:oMath>
      <w:r>
        <w:t xml:space="preserve"> </w:t>
      </w:r>
      <w:r>
        <w:t xml:space="preserve">that is simultaneously:</w:t>
      </w:r>
    </w:p>
    <w:p>
      <w:pPr>
        <w:numPr>
          <w:ilvl w:val="0"/>
          <w:numId w:val="1007"/>
        </w:numPr>
        <w:pStyle w:val="Compact"/>
      </w:pPr>
      <w:r>
        <w:t xml:space="preserve">A</w:t>
      </w:r>
      <w:r>
        <w:t xml:space="preserve"> </w:t>
      </w:r>
      <w:r>
        <w:rPr>
          <w:bCs/>
          <w:b/>
        </w:rPr>
        <w:t xml:space="preserve">Prefect Task</w:t>
      </w:r>
      <w:r>
        <w:t xml:space="preserve"> </w:t>
      </w:r>
      <w:r>
        <w:t xml:space="preserve">(with retry configuration)</w:t>
      </w:r>
    </w:p>
    <w:p>
      <w:pPr>
        <w:numPr>
          <w:ilvl w:val="0"/>
          <w:numId w:val="1007"/>
        </w:numPr>
        <w:pStyle w:val="Compact"/>
      </w:pPr>
      <w:r>
        <w:t xml:space="preserve">An</w:t>
      </w:r>
      <w:r>
        <w:t xml:space="preserve"> </w:t>
      </w:r>
      <w:r>
        <w:rPr>
          <w:bCs/>
          <w:b/>
        </w:rPr>
        <w:t xml:space="preserve">MLflow-traced function</w:t>
      </w:r>
      <w:r>
        <w:t xml:space="preserve"> </w:t>
      </w:r>
      <w:r>
        <w:t xml:space="preserve">(with automatic span creation)</w:t>
      </w:r>
    </w:p>
    <w:p>
      <w:pPr>
        <w:pStyle w:val="FirstParagraph"/>
      </w:pPr>
      <w:r>
        <w:t xml:space="preserve">The decorator uses</w:t>
      </w:r>
      <w:r>
        <w:t xml:space="preserve"> </w:t>
      </w:r>
      <w:r>
        <w:rPr>
          <w:rStyle w:val="VerbatimChar"/>
        </w:rPr>
        <w:t xml:space="preserve">inspect.signature</w:t>
      </w:r>
      <w:r>
        <w:t xml:space="preserve"> </w:t>
      </w:r>
      <w:r>
        <w:t xml:space="preserve">to introspect the function signature at runtime, binds positional and keyword arguments to their parameter names, and passes this structured input to the MLflow span.</w:t>
      </w:r>
    </w:p>
    <w:bookmarkEnd w:id="56"/>
    <w:bookmarkStart w:id="57" w:name="formal-representation"/>
    <w:p>
      <w:pPr>
        <w:pStyle w:val="Heading3"/>
      </w:pPr>
      <w:r>
        <w:t xml:space="preserve">Formal Representation</w:t>
      </w:r>
    </w:p>
    <w:p>
      <w:pPr>
        <w:pStyle w:val="FirstParagraph"/>
      </w:pPr>
      <w:r>
        <w:t xml:space="preserve">Let</w:t>
      </w:r>
      <w:r>
        <w:t xml:space="preserve"> </w:t>
      </w:r>
      <m:oMath>
        <m:r>
          <m:t>f</m:t>
        </m:r>
        <m:r>
          <m:rPr>
            <m:sty m:val="p"/>
          </m:rPr>
          <m:t>:</m:t>
        </m:r>
        <m:r>
          <m:rPr>
            <m:sty m:val="p"/>
            <m:scr m:val="double-struck"/>
          </m:rPr>
          <m:t>X</m:t>
        </m:r>
        <m:r>
          <m:rPr>
            <m:sty m:val="p"/>
          </m:rPr>
          <m:t>→</m:t>
        </m:r>
        <m:r>
          <m:rPr>
            <m:sty m:val="p"/>
            <m:scr m:val="double-struck"/>
          </m:rPr>
          <m:t>Y</m:t>
        </m:r>
      </m:oMath>
      <w:r>
        <w:t xml:space="preserve"> </w:t>
      </w:r>
      <w:r>
        <w:t xml:space="preserve">be the original function, and let</w:t>
      </w:r>
      <w:r>
        <w:t xml:space="preserve"> </w:t>
      </w:r>
      <m:oMath>
        <m:r>
          <m:rPr>
            <m:sty m:val="p"/>
            <m:scr m:val="script"/>
          </m:rPr>
          <m:t>D</m:t>
        </m:r>
      </m:oMath>
      <w:r>
        <w:t xml:space="preserve"> </w:t>
      </w:r>
      <w:r>
        <w:t xml:space="preserve">be the decorator factory.</w:t>
      </w:r>
    </w:p>
    <w:p>
      <w:pPr>
        <w:pStyle w:val="BodyText"/>
      </w:pPr>
      <w:r>
        <w:t xml:space="preserve">The decoration transforms</w:t>
      </w:r>
      <w:r>
        <w:t xml:space="preserve"> </w:t>
      </w:r>
      <m:oMath>
        <m:r>
          <m:t>f</m:t>
        </m:r>
      </m:oMath>
      <w:r>
        <w:t xml:space="preserve"> </w:t>
      </w:r>
      <w:r>
        <w:t xml:space="preserve">into</w:t>
      </w:r>
      <w:r>
        <w:t xml:space="preserve"> </w:t>
      </w:r>
      <m:oMath>
        <m:r>
          <m:t>f</m:t>
        </m:r>
        <m:r>
          <m:rPr>
            <m:sty m:val="p"/>
          </m:rPr>
          <m:t>′</m:t>
        </m:r>
      </m:oMath>
      <w:r>
        <w:t xml:space="preserve">:</w:t>
      </w:r>
    </w:p>
    <w:p>
      <w:pPr>
        <w:pStyle w:val="BodyText"/>
      </w:pPr>
      <m:oMathPara>
        <m:oMathParaPr>
          <m:jc m:val="center"/>
        </m:oMathParaPr>
        <m:oMath>
          <m:r>
            <m:t>f</m:t>
          </m:r>
          <m:r>
            <m:rPr>
              <m:sty m:val="p"/>
            </m:rPr>
            <m:t>′</m:t>
          </m:r>
          <m:r>
            <m:rPr>
              <m:sty m:val="p"/>
            </m:rPr>
            <m:t>=</m:t>
          </m:r>
          <m:r>
            <m:rPr>
              <m:sty m:val="p"/>
              <m:scr m:val="script"/>
            </m:rPr>
            <m:t>D</m:t>
          </m:r>
          <m:d>
            <m:dPr>
              <m:begChr m:val="("/>
              <m:endChr m:val=")"/>
              <m:sepChr m:val=""/>
              <m:grow/>
            </m:dPr>
            <m:e>
              <m:r>
                <m:t>n</m:t>
              </m:r>
              <m:r>
                <m:rPr>
                  <m:sty m:val="p"/>
                </m:rPr>
                <m:t>,</m:t>
              </m:r>
              <m:r>
                <m:t>r</m:t>
              </m:r>
              <m:r>
                <m:rPr>
                  <m:sty m:val="p"/>
                </m:rPr>
                <m:t>,</m:t>
              </m:r>
              <m:r>
                <m:t>d</m:t>
              </m:r>
              <m:r>
                <m:rPr>
                  <m:sty m:val="p"/>
                </m:rPr>
                <m:t>,</m:t>
              </m:r>
              <m:r>
                <m:t>l</m:t>
              </m:r>
            </m:e>
          </m:d>
          <m:d>
            <m:dPr>
              <m:begChr m:val="("/>
              <m:endChr m:val=")"/>
              <m:sepChr m:val=""/>
              <m:grow/>
            </m:dPr>
            <m:e>
              <m:r>
                <m:t>f</m:t>
              </m:r>
            </m:e>
          </m:d>
          <m:r>
            <m:rPr>
              <m:sty m:val="p"/>
            </m:rPr>
            <m:t>=</m:t>
          </m:r>
          <m:r>
            <m:rPr>
              <m:nor/>
              <m:sty m:val="p"/>
            </m:rPr>
            <m:t>prefect.task</m:t>
          </m:r>
          <m:d>
            <m:dPr>
              <m:begChr m:val="("/>
              <m:endChr m:val=")"/>
              <m:sepChr m:val=""/>
              <m:grow/>
            </m:dPr>
            <m:e>
              <m:r>
                <m:t>n</m:t>
              </m:r>
              <m:r>
                <m:rPr>
                  <m:sty m:val="p"/>
                </m:rPr>
                <m:t>,</m:t>
              </m:r>
              <m:r>
                <m:t>r</m:t>
              </m:r>
              <m:r>
                <m:rPr>
                  <m:sty m:val="p"/>
                </m:rPr>
                <m:t>,</m:t>
              </m:r>
              <m:r>
                <m:t>d</m:t>
              </m:r>
              <m:r>
                <m:rPr>
                  <m:sty m:val="p"/>
                </m:rPr>
                <m:t>,</m:t>
              </m:r>
              <m:r>
                <m:t>l</m:t>
              </m:r>
            </m:e>
          </m:d>
          <m:r>
            <m:rPr>
              <m:sty m:val="p"/>
            </m:rPr>
            <m:t>∘</m:t>
          </m:r>
          <m:r>
            <m:rPr>
              <m:nor/>
              <m:sty m:val="p"/>
            </m:rPr>
            <m:t>mlflow_span_wrap</m:t>
          </m:r>
          <m:d>
            <m:dPr>
              <m:begChr m:val="("/>
              <m:endChr m:val=")"/>
              <m:sepChr m:val=""/>
              <m:grow/>
            </m:dPr>
            <m:e>
              <m:r>
                <m:t>f</m:t>
              </m:r>
            </m:e>
          </m:d>
        </m:oMath>
      </m:oMathPara>
    </w:p>
    <w:p>
      <w:pPr>
        <w:pStyle w:val="FirstParagraph"/>
      </w:pPr>
      <w:r>
        <w:t xml:space="preserve">Where:</w:t>
      </w:r>
    </w:p>
    <w:p>
      <w:pPr>
        <w:numPr>
          <w:ilvl w:val="0"/>
          <w:numId w:val="1008"/>
        </w:numPr>
        <w:pStyle w:val="Compact"/>
      </w:pPr>
      <m:oMath>
        <m:r>
          <m:t>n</m:t>
        </m:r>
      </m:oMath>
      <w:r>
        <w:t xml:space="preserve"> </w:t>
      </w:r>
      <w:r>
        <w:t xml:space="preserve">is the task name (</w:t>
      </w:r>
      <w:r>
        <w:rPr>
          <w:rStyle w:val="VerbatimChar"/>
        </w:rPr>
        <w:t xml:space="preserve">name: str</w:t>
      </w:r>
      <w:r>
        <w:t xml:space="preserve">)</w:t>
      </w:r>
    </w:p>
    <w:p>
      <w:pPr>
        <w:numPr>
          <w:ilvl w:val="0"/>
          <w:numId w:val="1008"/>
        </w:numPr>
        <w:pStyle w:val="Compact"/>
      </w:pPr>
      <m:oMath>
        <m:r>
          <m:t>r</m:t>
        </m:r>
      </m:oMath>
      <w:r>
        <w:t xml:space="preserve"> </w:t>
      </w:r>
      <w:r>
        <w:t xml:space="preserve">is the retry count (</w:t>
      </w:r>
      <w:r>
        <w:rPr>
          <w:rStyle w:val="VerbatimChar"/>
        </w:rPr>
        <w:t xml:space="preserve">retries: int = 3</w:t>
      </w:r>
      <w:r>
        <w:t xml:space="preserve">)</w:t>
      </w:r>
    </w:p>
    <w:p>
      <w:pPr>
        <w:numPr>
          <w:ilvl w:val="0"/>
          <w:numId w:val="1008"/>
        </w:numPr>
        <w:pStyle w:val="Compact"/>
      </w:pPr>
      <m:oMath>
        <m:r>
          <m:t>d</m:t>
        </m:r>
      </m:oMath>
      <w:r>
        <w:t xml:space="preserve"> </w:t>
      </w:r>
      <w:r>
        <w:t xml:space="preserve">is the retry delay (</w:t>
      </w:r>
      <w:r>
        <w:rPr>
          <w:rStyle w:val="VerbatimChar"/>
        </w:rPr>
        <w:t xml:space="preserve">retry_delay_seconds: int = 5</w:t>
      </w:r>
      <w:r>
        <w:t xml:space="preserve">)</w:t>
      </w:r>
    </w:p>
    <w:p>
      <w:pPr>
        <w:numPr>
          <w:ilvl w:val="0"/>
          <w:numId w:val="1008"/>
        </w:numPr>
        <w:pStyle w:val="Compact"/>
      </w:pPr>
      <m:oMath>
        <m:r>
          <m:t>l</m:t>
        </m:r>
      </m:oMath>
      <w:r>
        <w:t xml:space="preserve"> </w:t>
      </w:r>
      <w:r>
        <w:t xml:space="preserve">is the log flag (</w:t>
      </w:r>
      <w:r>
        <w:rPr>
          <w:rStyle w:val="VerbatimChar"/>
        </w:rPr>
        <w:t xml:space="preserve">log_prints: bool = True</w:t>
      </w:r>
      <w:r>
        <w:t xml:space="preserve">)</w:t>
      </w:r>
    </w:p>
    <w:bookmarkEnd w:id="57"/>
    <w:bookmarkStart w:id="58" w:name="decorator-composition-model"/>
    <w:p>
      <w:pPr>
        <w:pStyle w:val="Heading3"/>
      </w:pPr>
      <w:r>
        <w:t xml:space="preserve">Decorator Composition Model</w:t>
      </w:r>
    </w:p>
    <w:p>
      <w:pPr>
        <w:pStyle w:val="FirstParagraph"/>
      </w:pPr>
      <w:r>
        <w:t xml:space="preserve">The dual wrapping creates a</w:t>
      </w:r>
      <w:r>
        <w:t xml:space="preserve"> </w:t>
      </w:r>
      <w:r>
        <w:rPr>
          <w:bCs/>
          <w:b/>
        </w:rPr>
        <w:t xml:space="preserve">3-layer function stack</w:t>
      </w:r>
      <w:r>
        <w:t xml:space="preserve">:</w:t>
      </w:r>
    </w:p>
    <w:p>
      <w:pPr>
        <w:pStyle w:val="BodyText"/>
      </w:pPr>
      <m:oMathPara>
        <m:oMathParaPr>
          <m:jc m:val="center"/>
        </m:oMathParaPr>
        <m:oMath>
          <m:r>
            <m:rPr>
              <m:nor/>
              <m:sty m:val="p"/>
            </m:rPr>
            <m:t>call</m:t>
          </m:r>
          <m:d>
            <m:dPr>
              <m:begChr m:val="("/>
              <m:endChr m:val=")"/>
              <m:sepChr m:val=""/>
              <m:grow/>
            </m:dPr>
            <m:e>
              <m:r>
                <m:t>f</m:t>
              </m:r>
              <m:r>
                <m:rPr>
                  <m:sty m:val="p"/>
                </m:rPr>
                <m:t>′</m:t>
              </m:r>
              <m:d>
                <m:dPr>
                  <m:begChr m:val="("/>
                  <m:endChr m:val=")"/>
                  <m:sepChr m:val=""/>
                  <m:grow/>
                </m:dPr>
                <m:e>
                  <m:r>
                    <m:rPr>
                      <m:sty m:val="b"/>
                    </m:rPr>
                    <m:t>x</m:t>
                  </m:r>
                </m:e>
              </m:d>
            </m:e>
          </m:d>
          <m:r>
            <m:rPr>
              <m:sty m:val="p"/>
            </m:rPr>
            <m:t>=</m:t>
          </m:r>
          <m:limLow>
            <m:e>
              <m:limLow>
                <m:e>
                  <m:r>
                    <m:rPr>
                      <m:nor/>
                      <m:sty m:val="p"/>
                    </m:rPr>
                    <m:t>Prefect</m:t>
                  </m:r>
                </m:e>
                <m:lim>
                  <m:r>
                    <m:rPr>
                      <m:sty m:val="p"/>
                    </m:rPr>
                    <m:t>⏟</m:t>
                  </m:r>
                </m:lim>
              </m:limLow>
            </m:e>
            <m:lim>
              <m:r>
                <m:rPr>
                  <m:nor/>
                  <m:sty m:val="p"/>
                </m:rPr>
                <m:t>Layer 1</m:t>
              </m:r>
            </m:lim>
          </m:limLow>
          <m:d>
            <m:dPr>
              <m:begChr m:val="("/>
              <m:endChr m:val=")"/>
              <m:sepChr m:val=""/>
              <m:grow/>
            </m:dPr>
            <m:e>
              <m:limLow>
                <m:e>
                  <m:limLow>
                    <m:e>
                      <m:r>
                        <m:rPr>
                          <m:nor/>
                          <m:sty m:val="p"/>
                        </m:rPr>
                        <m:t>MLflow Span</m:t>
                      </m:r>
                    </m:e>
                    <m:lim>
                      <m:r>
                        <m:rPr>
                          <m:sty m:val="p"/>
                        </m:rPr>
                        <m:t>⏟</m:t>
                      </m:r>
                    </m:lim>
                  </m:limLow>
                </m:e>
                <m:lim>
                  <m:r>
                    <m:rPr>
                      <m:nor/>
                      <m:sty m:val="p"/>
                    </m:rPr>
                    <m:t>Layer 2</m:t>
                  </m:r>
                </m:lim>
              </m:limLow>
              <m:d>
                <m:dPr>
                  <m:begChr m:val="("/>
                  <m:endChr m:val=")"/>
                  <m:sepChr m:val=""/>
                  <m:grow/>
                </m:dPr>
                <m:e>
                  <m:limLow>
                    <m:e>
                      <m:limLow>
                        <m:e>
                          <m:r>
                            <m:t>f</m:t>
                          </m:r>
                          <m:d>
                            <m:dPr>
                              <m:begChr m:val="("/>
                              <m:endChr m:val=")"/>
                              <m:sepChr m:val=""/>
                              <m:grow/>
                            </m:dPr>
                            <m:e>
                              <m:r>
                                <m:rPr>
                                  <m:sty m:val="b"/>
                                </m:rPr>
                                <m:t>x</m:t>
                              </m:r>
                            </m:e>
                          </m:d>
                        </m:e>
                        <m:lim>
                          <m:r>
                            <m:rPr>
                              <m:sty m:val="p"/>
                            </m:rPr>
                            <m:t>⏟</m:t>
                          </m:r>
                        </m:lim>
                      </m:limLow>
                    </m:e>
                    <m:lim>
                      <m:r>
                        <m:rPr>
                          <m:nor/>
                          <m:sty m:val="p"/>
                        </m:rPr>
                        <m:t>Layer 3</m:t>
                      </m:r>
                    </m:lim>
                  </m:limLow>
                </m:e>
              </m:d>
            </m:e>
          </m:d>
        </m:oMath>
      </m:oMathPara>
    </w:p>
    <w:p>
      <w:pPr>
        <w:pStyle w:val="FirstParagraph"/>
      </w:pPr>
      <w:r>
        <w:t xml:space="preserve">Layer responsibilities: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Responsibility</w:t>
            </w:r>
          </w:p>
        </w:tc>
        <w:tc>
          <w:tcPr/>
          <w:p>
            <w:pPr>
              <w:pStyle w:val="Compact"/>
              <w:jc w:val="left"/>
            </w:pPr>
            <w:r>
              <w:t xml:space="preserve">Failure Handling</w:t>
            </w:r>
          </w:p>
        </w:tc>
      </w:tr>
      <w:tr>
        <w:tc>
          <w:tcPr/>
          <w:p>
            <w:pPr>
              <w:pStyle w:val="Compact"/>
              <w:jc w:val="left"/>
            </w:pPr>
            <w:r>
              <w:t xml:space="preserve">1 (Outer)</w:t>
            </w:r>
          </w:p>
        </w:tc>
        <w:tc>
          <w:tcPr/>
          <w:p>
            <w:pPr>
              <w:pStyle w:val="Compact"/>
              <w:jc w:val="left"/>
            </w:pPr>
            <w:r>
              <w:t xml:space="preserve">Prefect Task</w:t>
            </w:r>
          </w:p>
        </w:tc>
        <w:tc>
          <w:tcPr/>
          <w:p>
            <w:pPr>
              <w:pStyle w:val="Compact"/>
              <w:jc w:val="left"/>
            </w:pPr>
            <w:r>
              <w:t xml:space="preserve">Retry logic, scheduling, DAG</w:t>
            </w:r>
          </w:p>
        </w:tc>
        <w:tc>
          <w:tcPr/>
          <w:p>
            <w:pPr>
              <w:pStyle w:val="Compact"/>
              <w:jc w:val="left"/>
            </w:pPr>
            <w:r>
              <w:t xml:space="preserve">Retries</w:t>
            </w:r>
            <w:r>
              <w:t xml:space="preserve"> </w:t>
            </w:r>
            <m:oMath>
              <m:r>
                <m:t>r</m:t>
              </m:r>
            </m:oMath>
            <w:r>
              <w:t xml:space="preserve"> </w:t>
            </w:r>
            <w:r>
              <w:t xml:space="preserve">times with delay</w:t>
            </w:r>
            <w:r>
              <w:t xml:space="preserve"> </w:t>
            </w:r>
            <m:oMath>
              <m:r>
                <m:t>d</m:t>
              </m:r>
            </m:oMath>
          </w:p>
        </w:tc>
      </w:tr>
      <w:tr>
        <w:tc>
          <w:tcPr/>
          <w:p>
            <w:pPr>
              <w:pStyle w:val="Compact"/>
              <w:jc w:val="left"/>
            </w:pPr>
            <w:r>
              <w:t xml:space="preserve">2 (Middle)</w:t>
            </w:r>
          </w:p>
        </w:tc>
        <w:tc>
          <w:tcPr/>
          <w:p>
            <w:pPr>
              <w:pStyle w:val="Compact"/>
              <w:jc w:val="left"/>
            </w:pPr>
            <w:r>
              <w:t xml:space="preserve">MLflow Span</w:t>
            </w:r>
          </w:p>
        </w:tc>
        <w:tc>
          <w:tcPr/>
          <w:p>
            <w:pPr>
              <w:pStyle w:val="Compact"/>
              <w:jc w:val="left"/>
            </w:pPr>
            <w:r>
              <w:t xml:space="preserve">Tracing, input/output logging</w:t>
            </w:r>
          </w:p>
        </w:tc>
        <w:tc>
          <w:tcPr/>
          <w:p>
            <w:pPr>
              <w:pStyle w:val="Compact"/>
              <w:jc w:val="left"/>
            </w:pPr>
            <w:r>
              <w:t xml:space="preserve">Sets error attributes, re-raises</w:t>
            </w:r>
          </w:p>
        </w:tc>
      </w:tr>
      <w:tr>
        <w:tc>
          <w:tcPr/>
          <w:p>
            <w:pPr>
              <w:pStyle w:val="Compact"/>
              <w:jc w:val="left"/>
            </w:pPr>
            <w:r>
              <w:t xml:space="preserve">3 (Inner)</w:t>
            </w:r>
          </w:p>
        </w:tc>
        <w:tc>
          <w:tcPr/>
          <w:p>
            <w:pPr>
              <w:pStyle w:val="Compact"/>
              <w:jc w:val="left"/>
            </w:pPr>
            <w:r>
              <w:t xml:space="preserve">Original Function</w:t>
            </w:r>
          </w:p>
        </w:tc>
        <w:tc>
          <w:tcPr/>
          <w:p>
            <w:pPr>
              <w:pStyle w:val="Compact"/>
              <w:jc w:val="left"/>
            </w:pPr>
            <w:r>
              <w:t xml:space="preserve">Business logic</w:t>
            </w:r>
          </w:p>
        </w:tc>
        <w:tc>
          <w:tcPr/>
          <w:p>
            <w:pPr>
              <w:pStyle w:val="Compact"/>
              <w:jc w:val="left"/>
            </w:pPr>
            <w:r>
              <w:t xml:space="preserve">Raises original exception</w:t>
            </w:r>
          </w:p>
        </w:tc>
      </w:tr>
    </w:tbl>
    <w:bookmarkEnd w:id="58"/>
    <w:bookmarkStart w:id="59" w:name="execution-state-machine"/>
    <w:p>
      <w:pPr>
        <w:pStyle w:val="Heading3"/>
      </w:pPr>
      <w:r>
        <w:t xml:space="preserve">Execution State Machine</w:t>
      </w:r>
    </w:p>
    <w:p>
      <w:pPr>
        <w:pStyle w:val="FirstParagraph"/>
      </w:pPr>
      <w:r>
        <w:t xml:space="preserve">The execution follows a conditional state machine:</w:t>
      </w:r>
    </w:p>
    <w:p>
      <w:pPr>
        <w:pStyle w:val="BodyText"/>
      </w:pPr>
      <m:oMathPara>
        <m:oMathParaPr>
          <m:jc m:val="center"/>
        </m:oMathParaPr>
        <m:oMath>
          <m:r>
            <m:t>f</m:t>
          </m:r>
          <m:r>
            <m:rPr>
              <m:sty m:val="p"/>
            </m:rPr>
            <m:t>′</m:t>
          </m:r>
          <m:d>
            <m:dPr>
              <m:begChr m:val="("/>
              <m:endChr m:val=")"/>
              <m:sepChr m:val=""/>
              <m:grow/>
            </m:dPr>
            <m:e>
              <m:r>
                <m:rPr>
                  <m:sty m:val="b"/>
                </m:rPr>
                <m:t>x</m:t>
              </m:r>
            </m:e>
          </m:d>
          <m:r>
            <m:rPr>
              <m:sty m:val="p"/>
            </m:rPr>
            <m:t>=</m:t>
          </m:r>
          <m:d>
            <m:dPr>
              <m:begChr m:val="{"/>
              <m:endChr m:val=""/>
              <m:sepChr m:val=""/>
              <m:grow/>
            </m:dPr>
            <m:e>
              <m:m>
                <m:mPr>
                  <m:baseJc m:val="center"/>
                  <m:plcHide m:val="on"/>
                  <m:mcs>
                    <m:mc>
                      <m:mcPr>
                        <m:mcJc m:val="left"/>
                        <m:count m:val="1"/>
                      </m:mcPr>
                    </m:mc>
                    <m:mc>
                      <m:mcPr>
                        <m:mcJc m:val="left"/>
                        <m:count m:val="1"/>
                      </m:mcPr>
                    </m:mc>
                  </m:mcs>
                </m:mPr>
                <m:mr>
                  <m:e>
                    <m:r>
                      <m:t>f</m:t>
                    </m:r>
                    <m:d>
                      <m:dPr>
                        <m:begChr m:val="("/>
                        <m:endChr m:val=")"/>
                        <m:sepChr m:val=""/>
                        <m:grow/>
                      </m:dPr>
                      <m:e>
                        <m:r>
                          <m:rPr>
                            <m:sty m:val="b"/>
                          </m:rPr>
                          <m:t>x</m:t>
                        </m:r>
                      </m:e>
                    </m:d>
                  </m:e>
                  <m:e>
                    <m:r>
                      <m:rPr>
                        <m:nor/>
                        <m:sty m:val="p"/>
                      </m:rPr>
                      <m:t>if </m:t>
                    </m:r>
                    <m:r>
                      <m:t>τ</m:t>
                    </m:r>
                    <m:r>
                      <m:rPr>
                        <m:sty m:val="p"/>
                      </m:rPr>
                      <m:t>=</m:t>
                    </m:r>
                    <m:r>
                      <m:rPr>
                        <m:sty m:val="p"/>
                      </m:rPr>
                      <m:t>∅</m:t>
                    </m:r>
                    <m:r>
                      <m:rPr>
                        <m:nor/>
                        <m:sty m:val="p"/>
                      </m:rPr>
                      <m:t> (no tracker — graceful degradation)</m:t>
                    </m:r>
                  </m:e>
                </m:mr>
                <m:mr>
                  <m:e>
                    <m:r>
                      <m:rPr>
                        <m:nor/>
                        <m:sty m:val="p"/>
                      </m:rPr>
                      <m:t>span</m:t>
                    </m:r>
                    <m:d>
                      <m:dPr>
                        <m:begChr m:val="("/>
                        <m:endChr m:val=")"/>
                        <m:sepChr m:val=""/>
                        <m:grow/>
                      </m:dPr>
                      <m:e>
                        <m:r>
                          <m:t>f</m:t>
                        </m:r>
                        <m:d>
                          <m:dPr>
                            <m:begChr m:val="("/>
                            <m:endChr m:val=")"/>
                            <m:sepChr m:val=""/>
                            <m:grow/>
                          </m:dPr>
                          <m:e>
                            <m:r>
                              <m:rPr>
                                <m:sty m:val="b"/>
                              </m:rPr>
                              <m:t>x</m:t>
                            </m:r>
                          </m:e>
                        </m:d>
                        <m:r>
                          <m:rPr>
                            <m:sty m:val="p"/>
                          </m:rPr>
                          <m:t>,</m:t>
                        </m:r>
                        <m:r>
                          <m:t> </m:t>
                        </m:r>
                        <m:sSub>
                          <m:e>
                            <m:r>
                              <m:t>σ</m:t>
                            </m:r>
                          </m:e>
                          <m:sub>
                            <m:r>
                              <m:t>i</m:t>
                            </m:r>
                            <m:r>
                              <m:t>n</m:t>
                            </m:r>
                          </m:sub>
                        </m:sSub>
                        <m:r>
                          <m:rPr>
                            <m:sty m:val="p"/>
                          </m:rPr>
                          <m:t>=</m:t>
                        </m:r>
                        <m:r>
                          <m:rPr>
                            <m:nor/>
                            <m:sty m:val="p"/>
                          </m:rPr>
                          <m:t>bind</m:t>
                        </m:r>
                        <m:d>
                          <m:dPr>
                            <m:begChr m:val="("/>
                            <m:endChr m:val=")"/>
                            <m:sepChr m:val=""/>
                            <m:grow/>
                          </m:dPr>
                          <m:e>
                            <m:r>
                              <m:t>f</m:t>
                            </m:r>
                            <m:r>
                              <m:rPr>
                                <m:sty m:val="p"/>
                              </m:rPr>
                              <m:t>,</m:t>
                            </m:r>
                            <m:r>
                              <m:rPr>
                                <m:sty m:val="b"/>
                              </m:rPr>
                              <m:t>x</m:t>
                            </m:r>
                          </m:e>
                        </m:d>
                        <m:r>
                          <m:rPr>
                            <m:sty m:val="p"/>
                          </m:rPr>
                          <m:t>,</m:t>
                        </m:r>
                        <m:r>
                          <m:t> </m:t>
                        </m:r>
                        <m:sSub>
                          <m:e>
                            <m:r>
                              <m:t>σ</m:t>
                            </m:r>
                          </m:e>
                          <m:sub>
                            <m:r>
                              <m:t>o</m:t>
                            </m:r>
                            <m:r>
                              <m:t>u</m:t>
                            </m:r>
                            <m:r>
                              <m:t>t</m:t>
                            </m:r>
                          </m:sub>
                        </m:sSub>
                        <m:r>
                          <m:rPr>
                            <m:sty m:val="p"/>
                          </m:rPr>
                          <m:t>=</m:t>
                        </m:r>
                        <m:r>
                          <m:rPr>
                            <m:nor/>
                            <m:sty m:val="p"/>
                          </m:rPr>
                          <m:t>truncate</m:t>
                        </m:r>
                        <m:d>
                          <m:dPr>
                            <m:begChr m:val="("/>
                            <m:endChr m:val=")"/>
                            <m:sepChr m:val=""/>
                            <m:grow/>
                          </m:dPr>
                          <m:e>
                            <m:r>
                              <m:t>y</m:t>
                            </m:r>
                            <m:r>
                              <m:rPr>
                                <m:sty m:val="p"/>
                              </m:rPr>
                              <m:t>,</m:t>
                            </m:r>
                            <m:r>
                              <m:t>1000</m:t>
                            </m:r>
                          </m:e>
                        </m:d>
                      </m:e>
                    </m:d>
                  </m:e>
                  <m:e>
                    <m:r>
                      <m:rPr>
                        <m:nor/>
                        <m:sty m:val="p"/>
                      </m:rPr>
                      <m:t>if </m:t>
                    </m:r>
                    <m:r>
                      <m:t>τ</m:t>
                    </m:r>
                    <m:r>
                      <m:rPr>
                        <m:sty m:val="p"/>
                      </m:rPr>
                      <m:t>≠</m:t>
                    </m:r>
                    <m:r>
                      <m:rPr>
                        <m:sty m:val="p"/>
                      </m:rPr>
                      <m:t>∅</m:t>
                    </m:r>
                    <m:r>
                      <m:rPr>
                        <m:nor/>
                        <m:sty m:val="p"/>
                      </m:rPr>
                      <m:t> (success)</m:t>
                    </m:r>
                  </m:e>
                </m:mr>
                <m:mr>
                  <m:e>
                    <m:r>
                      <m:rPr>
                        <m:nor/>
                        <m:sty m:val="p"/>
                      </m:rPr>
                      <m:t>span</m:t>
                    </m:r>
                    <m:d>
                      <m:dPr>
                        <m:begChr m:val="("/>
                        <m:endChr m:val=")"/>
                        <m:sepChr m:val=""/>
                        <m:grow/>
                      </m:dPr>
                      <m:e>
                        <m:r>
                          <m:rPr>
                            <m:sty m:val="p"/>
                          </m:rPr>
                          <m:t>⊥</m:t>
                        </m:r>
                        <m:r>
                          <m:rPr>
                            <m:sty m:val="p"/>
                          </m:rPr>
                          <m:t>,</m:t>
                        </m:r>
                        <m:r>
                          <m:t> </m:t>
                        </m:r>
                        <m:r>
                          <m:rPr>
                            <m:nor/>
                            <m:sty m:val="p"/>
                          </m:rPr>
                          <m:t>status</m:t>
                        </m:r>
                        <m:r>
                          <m:rPr>
                            <m:sty m:val="p"/>
                          </m:rPr>
                          <m:t>=</m:t>
                        </m:r>
                        <m:r>
                          <m:rPr>
                            <m:nor/>
                            <m:sty m:val="p"/>
                          </m:rPr>
                          <m:t>"error"</m:t>
                        </m:r>
                        <m:r>
                          <m:rPr>
                            <m:sty m:val="p"/>
                          </m:rPr>
                          <m:t>,</m:t>
                        </m:r>
                        <m:r>
                          <m:t> </m:t>
                        </m:r>
                        <m:r>
                          <m:rPr>
                            <m:nor/>
                            <m:sty m:val="p"/>
                          </m:rPr>
                          <m:t>msg</m:t>
                        </m:r>
                        <m:r>
                          <m:rPr>
                            <m:sty m:val="p"/>
                          </m:rPr>
                          <m:t>=</m:t>
                        </m:r>
                        <m:r>
                          <m:rPr>
                            <m:nor/>
                            <m:sty m:val="p"/>
                          </m:rPr>
                          <m:t>str</m:t>
                        </m:r>
                        <m:d>
                          <m:dPr>
                            <m:begChr m:val="("/>
                            <m:endChr m:val=")"/>
                            <m:sepChr m:val=""/>
                            <m:grow/>
                          </m:dPr>
                          <m:e>
                            <m:r>
                              <m:t>e</m:t>
                            </m:r>
                          </m:e>
                        </m:d>
                      </m:e>
                    </m:d>
                    <m:r>
                      <m:rPr>
                        <m:sty m:val="p"/>
                      </m:rPr>
                      <m:t>→</m:t>
                    </m:r>
                    <m:r>
                      <m:rPr>
                        <m:nor/>
                        <m:sty m:val="p"/>
                      </m:rPr>
                      <m:t>raise</m:t>
                    </m:r>
                    <m:d>
                      <m:dPr>
                        <m:begChr m:val="("/>
                        <m:endChr m:val=")"/>
                        <m:sepChr m:val=""/>
                        <m:grow/>
                      </m:dPr>
                      <m:e>
                        <m:r>
                          <m:t>e</m:t>
                        </m:r>
                      </m:e>
                    </m:d>
                  </m:e>
                  <m:e>
                    <m:r>
                      <m:rPr>
                        <m:nor/>
                        <m:sty m:val="p"/>
                      </m:rPr>
                      <m:t>if </m:t>
                    </m:r>
                    <m:r>
                      <m:t>τ</m:t>
                    </m:r>
                    <m:r>
                      <m:rPr>
                        <m:sty m:val="p"/>
                      </m:rPr>
                      <m:t>≠</m:t>
                    </m:r>
                    <m:r>
                      <m:rPr>
                        <m:sty m:val="p"/>
                      </m:rPr>
                      <m:t>∅</m:t>
                    </m:r>
                    <m:r>
                      <m:rPr>
                        <m:nor/>
                        <m:sty m:val="p"/>
                      </m:rPr>
                      <m:t> (failure)</m:t>
                    </m:r>
                  </m:e>
                </m:mr>
              </m:m>
            </m:e>
          </m:d>
        </m:oMath>
      </m:oMathPara>
    </w:p>
    <w:p>
      <w:pPr>
        <w:pStyle w:val="FirstParagraph"/>
      </w:pPr>
      <w:r>
        <w:t xml:space="preserve">Where:</w:t>
      </w:r>
    </w:p>
    <w:p>
      <w:pPr>
        <w:numPr>
          <w:ilvl w:val="0"/>
          <w:numId w:val="1009"/>
        </w:numPr>
        <w:pStyle w:val="Compact"/>
      </w:pPr>
      <m:oMath>
        <m:r>
          <m:t>τ</m:t>
        </m:r>
        <m:r>
          <m:rPr>
            <m:sty m:val="p"/>
          </m:rPr>
          <m:t>=</m:t>
        </m:r>
        <m:r>
          <m:rPr>
            <m:nor/>
            <m:sty m:val="p"/>
            <m:scr m:val="monospace"/>
          </m:rPr>
          <m:t>YantraContext.get_tracker()</m:t>
        </m:r>
      </m:oMath>
    </w:p>
    <w:p>
      <w:pPr>
        <w:numPr>
          <w:ilvl w:val="0"/>
          <w:numId w:val="1009"/>
        </w:numPr>
        <w:pStyle w:val="Compact"/>
      </w:pPr>
      <m:oMath>
        <m:r>
          <m:rPr>
            <m:nor/>
            <m:sty m:val="p"/>
          </m:rPr>
          <m:t>bind</m:t>
        </m:r>
        <m:d>
          <m:dPr>
            <m:begChr m:val="("/>
            <m:endChr m:val=")"/>
            <m:sepChr m:val=""/>
            <m:grow/>
          </m:dPr>
          <m:e>
            <m:r>
              <m:t>f</m:t>
            </m:r>
            <m:r>
              <m:rPr>
                <m:sty m:val="p"/>
              </m:rPr>
              <m:t>,</m:t>
            </m:r>
            <m:r>
              <m:rPr>
                <m:sty m:val="b"/>
              </m:rPr>
              <m:t>x</m:t>
            </m:r>
          </m:e>
        </m:d>
        <m:r>
          <m:rPr>
            <m:sty m:val="p"/>
          </m:rPr>
          <m:t>=</m:t>
        </m:r>
        <m:r>
          <m:rPr>
            <m:nor/>
            <m:sty m:val="p"/>
            <m:scr m:val="monospace"/>
          </m:rPr>
          <m:t>inspect.signature</m:t>
        </m:r>
        <m:d>
          <m:dPr>
            <m:begChr m:val="("/>
            <m:endChr m:val=")"/>
            <m:sepChr m:val=""/>
            <m:grow/>
          </m:dPr>
          <m:e>
            <m:r>
              <m:t>f</m:t>
            </m:r>
          </m:e>
        </m:d>
        <m:r>
          <m:rPr>
            <m:sty m:val="p"/>
          </m:rPr>
          <m:t>.</m:t>
        </m:r>
        <m:r>
          <m:rPr>
            <m:nor/>
            <m:sty m:val="p"/>
            <m:scr m:val="monospace"/>
          </m:rPr>
          <m:t>bind</m:t>
        </m:r>
        <m:d>
          <m:dPr>
            <m:begChr m:val="("/>
            <m:endChr m:val=")"/>
            <m:sepChr m:val=""/>
            <m:grow/>
          </m:dPr>
          <m:e>
            <m:r>
              <m:rPr>
                <m:sty m:val="b"/>
              </m:rPr>
              <m:t>x</m:t>
            </m:r>
          </m:e>
        </m:d>
        <m:r>
          <m:rPr>
            <m:sty m:val="p"/>
          </m:rPr>
          <m:t>.</m:t>
        </m:r>
        <m:r>
          <m:rPr>
            <m:nor/>
            <m:sty m:val="p"/>
            <m:scr m:val="monospace"/>
          </m:rPr>
          <m:t>arguments</m:t>
        </m:r>
      </m:oMath>
    </w:p>
    <w:p>
      <w:pPr>
        <w:numPr>
          <w:ilvl w:val="0"/>
          <w:numId w:val="1009"/>
        </w:numPr>
        <w:pStyle w:val="Compact"/>
      </w:pPr>
      <m:oMath>
        <m:r>
          <m:t>y</m:t>
        </m:r>
        <m:r>
          <m:rPr>
            <m:sty m:val="p"/>
          </m:rPr>
          <m:t>=</m:t>
        </m:r>
        <m:r>
          <m:t>f</m:t>
        </m:r>
        <m:d>
          <m:dPr>
            <m:begChr m:val="("/>
            <m:endChr m:val=")"/>
            <m:sepChr m:val=""/>
            <m:grow/>
          </m:dPr>
          <m:e>
            <m:r>
              <m:rPr>
                <m:sty m:val="b"/>
              </m:rPr>
              <m:t>x</m:t>
            </m:r>
          </m:e>
        </m:d>
      </m:oMath>
      <w:r>
        <w:t xml:space="preserve"> </w:t>
      </w:r>
      <w:r>
        <w:t xml:space="preserve">is the return value</w:t>
      </w:r>
    </w:p>
    <w:p>
      <w:pPr>
        <w:numPr>
          <w:ilvl w:val="0"/>
          <w:numId w:val="1009"/>
        </w:numPr>
        <w:pStyle w:val="Compact"/>
      </w:pPr>
      <m:oMath>
        <m:r>
          <m:rPr>
            <m:nor/>
            <m:sty m:val="p"/>
          </m:rPr>
          <m:t>truncate</m:t>
        </m:r>
        <m:d>
          <m:dPr>
            <m:begChr m:val="("/>
            <m:endChr m:val=")"/>
            <m:sepChr m:val=""/>
            <m:grow/>
          </m:dPr>
          <m:e>
            <m:r>
              <m:t>y</m:t>
            </m:r>
            <m:r>
              <m:rPr>
                <m:sty m:val="p"/>
              </m:rPr>
              <m:t>,</m:t>
            </m:r>
            <m:r>
              <m:t>1000</m:t>
            </m:r>
          </m:e>
        </m:d>
        <m:r>
          <m:rPr>
            <m:sty m:val="p"/>
          </m:rPr>
          <m:t>=</m:t>
        </m:r>
        <m:r>
          <m:rPr>
            <m:nor/>
            <m:sty m:val="p"/>
            <m:scr m:val="monospace"/>
          </m:rPr>
          <m:t>str</m:t>
        </m:r>
        <m:d>
          <m:dPr>
            <m:begChr m:val="("/>
            <m:endChr m:val=")"/>
            <m:sepChr m:val=""/>
            <m:grow/>
          </m:dPr>
          <m:e>
            <m:r>
              <m:t>y</m:t>
            </m:r>
          </m:e>
        </m:d>
        <m:d>
          <m:dPr>
            <m:begChr m:val="["/>
            <m:endChr m:val="]"/>
            <m:sepChr m:val=""/>
            <m:grow/>
          </m:dPr>
          <m:e>
            <m:r>
              <m:rPr>
                <m:sty m:val="p"/>
              </m:rPr>
              <m:t>:</m:t>
            </m:r>
            <m:r>
              <m:t>1000</m:t>
            </m:r>
          </m:e>
        </m:d>
      </m:oMath>
    </w:p>
    <w:bookmarkEnd w:id="59"/>
    <w:bookmarkStart w:id="60" w:name="retry-trace-interaction-model"/>
    <w:p>
      <w:pPr>
        <w:pStyle w:val="Heading3"/>
      </w:pPr>
      <w:r>
        <w:t xml:space="preserve">Retry-Trace Interaction Model</w:t>
      </w:r>
    </w:p>
    <w:p>
      <w:pPr>
        <w:pStyle w:val="FirstParagraph"/>
      </w:pPr>
      <w:r>
        <w:t xml:space="preserve">When Prefect retries a failed task, each retry creates a</w:t>
      </w:r>
      <w:r>
        <w:t xml:space="preserve"> </w:t>
      </w:r>
      <w:r>
        <w:rPr>
          <w:bCs/>
          <w:b/>
        </w:rPr>
        <w:t xml:space="preserve">new MLflow span</w:t>
      </w:r>
      <w:r>
        <w:t xml:space="preserve">:</w:t>
      </w:r>
    </w:p>
    <w:p>
      <w:pPr>
        <w:pStyle w:val="BodyText"/>
      </w:pPr>
      <m:oMathPara>
        <m:oMathParaPr>
          <m:jc m:val="center"/>
        </m:oMathParaPr>
        <m:oMath>
          <m:r>
            <m:rPr>
              <m:nor/>
              <m:sty m:val="p"/>
            </m:rPr>
            <m:t>retry</m:t>
          </m:r>
          <m:d>
            <m:dPr>
              <m:begChr m:val="("/>
              <m:endChr m:val=")"/>
              <m:sepChr m:val=""/>
              <m:grow/>
            </m:dPr>
            <m:e>
              <m:r>
                <m:t>f</m:t>
              </m:r>
              <m:r>
                <m:rPr>
                  <m:sty m:val="p"/>
                </m:rPr>
                <m:t>′</m:t>
              </m:r>
              <m:r>
                <m:rPr>
                  <m:sty m:val="p"/>
                </m:rPr>
                <m:t>,</m:t>
              </m:r>
              <m:r>
                <m:rPr>
                  <m:sty m:val="b"/>
                </m:rPr>
                <m:t>x</m:t>
              </m:r>
              <m:r>
                <m:rPr>
                  <m:sty m:val="p"/>
                </m:rPr>
                <m:t>,</m:t>
              </m:r>
              <m:r>
                <m:t>r</m:t>
              </m:r>
            </m:e>
          </m:d>
          <m:r>
            <m:rPr>
              <m:sty m:val="p"/>
            </m:rPr>
            <m:t>=</m:t>
          </m:r>
          <m:limLow>
            <m:e>
              <m:limUpp>
                <m:e>
                  <m:r>
                    <m:rPr>
                      <m:sty m:val="p"/>
                    </m:rPr>
                    <m:t>⋃</m:t>
                  </m:r>
                </m:e>
                <m:lim>
                  <m:r>
                    <m:t>r</m:t>
                  </m:r>
                </m:lim>
              </m:limUpp>
            </m:e>
            <m:lim>
              <m:r>
                <m:t>i</m:t>
              </m:r>
              <m:r>
                <m:rPr>
                  <m:sty m:val="p"/>
                </m:rPr>
                <m:t>=</m:t>
              </m:r>
              <m:r>
                <m:t>0</m:t>
              </m:r>
            </m:lim>
          </m:limLow>
          <m:sSub>
            <m:e>
              <m:r>
                <m:rPr>
                  <m:nor/>
                  <m:sty m:val="p"/>
                </m:rPr>
                <m:t>span</m:t>
              </m:r>
            </m:e>
            <m:sub>
              <m:r>
                <m:t>i</m:t>
              </m:r>
            </m:sub>
          </m:sSub>
          <m:d>
            <m:dPr>
              <m:begChr m:val="("/>
              <m:endChr m:val=")"/>
              <m:sepChr m:val=""/>
              <m:grow/>
            </m:dPr>
            <m:e>
              <m:r>
                <m:t>f</m:t>
              </m:r>
              <m:d>
                <m:dPr>
                  <m:begChr m:val="("/>
                  <m:endChr m:val=")"/>
                  <m:sepChr m:val=""/>
                  <m:grow/>
                </m:dPr>
                <m:e>
                  <m:r>
                    <m:rPr>
                      <m:sty m:val="b"/>
                    </m:rPr>
                    <m:t>x</m:t>
                  </m:r>
                </m:e>
              </m:d>
            </m:e>
          </m:d>
        </m:oMath>
      </m:oMathPara>
    </w:p>
    <w:p>
      <w:pPr>
        <w:pStyle w:val="FirstParagraph"/>
      </w:pPr>
      <w:r>
        <w:t xml:space="preserve">The final trace contains</w:t>
      </w:r>
      <w:r>
        <w:t xml:space="preserve"> </w:t>
      </w:r>
      <m:oMath>
        <m:r>
          <m:rPr>
            <m:sty m:val="p"/>
          </m:rPr>
          <m:t>≤</m:t>
        </m:r>
        <m:r>
          <m:t>r</m:t>
        </m:r>
        <m:r>
          <m:rPr>
            <m:sty m:val="p"/>
          </m:rPr>
          <m:t>+</m:t>
        </m:r>
        <m:r>
          <m:t>1</m:t>
        </m:r>
      </m:oMath>
      <w:r>
        <w:t xml:space="preserve"> </w:t>
      </w:r>
      <w:r>
        <w:t xml:space="preserve">spans for a single task, each with its own status:</w:t>
      </w:r>
    </w:p>
    <w:p>
      <w:pPr>
        <w:pStyle w:val="BodyText"/>
      </w:pPr>
      <m:oMathPara>
        <m:oMathParaPr>
          <m:jc m:val="center"/>
        </m:oMathParaPr>
        <m:oMath>
          <m:r>
            <m:rPr>
              <m:nor/>
              <m:sty m:val="p"/>
            </m:rPr>
            <m:t>spans</m:t>
          </m:r>
          <m:d>
            <m:dPr>
              <m:begChr m:val="("/>
              <m:endChr m:val=")"/>
              <m:sepChr m:val=""/>
              <m:grow/>
            </m:dPr>
            <m:e>
              <m:r>
                <m:t>f</m:t>
              </m:r>
              <m:r>
                <m:rPr>
                  <m:sty m:val="p"/>
                </m:rPr>
                <m:t>′</m:t>
              </m:r>
            </m:e>
          </m:d>
          <m:r>
            <m:rPr>
              <m:sty m:val="p"/>
            </m:rPr>
            <m:t>=</m:t>
          </m:r>
          <m:r>
            <m:rPr>
              <m:sty m:val="p"/>
            </m:rPr>
            <m:t>{</m:t>
          </m:r>
          <m:d>
            <m:dPr>
              <m:begChr m:val="("/>
              <m:endChr m:val=")"/>
              <m:sepChr m:val=""/>
              <m:grow/>
            </m:dPr>
            <m:e>
              <m:sSub>
                <m:e>
                  <m:r>
                    <m:rPr>
                      <m:nor/>
                      <m:sty m:val="p"/>
                    </m:rPr>
                    <m:t>span</m:t>
                  </m:r>
                </m:e>
                <m:sub>
                  <m:r>
                    <m:t>0</m:t>
                  </m:r>
                </m:sub>
              </m:sSub>
              <m:r>
                <m:rPr>
                  <m:sty m:val="p"/>
                </m:rPr>
                <m:t>,</m:t>
              </m:r>
              <m:r>
                <m:rPr>
                  <m:nor/>
                  <m:sty m:val="p"/>
                </m:rPr>
                <m:t>error</m:t>
              </m:r>
            </m:e>
          </m:d>
          <m:r>
            <m:rPr>
              <m:sty m:val="p"/>
            </m:rPr>
            <m:t>,</m:t>
          </m:r>
          <m:d>
            <m:dPr>
              <m:begChr m:val="("/>
              <m:endChr m:val=")"/>
              <m:sepChr m:val=""/>
              <m:grow/>
            </m:dPr>
            <m:e>
              <m:sSub>
                <m:e>
                  <m:r>
                    <m:rPr>
                      <m:nor/>
                      <m:sty m:val="p"/>
                    </m:rPr>
                    <m:t>span</m:t>
                  </m:r>
                </m:e>
                <m:sub>
                  <m:r>
                    <m:t>1</m:t>
                  </m:r>
                </m:sub>
              </m:sSub>
              <m:r>
                <m:rPr>
                  <m:sty m:val="p"/>
                </m:rPr>
                <m:t>,</m:t>
              </m:r>
              <m:r>
                <m:rPr>
                  <m:nor/>
                  <m:sty m:val="p"/>
                </m:rPr>
                <m:t>error</m:t>
              </m:r>
            </m:e>
          </m:d>
          <m:r>
            <m:rPr>
              <m:sty m:val="p"/>
            </m:rPr>
            <m:t>,</m:t>
          </m:r>
          <m:r>
            <m:rPr>
              <m:sty m:val="p"/>
            </m:rPr>
            <m:t>…</m:t>
          </m:r>
          <m:r>
            <m:rPr>
              <m:sty m:val="p"/>
            </m:rPr>
            <m:t>,</m:t>
          </m:r>
          <m:d>
            <m:dPr>
              <m:begChr m:val="("/>
              <m:endChr m:val=")"/>
              <m:sepChr m:val=""/>
              <m:grow/>
            </m:dPr>
            <m:e>
              <m:sSub>
                <m:e>
                  <m:r>
                    <m:rPr>
                      <m:nor/>
                      <m:sty m:val="p"/>
                    </m:rPr>
                    <m:t>span</m:t>
                  </m:r>
                </m:e>
                <m:sub>
                  <m:r>
                    <m:t>k</m:t>
                  </m:r>
                </m:sub>
              </m:sSub>
              <m:r>
                <m:rPr>
                  <m:sty m:val="p"/>
                </m:rPr>
                <m:t>,</m:t>
              </m:r>
              <m:r>
                <m:rPr>
                  <m:nor/>
                  <m:sty m:val="p"/>
                </m:rPr>
                <m:t>success</m:t>
              </m:r>
            </m:e>
          </m:d>
          <m:r>
            <m:rPr>
              <m:sty m:val="p"/>
            </m:rPr>
            <m:t>}</m:t>
          </m:r>
        </m:oMath>
      </m:oMathPara>
    </w:p>
    <w:p>
      <w:pPr>
        <w:pStyle w:val="FirstParagraph"/>
      </w:pPr>
      <w:r>
        <w:t xml:space="preserve">Where</w:t>
      </w:r>
      <w:r>
        <w:t xml:space="preserve"> </w:t>
      </w:r>
      <m:oMath>
        <m:r>
          <m:t>k</m:t>
        </m:r>
        <m:r>
          <m:rPr>
            <m:sty m:val="p"/>
          </m:rPr>
          <m:t>≤</m:t>
        </m:r>
        <m:r>
          <m:t>r</m:t>
        </m:r>
      </m:oMath>
      <w:r>
        <w:t xml:space="preserve"> </w:t>
      </w:r>
      <w:r>
        <w:t xml:space="preserve">is the successful retry index. This creates a complete</w:t>
      </w:r>
      <w:r>
        <w:t xml:space="preserve"> </w:t>
      </w:r>
      <w:r>
        <w:rPr>
          <w:bCs/>
          <w:b/>
        </w:rPr>
        <w:t xml:space="preserve">audit trail</w:t>
      </w:r>
      <w:r>
        <w:t xml:space="preserve"> </w:t>
      </w:r>
      <w:r>
        <w:t xml:space="preserve">of all retry attempts.</w:t>
      </w:r>
    </w:p>
    <w:bookmarkEnd w:id="60"/>
    <w:bookmarkStart w:id="61" w:name="variable-mapping"/>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f</m:t>
              </m:r>
            </m:oMath>
          </w:p>
        </w:tc>
        <w:tc>
          <w:tcPr/>
          <w:p>
            <w:pPr>
              <w:pStyle w:val="Compact"/>
              <w:jc w:val="left"/>
            </w:pPr>
            <w:r>
              <w:rPr>
                <w:rStyle w:val="VerbatimChar"/>
              </w:rPr>
              <w:t xml:space="preserve">func</w:t>
            </w:r>
          </w:p>
        </w:tc>
        <w:tc>
          <w:tcPr/>
          <w:p>
            <w:pPr>
              <w:pStyle w:val="Compact"/>
              <w:jc w:val="left"/>
            </w:pPr>
            <w:r>
              <w:rPr>
                <w:rStyle w:val="VerbatimChar"/>
              </w:rPr>
              <w:t xml:space="preserve">Callable</w:t>
            </w:r>
          </w:p>
        </w:tc>
        <w:tc>
          <w:tcPr/>
          <w:p>
            <w:pPr>
              <w:pStyle w:val="Compact"/>
              <w:jc w:val="left"/>
            </w:pPr>
            <w:r>
              <w:rPr>
                <w:rStyle w:val="VerbatimChar"/>
              </w:rPr>
              <w:t xml:space="preserve">prefect_utils.py:L21</w:t>
            </w:r>
          </w:p>
        </w:tc>
      </w:tr>
      <w:tr>
        <w:tc>
          <w:tcPr/>
          <w:p>
            <w:pPr>
              <w:pStyle w:val="Compact"/>
              <w:jc w:val="left"/>
            </w:pPr>
            <m:oMath>
              <m:r>
                <m:t>f</m:t>
              </m:r>
              <m:r>
                <m:rPr>
                  <m:sty m:val="p"/>
                </m:rPr>
                <m:t>′</m:t>
              </m:r>
            </m:oMath>
          </w:p>
        </w:tc>
        <w:tc>
          <w:tcPr/>
          <w:p>
            <w:pPr>
              <w:pStyle w:val="Compact"/>
              <w:jc w:val="left"/>
            </w:pPr>
            <w:r>
              <w:rPr>
                <w:rStyle w:val="VerbatimChar"/>
              </w:rPr>
              <w:t xml:space="preserve">wrapper</w:t>
            </w:r>
          </w:p>
        </w:tc>
        <w:tc>
          <w:tcPr/>
          <w:p>
            <w:pPr>
              <w:pStyle w:val="Compact"/>
              <w:jc w:val="left"/>
            </w:pPr>
            <w:r>
              <w:rPr>
                <w:rStyle w:val="VerbatimChar"/>
              </w:rPr>
              <w:t xml:space="preserve">Callable</w:t>
            </w:r>
          </w:p>
        </w:tc>
        <w:tc>
          <w:tcPr/>
          <w:p>
            <w:pPr>
              <w:pStyle w:val="Compact"/>
              <w:jc w:val="left"/>
            </w:pPr>
            <w:r>
              <w:rPr>
                <w:rStyle w:val="VerbatimChar"/>
              </w:rPr>
              <w:t xml:space="preserve">prefect_utils.py:L30</w:t>
            </w:r>
          </w:p>
        </w:tc>
      </w:tr>
      <w:tr>
        <w:tc>
          <w:tcPr/>
          <w:p>
            <w:pPr>
              <w:pStyle w:val="Compact"/>
              <w:jc w:val="left"/>
            </w:pPr>
            <m:oMath>
              <m:r>
                <m:t>n</m:t>
              </m:r>
            </m:oMath>
          </w:p>
        </w:tc>
        <w:tc>
          <w:tcPr/>
          <w:p>
            <w:pPr>
              <w:pStyle w:val="Compact"/>
              <w:jc w:val="left"/>
            </w:pPr>
            <w:r>
              <w:rPr>
                <w:rStyle w:val="VerbatimChar"/>
              </w:rPr>
              <w:t xml:space="preserve">name</w:t>
            </w:r>
          </w:p>
        </w:tc>
        <w:tc>
          <w:tcPr/>
          <w:p>
            <w:pPr>
              <w:pStyle w:val="Compact"/>
              <w:jc w:val="left"/>
            </w:pPr>
            <w:r>
              <w:rPr>
                <w:rStyle w:val="VerbatimChar"/>
              </w:rPr>
              <w:t xml:space="preserve">str</w:t>
            </w:r>
          </w:p>
        </w:tc>
        <w:tc>
          <w:tcPr/>
          <w:p>
            <w:pPr>
              <w:pStyle w:val="Compact"/>
              <w:jc w:val="left"/>
            </w:pPr>
            <w:r>
              <w:rPr>
                <w:rStyle w:val="VerbatimChar"/>
              </w:rPr>
              <w:t xml:space="preserve">prefect_utils.py:L10</w:t>
            </w:r>
          </w:p>
        </w:tc>
      </w:tr>
      <w:tr>
        <w:tc>
          <w:tcPr/>
          <w:p>
            <w:pPr>
              <w:pStyle w:val="Compact"/>
              <w:jc w:val="left"/>
            </w:pPr>
            <m:oMath>
              <m:r>
                <m:t>r</m:t>
              </m:r>
            </m:oMath>
          </w:p>
        </w:tc>
        <w:tc>
          <w:tcPr/>
          <w:p>
            <w:pPr>
              <w:pStyle w:val="Compact"/>
              <w:jc w:val="left"/>
            </w:pPr>
            <w:r>
              <w:rPr>
                <w:rStyle w:val="VerbatimChar"/>
              </w:rPr>
              <w:t xml:space="preserve">retries</w:t>
            </w:r>
          </w:p>
        </w:tc>
        <w:tc>
          <w:tcPr/>
          <w:p>
            <w:pPr>
              <w:pStyle w:val="Compact"/>
              <w:jc w:val="left"/>
            </w:pPr>
            <w:r>
              <w:rPr>
                <w:rStyle w:val="VerbatimChar"/>
              </w:rPr>
              <w:t xml:space="preserve">int</w:t>
            </w:r>
          </w:p>
        </w:tc>
        <w:tc>
          <w:tcPr/>
          <w:p>
            <w:pPr>
              <w:pStyle w:val="Compact"/>
              <w:jc w:val="left"/>
            </w:pPr>
            <w:r>
              <w:rPr>
                <w:rStyle w:val="VerbatimChar"/>
              </w:rPr>
              <w:t xml:space="preserve">prefect_utils.py:L11</w:t>
            </w:r>
          </w:p>
        </w:tc>
      </w:tr>
      <w:tr>
        <w:tc>
          <w:tcPr/>
          <w:p>
            <w:pPr>
              <w:pStyle w:val="Compact"/>
              <w:jc w:val="left"/>
            </w:pPr>
            <m:oMath>
              <m:r>
                <m:t>d</m:t>
              </m:r>
            </m:oMath>
          </w:p>
        </w:tc>
        <w:tc>
          <w:tcPr/>
          <w:p>
            <w:pPr>
              <w:pStyle w:val="Compact"/>
              <w:jc w:val="left"/>
            </w:pPr>
            <w:r>
              <w:rPr>
                <w:rStyle w:val="VerbatimChar"/>
              </w:rPr>
              <w:t xml:space="preserve">retry_delay_seconds</w:t>
            </w:r>
          </w:p>
        </w:tc>
        <w:tc>
          <w:tcPr/>
          <w:p>
            <w:pPr>
              <w:pStyle w:val="Compact"/>
              <w:jc w:val="left"/>
            </w:pPr>
            <w:r>
              <w:rPr>
                <w:rStyle w:val="VerbatimChar"/>
              </w:rPr>
              <w:t xml:space="preserve">int</w:t>
            </w:r>
          </w:p>
        </w:tc>
        <w:tc>
          <w:tcPr/>
          <w:p>
            <w:pPr>
              <w:pStyle w:val="Compact"/>
              <w:jc w:val="left"/>
            </w:pPr>
            <w:r>
              <w:rPr>
                <w:rStyle w:val="VerbatimChar"/>
              </w:rPr>
              <w:t xml:space="preserve">prefect_utils.py:L12</w:t>
            </w:r>
          </w:p>
        </w:tc>
      </w:tr>
      <w:tr>
        <w:tc>
          <w:tcPr/>
          <w:p>
            <w:pPr>
              <w:pStyle w:val="Compact"/>
              <w:jc w:val="left"/>
            </w:pPr>
            <m:oMath>
              <m:r>
                <m:t>τ</m:t>
              </m:r>
            </m:oMath>
          </w:p>
        </w:tc>
        <w:tc>
          <w:tcPr/>
          <w:p>
            <w:pPr>
              <w:pStyle w:val="Compact"/>
              <w:jc w:val="left"/>
            </w:pPr>
            <w:r>
              <w:rPr>
                <w:rStyle w:val="VerbatimChar"/>
              </w:rPr>
              <w:t xml:space="preserve">tracker</w:t>
            </w:r>
          </w:p>
        </w:tc>
        <w:tc>
          <w:tcPr/>
          <w:p>
            <w:pPr>
              <w:pStyle w:val="Compact"/>
              <w:jc w:val="left"/>
            </w:pPr>
            <w:r>
              <w:rPr>
                <w:rStyle w:val="VerbatimChar"/>
              </w:rPr>
              <w:t xml:space="preserve">Optional[IExperimentTracker]</w:t>
            </w:r>
          </w:p>
        </w:tc>
        <w:tc>
          <w:tcPr/>
          <w:p>
            <w:pPr>
              <w:pStyle w:val="Compact"/>
              <w:jc w:val="left"/>
            </w:pPr>
            <w:r>
              <w:rPr>
                <w:rStyle w:val="VerbatimChar"/>
              </w:rPr>
              <w:t xml:space="preserve">prefect_utils.py:L32</w:t>
            </w:r>
          </w:p>
        </w:tc>
      </w:tr>
      <w:tr>
        <w:tc>
          <w:tcPr/>
          <w:p>
            <w:pPr>
              <w:pStyle w:val="Compact"/>
              <w:jc w:val="left"/>
            </w:pPr>
            <m:oMath>
              <m:r>
                <m:rPr>
                  <m:sty m:val="b"/>
                </m:rPr>
                <m:t>x</m:t>
              </m:r>
            </m:oMath>
          </w:p>
        </w:tc>
        <w:tc>
          <w:tcPr/>
          <w:p>
            <w:pPr>
              <w:pStyle w:val="Compact"/>
              <w:jc w:val="left"/>
            </w:pPr>
            <w:r>
              <w:rPr>
                <w:rStyle w:val="VerbatimChar"/>
              </w:rPr>
              <w:t xml:space="preserve">*args, **kwargs</w:t>
            </w:r>
          </w:p>
        </w:tc>
        <w:tc>
          <w:tcPr/>
          <w:p>
            <w:pPr>
              <w:pStyle w:val="Compact"/>
              <w:jc w:val="left"/>
            </w:pPr>
            <w:r>
              <w:rPr>
                <w:rStyle w:val="VerbatimChar"/>
              </w:rPr>
              <w:t xml:space="preserve">Any</w:t>
            </w:r>
          </w:p>
        </w:tc>
        <w:tc>
          <w:tcPr/>
          <w:p>
            <w:pPr>
              <w:pStyle w:val="Compact"/>
              <w:jc w:val="left"/>
            </w:pPr>
            <w:r>
              <w:rPr>
                <w:rStyle w:val="VerbatimChar"/>
              </w:rPr>
              <w:t xml:space="preserve">prefect_utils.py:L30</w:t>
            </w:r>
          </w:p>
        </w:tc>
      </w:tr>
      <w:tr>
        <w:tc>
          <w:tcPr/>
          <w:p>
            <w:pPr>
              <w:pStyle w:val="Compact"/>
              <w:jc w:val="left"/>
            </w:pPr>
            <m:oMath>
              <m:sSub>
                <m:e>
                  <m:r>
                    <m:t>σ</m:t>
                  </m:r>
                </m:e>
                <m:sub>
                  <m:r>
                    <m:t>i</m:t>
                  </m:r>
                  <m:r>
                    <m:t>n</m:t>
                  </m:r>
                </m:sub>
              </m:sSub>
            </m:oMath>
          </w:p>
        </w:tc>
        <w:tc>
          <w:tcPr/>
          <w:p>
            <w:pPr>
              <w:pStyle w:val="Compact"/>
              <w:jc w:val="left"/>
            </w:pPr>
            <w:r>
              <w:rPr>
                <w:rStyle w:val="VerbatimChar"/>
              </w:rPr>
              <w:t xml:space="preserve">inputs</w:t>
            </w:r>
          </w:p>
        </w:tc>
        <w:tc>
          <w:tcPr/>
          <w:p>
            <w:pPr>
              <w:pStyle w:val="Compact"/>
              <w:jc w:val="left"/>
            </w:pPr>
            <w:r>
              <w:rPr>
                <w:rStyle w:val="VerbatimChar"/>
              </w:rPr>
              <w:t xml:space="preserve">Dict[str, Any]</w:t>
            </w:r>
          </w:p>
        </w:tc>
        <w:tc>
          <w:tcPr/>
          <w:p>
            <w:pPr>
              <w:pStyle w:val="Compact"/>
              <w:jc w:val="left"/>
            </w:pPr>
            <w:r>
              <w:rPr>
                <w:rStyle w:val="VerbatimChar"/>
              </w:rPr>
              <w:t xml:space="preserve">prefect_utils.py:L38</w:t>
            </w:r>
          </w:p>
        </w:tc>
      </w:tr>
      <w:tr>
        <w:tc>
          <w:tcPr/>
          <w:p>
            <w:pPr>
              <w:pStyle w:val="Compact"/>
              <w:jc w:val="left"/>
            </w:pPr>
            <m:oMath>
              <m:r>
                <m:t>y</m:t>
              </m:r>
            </m:oMath>
          </w:p>
        </w:tc>
        <w:tc>
          <w:tcPr/>
          <w:p>
            <w:pPr>
              <w:pStyle w:val="Compact"/>
              <w:jc w:val="left"/>
            </w:pPr>
            <w:r>
              <w:rPr>
                <w:rStyle w:val="VerbatimChar"/>
              </w:rPr>
              <w:t xml:space="preserve">result</w:t>
            </w:r>
          </w:p>
        </w:tc>
        <w:tc>
          <w:tcPr/>
          <w:p>
            <w:pPr>
              <w:pStyle w:val="Compact"/>
              <w:jc w:val="left"/>
            </w:pPr>
            <w:r>
              <w:rPr>
                <w:rStyle w:val="VerbatimChar"/>
              </w:rPr>
              <w:t xml:space="preserve">Any</w:t>
            </w:r>
          </w:p>
        </w:tc>
        <w:tc>
          <w:tcPr/>
          <w:p>
            <w:pPr>
              <w:pStyle w:val="Compact"/>
              <w:jc w:val="left"/>
            </w:pPr>
            <w:r>
              <w:rPr>
                <w:rStyle w:val="VerbatimChar"/>
              </w:rPr>
              <w:t xml:space="preserve">prefect_utils.py:L51</w:t>
            </w:r>
          </w:p>
        </w:tc>
      </w:tr>
    </w:tbl>
    <w:bookmarkEnd w:id="61"/>
    <w:bookmarkStart w:id="62" w:name="complexity-analysis"/>
    <w:p>
      <w:pPr>
        <w:pStyle w:val="Heading3"/>
      </w:pPr>
      <w:r>
        <w:t xml:space="preserve">Complexity Analysis</w:t>
      </w:r>
    </w:p>
    <w:p>
      <w:pPr>
        <w:numPr>
          <w:ilvl w:val="0"/>
          <w:numId w:val="1010"/>
        </w:numPr>
        <w:pStyle w:val="Compact"/>
      </w:pPr>
      <w:r>
        <w:rPr>
          <w:bCs/>
          <w:b/>
        </w:rPr>
        <w:t xml:space="preserve">Time (decoration):</w:t>
      </w:r>
      <w:r>
        <w:t xml:space="preserve"> </w:t>
      </w:r>
      <m:oMath>
        <m:r>
          <m:t>O</m:t>
        </m:r>
        <m:d>
          <m:dPr>
            <m:begChr m:val="("/>
            <m:endChr m:val=")"/>
            <m:sepChr m:val=""/>
            <m:grow/>
          </m:dPr>
          <m:e>
            <m:r>
              <m:t>1</m:t>
            </m:r>
          </m:e>
        </m:d>
      </m:oMath>
      <w:r>
        <w:t xml:space="preserve"> </w:t>
      </w:r>
      <w:r>
        <w:t xml:space="preserve">— decorator application is constant-time function wrapping</w:t>
      </w:r>
    </w:p>
    <w:p>
      <w:pPr>
        <w:numPr>
          <w:ilvl w:val="0"/>
          <w:numId w:val="1010"/>
        </w:numPr>
        <w:pStyle w:val="Compact"/>
      </w:pPr>
      <w:r>
        <w:rPr>
          <w:bCs/>
          <w:b/>
        </w:rPr>
        <w:t xml:space="preserve">Time (execution):</w:t>
      </w:r>
      <w:r>
        <w:t xml:space="preserve"> </w:t>
      </w:r>
      <m:oMath>
        <m:r>
          <m:t>O</m:t>
        </m:r>
        <m:d>
          <m:dPr>
            <m:begChr m:val="("/>
            <m:endChr m:val=")"/>
            <m:sepChr m:val=""/>
            <m:grow/>
          </m:dPr>
          <m:e>
            <m:sSub>
              <m:e>
                <m:r>
                  <m:t>T</m:t>
                </m:r>
              </m:e>
              <m:sub>
                <m:r>
                  <m:t>f</m:t>
                </m:r>
              </m:sub>
            </m:sSub>
            <m:r>
              <m:rPr>
                <m:sty m:val="p"/>
              </m:rPr>
              <m:t>+</m:t>
            </m:r>
            <m:sSub>
              <m:e>
                <m:r>
                  <m:t>T</m:t>
                </m:r>
              </m:e>
              <m:sub>
                <m:r>
                  <m:t>b</m:t>
                </m:r>
                <m:r>
                  <m:t>i</m:t>
                </m:r>
                <m:r>
                  <m:t>n</m:t>
                </m:r>
                <m:r>
                  <m:t>d</m:t>
                </m:r>
              </m:sub>
            </m:sSub>
          </m:e>
        </m:d>
      </m:oMath>
      <w:r>
        <w:t xml:space="preserve"> </w:t>
      </w:r>
      <w:r>
        <w:t xml:space="preserve">— dominated by original function time</w:t>
      </w:r>
      <w:r>
        <w:t xml:space="preserve"> </w:t>
      </w:r>
      <m:oMath>
        <m:sSub>
          <m:e>
            <m:r>
              <m:t>T</m:t>
            </m:r>
          </m:e>
          <m:sub>
            <m:r>
              <m:t>f</m:t>
            </m:r>
          </m:sub>
        </m:sSub>
      </m:oMath>
      <w:r>
        <w:t xml:space="preserve">;</w:t>
      </w:r>
      <w:r>
        <w:t xml:space="preserve"> </w:t>
      </w:r>
      <w:r>
        <w:rPr>
          <w:rStyle w:val="VerbatimChar"/>
        </w:rPr>
        <w:t xml:space="preserve">bind</w:t>
      </w:r>
      <w:r>
        <w:t xml:space="preserve"> </w:t>
      </w:r>
      <w:r>
        <w:t xml:space="preserve">is</w:t>
      </w:r>
      <w:r>
        <w:t xml:space="preserve"> </w:t>
      </w:r>
      <m:oMath>
        <m:r>
          <m:t>O</m:t>
        </m:r>
        <m:d>
          <m:dPr>
            <m:begChr m:val="("/>
            <m:endChr m:val=")"/>
            <m:sepChr m:val=""/>
            <m:grow/>
          </m:dPr>
          <m:e>
            <m:r>
              <m:t>p</m:t>
            </m:r>
          </m:e>
        </m:d>
      </m:oMath>
      <w:r>
        <w:t xml:space="preserve"> </w:t>
      </w:r>
      <w:r>
        <w:t xml:space="preserve">where</w:t>
      </w:r>
      <w:r>
        <w:t xml:space="preserve"> </w:t>
      </w:r>
      <m:oMath>
        <m:r>
          <m:t>p</m:t>
        </m:r>
      </m:oMath>
      <w:r>
        <w:t xml:space="preserve"> </w:t>
      </w:r>
      <w:r>
        <w:t xml:space="preserve">is the parameter count</w:t>
      </w:r>
    </w:p>
    <w:p>
      <w:pPr>
        <w:numPr>
          <w:ilvl w:val="0"/>
          <w:numId w:val="1010"/>
        </w:numPr>
        <w:pStyle w:val="Compact"/>
      </w:pPr>
      <w:r>
        <w:rPr>
          <w:bCs/>
          <w:b/>
        </w:rPr>
        <w:t xml:space="preserve">Space:</w:t>
      </w:r>
      <w:r>
        <w:t xml:space="preserve"> </w:t>
      </w:r>
      <m:oMath>
        <m:r>
          <m:t>O</m:t>
        </m:r>
        <m:d>
          <m:dPr>
            <m:begChr m:val="("/>
            <m:endChr m:val=")"/>
            <m:sepChr m:val=""/>
            <m:grow/>
          </m:dPr>
          <m:e>
            <m:r>
              <m:t>p</m:t>
            </m:r>
            <m:r>
              <m:rPr>
                <m:sty m:val="p"/>
              </m:rPr>
              <m:t>+</m:t>
            </m:r>
            <m:d>
              <m:dPr>
                <m:begChr m:val="|"/>
                <m:endChr m:val="|"/>
                <m:sepChr m:val=""/>
                <m:grow/>
              </m:dPr>
              <m:e>
                <m:r>
                  <m:rPr>
                    <m:nor/>
                    <m:sty m:val="p"/>
                  </m:rPr>
                  <m:t>str</m:t>
                </m:r>
                <m:d>
                  <m:dPr>
                    <m:begChr m:val="("/>
                    <m:endChr m:val=")"/>
                    <m:sepChr m:val=""/>
                    <m:grow/>
                  </m:dPr>
                  <m:e>
                    <m:r>
                      <m:t>y</m:t>
                    </m:r>
                  </m:e>
                </m:d>
              </m:e>
            </m:d>
          </m:e>
        </m:d>
      </m:oMath>
      <w:r>
        <w:t xml:space="preserve"> </w:t>
      </w:r>
      <w:r>
        <w:t xml:space="preserve">— stores parameter bindings and truncated output string</w:t>
      </w:r>
    </w:p>
    <w:p>
      <w:r>
        <w:pict>
          <v:rect style="width:0;height:1.5pt" o:hralign="center" o:hrstd="t" o:hr="t"/>
        </w:pict>
      </w:r>
    </w:p>
    <w:bookmarkEnd w:id="62"/>
    <w:bookmarkEnd w:id="63"/>
    <w:bookmarkStart w:id="71" w:name="X958422db99f3608d3ebf8e6bbdc9763f5f796cc"/>
    <w:p>
      <w:pPr>
        <w:pStyle w:val="Heading2"/>
      </w:pPr>
      <w:r>
        <w:t xml:space="preserve">Algorithm 2: Signature Introspection and Argument Binding</w:t>
      </w:r>
    </w:p>
    <w:p>
      <w:pPr>
        <w:pStyle w:val="FirstParagraph"/>
      </w:pPr>
      <w:r>
        <w:rPr>
          <w:bCs/>
          <w:b/>
        </w:rPr>
        <w:t xml:space="preserve">Source:</w:t>
      </w:r>
      <w:r>
        <w:t xml:space="preserve"> </w:t>
      </w:r>
      <w:hyperlink r:id="rId64">
        <w:r>
          <w:rPr>
            <w:rStyle w:val="Hyperlink"/>
          </w:rPr>
          <w:t xml:space="preserve">prefect_utils.py:L36-L38</w:t>
        </w:r>
      </w:hyperlink>
    </w:p>
    <w:bookmarkStart w:id="65" w:name="description-2"/>
    <w:p>
      <w:pPr>
        <w:pStyle w:val="Heading3"/>
      </w:pPr>
      <w:r>
        <w:t xml:space="preserve">Description</w:t>
      </w:r>
    </w:p>
    <w:p>
      <w:pPr>
        <w:pStyle w:val="FirstParagraph"/>
      </w:pPr>
      <w:r>
        <w:t xml:space="preserve">The decorator uses Python's</w:t>
      </w:r>
      <w:r>
        <w:t xml:space="preserve"> </w:t>
      </w:r>
      <w:r>
        <w:rPr>
          <w:rStyle w:val="VerbatimChar"/>
        </w:rPr>
        <w:t xml:space="preserve">inspect.signature</w:t>
      </w:r>
      <w:r>
        <w:t xml:space="preserve"> </w:t>
      </w:r>
      <w:r>
        <w:t xml:space="preserve">to dynamically introspect the decorated function's parameters. It then uses</w:t>
      </w:r>
      <w:r>
        <w:t xml:space="preserve"> </w:t>
      </w:r>
      <w:r>
        <w:rPr>
          <w:rStyle w:val="VerbatimChar"/>
        </w:rPr>
        <w:t xml:space="preserve">Signature.bind()</w:t>
      </w:r>
      <w:r>
        <w:t xml:space="preserve"> </w:t>
      </w:r>
      <w:r>
        <w:t xml:space="preserve">to map positional and keyword arguments to their named parameters, and</w:t>
      </w:r>
      <w:r>
        <w:t xml:space="preserve"> </w:t>
      </w:r>
      <w:r>
        <w:rPr>
          <w:rStyle w:val="VerbatimChar"/>
        </w:rPr>
        <w:t xml:space="preserve">apply_defaults()</w:t>
      </w:r>
      <w:r>
        <w:t xml:space="preserve"> </w:t>
      </w:r>
      <w:r>
        <w:t xml:space="preserve">to fill in any unspecified default values. This creates a complete dictionary of named inputs for the MLflow span.</w:t>
      </w:r>
    </w:p>
    <w:bookmarkEnd w:id="65"/>
    <w:bookmarkStart w:id="66" w:name="formal-representation-2"/>
    <w:p>
      <w:pPr>
        <w:pStyle w:val="Heading3"/>
      </w:pPr>
      <w:r>
        <w:t xml:space="preserve">Formal Representation</w:t>
      </w:r>
    </w:p>
    <w:p>
      <w:pPr>
        <w:pStyle w:val="FirstParagraph"/>
      </w:pPr>
      <w:r>
        <w:t xml:space="preserve">Given function</w:t>
      </w:r>
      <w:r>
        <w:t xml:space="preserve"> </w:t>
      </w:r>
      <m:oMath>
        <m:r>
          <m:t>f</m:t>
        </m:r>
      </m:oMath>
      <w:r>
        <w:t xml:space="preserve"> </w:t>
      </w:r>
      <w:r>
        <w:t xml:space="preserve">with parameters</w:t>
      </w:r>
      <w:r>
        <w:t xml:space="preserve"> </w:t>
      </w:r>
      <m:oMath>
        <m:d>
          <m:dPr>
            <m:begChr m:val="("/>
            <m:endChr m:val=")"/>
            <m:sepChr m:val=""/>
            <m:grow/>
          </m:dPr>
          <m:e>
            <m:sSub>
              <m:e>
                <m:r>
                  <m:t>p</m:t>
                </m:r>
              </m:e>
              <m:sub>
                <m:r>
                  <m:t>1</m:t>
                </m:r>
              </m:sub>
            </m:sSub>
            <m:r>
              <m:rPr>
                <m:sty m:val="p"/>
              </m:rPr>
              <m:t>,</m:t>
            </m:r>
            <m:sSub>
              <m:e>
                <m:r>
                  <m:t>p</m:t>
                </m:r>
              </m:e>
              <m:sub>
                <m:r>
                  <m:t>2</m:t>
                </m:r>
              </m:sub>
            </m:sSub>
            <m:r>
              <m:rPr>
                <m:sty m:val="p"/>
              </m:rPr>
              <m:t>,</m:t>
            </m:r>
            <m:r>
              <m:rPr>
                <m:sty m:val="p"/>
              </m:rPr>
              <m:t>…</m:t>
            </m:r>
            <m:r>
              <m:rPr>
                <m:sty m:val="p"/>
              </m:rPr>
              <m:t>,</m:t>
            </m:r>
            <m:sSub>
              <m:e>
                <m:r>
                  <m:t>p</m:t>
                </m:r>
              </m:e>
              <m:sub>
                <m:r>
                  <m:t>k</m:t>
                </m:r>
              </m:sub>
            </m:sSub>
          </m:e>
        </m:d>
      </m:oMath>
      <w:r>
        <w:t xml:space="preserve"> </w:t>
      </w:r>
      <w:r>
        <w:t xml:space="preserve">and a call</w:t>
      </w:r>
      <w:r>
        <w:t xml:space="preserve"> </w:t>
      </w:r>
      <m:oMath>
        <m:r>
          <m:t>f</m:t>
        </m:r>
        <m:d>
          <m:dPr>
            <m:begChr m:val="("/>
            <m:endChr m:val=")"/>
            <m:sep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j</m:t>
                </m:r>
              </m:sub>
            </m:sSub>
            <m:r>
              <m:rPr>
                <m:sty m:val="p"/>
              </m:rPr>
              <m:t>,</m:t>
            </m:r>
            <m:r>
              <m:t>k</m:t>
            </m:r>
            <m:sSub>
              <m:e>
                <m:r>
                  <m:t>w</m:t>
                </m:r>
              </m:e>
              <m:sub>
                <m:r>
                  <m:t>1</m:t>
                </m:r>
              </m:sub>
            </m:sSub>
            <m:r>
              <m:rPr>
                <m:sty m:val="p"/>
              </m:rPr>
              <m:t>=</m:t>
            </m:r>
            <m:sSub>
              <m:e>
                <m:r>
                  <m:t>v</m:t>
                </m:r>
              </m:e>
              <m:sub>
                <m:r>
                  <m:t>1</m:t>
                </m:r>
              </m:sub>
            </m:sSub>
            <m:r>
              <m:rPr>
                <m:sty m:val="p"/>
              </m:rPr>
              <m:t>,</m:t>
            </m:r>
            <m:r>
              <m:rPr>
                <m:sty m:val="p"/>
              </m:rPr>
              <m:t>…</m:t>
            </m:r>
          </m:e>
        </m:d>
      </m:oMath>
      <w:r>
        <w:t xml:space="preserve">:</w:t>
      </w:r>
    </w:p>
    <w:p>
      <w:pPr>
        <w:pStyle w:val="BodyText"/>
      </w:pPr>
      <m:oMathPara>
        <m:oMathParaPr>
          <m:jc m:val="center"/>
        </m:oMathParaPr>
        <m:oMath>
          <m:r>
            <m:rPr>
              <m:nor/>
              <m:sty m:val="p"/>
            </m:rPr>
            <m:t>bind</m:t>
          </m:r>
          <m:d>
            <m:dPr>
              <m:begChr m:val="("/>
              <m:endChr m:val=")"/>
              <m:sepChr m:val=""/>
              <m:grow/>
            </m:dPr>
            <m:e>
              <m:r>
                <m:t>f</m:t>
              </m:r>
              <m:r>
                <m:rPr>
                  <m:sty m:val="p"/>
                </m:rPr>
                <m:t>,</m:t>
              </m:r>
              <m:r>
                <m:rPr>
                  <m:sty m:val="b"/>
                </m:rPr>
                <m:t>A</m:t>
              </m:r>
              <m:r>
                <m:rPr>
                  <m:sty m:val="p"/>
                </m:rPr>
                <m:t>,</m:t>
              </m:r>
              <m:r>
                <m:rPr>
                  <m:sty m:val="b"/>
                </m:rPr>
                <m:t>K</m:t>
              </m:r>
              <m:r>
                <m:rPr>
                  <m:sty m:val="b"/>
                </m:rPr>
                <m:t>W</m:t>
              </m:r>
            </m:e>
          </m:d>
          <m:r>
            <m:rPr>
              <m:sty m:val="p"/>
            </m:rPr>
            <m:t>=</m:t>
          </m:r>
          <m:r>
            <m:rPr>
              <m:sty m:val="p"/>
            </m:rPr>
            <m:t>{</m:t>
          </m:r>
          <m:sSub>
            <m:e>
              <m:r>
                <m:t>p</m:t>
              </m:r>
            </m:e>
            <m:sub>
              <m:r>
                <m:t>i</m:t>
              </m:r>
            </m:sub>
          </m:sSub>
          <m:r>
            <m:rPr>
              <m:sty m:val="p"/>
            </m:rPr>
            <m:t>↦</m:t>
          </m:r>
          <m:sSub>
            <m:e>
              <m:r>
                <m:t>v</m:t>
              </m:r>
            </m:e>
            <m:sub>
              <m:r>
                <m:t>i</m:t>
              </m:r>
            </m:sub>
          </m:sSub>
          <m:r>
            <m:rPr>
              <m:sty m:val="p"/>
            </m:rPr>
            <m:t>∣</m:t>
          </m:r>
          <m:sSub>
            <m:e>
              <m:r>
                <m:t>v</m:t>
              </m:r>
            </m:e>
            <m:sub>
              <m:r>
                <m:t>i</m:t>
              </m:r>
            </m:sub>
          </m:sSub>
          <m:r>
            <m:rPr>
              <m:sty m:val="p"/>
            </m:rPr>
            <m:t>=</m:t>
          </m:r>
          <m:r>
            <m:rPr>
              <m:nor/>
              <m:sty m:val="p"/>
            </m:rPr>
            <m:t>resolve</m:t>
          </m:r>
          <m:d>
            <m:dPr>
              <m:begChr m:val="("/>
              <m:endChr m:val=")"/>
              <m:sepChr m:val=""/>
              <m:grow/>
            </m:dPr>
            <m:e>
              <m:sSub>
                <m:e>
                  <m:r>
                    <m:t>p</m:t>
                  </m:r>
                </m:e>
                <m:sub>
                  <m:r>
                    <m:t>i</m:t>
                  </m:r>
                </m:sub>
              </m:sSub>
              <m:r>
                <m:rPr>
                  <m:sty m:val="p"/>
                </m:rPr>
                <m:t>,</m:t>
              </m:r>
              <m:r>
                <m:rPr>
                  <m:sty m:val="b"/>
                </m:rPr>
                <m:t>A</m:t>
              </m:r>
              <m:r>
                <m:rPr>
                  <m:sty m:val="p"/>
                </m:rPr>
                <m:t>,</m:t>
              </m:r>
              <m:r>
                <m:rPr>
                  <m:sty m:val="b"/>
                </m:rPr>
                <m:t>K</m:t>
              </m:r>
              <m:r>
                <m:rPr>
                  <m:sty m:val="b"/>
                </m:rPr>
                <m:t>W</m:t>
              </m:r>
              <m:r>
                <m:rPr>
                  <m:sty m:val="p"/>
                </m:rPr>
                <m:t>,</m:t>
              </m:r>
              <m:r>
                <m:rPr>
                  <m:sty m:val="b"/>
                </m:rPr>
                <m:t>D</m:t>
              </m:r>
            </m:e>
          </m:d>
          <m:r>
            <m:rPr>
              <m:sty m:val="p"/>
            </m:rPr>
            <m:t>}</m:t>
          </m:r>
        </m:oMath>
      </m:oMathPara>
    </w:p>
    <w:p>
      <w:pPr>
        <w:pStyle w:val="FirstParagraph"/>
      </w:pPr>
      <w:r>
        <w:t xml:space="preserve">Where:</w:t>
      </w:r>
    </w:p>
    <w:p>
      <w:pPr>
        <w:numPr>
          <w:ilvl w:val="0"/>
          <w:numId w:val="1011"/>
        </w:numPr>
        <w:pStyle w:val="Compact"/>
      </w:pPr>
      <m:oMath>
        <m:r>
          <m:rPr>
            <m:sty m:val="b"/>
          </m:rPr>
          <m:t>A</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j</m:t>
                </m:r>
              </m:sub>
            </m:sSub>
          </m:e>
        </m:d>
      </m:oMath>
      <w:r>
        <w:t xml:space="preserve"> </w:t>
      </w:r>
      <w:r>
        <w:t xml:space="preserve">are positional arguments</w:t>
      </w:r>
    </w:p>
    <w:p>
      <w:pPr>
        <w:numPr>
          <w:ilvl w:val="0"/>
          <w:numId w:val="1011"/>
        </w:numPr>
        <w:pStyle w:val="Compact"/>
      </w:pPr>
      <m:oMath>
        <m:r>
          <m:rPr>
            <m:sty m:val="b"/>
          </m:rPr>
          <m:t>K</m:t>
        </m:r>
        <m:r>
          <m:rPr>
            <m:sty m:val="b"/>
          </m:rPr>
          <m:t>W</m:t>
        </m:r>
        <m:r>
          <m:rPr>
            <m:sty m:val="p"/>
          </m:rPr>
          <m:t>=</m:t>
        </m:r>
        <m:r>
          <m:rPr>
            <m:sty m:val="p"/>
          </m:rPr>
          <m:t>{</m:t>
        </m:r>
        <m:r>
          <m:t>k</m:t>
        </m:r>
        <m:sSub>
          <m:e>
            <m:r>
              <m:t>w</m:t>
            </m:r>
          </m:e>
          <m:sub>
            <m:r>
              <m:t>1</m:t>
            </m:r>
          </m:sub>
        </m:sSub>
        <m:r>
          <m:rPr>
            <m:sty m:val="p"/>
          </m:rPr>
          <m:t>:</m:t>
        </m:r>
        <m:sSub>
          <m:e>
            <m:r>
              <m:t>v</m:t>
            </m:r>
          </m:e>
          <m:sub>
            <m:r>
              <m:t>1</m:t>
            </m:r>
          </m:sub>
        </m:sSub>
        <m:r>
          <m:rPr>
            <m:sty m:val="p"/>
          </m:rPr>
          <m:t>,</m:t>
        </m:r>
        <m:r>
          <m:rPr>
            <m:sty m:val="p"/>
          </m:rPr>
          <m:t>…</m:t>
        </m:r>
        <m:r>
          <m:rPr>
            <m:sty m:val="p"/>
          </m:rPr>
          <m:t>}</m:t>
        </m:r>
      </m:oMath>
      <w:r>
        <w:t xml:space="preserve"> </w:t>
      </w:r>
      <w:r>
        <w:t xml:space="preserve">are keyword arguments</w:t>
      </w:r>
    </w:p>
    <w:p>
      <w:pPr>
        <w:numPr>
          <w:ilvl w:val="0"/>
          <w:numId w:val="1011"/>
        </w:numPr>
        <w:pStyle w:val="Compact"/>
      </w:pPr>
      <m:oMath>
        <m:r>
          <m:rPr>
            <m:sty m:val="b"/>
          </m:rPr>
          <m:t>D</m:t>
        </m:r>
        <m:r>
          <m:rPr>
            <m:sty m:val="p"/>
          </m:rPr>
          <m:t>=</m:t>
        </m:r>
        <m:r>
          <m:rPr>
            <m:sty m:val="p"/>
          </m:rPr>
          <m:t>{</m:t>
        </m:r>
        <m:sSub>
          <m:e>
            <m:r>
              <m:t>p</m:t>
            </m:r>
          </m:e>
          <m:sub>
            <m:r>
              <m:t>i</m:t>
            </m:r>
          </m:sub>
        </m:sSub>
        <m:r>
          <m:rPr>
            <m:sty m:val="p"/>
          </m:rPr>
          <m:t>:</m:t>
        </m:r>
        <m:sSub>
          <m:e>
            <m:r>
              <m:t>d</m:t>
            </m:r>
          </m:e>
          <m:sub>
            <m:r>
              <m:t>i</m:t>
            </m:r>
          </m:sub>
        </m:sSub>
        <m:r>
          <m:rPr>
            <m:sty m:val="p"/>
          </m:rPr>
          <m:t>}</m:t>
        </m:r>
      </m:oMath>
      <w:r>
        <w:t xml:space="preserve"> </w:t>
      </w:r>
      <w:r>
        <w:t xml:space="preserve">are default values</w:t>
      </w:r>
    </w:p>
    <w:p>
      <w:pPr>
        <w:numPr>
          <w:ilvl w:val="0"/>
          <w:numId w:val="1011"/>
        </w:numPr>
        <w:pStyle w:val="Compact"/>
      </w:pPr>
      <m:oMath>
        <m:r>
          <m:rPr>
            <m:nor/>
            <m:sty m:val="p"/>
          </m:rPr>
          <m:t>resolve</m:t>
        </m:r>
      </m:oMath>
      <w:r>
        <w:t xml:space="preserve"> </w:t>
      </w:r>
      <w:r>
        <w:t xml:space="preserve">applies positional-first, then keyword, then default precedence</w:t>
      </w:r>
    </w:p>
    <w:bookmarkEnd w:id="66"/>
    <w:bookmarkStart w:id="67" w:name="resolution-precedence"/>
    <w:p>
      <w:pPr>
        <w:pStyle w:val="Heading3"/>
      </w:pPr>
      <w:r>
        <w:t xml:space="preserve">Resolution Precedence</w:t>
      </w:r>
    </w:p>
    <w:p>
      <w:pPr>
        <w:pStyle w:val="FirstParagraph"/>
      </w:pPr>
      <w:r>
        <w:t xml:space="preserve">The binding follows a strict priority: positional args override defaults, keyword args override positional args for the same parameter:</w:t>
      </w:r>
    </w:p>
    <w:p>
      <w:pPr>
        <w:pStyle w:val="BodyText"/>
      </w:pPr>
      <m:oMathPara>
        <m:oMathParaPr>
          <m:jc m:val="center"/>
        </m:oMathParaPr>
        <m:oMath>
          <m:r>
            <m:rPr>
              <m:nor/>
              <m:sty m:val="p"/>
            </m:rPr>
            <m:t>resolve</m:t>
          </m:r>
          <m:d>
            <m:dPr>
              <m:begChr m:val="("/>
              <m:endChr m:val=")"/>
              <m:sepChr m:val=""/>
              <m:grow/>
            </m:dPr>
            <m:e>
              <m:sSub>
                <m:e>
                  <m:r>
                    <m:t>p</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sSub>
                      <m:e>
                        <m:r>
                          <m:t>a</m:t>
                        </m:r>
                      </m:e>
                      <m:sub>
                        <m:r>
                          <m:t>i</m:t>
                        </m:r>
                      </m:sub>
                    </m:sSub>
                  </m:e>
                  <m:e>
                    <m:r>
                      <m:rPr>
                        <m:nor/>
                        <m:sty m:val="p"/>
                      </m:rPr>
                      <m:t>if </m:t>
                    </m:r>
                    <m:sSub>
                      <m:e>
                        <m:r>
                          <m:t>p</m:t>
                        </m:r>
                      </m:e>
                      <m:sub>
                        <m:r>
                          <m:t>i</m:t>
                        </m:r>
                      </m:sub>
                    </m:sSub>
                    <m:r>
                      <m:rPr>
                        <m:nor/>
                        <m:sty m:val="p"/>
                      </m:rPr>
                      <m:t> is matched positionally (index </m:t>
                    </m:r>
                    <m:r>
                      <m:t>i</m:t>
                    </m:r>
                    <m:r>
                      <m:rPr>
                        <m:sty m:val="p"/>
                      </m:rPr>
                      <m:t>&lt;</m:t>
                    </m:r>
                    <m:r>
                      <m:t>j</m:t>
                    </m:r>
                    <m:r>
                      <m:rPr>
                        <m:nor/>
                        <m:sty m:val="p"/>
                      </m:rPr>
                      <m:t>)</m:t>
                    </m:r>
                  </m:e>
                </m:mr>
                <m:mr>
                  <m:e>
                    <m:r>
                      <m:t>k</m:t>
                    </m:r>
                    <m:sSub>
                      <m:e>
                        <m:r>
                          <m:t>w</m:t>
                        </m:r>
                      </m:e>
                      <m:sub>
                        <m:r>
                          <m:t>i</m:t>
                        </m:r>
                      </m:sub>
                    </m:sSub>
                  </m:e>
                  <m:e>
                    <m:r>
                      <m:rPr>
                        <m:nor/>
                        <m:sty m:val="p"/>
                      </m:rPr>
                      <m:t>if </m:t>
                    </m:r>
                    <m:sSub>
                      <m:e>
                        <m:r>
                          <m:t>p</m:t>
                        </m:r>
                      </m:e>
                      <m:sub>
                        <m:r>
                          <m:t>i</m:t>
                        </m:r>
                      </m:sub>
                    </m:sSub>
                    <m:r>
                      <m:rPr>
                        <m:sty m:val="p"/>
                      </m:rPr>
                      <m:t>∈</m:t>
                    </m:r>
                    <m:r>
                      <m:rPr>
                        <m:sty m:val="b"/>
                      </m:rPr>
                      <m:t>K</m:t>
                    </m:r>
                    <m:r>
                      <m:rPr>
                        <m:sty m:val="b"/>
                      </m:rPr>
                      <m:t>W</m:t>
                    </m:r>
                  </m:e>
                </m:mr>
                <m:mr>
                  <m:e>
                    <m:sSub>
                      <m:e>
                        <m:r>
                          <m:t>d</m:t>
                        </m:r>
                      </m:e>
                      <m:sub>
                        <m:r>
                          <m:t>i</m:t>
                        </m:r>
                      </m:sub>
                    </m:sSub>
                  </m:e>
                  <m:e>
                    <m:r>
                      <m:rPr>
                        <m:nor/>
                        <m:sty m:val="p"/>
                      </m:rPr>
                      <m:t>if </m:t>
                    </m:r>
                    <m:sSub>
                      <m:e>
                        <m:r>
                          <m:t>p</m:t>
                        </m:r>
                      </m:e>
                      <m:sub>
                        <m:r>
                          <m:t>i</m:t>
                        </m:r>
                      </m:sub>
                    </m:sSub>
                    <m:r>
                      <m:rPr>
                        <m:sty m:val="p"/>
                      </m:rPr>
                      <m:t>∈</m:t>
                    </m:r>
                    <m:r>
                      <m:rPr>
                        <m:sty m:val="b"/>
                      </m:rPr>
                      <m:t>D</m:t>
                    </m:r>
                    <m:r>
                      <m:rPr>
                        <m:nor/>
                        <m:sty m:val="p"/>
                      </m:rPr>
                      <m:t> (default value applied)</m:t>
                    </m:r>
                  </m:e>
                </m:mr>
                <m:mr>
                  <m:e>
                    <m:r>
                      <m:rPr>
                        <m:sty m:val="p"/>
                      </m:rPr>
                      <m:t>⊥</m:t>
                    </m:r>
                    <m:r>
                      <m:rPr>
                        <m:nor/>
                        <m:sty m:val="p"/>
                      </m:rPr>
                      <m:t> (TypeError)</m:t>
                    </m:r>
                  </m:e>
                  <m:e>
                    <m:r>
                      <m:rPr>
                        <m:nor/>
                        <m:sty m:val="p"/>
                      </m:rPr>
                      <m:t>otherwise (missing required param)</m:t>
                    </m:r>
                  </m:e>
                </m:mr>
              </m:m>
            </m:e>
          </m:d>
        </m:oMath>
      </m:oMathPara>
    </w:p>
    <w:bookmarkEnd w:id="67"/>
    <w:bookmarkStart w:id="68" w:name="binding-example"/>
    <w:p>
      <w:pPr>
        <w:pStyle w:val="Heading3"/>
      </w:pPr>
      <w:r>
        <w:t xml:space="preserve">Binding Example</w:t>
      </w:r>
    </w:p>
    <w:p>
      <w:pPr>
        <w:pStyle w:val="FirstParagraph"/>
      </w:pPr>
      <w:r>
        <w:t xml:space="preserve">For a function</w:t>
      </w:r>
      <w:r>
        <w:t xml:space="preserve"> </w:t>
      </w:r>
      <w:r>
        <w:rPr>
          <w:rStyle w:val="VerbatimChar"/>
        </w:rPr>
        <w:t xml:space="preserve">def process(data, batch_size=32, verbose=False)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Call</w:t>
            </w:r>
          </w:p>
        </w:tc>
        <w:tc>
          <w:tcPr/>
          <w:p>
            <w:pPr>
              <w:pStyle w:val="Compact"/>
              <w:jc w:val="left"/>
            </w:pPr>
            <w:r>
              <w:rPr>
                <w:rStyle w:val="VerbatimChar"/>
              </w:rPr>
              <w:t xml:space="preserve">inputs</w:t>
            </w:r>
            <w:r>
              <w:t xml:space="preserve"> </w:t>
            </w:r>
            <w:r>
              <w:t xml:space="preserve">Dict</w:t>
            </w:r>
          </w:p>
        </w:tc>
        <w:tc>
          <w:tcPr/>
          <w:p>
            <w:pPr>
              <w:pStyle w:val="Compact"/>
              <w:jc w:val="left"/>
            </w:pPr>
            <w:r>
              <w:t xml:space="preserve">Notes</w:t>
            </w:r>
          </w:p>
        </w:tc>
      </w:tr>
      <w:tr>
        <w:tc>
          <w:tcPr/>
          <w:p>
            <w:pPr>
              <w:pStyle w:val="Compact"/>
              <w:jc w:val="left"/>
            </w:pPr>
            <w:r>
              <w:rPr>
                <w:rStyle w:val="VerbatimChar"/>
              </w:rPr>
              <w:t xml:space="preserve">process(df)</w:t>
            </w:r>
          </w:p>
        </w:tc>
        <w:tc>
          <w:tcPr/>
          <w:p>
            <w:pPr>
              <w:pStyle w:val="Compact"/>
              <w:jc w:val="left"/>
            </w:pPr>
            <w:r>
              <w:rPr>
                <w:rStyle w:val="VerbatimChar"/>
              </w:rPr>
              <w:t xml:space="preserve">{"data": df, "batch_size": 32, "verbose": False}</w:t>
            </w:r>
          </w:p>
        </w:tc>
        <w:tc>
          <w:tcPr/>
          <w:p>
            <w:pPr>
              <w:pStyle w:val="Compact"/>
              <w:jc w:val="left"/>
            </w:pPr>
            <w:r>
              <w:t xml:space="preserve">Defaults applied</w:t>
            </w:r>
          </w:p>
        </w:tc>
      </w:tr>
      <w:tr>
        <w:tc>
          <w:tcPr/>
          <w:p>
            <w:pPr>
              <w:pStyle w:val="Compact"/>
              <w:jc w:val="left"/>
            </w:pPr>
            <w:r>
              <w:rPr>
                <w:rStyle w:val="VerbatimChar"/>
              </w:rPr>
              <w:t xml:space="preserve">process(df, 64)</w:t>
            </w:r>
          </w:p>
        </w:tc>
        <w:tc>
          <w:tcPr/>
          <w:p>
            <w:pPr>
              <w:pStyle w:val="Compact"/>
              <w:jc w:val="left"/>
            </w:pPr>
            <w:r>
              <w:rPr>
                <w:rStyle w:val="VerbatimChar"/>
              </w:rPr>
              <w:t xml:space="preserve">{"data": df, "batch_size": 64, "verbose": False}</w:t>
            </w:r>
          </w:p>
        </w:tc>
        <w:tc>
          <w:tcPr/>
          <w:p>
            <w:pPr>
              <w:pStyle w:val="Compact"/>
              <w:jc w:val="left"/>
            </w:pPr>
            <w:r>
              <w:t xml:space="preserve">Positional override</w:t>
            </w:r>
          </w:p>
        </w:tc>
      </w:tr>
      <w:tr>
        <w:tc>
          <w:tcPr/>
          <w:p>
            <w:pPr>
              <w:pStyle w:val="Compact"/>
              <w:jc w:val="left"/>
            </w:pPr>
            <w:r>
              <w:rPr>
                <w:rStyle w:val="VerbatimChar"/>
              </w:rPr>
              <w:t xml:space="preserve">process(df, verbose=True)</w:t>
            </w:r>
          </w:p>
        </w:tc>
        <w:tc>
          <w:tcPr/>
          <w:p>
            <w:pPr>
              <w:pStyle w:val="Compact"/>
              <w:jc w:val="left"/>
            </w:pPr>
            <w:r>
              <w:rPr>
                <w:rStyle w:val="VerbatimChar"/>
              </w:rPr>
              <w:t xml:space="preserve">{"data": df, "batch_size": 32, "verbose": True}</w:t>
            </w:r>
          </w:p>
        </w:tc>
        <w:tc>
          <w:tcPr/>
          <w:p>
            <w:pPr>
              <w:pStyle w:val="Compact"/>
              <w:jc w:val="left"/>
            </w:pPr>
            <w:r>
              <w:t xml:space="preserve">Keyword override</w:t>
            </w:r>
          </w:p>
        </w:tc>
      </w:tr>
    </w:tbl>
    <w:bookmarkEnd w:id="68"/>
    <w:bookmarkStart w:id="69" w:name="variable-mapping-2"/>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f</m:t>
              </m:r>
            </m:oMath>
          </w:p>
        </w:tc>
        <w:tc>
          <w:tcPr/>
          <w:p>
            <w:pPr>
              <w:pStyle w:val="Compact"/>
              <w:jc w:val="left"/>
            </w:pPr>
            <w:r>
              <w:rPr>
                <w:rStyle w:val="VerbatimChar"/>
              </w:rPr>
              <w:t xml:space="preserve">func</w:t>
            </w:r>
          </w:p>
        </w:tc>
        <w:tc>
          <w:tcPr/>
          <w:p>
            <w:pPr>
              <w:pStyle w:val="Compact"/>
              <w:jc w:val="left"/>
            </w:pPr>
            <w:r>
              <w:rPr>
                <w:rStyle w:val="VerbatimChar"/>
              </w:rPr>
              <w:t xml:space="preserve">Callable</w:t>
            </w:r>
          </w:p>
        </w:tc>
        <w:tc>
          <w:tcPr/>
          <w:p>
            <w:pPr>
              <w:pStyle w:val="Compact"/>
              <w:jc w:val="left"/>
            </w:pPr>
            <w:r>
              <w:rPr>
                <w:rStyle w:val="VerbatimChar"/>
              </w:rPr>
              <w:t xml:space="preserve">prefect_utils.py:L21</w:t>
            </w:r>
          </w:p>
        </w:tc>
      </w:tr>
      <w:tr>
        <w:tc>
          <w:tcPr/>
          <w:p>
            <w:pPr>
              <w:pStyle w:val="Compact"/>
              <w:jc w:val="left"/>
            </w:pPr>
            <m:oMath>
              <m:r>
                <m:rPr>
                  <m:sty m:val="b"/>
                </m:rPr>
                <m:t>A</m:t>
              </m:r>
            </m:oMath>
          </w:p>
        </w:tc>
        <w:tc>
          <w:tcPr/>
          <w:p>
            <w:pPr>
              <w:pStyle w:val="Compact"/>
              <w:jc w:val="left"/>
            </w:pPr>
            <w:r>
              <w:rPr>
                <w:rStyle w:val="VerbatimChar"/>
              </w:rPr>
              <w:t xml:space="preserve">*args</w:t>
            </w:r>
          </w:p>
        </w:tc>
        <w:tc>
          <w:tcPr/>
          <w:p>
            <w:pPr>
              <w:pStyle w:val="Compact"/>
              <w:jc w:val="left"/>
            </w:pPr>
            <w:r>
              <w:rPr>
                <w:rStyle w:val="VerbatimChar"/>
              </w:rPr>
              <w:t xml:space="preserve">tuple</w:t>
            </w:r>
          </w:p>
        </w:tc>
        <w:tc>
          <w:tcPr/>
          <w:p>
            <w:pPr>
              <w:pStyle w:val="Compact"/>
              <w:jc w:val="left"/>
            </w:pPr>
            <w:r>
              <w:rPr>
                <w:rStyle w:val="VerbatimChar"/>
              </w:rPr>
              <w:t xml:space="preserve">prefect_utils.py:L30</w:t>
            </w:r>
          </w:p>
        </w:tc>
      </w:tr>
      <w:tr>
        <w:tc>
          <w:tcPr/>
          <w:p>
            <w:pPr>
              <w:pStyle w:val="Compact"/>
              <w:jc w:val="left"/>
            </w:pPr>
            <m:oMath>
              <m:r>
                <m:rPr>
                  <m:sty m:val="b"/>
                </m:rPr>
                <m:t>K</m:t>
              </m:r>
              <m:r>
                <m:rPr>
                  <m:sty m:val="b"/>
                </m:rPr>
                <m:t>W</m:t>
              </m:r>
            </m:oMath>
          </w:p>
        </w:tc>
        <w:tc>
          <w:tcPr/>
          <w:p>
            <w:pPr>
              <w:pStyle w:val="Compact"/>
              <w:jc w:val="left"/>
            </w:pPr>
            <w:r>
              <w:rPr>
                <w:rStyle w:val="VerbatimChar"/>
              </w:rPr>
              <w:t xml:space="preserve">**kwargs</w:t>
            </w:r>
          </w:p>
        </w:tc>
        <w:tc>
          <w:tcPr/>
          <w:p>
            <w:pPr>
              <w:pStyle w:val="Compact"/>
              <w:jc w:val="left"/>
            </w:pPr>
            <w:r>
              <w:rPr>
                <w:rStyle w:val="VerbatimChar"/>
              </w:rPr>
              <w:t xml:space="preserve">dict</w:t>
            </w:r>
          </w:p>
        </w:tc>
        <w:tc>
          <w:tcPr/>
          <w:p>
            <w:pPr>
              <w:pStyle w:val="Compact"/>
              <w:jc w:val="left"/>
            </w:pPr>
            <w:r>
              <w:rPr>
                <w:rStyle w:val="VerbatimChar"/>
              </w:rPr>
              <w:t xml:space="preserve">prefect_utils.py:L30</w:t>
            </w:r>
          </w:p>
        </w:tc>
      </w:tr>
      <w:tr>
        <w:tc>
          <w:tcPr/>
          <w:p>
            <w:pPr>
              <w:pStyle w:val="Compact"/>
              <w:jc w:val="left"/>
            </w:pPr>
            <w:r>
              <w:rPr>
                <w:rStyle w:val="VerbatimChar"/>
              </w:rPr>
              <w:t xml:space="preserve">bind</w:t>
            </w:r>
            <w:r>
              <w:t xml:space="preserve"> </w:t>
            </w:r>
            <w:r>
              <w:t xml:space="preserve">result</w:t>
            </w:r>
          </w:p>
        </w:tc>
        <w:tc>
          <w:tcPr/>
          <w:p>
            <w:pPr>
              <w:pStyle w:val="Compact"/>
              <w:jc w:val="left"/>
            </w:pPr>
            <w:r>
              <w:rPr>
                <w:rStyle w:val="VerbatimChar"/>
              </w:rPr>
              <w:t xml:space="preserve">func_args</w:t>
            </w:r>
          </w:p>
        </w:tc>
        <w:tc>
          <w:tcPr/>
          <w:p>
            <w:pPr>
              <w:pStyle w:val="Compact"/>
              <w:jc w:val="left"/>
            </w:pPr>
            <w:r>
              <w:rPr>
                <w:rStyle w:val="VerbatimChar"/>
              </w:rPr>
              <w:t xml:space="preserve">BoundArguments</w:t>
            </w:r>
          </w:p>
        </w:tc>
        <w:tc>
          <w:tcPr/>
          <w:p>
            <w:pPr>
              <w:pStyle w:val="Compact"/>
              <w:jc w:val="left"/>
            </w:pPr>
            <w:r>
              <w:rPr>
                <w:rStyle w:val="VerbatimChar"/>
              </w:rPr>
              <w:t xml:space="preserve">prefect_utils.py:L36</w:t>
            </w:r>
          </w:p>
        </w:tc>
      </w:tr>
      <w:tr>
        <w:tc>
          <w:tcPr/>
          <w:p>
            <w:pPr>
              <w:pStyle w:val="Compact"/>
              <w:jc w:val="left"/>
            </w:pPr>
            <w:r>
              <w:t xml:space="preserve">Final dict</w:t>
            </w:r>
          </w:p>
        </w:tc>
        <w:tc>
          <w:tcPr/>
          <w:p>
            <w:pPr>
              <w:pStyle w:val="Compact"/>
              <w:jc w:val="left"/>
            </w:pPr>
            <w:r>
              <w:rPr>
                <w:rStyle w:val="VerbatimChar"/>
              </w:rPr>
              <w:t xml:space="preserve">inputs</w:t>
            </w:r>
          </w:p>
        </w:tc>
        <w:tc>
          <w:tcPr/>
          <w:p>
            <w:pPr>
              <w:pStyle w:val="Compact"/>
              <w:jc w:val="left"/>
            </w:pPr>
            <w:r>
              <w:rPr>
                <w:rStyle w:val="VerbatimChar"/>
              </w:rPr>
              <w:t xml:space="preserve">Dict[str, Any]</w:t>
            </w:r>
          </w:p>
        </w:tc>
        <w:tc>
          <w:tcPr/>
          <w:p>
            <w:pPr>
              <w:pStyle w:val="Compact"/>
              <w:jc w:val="left"/>
            </w:pPr>
            <w:r>
              <w:rPr>
                <w:rStyle w:val="VerbatimChar"/>
              </w:rPr>
              <w:t xml:space="preserve">prefect_utils.py:L38</w:t>
            </w:r>
          </w:p>
        </w:tc>
      </w:tr>
    </w:tbl>
    <w:bookmarkEnd w:id="69"/>
    <w:bookmarkStart w:id="70" w:name="complexity-analysis-2"/>
    <w:p>
      <w:pPr>
        <w:pStyle w:val="Heading3"/>
      </w:pPr>
      <w:r>
        <w:t xml:space="preserve">Complexity Analysis</w:t>
      </w:r>
    </w:p>
    <w:p>
      <w:pPr>
        <w:numPr>
          <w:ilvl w:val="0"/>
          <w:numId w:val="1012"/>
        </w:numPr>
        <w:pStyle w:val="Compact"/>
      </w:pPr>
      <w:r>
        <w:rPr>
          <w:bCs/>
          <w:b/>
        </w:rPr>
        <w:t xml:space="preserve">Time:</w:t>
      </w:r>
      <w:r>
        <w:t xml:space="preserve"> </w:t>
      </w:r>
      <m:oMath>
        <m:r>
          <m:t>O</m:t>
        </m:r>
        <m:d>
          <m:dPr>
            <m:begChr m:val="("/>
            <m:endChr m:val=")"/>
            <m:sepChr m:val=""/>
            <m:grow/>
          </m:dPr>
          <m:e>
            <m:r>
              <m:t>p</m:t>
            </m:r>
          </m:e>
        </m:d>
      </m:oMath>
      <w:r>
        <w:t xml:space="preserve"> </w:t>
      </w:r>
      <w:r>
        <w:t xml:space="preserve">— where</w:t>
      </w:r>
      <w:r>
        <w:t xml:space="preserve"> </w:t>
      </w:r>
      <m:oMath>
        <m:r>
          <m:t>p</m:t>
        </m:r>
      </m:oMath>
      <w:r>
        <w:t xml:space="preserve"> </w:t>
      </w:r>
      <w:r>
        <w:t xml:space="preserve">is the number of parameters in the function signature</w:t>
      </w:r>
    </w:p>
    <w:p>
      <w:pPr>
        <w:numPr>
          <w:ilvl w:val="0"/>
          <w:numId w:val="1012"/>
        </w:numPr>
        <w:pStyle w:val="Compact"/>
      </w:pPr>
      <w:r>
        <w:rPr>
          <w:bCs/>
          <w:b/>
        </w:rPr>
        <w:t xml:space="preserve">Space:</w:t>
      </w:r>
      <w:r>
        <w:t xml:space="preserve"> </w:t>
      </w:r>
      <m:oMath>
        <m:r>
          <m:t>O</m:t>
        </m:r>
        <m:d>
          <m:dPr>
            <m:begChr m:val="("/>
            <m:endChr m:val=")"/>
            <m:sepChr m:val=""/>
            <m:grow/>
          </m:dPr>
          <m:e>
            <m:r>
              <m:t>p</m:t>
            </m:r>
          </m:e>
        </m:d>
      </m:oMath>
      <w:r>
        <w:t xml:space="preserve"> </w:t>
      </w:r>
      <w:r>
        <w:t xml:space="preserve">— dictionary of parameter-value pairs</w:t>
      </w:r>
    </w:p>
    <w:p>
      <w:r>
        <w:pict>
          <v:rect style="width:0;height:1.5pt" o:hralign="center" o:hrstd="t" o:hr="t"/>
        </w:pict>
      </w:r>
    </w:p>
    <w:bookmarkEnd w:id="70"/>
    <w:bookmarkEnd w:id="71"/>
    <w:bookmarkStart w:id="80" w:name="X2a81bea2ef0eed7b5f20f8b856b26438ad78b19"/>
    <w:p>
      <w:pPr>
        <w:pStyle w:val="Heading2"/>
      </w:pPr>
      <w:r>
        <w:t xml:space="preserve">Algorithm 3: Singleton Context Pattern for Tracker Injection</w:t>
      </w:r>
    </w:p>
    <w:p>
      <w:pPr>
        <w:pStyle w:val="FirstParagraph"/>
      </w:pPr>
      <w:r>
        <w:rPr>
          <w:bCs/>
          <w:b/>
        </w:rPr>
        <w:t xml:space="preserve">Source:</w:t>
      </w:r>
      <w:r>
        <w:t xml:space="preserve"> </w:t>
      </w:r>
      <w:hyperlink r:id="rId72">
        <w:r>
          <w:rPr>
            <w:rStyle w:val="Hyperlink"/>
          </w:rPr>
          <w:t xml:space="preserve">context.py:L7-L20</w:t>
        </w:r>
      </w:hyperlink>
    </w:p>
    <w:bookmarkStart w:id="73" w:name="description-3"/>
    <w:p>
      <w:pPr>
        <w:pStyle w:val="Heading3"/>
      </w:pPr>
      <w:r>
        <w:t xml:space="preserve">Description</w:t>
      </w:r>
    </w:p>
    <w:p>
      <w:pPr>
        <w:pStyle w:val="FirstParagraph"/>
      </w:pPr>
      <w:r>
        <w:t xml:space="preserve">The</w:t>
      </w:r>
      <w:r>
        <w:t xml:space="preserve"> </w:t>
      </w:r>
      <w:r>
        <w:rPr>
          <w:rStyle w:val="VerbatimChar"/>
        </w:rPr>
        <w:t xml:space="preserve">YantraContext</w:t>
      </w:r>
      <w:r>
        <w:t xml:space="preserve"> </w:t>
      </w:r>
      <w:r>
        <w:t xml:space="preserve">class implements a Singleton-style context that holds the active experiment tracker. It uses</w:t>
      </w:r>
      <w:r>
        <w:t xml:space="preserve"> </w:t>
      </w:r>
      <w:r>
        <w:rPr>
          <w:bCs/>
          <w:b/>
        </w:rPr>
        <w:t xml:space="preserve">class-level state</w:t>
      </w:r>
      <w:r>
        <w:t xml:space="preserve"> </w:t>
      </w:r>
      <w:r>
        <w:t xml:space="preserve">with</w:t>
      </w:r>
      <w:r>
        <w:t xml:space="preserve"> </w:t>
      </w:r>
      <w:r>
        <w:rPr>
          <w:rStyle w:val="VerbatimChar"/>
        </w:rPr>
        <w:t xml:space="preserve">@classmethod</w:t>
      </w:r>
      <w:r>
        <w:t xml:space="preserve"> </w:t>
      </w:r>
      <w:r>
        <w:t xml:space="preserve">accessors, providing a global dependency injection (DI) container without requiring instance creation.</w:t>
      </w:r>
    </w:p>
    <w:bookmarkEnd w:id="73"/>
    <w:bookmarkStart w:id="74" w:name="formal-representation-3"/>
    <w:p>
      <w:pPr>
        <w:pStyle w:val="Heading3"/>
      </w:pPr>
      <w:r>
        <w:t xml:space="preserve">Formal Representation</w:t>
      </w:r>
    </w:p>
    <w:p>
      <w:pPr>
        <w:pStyle w:val="FirstParagraph"/>
      </w:pPr>
      <w:r>
        <w:t xml:space="preserve">Let</w:t>
      </w:r>
      <w:r>
        <w:t xml:space="preserve"> </w:t>
      </w:r>
      <m:oMath>
        <m:r>
          <m:rPr>
            <m:sty m:val="p"/>
            <m:scr m:val="script"/>
          </m:rPr>
          <m:t>C</m:t>
        </m:r>
      </m:oMath>
      <w:r>
        <w:t xml:space="preserve"> </w:t>
      </w:r>
      <w:r>
        <w:t xml:space="preserve">be the application context and</w:t>
      </w:r>
      <w:r>
        <w:t xml:space="preserve"> </w:t>
      </w:r>
      <m:oMath>
        <m:r>
          <m:t>τ</m:t>
        </m:r>
      </m:oMath>
      <w:r>
        <w:t xml:space="preserve"> </w:t>
      </w:r>
      <w:r>
        <w:t xml:space="preserve">be a tracker instance:</w:t>
      </w:r>
    </w:p>
    <w:p>
      <w:pPr>
        <w:pStyle w:val="BodyText"/>
      </w:pPr>
      <m:oMathPara>
        <m:oMathParaPr>
          <m:jc m:val="center"/>
        </m:oMathParaPr>
        <m:oMath>
          <m:r>
            <m:rPr>
              <m:nor/>
              <m:sty m:val="p"/>
            </m:rPr>
            <m:t>set</m:t>
          </m:r>
          <m:r>
            <m:rPr>
              <m:sty m:val="p"/>
            </m:rPr>
            <m:t>:</m:t>
          </m:r>
          <m:r>
            <m:rPr>
              <m:sty m:val="p"/>
              <m:scr m:val="script"/>
            </m:rPr>
            <m:t>C</m:t>
          </m:r>
          <m:r>
            <m:rPr>
              <m:sty m:val="p"/>
            </m:rPr>
            <m:t>×</m:t>
          </m:r>
          <m:r>
            <m:t>τ</m:t>
          </m:r>
          <m:r>
            <m:rPr>
              <m:sty m:val="p"/>
            </m:rPr>
            <m:t>→</m:t>
          </m:r>
          <m:r>
            <m:rPr>
              <m:sty m:val="p"/>
              <m:scr m:val="script"/>
            </m:rPr>
            <m:t>C</m:t>
          </m:r>
          <m:r>
            <m:rPr>
              <m:sty m:val="p"/>
            </m:rPr>
            <m:t>′</m:t>
          </m:r>
          <m:r>
            <m:t> </m:t>
          </m:r>
          <m:r>
            <m:rPr>
              <m:nor/>
              <m:sty m:val="p"/>
            </m:rPr>
            <m:t>where </m:t>
          </m:r>
          <m:r>
            <m:rPr>
              <m:sty m:val="p"/>
              <m:scr m:val="script"/>
            </m:rPr>
            <m:t>C</m:t>
          </m:r>
          <m:r>
            <m:rPr>
              <m:sty m:val="p"/>
            </m:rPr>
            <m:t>′</m:t>
          </m:r>
          <m:sSub>
            <m:e>
              <m:r>
                <m:rPr>
                  <m:sty m:val="p"/>
                </m:rPr>
                <m:t>.</m:t>
              </m:r>
            </m:e>
            <m:sub>
              <m:r>
                <m:rPr>
                  <m:nor/>
                  <m:sty m:val="p"/>
                </m:rPr>
                <m:t>tracker</m:t>
              </m:r>
            </m:sub>
          </m:sSub>
          <m:r>
            <m:rPr>
              <m:sty m:val="p"/>
            </m:rPr>
            <m:t>=</m:t>
          </m:r>
          <m:r>
            <m:t>τ</m:t>
          </m:r>
        </m:oMath>
      </m:oMathPara>
    </w:p>
    <w:p>
      <w:pPr>
        <w:pStyle w:val="FirstParagraph"/>
      </w:pPr>
      <m:oMathPara>
        <m:oMathParaPr>
          <m:jc m:val="center"/>
        </m:oMathParaPr>
        <m:oMath>
          <m:r>
            <m:rPr>
              <m:nor/>
              <m:sty m:val="p"/>
            </m:rPr>
            <m:t>get</m:t>
          </m:r>
          <m:r>
            <m:rPr>
              <m:sty m:val="p"/>
            </m:rPr>
            <m:t>:</m:t>
          </m:r>
          <m:r>
            <m:rPr>
              <m:sty m:val="p"/>
              <m:scr m:val="script"/>
            </m:rPr>
            <m:t>C</m:t>
          </m:r>
          <m:r>
            <m:rPr>
              <m:sty m:val="p"/>
            </m:rPr>
            <m:t>→</m:t>
          </m:r>
          <m:r>
            <m:t>τ</m:t>
          </m:r>
          <m:r>
            <m:rPr>
              <m:sty m:val="p"/>
            </m:rPr>
            <m:t>∪</m:t>
          </m:r>
          <m:r>
            <m:rPr>
              <m:sty m:val="p"/>
            </m:rPr>
            <m:t>{</m:t>
          </m:r>
          <m:r>
            <m:rPr>
              <m:sty m:val="p"/>
            </m:rPr>
            <m:t>∅</m:t>
          </m:r>
          <m:r>
            <m:rPr>
              <m:sty m:val="p"/>
            </m:rPr>
            <m:t>}</m:t>
          </m:r>
        </m:oMath>
      </m:oMathPara>
    </w:p>
    <w:bookmarkEnd w:id="74"/>
    <w:bookmarkStart w:id="75" w:name="singleton-guarantee"/>
    <w:p>
      <w:pPr>
        <w:pStyle w:val="Heading3"/>
      </w:pPr>
      <w:r>
        <w:t xml:space="preserve">Singleton Guarantee</w:t>
      </w:r>
    </w:p>
    <w:p>
      <w:pPr>
        <w:pStyle w:val="FirstParagraph"/>
      </w:pPr>
      <w:r>
        <w:t xml:space="preserve">The class-level state ensures global singleton behavior:</w:t>
      </w:r>
    </w:p>
    <w:p>
      <w:pPr>
        <w:pStyle w:val="BodyText"/>
      </w:pPr>
      <m:oMathPara>
        <m:oMathParaPr>
          <m:jc m:val="center"/>
        </m:oMathParaPr>
        <m:oMath>
          <m:r>
            <m:rPr>
              <m:sty m:val="p"/>
            </m:rPr>
            <m:t>∀</m:t>
          </m:r>
          <m:r>
            <m:rPr>
              <m:nor/>
              <m:sty m:val="p"/>
            </m:rPr>
            <m:t> modules </m:t>
          </m:r>
          <m:sSub>
            <m:e>
              <m:r>
                <m:t>M</m:t>
              </m:r>
            </m:e>
            <m:sub>
              <m:r>
                <m:t>1</m:t>
              </m:r>
            </m:sub>
          </m:sSub>
          <m:r>
            <m:rPr>
              <m:sty m:val="p"/>
            </m:rPr>
            <m:t>,</m:t>
          </m:r>
          <m:sSub>
            <m:e>
              <m:r>
                <m:t>M</m:t>
              </m:r>
            </m:e>
            <m:sub>
              <m:r>
                <m:t>2</m:t>
              </m:r>
            </m:sub>
          </m:sSub>
          <m:r>
            <m:rPr>
              <m:sty m:val="p"/>
            </m:rPr>
            <m:t>:</m:t>
          </m:r>
          <m:r>
            <m:t> </m:t>
          </m:r>
          <m:sSub>
            <m:e>
              <m:r>
                <m:t>M</m:t>
              </m:r>
            </m:e>
            <m:sub>
              <m:r>
                <m:t>1</m:t>
              </m:r>
            </m:sub>
          </m:sSub>
          <m:r>
            <m:rPr>
              <m:sty m:val="p"/>
            </m:rPr>
            <m:t>.</m:t>
          </m:r>
          <m:r>
            <m:rPr>
              <m:nor/>
              <m:sty m:val="p"/>
            </m:rPr>
            <m:t>YantraContext</m:t>
          </m:r>
          <m:sSub>
            <m:e>
              <m:r>
                <m:rPr>
                  <m:sty m:val="p"/>
                </m:rPr>
                <m:t>.</m:t>
              </m:r>
            </m:e>
            <m:sub>
              <m:r>
                <m:rPr>
                  <m:nor/>
                  <m:sty m:val="p"/>
                </m:rPr>
                <m:t>tracker</m:t>
              </m:r>
            </m:sub>
          </m:sSub>
          <m:r>
            <m:rPr>
              <m:sty m:val="p"/>
            </m:rPr>
            <m:t>≡</m:t>
          </m:r>
          <m:sSub>
            <m:e>
              <m:r>
                <m:t>M</m:t>
              </m:r>
            </m:e>
            <m:sub>
              <m:r>
                <m:t>2</m:t>
              </m:r>
            </m:sub>
          </m:sSub>
          <m:r>
            <m:rPr>
              <m:sty m:val="p"/>
            </m:rPr>
            <m:t>.</m:t>
          </m:r>
          <m:r>
            <m:rPr>
              <m:nor/>
              <m:sty m:val="p"/>
            </m:rPr>
            <m:t>YantraContext</m:t>
          </m:r>
          <m:sSub>
            <m:e>
              <m:r>
                <m:rPr>
                  <m:sty m:val="p"/>
                </m:rPr>
                <m:t>.</m:t>
              </m:r>
            </m:e>
            <m:sub>
              <m:r>
                <m:rPr>
                  <m:nor/>
                  <m:sty m:val="p"/>
                </m:rPr>
                <m:t>tracker</m:t>
              </m:r>
            </m:sub>
          </m:sSub>
        </m:oMath>
      </m:oMathPara>
    </w:p>
    <w:p>
      <w:pPr>
        <w:pStyle w:val="FirstParagraph"/>
      </w:pPr>
      <w:r>
        <w:t xml:space="preserve">Because Python modules are singletons, and class-level attributes are shared across all imports and references to the same class:</w:t>
      </w:r>
    </w:p>
    <w:p>
      <w:pPr>
        <w:pStyle w:val="BodyText"/>
      </w:pPr>
      <m:oMathPara>
        <m:oMathParaPr>
          <m:jc m:val="center"/>
        </m:oMathParaPr>
        <m:oMath>
          <m:r>
            <m:rPr>
              <m:nor/>
              <m:sty m:val="p"/>
            </m:rPr>
            <m:t>id</m:t>
          </m:r>
          <m:d>
            <m:dPr>
              <m:begChr m:val="("/>
              <m:endChr m:val=")"/>
              <m:sepChr m:val=""/>
              <m:grow/>
            </m:dPr>
            <m:e>
              <m:sSub>
                <m:e>
                  <m:r>
                    <m:rPr>
                      <m:nor/>
                      <m:sty m:val="p"/>
                    </m:rPr>
                    <m:t>YantraContext</m:t>
                  </m:r>
                </m:e>
                <m:sub>
                  <m:r>
                    <m:t>m</m:t>
                  </m:r>
                  <m:r>
                    <m:t>o</m:t>
                  </m:r>
                  <m:r>
                    <m:t>d</m:t>
                  </m:r>
                  <m:r>
                    <m:t>u</m:t>
                  </m:r>
                  <m:r>
                    <m:t>l</m:t>
                  </m:r>
                  <m:r>
                    <m:t>e</m:t>
                  </m:r>
                  <m:r>
                    <m:rPr>
                      <m:sty m:val="p"/>
                    </m:rPr>
                    <m:t>_</m:t>
                  </m:r>
                  <m:r>
                    <m:t>1</m:t>
                  </m:r>
                </m:sub>
              </m:sSub>
            </m:e>
          </m:d>
          <m:r>
            <m:rPr>
              <m:sty m:val="p"/>
            </m:rPr>
            <m:t>=</m:t>
          </m:r>
          <m:r>
            <m:rPr>
              <m:nor/>
              <m:sty m:val="p"/>
            </m:rPr>
            <m:t>id</m:t>
          </m:r>
          <m:d>
            <m:dPr>
              <m:begChr m:val="("/>
              <m:endChr m:val=")"/>
              <m:sepChr m:val=""/>
              <m:grow/>
            </m:dPr>
            <m:e>
              <m:sSub>
                <m:e>
                  <m:r>
                    <m:rPr>
                      <m:nor/>
                      <m:sty m:val="p"/>
                    </m:rPr>
                    <m:t>YantraContext</m:t>
                  </m:r>
                </m:e>
                <m:sub>
                  <m:r>
                    <m:t>m</m:t>
                  </m:r>
                  <m:r>
                    <m:t>o</m:t>
                  </m:r>
                  <m:r>
                    <m:t>d</m:t>
                  </m:r>
                  <m:r>
                    <m:t>u</m:t>
                  </m:r>
                  <m:r>
                    <m:t>l</m:t>
                  </m:r>
                  <m:r>
                    <m:t>e</m:t>
                  </m:r>
                  <m:r>
                    <m:rPr>
                      <m:sty m:val="p"/>
                    </m:rPr>
                    <m:t>_</m:t>
                  </m:r>
                  <m:r>
                    <m:t>2</m:t>
                  </m:r>
                </m:sub>
              </m:sSub>
            </m:e>
          </m:d>
        </m:oMath>
      </m:oMathPara>
    </w:p>
    <w:bookmarkEnd w:id="75"/>
    <w:bookmarkStart w:id="76" w:name="service-locator-pattern-analysis"/>
    <w:p>
      <w:pPr>
        <w:pStyle w:val="Heading3"/>
      </w:pPr>
      <w:r>
        <w:t xml:space="preserve">Service Locator Pattern Analysis</w:t>
      </w:r>
    </w:p>
    <w:p>
      <w:pPr>
        <w:pStyle w:val="FirstParagraph"/>
      </w:pPr>
      <w:r>
        <w:rPr>
          <w:rStyle w:val="VerbatimChar"/>
        </w:rPr>
        <w:t xml:space="preserve">YantraContext</w:t>
      </w:r>
      <w:r>
        <w:t xml:space="preserve"> </w:t>
      </w:r>
      <w:r>
        <w:t xml:space="preserve">implements the</w:t>
      </w:r>
      <w:r>
        <w:t xml:space="preserve"> </w:t>
      </w:r>
      <w:r>
        <w:rPr>
          <w:bCs/>
          <w:b/>
        </w:rPr>
        <w:t xml:space="preserve">Service Locator</w:t>
      </w:r>
      <w:r>
        <w:t xml:space="preserve"> </w:t>
      </w:r>
      <w:r>
        <w:t xml:space="preserve">pattern from Martin Fowler's enterprise patterns: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 Aspect</w:t>
            </w:r>
          </w:p>
        </w:tc>
        <w:tc>
          <w:tcPr/>
          <w:p>
            <w:pPr>
              <w:pStyle w:val="Compact"/>
              <w:jc w:val="left"/>
            </w:pPr>
            <w:r>
              <w:t xml:space="preserve">Service Locator</w:t>
            </w:r>
          </w:p>
        </w:tc>
        <w:tc>
          <w:tcPr/>
          <w:p>
            <w:pPr>
              <w:pStyle w:val="Compact"/>
              <w:jc w:val="left"/>
            </w:pPr>
            <w:r>
              <w:t xml:space="preserve">YantraContext</w:t>
            </w:r>
          </w:p>
        </w:tc>
      </w:tr>
      <w:tr>
        <w:tc>
          <w:tcPr/>
          <w:p>
            <w:pPr>
              <w:pStyle w:val="Compact"/>
              <w:jc w:val="left"/>
            </w:pPr>
            <w:r>
              <w:t xml:space="preserve">Registration</w:t>
            </w:r>
          </w:p>
        </w:tc>
        <w:tc>
          <w:tcPr/>
          <w:p>
            <w:pPr>
              <w:pStyle w:val="Compact"/>
              <w:jc w:val="left"/>
            </w:pPr>
            <w:r>
              <w:rPr>
                <w:rStyle w:val="VerbatimChar"/>
              </w:rPr>
              <w:t xml:space="preserve">locator.register(service)</w:t>
            </w:r>
          </w:p>
        </w:tc>
        <w:tc>
          <w:tcPr/>
          <w:p>
            <w:pPr>
              <w:pStyle w:val="Compact"/>
              <w:jc w:val="left"/>
            </w:pPr>
            <w:r>
              <w:rPr>
                <w:rStyle w:val="VerbatimChar"/>
              </w:rPr>
              <w:t xml:space="preserve">YantraContext.set_tracker(tracker)</w:t>
            </w:r>
          </w:p>
        </w:tc>
      </w:tr>
      <w:tr>
        <w:tc>
          <w:tcPr/>
          <w:p>
            <w:pPr>
              <w:pStyle w:val="Compact"/>
              <w:jc w:val="left"/>
            </w:pPr>
            <w:r>
              <w:t xml:space="preserve">Lookup</w:t>
            </w:r>
          </w:p>
        </w:tc>
        <w:tc>
          <w:tcPr/>
          <w:p>
            <w:pPr>
              <w:pStyle w:val="Compact"/>
              <w:jc w:val="left"/>
            </w:pPr>
            <w:r>
              <w:rPr>
                <w:rStyle w:val="VerbatimChar"/>
              </w:rPr>
              <w:t xml:space="preserve">locator.get(Service)</w:t>
            </w:r>
          </w:p>
        </w:tc>
        <w:tc>
          <w:tcPr/>
          <w:p>
            <w:pPr>
              <w:pStyle w:val="Compact"/>
              <w:jc w:val="left"/>
            </w:pPr>
            <w:r>
              <w:rPr>
                <w:rStyle w:val="VerbatimChar"/>
              </w:rPr>
              <w:t xml:space="preserve">YantraContext.get_tracker()</w:t>
            </w:r>
          </w:p>
        </w:tc>
      </w:tr>
      <w:tr>
        <w:tc>
          <w:tcPr/>
          <w:p>
            <w:pPr>
              <w:pStyle w:val="Compact"/>
              <w:jc w:val="left"/>
            </w:pPr>
            <w:r>
              <w:t xml:space="preserve">Scope</w:t>
            </w:r>
          </w:p>
        </w:tc>
        <w:tc>
          <w:tcPr/>
          <w:p>
            <w:pPr>
              <w:pStyle w:val="Compact"/>
              <w:jc w:val="left"/>
            </w:pPr>
            <w:r>
              <w:t xml:space="preserve">Global</w:t>
            </w:r>
          </w:p>
        </w:tc>
        <w:tc>
          <w:tcPr/>
          <w:p>
            <w:pPr>
              <w:pStyle w:val="Compact"/>
              <w:jc w:val="left"/>
            </w:pPr>
            <w:r>
              <w:t xml:space="preserve">Global (class-level)</w:t>
            </w:r>
          </w:p>
        </w:tc>
      </w:tr>
      <w:tr>
        <w:tc>
          <w:tcPr/>
          <w:p>
            <w:pPr>
              <w:pStyle w:val="Compact"/>
              <w:jc w:val="left"/>
            </w:pPr>
            <w:r>
              <w:t xml:space="preserve">Type Safety</w:t>
            </w:r>
          </w:p>
        </w:tc>
        <w:tc>
          <w:tcPr/>
          <w:p>
            <w:pPr>
              <w:pStyle w:val="Compact"/>
              <w:jc w:val="left"/>
            </w:pPr>
            <w:r>
              <w:t xml:space="preserve">Generic</w:t>
            </w:r>
          </w:p>
        </w:tc>
        <w:tc>
          <w:tcPr/>
          <w:p>
            <w:pPr>
              <w:pStyle w:val="Compact"/>
              <w:jc w:val="left"/>
            </w:pPr>
            <w:r>
              <w:t xml:space="preserve">Typed (</w:t>
            </w:r>
            <w:r>
              <w:rPr>
                <w:rStyle w:val="VerbatimChar"/>
              </w:rPr>
              <w:t xml:space="preserve">IExperimentTracker</w:t>
            </w:r>
            <w:r>
              <w:t xml:space="preserve">)</w:t>
            </w:r>
          </w:p>
        </w:tc>
      </w:tr>
      <w:tr>
        <w:tc>
          <w:tcPr/>
          <w:p>
            <w:pPr>
              <w:pStyle w:val="Compact"/>
              <w:jc w:val="left"/>
            </w:pPr>
            <w:r>
              <w:t xml:space="preserve">Default</w:t>
            </w:r>
          </w:p>
        </w:tc>
        <w:tc>
          <w:tcPr/>
          <w:p>
            <w:pPr>
              <w:pStyle w:val="Compact"/>
              <w:jc w:val="left"/>
            </w:pPr>
            <w:r>
              <w:t xml:space="preserve">Null Object</w:t>
            </w:r>
          </w:p>
        </w:tc>
        <w:tc>
          <w:tcPr/>
          <w:p>
            <w:pPr>
              <w:pStyle w:val="Compact"/>
              <w:jc w:val="left"/>
            </w:pPr>
            <w:r>
              <w:rPr>
                <w:rStyle w:val="VerbatimChar"/>
              </w:rPr>
              <w:t xml:space="preserve">None</w:t>
            </w:r>
          </w:p>
        </w:tc>
      </w:tr>
    </w:tbl>
    <w:bookmarkEnd w:id="76"/>
    <w:bookmarkStart w:id="77" w:name="thread-safety-analysis"/>
    <w:p>
      <w:pPr>
        <w:pStyle w:val="Heading3"/>
      </w:pPr>
      <w:r>
        <w:t xml:space="preserve">Thread Safety Analysis</w:t>
      </w:r>
    </w:p>
    <w:p>
      <w:pPr>
        <w:pStyle w:val="FirstParagraph"/>
      </w:pPr>
      <w:r>
        <w:t xml:space="preserve">The current implementation is</w:t>
      </w:r>
      <w:r>
        <w:t xml:space="preserve"> </w:t>
      </w:r>
      <w:r>
        <w:rPr>
          <w:bCs/>
          <w:b/>
        </w:rPr>
        <w:t xml:space="preserve">NOT thread-safe</w:t>
      </w:r>
      <w:r>
        <w:t xml:space="preserve">:</w:t>
      </w:r>
    </w:p>
    <w:p>
      <w:pPr>
        <w:pStyle w:val="BodyText"/>
      </w:pPr>
      <m:oMathPara>
        <m:oMathParaPr>
          <m:jc m:val="center"/>
        </m:oMathParaPr>
        <m:oMath>
          <m:r>
            <m:rPr>
              <m:nor/>
              <m:sty m:val="p"/>
            </m:rPr>
            <m:t>Thread A: set_tracker</m:t>
          </m:r>
          <m:d>
            <m:dPr>
              <m:begChr m:val="("/>
              <m:endChr m:val=")"/>
              <m:sepChr m:val=""/>
              <m:grow/>
            </m:dPr>
            <m:e>
              <m:sSub>
                <m:e>
                  <m:r>
                    <m:t>τ</m:t>
                  </m:r>
                </m:e>
                <m:sub>
                  <m:r>
                    <m:t>1</m:t>
                  </m:r>
                </m:sub>
              </m:sSub>
            </m:e>
          </m:d>
          <m:r>
            <m:rPr>
              <m:sty m:val="p"/>
            </m:rPr>
            <m:t>∥</m:t>
          </m:r>
          <m:r>
            <m:rPr>
              <m:nor/>
              <m:sty m:val="p"/>
            </m:rPr>
            <m:t>Thread B: get_tracker</m:t>
          </m:r>
          <m:d>
            <m:dPr>
              <m:begChr m:val="("/>
              <m:endChr m:val=")"/>
              <m:sepChr m:val=""/>
              <m:grow/>
            </m:dPr>
            <m:e/>
          </m:d>
          <m:r>
            <m:rPr>
              <m:sty m:val="p"/>
            </m:rPr>
            <m:t>⟹</m:t>
          </m:r>
          <m:r>
            <m:rPr>
              <m:nor/>
              <m:sty m:val="p"/>
            </m:rPr>
            <m:t>race condition</m:t>
          </m:r>
        </m:oMath>
      </m:oMathPara>
    </w:p>
    <w:p>
      <w:pPr>
        <w:pStyle w:val="FirstParagraph"/>
      </w:pPr>
      <w:r>
        <w:t xml:space="preserve">In Prefect's</w:t>
      </w:r>
      <w:r>
        <w:t xml:space="preserve"> </w:t>
      </w:r>
      <w:r>
        <w:rPr>
          <w:rStyle w:val="VerbatimChar"/>
        </w:rPr>
        <w:t xml:space="preserve">ConcurrentTaskRunner</w:t>
      </w:r>
      <w:r>
        <w:t xml:space="preserve">, multiple tasks run as threads. The class-level</w:t>
      </w:r>
      <w:r>
        <w:t xml:space="preserve"> </w:t>
      </w:r>
      <w:r>
        <w:rPr>
          <w:rStyle w:val="VerbatimChar"/>
        </w:rPr>
        <w:t xml:space="preserve">_tracker</w:t>
      </w:r>
      <w:r>
        <w:t xml:space="preserve"> </w:t>
      </w:r>
      <w:r>
        <w:t xml:space="preserve">could be read while being written, though Python's GIL prevents actual data corruption. The semantic risk is a task seeing a stale or partially-updated tracker reference.</w:t>
      </w:r>
    </w:p>
    <w:bookmarkEnd w:id="77"/>
    <w:bookmarkStart w:id="78" w:name="variable-mapping-3"/>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rPr>
                  <m:sty m:val="p"/>
                  <m:scr m:val="script"/>
                </m:rPr>
                <m:t>C</m:t>
              </m:r>
            </m:oMath>
          </w:p>
        </w:tc>
        <w:tc>
          <w:tcPr/>
          <w:p>
            <w:pPr>
              <w:pStyle w:val="Compact"/>
              <w:jc w:val="left"/>
            </w:pPr>
            <w:r>
              <w:rPr>
                <w:rStyle w:val="VerbatimChar"/>
              </w:rPr>
              <w:t xml:space="preserve">YantraContext</w:t>
            </w:r>
          </w:p>
        </w:tc>
        <w:tc>
          <w:tcPr/>
          <w:p>
            <w:pPr>
              <w:pStyle w:val="Compact"/>
              <w:jc w:val="left"/>
            </w:pPr>
            <w:r>
              <w:rPr>
                <w:rStyle w:val="VerbatimChar"/>
              </w:rPr>
              <w:t xml:space="preserve">class</w:t>
            </w:r>
          </w:p>
        </w:tc>
        <w:tc>
          <w:tcPr/>
          <w:p>
            <w:pPr>
              <w:pStyle w:val="Compact"/>
              <w:jc w:val="left"/>
            </w:pPr>
            <w:r>
              <w:rPr>
                <w:rStyle w:val="VerbatimChar"/>
              </w:rPr>
              <w:t xml:space="preserve">context.py:L7</w:t>
            </w:r>
          </w:p>
        </w:tc>
      </w:tr>
      <w:tr>
        <w:tc>
          <w:tcPr/>
          <w:p>
            <w:pPr>
              <w:pStyle w:val="Compact"/>
              <w:jc w:val="left"/>
            </w:pPr>
            <m:oMath>
              <m:r>
                <m:t>τ</m:t>
              </m:r>
            </m:oMath>
          </w:p>
        </w:tc>
        <w:tc>
          <w:tcPr/>
          <w:p>
            <w:pPr>
              <w:pStyle w:val="Compact"/>
              <w:jc w:val="left"/>
            </w:pPr>
            <w:r>
              <w:rPr>
                <w:rStyle w:val="VerbatimChar"/>
              </w:rPr>
              <w:t xml:space="preserve">_tracker</w:t>
            </w:r>
          </w:p>
        </w:tc>
        <w:tc>
          <w:tcPr/>
          <w:p>
            <w:pPr>
              <w:pStyle w:val="Compact"/>
              <w:jc w:val="left"/>
            </w:pPr>
            <w:r>
              <w:rPr>
                <w:rStyle w:val="VerbatimChar"/>
              </w:rPr>
              <w:t xml:space="preserve">Optional[IExperimentTracker]</w:t>
            </w:r>
          </w:p>
        </w:tc>
        <w:tc>
          <w:tcPr/>
          <w:p>
            <w:pPr>
              <w:pStyle w:val="Compact"/>
              <w:jc w:val="left"/>
            </w:pPr>
            <w:r>
              <w:rPr>
                <w:rStyle w:val="VerbatimChar"/>
              </w:rPr>
              <w:t xml:space="preserve">context.py:L12</w:t>
            </w:r>
          </w:p>
        </w:tc>
      </w:tr>
    </w:tbl>
    <w:bookmarkEnd w:id="78"/>
    <w:bookmarkStart w:id="79" w:name="complexity-analysis-3"/>
    <w:p>
      <w:pPr>
        <w:pStyle w:val="Heading3"/>
      </w:pPr>
      <w:r>
        <w:t xml:space="preserve">Complexity Analysis</w:t>
      </w:r>
    </w:p>
    <w:p>
      <w:pPr>
        <w:numPr>
          <w:ilvl w:val="0"/>
          <w:numId w:val="1013"/>
        </w:numPr>
        <w:pStyle w:val="Compact"/>
      </w:pPr>
      <w:r>
        <w:rPr>
          <w:bCs/>
          <w:b/>
        </w:rPr>
        <w:t xml:space="preserve">Time:</w:t>
      </w:r>
      <w:r>
        <w:t xml:space="preserve"> </w:t>
      </w:r>
      <m:oMath>
        <m:r>
          <m:t>O</m:t>
        </m:r>
        <m:d>
          <m:dPr>
            <m:begChr m:val="("/>
            <m:endChr m:val=")"/>
            <m:sepChr m:val=""/>
            <m:grow/>
          </m:dPr>
          <m:e>
            <m:r>
              <m:t>1</m:t>
            </m:r>
          </m:e>
        </m:d>
      </m:oMath>
      <w:r>
        <w:t xml:space="preserve"> </w:t>
      </w:r>
      <w:r>
        <w:t xml:space="preserve">for both</w:t>
      </w:r>
      <w:r>
        <w:t xml:space="preserve"> </w:t>
      </w:r>
      <w:r>
        <w:rPr>
          <w:rStyle w:val="VerbatimChar"/>
        </w:rPr>
        <w:t xml:space="preserve">set_tracker</w:t>
      </w:r>
      <w:r>
        <w:t xml:space="preserve"> </w:t>
      </w:r>
      <w:r>
        <w:t xml:space="preserve">and</w:t>
      </w:r>
      <w:r>
        <w:t xml:space="preserve"> </w:t>
      </w:r>
      <w:r>
        <w:rPr>
          <w:rStyle w:val="VerbatimChar"/>
        </w:rPr>
        <w:t xml:space="preserve">get_tracker</w:t>
      </w:r>
    </w:p>
    <w:p>
      <w:pPr>
        <w:numPr>
          <w:ilvl w:val="0"/>
          <w:numId w:val="1013"/>
        </w:numPr>
        <w:pStyle w:val="Compact"/>
      </w:pPr>
      <w:r>
        <w:rPr>
          <w:bCs/>
          <w:b/>
        </w:rPr>
        <w:t xml:space="preserve">Space:</w:t>
      </w:r>
      <w:r>
        <w:t xml:space="preserve"> </w:t>
      </w:r>
      <m:oMath>
        <m:r>
          <m:t>O</m:t>
        </m:r>
        <m:d>
          <m:dPr>
            <m:begChr m:val="("/>
            <m:endChr m:val=")"/>
            <m:sepChr m:val=""/>
            <m:grow/>
          </m:dPr>
          <m:e>
            <m:r>
              <m:t>1</m:t>
            </m:r>
          </m:e>
        </m:d>
      </m:oMath>
      <w:r>
        <w:t xml:space="preserve"> </w:t>
      </w:r>
      <w:r>
        <w:t xml:space="preserve">— single class-level variable</w:t>
      </w:r>
    </w:p>
    <w:p>
      <w:r>
        <w:pict>
          <v:rect style="width:0;height:1.5pt" o:hralign="center" o:hrstd="t" o:hr="t"/>
        </w:pict>
      </w:r>
    </w:p>
    <w:bookmarkEnd w:id="79"/>
    <w:bookmarkEnd w:id="80"/>
    <w:bookmarkStart w:id="86" w:name="X263188945fa7bf7c176ffa5edaa12ebe4be78f7"/>
    <w:p>
      <w:pPr>
        <w:pStyle w:val="Heading2"/>
      </w:pPr>
      <w:r>
        <w:t xml:space="preserve">Algorithm 4: Output Truncation for Trace Storage</w:t>
      </w:r>
    </w:p>
    <w:p>
      <w:pPr>
        <w:pStyle w:val="FirstParagraph"/>
      </w:pPr>
      <w:r>
        <w:rPr>
          <w:bCs/>
          <w:b/>
        </w:rPr>
        <w:t xml:space="preserve">Source:</w:t>
      </w:r>
      <w:r>
        <w:t xml:space="preserve"> </w:t>
      </w:r>
      <w:hyperlink r:id="rId39">
        <w:r>
          <w:rPr>
            <w:rStyle w:val="Hyperlink"/>
          </w:rPr>
          <w:t xml:space="preserve">prefect_utils.py:L56</w:t>
        </w:r>
      </w:hyperlink>
    </w:p>
    <w:bookmarkStart w:id="81" w:name="description-4"/>
    <w:p>
      <w:pPr>
        <w:pStyle w:val="Heading3"/>
      </w:pPr>
      <w:r>
        <w:t xml:space="preserve">Description</w:t>
      </w:r>
    </w:p>
    <w:p>
      <w:pPr>
        <w:pStyle w:val="FirstParagraph"/>
      </w:pPr>
      <w:r>
        <w:t xml:space="preserve">The decorator truncates the function's return value to 1000 characters before storing it on the MLflow span. This prevents large objects (DataFrames, model artifacts, large strings) from overwhelming the tracing storage while preserving a representative preview.</w:t>
      </w:r>
    </w:p>
    <w:bookmarkEnd w:id="81"/>
    <w:bookmarkStart w:id="82" w:name="formal-representation-4"/>
    <w:p>
      <w:pPr>
        <w:pStyle w:val="Heading3"/>
      </w:pPr>
      <w:r>
        <w:t xml:space="preserve">Formal Representation</w:t>
      </w:r>
    </w:p>
    <w:p>
      <w:pPr>
        <w:pStyle w:val="FirstParagraph"/>
      </w:pPr>
      <m:oMathPara>
        <m:oMathParaPr>
          <m:jc m:val="center"/>
        </m:oMathParaPr>
        <m:oMath>
          <m:r>
            <m:rPr>
              <m:nor/>
              <m:sty m:val="p"/>
            </m:rPr>
            <m:t>truncate</m:t>
          </m:r>
          <m:d>
            <m:dPr>
              <m:begChr m:val="("/>
              <m:endChr m:val=")"/>
              <m:sepChr m:val=""/>
              <m:grow/>
            </m:dPr>
            <m:e>
              <m:r>
                <m:t>y</m:t>
              </m:r>
              <m:r>
                <m:rPr>
                  <m:sty m:val="p"/>
                </m:rPr>
                <m:t>,</m:t>
              </m:r>
              <m:r>
                <m:t>L</m:t>
              </m:r>
            </m:e>
          </m:d>
          <m:r>
            <m:rPr>
              <m:sty m:val="p"/>
            </m:rPr>
            <m:t>=</m:t>
          </m:r>
          <m:r>
            <m:rPr>
              <m:nor/>
              <m:sty m:val="p"/>
              <m:scr m:val="monospace"/>
            </m:rPr>
            <m:t>str</m:t>
          </m:r>
          <m:d>
            <m:dPr>
              <m:begChr m:val="("/>
              <m:endChr m:val=")"/>
              <m:sepChr m:val=""/>
              <m:grow/>
            </m:dPr>
            <m:e>
              <m:r>
                <m:t>y</m:t>
              </m:r>
            </m:e>
          </m:d>
          <m:d>
            <m:dPr>
              <m:begChr m:val="["/>
              <m:endChr m:val="]"/>
              <m:sepChr m:val=""/>
              <m:grow/>
            </m:dPr>
            <m:e>
              <m:r>
                <m:rPr>
                  <m:sty m:val="p"/>
                </m:rPr>
                <m:t>:</m:t>
              </m:r>
              <m:r>
                <m:t>L</m:t>
              </m:r>
            </m:e>
          </m:d>
        </m:oMath>
      </m:oMathPara>
    </w:p>
    <w:p>
      <w:pPr>
        <w:pStyle w:val="FirstParagraph"/>
      </w:pPr>
      <w:r>
        <w:t xml:space="preserve">Where:</w:t>
      </w:r>
    </w:p>
    <w:p>
      <w:pPr>
        <w:numPr>
          <w:ilvl w:val="0"/>
          <w:numId w:val="1014"/>
        </w:numPr>
        <w:pStyle w:val="Compact"/>
      </w:pPr>
      <m:oMath>
        <m:r>
          <m:t>y</m:t>
        </m:r>
      </m:oMath>
      <w:r>
        <w:t xml:space="preserve"> </w:t>
      </w:r>
      <w:r>
        <w:t xml:space="preserve">is the function return value</w:t>
      </w:r>
    </w:p>
    <w:p>
      <w:pPr>
        <w:numPr>
          <w:ilvl w:val="0"/>
          <w:numId w:val="1014"/>
        </w:numPr>
        <w:pStyle w:val="Compact"/>
      </w:pPr>
      <m:oMath>
        <m:r>
          <m:t>L</m:t>
        </m:r>
        <m:r>
          <m:rPr>
            <m:sty m:val="p"/>
          </m:rPr>
          <m:t>=</m:t>
        </m:r>
        <m:r>
          <m:t>1000</m:t>
        </m:r>
      </m:oMath>
      <w:r>
        <w:t xml:space="preserve"> </w:t>
      </w:r>
      <w:r>
        <w:t xml:space="preserve">is the maximum character limit</w:t>
      </w:r>
    </w:p>
    <w:bookmarkEnd w:id="82"/>
    <w:bookmarkStart w:id="83" w:name="information-loss-analysis"/>
    <w:p>
      <w:pPr>
        <w:pStyle w:val="Heading3"/>
      </w:pPr>
      <w:r>
        <w:t xml:space="preserve">Information Loss Analysis</w:t>
      </w:r>
    </w:p>
    <w:p>
      <w:pPr>
        <w:pStyle w:val="FirstParagraph"/>
      </w:pPr>
      <w:r>
        <w:t xml:space="preserve">The truncation has the following properties:</w:t>
      </w:r>
    </w:p>
    <w:p>
      <w:pPr>
        <w:pStyle w:val="BodyText"/>
      </w:pPr>
      <m:oMathPara>
        <m:oMathParaPr>
          <m:jc m:val="center"/>
        </m:oMathParaPr>
        <m:oMath>
          <m:d>
            <m:dPr>
              <m:begChr m:val="|"/>
              <m:endChr m:val="|"/>
              <m:sepChr m:val=""/>
              <m:grow/>
            </m:dPr>
            <m:e>
              <m:r>
                <m:rPr>
                  <m:nor/>
                  <m:sty m:val="p"/>
                </m:rPr>
                <m:t>truncate</m:t>
              </m:r>
              <m:d>
                <m:dPr>
                  <m:begChr m:val="("/>
                  <m:endChr m:val=")"/>
                  <m:sepChr m:val=""/>
                  <m:grow/>
                </m:dPr>
                <m:e>
                  <m:r>
                    <m:t>y</m:t>
                  </m:r>
                  <m:r>
                    <m:rPr>
                      <m:sty m:val="p"/>
                    </m:rPr>
                    <m:t>,</m:t>
                  </m:r>
                  <m:r>
                    <m:t>L</m:t>
                  </m:r>
                </m:e>
              </m:d>
            </m:e>
          </m:d>
          <m:r>
            <m:rPr>
              <m:sty m:val="p"/>
            </m:rPr>
            <m:t>=</m:t>
          </m:r>
          <m:r>
            <m:rPr>
              <m:sty m:val="p"/>
            </m:rPr>
            <m:t>min</m:t>
          </m:r>
          <m:d>
            <m:dPr>
              <m:begChr m:val="("/>
              <m:endChr m:val=")"/>
              <m:sepChr m:val=""/>
              <m:grow/>
            </m:dPr>
            <m:e>
              <m:d>
                <m:dPr>
                  <m:begChr m:val="|"/>
                  <m:endChr m:val="|"/>
                  <m:sepChr m:val=""/>
                  <m:grow/>
                </m:dPr>
                <m:e>
                  <m:r>
                    <m:rPr>
                      <m:nor/>
                      <m:sty m:val="p"/>
                    </m:rPr>
                    <m:t>str</m:t>
                  </m:r>
                  <m:d>
                    <m:dPr>
                      <m:begChr m:val="("/>
                      <m:endChr m:val=")"/>
                      <m:sepChr m:val=""/>
                      <m:grow/>
                    </m:dPr>
                    <m:e>
                      <m:r>
                        <m:t>y</m:t>
                      </m:r>
                    </m:e>
                  </m:d>
                </m:e>
              </m:d>
              <m:r>
                <m:rPr>
                  <m:sty m:val="p"/>
                </m:rPr>
                <m:t>,</m:t>
              </m:r>
              <m:r>
                <m:t>L</m:t>
              </m:r>
            </m:e>
          </m:d>
        </m:oMath>
      </m:oMathPara>
    </w:p>
    <w:p>
      <w:pPr>
        <w:pStyle w:val="FirstParagraph"/>
      </w:pPr>
      <m:oMathPara>
        <m:oMathParaPr>
          <m:jc m:val="center"/>
        </m:oMathParaPr>
        <m:oMath>
          <m:r>
            <m:rPr>
              <m:nor/>
              <m:sty m:val="p"/>
            </m:rPr>
            <m:t>info_loss</m:t>
          </m:r>
          <m:d>
            <m:dPr>
              <m:begChr m:val="("/>
              <m:endChr m:val=")"/>
              <m:sepChr m:val=""/>
              <m:grow/>
            </m:dPr>
            <m:e>
              <m:r>
                <m:t>y</m:t>
              </m:r>
            </m:e>
          </m:d>
          <m:r>
            <m:rPr>
              <m:sty m:val="p"/>
            </m:rPr>
            <m:t>=</m:t>
          </m:r>
          <m:r>
            <m:rPr>
              <m:sty m:val="p"/>
            </m:rPr>
            <m:t>max</m:t>
          </m:r>
          <m:d>
            <m:dPr>
              <m:begChr m:val="("/>
              <m:endChr m:val=")"/>
              <m:sepChr m:val=""/>
              <m:grow/>
            </m:dPr>
            <m:e>
              <m:r>
                <m:t>0</m:t>
              </m:r>
              <m:r>
                <m:rPr>
                  <m:sty m:val="p"/>
                </m:rPr>
                <m:t>,</m:t>
              </m:r>
              <m:d>
                <m:dPr>
                  <m:begChr m:val="|"/>
                  <m:endChr m:val="|"/>
                  <m:sepChr m:val=""/>
                  <m:grow/>
                </m:dPr>
                <m:e>
                  <m:r>
                    <m:rPr>
                      <m:nor/>
                      <m:sty m:val="p"/>
                    </m:rPr>
                    <m:t>str</m:t>
                  </m:r>
                  <m:d>
                    <m:dPr>
                      <m:begChr m:val="("/>
                      <m:endChr m:val=")"/>
                      <m:sepChr m:val=""/>
                      <m:grow/>
                    </m:dPr>
                    <m:e>
                      <m:r>
                        <m:t>y</m:t>
                      </m:r>
                    </m:e>
                  </m:d>
                </m:e>
              </m:d>
              <m:r>
                <m:rPr>
                  <m:sty m:val="p"/>
                </m:rPr>
                <m:t>−</m:t>
              </m:r>
              <m:r>
                <m:t>L</m:t>
              </m:r>
            </m:e>
          </m:d>
          <m:r>
            <m:rPr>
              <m:nor/>
              <m:sty m:val="p"/>
            </m:rPr>
            <m:t> characters</m:t>
          </m:r>
        </m:oMath>
      </m:oMathPara>
    </w:p>
    <w:p>
      <w:pPr>
        <w:pStyle w:val="FirstParagraph"/>
      </w:pPr>
      <w:r>
        <w:t xml:space="preserve">For common return types: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Return Type</w:t>
            </w:r>
          </w:p>
        </w:tc>
        <w:tc>
          <w:tcPr/>
          <w:p>
            <w:pPr>
              <w:pStyle w:val="Compact"/>
              <w:jc w:val="left"/>
            </w:pPr>
            <w:r>
              <w:t xml:space="preserve">Typical</w:t>
            </w:r>
            <w:r>
              <w:t xml:space="preserve"> </w:t>
            </w:r>
            <w:r>
              <w:rPr>
                <w:rStyle w:val="VerbatimChar"/>
              </w:rPr>
              <w:t xml:space="preserve">str()</w:t>
            </w:r>
            <w:r>
              <w:t xml:space="preserve"> </w:t>
            </w:r>
            <w:r>
              <w:t xml:space="preserve">Size</w:t>
            </w:r>
          </w:p>
        </w:tc>
        <w:tc>
          <w:tcPr/>
          <w:p>
            <w:pPr>
              <w:pStyle w:val="Compact"/>
              <w:jc w:val="left"/>
            </w:pPr>
            <w:r>
              <w:t xml:space="preserve">Truncated?</w:t>
            </w:r>
          </w:p>
        </w:tc>
        <w:tc>
          <w:tcPr/>
          <w:p>
            <w:pPr>
              <w:pStyle w:val="Compact"/>
              <w:jc w:val="left"/>
            </w:pPr>
            <w:r>
              <w:t xml:space="preserve">Information Preserved</w:t>
            </w:r>
          </w:p>
        </w:tc>
      </w:tr>
      <w:tr>
        <w:tc>
          <w:tcPr/>
          <w:p>
            <w:pPr>
              <w:pStyle w:val="Compact"/>
              <w:jc w:val="left"/>
            </w:pP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bool</w:t>
            </w:r>
          </w:p>
        </w:tc>
        <w:tc>
          <w:tcPr/>
          <w:p>
            <w:pPr>
              <w:pStyle w:val="Compact"/>
              <w:jc w:val="left"/>
            </w:pPr>
            <w:r>
              <w:t xml:space="preserve">&lt;20 chars</w:t>
            </w:r>
          </w:p>
        </w:tc>
        <w:tc>
          <w:tcPr/>
          <w:p>
            <w:pPr>
              <w:pStyle w:val="Compact"/>
              <w:jc w:val="left"/>
            </w:pPr>
            <w:r>
              <w:t xml:space="preserve">❌</w:t>
            </w:r>
          </w:p>
        </w:tc>
        <w:tc>
          <w:tcPr/>
          <w:p>
            <w:pPr>
              <w:pStyle w:val="Compact"/>
              <w:jc w:val="left"/>
            </w:pPr>
            <w:r>
              <w:t xml:space="preserve">100%</w:t>
            </w:r>
          </w:p>
        </w:tc>
      </w:tr>
      <w:tr>
        <w:tc>
          <w:tcPr/>
          <w:p>
            <w:pPr>
              <w:pStyle w:val="Compact"/>
              <w:jc w:val="left"/>
            </w:pPr>
            <w:r>
              <w:t xml:space="preserve">Short</w:t>
            </w:r>
            <w:r>
              <w:t xml:space="preserve"> </w:t>
            </w:r>
            <w:r>
              <w:rPr>
                <w:rStyle w:val="VerbatimChar"/>
              </w:rPr>
              <w:t xml:space="preserve">str</w:t>
            </w:r>
          </w:p>
        </w:tc>
        <w:tc>
          <w:tcPr/>
          <w:p>
            <w:pPr>
              <w:pStyle w:val="Compact"/>
              <w:jc w:val="left"/>
            </w:pPr>
            <w:r>
              <w:t xml:space="preserve">&lt;100 chars</w:t>
            </w:r>
          </w:p>
        </w:tc>
        <w:tc>
          <w:tcPr/>
          <w:p>
            <w:pPr>
              <w:pStyle w:val="Compact"/>
              <w:jc w:val="left"/>
            </w:pPr>
            <w:r>
              <w:t xml:space="preserve">❌</w:t>
            </w:r>
          </w:p>
        </w:tc>
        <w:tc>
          <w:tcPr/>
          <w:p>
            <w:pPr>
              <w:pStyle w:val="Compact"/>
              <w:jc w:val="left"/>
            </w:pPr>
            <w:r>
              <w:t xml:space="preserve">100%</w:t>
            </w:r>
          </w:p>
        </w:tc>
      </w:tr>
      <w:tr>
        <w:tc>
          <w:tcPr/>
          <w:p>
            <w:pPr>
              <w:pStyle w:val="Compact"/>
              <w:jc w:val="left"/>
            </w:pPr>
            <w:r>
              <w:t xml:space="preserve">Small</w:t>
            </w:r>
            <w:r>
              <w:t xml:space="preserve"> </w:t>
            </w:r>
            <w:r>
              <w:rPr>
                <w:rStyle w:val="VerbatimChar"/>
              </w:rPr>
              <w:t xml:space="preserve">dict</w:t>
            </w:r>
          </w:p>
        </w:tc>
        <w:tc>
          <w:tcPr/>
          <w:p>
            <w:pPr>
              <w:pStyle w:val="Compact"/>
              <w:jc w:val="left"/>
            </w:pPr>
            <w:r>
              <w:t xml:space="preserve">&lt;500 chars</w:t>
            </w:r>
          </w:p>
        </w:tc>
        <w:tc>
          <w:tcPr/>
          <w:p>
            <w:pPr>
              <w:pStyle w:val="Compact"/>
              <w:jc w:val="left"/>
            </w:pPr>
            <w:r>
              <w:t xml:space="preserve">❌</w:t>
            </w:r>
          </w:p>
        </w:tc>
        <w:tc>
          <w:tcPr/>
          <w:p>
            <w:pPr>
              <w:pStyle w:val="Compact"/>
              <w:jc w:val="left"/>
            </w:pPr>
            <w:r>
              <w:t xml:space="preserve">100%</w:t>
            </w:r>
          </w:p>
        </w:tc>
      </w:tr>
      <w:tr>
        <w:tc>
          <w:tcPr/>
          <w:p>
            <w:pPr>
              <w:pStyle w:val="Compact"/>
              <w:jc w:val="left"/>
            </w:pPr>
            <w:r>
              <w:rPr>
                <w:rStyle w:val="VerbatimChar"/>
              </w:rPr>
              <w:t xml:space="preserve">pd.DataFrame</w:t>
            </w:r>
            <w:r>
              <w:t xml:space="preserve"> </w:t>
            </w:r>
            <w:r>
              <w:t xml:space="preserve">(10 rows)</w:t>
            </w:r>
          </w:p>
        </w:tc>
        <w:tc>
          <w:tcPr/>
          <w:p>
            <w:pPr>
              <w:pStyle w:val="Compact"/>
              <w:jc w:val="left"/>
            </w:pPr>
            <w:r>
              <w:t xml:space="preserve">~2000 chars</w:t>
            </w:r>
          </w:p>
        </w:tc>
        <w:tc>
          <w:tcPr/>
          <w:p>
            <w:pPr>
              <w:pStyle w:val="Compact"/>
              <w:jc w:val="left"/>
            </w:pPr>
            <w:r>
              <w:t xml:space="preserve">✅</w:t>
            </w:r>
          </w:p>
        </w:tc>
        <w:tc>
          <w:tcPr/>
          <w:p>
            <w:pPr>
              <w:pStyle w:val="Compact"/>
              <w:jc w:val="left"/>
            </w:pPr>
            <w:r>
              <w:t xml:space="preserve">~50%</w:t>
            </w:r>
          </w:p>
        </w:tc>
      </w:tr>
      <w:tr>
        <w:tc>
          <w:tcPr/>
          <w:p>
            <w:pPr>
              <w:pStyle w:val="Compact"/>
              <w:jc w:val="left"/>
            </w:pPr>
            <w:r>
              <w:rPr>
                <w:rStyle w:val="VerbatimChar"/>
              </w:rPr>
              <w:t xml:space="preserve">pd.DataFrame</w:t>
            </w:r>
            <w:r>
              <w:t xml:space="preserve"> </w:t>
            </w:r>
            <w:r>
              <w:t xml:space="preserve">(1000 rows)</w:t>
            </w:r>
          </w:p>
        </w:tc>
        <w:tc>
          <w:tcPr/>
          <w:p>
            <w:pPr>
              <w:pStyle w:val="Compact"/>
              <w:jc w:val="left"/>
            </w:pPr>
            <w:r>
              <w:t xml:space="preserve">~200,000 chars</w:t>
            </w:r>
          </w:p>
        </w:tc>
        <w:tc>
          <w:tcPr/>
          <w:p>
            <w:pPr>
              <w:pStyle w:val="Compact"/>
              <w:jc w:val="left"/>
            </w:pPr>
            <w:r>
              <w:t xml:space="preserve">✅</w:t>
            </w:r>
          </w:p>
        </w:tc>
        <w:tc>
          <w:tcPr/>
          <w:p>
            <w:pPr>
              <w:pStyle w:val="Compact"/>
              <w:jc w:val="left"/>
            </w:pPr>
            <w:r>
              <w:t xml:space="preserve">~0.5%</w:t>
            </w:r>
          </w:p>
        </w:tc>
      </w:tr>
      <w:tr>
        <w:tc>
          <w:tcPr/>
          <w:p>
            <w:pPr>
              <w:pStyle w:val="Compact"/>
              <w:jc w:val="left"/>
            </w:pPr>
            <w:r>
              <w:t xml:space="preserve">Large model output</w:t>
            </w:r>
          </w:p>
        </w:tc>
        <w:tc>
          <w:tcPr/>
          <w:p>
            <w:pPr>
              <w:pStyle w:val="Compact"/>
              <w:jc w:val="left"/>
            </w:pPr>
            <w:r>
              <w:t xml:space="preserve">Variable</w:t>
            </w:r>
          </w:p>
        </w:tc>
        <w:tc>
          <w:tcPr/>
          <w:p>
            <w:pPr>
              <w:pStyle w:val="Compact"/>
              <w:jc w:val="left"/>
            </w:pPr>
            <w:r>
              <w:t xml:space="preserve">✅</w:t>
            </w:r>
          </w:p>
        </w:tc>
        <w:tc>
          <w:tcPr/>
          <w:p>
            <w:pPr>
              <w:pStyle w:val="Compact"/>
              <w:jc w:val="left"/>
            </w:pPr>
            <w:r>
              <w:t xml:space="preserve">Variable</w:t>
            </w:r>
          </w:p>
        </w:tc>
      </w:tr>
    </w:tbl>
    <w:bookmarkEnd w:id="83"/>
    <w:bookmarkStart w:id="84" w:name="variable-mapping-4"/>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y</m:t>
              </m:r>
            </m:oMath>
          </w:p>
        </w:tc>
        <w:tc>
          <w:tcPr/>
          <w:p>
            <w:pPr>
              <w:pStyle w:val="Compact"/>
              <w:jc w:val="left"/>
            </w:pPr>
            <w:r>
              <w:rPr>
                <w:rStyle w:val="VerbatimChar"/>
              </w:rPr>
              <w:t xml:space="preserve">result</w:t>
            </w:r>
          </w:p>
        </w:tc>
        <w:tc>
          <w:tcPr/>
          <w:p>
            <w:pPr>
              <w:pStyle w:val="Compact"/>
              <w:jc w:val="left"/>
            </w:pPr>
            <w:r>
              <w:rPr>
                <w:rStyle w:val="VerbatimChar"/>
              </w:rPr>
              <w:t xml:space="preserve">Any</w:t>
            </w:r>
          </w:p>
        </w:tc>
        <w:tc>
          <w:tcPr/>
          <w:p>
            <w:pPr>
              <w:pStyle w:val="Compact"/>
              <w:jc w:val="left"/>
            </w:pPr>
            <w:r>
              <w:rPr>
                <w:rStyle w:val="VerbatimChar"/>
              </w:rPr>
              <w:t xml:space="preserve">prefect_utils.py:L51</w:t>
            </w:r>
          </w:p>
        </w:tc>
      </w:tr>
      <w:tr>
        <w:tc>
          <w:tcPr/>
          <w:p>
            <w:pPr>
              <w:pStyle w:val="Compact"/>
              <w:jc w:val="left"/>
            </w:pPr>
            <m:oMath>
              <m:r>
                <m:t>L</m:t>
              </m:r>
            </m:oMath>
          </w:p>
        </w:tc>
        <w:tc>
          <w:tcPr/>
          <w:p>
            <w:pPr>
              <w:pStyle w:val="Compact"/>
              <w:jc w:val="left"/>
            </w:pPr>
            <w:r>
              <w:rPr>
                <w:rStyle w:val="VerbatimChar"/>
              </w:rPr>
              <w:t xml:space="preserve">1000</w:t>
            </w:r>
          </w:p>
        </w:tc>
        <w:tc>
          <w:tcPr/>
          <w:p>
            <w:pPr>
              <w:pStyle w:val="Compact"/>
              <w:jc w:val="left"/>
            </w:pPr>
            <w:r>
              <w:rPr>
                <w:rStyle w:val="VerbatimChar"/>
              </w:rPr>
              <w:t xml:space="preserve">int</w:t>
            </w:r>
            <w:r>
              <w:t xml:space="preserve"> </w:t>
            </w:r>
            <w:r>
              <w:t xml:space="preserve">(hardcoded)</w:t>
            </w:r>
          </w:p>
        </w:tc>
        <w:tc>
          <w:tcPr/>
          <w:p>
            <w:pPr>
              <w:pStyle w:val="Compact"/>
              <w:jc w:val="left"/>
            </w:pPr>
            <w:r>
              <w:rPr>
                <w:rStyle w:val="VerbatimChar"/>
              </w:rPr>
              <w:t xml:space="preserve">prefect_utils.py:L56</w:t>
            </w:r>
          </w:p>
        </w:tc>
      </w:tr>
    </w:tbl>
    <w:bookmarkEnd w:id="84"/>
    <w:bookmarkStart w:id="85" w:name="complexity-analysis-4"/>
    <w:p>
      <w:pPr>
        <w:pStyle w:val="Heading3"/>
      </w:pPr>
      <w:r>
        <w:t xml:space="preserve">Complexity Analysis</w:t>
      </w:r>
    </w:p>
    <w:p>
      <w:pPr>
        <w:numPr>
          <w:ilvl w:val="0"/>
          <w:numId w:val="1015"/>
        </w:numPr>
        <w:pStyle w:val="Compact"/>
      </w:pPr>
      <w:r>
        <w:rPr>
          <w:bCs/>
          <w:b/>
        </w:rPr>
        <w:t xml:space="preserve">Time:</w:t>
      </w:r>
      <w:r>
        <w:t xml:space="preserve"> </w:t>
      </w:r>
      <m:oMath>
        <m:r>
          <m:t>O</m:t>
        </m:r>
        <m:d>
          <m:dPr>
            <m:begChr m:val="("/>
            <m:endChr m:val=")"/>
            <m:sepChr m:val=""/>
            <m:grow/>
          </m:dPr>
          <m:e>
            <m:r>
              <m:t>L</m:t>
            </m:r>
          </m:e>
        </m:d>
      </m:oMath>
      <w:r>
        <w:t xml:space="preserve"> </w:t>
      </w:r>
      <w:r>
        <w:t xml:space="preserve">— bounded string operation</w:t>
      </w:r>
    </w:p>
    <w:p>
      <w:pPr>
        <w:numPr>
          <w:ilvl w:val="0"/>
          <w:numId w:val="1015"/>
        </w:numPr>
        <w:pStyle w:val="Compact"/>
      </w:pPr>
      <w:r>
        <w:rPr>
          <w:bCs/>
          <w:b/>
        </w:rPr>
        <w:t xml:space="preserve">Space:</w:t>
      </w:r>
      <w:r>
        <w:t xml:space="preserve"> </w:t>
      </w:r>
      <m:oMath>
        <m:r>
          <m:t>O</m:t>
        </m:r>
        <m:d>
          <m:dPr>
            <m:begChr m:val="("/>
            <m:endChr m:val=")"/>
            <m:sepChr m:val=""/>
            <m:grow/>
          </m:dPr>
          <m:e>
            <m:r>
              <m:t>L</m:t>
            </m:r>
          </m:e>
        </m:d>
      </m:oMath>
      <w:r>
        <w:t xml:space="preserve"> </w:t>
      </w:r>
      <w:r>
        <w:t xml:space="preserve">— truncated copy</w:t>
      </w:r>
    </w:p>
    <w:p>
      <w:r>
        <w:pict>
          <v:rect style="width:0;height:1.5pt" o:hralign="center" o:hrstd="t" o:hr="t"/>
        </w:pict>
      </w:r>
    </w:p>
    <w:bookmarkEnd w:id="85"/>
    <w:bookmarkEnd w:id="86"/>
    <w:bookmarkStart w:id="93" w:name="X84f028fa3455b79f3bc7703dd40dd0091d12628"/>
    <w:p>
      <w:pPr>
        <w:pStyle w:val="Heading2"/>
      </w:pPr>
      <w:r>
        <w:t xml:space="preserve">Algorithm 5: Error-Aware Span Decoration with Re-Raise</w:t>
      </w:r>
    </w:p>
    <w:p>
      <w:pPr>
        <w:pStyle w:val="FirstParagraph"/>
      </w:pPr>
      <w:r>
        <w:rPr>
          <w:bCs/>
          <w:b/>
        </w:rPr>
        <w:t xml:space="preserve">Source:</w:t>
      </w:r>
      <w:r>
        <w:t xml:space="preserve"> </w:t>
      </w:r>
      <w:hyperlink r:id="rId87">
        <w:r>
          <w:rPr>
            <w:rStyle w:val="Hyperlink"/>
          </w:rPr>
          <w:t xml:space="preserve">prefect_utils.py:L61-L66</w:t>
        </w:r>
      </w:hyperlink>
    </w:p>
    <w:bookmarkStart w:id="88" w:name="description-5"/>
    <w:p>
      <w:pPr>
        <w:pStyle w:val="Heading3"/>
      </w:pPr>
      <w:r>
        <w:t xml:space="preserve">Description</w:t>
      </w:r>
    </w:p>
    <w:p>
      <w:pPr>
        <w:pStyle w:val="FirstParagraph"/>
      </w:pPr>
      <w:r>
        <w:t xml:space="preserve">When the wrapped function raises an exception, the decorator captures the error message, logs it to the span as structured attributes, then</w:t>
      </w:r>
      <w:r>
        <w:t xml:space="preserve"> </w:t>
      </w:r>
      <w:r>
        <w:rPr>
          <w:bCs/>
          <w:b/>
        </w:rPr>
        <w:t xml:space="preserve">re-raises</w:t>
      </w:r>
      <w:r>
        <w:t xml:space="preserve"> </w:t>
      </w:r>
      <w:r>
        <w:t xml:space="preserve">the exception to allow Prefect's retry mechanism to operate. This creates an error audit trail in MLflow while preserving Prefect's retry semantics.</w:t>
      </w:r>
    </w:p>
    <w:bookmarkEnd w:id="88"/>
    <w:bookmarkStart w:id="89" w:name="formal-representation-5"/>
    <w:p>
      <w:pPr>
        <w:pStyle w:val="Heading3"/>
      </w:pPr>
      <w:r>
        <w:t xml:space="preserve">Formal Representation</w:t>
      </w:r>
    </w:p>
    <w:p>
      <w:pPr>
        <w:pStyle w:val="FirstParagraph"/>
      </w:pPr>
      <m:oMathPara>
        <m:oMathParaPr>
          <m:jc m:val="center"/>
        </m:oMathParaPr>
        <m:oMath>
          <m:r>
            <m:rPr>
              <m:nor/>
              <m:sty m:val="p"/>
            </m:rPr>
            <m:t>error_wrap</m:t>
          </m:r>
          <m:d>
            <m:dPr>
              <m:begChr m:val="("/>
              <m:endChr m:val=")"/>
              <m:sepChr m:val=""/>
              <m:grow/>
            </m:dPr>
            <m:e>
              <m:r>
                <m:t>f</m:t>
              </m:r>
              <m:r>
                <m:rPr>
                  <m:sty m:val="p"/>
                </m:rPr>
                <m:t>,</m:t>
              </m:r>
              <m:r>
                <m:rPr>
                  <m:sty m:val="b"/>
                </m:rPr>
                <m:t>x</m:t>
              </m:r>
              <m:r>
                <m:rPr>
                  <m:sty m:val="p"/>
                </m:rPr>
                <m:t>,</m:t>
              </m:r>
              <m:r>
                <m:t>σ</m:t>
              </m:r>
            </m:e>
          </m:d>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r>
                          <m:t>y</m:t>
                        </m:r>
                        <m:r>
                          <m:rPr>
                            <m:sty m:val="p"/>
                          </m:rPr>
                          <m:t>,</m:t>
                        </m:r>
                        <m:r>
                          <m:t>σ</m:t>
                        </m:r>
                        <m:d>
                          <m:dPr>
                            <m:begChr m:val="["/>
                            <m:endChr m:val="]"/>
                            <m:sepChr m:val=""/>
                            <m:grow/>
                          </m:dPr>
                          <m:e>
                            <m:r>
                              <m:rPr>
                                <m:nor/>
                                <m:sty m:val="p"/>
                              </m:rPr>
                              <m:t>status</m:t>
                            </m:r>
                            <m:r>
                              <m:rPr>
                                <m:sty m:val="p"/>
                              </m:rPr>
                              <m:t>←</m:t>
                            </m:r>
                            <m:r>
                              <m:rPr>
                                <m:nor/>
                                <m:sty m:val="p"/>
                              </m:rPr>
                              <m:t>success</m:t>
                            </m:r>
                          </m:e>
                        </m:d>
                      </m:e>
                    </m:d>
                  </m:e>
                  <m:e>
                    <m:r>
                      <m:rPr>
                        <m:nor/>
                        <m:sty m:val="p"/>
                      </m:rPr>
                      <m:t>if </m:t>
                    </m:r>
                    <m:r>
                      <m:t>f</m:t>
                    </m:r>
                    <m:d>
                      <m:dPr>
                        <m:begChr m:val="("/>
                        <m:endChr m:val=")"/>
                        <m:sepChr m:val=""/>
                        <m:grow/>
                      </m:dPr>
                      <m:e>
                        <m:r>
                          <m:rPr>
                            <m:sty m:val="b"/>
                          </m:rPr>
                          <m:t>x</m:t>
                        </m:r>
                      </m:e>
                    </m:d>
                    <m:r>
                      <m:rPr>
                        <m:nor/>
                        <m:sty m:val="p"/>
                      </m:rPr>
                      <m:t> succeeds</m:t>
                    </m:r>
                  </m:e>
                </m:mr>
                <m:mr>
                  <m:e>
                    <m:r>
                      <m:t>σ</m:t>
                    </m:r>
                    <m:d>
                      <m:dPr>
                        <m:begChr m:val="["/>
                        <m:endChr m:val="]"/>
                        <m:sepChr m:val=""/>
                        <m:grow/>
                      </m:dPr>
                      <m:e>
                        <m:r>
                          <m:rPr>
                            <m:nor/>
                            <m:sty m:val="p"/>
                          </m:rPr>
                          <m:t>status</m:t>
                        </m:r>
                        <m:r>
                          <m:rPr>
                            <m:sty m:val="p"/>
                          </m:rPr>
                          <m:t>←</m:t>
                        </m:r>
                        <m:r>
                          <m:rPr>
                            <m:nor/>
                            <m:sty m:val="p"/>
                          </m:rPr>
                          <m:t>error</m:t>
                        </m:r>
                        <m:r>
                          <m:rPr>
                            <m:sty m:val="p"/>
                          </m:rPr>
                          <m:t>,</m:t>
                        </m:r>
                        <m:r>
                          <m:rPr>
                            <m:nor/>
                            <m:sty m:val="p"/>
                          </m:rPr>
                          <m:t>msg</m:t>
                        </m:r>
                        <m:r>
                          <m:rPr>
                            <m:sty m:val="p"/>
                          </m:rPr>
                          <m:t>←</m:t>
                        </m:r>
                        <m:r>
                          <m:rPr>
                            <m:nor/>
                            <m:sty m:val="p"/>
                          </m:rPr>
                          <m:t>str</m:t>
                        </m:r>
                        <m:d>
                          <m:dPr>
                            <m:begChr m:val="("/>
                            <m:endChr m:val=")"/>
                            <m:sepChr m:val=""/>
                            <m:grow/>
                          </m:dPr>
                          <m:e>
                            <m:r>
                              <m:t>e</m:t>
                            </m:r>
                          </m:e>
                        </m:d>
                      </m:e>
                    </m:d>
                    <m:r>
                      <m:rPr>
                        <m:sty m:val="p"/>
                      </m:rPr>
                      <m:t>→</m:t>
                    </m:r>
                    <m:r>
                      <m:rPr>
                        <m:nor/>
                        <m:sty m:val="p"/>
                      </m:rPr>
                      <m:t>raise</m:t>
                    </m:r>
                    <m:d>
                      <m:dPr>
                        <m:begChr m:val="("/>
                        <m:endChr m:val=")"/>
                        <m:sepChr m:val=""/>
                        <m:grow/>
                      </m:dPr>
                      <m:e>
                        <m:r>
                          <m:t>e</m:t>
                        </m:r>
                      </m:e>
                    </m:d>
                  </m:e>
                  <m:e>
                    <m:r>
                      <m:rPr>
                        <m:nor/>
                        <m:sty m:val="p"/>
                      </m:rPr>
                      <m:t>if </m:t>
                    </m:r>
                    <m:r>
                      <m:t>f</m:t>
                    </m:r>
                    <m:d>
                      <m:dPr>
                        <m:begChr m:val="("/>
                        <m:endChr m:val=")"/>
                        <m:sepChr m:val=""/>
                        <m:grow/>
                      </m:dPr>
                      <m:e>
                        <m:r>
                          <m:rPr>
                            <m:sty m:val="b"/>
                          </m:rPr>
                          <m:t>x</m:t>
                        </m:r>
                      </m:e>
                    </m:d>
                    <m:r>
                      <m:rPr>
                        <m:nor/>
                        <m:sty m:val="p"/>
                      </m:rPr>
                      <m:t> raises </m:t>
                    </m:r>
                    <m:r>
                      <m:t>e</m:t>
                    </m:r>
                  </m:e>
                </m:mr>
              </m:m>
            </m:e>
          </m:d>
        </m:oMath>
      </m:oMathPara>
    </w:p>
    <w:bookmarkEnd w:id="89"/>
    <w:bookmarkStart w:id="90" w:name="retry-error-interaction"/>
    <w:p>
      <w:pPr>
        <w:pStyle w:val="Heading3"/>
      </w:pPr>
      <w:r>
        <w:t xml:space="preserve">Retry-Error Interaction</w:t>
      </w:r>
    </w:p>
    <w:p>
      <w:pPr>
        <w:pStyle w:val="FirstParagraph"/>
      </w:pPr>
      <w:r>
        <w:t xml:space="preserve">The re-raise is critical for Prefect integration:</w:t>
      </w:r>
    </w:p>
    <w:p>
      <w:pPr>
        <w:pStyle w:val="BodyText"/>
      </w:pPr>
      <m:oMathPara>
        <m:oMathParaPr>
          <m:jc m:val="center"/>
        </m:oMathParaPr>
        <m:oMath>
          <m:r>
            <m:rPr>
              <m:nor/>
              <m:sty m:val="p"/>
            </m:rPr>
            <m:t>Prefect.retry</m:t>
          </m:r>
          <m:d>
            <m:dPr>
              <m:begChr m:val="("/>
              <m:endChr m:val=")"/>
              <m:sepChr m:val=""/>
              <m:grow/>
            </m:dPr>
            <m:e>
              <m:r>
                <m:t>f</m:t>
              </m:r>
              <m:r>
                <m:rPr>
                  <m:sty m:val="p"/>
                </m:rPr>
                <m:t>′</m:t>
              </m:r>
            </m:e>
          </m:d>
          <m:r>
            <m:rPr>
              <m:sty m:val="p"/>
            </m:rPr>
            <m:t>=</m:t>
          </m:r>
          <m:r>
            <m:rPr>
              <m:nor/>
              <m:sty m:val="p"/>
            </m:rPr>
            <m:t>try</m:t>
          </m:r>
          <m:d>
            <m:dPr>
              <m:begChr m:val="("/>
              <m:endChr m:val=")"/>
              <m:sepChr m:val=""/>
              <m:grow/>
            </m:dPr>
            <m:e>
              <m:r>
                <m:t>f</m:t>
              </m:r>
              <m:r>
                <m:rPr>
                  <m:sty m:val="p"/>
                </m:rPr>
                <m:t>′</m:t>
              </m:r>
            </m:e>
          </m:d>
          <m:limUpp>
            <m:e>
              <m:r>
                <m:rPr>
                  <m:sty m:val="p"/>
                </m:rPr>
                <m:t>→</m:t>
              </m:r>
            </m:e>
            <m:lim>
              <m:r>
                <m:rPr>
                  <m:nor/>
                  <m:sty m:val="p"/>
                </m:rPr>
                <m:t>fail</m:t>
              </m:r>
            </m:lim>
          </m:limUpp>
          <m:r>
            <m:rPr>
              <m:nor/>
              <m:sty m:val="p"/>
            </m:rPr>
            <m:t>wait</m:t>
          </m:r>
          <m:d>
            <m:dPr>
              <m:begChr m:val="("/>
              <m:endChr m:val=")"/>
              <m:sepChr m:val=""/>
              <m:grow/>
            </m:dPr>
            <m:e>
              <m:r>
                <m:t>d</m:t>
              </m:r>
            </m:e>
          </m:d>
          <m:limUpp>
            <m:e>
              <m:r>
                <m:rPr>
                  <m:sty m:val="p"/>
                </m:rPr>
                <m:t>→</m:t>
              </m:r>
            </m:e>
            <m:lim>
              <m:r>
                <m:rPr>
                  <m:nor/>
                  <m:sty m:val="p"/>
                </m:rPr>
                <m:t>retry</m:t>
              </m:r>
            </m:lim>
          </m:limUpp>
          <m:r>
            <m:rPr>
              <m:nor/>
              <m:sty m:val="p"/>
            </m:rPr>
            <m:t>try</m:t>
          </m:r>
          <m:d>
            <m:dPr>
              <m:begChr m:val="("/>
              <m:endChr m:val=")"/>
              <m:sepChr m:val=""/>
              <m:grow/>
            </m:dPr>
            <m:e>
              <m:r>
                <m:t>f</m:t>
              </m:r>
              <m:r>
                <m:rPr>
                  <m:sty m:val="p"/>
                </m:rPr>
                <m:t>′</m:t>
              </m:r>
            </m:e>
          </m:d>
          <m:r>
            <m:t> </m:t>
          </m:r>
          <m:d>
            <m:dPr>
              <m:begChr m:val="("/>
              <m:endChr m:val=")"/>
              <m:sepChr m:val=""/>
              <m:grow/>
            </m:dPr>
            <m:e>
              <m:r>
                <m:rPr>
                  <m:nor/>
                  <m:sty m:val="p"/>
                </m:rPr>
                <m:t>up to </m:t>
              </m:r>
              <m:r>
                <m:t>r</m:t>
              </m:r>
              <m:r>
                <m:rPr>
                  <m:nor/>
                  <m:sty m:val="p"/>
                </m:rPr>
                <m:t> times</m:t>
              </m:r>
            </m:e>
          </m:d>
        </m:oMath>
      </m:oMathPara>
    </w:p>
    <w:p>
      <w:pPr>
        <w:pStyle w:val="FirstParagraph"/>
      </w:pPr>
      <w:r>
        <w:t xml:space="preserve">If the decorator swallowed the exception (like</w:t>
      </w:r>
      <w:r>
        <w:t xml:space="preserve"> </w:t>
      </w:r>
      <w:r>
        <w:rPr>
          <w:rStyle w:val="VerbatimChar"/>
        </w:rPr>
        <w:t xml:space="preserve">log_dataset</w:t>
      </w:r>
      <w:r>
        <w:t xml:space="preserve"> </w:t>
      </w:r>
      <w:r>
        <w:t xml:space="preserve">in the observability module), Prefect would see the task as "successful" and never retry. By re-raising, the decorator preserves the retry contract while adding observability:</w:t>
      </w:r>
    </w:p>
    <w:p>
      <w:pPr>
        <w:pStyle w:val="BodyText"/>
      </w:pPr>
      <m:oMathPara>
        <m:oMathParaPr>
          <m:jc m:val="center"/>
        </m:oMathParaPr>
        <m:oMath>
          <m:limLow>
            <m:e>
              <m:limLow>
                <m:e>
                  <m:r>
                    <m:rPr>
                      <m:nor/>
                      <m:sty m:val="p"/>
                    </m:rPr>
                    <m:t>MLflow: error logged</m:t>
                  </m:r>
                </m:e>
                <m:lim>
                  <m:r>
                    <m:rPr>
                      <m:sty m:val="p"/>
                    </m:rPr>
                    <m:t>⏟</m:t>
                  </m:r>
                </m:lim>
              </m:limLow>
            </m:e>
            <m:lim>
              <m:r>
                <m:rPr>
                  <m:nor/>
                  <m:sty m:val="p"/>
                </m:rPr>
                <m:t>observability</m:t>
              </m:r>
            </m:lim>
          </m:limLow>
          <m:r>
            <m:rPr>
              <m:sty m:val="p"/>
            </m:rPr>
            <m:t>+</m:t>
          </m:r>
          <m:limLow>
            <m:e>
              <m:limLow>
                <m:e>
                  <m:r>
                    <m:rPr>
                      <m:nor/>
                      <m:sty m:val="p"/>
                    </m:rPr>
                    <m:t>Prefect: exception propagated</m:t>
                  </m:r>
                </m:e>
                <m:lim>
                  <m:r>
                    <m:rPr>
                      <m:sty m:val="p"/>
                    </m:rPr>
                    <m:t>⏟</m:t>
                  </m:r>
                </m:lim>
              </m:limLow>
            </m:e>
            <m:lim>
              <m:r>
                <m:rPr>
                  <m:nor/>
                  <m:sty m:val="p"/>
                </m:rPr>
                <m:t>orchestration</m:t>
              </m:r>
            </m:lim>
          </m:limLow>
          <m:r>
            <m:rPr>
              <m:sty m:val="p"/>
            </m:rPr>
            <m:t>=</m:t>
          </m:r>
          <m:r>
            <m:rPr>
              <m:nor/>
              <m:sty m:val="p"/>
            </m:rPr>
            <m:t>dual-context error handling</m:t>
          </m:r>
        </m:oMath>
      </m:oMathPara>
    </w:p>
    <w:bookmarkEnd w:id="90"/>
    <w:bookmarkStart w:id="91" w:name="variable-mapping-5"/>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e</m:t>
              </m:r>
            </m:oMath>
          </w:p>
        </w:tc>
        <w:tc>
          <w:tcPr/>
          <w:p>
            <w:pPr>
              <w:pStyle w:val="Compact"/>
              <w:jc w:val="left"/>
            </w:pPr>
            <w:r>
              <w:rPr>
                <w:rStyle w:val="VerbatimChar"/>
              </w:rPr>
              <w:t xml:space="preserve">e</w:t>
            </w:r>
          </w:p>
        </w:tc>
        <w:tc>
          <w:tcPr/>
          <w:p>
            <w:pPr>
              <w:pStyle w:val="Compact"/>
              <w:jc w:val="left"/>
            </w:pPr>
            <w:r>
              <w:rPr>
                <w:rStyle w:val="VerbatimChar"/>
              </w:rPr>
              <w:t xml:space="preserve">Exception</w:t>
            </w:r>
          </w:p>
        </w:tc>
        <w:tc>
          <w:tcPr/>
          <w:p>
            <w:pPr>
              <w:pStyle w:val="Compact"/>
              <w:jc w:val="left"/>
            </w:pPr>
            <w:r>
              <w:rPr>
                <w:rStyle w:val="VerbatimChar"/>
              </w:rPr>
              <w:t xml:space="preserve">prefect_utils.py:L61</w:t>
            </w:r>
          </w:p>
        </w:tc>
      </w:tr>
      <w:tr>
        <w:tc>
          <w:tcPr/>
          <w:p>
            <w:pPr>
              <w:pStyle w:val="Compact"/>
              <w:jc w:val="left"/>
            </w:pPr>
            <m:oMath>
              <m:r>
                <m:t>σ</m:t>
              </m:r>
            </m:oMath>
          </w:p>
        </w:tc>
        <w:tc>
          <w:tcPr/>
          <w:p>
            <w:pPr>
              <w:pStyle w:val="Compact"/>
              <w:jc w:val="left"/>
            </w:pPr>
            <w:r>
              <w:rPr>
                <w:rStyle w:val="VerbatimChar"/>
              </w:rPr>
              <w:t xml:space="preserve">span</w:t>
            </w:r>
          </w:p>
        </w:tc>
        <w:tc>
          <w:tcPr/>
          <w:p>
            <w:pPr>
              <w:pStyle w:val="Compact"/>
              <w:jc w:val="left"/>
            </w:pPr>
            <w:r>
              <w:rPr>
                <w:rStyle w:val="VerbatimChar"/>
              </w:rPr>
              <w:t xml:space="preserve">MLflow Span</w:t>
            </w:r>
          </w:p>
        </w:tc>
        <w:tc>
          <w:tcPr/>
          <w:p>
            <w:pPr>
              <w:pStyle w:val="Compact"/>
              <w:jc w:val="left"/>
            </w:pPr>
            <w:r>
              <w:rPr>
                <w:rStyle w:val="VerbatimChar"/>
              </w:rPr>
              <w:t xml:space="preserve">prefect_utils.py:L49</w:t>
            </w:r>
          </w:p>
        </w:tc>
      </w:tr>
    </w:tbl>
    <w:bookmarkEnd w:id="91"/>
    <w:bookmarkStart w:id="92" w:name="complexity-analysis-5"/>
    <w:p>
      <w:pPr>
        <w:pStyle w:val="Heading3"/>
      </w:pPr>
      <w:r>
        <w:t xml:space="preserve">Complexity Analysis</w:t>
      </w:r>
    </w:p>
    <w:p>
      <w:pPr>
        <w:numPr>
          <w:ilvl w:val="0"/>
          <w:numId w:val="1016"/>
        </w:numPr>
        <w:pStyle w:val="Compact"/>
      </w:pPr>
      <w:r>
        <w:rPr>
          <w:bCs/>
          <w:b/>
        </w:rPr>
        <w:t xml:space="preserve">Time:</w:t>
      </w:r>
      <w:r>
        <w:t xml:space="preserve"> </w:t>
      </w:r>
      <m:oMath>
        <m:r>
          <m:t>O</m:t>
        </m:r>
        <m:d>
          <m:dPr>
            <m:begChr m:val="("/>
            <m:endChr m:val=")"/>
            <m:sepChr m:val=""/>
            <m:grow/>
          </m:dPr>
          <m:e>
            <m:d>
              <m:dPr>
                <m:begChr m:val="|"/>
                <m:endChr m:val="|"/>
                <m:sepChr m:val=""/>
                <m:grow/>
              </m:dPr>
              <m:e>
                <m:r>
                  <m:rPr>
                    <m:nor/>
                    <m:sty m:val="p"/>
                  </m:rPr>
                  <m:t>str</m:t>
                </m:r>
                <m:d>
                  <m:dPr>
                    <m:begChr m:val="("/>
                    <m:endChr m:val=")"/>
                    <m:sepChr m:val=""/>
                    <m:grow/>
                  </m:dPr>
                  <m:e>
                    <m:r>
                      <m:t>e</m:t>
                    </m:r>
                  </m:e>
                </m:d>
              </m:e>
            </m:d>
          </m:e>
        </m:d>
      </m:oMath>
      <w:r>
        <w:t xml:space="preserve"> </w:t>
      </w:r>
      <w:r>
        <w:t xml:space="preserve">— exception serialization</w:t>
      </w:r>
    </w:p>
    <w:p>
      <w:pPr>
        <w:numPr>
          <w:ilvl w:val="0"/>
          <w:numId w:val="1016"/>
        </w:numPr>
        <w:pStyle w:val="Compact"/>
      </w:pPr>
      <w:r>
        <w:rPr>
          <w:bCs/>
          <w:b/>
        </w:rPr>
        <w:t xml:space="preserve">Space:</w:t>
      </w:r>
      <w:r>
        <w:t xml:space="preserve"> </w:t>
      </w:r>
      <m:oMath>
        <m:r>
          <m:t>O</m:t>
        </m:r>
        <m:d>
          <m:dPr>
            <m:begChr m:val="("/>
            <m:endChr m:val=")"/>
            <m:sepChr m:val=""/>
            <m:grow/>
          </m:dPr>
          <m:e>
            <m:d>
              <m:dPr>
                <m:begChr m:val="|"/>
                <m:endChr m:val="|"/>
                <m:sepChr m:val=""/>
                <m:grow/>
              </m:dPr>
              <m:e>
                <m:r>
                  <m:rPr>
                    <m:nor/>
                    <m:sty m:val="p"/>
                  </m:rPr>
                  <m:t>str</m:t>
                </m:r>
                <m:d>
                  <m:dPr>
                    <m:begChr m:val="("/>
                    <m:endChr m:val=")"/>
                    <m:sepChr m:val=""/>
                    <m:grow/>
                  </m:dPr>
                  <m:e>
                    <m:r>
                      <m:t>e</m:t>
                    </m:r>
                  </m:e>
                </m:d>
              </m:e>
            </m:d>
          </m:e>
        </m:d>
      </m:oMath>
      <w:r>
        <w:t xml:space="preserve"> </w:t>
      </w:r>
      <w:r>
        <w:t xml:space="preserve">— error message stored on span</w:t>
      </w:r>
    </w:p>
    <w:p>
      <w:r>
        <w:pict>
          <v:rect style="width:0;height:1.5pt" o:hralign="center" o:hrstd="t" o:hr="t"/>
        </w:pict>
      </w:r>
    </w:p>
    <w:bookmarkEnd w:id="92"/>
    <w:bookmarkEnd w:id="93"/>
    <w:bookmarkStart w:id="101" w:name="X1ab7b079f16ca8dfa82daea3315a011cb59638b"/>
    <w:p>
      <w:pPr>
        <w:pStyle w:val="Heading2"/>
      </w:pPr>
      <w:r>
        <w:t xml:space="preserve">Algorithm 6: Graceful Degradation via Tracker Null-Check</w:t>
      </w:r>
    </w:p>
    <w:p>
      <w:pPr>
        <w:pStyle w:val="FirstParagraph"/>
      </w:pPr>
      <w:r>
        <w:rPr>
          <w:bCs/>
          <w:b/>
        </w:rPr>
        <w:t xml:space="preserve">Source:</w:t>
      </w:r>
      <w:r>
        <w:t xml:space="preserve"> </w:t>
      </w:r>
      <w:hyperlink r:id="rId94">
        <w:r>
          <w:rPr>
            <w:rStyle w:val="Hyperlink"/>
          </w:rPr>
          <w:t xml:space="preserve">prefect_utils.py:L42-L45</w:t>
        </w:r>
      </w:hyperlink>
    </w:p>
    <w:bookmarkStart w:id="95" w:name="description-6"/>
    <w:p>
      <w:pPr>
        <w:pStyle w:val="Heading3"/>
      </w:pPr>
      <w:r>
        <w:t xml:space="preserve">Description</w:t>
      </w:r>
    </w:p>
    <w:p>
      <w:pPr>
        <w:pStyle w:val="FirstParagraph"/>
      </w:pPr>
      <w:r>
        <w:t xml:space="preserve">Before creating an MLflow span, the decorator checks if a tracker is configured. If no tracker exists (development/testing environments), it logs a warning and executes the function as a standard Prefect task without any MLflow overhead. This implements the</w:t>
      </w:r>
      <w:r>
        <w:t xml:space="preserve"> </w:t>
      </w:r>
      <w:r>
        <w:rPr>
          <w:bCs/>
          <w:b/>
        </w:rPr>
        <w:t xml:space="preserve">Null Object pattern</w:t>
      </w:r>
      <w:r>
        <w:t xml:space="preserve"> </w:t>
      </w:r>
      <w:r>
        <w:t xml:space="preserve">for the tracker dependency.</w:t>
      </w:r>
    </w:p>
    <w:bookmarkEnd w:id="95"/>
    <w:bookmarkStart w:id="96" w:name="formal-representation-6"/>
    <w:p>
      <w:pPr>
        <w:pStyle w:val="Heading3"/>
      </w:pPr>
      <w:r>
        <w:t xml:space="preserve">Formal Representation</w:t>
      </w:r>
    </w:p>
    <w:p>
      <w:pPr>
        <w:pStyle w:val="FirstParagraph"/>
      </w:pPr>
      <m:oMathPara>
        <m:oMathParaPr>
          <m:jc m:val="center"/>
        </m:oMathParaPr>
        <m:oMath>
          <m:r>
            <m:rPr>
              <m:nor/>
              <m:sty m:val="p"/>
            </m:rPr>
            <m:t>degrade</m:t>
          </m:r>
          <m:d>
            <m:dPr>
              <m:begChr m:val="("/>
              <m:endChr m:val=")"/>
              <m:sepChr m:val=""/>
              <m:grow/>
            </m:dPr>
            <m:e>
              <m:r>
                <m:t>τ</m:t>
              </m:r>
              <m:r>
                <m:rPr>
                  <m:sty m:val="p"/>
                </m:rPr>
                <m:t>,</m:t>
              </m:r>
              <m:r>
                <m:t>f</m:t>
              </m:r>
              <m:r>
                <m:rPr>
                  <m:sty m:val="p"/>
                </m:rPr>
                <m:t>,</m:t>
              </m:r>
              <m:r>
                <m:rPr>
                  <m:sty m:val="b"/>
                </m:rPr>
                <m:t>x</m:t>
              </m:r>
            </m:e>
          </m:d>
          <m:r>
            <m:rPr>
              <m:sty m:val="p"/>
            </m:rPr>
            <m:t>=</m:t>
          </m:r>
          <m:d>
            <m:dPr>
              <m:begChr m:val="{"/>
              <m:endChr m:val=""/>
              <m:sepChr m:val=""/>
              <m:grow/>
            </m:dPr>
            <m:e>
              <m:m>
                <m:mPr>
                  <m:baseJc m:val="center"/>
                  <m:plcHide m:val="on"/>
                  <m:mcs>
                    <m:mc>
                      <m:mcPr>
                        <m:mcJc m:val="left"/>
                        <m:count m:val="1"/>
                      </m:mcPr>
                    </m:mc>
                    <m:mc>
                      <m:mcPr>
                        <m:mcJc m:val="left"/>
                        <m:count m:val="1"/>
                      </m:mcPr>
                    </m:mc>
                  </m:mcs>
                </m:mPr>
                <m:mr>
                  <m:e>
                    <m:r>
                      <m:t>f</m:t>
                    </m:r>
                    <m:d>
                      <m:dPr>
                        <m:begChr m:val="("/>
                        <m:endChr m:val=")"/>
                        <m:sepChr m:val=""/>
                        <m:grow/>
                      </m:dPr>
                      <m:e>
                        <m:r>
                          <m:rPr>
                            <m:sty m:val="b"/>
                          </m:rPr>
                          <m:t>x</m:t>
                        </m:r>
                      </m:e>
                    </m:d>
                  </m:e>
                  <m:e>
                    <m:r>
                      <m:rPr>
                        <m:nor/>
                        <m:sty m:val="p"/>
                      </m:rPr>
                      <m:t>if </m:t>
                    </m:r>
                    <m:r>
                      <m:t>τ</m:t>
                    </m:r>
                    <m:r>
                      <m:rPr>
                        <m:sty m:val="p"/>
                      </m:rPr>
                      <m:t>=</m:t>
                    </m:r>
                    <m:r>
                      <m:rPr>
                        <m:nor/>
                        <m:sty m:val="p"/>
                        <m:scr m:val="monospace"/>
                      </m:rPr>
                      <m:t>None</m:t>
                    </m:r>
                    <m:r>
                      <m:rPr>
                        <m:nor/>
                        <m:sty m:val="p"/>
                      </m:rPr>
                      <m:t> (no tracker — skip MLflow)</m:t>
                    </m:r>
                  </m:e>
                </m:mr>
                <m:mr>
                  <m:e>
                    <m:r>
                      <m:rPr>
                        <m:nor/>
                        <m:sty m:val="p"/>
                      </m:rPr>
                      <m:t>span_wrap</m:t>
                    </m:r>
                    <m:d>
                      <m:dPr>
                        <m:begChr m:val="("/>
                        <m:endChr m:val=")"/>
                        <m:sepChr m:val=""/>
                        <m:grow/>
                      </m:dPr>
                      <m:e>
                        <m:r>
                          <m:t>τ</m:t>
                        </m:r>
                        <m:r>
                          <m:rPr>
                            <m:sty m:val="p"/>
                          </m:rPr>
                          <m:t>,</m:t>
                        </m:r>
                        <m:r>
                          <m:t>f</m:t>
                        </m:r>
                        <m:r>
                          <m:rPr>
                            <m:sty m:val="p"/>
                          </m:rPr>
                          <m:t>,</m:t>
                        </m:r>
                        <m:r>
                          <m:rPr>
                            <m:sty m:val="b"/>
                          </m:rPr>
                          <m:t>x</m:t>
                        </m:r>
                      </m:e>
                    </m:d>
                  </m:e>
                  <m:e>
                    <m:r>
                      <m:rPr>
                        <m:nor/>
                        <m:sty m:val="p"/>
                      </m:rPr>
                      <m:t>if </m:t>
                    </m:r>
                    <m:r>
                      <m:t>τ</m:t>
                    </m:r>
                    <m:r>
                      <m:rPr>
                        <m:sty m:val="p"/>
                      </m:rPr>
                      <m:t>≠</m:t>
                    </m:r>
                    <m:r>
                      <m:rPr>
                        <m:nor/>
                        <m:sty m:val="p"/>
                        <m:scr m:val="monospace"/>
                      </m:rPr>
                      <m:t>None</m:t>
                    </m:r>
                    <m:r>
                      <m:rPr>
                        <m:nor/>
                        <m:sty m:val="p"/>
                      </m:rPr>
                      <m:t> (full tracing)</m:t>
                    </m:r>
                  </m:e>
                </m:mr>
              </m:m>
            </m:e>
          </m:d>
        </m:oMath>
      </m:oMathPara>
    </w:p>
    <w:bookmarkEnd w:id="96"/>
    <w:bookmarkStart w:id="97" w:name="overhead-analysis"/>
    <w:p>
      <w:pPr>
        <w:pStyle w:val="Heading3"/>
      </w:pPr>
      <w:r>
        <w:t xml:space="preserve">Overhead Analysis</w:t>
      </w:r>
    </w:p>
    <w:p>
      <w:pPr>
        <w:pStyle w:val="FirstParagraph"/>
      </w:pPr>
      <w:r>
        <w:t xml:space="preserve">In degraded mode (no tracker), the only overhead is:</w:t>
      </w:r>
    </w:p>
    <w:p>
      <w:pPr>
        <w:pStyle w:val="BodyText"/>
      </w:pPr>
      <m:oMathPara>
        <m:oMathParaPr>
          <m:jc m:val="center"/>
        </m:oMathParaPr>
        <m:oMath>
          <m:sSub>
            <m:e>
              <m:r>
                <m:rPr>
                  <m:nor/>
                  <m:sty m:val="p"/>
                </m:rPr>
                <m:t>overhead</m:t>
              </m:r>
            </m:e>
            <m:sub>
              <m:r>
                <m:t>d</m:t>
              </m:r>
              <m:r>
                <m:t>e</m:t>
              </m:r>
              <m:r>
                <m:t>g</m:t>
              </m:r>
              <m:r>
                <m:t>r</m:t>
              </m:r>
              <m:r>
                <m:t>a</m:t>
              </m:r>
              <m:r>
                <m:t>d</m:t>
              </m:r>
              <m:r>
                <m:t>e</m:t>
              </m:r>
              <m:r>
                <m:t>d</m:t>
              </m:r>
            </m:sub>
          </m:sSub>
          <m:r>
            <m:rPr>
              <m:sty m:val="p"/>
            </m:rPr>
            <m:t>=</m:t>
          </m:r>
          <m:sSub>
            <m:e>
              <m:r>
                <m:t>T</m:t>
              </m:r>
            </m:e>
            <m:sub>
              <m:r>
                <m:rPr>
                  <m:nor/>
                  <m:sty m:val="p"/>
                </m:rPr>
                <m:t>get_tracker</m:t>
              </m:r>
            </m:sub>
          </m:sSub>
          <m:r>
            <m:rPr>
              <m:sty m:val="p"/>
            </m:rPr>
            <m:t>+</m:t>
          </m:r>
          <m:sSub>
            <m:e>
              <m:r>
                <m:t>T</m:t>
              </m:r>
            </m:e>
            <m:sub>
              <m:r>
                <m:rPr>
                  <m:nor/>
                  <m:sty m:val="p"/>
                </m:rPr>
                <m:t>bind</m:t>
              </m:r>
            </m:sub>
          </m:sSub>
          <m:r>
            <m:rPr>
              <m:sty m:val="p"/>
            </m:rPr>
            <m:t>+</m:t>
          </m:r>
          <m:sSub>
            <m:e>
              <m:r>
                <m:t>T</m:t>
              </m:r>
            </m:e>
            <m:sub>
              <m:r>
                <m:rPr>
                  <m:nor/>
                  <m:sty m:val="p"/>
                </m:rPr>
                <m:t>null_check</m:t>
              </m:r>
            </m:sub>
          </m:sSub>
        </m:oMath>
      </m:oMathPara>
    </w:p>
    <w:p>
      <w:pPr>
        <w:pStyle w:val="FirstParagraph"/>
      </w:pPr>
      <w:r>
        <w:t xml:space="preserve">Where</w:t>
      </w:r>
      <w:r>
        <w:t xml:space="preserve"> </w:t>
      </w:r>
      <m:oMath>
        <m:sSub>
          <m:e>
            <m:r>
              <m:t>T</m:t>
            </m:r>
          </m:e>
          <m:sub>
            <m:r>
              <m:rPr>
                <m:nor/>
                <m:sty m:val="p"/>
              </m:rPr>
              <m:t>get_tracker</m:t>
            </m:r>
          </m:sub>
        </m:sSub>
        <m:r>
          <m:rPr>
            <m:sty m:val="p"/>
          </m:rPr>
          <m:t>≈</m:t>
        </m:r>
        <m:r>
          <m:t>O</m:t>
        </m:r>
        <m:d>
          <m:dPr>
            <m:begChr m:val="("/>
            <m:endChr m:val=")"/>
            <m:sepChr m:val=""/>
            <m:grow/>
          </m:dPr>
          <m:e>
            <m:r>
              <m:t>1</m:t>
            </m:r>
          </m:e>
        </m:d>
      </m:oMath>
      <w:r>
        <w:t xml:space="preserve"> </w:t>
      </w:r>
      <w:r>
        <w:t xml:space="preserve">(class attribute access),</w:t>
      </w:r>
      <w:r>
        <w:t xml:space="preserve"> </w:t>
      </w:r>
      <m:oMath>
        <m:sSub>
          <m:e>
            <m:r>
              <m:t>T</m:t>
            </m:r>
          </m:e>
          <m:sub>
            <m:r>
              <m:rPr>
                <m:nor/>
                <m:sty m:val="p"/>
              </m:rPr>
              <m:t>bind</m:t>
            </m:r>
          </m:sub>
        </m:sSub>
        <m:r>
          <m:rPr>
            <m:sty m:val="p"/>
          </m:rPr>
          <m:t>≈</m:t>
        </m:r>
        <m:r>
          <m:t>O</m:t>
        </m:r>
        <m:d>
          <m:dPr>
            <m:begChr m:val="("/>
            <m:endChr m:val=")"/>
            <m:sepChr m:val=""/>
            <m:grow/>
          </m:dPr>
          <m:e>
            <m:r>
              <m:t>p</m:t>
            </m:r>
          </m:e>
        </m:d>
      </m:oMath>
      <w:r>
        <w:t xml:space="preserve"> </w:t>
      </w:r>
      <w:r>
        <w:t xml:space="preserve">(argument binding), and</w:t>
      </w:r>
      <w:r>
        <w:t xml:space="preserve"> </w:t>
      </w:r>
      <m:oMath>
        <m:sSub>
          <m:e>
            <m:r>
              <m:t>T</m:t>
            </m:r>
          </m:e>
          <m:sub>
            <m:r>
              <m:rPr>
                <m:nor/>
                <m:sty m:val="p"/>
              </m:rPr>
              <m:t>null_check</m:t>
            </m:r>
          </m:sub>
        </m:sSub>
        <m:r>
          <m:rPr>
            <m:sty m:val="p"/>
          </m:rPr>
          <m:t>≈</m:t>
        </m:r>
        <m:r>
          <m:t>O</m:t>
        </m:r>
        <m:d>
          <m:dPr>
            <m:begChr m:val="("/>
            <m:endChr m:val=")"/>
            <m:sepChr m:val=""/>
            <m:grow/>
          </m:dPr>
          <m:e>
            <m:r>
              <m:t>1</m:t>
            </m:r>
          </m:e>
        </m:d>
      </m:oMath>
      <w:r>
        <w:t xml:space="preserve">. Note that argument binding still occurs even when no tracker is present — this is a minor inefficiency.</w:t>
      </w:r>
    </w:p>
    <w:bookmarkEnd w:id="97"/>
    <w:bookmarkStart w:id="98" w:name="optimal-degradation-suggested"/>
    <w:p>
      <w:pPr>
        <w:pStyle w:val="Heading3"/>
      </w:pPr>
      <w:r>
        <w:t xml:space="preserve">Optimal Degradation (Suggested)</w:t>
      </w:r>
    </w:p>
    <w:p>
      <w:pPr>
        <w:pStyle w:val="FirstParagraph"/>
      </w:pPr>
      <w:r>
        <w:t xml:space="preserve">A more efficient degradation would skip argument binding:</w:t>
      </w:r>
    </w:p>
    <w:p>
      <w:pPr>
        <w:pStyle w:val="BodyText"/>
      </w:pPr>
      <m:oMathPara>
        <m:oMathParaPr>
          <m:jc m:val="center"/>
        </m:oMathParaPr>
        <m:oMath>
          <m:sSub>
            <m:e>
              <m:r>
                <m:rPr>
                  <m:nor/>
                  <m:sty m:val="p"/>
                </m:rPr>
                <m:t>degrade</m:t>
              </m:r>
            </m:e>
            <m:sub>
              <m:r>
                <m:t>o</m:t>
              </m:r>
              <m:r>
                <m:t>p</m:t>
              </m:r>
              <m:r>
                <m:t>t</m:t>
              </m:r>
            </m:sub>
          </m:sSub>
          <m:d>
            <m:dPr>
              <m:begChr m:val="("/>
              <m:endChr m:val=")"/>
              <m:sepChr m:val=""/>
              <m:grow/>
            </m:dPr>
            <m:e>
              <m:r>
                <m:t>τ</m:t>
              </m:r>
              <m:r>
                <m:rPr>
                  <m:sty m:val="p"/>
                </m:rPr>
                <m:t>,</m:t>
              </m:r>
              <m:r>
                <m:t>f</m:t>
              </m:r>
              <m:r>
                <m:rPr>
                  <m:sty m:val="p"/>
                </m:rPr>
                <m:t>,</m:t>
              </m:r>
              <m:r>
                <m:rPr>
                  <m:sty m:val="b"/>
                </m:rPr>
                <m:t>x</m:t>
              </m:r>
            </m:e>
          </m:d>
          <m:r>
            <m:rPr>
              <m:sty m:val="p"/>
            </m:rPr>
            <m:t>=</m:t>
          </m:r>
          <m:d>
            <m:dPr>
              <m:begChr m:val="{"/>
              <m:endChr m:val=""/>
              <m:sepChr m:val=""/>
              <m:grow/>
            </m:dPr>
            <m:e>
              <m:m>
                <m:mPr>
                  <m:baseJc m:val="center"/>
                  <m:plcHide m:val="on"/>
                  <m:mcs>
                    <m:mc>
                      <m:mcPr>
                        <m:mcJc m:val="left"/>
                        <m:count m:val="1"/>
                      </m:mcPr>
                    </m:mc>
                    <m:mc>
                      <m:mcPr>
                        <m:mcJc m:val="left"/>
                        <m:count m:val="1"/>
                      </m:mcPr>
                    </m:mc>
                  </m:mcs>
                </m:mPr>
                <m:mr>
                  <m:e>
                    <m:r>
                      <m:t>f</m:t>
                    </m:r>
                    <m:d>
                      <m:dPr>
                        <m:begChr m:val="("/>
                        <m:endChr m:val=")"/>
                        <m:sepChr m:val=""/>
                        <m:grow/>
                      </m:dPr>
                      <m:e>
                        <m:r>
                          <m:rPr>
                            <m:sty m:val="b"/>
                          </m:rPr>
                          <m:t>x</m:t>
                        </m:r>
                      </m:e>
                    </m:d>
                  </m:e>
                  <m:e>
                    <m:r>
                      <m:rPr>
                        <m:nor/>
                        <m:sty m:val="p"/>
                      </m:rPr>
                      <m:t>if </m:t>
                    </m:r>
                    <m:r>
                      <m:t>τ</m:t>
                    </m:r>
                    <m:r>
                      <m:rPr>
                        <m:sty m:val="p"/>
                      </m:rPr>
                      <m:t>=</m:t>
                    </m:r>
                    <m:r>
                      <m:rPr>
                        <m:nor/>
                        <m:sty m:val="p"/>
                        <m:scr m:val="monospace"/>
                      </m:rPr>
                      <m:t>None</m:t>
                    </m:r>
                    <m:r>
                      <m:rPr>
                        <m:nor/>
                        <m:sty m:val="p"/>
                      </m:rPr>
                      <m:t> (skip bind + MLflow)</m:t>
                    </m:r>
                  </m:e>
                </m:mr>
                <m:mr>
                  <m:e>
                    <m:r>
                      <m:rPr>
                        <m:nor/>
                        <m:sty m:val="p"/>
                      </m:rPr>
                      <m:t>span_wrap</m:t>
                    </m:r>
                    <m:d>
                      <m:dPr>
                        <m:begChr m:val="("/>
                        <m:endChr m:val=")"/>
                        <m:sepChr m:val=""/>
                        <m:grow/>
                      </m:dPr>
                      <m:e>
                        <m:r>
                          <m:t>τ</m:t>
                        </m:r>
                        <m:r>
                          <m:rPr>
                            <m:sty m:val="p"/>
                          </m:rPr>
                          <m:t>,</m:t>
                        </m:r>
                        <m:r>
                          <m:t>f</m:t>
                        </m:r>
                        <m:r>
                          <m:rPr>
                            <m:sty m:val="p"/>
                          </m:rPr>
                          <m:t>,</m:t>
                        </m:r>
                        <m:r>
                          <m:rPr>
                            <m:sty m:val="b"/>
                          </m:rPr>
                          <m:t>x</m:t>
                        </m:r>
                      </m:e>
                    </m:d>
                  </m:e>
                  <m:e>
                    <m:r>
                      <m:rPr>
                        <m:nor/>
                        <m:sty m:val="p"/>
                      </m:rPr>
                      <m:t>otherwise</m:t>
                    </m:r>
                  </m:e>
                </m:mr>
              </m:m>
            </m:e>
          </m:d>
        </m:oMath>
      </m:oMathPara>
    </w:p>
    <w:bookmarkEnd w:id="98"/>
    <w:bookmarkStart w:id="99" w:name="variable-mapping-6"/>
    <w:p>
      <w:pPr>
        <w:pStyle w:val="Heading3"/>
      </w:pPr>
      <w:r>
        <w:t xml:space="preserve">Variable Mapping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LaTeX Symbol</w:t>
            </w:r>
          </w:p>
        </w:tc>
        <w:tc>
          <w:tcPr/>
          <w:p>
            <w:pPr>
              <w:pStyle w:val="Compact"/>
              <w:jc w:val="left"/>
            </w:pPr>
            <w:r>
              <w:t xml:space="preserve">Code Variable</w:t>
            </w:r>
          </w:p>
        </w:tc>
        <w:tc>
          <w:tcPr/>
          <w:p>
            <w:pPr>
              <w:pStyle w:val="Compact"/>
              <w:jc w:val="left"/>
            </w:pPr>
            <w:r>
              <w:t xml:space="preserve">Type</w:t>
            </w:r>
          </w:p>
        </w:tc>
        <w:tc>
          <w:tcPr/>
          <w:p>
            <w:pPr>
              <w:pStyle w:val="Compact"/>
              <w:jc w:val="left"/>
            </w:pPr>
            <w:r>
              <w:t xml:space="preserve">Location</w:t>
            </w:r>
          </w:p>
        </w:tc>
      </w:tr>
      <w:tr>
        <w:tc>
          <w:tcPr/>
          <w:p>
            <w:pPr>
              <w:pStyle w:val="Compact"/>
              <w:jc w:val="left"/>
            </w:pPr>
            <m:oMath>
              <m:r>
                <m:t>τ</m:t>
              </m:r>
            </m:oMath>
          </w:p>
        </w:tc>
        <w:tc>
          <w:tcPr/>
          <w:p>
            <w:pPr>
              <w:pStyle w:val="Compact"/>
              <w:jc w:val="left"/>
            </w:pPr>
            <w:r>
              <w:rPr>
                <w:rStyle w:val="VerbatimChar"/>
              </w:rPr>
              <w:t xml:space="preserve">tracker</w:t>
            </w:r>
          </w:p>
        </w:tc>
        <w:tc>
          <w:tcPr/>
          <w:p>
            <w:pPr>
              <w:pStyle w:val="Compact"/>
              <w:jc w:val="left"/>
            </w:pPr>
            <w:r>
              <w:rPr>
                <w:rStyle w:val="VerbatimChar"/>
              </w:rPr>
              <w:t xml:space="preserve">Optional[IExperimentTracker]</w:t>
            </w:r>
          </w:p>
        </w:tc>
        <w:tc>
          <w:tcPr/>
          <w:p>
            <w:pPr>
              <w:pStyle w:val="Compact"/>
              <w:jc w:val="left"/>
            </w:pPr>
            <w:r>
              <w:rPr>
                <w:rStyle w:val="VerbatimChar"/>
              </w:rPr>
              <w:t xml:space="preserve">prefect_utils.py:L32</w:t>
            </w:r>
          </w:p>
        </w:tc>
      </w:tr>
    </w:tbl>
    <w:bookmarkEnd w:id="99"/>
    <w:bookmarkStart w:id="100" w:name="complexity-analysis-6"/>
    <w:p>
      <w:pPr>
        <w:pStyle w:val="Heading3"/>
      </w:pPr>
      <w:r>
        <w:t xml:space="preserve">Complexity Analysis</w:t>
      </w:r>
    </w:p>
    <w:p>
      <w:pPr>
        <w:numPr>
          <w:ilvl w:val="0"/>
          <w:numId w:val="1017"/>
        </w:numPr>
        <w:pStyle w:val="Compact"/>
      </w:pPr>
      <w:r>
        <w:rPr>
          <w:bCs/>
          <w:b/>
        </w:rPr>
        <w:t xml:space="preserve">Time:</w:t>
      </w:r>
      <w:r>
        <w:t xml:space="preserve"> </w:t>
      </w:r>
      <m:oMath>
        <m:r>
          <m:t>O</m:t>
        </m:r>
        <m:d>
          <m:dPr>
            <m:begChr m:val="("/>
            <m:endChr m:val=")"/>
            <m:sepChr m:val=""/>
            <m:grow/>
          </m:dPr>
          <m:e>
            <m:r>
              <m:t>1</m:t>
            </m:r>
          </m:e>
        </m:d>
      </m:oMath>
      <w:r>
        <w:t xml:space="preserve"> </w:t>
      </w:r>
      <w:r>
        <w:t xml:space="preserve">— null check</w:t>
      </w:r>
    </w:p>
    <w:p>
      <w:pPr>
        <w:numPr>
          <w:ilvl w:val="0"/>
          <w:numId w:val="1017"/>
        </w:numPr>
        <w:pStyle w:val="Compact"/>
      </w:pPr>
      <w:r>
        <w:rPr>
          <w:bCs/>
          <w:b/>
        </w:rPr>
        <w:t xml:space="preserve">Space:</w:t>
      </w:r>
      <w:r>
        <w:t xml:space="preserve"> </w:t>
      </w:r>
      <m:oMath>
        <m:r>
          <m:t>O</m:t>
        </m:r>
        <m:d>
          <m:dPr>
            <m:begChr m:val="("/>
            <m:endChr m:val=")"/>
            <m:sepChr m:val=""/>
            <m:grow/>
          </m:dPr>
          <m:e>
            <m:r>
              <m:t>0</m:t>
            </m:r>
          </m:e>
        </m:d>
      </m:oMath>
      <w:r>
        <w:t xml:space="preserve"> </w:t>
      </w:r>
      <w:r>
        <w:t xml:space="preserve">— no additional allocation</w:t>
      </w:r>
    </w:p>
    <w:p>
      <w:r>
        <w:pict>
          <v:rect style="width:0;height:1.5pt" o:hralign="center" o:hrstd="t" o:hr="t"/>
        </w:pict>
      </w:r>
    </w:p>
    <w:bookmarkEnd w:id="100"/>
    <w:bookmarkEnd w:id="101"/>
    <w:bookmarkStart w:id="102" w:name="cross-algorithm-dependency-graph"/>
    <w:p>
      <w:pPr>
        <w:pStyle w:val="Heading2"/>
      </w:pPr>
      <w:r>
        <w:t xml:space="preserve">Cross-Algorithm Dependency Graph</w:t>
      </w:r>
    </w:p>
    <w:p>
      <w:pPr>
        <w:pStyle w:val="FirstParagraph"/>
      </w:pPr>
      <w:r>
        <w:t xml:space="preserve">The 6 algorithms form a linear execution pipeline within each decorated function call:</w:t>
      </w:r>
    </w:p>
    <w:p>
      <w:pPr>
        <w:pStyle w:val="BodyText"/>
      </w:pPr>
      <m:oMathPara>
        <m:oMathParaPr>
          <m:jc m:val="center"/>
        </m:oMathParaPr>
        <m:oMath>
          <m:sSub>
            <m:e>
              <m:r>
                <m:t>A</m:t>
              </m:r>
            </m:e>
            <m:sub>
              <m:r>
                <m:t>3</m:t>
              </m:r>
            </m:sub>
          </m:sSub>
          <m:limUpp>
            <m:e>
              <m:r>
                <m:rPr>
                  <m:sty m:val="p"/>
                </m:rPr>
                <m:t>→</m:t>
              </m:r>
            </m:e>
            <m:lim>
              <m:r>
                <m:rPr>
                  <m:nor/>
                  <m:sty m:val="p"/>
                </m:rPr>
                <m:t>lookup</m:t>
              </m:r>
            </m:lim>
          </m:limUpp>
          <m:sSub>
            <m:e>
              <m:r>
                <m:t>A</m:t>
              </m:r>
            </m:e>
            <m:sub>
              <m:r>
                <m:t>6</m:t>
              </m:r>
            </m:sub>
          </m:sSub>
          <m:limUpp>
            <m:e>
              <m:r>
                <m:rPr>
                  <m:sty m:val="p"/>
                </m:rPr>
                <m:t>→</m:t>
              </m:r>
            </m:e>
            <m:lim>
              <m:r>
                <m:rPr>
                  <m:nor/>
                  <m:sty m:val="p"/>
                </m:rPr>
                <m:t>if tracker</m:t>
              </m:r>
            </m:lim>
          </m:limUpp>
          <m:sSub>
            <m:e>
              <m:r>
                <m:t>A</m:t>
              </m:r>
            </m:e>
            <m:sub>
              <m:r>
                <m:t>2</m:t>
              </m:r>
            </m:sub>
          </m:sSub>
          <m:limUpp>
            <m:e>
              <m:r>
                <m:rPr>
                  <m:sty m:val="p"/>
                </m:rPr>
                <m:t>→</m:t>
              </m:r>
            </m:e>
            <m:lim>
              <m:r>
                <m:rPr>
                  <m:nor/>
                  <m:sty m:val="p"/>
                </m:rPr>
                <m:t>bind</m:t>
              </m:r>
            </m:lim>
          </m:limUpp>
          <m:sSub>
            <m:e>
              <m:r>
                <m:t>A</m:t>
              </m:r>
            </m:e>
            <m:sub>
              <m:r>
                <m:t>1</m:t>
              </m:r>
            </m:sub>
          </m:sSub>
          <m:limUpp>
            <m:e>
              <m:r>
                <m:rPr>
                  <m:sty m:val="p"/>
                </m:rPr>
                <m:t>→</m:t>
              </m:r>
            </m:e>
            <m:lim>
              <m:r>
                <m:rPr>
                  <m:nor/>
                  <m:sty m:val="p"/>
                </m:rPr>
                <m:t>execute</m:t>
              </m:r>
            </m:lim>
          </m:limUpp>
          <m:sSub>
            <m:e>
              <m:r>
                <m:t>A</m:t>
              </m:r>
            </m:e>
            <m:sub>
              <m:r>
                <m:t>5</m:t>
              </m:r>
            </m:sub>
          </m:sSub>
          <m:limUpp>
            <m:e>
              <m:r>
                <m:rPr>
                  <m:sty m:val="p"/>
                </m:rPr>
                <m:t>→</m:t>
              </m:r>
            </m:e>
            <m:lim>
              <m:r>
                <m:rPr>
                  <m:nor/>
                  <m:sty m:val="p"/>
                </m:rPr>
                <m:t>on error</m:t>
              </m:r>
            </m:lim>
          </m:limUpp>
          <m:sSub>
            <m:e>
              <m:r>
                <m:t>A</m:t>
              </m:r>
            </m:e>
            <m:sub>
              <m:r>
                <m:t>4</m:t>
              </m:r>
            </m:sub>
          </m:sSub>
          <m:limUpp>
            <m:e>
              <m:r>
                <m:rPr>
                  <m:sty m:val="p"/>
                </m:rPr>
                <m:t>→</m:t>
              </m:r>
            </m:e>
            <m:lim>
              <m:r>
                <m:rPr>
                  <m:nor/>
                  <m:sty m:val="p"/>
                </m:rPr>
                <m:t>on success</m:t>
              </m:r>
            </m:lim>
          </m:limUpp>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Algorithm</w:t>
            </w:r>
          </w:p>
        </w:tc>
        <w:tc>
          <w:tcPr/>
          <w:p>
            <w:pPr>
              <w:pStyle w:val="Compact"/>
              <w:jc w:val="left"/>
            </w:pPr>
            <w:r>
              <w:t xml:space="preserve">Phase</w:t>
            </w:r>
          </w:p>
        </w:tc>
        <w:tc>
          <w:tcPr/>
          <w:p>
            <w:pPr>
              <w:pStyle w:val="Compact"/>
              <w:jc w:val="left"/>
            </w:pPr>
            <w:r>
              <w:t xml:space="preserve">Depends On</w:t>
            </w:r>
          </w:p>
        </w:tc>
        <w:tc>
          <w:tcPr/>
          <w:p>
            <w:pPr>
              <w:pStyle w:val="Compact"/>
              <w:jc w:val="left"/>
            </w:pPr>
            <w:r>
              <w:t xml:space="preserve">Called By</w:t>
            </w:r>
          </w:p>
        </w:tc>
      </w:tr>
      <w:tr>
        <w:tc>
          <w:tcPr/>
          <w:p>
            <w:pPr>
              <w:pStyle w:val="Compact"/>
              <w:jc w:val="left"/>
            </w:pPr>
            <w:r>
              <w:t xml:space="preserve">A1 (Dual-Context)</w:t>
            </w:r>
          </w:p>
        </w:tc>
        <w:tc>
          <w:tcPr/>
          <w:p>
            <w:pPr>
              <w:pStyle w:val="Compact"/>
              <w:jc w:val="left"/>
            </w:pPr>
            <w:r>
              <w:t xml:space="preserve">Execution orchestrator</w:t>
            </w:r>
          </w:p>
        </w:tc>
        <w:tc>
          <w:tcPr/>
          <w:p>
            <w:pPr>
              <w:pStyle w:val="Compact"/>
              <w:jc w:val="left"/>
            </w:pPr>
            <w:r>
              <w:t xml:space="preserve">A2, A3, A4, A5, A6</w:t>
            </w:r>
          </w:p>
        </w:tc>
        <w:tc>
          <w:tcPr/>
          <w:p>
            <w:pPr>
              <w:pStyle w:val="Compact"/>
              <w:jc w:val="left"/>
            </w:pPr>
            <w:r>
              <w:t xml:space="preserve">Prefect engine</w:t>
            </w:r>
          </w:p>
        </w:tc>
      </w:tr>
      <w:tr>
        <w:tc>
          <w:tcPr/>
          <w:p>
            <w:pPr>
              <w:pStyle w:val="Compact"/>
              <w:jc w:val="left"/>
            </w:pPr>
            <w:r>
              <w:t xml:space="preserve">A2 (Signature Binding)</w:t>
            </w:r>
          </w:p>
        </w:tc>
        <w:tc>
          <w:tcPr/>
          <w:p>
            <w:pPr>
              <w:pStyle w:val="Compact"/>
              <w:jc w:val="left"/>
            </w:pPr>
            <w:r>
              <w:t xml:space="preserve">Input capture</w:t>
            </w:r>
          </w:p>
        </w:tc>
        <w:tc>
          <w:tcPr/>
          <w:p>
            <w:pPr>
              <w:pStyle w:val="Compact"/>
              <w:jc w:val="left"/>
            </w:pPr>
            <w:r>
              <w:t xml:space="preserve">None (</w:t>
            </w:r>
            <w:r>
              <w:rPr>
                <w:rStyle w:val="VerbatimChar"/>
              </w:rPr>
              <w:t xml:space="preserve">inspect</w:t>
            </w:r>
            <w:r>
              <w:t xml:space="preserve"> </w:t>
            </w:r>
            <w:r>
              <w:t xml:space="preserve">stdlib)</w:t>
            </w:r>
          </w:p>
        </w:tc>
        <w:tc>
          <w:tcPr/>
          <w:p>
            <w:pPr>
              <w:pStyle w:val="Compact"/>
              <w:jc w:val="left"/>
            </w:pPr>
            <w:r>
              <w:t xml:space="preserve">A1</w:t>
            </w:r>
          </w:p>
        </w:tc>
      </w:tr>
      <w:tr>
        <w:tc>
          <w:tcPr/>
          <w:p>
            <w:pPr>
              <w:pStyle w:val="Compact"/>
              <w:jc w:val="left"/>
            </w:pPr>
            <w:r>
              <w:t xml:space="preserve">A3 (Singleton Context)</w:t>
            </w:r>
          </w:p>
        </w:tc>
        <w:tc>
          <w:tcPr/>
          <w:p>
            <w:pPr>
              <w:pStyle w:val="Compact"/>
              <w:jc w:val="left"/>
            </w:pPr>
            <w:r>
              <w:t xml:space="preserve">Tracker lookup</w:t>
            </w:r>
          </w:p>
        </w:tc>
        <w:tc>
          <w:tcPr/>
          <w:p>
            <w:pPr>
              <w:pStyle w:val="Compact"/>
              <w:jc w:val="left"/>
            </w:pPr>
            <w:r>
              <w:t xml:space="preserve">None</w:t>
            </w:r>
          </w:p>
        </w:tc>
        <w:tc>
          <w:tcPr/>
          <w:p>
            <w:pPr>
              <w:pStyle w:val="Compact"/>
              <w:jc w:val="left"/>
            </w:pPr>
            <w:r>
              <w:t xml:space="preserve">A1 (via A6)</w:t>
            </w:r>
          </w:p>
        </w:tc>
      </w:tr>
      <w:tr>
        <w:tc>
          <w:tcPr/>
          <w:p>
            <w:pPr>
              <w:pStyle w:val="Compact"/>
              <w:jc w:val="left"/>
            </w:pPr>
            <w:r>
              <w:t xml:space="preserve">A4 (Output Truncation)</w:t>
            </w:r>
          </w:p>
        </w:tc>
        <w:tc>
          <w:tcPr/>
          <w:p>
            <w:pPr>
              <w:pStyle w:val="Compact"/>
              <w:jc w:val="left"/>
            </w:pPr>
            <w:r>
              <w:t xml:space="preserve">Output capture</w:t>
            </w:r>
          </w:p>
        </w:tc>
        <w:tc>
          <w:tcPr/>
          <w:p>
            <w:pPr>
              <w:pStyle w:val="Compact"/>
              <w:jc w:val="left"/>
            </w:pPr>
            <w:r>
              <w:t xml:space="preserve">None</w:t>
            </w:r>
          </w:p>
        </w:tc>
        <w:tc>
          <w:tcPr/>
          <w:p>
            <w:pPr>
              <w:pStyle w:val="Compact"/>
              <w:jc w:val="left"/>
            </w:pPr>
            <w:r>
              <w:t xml:space="preserve">A1 (on success)</w:t>
            </w:r>
          </w:p>
        </w:tc>
      </w:tr>
      <w:tr>
        <w:tc>
          <w:tcPr/>
          <w:p>
            <w:pPr>
              <w:pStyle w:val="Compact"/>
              <w:jc w:val="left"/>
            </w:pPr>
            <w:r>
              <w:t xml:space="preserve">A5 (Error-Aware Decoration)</w:t>
            </w:r>
          </w:p>
        </w:tc>
        <w:tc>
          <w:tcPr/>
          <w:p>
            <w:pPr>
              <w:pStyle w:val="Compact"/>
              <w:jc w:val="left"/>
            </w:pPr>
            <w:r>
              <w:t xml:space="preserve">Error handling</w:t>
            </w:r>
          </w:p>
        </w:tc>
        <w:tc>
          <w:tcPr/>
          <w:p>
            <w:pPr>
              <w:pStyle w:val="Compact"/>
              <w:jc w:val="left"/>
            </w:pPr>
            <w:r>
              <w:t xml:space="preserve">None</w:t>
            </w:r>
          </w:p>
        </w:tc>
        <w:tc>
          <w:tcPr/>
          <w:p>
            <w:pPr>
              <w:pStyle w:val="Compact"/>
              <w:jc w:val="left"/>
            </w:pPr>
            <w:r>
              <w:t xml:space="preserve">A1 (on failure)</w:t>
            </w:r>
          </w:p>
        </w:tc>
      </w:tr>
      <w:tr>
        <w:tc>
          <w:tcPr/>
          <w:p>
            <w:pPr>
              <w:pStyle w:val="Compact"/>
              <w:jc w:val="left"/>
            </w:pPr>
            <w:r>
              <w:t xml:space="preserve">A6 (Graceful Degradation)</w:t>
            </w:r>
          </w:p>
        </w:tc>
        <w:tc>
          <w:tcPr/>
          <w:p>
            <w:pPr>
              <w:pStyle w:val="Compact"/>
              <w:jc w:val="left"/>
            </w:pPr>
            <w:r>
              <w:t xml:space="preserve">Feature toggle</w:t>
            </w:r>
          </w:p>
        </w:tc>
        <w:tc>
          <w:tcPr/>
          <w:p>
            <w:pPr>
              <w:pStyle w:val="Compact"/>
              <w:jc w:val="left"/>
            </w:pPr>
            <w:r>
              <w:t xml:space="preserve">A3</w:t>
            </w:r>
          </w:p>
        </w:tc>
        <w:tc>
          <w:tcPr/>
          <w:p>
            <w:pPr>
              <w:pStyle w:val="Compact"/>
              <w:jc w:val="left"/>
            </w:pPr>
            <w:r>
              <w:t xml:space="preserve">A1 (guard clause)</w:t>
            </w:r>
          </w:p>
        </w:tc>
      </w:tr>
    </w:tbl>
    <w:p>
      <w:r>
        <w:pict>
          <v:rect style="width:0;height:1.5pt" o:hralign="center" o:hrstd="t" o:hr="t"/>
        </w:pict>
      </w:r>
    </w:p>
    <w:bookmarkEnd w:id="102"/>
    <w:bookmarkEnd w:id="103"/>
    <w:bookmarkStart w:id="124" w:name="Xae6f7a34811f9ee398934c04c51dc0d8deda78a"/>
    <w:p>
      <w:pPr>
        <w:pStyle w:val="Heading1"/>
      </w:pPr>
      <w:r>
        <w:t xml:space="preserve">Orchestration Module - Academic Contribution Analysis</w:t>
      </w:r>
    </w:p>
    <w:bookmarkStart w:id="104" w:name="novelty-classification"/>
    <w:p>
      <w:pPr>
        <w:pStyle w:val="Heading2"/>
      </w:pPr>
      <w:r>
        <w:t xml:space="preserve">Novelty Classification</w:t>
      </w:r>
    </w:p>
    <w:p>
      <w:pPr>
        <w:pStyle w:val="FirstParagraph"/>
      </w:pPr>
      <w:r>
        <w:rPr>
          <w:bCs/>
          <w:b/>
        </w:rPr>
        <w:t xml:space="preserve">Status:</w:t>
      </w:r>
      <w:r>
        <w:t xml:space="preserve"> </w:t>
      </w:r>
      <w:r>
        <w:t xml:space="preserve">INCREMENTAL (with MODERATE potential for NOVEL via benchmarking + async support)</w:t>
      </w:r>
    </w:p>
    <w:p>
      <w:pPr>
        <w:pStyle w:val="BodyText"/>
      </w:pPr>
      <w:r>
        <w:rPr>
          <w:bCs/>
          <w:b/>
        </w:rPr>
        <w:t xml:space="preserve">Confidence:</w:t>
      </w:r>
      <w:r>
        <w:t xml:space="preserve"> </w:t>
      </w:r>
      <w:r>
        <w:t xml:space="preserve">MEDIUM-HIGH</w:t>
      </w:r>
    </w:p>
    <w:p>
      <w:r>
        <w:pict>
          <v:rect style="width:0;height:1.5pt" o:hralign="center" o:hrstd="t" o:hr="t"/>
        </w:pict>
      </w:r>
    </w:p>
    <w:bookmarkEnd w:id="104"/>
    <w:bookmarkStart w:id="115" w:name="identified-contributions"/>
    <w:p>
      <w:pPr>
        <w:pStyle w:val="Heading2"/>
      </w:pPr>
      <w:r>
        <w:t xml:space="preserve">Identified Contributions</w:t>
      </w:r>
    </w:p>
    <w:bookmarkStart w:id="107" w:name="X4237ea4cc0dd12e57fb0164469c66771a9c1bc2"/>
    <w:p>
      <w:pPr>
        <w:pStyle w:val="Heading3"/>
      </w:pPr>
      <w:r>
        <w:t xml:space="preserve">Contribution 1: Dual-Context Decorator for Unified Workflow Orchestration and Observability</w:t>
      </w:r>
    </w:p>
    <w:p>
      <w:pPr>
        <w:pStyle w:val="FirstParagraph"/>
      </w:pPr>
      <w:r>
        <w:rPr>
          <w:bCs/>
          <w:b/>
        </w:rPr>
        <w:t xml:space="preserve">Type:</w:t>
      </w:r>
      <w:r>
        <w:t xml:space="preserve"> </w:t>
      </w:r>
      <w:r>
        <w:t xml:space="preserve">Architectural</w:t>
      </w:r>
    </w:p>
    <w:p>
      <w:pPr>
        <w:pStyle w:val="BodyText"/>
      </w:pPr>
      <w:r>
        <w:rPr>
          <w:bCs/>
          <w:b/>
        </w:rPr>
        <w:t xml:space="preserve">Claim:</w:t>
      </w:r>
      <w:r>
        <w:t xml:space="preserve"> </w:t>
      </w:r>
      <w:r>
        <w:t xml:space="preserve">The</w:t>
      </w:r>
      <w:r>
        <w:t xml:space="preserve"> </w:t>
      </w:r>
      <w:r>
        <w:rPr>
          <w:rStyle w:val="VerbatimChar"/>
        </w:rPr>
        <w:t xml:space="preserve">@yantra_task</w:t>
      </w:r>
      <w:r>
        <w:t xml:space="preserve"> </w:t>
      </w:r>
      <w:r>
        <w:t xml:space="preserve">decorator introduces a</w:t>
      </w:r>
      <w:r>
        <w:t xml:space="preserve"> </w:t>
      </w:r>
      <w:r>
        <w:rPr>
          <w:bCs/>
          <w:b/>
        </w:rPr>
        <w:t xml:space="preserve">dual-context wrapping</w:t>
      </w:r>
      <w:r>
        <w:t xml:space="preserve"> </w:t>
      </w:r>
      <w:r>
        <w:t xml:space="preserve">pattern that unifies Prefect workflow orchestration with MLflow experiment tracking in a single decorator annotation. This eliminates the need for separate instrumentation code and provides zero-configuration observability for orchestrated pipelines.</w:t>
      </w:r>
    </w:p>
    <w:p>
      <w:pPr>
        <w:pStyle w:val="BodyText"/>
      </w:pPr>
      <w:r>
        <w:rPr>
          <w:bCs/>
          <w:b/>
        </w:rPr>
        <w:t xml:space="preserve">Evidence:</w:t>
      </w:r>
    </w:p>
    <w:p>
      <w:pPr>
        <w:numPr>
          <w:ilvl w:val="0"/>
          <w:numId w:val="1018"/>
        </w:numPr>
        <w:pStyle w:val="Compact"/>
      </w:pPr>
      <w:hyperlink r:id="rId55">
        <w:r>
          <w:rPr>
            <w:rStyle w:val="Hyperlink"/>
          </w:rPr>
          <w:t xml:space="preserve">prefect_utils.py:L9-L70</w:t>
        </w:r>
      </w:hyperlink>
      <w:r>
        <w:t xml:space="preserve"> </w:t>
      </w:r>
      <w:r>
        <w:t xml:space="preserve">— Full decorator implementation</w:t>
      </w:r>
    </w:p>
    <w:p>
      <w:pPr>
        <w:numPr>
          <w:ilvl w:val="0"/>
          <w:numId w:val="1018"/>
        </w:numPr>
        <w:pStyle w:val="Compact"/>
      </w:pPr>
      <w:hyperlink r:id="rId105">
        <w:r>
          <w:rPr>
            <w:rStyle w:val="Hyperlink"/>
          </w:rPr>
          <w:t xml:space="preserve">prefect_utils.py:L23-L28</w:t>
        </w:r>
      </w:hyperlink>
      <w:r>
        <w:t xml:space="preserve"> </w:t>
      </w:r>
      <w:r>
        <w:t xml:space="preserve">— Prefect task wrapping</w:t>
      </w:r>
    </w:p>
    <w:p>
      <w:pPr>
        <w:numPr>
          <w:ilvl w:val="0"/>
          <w:numId w:val="1018"/>
        </w:numPr>
        <w:pStyle w:val="Compact"/>
      </w:pPr>
      <w:hyperlink r:id="rId106">
        <w:r>
          <w:rPr>
            <w:rStyle w:val="Hyperlink"/>
          </w:rPr>
          <w:t xml:space="preserve">prefect_utils.py:L49-L66</w:t>
        </w:r>
      </w:hyperlink>
      <w:r>
        <w:t xml:space="preserve"> </w:t>
      </w:r>
      <w:r>
        <w:t xml:space="preserve">— MLflow span wrapping with error handling</w:t>
      </w:r>
    </w:p>
    <w:p>
      <w:pPr>
        <w:pStyle w:val="FirstParagraph"/>
      </w:pPr>
      <w:r>
        <w:rPr>
          <w:bCs/>
          <w:b/>
        </w:rPr>
        <w:t xml:space="preserve">Formal Contribution Statement:</w:t>
      </w:r>
    </w:p>
    <w:p>
      <w:pPr>
        <w:pStyle w:val="BlockText"/>
      </w:pPr>
      <w:r>
        <w:rPr>
          <w:iCs/>
          <w:i/>
        </w:rPr>
        <w:t xml:space="preserve">We present a dual-context decorator pattern that unifies workflow orchestration (Prefect) and experiment tracking (MLflow) in a single</w:t>
      </w:r>
      <w:r>
        <w:rPr>
          <w:iCs/>
          <w:i/>
        </w:rPr>
        <w:t xml:space="preserve"> </w:t>
      </w:r>
      <w:r>
        <w:rPr>
          <w:rStyle w:val="VerbatimChar"/>
          <w:iCs/>
          <w:i/>
        </w:rPr>
        <w:t xml:space="preserve">@yantra_task</w:t>
      </w:r>
      <w:r>
        <w:rPr>
          <w:iCs/>
          <w:i/>
        </w:rPr>
        <w:t xml:space="preserve"> </w:t>
      </w:r>
      <w:r>
        <w:rPr>
          <w:iCs/>
          <w:i/>
        </w:rPr>
        <w:t xml:space="preserve">annotation. Unlike existing approaches that require separate instrumentation for orchestration and observability, our decorator simultaneously registers a function as a retryable Prefect task and wraps its execution in an MLflow span with automatic argument capture and error propagation. This creates a composable abstraction:</w:t>
      </w:r>
      <w:r>
        <w:rPr>
          <w:iCs/>
          <w:i/>
        </w:rPr>
        <w:t xml:space="preserve"> </w:t>
      </w:r>
      <m:oMath>
        <m:r>
          <m:t>f</m:t>
        </m:r>
        <m:r>
          <m:rPr>
            <m:sty m:val="p"/>
          </m:rPr>
          <m:t>′</m:t>
        </m:r>
        <m:r>
          <m:rPr>
            <m:sty m:val="p"/>
          </m:rPr>
          <m:t>=</m:t>
        </m:r>
        <m:r>
          <m:rPr>
            <m:nor/>
            <m:sty m:val="p"/>
          </m:rPr>
          <m:t>prefect.task</m:t>
        </m:r>
        <m:r>
          <m:rPr>
            <m:sty m:val="p"/>
          </m:rPr>
          <m:t>∘</m:t>
        </m:r>
        <m:r>
          <m:rPr>
            <m:nor/>
            <m:sty m:val="p"/>
          </m:rPr>
          <m:t>mlflow_span_wrap</m:t>
        </m:r>
        <m:d>
          <m:dPr>
            <m:begChr m:val="("/>
            <m:endChr m:val=")"/>
            <m:sepChr m:val=""/>
            <m:grow/>
          </m:dPr>
          <m:e>
            <m:r>
              <m:t>f</m:t>
            </m:r>
          </m:e>
        </m:d>
      </m:oMath>
      <w:r>
        <w:rPr>
          <w:iCs/>
          <w:i/>
        </w:rPr>
        <w:t xml:space="preserve">, where any Python function</w:t>
      </w:r>
      <w:r>
        <w:rPr>
          <w:iCs/>
          <w:i/>
        </w:rPr>
        <w:t xml:space="preserve"> </w:t>
      </w:r>
      <m:oMath>
        <m:r>
          <m:t>f</m:t>
        </m:r>
      </m:oMath>
      <w:r>
        <w:rPr>
          <w:iCs/>
          <w:i/>
        </w:rPr>
        <w:t xml:space="preserve"> </w:t>
      </w:r>
      <w:r>
        <w:rPr>
          <w:iCs/>
          <w:i/>
        </w:rPr>
        <w:t xml:space="preserve">gains both orchestration semantics (retries, scheduling, DAG) and observability semantics (tracing, input/output logging) without code modification.</w:t>
      </w:r>
    </w:p>
    <w:p>
      <w:pPr>
        <w:pStyle w:val="FirstParagraph"/>
      </w:pPr>
      <w:r>
        <w:rPr>
          <w:bCs/>
          <w:b/>
        </w:rPr>
        <w:t xml:space="preserve">Comparative Analysis: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Framework</w:t>
            </w:r>
          </w:p>
        </w:tc>
        <w:tc>
          <w:tcPr/>
          <w:p>
            <w:pPr>
              <w:pStyle w:val="Compact"/>
              <w:jc w:val="left"/>
            </w:pPr>
            <w:r>
              <w:t xml:space="preserve">Orchestration</w:t>
            </w:r>
          </w:p>
        </w:tc>
        <w:tc>
          <w:tcPr/>
          <w:p>
            <w:pPr>
              <w:pStyle w:val="Compact"/>
              <w:jc w:val="left"/>
            </w:pPr>
            <w:r>
              <w:t xml:space="preserve">Tracing</w:t>
            </w:r>
          </w:p>
        </w:tc>
        <w:tc>
          <w:tcPr/>
          <w:p>
            <w:pPr>
              <w:pStyle w:val="Compact"/>
              <w:jc w:val="left"/>
            </w:pPr>
            <w:r>
              <w:t xml:space="preserve">Unified Decorator</w:t>
            </w:r>
          </w:p>
        </w:tc>
        <w:tc>
          <w:tcPr/>
          <w:p>
            <w:pPr>
              <w:pStyle w:val="Compact"/>
              <w:jc w:val="left"/>
            </w:pPr>
            <w:r>
              <w:t xml:space="preserve">Retry + Trace</w:t>
            </w:r>
          </w:p>
        </w:tc>
        <w:tc>
          <w:tcPr/>
          <w:p>
            <w:pPr>
              <w:pStyle w:val="Compact"/>
              <w:jc w:val="left"/>
            </w:pPr>
            <w:r>
              <w:t xml:space="preserve">Zero-Config</w:t>
            </w:r>
          </w:p>
        </w:tc>
      </w:tr>
      <w:tr>
        <w:tc>
          <w:tcPr/>
          <w:p>
            <w:pPr>
              <w:pStyle w:val="Compact"/>
              <w:jc w:val="left"/>
            </w:pPr>
            <w:r>
              <w:rPr>
                <w:bCs/>
                <w:b/>
              </w:rPr>
              <w:t xml:space="preserve">Prefect</w:t>
            </w:r>
            <w:r>
              <w:rPr>
                <w:bCs/>
                <w:b/>
              </w:rPr>
              <w:t xml:space="preserve"> </w:t>
            </w:r>
            <w:r>
              <w:rPr>
                <w:rStyle w:val="VerbatimChar"/>
                <w:bCs/>
                <w:b/>
              </w:rPr>
              <w:t xml:space="preserve">@task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MLflow</w:t>
            </w:r>
            <w:r>
              <w:rPr>
                <w:bCs/>
                <w:b/>
              </w:rPr>
              <w:t xml:space="preserve"> </w:t>
            </w:r>
            <w:r>
              <w:rPr>
                <w:rStyle w:val="VerbatimChar"/>
                <w:bCs/>
                <w:b/>
              </w:rPr>
              <w:t xml:space="preserve">@mlflow.trace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Airflow + MLflow</w:t>
            </w:r>
          </w:p>
        </w:tc>
        <w:tc>
          <w:tcPr/>
          <w:p>
            <w:pPr>
              <w:pStyle w:val="Compact"/>
              <w:jc w:val="left"/>
            </w:pPr>
            <w:r>
              <w:t xml:space="preserve">✅</w:t>
            </w:r>
          </w:p>
        </w:tc>
        <w:tc>
          <w:tcPr/>
          <w:p>
            <w:pPr>
              <w:pStyle w:val="Compact"/>
              <w:jc w:val="left"/>
            </w:pPr>
            <w:r>
              <w:t xml:space="preserve">✅ (manual)</w:t>
            </w:r>
          </w:p>
        </w:tc>
        <w:tc>
          <w:tcPr/>
          <w:p>
            <w:pPr>
              <w:pStyle w:val="Compact"/>
              <w:jc w:val="left"/>
            </w:pPr>
            <w:r>
              <w:t xml:space="preserve">❌ (MLflowOperator)</w:t>
            </w:r>
          </w:p>
        </w:tc>
        <w:tc>
          <w:tcPr/>
          <w:p>
            <w:pPr>
              <w:pStyle w:val="Compact"/>
              <w:jc w:val="left"/>
            </w:pPr>
            <w:r>
              <w:t xml:space="preserve">❌ (separate)</w:t>
            </w:r>
          </w:p>
        </w:tc>
        <w:tc>
          <w:tcPr/>
          <w:p>
            <w:pPr>
              <w:pStyle w:val="Compact"/>
              <w:jc w:val="left"/>
            </w:pPr>
            <w:r>
              <w:t xml:space="preserve">❌</w:t>
            </w:r>
          </w:p>
        </w:tc>
      </w:tr>
      <w:tr>
        <w:tc>
          <w:tcPr/>
          <w:p>
            <w:pPr>
              <w:pStyle w:val="Compact"/>
              <w:jc w:val="left"/>
            </w:pPr>
            <w:r>
              <w:rPr>
                <w:bCs/>
                <w:b/>
              </w:rPr>
              <w:t xml:space="preserve">ZenML</w:t>
            </w:r>
            <w:r>
              <w:rPr>
                <w:bCs/>
                <w:b/>
              </w:rPr>
              <w:t xml:space="preserve"> </w:t>
            </w:r>
            <w:r>
              <w:rPr>
                <w:rStyle w:val="VerbatimChar"/>
                <w:bCs/>
                <w:b/>
              </w:rPr>
              <w:t xml:space="preserve">@step</w:t>
            </w:r>
          </w:p>
        </w:tc>
        <w:tc>
          <w:tcPr/>
          <w:p>
            <w:pPr>
              <w:pStyle w:val="Compact"/>
              <w:jc w:val="left"/>
            </w:pPr>
            <w:r>
              <w:t xml:space="preserve">✅</w:t>
            </w:r>
          </w:p>
        </w:tc>
        <w:tc>
          <w:tcPr/>
          <w:p>
            <w:pPr>
              <w:pStyle w:val="Compact"/>
              <w:jc w:val="left"/>
            </w:pPr>
            <w:r>
              <w:t xml:space="preserve">✅ (built-in)</w:t>
            </w:r>
          </w:p>
        </w:tc>
        <w:tc>
          <w:tcPr/>
          <w:p>
            <w:pPr>
              <w:pStyle w:val="Compact"/>
              <w:jc w:val="left"/>
            </w:pPr>
            <w:r>
              <w:t xml:space="preserve">✅ (own framework)</w:t>
            </w:r>
          </w:p>
        </w:tc>
        <w:tc>
          <w:tcPr/>
          <w:p>
            <w:pPr>
              <w:pStyle w:val="Compact"/>
              <w:jc w:val="left"/>
            </w:pPr>
            <w:r>
              <w:t xml:space="preserve">⚠️ (no Prefect)</w:t>
            </w:r>
          </w:p>
        </w:tc>
        <w:tc>
          <w:tcPr/>
          <w:p>
            <w:pPr>
              <w:pStyle w:val="Compact"/>
              <w:jc w:val="left"/>
            </w:pPr>
            <w:r>
              <w:t xml:space="preserve">⚠️</w:t>
            </w:r>
          </w:p>
        </w:tc>
      </w:tr>
      <w:tr>
        <w:tc>
          <w:tcPr/>
          <w:p>
            <w:pPr>
              <w:pStyle w:val="Compact"/>
              <w:jc w:val="left"/>
            </w:pPr>
            <w:r>
              <w:rPr>
                <w:bCs/>
                <w:b/>
              </w:rPr>
              <w:t xml:space="preserve">Metaflow</w:t>
            </w:r>
            <w:r>
              <w:rPr>
                <w:bCs/>
                <w:b/>
              </w:rPr>
              <w:t xml:space="preserve"> </w:t>
            </w:r>
            <w:r>
              <w:rPr>
                <w:rStyle w:val="VerbatimChar"/>
                <w:bCs/>
                <w:b/>
              </w:rPr>
              <w:t xml:space="preserve">@step</w:t>
            </w:r>
          </w:p>
        </w:tc>
        <w:tc>
          <w:tcPr/>
          <w:p>
            <w:pPr>
              <w:pStyle w:val="Compact"/>
              <w:jc w:val="left"/>
            </w:pPr>
            <w:r>
              <w:t xml:space="preserve">✅</w:t>
            </w:r>
          </w:p>
        </w:tc>
        <w:tc>
          <w:tcPr/>
          <w:p>
            <w:pPr>
              <w:pStyle w:val="Compact"/>
              <w:jc w:val="left"/>
            </w:pPr>
            <w:r>
              <w:t xml:space="preserve">⚠️ (custom)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Our</w:t>
            </w:r>
            <w:r>
              <w:rPr>
                <w:bCs/>
                <w:b/>
              </w:rPr>
              <w:t xml:space="preserve"> </w:t>
            </w:r>
            <w:r>
              <w:rPr>
                <w:rStyle w:val="VerbatimChar"/>
                <w:bCs/>
                <w:b/>
              </w:rPr>
              <w:t xml:space="preserve">@yantra_task</w:t>
            </w:r>
          </w:p>
        </w:tc>
        <w:tc>
          <w:tcPr/>
          <w:p>
            <w:pPr>
              <w:pStyle w:val="Compact"/>
              <w:jc w:val="left"/>
            </w:pPr>
            <w:r>
              <w:t xml:space="preserve">✅ (Prefect)</w:t>
            </w:r>
          </w:p>
        </w:tc>
        <w:tc>
          <w:tcPr/>
          <w:p>
            <w:pPr>
              <w:pStyle w:val="Compact"/>
              <w:jc w:val="left"/>
            </w:pPr>
            <w:r>
              <w:t xml:space="preserve">✅ (MLflow)</w:t>
            </w:r>
          </w:p>
        </w:tc>
        <w:tc>
          <w:tcPr/>
          <w:p>
            <w:pPr>
              <w:pStyle w:val="Compact"/>
              <w:jc w:val="left"/>
            </w:pPr>
            <w:r>
              <w:t xml:space="preserve">✅ (single decorator)</w:t>
            </w:r>
          </w:p>
        </w:tc>
        <w:tc>
          <w:tcPr/>
          <w:p>
            <w:pPr>
              <w:pStyle w:val="Compact"/>
              <w:jc w:val="left"/>
            </w:pPr>
            <w:r>
              <w:t xml:space="preserve">✅ (both)</w:t>
            </w:r>
          </w:p>
        </w:tc>
        <w:tc>
          <w:tcPr/>
          <w:p>
            <w:pPr>
              <w:pStyle w:val="Compact"/>
              <w:jc w:val="left"/>
            </w:pPr>
            <w:r>
              <w:t xml:space="preserve">✅</w:t>
            </w:r>
          </w:p>
        </w:tc>
      </w:tr>
    </w:tbl>
    <w:p>
      <w:pPr>
        <w:pStyle w:val="BodyText"/>
      </w:pPr>
      <w:r>
        <w:rPr>
          <w:bCs/>
          <w:b/>
        </w:rPr>
        <w:t xml:space="preserve">Publication Angle:</w:t>
      </w:r>
      <w:r>
        <w:t xml:space="preserve"> </w:t>
      </w:r>
      <w:r>
        <w:t xml:space="preserve">"A Dual-Context Decorator Pattern for Unifying Workflow Orchestration and Experiment Tracking in MLOps Pipelines"</w:t>
      </w:r>
    </w:p>
    <w:p>
      <w:r>
        <w:pict>
          <v:rect style="width:0;height:1.5pt" o:hralign="center" o:hrstd="t" o:hr="t"/>
        </w:pict>
      </w:r>
    </w:p>
    <w:bookmarkEnd w:id="107"/>
    <w:bookmarkStart w:id="109" w:name="Xa5ec23dac61bb125aacb7f002ed6568eb86670f"/>
    <w:p>
      <w:pPr>
        <w:pStyle w:val="Heading3"/>
      </w:pPr>
      <w:r>
        <w:t xml:space="preserve">Contribution 2: Reflective Argument Capture for Automatic Trace Inputs</w:t>
      </w:r>
    </w:p>
    <w:p>
      <w:pPr>
        <w:pStyle w:val="FirstParagraph"/>
      </w:pPr>
      <w:r>
        <w:rPr>
          <w:bCs/>
          <w:b/>
        </w:rPr>
        <w:t xml:space="preserve">Type:</w:t>
      </w:r>
      <w:r>
        <w:t xml:space="preserve"> </w:t>
      </w:r>
      <w:r>
        <w:t xml:space="preserve">Methodological</w:t>
      </w:r>
    </w:p>
    <w:p>
      <w:pPr>
        <w:pStyle w:val="BodyText"/>
      </w:pPr>
      <w:r>
        <w:rPr>
          <w:bCs/>
          <w:b/>
        </w:rPr>
        <w:t xml:space="preserve">Claim:</w:t>
      </w:r>
      <w:r>
        <w:t xml:space="preserve"> </w:t>
      </w:r>
      <w:r>
        <w:t xml:space="preserve">The decorator uses</w:t>
      </w:r>
      <w:r>
        <w:t xml:space="preserve"> </w:t>
      </w:r>
      <w:r>
        <w:rPr>
          <w:rStyle w:val="VerbatimChar"/>
        </w:rPr>
        <w:t xml:space="preserve">inspect.signature</w:t>
      </w:r>
      <w:r>
        <w:t xml:space="preserve"> </w:t>
      </w:r>
      <w:r>
        <w:t xml:space="preserve">to</w:t>
      </w:r>
      <w:r>
        <w:t xml:space="preserve"> </w:t>
      </w:r>
      <w:r>
        <w:rPr>
          <w:bCs/>
          <w:b/>
        </w:rPr>
        <w:t xml:space="preserve">reflectively introspect</w:t>
      </w:r>
      <w:r>
        <w:t xml:space="preserve"> </w:t>
      </w:r>
      <w:r>
        <w:t xml:space="preserve">the decorated function's parameters at call time, automatically binding positional and keyword arguments to their named parameters. This creates structured input logs without requiring the user to define input schemas or trace annotations.</w:t>
      </w:r>
    </w:p>
    <w:p>
      <w:pPr>
        <w:pStyle w:val="BodyText"/>
      </w:pPr>
      <w:r>
        <w:rPr>
          <w:bCs/>
          <w:b/>
        </w:rPr>
        <w:t xml:space="preserve">Evidence:</w:t>
      </w:r>
    </w:p>
    <w:p>
      <w:pPr>
        <w:numPr>
          <w:ilvl w:val="0"/>
          <w:numId w:val="1019"/>
        </w:numPr>
        <w:pStyle w:val="Compact"/>
      </w:pPr>
      <w:hyperlink r:id="rId64">
        <w:r>
          <w:rPr>
            <w:rStyle w:val="Hyperlink"/>
          </w:rPr>
          <w:t xml:space="preserve">prefect_utils.py:L36-L38</w:t>
        </w:r>
      </w:hyperlink>
      <w:r>
        <w:t xml:space="preserve"> </w:t>
      </w:r>
      <w:r>
        <w:t xml:space="preserve">— Signature binding logic</w:t>
      </w:r>
    </w:p>
    <w:p>
      <w:pPr>
        <w:numPr>
          <w:ilvl w:val="0"/>
          <w:numId w:val="1019"/>
        </w:numPr>
        <w:pStyle w:val="Compact"/>
      </w:pPr>
      <w:hyperlink r:id="rId108">
        <w:r>
          <w:rPr>
            <w:rStyle w:val="Hyperlink"/>
          </w:rPr>
          <w:t xml:space="preserve">prefect_utils.py:L49</w:t>
        </w:r>
      </w:hyperlink>
      <w:r>
        <w:t xml:space="preserve"> </w:t>
      </w:r>
      <w:r>
        <w:t xml:space="preserve">— Inputs passed to span</w:t>
      </w:r>
    </w:p>
    <w:p>
      <w:pPr>
        <w:pStyle w:val="FirstParagraph"/>
      </w:pPr>
      <w:r>
        <w:rPr>
          <w:bCs/>
          <w:b/>
        </w:rPr>
        <w:t xml:space="preserve">Formal Contribution Statement:</w:t>
      </w:r>
    </w:p>
    <w:p>
      <w:pPr>
        <w:pStyle w:val="BlockText"/>
      </w:pPr>
      <w:r>
        <w:rPr>
          <w:iCs/>
          <w:i/>
        </w:rPr>
        <w:t xml:space="preserve">We implement a generic, framework-agnostic argument capture mechanism using Python's</w:t>
      </w:r>
      <w:r>
        <w:rPr>
          <w:iCs/>
          <w:i/>
        </w:rPr>
        <w:t xml:space="preserve"> </w:t>
      </w:r>
      <w:r>
        <w:rPr>
          <w:rStyle w:val="VerbatimChar"/>
          <w:iCs/>
          <w:i/>
        </w:rPr>
        <w:t xml:space="preserve">inspect.signature</w:t>
      </w:r>
      <w:r>
        <w:rPr>
          <w:iCs/>
          <w:i/>
        </w:rPr>
        <w:t xml:space="preserve"> </w:t>
      </w:r>
      <w:r>
        <w:rPr>
          <w:iCs/>
          <w:i/>
        </w:rPr>
        <w:t xml:space="preserve">module. At each function invocation, the decorator introspects the function signature, binds all positional and keyword arguments to their named parameters (including default value resolution), and passes this structured dictionary as span input metadata. This eliminates the need for explicit input schema definitions common in OpenTelemetry decorators while capturing the complete parameter state for reproducibility analysis.</w:t>
      </w:r>
    </w:p>
    <w:p>
      <w:pPr>
        <w:pStyle w:val="FirstParagraph"/>
      </w:pPr>
      <w:r>
        <w:rPr>
          <w:bCs/>
          <w:b/>
        </w:rPr>
        <w:t xml:space="preserve">Tracing Input Capture Comparison: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Schema Required</w:t>
            </w:r>
          </w:p>
        </w:tc>
        <w:tc>
          <w:tcPr/>
          <w:p>
            <w:pPr>
              <w:pStyle w:val="Compact"/>
              <w:jc w:val="left"/>
            </w:pPr>
            <w:r>
              <w:t xml:space="preserve">Framework Specific</w:t>
            </w:r>
          </w:p>
        </w:tc>
        <w:tc>
          <w:tcPr/>
          <w:p>
            <w:pPr>
              <w:pStyle w:val="Compact"/>
              <w:jc w:val="left"/>
            </w:pPr>
            <w:r>
              <w:t xml:space="preserve">Captures Defaults</w:t>
            </w:r>
          </w:p>
        </w:tc>
        <w:tc>
          <w:tcPr/>
          <w:p>
            <w:pPr>
              <w:pStyle w:val="Compact"/>
              <w:jc w:val="left"/>
            </w:pPr>
            <w:r>
              <w:t xml:space="preserve">Auto-Name Mapping</w:t>
            </w:r>
          </w:p>
        </w:tc>
      </w:tr>
      <w:tr>
        <w:tc>
          <w:tcPr/>
          <w:p>
            <w:pPr>
              <w:pStyle w:val="Compact"/>
              <w:jc w:val="left"/>
            </w:pPr>
            <w:r>
              <w:rPr>
                <w:bCs/>
                <w:b/>
              </w:rPr>
              <w:t xml:space="preserve">OpenTelemetry</w:t>
            </w:r>
            <w:r>
              <w:rPr>
                <w:bCs/>
                <w:b/>
              </w:rPr>
              <w:t xml:space="preserve"> </w:t>
            </w:r>
            <w:r>
              <w:rPr>
                <w:rStyle w:val="VerbatimChar"/>
                <w:bCs/>
                <w:b/>
              </w:rPr>
              <w:t xml:space="preserve">@trace</w:t>
            </w:r>
          </w:p>
        </w:tc>
        <w:tc>
          <w:tcPr/>
          <w:p>
            <w:pPr>
              <w:pStyle w:val="Compact"/>
              <w:jc w:val="left"/>
            </w:pPr>
            <w:r>
              <w:t xml:space="preserve">Yes (manual attributes)</w:t>
            </w:r>
          </w:p>
        </w:tc>
        <w:tc>
          <w:tcPr/>
          <w:p>
            <w:pPr>
              <w:pStyle w:val="Compact"/>
              <w:jc w:val="left"/>
            </w:pPr>
            <w:r>
              <w:t xml:space="preserve">Generic</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MLflow</w:t>
            </w:r>
            <w:r>
              <w:rPr>
                <w:bCs/>
                <w:b/>
              </w:rPr>
              <w:t xml:space="preserve"> </w:t>
            </w:r>
            <w:r>
              <w:rPr>
                <w:rStyle w:val="VerbatimChar"/>
                <w:bCs/>
                <w:b/>
              </w:rPr>
              <w:t xml:space="preserve">@mlflow.trace</w:t>
            </w:r>
          </w:p>
        </w:tc>
        <w:tc>
          <w:tcPr/>
          <w:p>
            <w:pPr>
              <w:pStyle w:val="Compact"/>
              <w:jc w:val="left"/>
            </w:pPr>
            <w:r>
              <w:t xml:space="preserve">No</w:t>
            </w:r>
          </w:p>
        </w:tc>
        <w:tc>
          <w:tcPr/>
          <w:p>
            <w:pPr>
              <w:pStyle w:val="Compact"/>
              <w:jc w:val="left"/>
            </w:pPr>
            <w:r>
              <w:t xml:space="preserve">MLflow-specific</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Prefect task inputs</w:t>
            </w:r>
          </w:p>
        </w:tc>
        <w:tc>
          <w:tcPr/>
          <w:p>
            <w:pPr>
              <w:pStyle w:val="Compact"/>
              <w:jc w:val="left"/>
            </w:pPr>
            <w:r>
              <w:t xml:space="preserve">No</w:t>
            </w:r>
          </w:p>
        </w:tc>
        <w:tc>
          <w:tcPr/>
          <w:p>
            <w:pPr>
              <w:pStyle w:val="Compact"/>
              <w:jc w:val="left"/>
            </w:pPr>
            <w:r>
              <w:t xml:space="preserve">Prefect-specific</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Our approach</w:t>
            </w:r>
          </w:p>
        </w:tc>
        <w:tc>
          <w:tcPr/>
          <w:p>
            <w:pPr>
              <w:pStyle w:val="Compact"/>
              <w:jc w:val="left"/>
            </w:pPr>
            <w:r>
              <w:t xml:space="preserve">No</w:t>
            </w:r>
          </w:p>
        </w:tc>
        <w:tc>
          <w:tcPr/>
          <w:p>
            <w:pPr>
              <w:pStyle w:val="Compact"/>
              <w:jc w:val="left"/>
            </w:pPr>
            <w:r>
              <w:t xml:space="preserve">Generic + MLflow</w:t>
            </w:r>
          </w:p>
        </w:tc>
        <w:tc>
          <w:tcPr/>
          <w:p>
            <w:pPr>
              <w:pStyle w:val="Compact"/>
              <w:jc w:val="left"/>
            </w:pPr>
            <w:r>
              <w:t xml:space="preserve">✅ (</w:t>
            </w:r>
            <w:r>
              <w:rPr>
                <w:rStyle w:val="VerbatimChar"/>
              </w:rPr>
              <w:t xml:space="preserve">apply_defaults()</w:t>
            </w:r>
            <w:r>
              <w:t xml:space="preserve">)</w:t>
            </w:r>
          </w:p>
        </w:tc>
        <w:tc>
          <w:tcPr/>
          <w:p>
            <w:pPr>
              <w:pStyle w:val="Compact"/>
              <w:jc w:val="left"/>
            </w:pPr>
            <w:r>
              <w:t xml:space="preserve">✅ (</w:t>
            </w:r>
            <w:r>
              <w:rPr>
                <w:rStyle w:val="VerbatimChar"/>
              </w:rPr>
              <w:t xml:space="preserve">bind()</w:t>
            </w:r>
            <w:r>
              <w:t xml:space="preserve">)</w:t>
            </w:r>
          </w:p>
        </w:tc>
      </w:tr>
    </w:tbl>
    <w:p>
      <w:pPr>
        <w:pStyle w:val="BodyText"/>
      </w:pPr>
      <w:r>
        <w:rPr>
          <w:bCs/>
          <w:b/>
        </w:rPr>
        <w:t xml:space="preserve">Publication Angle:</w:t>
      </w:r>
      <w:r>
        <w:t xml:space="preserve"> </w:t>
      </w:r>
      <w:r>
        <w:t xml:space="preserve">"Reflective Argument Capture for Zero-Configuration Observability in Python Decorators"</w:t>
      </w:r>
    </w:p>
    <w:p>
      <w:r>
        <w:pict>
          <v:rect style="width:0;height:1.5pt" o:hralign="center" o:hrstd="t" o:hr="t"/>
        </w:pict>
      </w:r>
    </w:p>
    <w:bookmarkEnd w:id="109"/>
    <w:bookmarkStart w:id="112" w:name="X3dc48333208046f651225f8880436881be3aad3"/>
    <w:p>
      <w:pPr>
        <w:pStyle w:val="Heading3"/>
      </w:pPr>
      <w:r>
        <w:t xml:space="preserve">Contribution 3: Graceful Degradation via Context-Aware Execution</w:t>
      </w:r>
    </w:p>
    <w:p>
      <w:pPr>
        <w:pStyle w:val="FirstParagraph"/>
      </w:pPr>
      <w:r>
        <w:rPr>
          <w:bCs/>
          <w:b/>
        </w:rPr>
        <w:t xml:space="preserve">Type:</w:t>
      </w:r>
      <w:r>
        <w:t xml:space="preserve"> </w:t>
      </w:r>
      <w:r>
        <w:t xml:space="preserve">Architectural</w:t>
      </w:r>
    </w:p>
    <w:p>
      <w:pPr>
        <w:pStyle w:val="BodyText"/>
      </w:pPr>
      <w:r>
        <w:rPr>
          <w:bCs/>
          <w:b/>
        </w:rPr>
        <w:t xml:space="preserve">Claim:</w:t>
      </w:r>
      <w:r>
        <w:t xml:space="preserve"> </w:t>
      </w:r>
      <w:r>
        <w:t xml:space="preserve">The decorator implements</w:t>
      </w:r>
      <w:r>
        <w:t xml:space="preserve"> </w:t>
      </w:r>
      <w:r>
        <w:rPr>
          <w:bCs/>
          <w:b/>
        </w:rPr>
        <w:t xml:space="preserve">graceful degradation</w:t>
      </w:r>
      <w:r>
        <w:t xml:space="preserve">: when no tracker is configured, it silently falls back to standard Prefect execution without tracing. This means the same codebase works in both instrumented (production) and non-instrumented (development/testing) environments without code changes.</w:t>
      </w:r>
    </w:p>
    <w:p>
      <w:pPr>
        <w:pStyle w:val="BodyText"/>
      </w:pPr>
      <w:r>
        <w:rPr>
          <w:bCs/>
          <w:b/>
        </w:rPr>
        <w:t xml:space="preserve">Evidence:</w:t>
      </w:r>
    </w:p>
    <w:p>
      <w:pPr>
        <w:numPr>
          <w:ilvl w:val="0"/>
          <w:numId w:val="1020"/>
        </w:numPr>
        <w:pStyle w:val="Compact"/>
      </w:pPr>
      <w:hyperlink r:id="rId110">
        <w:r>
          <w:rPr>
            <w:rStyle w:val="Hyperlink"/>
          </w:rPr>
          <w:t xml:space="preserve">prefect_utils.py:L43-L45</w:t>
        </w:r>
      </w:hyperlink>
      <w:r>
        <w:t xml:space="preserve"> </w:t>
      </w:r>
      <w:r>
        <w:t xml:space="preserve">— Guard clause for missing tracker</w:t>
      </w:r>
    </w:p>
    <w:p>
      <w:pPr>
        <w:numPr>
          <w:ilvl w:val="0"/>
          <w:numId w:val="1020"/>
        </w:numPr>
        <w:pStyle w:val="Compact"/>
      </w:pPr>
      <w:hyperlink r:id="rId111">
        <w:r>
          <w:rPr>
            <w:rStyle w:val="Hyperlink"/>
          </w:rPr>
          <w:t xml:space="preserve">context.py:L18-L20</w:t>
        </w:r>
      </w:hyperlink>
      <w:r>
        <w:t xml:space="preserve"> </w:t>
      </w:r>
      <w:r>
        <w:t xml:space="preserve">— Returns</w:t>
      </w:r>
      <w:r>
        <w:t xml:space="preserve"> </w:t>
      </w:r>
      <w:r>
        <w:rPr>
          <w:rStyle w:val="VerbatimChar"/>
        </w:rPr>
        <w:t xml:space="preserve">None</w:t>
      </w:r>
      <w:r>
        <w:t xml:space="preserve"> </w:t>
      </w:r>
      <w:r>
        <w:t xml:space="preserve">by default</w:t>
      </w:r>
    </w:p>
    <w:p>
      <w:pPr>
        <w:pStyle w:val="FirstParagraph"/>
      </w:pPr>
      <w:r>
        <w:rPr>
          <w:bCs/>
          <w:b/>
        </w:rPr>
        <w:t xml:space="preserve">Formal Contribution Statement:</w:t>
      </w:r>
    </w:p>
    <w:p>
      <w:pPr>
        <w:pStyle w:val="BlockText"/>
      </w:pPr>
      <w:r>
        <w:rPr>
          <w:iCs/>
          <w:i/>
        </w:rPr>
        <w:t xml:space="preserve">We demonstrate a graceful degradation pattern for MLOps instrumentation that enables environment-aware execution. When no experiment tracker is configured (development/testing environments), the decorator operates as a standard Prefect task with zero MLflow overhead. When a tracker is present (production/staging), the same decorated function automatically gains full tracing capabilities. This context-aware behavior follows the Null Object pattern — the absence of a tracker is a valid operational state, not an error — enabling a single codebase to serve both instrumented and non-instrumented deployment contexts without conditional imports, feature flags, or environment-specific code paths.</w:t>
      </w:r>
    </w:p>
    <w:p>
      <w:pPr>
        <w:pStyle w:val="FirstParagraph"/>
      </w:pPr>
      <w:r>
        <w:rPr>
          <w:bCs/>
          <w:b/>
        </w:rPr>
        <w:t xml:space="preserve">Degradation Pattern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Degradation Strategy</w:t>
            </w:r>
          </w:p>
        </w:tc>
        <w:tc>
          <w:tcPr/>
          <w:p>
            <w:pPr>
              <w:pStyle w:val="Compact"/>
              <w:jc w:val="left"/>
            </w:pPr>
            <w:r>
              <w:t xml:space="preserve">Overhead in Degraded Mode</w:t>
            </w:r>
          </w:p>
        </w:tc>
        <w:tc>
          <w:tcPr/>
          <w:p>
            <w:pPr>
              <w:pStyle w:val="Compact"/>
              <w:jc w:val="left"/>
            </w:pPr>
            <w:r>
              <w:t xml:space="preserve">Configuration</w:t>
            </w:r>
          </w:p>
        </w:tc>
      </w:tr>
      <w:tr>
        <w:tc>
          <w:tcPr/>
          <w:p>
            <w:pPr>
              <w:pStyle w:val="Compact"/>
              <w:jc w:val="left"/>
            </w:pPr>
            <w:r>
              <w:rPr>
                <w:bCs/>
                <w:b/>
              </w:rPr>
              <w:t xml:space="preserve">Feature flags</w:t>
            </w:r>
          </w:p>
        </w:tc>
        <w:tc>
          <w:tcPr/>
          <w:p>
            <w:pPr>
              <w:pStyle w:val="Compact"/>
              <w:jc w:val="left"/>
            </w:pPr>
            <w:r>
              <w:t xml:space="preserve">Code branches on flag</w:t>
            </w:r>
          </w:p>
        </w:tc>
        <w:tc>
          <w:tcPr/>
          <w:p>
            <w:pPr>
              <w:pStyle w:val="Compact"/>
              <w:jc w:val="left"/>
            </w:pPr>
            <w:r>
              <w:t xml:space="preserve">Minimal</w:t>
            </w:r>
          </w:p>
        </w:tc>
        <w:tc>
          <w:tcPr/>
          <w:p>
            <w:pPr>
              <w:pStyle w:val="Compact"/>
              <w:jc w:val="left"/>
            </w:pPr>
            <w:r>
              <w:t xml:space="preserve">Environment variable</w:t>
            </w:r>
          </w:p>
        </w:tc>
      </w:tr>
      <w:tr>
        <w:tc>
          <w:tcPr/>
          <w:p>
            <w:pPr>
              <w:pStyle w:val="Compact"/>
              <w:jc w:val="left"/>
            </w:pPr>
            <w:r>
              <w:rPr>
                <w:bCs/>
                <w:b/>
              </w:rPr>
              <w:t xml:space="preserve">Conditional imports</w:t>
            </w:r>
          </w:p>
        </w:tc>
        <w:tc>
          <w:tcPr/>
          <w:p>
            <w:pPr>
              <w:pStyle w:val="Compact"/>
              <w:jc w:val="left"/>
            </w:pPr>
            <w:r>
              <w:t xml:space="preserve">Try/except import</w:t>
            </w:r>
          </w:p>
        </w:tc>
        <w:tc>
          <w:tcPr/>
          <w:p>
            <w:pPr>
              <w:pStyle w:val="Compact"/>
              <w:jc w:val="left"/>
            </w:pPr>
            <w:r>
              <w:t xml:space="preserve">Import-time check</w:t>
            </w:r>
          </w:p>
        </w:tc>
        <w:tc>
          <w:tcPr/>
          <w:p>
            <w:pPr>
              <w:pStyle w:val="Compact"/>
              <w:jc w:val="left"/>
            </w:pPr>
            <w:r>
              <w:t xml:space="preserve">None</w:t>
            </w:r>
          </w:p>
        </w:tc>
      </w:tr>
      <w:tr>
        <w:tc>
          <w:tcPr/>
          <w:p>
            <w:pPr>
              <w:pStyle w:val="Compact"/>
              <w:jc w:val="left"/>
            </w:pPr>
            <w:r>
              <w:rPr>
                <w:bCs/>
                <w:b/>
              </w:rPr>
              <w:t xml:space="preserve">Null Object</w:t>
            </w:r>
          </w:p>
        </w:tc>
        <w:tc>
          <w:tcPr/>
          <w:p>
            <w:pPr>
              <w:pStyle w:val="Compact"/>
              <w:jc w:val="left"/>
            </w:pPr>
            <w:r>
              <w:t xml:space="preserve">No-op implementation</w:t>
            </w:r>
          </w:p>
        </w:tc>
        <w:tc>
          <w:tcPr/>
          <w:p>
            <w:pPr>
              <w:pStyle w:val="Compact"/>
              <w:jc w:val="left"/>
            </w:pPr>
            <w:r>
              <w:t xml:space="preserve">None (passthrough)</w:t>
            </w:r>
          </w:p>
        </w:tc>
        <w:tc>
          <w:tcPr/>
          <w:p>
            <w:pPr>
              <w:pStyle w:val="Compact"/>
              <w:jc w:val="left"/>
            </w:pPr>
            <w:r>
              <w:t xml:space="preserve">Inject NullTracker</w:t>
            </w:r>
          </w:p>
        </w:tc>
      </w:tr>
      <w:tr>
        <w:tc>
          <w:tcPr/>
          <w:p>
            <w:pPr>
              <w:pStyle w:val="Compact"/>
              <w:jc w:val="left"/>
            </w:pPr>
            <w:r>
              <w:rPr>
                <w:bCs/>
                <w:b/>
              </w:rPr>
              <w:t xml:space="preserve">Our approach</w:t>
            </w:r>
          </w:p>
        </w:tc>
        <w:tc>
          <w:tcPr/>
          <w:p>
            <w:pPr>
              <w:pStyle w:val="Compact"/>
              <w:jc w:val="left"/>
            </w:pPr>
            <w:r>
              <w:t xml:space="preserve">Context check at runtime</w:t>
            </w:r>
          </w:p>
        </w:tc>
        <w:tc>
          <w:tcPr/>
          <w:p>
            <w:pPr>
              <w:pStyle w:val="Compact"/>
              <w:jc w:val="left"/>
            </w:pPr>
            <m:oMath>
              <m:r>
                <m:t>O</m:t>
              </m:r>
              <m:d>
                <m:dPr>
                  <m:begChr m:val="("/>
                  <m:endChr m:val=")"/>
                  <m:sepChr m:val=""/>
                  <m:grow/>
                </m:dPr>
                <m:e>
                  <m:r>
                    <m:t>p</m:t>
                  </m:r>
                </m:e>
              </m:d>
            </m:oMath>
            <w:r>
              <w:t xml:space="preserve"> </w:t>
            </w:r>
            <w:r>
              <w:t xml:space="preserve">binding +</w:t>
            </w:r>
            <w:r>
              <w:t xml:space="preserve"> </w:t>
            </w:r>
            <m:oMath>
              <m:r>
                <m:t>O</m:t>
              </m:r>
              <m:d>
                <m:dPr>
                  <m:begChr m:val="("/>
                  <m:endChr m:val=")"/>
                  <m:sepChr m:val=""/>
                  <m:grow/>
                </m:dPr>
                <m:e>
                  <m:r>
                    <m:t>1</m:t>
                  </m:r>
                </m:e>
              </m:d>
            </m:oMath>
            <w:r>
              <w:t xml:space="preserve"> </w:t>
            </w:r>
            <w:r>
              <w:t xml:space="preserve">check</w:t>
            </w:r>
          </w:p>
        </w:tc>
        <w:tc>
          <w:tcPr/>
          <w:p>
            <w:pPr>
              <w:pStyle w:val="Compact"/>
              <w:jc w:val="left"/>
            </w:pPr>
            <w:r>
              <w:t xml:space="preserve">Set tracker (or don't)</w:t>
            </w:r>
          </w:p>
        </w:tc>
      </w:tr>
    </w:tbl>
    <w:p>
      <w:pPr>
        <w:pStyle w:val="BodyText"/>
      </w:pPr>
      <w:r>
        <w:rPr>
          <w:bCs/>
          <w:b/>
        </w:rPr>
        <w:t xml:space="preserve">Publication Angle:</w:t>
      </w:r>
      <w:r>
        <w:t xml:space="preserve"> </w:t>
      </w:r>
      <w:r>
        <w:t xml:space="preserve">"Context-Aware Graceful Degradation in MLOps Instrumentation"</w:t>
      </w:r>
    </w:p>
    <w:p>
      <w:r>
        <w:pict>
          <v:rect style="width:0;height:1.5pt" o:hralign="center" o:hrstd="t" o:hr="t"/>
        </w:pict>
      </w:r>
    </w:p>
    <w:bookmarkEnd w:id="112"/>
    <w:bookmarkStart w:id="114" w:name="Xa00a806346aa28c75364ec6ae03640c58e7f3c5"/>
    <w:p>
      <w:pPr>
        <w:pStyle w:val="Heading3"/>
      </w:pPr>
      <w:r>
        <w:t xml:space="preserve">Contribution 4: Retry-Trace Integration for Failure Audit Trails</w:t>
      </w:r>
    </w:p>
    <w:p>
      <w:pPr>
        <w:pStyle w:val="FirstParagraph"/>
      </w:pPr>
      <w:r>
        <w:rPr>
          <w:bCs/>
          <w:b/>
        </w:rPr>
        <w:t xml:space="preserve">Type:</w:t>
      </w:r>
      <w:r>
        <w:t xml:space="preserve"> </w:t>
      </w:r>
      <w:r>
        <w:t xml:space="preserve">Methodological</w:t>
      </w:r>
    </w:p>
    <w:p>
      <w:pPr>
        <w:pStyle w:val="BodyText"/>
      </w:pPr>
      <w:r>
        <w:rPr>
          <w:bCs/>
          <w:b/>
        </w:rPr>
        <w:t xml:space="preserve">Claim:</w:t>
      </w:r>
      <w:r>
        <w:t xml:space="preserve"> </w:t>
      </w:r>
      <w:r>
        <w:t xml:space="preserve">By re-raising exceptions after logging error attributes on the MLflow span, the decorator preserves Prefect's retry semantics while creating a</w:t>
      </w:r>
      <w:r>
        <w:t xml:space="preserve"> </w:t>
      </w:r>
      <w:r>
        <w:rPr>
          <w:bCs/>
          <w:b/>
        </w:rPr>
        <w:t xml:space="preserve">complete audit trail</w:t>
      </w:r>
      <w:r>
        <w:t xml:space="preserve"> </w:t>
      </w:r>
      <w:r>
        <w:t xml:space="preserve">of all retry attempts. Each retry produces a new span with its own inputs, outputs (or error), and status, enabling post-hoc analysis of transient failures.</w:t>
      </w:r>
    </w:p>
    <w:p>
      <w:pPr>
        <w:pStyle w:val="BodyText"/>
      </w:pPr>
      <w:r>
        <w:rPr>
          <w:bCs/>
          <w:b/>
        </w:rPr>
        <w:t xml:space="preserve">Evidence:</w:t>
      </w:r>
    </w:p>
    <w:p>
      <w:pPr>
        <w:numPr>
          <w:ilvl w:val="0"/>
          <w:numId w:val="1021"/>
        </w:numPr>
        <w:pStyle w:val="Compact"/>
      </w:pPr>
      <w:hyperlink r:id="rId87">
        <w:r>
          <w:rPr>
            <w:rStyle w:val="Hyperlink"/>
          </w:rPr>
          <w:t xml:space="preserve">prefect_utils.py:L61-L66</w:t>
        </w:r>
      </w:hyperlink>
      <w:r>
        <w:t xml:space="preserve"> </w:t>
      </w:r>
      <w:r>
        <w:t xml:space="preserve">— Error logging + re-raise</w:t>
      </w:r>
    </w:p>
    <w:p>
      <w:pPr>
        <w:numPr>
          <w:ilvl w:val="0"/>
          <w:numId w:val="1021"/>
        </w:numPr>
        <w:pStyle w:val="Compact"/>
      </w:pPr>
      <w:hyperlink r:id="rId113">
        <w:r>
          <w:rPr>
            <w:rStyle w:val="Hyperlink"/>
          </w:rPr>
          <w:t xml:space="preserve">prefect_utils.py:L11-L12</w:t>
        </w:r>
      </w:hyperlink>
      <w:r>
        <w:t xml:space="preserve"> </w:t>
      </w:r>
      <w:r>
        <w:t xml:space="preserve">— Retry configuration</w:t>
      </w:r>
    </w:p>
    <w:p>
      <w:pPr>
        <w:pStyle w:val="FirstParagraph"/>
      </w:pPr>
      <w:r>
        <w:rPr>
          <w:bCs/>
          <w:b/>
        </w:rPr>
        <w:t xml:space="preserve">Formal Contribution Statement:</w:t>
      </w:r>
    </w:p>
    <w:p>
      <w:pPr>
        <w:pStyle w:val="BlockText"/>
      </w:pPr>
      <w:r>
        <w:rPr>
          <w:iCs/>
          <w:i/>
        </w:rPr>
        <w:t xml:space="preserve">We present a retry-trace integration pattern where each failed retry attempt of an orchestrated task produces a distinct MLflow span annotated with error status and message. Unlike approaches that either swallow errors (breaking retry logic) or only trace the final attempt (losing failure history), our pattern creates a span per attempt, enabling temporal analysis of transient failures. The resulting trace contains</w:t>
      </w:r>
      <w:r>
        <w:rPr>
          <w:iCs/>
          <w:i/>
        </w:rPr>
        <w:t xml:space="preserve"> </w:t>
      </w:r>
      <m:oMath>
        <m:r>
          <m:rPr>
            <m:sty m:val="p"/>
          </m:rPr>
          <m:t>≤</m:t>
        </m:r>
        <m:r>
          <m:t>r</m:t>
        </m:r>
        <m:r>
          <m:rPr>
            <m:sty m:val="p"/>
          </m:rPr>
          <m:t>+</m:t>
        </m:r>
        <m:r>
          <m:t>1</m:t>
        </m:r>
      </m:oMath>
      <w:r>
        <w:rPr>
          <w:iCs/>
          <w:i/>
        </w:rPr>
        <w:t xml:space="preserve"> </w:t>
      </w:r>
      <w:r>
        <w:rPr>
          <w:iCs/>
          <w:i/>
        </w:rPr>
        <w:t xml:space="preserve">spans for a task with</w:t>
      </w:r>
      <w:r>
        <w:rPr>
          <w:iCs/>
          <w:i/>
        </w:rPr>
        <w:t xml:space="preserve"> </w:t>
      </w:r>
      <m:oMath>
        <m:r>
          <m:t>r</m:t>
        </m:r>
      </m:oMath>
      <w:r>
        <w:rPr>
          <w:iCs/>
          <w:i/>
        </w:rPr>
        <w:t xml:space="preserve"> </w:t>
      </w:r>
      <w:r>
        <w:rPr>
          <w:iCs/>
          <w:i/>
        </w:rPr>
        <w:t xml:space="preserve">retries, forming a complete failure audit trail.</w:t>
      </w:r>
    </w:p>
    <w:p>
      <w:pPr>
        <w:pStyle w:val="FirstParagraph"/>
      </w:pPr>
      <w:r>
        <w:rPr>
          <w:bCs/>
          <w:b/>
        </w:rPr>
        <w:t xml:space="preserve">Publication Angle:</w:t>
      </w:r>
      <w:r>
        <w:t xml:space="preserve"> </w:t>
      </w:r>
      <w:r>
        <w:t xml:space="preserve">"Retry-Trace Integration: Building Failure Audit Trails in ML Pipeline Orchestration"</w:t>
      </w:r>
    </w:p>
    <w:p>
      <w:r>
        <w:pict>
          <v:rect style="width:0;height:1.5pt" o:hralign="center" o:hrstd="t" o:hr="t"/>
        </w:pict>
      </w:r>
    </w:p>
    <w:bookmarkEnd w:id="114"/>
    <w:bookmarkEnd w:id="115"/>
    <w:bookmarkStart w:id="120" w:name="novelty-gaps"/>
    <w:p>
      <w:pPr>
        <w:pStyle w:val="Heading2"/>
      </w:pPr>
      <w:r>
        <w:t xml:space="preserve">Novelty Gaps</w:t>
      </w:r>
    </w:p>
    <w:bookmarkStart w:id="116" w:name="X9cc847857b7bf532f88be97ea90e90d7bdc01df"/>
    <w:p>
      <w:pPr>
        <w:pStyle w:val="Heading3"/>
      </w:pPr>
      <w:r>
        <w:t xml:space="preserve">Gap 1: No Performance Benchmarks for Decoration Overhead</w:t>
      </w:r>
    </w:p>
    <w:p>
      <w:pPr>
        <w:pStyle w:val="FirstParagraph"/>
      </w:pPr>
      <w:r>
        <w:rPr>
          <w:bCs/>
          <w:b/>
        </w:rPr>
        <w:t xml:space="preserve">Impact:</w:t>
      </w:r>
      <w:r>
        <w:t xml:space="preserve"> </w:t>
      </w:r>
      <w:r>
        <w:t xml:space="preserve">The claim of "zero overhead when not configured" is unsubstantiated. The</w:t>
      </w:r>
      <w:r>
        <w:t xml:space="preserve"> </w:t>
      </w:r>
      <w:r>
        <w:rPr>
          <w:rStyle w:val="VerbatimChar"/>
        </w:rPr>
        <w:t xml:space="preserve">inspect.signature</w:t>
      </w:r>
      <w:r>
        <w:t xml:space="preserve"> </w:t>
      </w:r>
      <w:r>
        <w:t xml:space="preserve">call,</w:t>
      </w:r>
      <w:r>
        <w:t xml:space="preserve"> </w:t>
      </w:r>
      <w:r>
        <w:rPr>
          <w:rStyle w:val="VerbatimChar"/>
        </w:rPr>
        <w:t xml:space="preserve">YantraContext.get_tracker()</w:t>
      </w:r>
      <w:r>
        <w:t xml:space="preserve"> </w:t>
      </w:r>
      <w:r>
        <w:t xml:space="preserve">lookup, and</w:t>
      </w:r>
      <w:r>
        <w:t xml:space="preserve"> </w:t>
      </w:r>
      <w:r>
        <w:rPr>
          <w:rStyle w:val="VerbatimChar"/>
        </w:rPr>
        <w:t xml:space="preserve">functools.wraps</w:t>
      </w:r>
      <w:r>
        <w:t xml:space="preserve"> </w:t>
      </w:r>
      <w:r>
        <w:t xml:space="preserve">all add micro-overhead.</w:t>
      </w:r>
    </w:p>
    <w:p>
      <w:pPr>
        <w:pStyle w:val="BodyText"/>
      </w:pPr>
      <w:r>
        <w:rPr>
          <w:bCs/>
          <w:b/>
        </w:rPr>
        <w:t xml:space="preserve">Recommendation:</w:t>
      </w:r>
    </w:p>
    <w:p>
      <w:pPr>
        <w:numPr>
          <w:ilvl w:val="0"/>
          <w:numId w:val="1022"/>
        </w:numPr>
        <w:pStyle w:val="Compact"/>
      </w:pPr>
      <w:r>
        <w:t xml:space="preserve">Benchmark decorated vs. undecorated function execution (10,000+ iterations)</w:t>
      </w:r>
    </w:p>
    <w:p>
      <w:pPr>
        <w:numPr>
          <w:ilvl w:val="0"/>
          <w:numId w:val="1022"/>
        </w:numPr>
        <w:pStyle w:val="Compact"/>
      </w:pPr>
      <w:r>
        <w:t xml:space="preserve">Measure with tracker active vs. absent</w:t>
      </w:r>
    </w:p>
    <w:p>
      <w:pPr>
        <w:numPr>
          <w:ilvl w:val="0"/>
          <w:numId w:val="1022"/>
        </w:numPr>
        <w:pStyle w:val="Compact"/>
      </w:pPr>
      <w:r>
        <w:t xml:space="preserve">Report mean latency, P99, and memory overhead</w:t>
      </w:r>
    </w:p>
    <w:p>
      <w:pPr>
        <w:numPr>
          <w:ilvl w:val="0"/>
          <w:numId w:val="1022"/>
        </w:numPr>
        <w:pStyle w:val="Compact"/>
      </w:pPr>
      <w:r>
        <w:t xml:space="preserve">Compare against: raw Prefect</w:t>
      </w:r>
      <w:r>
        <w:t xml:space="preserve"> </w:t>
      </w:r>
      <w:r>
        <w:rPr>
          <w:rStyle w:val="VerbatimChar"/>
        </w:rPr>
        <w:t xml:space="preserve">@task</w:t>
      </w:r>
      <w:r>
        <w:t xml:space="preserve">, manual MLflow tracing, OpenTelemetry auto-instrumentation</w:t>
      </w:r>
    </w:p>
    <w:p>
      <w:pPr>
        <w:pStyle w:val="FirstParagraph"/>
      </w:pPr>
      <w:r>
        <w:rPr>
          <w:bCs/>
          <w:b/>
        </w:rPr>
        <w:t xml:space="preserve">Estimated Effort:</w:t>
      </w:r>
      <w:r>
        <w:t xml:space="preserve"> </w:t>
      </w:r>
      <w:r>
        <w:t xml:space="preserve">2-3 days</w:t>
      </w:r>
    </w:p>
    <w:bookmarkEnd w:id="116"/>
    <w:bookmarkStart w:id="117" w:name="X2caddfb4e201b18f56ba70cbdbd205b06abfc98"/>
    <w:p>
      <w:pPr>
        <w:pStyle w:val="Heading3"/>
      </w:pPr>
      <w:r>
        <w:t xml:space="preserve">Gap 2: No Comparison with ZenML or Metaflow Instrumentation</w:t>
      </w:r>
    </w:p>
    <w:p>
      <w:pPr>
        <w:pStyle w:val="FirstParagraph"/>
      </w:pPr>
      <w:r>
        <w:rPr>
          <w:bCs/>
          <w:b/>
        </w:rPr>
        <w:t xml:space="preserve">Impact:</w:t>
      </w:r>
      <w:r>
        <w:t xml:space="preserve"> </w:t>
      </w:r>
      <w:r>
        <w:t xml:space="preserve">Without comparing against similar frameworks, the reviewer cannot assess whether the dual-context approach offers genuine improvement.</w:t>
      </w:r>
    </w:p>
    <w:p>
      <w:pPr>
        <w:pStyle w:val="BodyText"/>
      </w:pPr>
      <w:r>
        <w:rPr>
          <w:bCs/>
          <w:b/>
        </w:rPr>
        <w:t xml:space="preserve">Recommendation:</w:t>
      </w:r>
    </w:p>
    <w:p>
      <w:pPr>
        <w:numPr>
          <w:ilvl w:val="0"/>
          <w:numId w:val="1023"/>
        </w:numPr>
        <w:pStyle w:val="Compact"/>
      </w:pPr>
      <w:r>
        <w:t xml:space="preserve">Build equivalent pipelines in ZenML (</w:t>
      </w:r>
      <w:r>
        <w:rPr>
          <w:rStyle w:val="VerbatimChar"/>
        </w:rPr>
        <w:t xml:space="preserve">@step</w:t>
      </w:r>
      <w:r>
        <w:t xml:space="preserve">) and Metaflow (</w:t>
      </w:r>
      <w:r>
        <w:rPr>
          <w:rStyle w:val="VerbatimChar"/>
        </w:rPr>
        <w:t xml:space="preserve">@step</w:t>
      </w:r>
      <w:r>
        <w:t xml:space="preserve">)</w:t>
      </w:r>
    </w:p>
    <w:p>
      <w:pPr>
        <w:numPr>
          <w:ilvl w:val="0"/>
          <w:numId w:val="1023"/>
        </w:numPr>
        <w:pStyle w:val="Compact"/>
      </w:pPr>
      <w:r>
        <w:t xml:space="preserve">Compare: lines of code, configuration effort, feature parity</w:t>
      </w:r>
    </w:p>
    <w:p>
      <w:pPr>
        <w:numPr>
          <w:ilvl w:val="0"/>
          <w:numId w:val="1023"/>
        </w:numPr>
        <w:pStyle w:val="Compact"/>
      </w:pPr>
      <w:r>
        <w:t xml:space="preserve">Document in a "Comparison of MLOps Orchestration Instrumentation" table</w:t>
      </w:r>
    </w:p>
    <w:p>
      <w:pPr>
        <w:pStyle w:val="FirstParagraph"/>
      </w:pPr>
      <w:r>
        <w:rPr>
          <w:bCs/>
          <w:b/>
        </w:rPr>
        <w:t xml:space="preserve">Estimated Effort:</w:t>
      </w:r>
      <w:r>
        <w:t xml:space="preserve"> </w:t>
      </w:r>
      <w:r>
        <w:t xml:space="preserve">3-4 days</w:t>
      </w:r>
    </w:p>
    <w:bookmarkEnd w:id="117"/>
    <w:bookmarkStart w:id="118" w:name="gap-3-single-concrete-use-case"/>
    <w:p>
      <w:pPr>
        <w:pStyle w:val="Heading3"/>
      </w:pPr>
      <w:r>
        <w:t xml:space="preserve">Gap 3: Single Concrete Use Case</w:t>
      </w:r>
    </w:p>
    <w:p>
      <w:pPr>
        <w:pStyle w:val="FirstParagraph"/>
      </w:pPr>
      <w:r>
        <w:rPr>
          <w:bCs/>
          <w:b/>
        </w:rPr>
        <w:t xml:space="preserve">Impact:</w:t>
      </w:r>
      <w:r>
        <w:t xml:space="preserve"> </w:t>
      </w:r>
      <w:r>
        <w:t xml:space="preserve">Only one deployment context is demonstrated. Generalizability unclear.</w:t>
      </w:r>
    </w:p>
    <w:p>
      <w:pPr>
        <w:pStyle w:val="BodyText"/>
      </w:pPr>
      <w:r>
        <w:rPr>
          <w:bCs/>
          <w:b/>
        </w:rPr>
        <w:t xml:space="preserve">Recommendation:</w:t>
      </w:r>
    </w:p>
    <w:p>
      <w:pPr>
        <w:numPr>
          <w:ilvl w:val="0"/>
          <w:numId w:val="1024"/>
        </w:numPr>
        <w:pStyle w:val="Compact"/>
      </w:pPr>
      <w:r>
        <w:t xml:space="preserve">Show 3 distinct use cases: (1) ML training pipeline, (2) RAG inference chain, (3) batch data processing</w:t>
      </w:r>
    </w:p>
    <w:p>
      <w:pPr>
        <w:numPr>
          <w:ilvl w:val="0"/>
          <w:numId w:val="1024"/>
        </w:numPr>
        <w:pStyle w:val="Compact"/>
      </w:pPr>
      <w:r>
        <w:t xml:space="preserve">Demonstrate decorator works across all three without modification</w:t>
      </w:r>
    </w:p>
    <w:p>
      <w:pPr>
        <w:pStyle w:val="FirstParagraph"/>
      </w:pPr>
      <w:r>
        <w:rPr>
          <w:bCs/>
          <w:b/>
        </w:rPr>
        <w:t xml:space="preserve">Estimated Effort:</w:t>
      </w:r>
      <w:r>
        <w:t xml:space="preserve"> </w:t>
      </w:r>
      <w:r>
        <w:t xml:space="preserve">2 days</w:t>
      </w:r>
    </w:p>
    <w:bookmarkEnd w:id="118"/>
    <w:bookmarkStart w:id="119" w:name="X16684bf98ab40a05f25a599bf0bb3d1ae5398af"/>
    <w:p>
      <w:pPr>
        <w:pStyle w:val="Heading3"/>
      </w:pPr>
      <w:r>
        <w:t xml:space="preserve">Gap 4: No Alternative Orchestration Backend Demonstrated</w:t>
      </w:r>
    </w:p>
    <w:p>
      <w:pPr>
        <w:pStyle w:val="FirstParagraph"/>
      </w:pPr>
      <w:r>
        <w:rPr>
          <w:bCs/>
          <w:b/>
        </w:rPr>
        <w:t xml:space="preserve">Impact:</w:t>
      </w:r>
      <w:r>
        <w:t xml:space="preserve"> </w:t>
      </w:r>
      <w:r>
        <w:t xml:space="preserve">The decorator is tightly coupled to Prefect. A companion</w:t>
      </w:r>
      <w:r>
        <w:t xml:space="preserve"> </w:t>
      </w:r>
      <w:r>
        <w:rPr>
          <w:rStyle w:val="VerbatimChar"/>
        </w:rPr>
        <w:t xml:space="preserve">@airflow_yantra_task</w:t>
      </w:r>
      <w:r>
        <w:t xml:space="preserve"> </w:t>
      </w:r>
      <w:r>
        <w:t xml:space="preserve">or</w:t>
      </w:r>
      <w:r>
        <w:t xml:space="preserve"> </w:t>
      </w:r>
      <w:r>
        <w:rPr>
          <w:rStyle w:val="VerbatimChar"/>
        </w:rPr>
        <w:t xml:space="preserve">@dagster_yantra_task</w:t>
      </w:r>
      <w:r>
        <w:t xml:space="preserve"> </w:t>
      </w:r>
      <w:r>
        <w:t xml:space="preserve">would strengthen the claim that the pattern is generalizable.</w:t>
      </w:r>
    </w:p>
    <w:p>
      <w:pPr>
        <w:pStyle w:val="BodyText"/>
      </w:pPr>
      <w:r>
        <w:rPr>
          <w:bCs/>
          <w:b/>
        </w:rPr>
        <w:t xml:space="preserve">Recommendation:</w:t>
      </w:r>
    </w:p>
    <w:p>
      <w:pPr>
        <w:numPr>
          <w:ilvl w:val="0"/>
          <w:numId w:val="1025"/>
        </w:numPr>
        <w:pStyle w:val="Compact"/>
      </w:pPr>
      <w:r>
        <w:t xml:space="preserve">Create a minimal Airflow task wrapper using the same YantraContext + MLflow span pattern</w:t>
      </w:r>
    </w:p>
    <w:p>
      <w:pPr>
        <w:numPr>
          <w:ilvl w:val="0"/>
          <w:numId w:val="1025"/>
        </w:numPr>
        <w:pStyle w:val="Compact"/>
      </w:pPr>
      <w:r>
        <w:t xml:space="preserve">Compare the implementation effort between Prefect and Airflow versions</w:t>
      </w:r>
    </w:p>
    <w:p>
      <w:pPr>
        <w:pStyle w:val="FirstParagraph"/>
      </w:pPr>
      <w:r>
        <w:rPr>
          <w:bCs/>
          <w:b/>
        </w:rPr>
        <w:t xml:space="preserve">Estimated Effort:</w:t>
      </w:r>
      <w:r>
        <w:t xml:space="preserve"> </w:t>
      </w:r>
      <w:r>
        <w:t xml:space="preserve">2-3 days</w:t>
      </w:r>
    </w:p>
    <w:p>
      <w:r>
        <w:pict>
          <v:rect style="width:0;height:1.5pt" o:hralign="center" o:hrstd="t" o:hr="t"/>
        </w:pict>
      </w:r>
    </w:p>
    <w:bookmarkEnd w:id="119"/>
    <w:bookmarkEnd w:id="120"/>
    <w:bookmarkStart w:id="121" w:name="novelty-strength-assessment"/>
    <w:p>
      <w:pPr>
        <w:pStyle w:val="Heading2"/>
      </w:pPr>
      <w:r>
        <w:t xml:space="preserve">Novelty Strength Assessment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Contribution</w:t>
            </w:r>
          </w:p>
        </w:tc>
        <w:tc>
          <w:tcPr/>
          <w:p>
            <w:pPr>
              <w:pStyle w:val="Compact"/>
              <w:jc w:val="left"/>
            </w:pPr>
            <w:r>
              <w:t xml:space="preserve">Novelty Level</w:t>
            </w:r>
          </w:p>
        </w:tc>
        <w:tc>
          <w:tcPr/>
          <w:p>
            <w:pPr>
              <w:pStyle w:val="Compact"/>
              <w:jc w:val="left"/>
            </w:pPr>
            <w:r>
              <w:t xml:space="preserve">Academic Value</w:t>
            </w:r>
          </w:p>
        </w:tc>
        <w:tc>
          <w:tcPr/>
          <w:p>
            <w:pPr>
              <w:pStyle w:val="Compact"/>
              <w:jc w:val="left"/>
            </w:pPr>
            <w:r>
              <w:t xml:space="preserve">Strengthening Path</w:t>
            </w:r>
          </w:p>
        </w:tc>
      </w:tr>
      <w:tr>
        <w:tc>
          <w:tcPr/>
          <w:p>
            <w:pPr>
              <w:pStyle w:val="Compact"/>
              <w:jc w:val="left"/>
            </w:pPr>
            <w:r>
              <w:t xml:space="preserve">Dual-context decoration</w:t>
            </w:r>
          </w:p>
        </w:tc>
        <w:tc>
          <w:tcPr/>
          <w:p>
            <w:pPr>
              <w:pStyle w:val="Compact"/>
              <w:jc w:val="left"/>
            </w:pPr>
            <w:r>
              <w:t xml:space="preserve">★★★★☆</w:t>
            </w:r>
          </w:p>
        </w:tc>
        <w:tc>
          <w:tcPr/>
          <w:p>
            <w:pPr>
              <w:pStyle w:val="Compact"/>
              <w:jc w:val="left"/>
            </w:pPr>
            <w:r>
              <w:t xml:space="preserve">High (unique combination)</w:t>
            </w:r>
          </w:p>
        </w:tc>
        <w:tc>
          <w:tcPr/>
          <w:p>
            <w:pPr>
              <w:pStyle w:val="Compact"/>
              <w:jc w:val="left"/>
            </w:pPr>
            <w:r>
              <w:t xml:space="preserve">Benchmark vs. ZenML/Metaflow</w:t>
            </w:r>
          </w:p>
        </w:tc>
      </w:tr>
      <w:tr>
        <w:tc>
          <w:tcPr/>
          <w:p>
            <w:pPr>
              <w:pStyle w:val="Compact"/>
              <w:jc w:val="left"/>
            </w:pPr>
            <w:r>
              <w:t xml:space="preserve">Reflective argument capture</w:t>
            </w:r>
          </w:p>
        </w:tc>
        <w:tc>
          <w:tcPr/>
          <w:p>
            <w:pPr>
              <w:pStyle w:val="Compact"/>
              <w:jc w:val="left"/>
            </w:pPr>
            <w:r>
              <w:t xml:space="preserve">★★★☆☆</w:t>
            </w:r>
          </w:p>
        </w:tc>
        <w:tc>
          <w:tcPr/>
          <w:p>
            <w:pPr>
              <w:pStyle w:val="Compact"/>
              <w:jc w:val="left"/>
            </w:pPr>
            <w:r>
              <w:t xml:space="preserve">Medium (clever use of stdlib)</w:t>
            </w:r>
          </w:p>
        </w:tc>
        <w:tc>
          <w:tcPr/>
          <w:p>
            <w:pPr>
              <w:pStyle w:val="Compact"/>
              <w:jc w:val="left"/>
            </w:pPr>
            <w:r>
              <w:t xml:space="preserve">Benchmark bind() overhead</w:t>
            </w:r>
          </w:p>
        </w:tc>
      </w:tr>
      <w:tr>
        <w:tc>
          <w:tcPr/>
          <w:p>
            <w:pPr>
              <w:pStyle w:val="Compact"/>
              <w:jc w:val="left"/>
            </w:pPr>
            <w:r>
              <w:t xml:space="preserve">Graceful degradation</w:t>
            </w:r>
          </w:p>
        </w:tc>
        <w:tc>
          <w:tcPr/>
          <w:p>
            <w:pPr>
              <w:pStyle w:val="Compact"/>
              <w:jc w:val="left"/>
            </w:pPr>
            <w:r>
              <w:t xml:space="preserve">★★★☆☆</w:t>
            </w:r>
          </w:p>
        </w:tc>
        <w:tc>
          <w:tcPr/>
          <w:p>
            <w:pPr>
              <w:pStyle w:val="Compact"/>
              <w:jc w:val="left"/>
            </w:pPr>
            <w:r>
              <w:t xml:space="preserve">Medium (pattern contribution)</w:t>
            </w:r>
          </w:p>
        </w:tc>
        <w:tc>
          <w:tcPr/>
          <w:p>
            <w:pPr>
              <w:pStyle w:val="Compact"/>
              <w:jc w:val="left"/>
            </w:pPr>
            <w:r>
              <w:t xml:space="preserve">Quantify overhead reduction</w:t>
            </w:r>
          </w:p>
        </w:tc>
      </w:tr>
      <w:tr>
        <w:tc>
          <w:tcPr/>
          <w:p>
            <w:pPr>
              <w:pStyle w:val="Compact"/>
              <w:jc w:val="left"/>
            </w:pPr>
            <w:r>
              <w:t xml:space="preserve">Retry-trace integration</w:t>
            </w:r>
          </w:p>
        </w:tc>
        <w:tc>
          <w:tcPr/>
          <w:p>
            <w:pPr>
              <w:pStyle w:val="Compact"/>
              <w:jc w:val="left"/>
            </w:pPr>
            <w:r>
              <w:t xml:space="preserve">★★★☆☆</w:t>
            </w:r>
          </w:p>
        </w:tc>
        <w:tc>
          <w:tcPr/>
          <w:p>
            <w:pPr>
              <w:pStyle w:val="Compact"/>
              <w:jc w:val="left"/>
            </w:pPr>
            <w:r>
              <w:t xml:space="preserve">Medium (practical innovation)</w:t>
            </w:r>
          </w:p>
        </w:tc>
        <w:tc>
          <w:tcPr/>
          <w:p>
            <w:pPr>
              <w:pStyle w:val="Compact"/>
              <w:jc w:val="left"/>
            </w:pPr>
            <w:r>
              <w:t xml:space="preserve">Visual trace evidence</w:t>
            </w:r>
          </w:p>
        </w:tc>
      </w:tr>
    </w:tbl>
    <w:p>
      <w:pPr>
        <w:pStyle w:val="BodyText"/>
      </w:pPr>
      <w:r>
        <w:rPr>
          <w:bCs/>
          <w:b/>
        </w:rPr>
        <w:t xml:space="preserve">Combined Assessment:</w:t>
      </w:r>
      <w:r>
        <w:t xml:space="preserve"> </w:t>
      </w:r>
      <w:r>
        <w:t xml:space="preserve">The orchestration module's dual-context decorator is the</w:t>
      </w:r>
      <w:r>
        <w:t xml:space="preserve"> </w:t>
      </w:r>
      <w:r>
        <w:rPr>
          <w:bCs/>
          <w:b/>
        </w:rPr>
        <w:t xml:space="preserve">most architecturally novel contribution</w:t>
      </w:r>
      <w:r>
        <w:t xml:space="preserve"> </w:t>
      </w:r>
      <w:r>
        <w:t xml:space="preserve">in the Yantra system. It solves a real, unsolved problem in the MLOps ecosystem: unifying Prefect orchestration with MLflow observability. However, novelty remains INCREMENTAL due to lack of benchmarks and framework comparison.</w:t>
      </w:r>
    </w:p>
    <w:p>
      <w:pPr>
        <w:pStyle w:val="BodyText"/>
      </w:pPr>
      <w:r>
        <w:rPr>
          <w:bCs/>
          <w:b/>
        </w:rPr>
        <w:t xml:space="preserve">Strongest Publication Angle:</w:t>
      </w:r>
      <w:r>
        <w:t xml:space="preserve"> </w:t>
      </w:r>
      <w:r>
        <w:t xml:space="preserve">"Unified Orchestration and Observability for ML Pipelines: A Dual-Context Decorator Pattern Bridging Prefect and MLflow"</w:t>
      </w:r>
    </w:p>
    <w:p>
      <w:r>
        <w:pict>
          <v:rect style="width:0;height:1.5pt" o:hralign="center" o:hrstd="t" o:hr="t"/>
        </w:pict>
      </w:r>
    </w:p>
    <w:bookmarkEnd w:id="121"/>
    <w:bookmarkStart w:id="122" w:name="related-work-matrix"/>
    <w:p>
      <w:pPr>
        <w:pStyle w:val="Heading2"/>
      </w:pPr>
      <w:r>
        <w:t xml:space="preserve">Related Work Matrix</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Work</w:t>
            </w:r>
          </w:p>
        </w:tc>
        <w:tc>
          <w:tcPr/>
          <w:p>
            <w:pPr>
              <w:pStyle w:val="Compact"/>
              <w:jc w:val="left"/>
            </w:pPr>
            <w:r>
              <w:t xml:space="preserve">Year</w:t>
            </w:r>
          </w:p>
        </w:tc>
        <w:tc>
          <w:tcPr/>
          <w:p>
            <w:pPr>
              <w:pStyle w:val="Compact"/>
              <w:jc w:val="left"/>
            </w:pPr>
            <w:r>
              <w:t xml:space="preserve">Orchestration</w:t>
            </w:r>
          </w:p>
        </w:tc>
        <w:tc>
          <w:tcPr/>
          <w:p>
            <w:pPr>
              <w:pStyle w:val="Compact"/>
              <w:jc w:val="left"/>
            </w:pPr>
            <w:r>
              <w:t xml:space="preserve">Tracing</w:t>
            </w:r>
          </w:p>
        </w:tc>
        <w:tc>
          <w:tcPr/>
          <w:p>
            <w:pPr>
              <w:pStyle w:val="Compact"/>
              <w:jc w:val="left"/>
            </w:pPr>
            <w:r>
              <w:t xml:space="preserve">Unified</w:t>
            </w:r>
          </w:p>
        </w:tc>
        <w:tc>
          <w:tcPr/>
          <w:p>
            <w:pPr>
              <w:pStyle w:val="Compact"/>
              <w:jc w:val="left"/>
            </w:pPr>
            <w:r>
              <w:t xml:space="preserve">Retry-Trace</w:t>
            </w:r>
          </w:p>
        </w:tc>
        <w:tc>
          <w:tcPr/>
          <w:p>
            <w:pPr>
              <w:pStyle w:val="Compact"/>
              <w:jc w:val="left"/>
            </w:pPr>
            <w:r>
              <w:t xml:space="preserve">Auto-Capture</w:t>
            </w:r>
          </w:p>
        </w:tc>
        <w:tc>
          <w:tcPr/>
          <w:p>
            <w:pPr>
              <w:pStyle w:val="Compact"/>
              <w:jc w:val="left"/>
            </w:pPr>
            <w:r>
              <w:t xml:space="preserve">Our Advantage</w:t>
            </w:r>
          </w:p>
        </w:tc>
      </w:tr>
      <w:tr>
        <w:tc>
          <w:tcPr/>
          <w:p>
            <w:pPr>
              <w:pStyle w:val="Compact"/>
              <w:jc w:val="left"/>
            </w:pPr>
            <w:r>
              <w:t xml:space="preserve">Prefect</w:t>
            </w:r>
          </w:p>
        </w:tc>
        <w:tc>
          <w:tcPr/>
          <w:p>
            <w:pPr>
              <w:pStyle w:val="Compact"/>
              <w:jc w:val="left"/>
            </w:pPr>
            <w:r>
              <w:t xml:space="preserve">2018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MLflow tracing</w:t>
            </w:r>
          </w:p>
        </w:tc>
      </w:tr>
      <w:tr>
        <w:tc>
          <w:tcPr/>
          <w:p>
            <w:pPr>
              <w:pStyle w:val="Compact"/>
              <w:jc w:val="left"/>
            </w:pPr>
            <w:r>
              <w:t xml:space="preserve">Airflow</w:t>
            </w:r>
          </w:p>
        </w:tc>
        <w:tc>
          <w:tcPr/>
          <w:p>
            <w:pPr>
              <w:pStyle w:val="Compact"/>
              <w:jc w:val="left"/>
            </w:pPr>
            <w:r>
              <w:t xml:space="preserve">2014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Single decorator</w:t>
            </w:r>
          </w:p>
        </w:tc>
      </w:tr>
      <w:tr>
        <w:tc>
          <w:tcPr/>
          <w:p>
            <w:pPr>
              <w:pStyle w:val="Compact"/>
              <w:jc w:val="left"/>
            </w:pPr>
            <w:r>
              <w:t xml:space="preserve">ZenML</w:t>
            </w:r>
          </w:p>
        </w:tc>
        <w:tc>
          <w:tcPr/>
          <w:p>
            <w:pPr>
              <w:pStyle w:val="Compact"/>
              <w:jc w:val="left"/>
            </w:pPr>
            <w:r>
              <w:t xml:space="preserve">2021</w:t>
            </w:r>
          </w:p>
        </w:tc>
        <w:tc>
          <w:tcPr/>
          <w:p>
            <w:pPr>
              <w:pStyle w:val="Compact"/>
              <w:jc w:val="left"/>
            </w:pPr>
            <w:r>
              <w:t xml:space="preserve">✅</w:t>
            </w:r>
          </w:p>
        </w:tc>
        <w:tc>
          <w:tcPr/>
          <w:p>
            <w:pPr>
              <w:pStyle w:val="Compact"/>
              <w:jc w:val="left"/>
            </w:pPr>
            <w:r>
              <w:t xml:space="preserve">✅</w:t>
            </w:r>
          </w:p>
        </w:tc>
        <w:tc>
          <w:tcPr/>
          <w:p>
            <w:pPr>
              <w:pStyle w:val="Compact"/>
              <w:jc w:val="left"/>
            </w:pPr>
            <w:r>
              <w:t xml:space="preserve">✅ (own framework)</w:t>
            </w:r>
          </w:p>
        </w:tc>
        <w:tc>
          <w:tcPr/>
          <w:p>
            <w:pPr>
              <w:pStyle w:val="Compact"/>
              <w:jc w:val="left"/>
            </w:pPr>
            <w:r>
              <w:t xml:space="preserve">⚠️</w:t>
            </w:r>
          </w:p>
        </w:tc>
        <w:tc>
          <w:tcPr/>
          <w:p>
            <w:pPr>
              <w:pStyle w:val="Compact"/>
              <w:jc w:val="left"/>
            </w:pPr>
            <w:r>
              <w:t xml:space="preserve">⚠️</w:t>
            </w:r>
          </w:p>
        </w:tc>
        <w:tc>
          <w:tcPr/>
          <w:p>
            <w:pPr>
              <w:pStyle w:val="Compact"/>
              <w:jc w:val="left"/>
            </w:pPr>
            <w:r>
              <w:t xml:space="preserve">Prefect + MLflow native</w:t>
            </w:r>
          </w:p>
        </w:tc>
      </w:tr>
      <w:tr>
        <w:tc>
          <w:tcPr/>
          <w:p>
            <w:pPr>
              <w:pStyle w:val="Compact"/>
              <w:jc w:val="left"/>
            </w:pPr>
            <w:r>
              <w:t xml:space="preserve">Metaflow</w:t>
            </w:r>
          </w:p>
        </w:tc>
        <w:tc>
          <w:tcPr/>
          <w:p>
            <w:pPr>
              <w:pStyle w:val="Compact"/>
              <w:jc w:val="left"/>
            </w:pPr>
            <w:r>
              <w:t xml:space="preserve">2019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MLflow tracing</w:t>
            </w:r>
          </w:p>
        </w:tc>
      </w:tr>
      <w:tr>
        <w:tc>
          <w:tcPr/>
          <w:p>
            <w:pPr>
              <w:pStyle w:val="Compact"/>
              <w:jc w:val="left"/>
            </w:pPr>
            <w:r>
              <w:t xml:space="preserve">Dagster</w:t>
            </w:r>
          </w:p>
        </w:tc>
        <w:tc>
          <w:tcPr/>
          <w:p>
            <w:pPr>
              <w:pStyle w:val="Compact"/>
              <w:jc w:val="left"/>
            </w:pPr>
            <w:r>
              <w:t xml:space="preserve">2019</w:t>
            </w:r>
          </w:p>
        </w:tc>
        <w:tc>
          <w:tcPr/>
          <w:p>
            <w:pPr>
              <w:pStyle w:val="Compact"/>
              <w:jc w:val="left"/>
            </w:pPr>
            <w:r>
              <w:t xml:space="preserve">✅</w:t>
            </w:r>
          </w:p>
        </w:tc>
        <w:tc>
          <w:tcPr/>
          <w:p>
            <w:pPr>
              <w:pStyle w:val="Compact"/>
              <w:jc w:val="left"/>
            </w:pPr>
            <w:r>
              <w:t xml:space="preserve">✅</w:t>
            </w:r>
          </w:p>
        </w:tc>
        <w:tc>
          <w:tcPr/>
          <w:p>
            <w:pPr>
              <w:pStyle w:val="Compact"/>
              <w:jc w:val="left"/>
            </w:pPr>
            <w:r>
              <w:t xml:space="preserve">✅ (own framework)</w:t>
            </w:r>
          </w:p>
        </w:tc>
        <w:tc>
          <w:tcPr/>
          <w:p>
            <w:pPr>
              <w:pStyle w:val="Compact"/>
              <w:jc w:val="left"/>
            </w:pPr>
            <w:r>
              <w:t xml:space="preserve">⚠️</w:t>
            </w:r>
          </w:p>
        </w:tc>
        <w:tc>
          <w:tcPr/>
          <w:p>
            <w:pPr>
              <w:pStyle w:val="Compact"/>
              <w:jc w:val="left"/>
            </w:pPr>
            <w:r>
              <w:t xml:space="preserve">✅</w:t>
            </w:r>
          </w:p>
        </w:tc>
        <w:tc>
          <w:tcPr/>
          <w:p>
            <w:pPr>
              <w:pStyle w:val="Compact"/>
              <w:jc w:val="left"/>
            </w:pPr>
            <w:r>
              <w:t xml:space="preserve">Prefect-native, open</w:t>
            </w:r>
          </w:p>
        </w:tc>
      </w:tr>
      <w:tr>
        <w:tc>
          <w:tcPr/>
          <w:p>
            <w:pPr>
              <w:pStyle w:val="Compact"/>
              <w:jc w:val="left"/>
            </w:pPr>
            <w:r>
              <w:t xml:space="preserve">Flyte</w:t>
            </w:r>
          </w:p>
        </w:tc>
        <w:tc>
          <w:tcPr/>
          <w:p>
            <w:pPr>
              <w:pStyle w:val="Compact"/>
              <w:jc w:val="left"/>
            </w:pPr>
            <w:r>
              <w:t xml:space="preserve">2021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MLflow spans</w:t>
            </w:r>
          </w:p>
        </w:tc>
      </w:tr>
      <w:tr>
        <w:tc>
          <w:tcPr/>
          <w:p>
            <w:pPr>
              <w:pStyle w:val="Compact"/>
              <w:jc w:val="left"/>
            </w:pPr>
            <w:r>
              <w:t xml:space="preserve">MLflow</w:t>
            </w:r>
            <w:r>
              <w:t xml:space="preserve"> </w:t>
            </w:r>
            <w:r>
              <w:rPr>
                <w:rStyle w:val="VerbatimChar"/>
              </w:rPr>
              <w:t xml:space="preserve">@trace</w:t>
            </w:r>
          </w:p>
        </w:tc>
        <w:tc>
          <w:tcPr/>
          <w:p>
            <w:pPr>
              <w:pStyle w:val="Compact"/>
              <w:jc w:val="left"/>
            </w:pPr>
            <w:r>
              <w:t xml:space="preserve">2024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Prefect orchestration</w:t>
            </w:r>
          </w:p>
        </w:tc>
      </w:tr>
      <w:tr>
        <w:tc>
          <w:tcPr/>
          <w:p>
            <w:pPr>
              <w:pStyle w:val="Compact"/>
              <w:jc w:val="left"/>
            </w:pPr>
            <w:r>
              <w:rPr>
                <w:bCs/>
                <w:b/>
              </w:rPr>
              <w:t xml:space="preserve">Yantra (ours)</w:t>
            </w:r>
          </w:p>
        </w:tc>
        <w:tc>
          <w:tcPr/>
          <w:p>
            <w:pPr>
              <w:pStyle w:val="Compact"/>
              <w:jc w:val="left"/>
            </w:pPr>
            <w:r>
              <w:t xml:space="preserve">2026</w:t>
            </w:r>
          </w:p>
        </w:tc>
        <w:tc>
          <w:tcPr/>
          <w:p>
            <w:pPr>
              <w:pStyle w:val="Compact"/>
              <w:jc w:val="left"/>
            </w:pPr>
            <w:r>
              <w:t xml:space="preserve">✅ (Prefect)</w:t>
            </w:r>
          </w:p>
        </w:tc>
        <w:tc>
          <w:tcPr/>
          <w:p>
            <w:pPr>
              <w:pStyle w:val="Compact"/>
              <w:jc w:val="left"/>
            </w:pPr>
            <w:r>
              <w:t xml:space="preserve">✅ (MLflow)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Both native</w:t>
            </w:r>
          </w:p>
        </w:tc>
      </w:tr>
    </w:tbl>
    <w:p>
      <w:r>
        <w:pict>
          <v:rect style="width:0;height:1.5pt" o:hralign="center" o:hrstd="t" o:hr="t"/>
        </w:pict>
      </w:r>
    </w:p>
    <w:bookmarkEnd w:id="122"/>
    <w:bookmarkStart w:id="123" w:name="suggested-enhancements-for-publication"/>
    <w:p>
      <w:pPr>
        <w:pStyle w:val="Heading2"/>
      </w:pPr>
      <w:r>
        <w:t xml:space="preserve">Suggested Enhancements for Publication</w:t>
      </w:r>
    </w:p>
    <w:p>
      <w:pPr>
        <w:numPr>
          <w:ilvl w:val="0"/>
          <w:numId w:val="1026"/>
        </w:numPr>
        <w:pStyle w:val="Compact"/>
      </w:pPr>
      <w:r>
        <w:rPr>
          <w:bCs/>
          <w:b/>
        </w:rPr>
        <w:t xml:space="preserve">Empirical Study:</w:t>
      </w:r>
      <w:r>
        <w:t xml:space="preserve"> </w:t>
      </w:r>
      <w:r>
        <w:t xml:space="preserve">"Performance Overhead of Dual-Context Decoration in MLOps Pipelines"</w:t>
      </w:r>
    </w:p>
    <w:p>
      <w:pPr>
        <w:numPr>
          <w:ilvl w:val="0"/>
          <w:numId w:val="1026"/>
        </w:numPr>
        <w:pStyle w:val="Compact"/>
      </w:pPr>
      <w:r>
        <w:rPr>
          <w:bCs/>
          <w:b/>
        </w:rPr>
        <w:t xml:space="preserve">Comparative Study:</w:t>
      </w:r>
      <w:r>
        <w:t xml:space="preserve"> </w:t>
      </w:r>
      <w:r>
        <w:t xml:space="preserve">"Orchestration + Observability: @yantra_task vs. ZenML @step vs. Dagster @op"</w:t>
      </w:r>
    </w:p>
    <w:p>
      <w:pPr>
        <w:numPr>
          <w:ilvl w:val="0"/>
          <w:numId w:val="1026"/>
        </w:numPr>
        <w:pStyle w:val="Compact"/>
      </w:pPr>
      <w:r>
        <w:rPr>
          <w:bCs/>
          <w:b/>
        </w:rPr>
        <w:t xml:space="preserve">Case Study:</w:t>
      </w:r>
      <w:r>
        <w:t xml:space="preserve"> </w:t>
      </w:r>
      <w:r>
        <w:t xml:space="preserve">"Zero-Configuration Observability: Lessons from Bridging Prefect and MLflow"</w:t>
      </w:r>
    </w:p>
    <w:p>
      <w:pPr>
        <w:numPr>
          <w:ilvl w:val="0"/>
          <w:numId w:val="1026"/>
        </w:numPr>
        <w:pStyle w:val="Compact"/>
      </w:pPr>
      <w:r>
        <w:rPr>
          <w:bCs/>
          <w:b/>
        </w:rPr>
        <w:t xml:space="preserve">Extension Study:</w:t>
      </w:r>
      <w:r>
        <w:t xml:space="preserve"> </w:t>
      </w:r>
      <w:r>
        <w:t xml:space="preserve">"From Task-Level to Flow-Level: Extending the Dual-Context Decorator Pattern"</w:t>
      </w:r>
    </w:p>
    <w:p>
      <w:pPr>
        <w:numPr>
          <w:ilvl w:val="0"/>
          <w:numId w:val="1026"/>
        </w:numPr>
        <w:pStyle w:val="Compact"/>
      </w:pPr>
      <w:r>
        <w:rPr>
          <w:bCs/>
          <w:b/>
        </w:rPr>
        <w:t xml:space="preserve">Formal Analysis:</w:t>
      </w:r>
      <w:r>
        <w:t xml:space="preserve"> </w:t>
      </w:r>
      <w:r>
        <w:t xml:space="preserve">"Retry-Trace Interaction Semantics in Fault-Tolerant ML Pipeline Orchestration"</w:t>
      </w:r>
    </w:p>
    <w:p>
      <w:r>
        <w:pict>
          <v:rect style="width:0;height:1.5pt" o:hralign="center" o:hrstd="t" o:hr="t"/>
        </w:pict>
      </w:r>
    </w:p>
    <w:bookmarkEnd w:id="123"/>
    <w:bookmarkEnd w:id="124"/>
    <w:bookmarkStart w:id="135" w:name="orchestration-module-summary"/>
    <w:p>
      <w:pPr>
        <w:pStyle w:val="Heading1"/>
      </w:pPr>
      <w:r>
        <w:t xml:space="preserve">Orchestration Module - Summary</w:t>
      </w:r>
    </w:p>
    <w:bookmarkStart w:id="125" w:name="module-overview"/>
    <w:p>
      <w:pPr>
        <w:pStyle w:val="Heading2"/>
      </w:pPr>
      <w:r>
        <w:t xml:space="preserve">Module Overview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Path</w:t>
            </w:r>
          </w:p>
        </w:tc>
        <w:tc>
          <w:tcPr/>
          <w:p>
            <w:pPr>
              <w:pStyle w:val="Compact"/>
              <w:jc w:val="left"/>
            </w:pPr>
            <w:r>
              <w:rPr>
                <w:rStyle w:val="VerbatimChar"/>
              </w:rPr>
              <w:t xml:space="preserve">src/nikhil/yantra/domain/orchestration/</w:t>
            </w:r>
          </w:p>
        </w:tc>
      </w:tr>
      <w:tr>
        <w:tc>
          <w:tcPr/>
          <w:p>
            <w:pPr>
              <w:pStyle w:val="Compact"/>
              <w:jc w:val="left"/>
            </w:pPr>
            <w:r>
              <w:rPr>
                <w:bCs/>
                <w:b/>
              </w:rPr>
              <w:t xml:space="preserve">Files</w:t>
            </w:r>
          </w:p>
        </w:tc>
        <w:tc>
          <w:tcPr/>
          <w:p>
            <w:pPr>
              <w:pStyle w:val="Compact"/>
              <w:jc w:val="left"/>
            </w:pPr>
            <w:r>
              <w:t xml:space="preserve">3 (</w:t>
            </w:r>
            <w:r>
              <w:rPr>
                <w:rStyle w:val="VerbatimChar"/>
              </w:rPr>
              <w:t xml:space="preserve">__init__.py</w:t>
            </w:r>
            <w:r>
              <w:t xml:space="preserve">,</w:t>
            </w:r>
            <w:r>
              <w:t xml:space="preserve"> </w:t>
            </w:r>
            <w:r>
              <w:rPr>
                <w:rStyle w:val="VerbatimChar"/>
              </w:rPr>
              <w:t xml:space="preserve">context.py</w:t>
            </w:r>
            <w:r>
              <w:t xml:space="preserve">,</w:t>
            </w:r>
            <w:r>
              <w:t xml:space="preserve"> </w:t>
            </w:r>
            <w:r>
              <w:rPr>
                <w:rStyle w:val="VerbatimChar"/>
              </w:rPr>
              <w:t xml:space="preserve">prefect_utils.py</w:t>
            </w:r>
            <w:r>
              <w:t xml:space="preserve">)</w:t>
            </w:r>
          </w:p>
        </w:tc>
      </w:tr>
      <w:tr>
        <w:tc>
          <w:tcPr/>
          <w:p>
            <w:pPr>
              <w:pStyle w:val="Compact"/>
              <w:jc w:val="left"/>
            </w:pPr>
            <w:r>
              <w:rPr>
                <w:bCs/>
                <w:b/>
              </w:rPr>
              <w:t xml:space="preserve">Total Lines</w:t>
            </w:r>
          </w:p>
        </w:tc>
        <w:tc>
          <w:tcPr/>
          <w:p>
            <w:pPr>
              <w:pStyle w:val="Compact"/>
              <w:jc w:val="left"/>
            </w:pPr>
            <w:r>
              <w:t xml:space="preserve">96</w:t>
            </w:r>
          </w:p>
        </w:tc>
      </w:tr>
      <w:tr>
        <w:tc>
          <w:tcPr/>
          <w:p>
            <w:pPr>
              <w:pStyle w:val="Compact"/>
              <w:jc w:val="left"/>
            </w:pPr>
            <w:r>
              <w:rPr>
                <w:bCs/>
                <w:b/>
              </w:rPr>
              <w:t xml:space="preserve">Priority</w:t>
            </w:r>
          </w:p>
        </w:tc>
        <w:tc>
          <w:tcPr/>
          <w:p>
            <w:pPr>
              <w:pStyle w:val="Compact"/>
              <w:jc w:val="left"/>
            </w:pPr>
            <w:r>
              <w:t xml:space="preserve">Critical</w:t>
            </w:r>
          </w:p>
        </w:tc>
      </w:tr>
      <w:tr>
        <w:tc>
          <w:tcPr/>
          <w:p>
            <w:pPr>
              <w:pStyle w:val="Compact"/>
              <w:jc w:val="left"/>
            </w:pPr>
            <w:r>
              <w:rPr>
                <w:bCs/>
                <w:b/>
              </w:rPr>
              <w:t xml:space="preserve">Focus Areas</w:t>
            </w:r>
          </w:p>
        </w:tc>
        <w:tc>
          <w:tcPr/>
          <w:p>
            <w:pPr>
              <w:pStyle w:val="Compact"/>
              <w:jc w:val="left"/>
            </w:pPr>
            <w:r>
              <w:rPr>
                <w:rStyle w:val="VerbatimChar"/>
              </w:rPr>
              <w:t xml:space="preserve">prefect_orchestration</w:t>
            </w:r>
            <w:r>
              <w:t xml:space="preserve">,</w:t>
            </w:r>
            <w:r>
              <w:t xml:space="preserve"> </w:t>
            </w:r>
            <w:r>
              <w:rPr>
                <w:rStyle w:val="VerbatimChar"/>
              </w:rPr>
              <w:t xml:space="preserve">mlflow_integration</w:t>
            </w:r>
            <w:r>
              <w:t xml:space="preserve">,</w:t>
            </w:r>
            <w:r>
              <w:t xml:space="preserve"> </w:t>
            </w:r>
            <w:r>
              <w:rPr>
                <w:rStyle w:val="VerbatimChar"/>
              </w:rPr>
              <w:t xml:space="preserve">testing_strategy</w:t>
            </w:r>
            <w:r>
              <w:t xml:space="preserve">,</w:t>
            </w:r>
            <w:r>
              <w:t xml:space="preserve"> </w:t>
            </w:r>
            <w:r>
              <w:rPr>
                <w:rStyle w:val="VerbatimChar"/>
              </w:rPr>
              <w:t xml:space="preserve">general_implementation</w:t>
            </w:r>
          </w:p>
        </w:tc>
      </w:tr>
    </w:tbl>
    <w:bookmarkEnd w:id="125"/>
    <w:bookmarkStart w:id="126" w:name="quantitative-analysis-summary"/>
    <w:p>
      <w:pPr>
        <w:pStyle w:val="Heading2"/>
      </w:pPr>
      <w:r>
        <w:t xml:space="preserve">Quantitative Analysis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Algorithms formalized</w:t>
            </w:r>
          </w:p>
        </w:tc>
        <w:tc>
          <w:tcPr/>
          <w:p>
            <w:pPr>
              <w:pStyle w:val="Compact"/>
              <w:jc w:val="left"/>
            </w:pPr>
            <w:r>
              <w:t xml:space="preserve">6 (most comprehensive decorator analysis in Yantra)</w:t>
            </w:r>
          </w:p>
        </w:tc>
      </w:tr>
      <w:tr>
        <w:tc>
          <w:tcPr/>
          <w:p>
            <w:pPr>
              <w:pStyle w:val="Compact"/>
              <w:jc w:val="left"/>
            </w:pPr>
            <w:r>
              <w:rPr>
                <w:bCs/>
                <w:b/>
              </w:rPr>
              <w:t xml:space="preserve">Architecture diagrams</w:t>
            </w:r>
          </w:p>
        </w:tc>
        <w:tc>
          <w:tcPr/>
          <w:p>
            <w:pPr>
              <w:pStyle w:val="Compact"/>
              <w:jc w:val="left"/>
            </w:pPr>
            <w:r>
              <w:t xml:space="preserve">6 (Class, Sequence, Component, State Machine, Decorator Stack, Data Flow)</w:t>
            </w:r>
          </w:p>
        </w:tc>
      </w:tr>
      <w:tr>
        <w:tc>
          <w:tcPr/>
          <w:p>
            <w:pPr>
              <w:pStyle w:val="Compact"/>
              <w:jc w:val="left"/>
            </w:pPr>
            <w:r>
              <w:rPr>
                <w:bCs/>
                <w:b/>
              </w:rPr>
              <w:t xml:space="preserve">Tables generated</w:t>
            </w:r>
          </w:p>
        </w:tc>
        <w:tc>
          <w:tcPr/>
          <w:p>
            <w:pPr>
              <w:pStyle w:val="Compact"/>
              <w:jc w:val="left"/>
            </w:pPr>
            <w:r>
              <w:t xml:space="preserve">5 (Decorator params, Span attributes, Cross-module deps, Error handling, Design decisions)</w:t>
            </w:r>
          </w:p>
        </w:tc>
      </w:tr>
      <w:tr>
        <w:tc>
          <w:tcPr/>
          <w:p>
            <w:pPr>
              <w:pStyle w:val="Compact"/>
              <w:jc w:val="left"/>
            </w:pPr>
            <w:r>
              <w:rPr>
                <w:bCs/>
                <w:b/>
              </w:rPr>
              <w:t xml:space="preserve">Gaps identified</w:t>
            </w:r>
          </w:p>
        </w:tc>
        <w:tc>
          <w:tcPr/>
          <w:p>
            <w:pPr>
              <w:pStyle w:val="Compact"/>
              <w:jc w:val="left"/>
            </w:pPr>
            <w:r>
              <w:t xml:space="preserve">10 (2 Critical, 4 Moderate, 4 Minor)</w:t>
            </w:r>
          </w:p>
        </w:tc>
      </w:tr>
      <w:tr>
        <w:tc>
          <w:tcPr/>
          <w:p>
            <w:pPr>
              <w:pStyle w:val="Compact"/>
              <w:jc w:val="left"/>
            </w:pPr>
            <w:r>
              <w:rPr>
                <w:bCs/>
                <w:b/>
              </w:rPr>
              <w:t xml:space="preserve">Novelty contributions</w:t>
            </w:r>
          </w:p>
        </w:tc>
        <w:tc>
          <w:tcPr/>
          <w:p>
            <w:pPr>
              <w:pStyle w:val="Compact"/>
              <w:jc w:val="left"/>
            </w:pPr>
            <w:r>
              <w:t xml:space="preserve">4 (2 Architectural, 2 Methodological)</w:t>
            </w:r>
          </w:p>
        </w:tc>
      </w:tr>
      <w:tr>
        <w:tc>
          <w:tcPr/>
          <w:p>
            <w:pPr>
              <w:pStyle w:val="Compact"/>
              <w:jc w:val="left"/>
            </w:pPr>
            <w:r>
              <w:rPr>
                <w:bCs/>
                <w:b/>
              </w:rPr>
              <w:t xml:space="preserve">Novelty gaps</w:t>
            </w:r>
          </w:p>
        </w:tc>
        <w:tc>
          <w:tcPr/>
          <w:p>
            <w:pPr>
              <w:pStyle w:val="Compact"/>
              <w:jc w:val="left"/>
            </w:pPr>
            <w:r>
              <w:t xml:space="preserve">4</w:t>
            </w:r>
          </w:p>
        </w:tc>
      </w:tr>
      <w:tr>
        <w:tc>
          <w:tcPr/>
          <w:p>
            <w:pPr>
              <w:pStyle w:val="Compact"/>
              <w:jc w:val="left"/>
            </w:pPr>
            <w:r>
              <w:rPr>
                <w:bCs/>
                <w:b/>
              </w:rPr>
              <w:t xml:space="preserve">Scopus readiness</w:t>
            </w:r>
          </w:p>
        </w:tc>
        <w:tc>
          <w:tcPr/>
          <w:p>
            <w:pPr>
              <w:pStyle w:val="Compact"/>
              <w:jc w:val="left"/>
            </w:pPr>
            <w:r>
              <w:t xml:space="preserve">30%</w:t>
            </w:r>
          </w:p>
        </w:tc>
      </w:tr>
      <w:tr>
        <w:tc>
          <w:tcPr/>
          <w:p>
            <w:pPr>
              <w:pStyle w:val="Compact"/>
              <w:jc w:val="left"/>
            </w:pPr>
            <w:r>
              <w:rPr>
                <w:bCs/>
                <w:b/>
              </w:rPr>
              <w:t xml:space="preserve">Estimated total remediation</w:t>
            </w:r>
          </w:p>
        </w:tc>
        <w:tc>
          <w:tcPr/>
          <w:p>
            <w:pPr>
              <w:pStyle w:val="Compact"/>
              <w:jc w:val="left"/>
            </w:pPr>
            <w:r>
              <w:t xml:space="preserve">12-15 days</w:t>
            </w:r>
          </w:p>
        </w:tc>
      </w:tr>
    </w:tbl>
    <w:bookmarkEnd w:id="126"/>
    <w:bookmarkStart w:id="127" w:name="key-components"/>
    <w:p>
      <w:pPr>
        <w:pStyle w:val="Heading2"/>
      </w:pPr>
      <w:r>
        <w:t xml:space="preserve">Key Components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w:r>
              <w:t xml:space="preserve">S.No</w:t>
            </w:r>
          </w:p>
        </w:tc>
        <w:tc>
          <w:tcPr/>
          <w:p>
            <w:pPr>
              <w:pStyle w:val="Compact"/>
              <w:jc w:val="left"/>
            </w:pPr>
            <w:r>
              <w:t xml:space="preserve">Component</w:t>
            </w:r>
          </w:p>
        </w:tc>
        <w:tc>
          <w:tcPr/>
          <w:p>
            <w:pPr>
              <w:pStyle w:val="Compact"/>
              <w:jc w:val="left"/>
            </w:pPr>
            <w:r>
              <w:t xml:space="preserve">Type</w:t>
            </w:r>
          </w:p>
        </w:tc>
        <w:tc>
          <w:tcPr/>
          <w:p>
            <w:pPr>
              <w:pStyle w:val="Compact"/>
              <w:jc w:val="left"/>
            </w:pPr>
            <w:r>
              <w:t xml:space="preserve">Purpose</w:t>
            </w:r>
          </w:p>
        </w:tc>
        <w:tc>
          <w:tcPr/>
          <w:p>
            <w:pPr>
              <w:pStyle w:val="Compact"/>
              <w:jc w:val="left"/>
            </w:pPr>
            <w:r>
              <w:t xml:space="preserve">Source</w:t>
            </w:r>
          </w:p>
        </w:tc>
      </w:tr>
      <w:tr>
        <w:tc>
          <w:tcPr/>
          <w:p>
            <w:pPr>
              <w:pStyle w:val="Compact"/>
              <w:jc w:val="center"/>
            </w:pPr>
            <w:r>
              <w:t xml:space="preserve">1</w:t>
            </w:r>
          </w:p>
        </w:tc>
        <w:tc>
          <w:tcPr/>
          <w:p>
            <w:pPr>
              <w:pStyle w:val="Compact"/>
              <w:jc w:val="left"/>
            </w:pPr>
            <w:r>
              <w:rPr>
                <w:rStyle w:val="VerbatimChar"/>
              </w:rPr>
              <w:t xml:space="preserve">YantraContext</w:t>
            </w:r>
          </w:p>
        </w:tc>
        <w:tc>
          <w:tcPr/>
          <w:p>
            <w:pPr>
              <w:pStyle w:val="Compact"/>
              <w:jc w:val="left"/>
            </w:pPr>
            <w:r>
              <w:t xml:space="preserve">Singleton</w:t>
            </w:r>
          </w:p>
        </w:tc>
        <w:tc>
          <w:tcPr/>
          <w:p>
            <w:pPr>
              <w:pStyle w:val="Compact"/>
              <w:jc w:val="left"/>
            </w:pPr>
            <w:r>
              <w:t xml:space="preserve">Holds active</w:t>
            </w:r>
            <w:r>
              <w:t xml:space="preserve"> </w:t>
            </w:r>
            <w:r>
              <w:rPr>
                <w:rStyle w:val="VerbatimChar"/>
              </w:rPr>
              <w:t xml:space="preserve">IExperimentTracker</w:t>
            </w:r>
            <w:r>
              <w:t xml:space="preserve"> </w:t>
            </w:r>
            <w:r>
              <w:t xml:space="preserve">across the pipeline</w:t>
            </w:r>
          </w:p>
        </w:tc>
        <w:tc>
          <w:tcPr/>
          <w:p>
            <w:pPr>
              <w:pStyle w:val="Compact"/>
              <w:jc w:val="left"/>
            </w:pPr>
            <w:r>
              <w:rPr>
                <w:rStyle w:val="VerbatimChar"/>
              </w:rPr>
              <w:t xml:space="preserve">context.py:L7</w:t>
            </w:r>
          </w:p>
        </w:tc>
      </w:tr>
      <w:tr>
        <w:tc>
          <w:tcPr/>
          <w:p>
            <w:pPr>
              <w:pStyle w:val="Compact"/>
              <w:jc w:val="center"/>
            </w:pPr>
            <w:r>
              <w:t xml:space="preserve">2</w:t>
            </w:r>
          </w:p>
        </w:tc>
        <w:tc>
          <w:tcPr/>
          <w:p>
            <w:pPr>
              <w:pStyle w:val="Compact"/>
              <w:jc w:val="left"/>
            </w:pPr>
            <w:r>
              <w:rPr>
                <w:rStyle w:val="VerbatimChar"/>
              </w:rPr>
              <w:t xml:space="preserve">@yantra_task</w:t>
            </w:r>
          </w:p>
        </w:tc>
        <w:tc>
          <w:tcPr/>
          <w:p>
            <w:pPr>
              <w:pStyle w:val="Compact"/>
              <w:jc w:val="left"/>
            </w:pPr>
            <w:r>
              <w:t xml:space="preserve">Decorator Factory</w:t>
            </w:r>
          </w:p>
        </w:tc>
        <w:tc>
          <w:tcPr/>
          <w:p>
            <w:pPr>
              <w:pStyle w:val="Compact"/>
              <w:jc w:val="left"/>
            </w:pPr>
            <w:r>
              <w:t xml:space="preserve">Bridges Prefect task + MLflow span in single annotation</w:t>
            </w:r>
          </w:p>
        </w:tc>
        <w:tc>
          <w:tcPr/>
          <w:p>
            <w:pPr>
              <w:pStyle w:val="Compact"/>
              <w:jc w:val="left"/>
            </w:pPr>
            <w:r>
              <w:rPr>
                <w:rStyle w:val="VerbatimChar"/>
              </w:rPr>
              <w:t xml:space="preserve">prefect_utils.py:L9</w:t>
            </w:r>
          </w:p>
        </w:tc>
      </w:tr>
    </w:tbl>
    <w:bookmarkEnd w:id="127"/>
    <w:bookmarkStart w:id="132" w:name="analysis-highlights"/>
    <w:p>
      <w:pPr>
        <w:pStyle w:val="Heading2"/>
      </w:pPr>
      <w:r>
        <w:t xml:space="preserve">Analysis Highlights</w:t>
      </w:r>
    </w:p>
    <w:bookmarkStart w:id="128" w:name="mathematics"/>
    <w:p>
      <w:pPr>
        <w:pStyle w:val="Heading3"/>
      </w:pPr>
      <w:r>
        <w:t xml:space="preserve">Mathematics</w:t>
      </w:r>
    </w:p>
    <w:p>
      <w:pPr>
        <w:numPr>
          <w:ilvl w:val="0"/>
          <w:numId w:val="1027"/>
        </w:numPr>
        <w:pStyle w:val="Compact"/>
      </w:pPr>
      <w:r>
        <w:rPr>
          <w:bCs/>
          <w:b/>
        </w:rPr>
        <w:t xml:space="preserve">6 algorithms</w:t>
      </w:r>
      <w:r>
        <w:t xml:space="preserve"> </w:t>
      </w:r>
      <w:r>
        <w:t xml:space="preserve">identified and formalized (up from 3)</w:t>
      </w:r>
    </w:p>
    <w:p>
      <w:pPr>
        <w:numPr>
          <w:ilvl w:val="0"/>
          <w:numId w:val="1027"/>
        </w:numPr>
        <w:pStyle w:val="Compact"/>
      </w:pPr>
      <w:r>
        <w:t xml:space="preserve">Key: Dual-context task decoration with 3-layer composition model</w:t>
      </w:r>
      <w:r>
        <w:t xml:space="preserve"> </w:t>
      </w:r>
      <m:oMath>
        <m:r>
          <m:t>f</m:t>
        </m:r>
        <m:r>
          <m:rPr>
            <m:sty m:val="p"/>
          </m:rPr>
          <m:t>′</m:t>
        </m:r>
        <m:r>
          <m:rPr>
            <m:sty m:val="p"/>
          </m:rPr>
          <m:t>=</m:t>
        </m:r>
        <m:r>
          <m:rPr>
            <m:nor/>
            <m:sty m:val="p"/>
          </m:rPr>
          <m:t>prefect.task</m:t>
        </m:r>
        <m:r>
          <m:rPr>
            <m:sty m:val="p"/>
          </m:rPr>
          <m:t>∘</m:t>
        </m:r>
        <m:r>
          <m:rPr>
            <m:nor/>
            <m:sty m:val="p"/>
          </m:rPr>
          <m:t>mlflow_span_wrap</m:t>
        </m:r>
        <m:d>
          <m:dPr>
            <m:begChr m:val="("/>
            <m:endChr m:val=")"/>
            <m:sepChr m:val=""/>
            <m:grow/>
          </m:dPr>
          <m:e>
            <m:r>
              <m:t>f</m:t>
            </m:r>
          </m:e>
        </m:d>
      </m:oMath>
    </w:p>
    <w:p>
      <w:pPr>
        <w:numPr>
          <w:ilvl w:val="0"/>
          <w:numId w:val="1027"/>
        </w:numPr>
        <w:pStyle w:val="Compact"/>
      </w:pPr>
      <w:r>
        <w:rPr>
          <w:bCs/>
          <w:b/>
        </w:rPr>
        <w:t xml:space="preserve">New additions:</w:t>
      </w:r>
      <w:r>
        <w:t xml:space="preserve"> </w:t>
      </w:r>
      <w:r>
        <w:t xml:space="preserve">Output truncation with information loss analysis, error-aware span decoration with retry-trace interaction model (</w:t>
      </w:r>
      <m:oMath>
        <m:r>
          <m:rPr>
            <m:sty m:val="p"/>
          </m:rPr>
          <m:t>≤</m:t>
        </m:r>
        <m:r>
          <m:t>r</m:t>
        </m:r>
        <m:r>
          <m:rPr>
            <m:sty m:val="p"/>
          </m:rPr>
          <m:t>+</m:t>
        </m:r>
        <m:r>
          <m:t>1</m:t>
        </m:r>
      </m:oMath>
      <w:r>
        <w:t xml:space="preserve"> </w:t>
      </w:r>
      <w:r>
        <w:t xml:space="preserve">spans per task), graceful degradation overhead analysis</w:t>
      </w:r>
    </w:p>
    <w:p>
      <w:pPr>
        <w:numPr>
          <w:ilvl w:val="0"/>
          <w:numId w:val="1027"/>
        </w:numPr>
        <w:pStyle w:val="Compact"/>
      </w:pPr>
      <w:r>
        <w:t xml:space="preserve">Service Locator pattern comparison for</w:t>
      </w:r>
      <w:r>
        <w:t xml:space="preserve"> </w:t>
      </w:r>
      <w:r>
        <w:rPr>
          <w:rStyle w:val="VerbatimChar"/>
        </w:rPr>
        <w:t xml:space="preserve">YantraContext</w:t>
      </w:r>
    </w:p>
    <w:p>
      <w:pPr>
        <w:numPr>
          <w:ilvl w:val="0"/>
          <w:numId w:val="1027"/>
        </w:numPr>
        <w:pStyle w:val="Compact"/>
      </w:pPr>
      <w:r>
        <w:t xml:space="preserve">Thread safety analysis for class-level singleton</w:t>
      </w:r>
    </w:p>
    <w:p>
      <w:pPr>
        <w:numPr>
          <w:ilvl w:val="0"/>
          <w:numId w:val="1027"/>
        </w:numPr>
        <w:pStyle w:val="Compact"/>
      </w:pPr>
      <w:r>
        <w:t xml:space="preserve">Cross-algorithm dependency graph (6 algorithms in linear pipeline)</w:t>
      </w:r>
    </w:p>
    <w:bookmarkEnd w:id="128"/>
    <w:bookmarkStart w:id="129" w:name="architecture"/>
    <w:p>
      <w:pPr>
        <w:pStyle w:val="Heading3"/>
      </w:pPr>
      <w:r>
        <w:t xml:space="preserve">Architecture</w:t>
      </w:r>
    </w:p>
    <w:p>
      <w:pPr>
        <w:numPr>
          <w:ilvl w:val="0"/>
          <w:numId w:val="1028"/>
        </w:numPr>
        <w:pStyle w:val="Compact"/>
      </w:pPr>
      <w:r>
        <w:rPr>
          <w:bCs/>
          <w:b/>
        </w:rPr>
        <w:t xml:space="preserve">6 diagrams</w:t>
      </w:r>
      <w:r>
        <w:t xml:space="preserve"> </w:t>
      </w:r>
      <w:r>
        <w:t xml:space="preserve">generated (Class, Sequence, Component, State Machine, Decorator Stack, Data Flow)</w:t>
      </w:r>
    </w:p>
    <w:p>
      <w:pPr>
        <w:numPr>
          <w:ilvl w:val="0"/>
          <w:numId w:val="1028"/>
        </w:numPr>
        <w:pStyle w:val="Compact"/>
      </w:pPr>
      <w:r>
        <w:rPr>
          <w:bCs/>
          <w:b/>
        </w:rPr>
        <w:t xml:space="preserve">5 tables</w:t>
      </w:r>
      <w:r>
        <w:t xml:space="preserve">: Decorator params, span attributes, cross-module dependencies, error handling strategy, design decisions (7 decisions with trade-offs)</w:t>
      </w:r>
    </w:p>
    <w:p>
      <w:pPr>
        <w:numPr>
          <w:ilvl w:val="0"/>
          <w:numId w:val="1028"/>
        </w:numPr>
        <w:pStyle w:val="Compact"/>
      </w:pPr>
      <w:r>
        <w:rPr>
          <w:bCs/>
          <w:b/>
        </w:rPr>
        <w:t xml:space="preserve">New:</w:t>
      </w:r>
      <w:r>
        <w:t xml:space="preserve"> </w:t>
      </w:r>
      <w:r>
        <w:t xml:space="preserve">Task lifecycle state machine showing degraded/traced/retry paths; decorator composition stack visualization; data-flow diagram covering captured information per run</w:t>
      </w:r>
    </w:p>
    <w:p>
      <w:pPr>
        <w:numPr>
          <w:ilvl w:val="0"/>
          <w:numId w:val="1028"/>
        </w:numPr>
        <w:pStyle w:val="Compact"/>
      </w:pPr>
      <w:r>
        <w:t xml:space="preserve">Unique: Only module with inter-module dependency (observability → orchestration)</w:t>
      </w:r>
    </w:p>
    <w:bookmarkEnd w:id="129"/>
    <w:bookmarkStart w:id="130" w:name="research-gaps"/>
    <w:p>
      <w:pPr>
        <w:pStyle w:val="Heading3"/>
      </w:pPr>
      <w:r>
        <w:t xml:space="preserve">Research Gaps</w:t>
      </w:r>
    </w:p>
    <w:p>
      <w:pPr>
        <w:numPr>
          <w:ilvl w:val="0"/>
          <w:numId w:val="1029"/>
        </w:numPr>
        <w:pStyle w:val="Compact"/>
      </w:pPr>
      <w:r>
        <w:rPr>
          <w:bCs/>
          <w:b/>
        </w:rPr>
        <w:t xml:space="preserve">10 gaps</w:t>
      </w:r>
      <w:r>
        <w:t xml:space="preserve"> </w:t>
      </w:r>
      <w:r>
        <w:t xml:space="preserve">identified: 2 Critical, 4 Moderate, 4 Minor (expanded from 7)</w:t>
      </w:r>
    </w:p>
    <w:p>
      <w:pPr>
        <w:numPr>
          <w:ilvl w:val="0"/>
          <w:numId w:val="1029"/>
        </w:numPr>
        <w:pStyle w:val="Compact"/>
      </w:pPr>
      <w:r>
        <w:rPr>
          <w:bCs/>
          <w:b/>
        </w:rPr>
        <w:t xml:space="preserve">New gaps:</w:t>
      </w:r>
      <w:r>
        <w:t xml:space="preserve"> </w:t>
      </w:r>
      <w:r>
        <w:t xml:space="preserve">Argument binding order (ORC-GAP-006), span nesting (ORC-GAP-009), binding error handling (ORC-GAP-010)</w:t>
      </w:r>
    </w:p>
    <w:p>
      <w:pPr>
        <w:numPr>
          <w:ilvl w:val="0"/>
          <w:numId w:val="1029"/>
        </w:numPr>
        <w:pStyle w:val="Compact"/>
      </w:pPr>
      <w:r>
        <w:t xml:space="preserve">Most critical: No unit tests (ORC-GAP-001) + no integration test (ORC-GAP-002)</w:t>
      </w:r>
    </w:p>
    <w:p>
      <w:pPr>
        <w:numPr>
          <w:ilvl w:val="0"/>
          <w:numId w:val="1029"/>
        </w:numPr>
        <w:pStyle w:val="Compact"/>
      </w:pPr>
      <w:r>
        <w:rPr>
          <w:bCs/>
          <w:b/>
        </w:rPr>
        <w:t xml:space="preserve">Scopus readiness assessed at 30%</w:t>
      </w:r>
      <w:r>
        <w:t xml:space="preserve"> </w:t>
      </w:r>
      <w:r>
        <w:t xml:space="preserve">with thread-safety analysis per Prefect runner type</w:t>
      </w:r>
    </w:p>
    <w:p>
      <w:pPr>
        <w:numPr>
          <w:ilvl w:val="0"/>
          <w:numId w:val="1029"/>
        </w:numPr>
        <w:pStyle w:val="Compact"/>
      </w:pPr>
      <w:r>
        <w:t xml:space="preserve">Unit test matrix with 5 test scenarios</w:t>
      </w:r>
    </w:p>
    <w:bookmarkEnd w:id="130"/>
    <w:bookmarkStart w:id="131" w:name="novelty"/>
    <w:p>
      <w:pPr>
        <w:pStyle w:val="Heading3"/>
      </w:pPr>
      <w:r>
        <w:t xml:space="preserve">Novelty</w:t>
      </w:r>
    </w:p>
    <w:p>
      <w:pPr>
        <w:numPr>
          <w:ilvl w:val="0"/>
          <w:numId w:val="1030"/>
        </w:numPr>
        <w:pStyle w:val="Compact"/>
      </w:pPr>
      <w:r>
        <w:rPr>
          <w:bCs/>
          <w:b/>
        </w:rPr>
        <w:t xml:space="preserve">Status:</w:t>
      </w:r>
      <w:r>
        <w:t xml:space="preserve"> </w:t>
      </w:r>
      <w:r>
        <w:t xml:space="preserve">INCREMENTAL (Medium-High Confidence) —</w:t>
      </w:r>
      <w:r>
        <w:t xml:space="preserve"> </w:t>
      </w:r>
      <w:r>
        <w:rPr>
          <w:bCs/>
          <w:b/>
        </w:rPr>
        <w:t xml:space="preserve">most architecturally novel</w:t>
      </w:r>
      <w:r>
        <w:t xml:space="preserve"> </w:t>
      </w:r>
      <w:r>
        <w:t xml:space="preserve">contribution in Yantra</w:t>
      </w:r>
    </w:p>
    <w:p>
      <w:pPr>
        <w:numPr>
          <w:ilvl w:val="0"/>
          <w:numId w:val="1030"/>
        </w:numPr>
        <w:pStyle w:val="Compact"/>
      </w:pPr>
      <w:r>
        <w:rPr>
          <w:bCs/>
          <w:b/>
        </w:rPr>
        <w:t xml:space="preserve">4 contributions</w:t>
      </w:r>
      <w:r>
        <w:t xml:space="preserve"> </w:t>
      </w:r>
      <w:r>
        <w:t xml:space="preserve">identified (expanded from 3):</w:t>
      </w:r>
    </w:p>
    <w:p>
      <w:pPr>
        <w:numPr>
          <w:ilvl w:val="1"/>
          <w:numId w:val="1031"/>
        </w:numPr>
        <w:pStyle w:val="Compact"/>
      </w:pPr>
      <w:r>
        <w:t xml:space="preserve">Dual-context decorator — unified Prefect + MLflow (Architectural)</w:t>
      </w:r>
    </w:p>
    <w:p>
      <w:pPr>
        <w:numPr>
          <w:ilvl w:val="1"/>
          <w:numId w:val="1031"/>
        </w:numPr>
        <w:pStyle w:val="Compact"/>
      </w:pPr>
      <w:r>
        <w:t xml:space="preserve">Reflective argument capture — zero-config via</w:t>
      </w:r>
      <w:r>
        <w:t xml:space="preserve"> </w:t>
      </w:r>
      <w:r>
        <w:rPr>
          <w:rStyle w:val="VerbatimChar"/>
        </w:rPr>
        <w:t xml:space="preserve">inspect</w:t>
      </w:r>
      <w:r>
        <w:t xml:space="preserve"> </w:t>
      </w:r>
      <w:r>
        <w:t xml:space="preserve">(Methodological)</w:t>
      </w:r>
    </w:p>
    <w:p>
      <w:pPr>
        <w:numPr>
          <w:ilvl w:val="1"/>
          <w:numId w:val="1031"/>
        </w:numPr>
        <w:pStyle w:val="Compact"/>
      </w:pPr>
      <w:r>
        <w:t xml:space="preserve">Graceful degradation — context-aware execution (Architectural)</w:t>
      </w:r>
    </w:p>
    <w:p>
      <w:pPr>
        <w:numPr>
          <w:ilvl w:val="1"/>
          <w:numId w:val="1031"/>
        </w:numPr>
        <w:pStyle w:val="Compact"/>
      </w:pPr>
      <w:r>
        <w:rPr>
          <w:bCs/>
          <w:b/>
        </w:rPr>
        <w:t xml:space="preserve">NEW:</w:t>
      </w:r>
      <w:r>
        <w:t xml:space="preserve"> </w:t>
      </w:r>
      <w:r>
        <w:t xml:space="preserve">Retry-trace integration — failure audit trails (Methodological)</w:t>
      </w:r>
    </w:p>
    <w:p>
      <w:pPr>
        <w:numPr>
          <w:ilvl w:val="0"/>
          <w:numId w:val="1030"/>
        </w:numPr>
        <w:pStyle w:val="Compact"/>
      </w:pPr>
      <w:r>
        <w:t xml:space="preserve">Formal contribution statements + 6-framework comparative table</w:t>
      </w:r>
    </w:p>
    <w:p>
      <w:pPr>
        <w:numPr>
          <w:ilvl w:val="0"/>
          <w:numId w:val="1030"/>
        </w:numPr>
        <w:pStyle w:val="Compact"/>
      </w:pPr>
      <w:r>
        <w:t xml:space="preserve">Related work matrix covering 8 tools (Prefect, Airflow, ZenML, Metaflow, Dagster, Flyte, MLflow, Yantra)</w:t>
      </w:r>
    </w:p>
    <w:bookmarkEnd w:id="131"/>
    <w:bookmarkEnd w:id="132"/>
    <w:bookmarkStart w:id="133" w:name="cross-module-context"/>
    <w:p>
      <w:pPr>
        <w:pStyle w:val="Heading2"/>
      </w:pPr>
      <w:r>
        <w:t xml:space="preserve">Cross-Module Context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rPr>
                <w:bCs/>
                <w:b/>
              </w:rPr>
              <w:t xml:space="preserve">Dependency direction</w:t>
            </w:r>
          </w:p>
        </w:tc>
        <w:tc>
          <w:tcPr/>
          <w:p>
            <w:pPr>
              <w:pStyle w:val="Compact"/>
              <w:jc w:val="left"/>
            </w:pPr>
            <w:r>
              <w:rPr>
                <w:rStyle w:val="VerbatimChar"/>
              </w:rPr>
              <w:t xml:space="preserve">orchestration</w:t>
            </w:r>
            <w:r>
              <w:t xml:space="preserve"> </w:t>
            </w:r>
            <w:r>
              <w:t xml:space="preserve">→</w:t>
            </w:r>
            <w:r>
              <w:t xml:space="preserve"> </w:t>
            </w:r>
            <w:r>
              <w:rPr>
                <w:rStyle w:val="VerbatimChar"/>
              </w:rPr>
              <w:t xml:space="preserve">observability</w:t>
            </w:r>
            <w:r>
              <w:t xml:space="preserve"> </w:t>
            </w:r>
            <w:r>
              <w:t xml:space="preserve">(imports</w:t>
            </w:r>
            <w:r>
              <w:t xml:space="preserve"> </w:t>
            </w:r>
            <w:r>
              <w:rPr>
                <w:rStyle w:val="VerbatimChar"/>
              </w:rPr>
              <w:t xml:space="preserve">IExperimentTracker</w:t>
            </w:r>
            <w:r>
              <w:t xml:space="preserve">)</w:t>
            </w:r>
          </w:p>
        </w:tc>
      </w:tr>
      <w:tr>
        <w:tc>
          <w:tcPr/>
          <w:p>
            <w:pPr>
              <w:pStyle w:val="Compact"/>
              <w:jc w:val="left"/>
            </w:pPr>
            <w:r>
              <w:rPr>
                <w:bCs/>
                <w:b/>
              </w:rPr>
              <w:t xml:space="preserve">Dependents</w:t>
            </w:r>
          </w:p>
        </w:tc>
        <w:tc>
          <w:tcPr/>
          <w:p>
            <w:pPr>
              <w:pStyle w:val="Compact"/>
              <w:jc w:val="left"/>
            </w:pPr>
            <w:r>
              <w:t xml:space="preserve">0 (top of dependency chain — consumer-facing)</w:t>
            </w:r>
          </w:p>
        </w:tc>
      </w:tr>
      <w:tr>
        <w:tc>
          <w:tcPr/>
          <w:p>
            <w:pPr>
              <w:pStyle w:val="Compact"/>
              <w:jc w:val="left"/>
            </w:pPr>
            <w:r>
              <w:rPr>
                <w:bCs/>
                <w:b/>
              </w:rPr>
              <w:t xml:space="preserve">External dependencies</w:t>
            </w:r>
          </w:p>
        </w:tc>
        <w:tc>
          <w:tcPr/>
          <w:p>
            <w:pPr>
              <w:pStyle w:val="Compact"/>
              <w:jc w:val="left"/>
            </w:pPr>
            <w:r>
              <w:t xml:space="preserve">2:</w:t>
            </w:r>
            <w:r>
              <w:t xml:space="preserve"> </w:t>
            </w:r>
            <w:r>
              <w:rPr>
                <w:rStyle w:val="VerbatimChar"/>
              </w:rPr>
              <w:t xml:space="preserve">prefect</w:t>
            </w:r>
            <w:r>
              <w:t xml:space="preserve">,</w:t>
            </w:r>
            <w:r>
              <w:t xml:space="preserve"> </w:t>
            </w:r>
            <w:r>
              <w:rPr>
                <w:rStyle w:val="VerbatimChar"/>
              </w:rPr>
              <w:t xml:space="preserve">inspect</w:t>
            </w:r>
            <w:r>
              <w:t xml:space="preserve">/</w:t>
            </w:r>
            <w:r>
              <w:rPr>
                <w:rStyle w:val="VerbatimChar"/>
              </w:rPr>
              <w:t xml:space="preserve">functools</w:t>
            </w:r>
            <w:r>
              <w:t xml:space="preserve"> </w:t>
            </w:r>
            <w:r>
              <w:t xml:space="preserve">(stdlib)</w:t>
            </w:r>
          </w:p>
        </w:tc>
      </w:tr>
      <w:tr>
        <w:tc>
          <w:tcPr/>
          <w:p>
            <w:pPr>
              <w:pStyle w:val="Compact"/>
              <w:jc w:val="left"/>
            </w:pPr>
            <w:r>
              <w:rPr>
                <w:bCs/>
                <w:b/>
              </w:rPr>
              <w:t xml:space="preserve">Shared patterns</w:t>
            </w:r>
          </w:p>
        </w:tc>
        <w:tc>
          <w:tcPr/>
          <w:p>
            <w:pPr>
              <w:pStyle w:val="Compact"/>
              <w:jc w:val="left"/>
            </w:pPr>
            <w:r>
              <w:t xml:space="preserve">Protocol-Based Abstraction (via observability), Service Locator</w:t>
            </w:r>
          </w:p>
        </w:tc>
      </w:tr>
      <w:tr>
        <w:tc>
          <w:tcPr/>
          <w:p>
            <w:pPr>
              <w:pStyle w:val="Compact"/>
              <w:jc w:val="left"/>
            </w:pPr>
            <w:r>
              <w:rPr>
                <w:bCs/>
                <w:b/>
              </w:rPr>
              <w:t xml:space="preserve">Module-specific patterns</w:t>
            </w:r>
          </w:p>
        </w:tc>
        <w:tc>
          <w:tcPr/>
          <w:p>
            <w:pPr>
              <w:pStyle w:val="Compact"/>
              <w:jc w:val="left"/>
            </w:pPr>
            <w:r>
              <w:t xml:space="preserve">Dual-Context Decoration, Graceful Degradation, Retry-Trace Integration</w:t>
            </w:r>
          </w:p>
        </w:tc>
      </w:tr>
      <w:tr>
        <w:tc>
          <w:tcPr/>
          <w:p>
            <w:pPr>
              <w:pStyle w:val="Compact"/>
              <w:jc w:val="left"/>
            </w:pPr>
            <w:r>
              <w:rPr>
                <w:bCs/>
                <w:b/>
              </w:rPr>
              <w:t xml:space="preserve">Integration point</w:t>
            </w:r>
          </w:p>
        </w:tc>
        <w:tc>
          <w:tcPr/>
          <w:p>
            <w:pPr>
              <w:pStyle w:val="Compact"/>
              <w:jc w:val="left"/>
            </w:pPr>
            <w:r>
              <w:t xml:space="preserve">Consumer application (user pipeline code)</w:t>
            </w:r>
          </w:p>
        </w:tc>
      </w:tr>
      <w:tr>
        <w:tc>
          <w:tcPr/>
          <w:p>
            <w:pPr>
              <w:pStyle w:val="Compact"/>
              <w:jc w:val="left"/>
            </w:pPr>
            <w:r>
              <w:rPr>
                <w:bCs/>
                <w:b/>
              </w:rPr>
              <w:t xml:space="preserve">Unique property</w:t>
            </w:r>
          </w:p>
        </w:tc>
        <w:tc>
          <w:tcPr/>
          <w:p>
            <w:pPr>
              <w:pStyle w:val="Compact"/>
              <w:jc w:val="left"/>
            </w:pPr>
            <w:r>
              <w:t xml:space="preserve">Only module with inter-module Yantra dependency</w:t>
            </w:r>
          </w:p>
        </w:tc>
      </w:tr>
    </w:tbl>
    <w:bookmarkEnd w:id="133"/>
    <w:bookmarkStart w:id="134" w:name="recommendation"/>
    <w:p>
      <w:pPr>
        <w:pStyle w:val="Heading2"/>
      </w:pPr>
      <w:r>
        <w:t xml:space="preserve">Recommendation</w:t>
      </w:r>
    </w:p>
    <w:p>
      <w:pPr>
        <w:pStyle w:val="FirstParagraph"/>
      </w:pPr>
      <w:r>
        <w:rPr>
          <w:bCs/>
          <w:b/>
        </w:rPr>
        <w:t xml:space="preserve">Include in final paper:</w:t>
      </w:r>
      <w:r>
        <w:t xml:space="preserve"> </w:t>
      </w:r>
      <w:r>
        <w:t xml:space="preserve">✅ Yes — this module is the</w:t>
      </w:r>
      <w:r>
        <w:t xml:space="preserve"> </w:t>
      </w:r>
      <w:r>
        <w:rPr>
          <w:bCs/>
          <w:b/>
        </w:rPr>
        <w:t xml:space="preserve">centerpiece</w:t>
      </w:r>
      <w:r>
        <w:t xml:space="preserve"> </w:t>
      </w:r>
      <w:r>
        <w:t xml:space="preserve">of Yantra's architectural contribution. The dual-context decorator pattern is a practical innovation that addresses a real gap in the MLOps ecosystem.</w:t>
      </w:r>
    </w:p>
    <w:p>
      <w:pPr>
        <w:pStyle w:val="BodyText"/>
      </w:pPr>
      <w:r>
        <w:rPr>
          <w:bCs/>
          <w:b/>
        </w:rPr>
        <w:t xml:space="preserve">Strengthen by:</w:t>
      </w:r>
    </w:p>
    <w:p>
      <w:pPr>
        <w:numPr>
          <w:ilvl w:val="0"/>
          <w:numId w:val="1032"/>
        </w:numPr>
        <w:pStyle w:val="Compact"/>
      </w:pPr>
      <w:r>
        <w:t xml:space="preserve">Add unit + integration tests (blocks publication)</w:t>
      </w:r>
    </w:p>
    <w:p>
      <w:pPr>
        <w:numPr>
          <w:ilvl w:val="0"/>
          <w:numId w:val="1032"/>
        </w:numPr>
        <w:pStyle w:val="Compact"/>
      </w:pPr>
      <w:r>
        <w:t xml:space="preserve">Fix</w:t>
      </w:r>
      <w:r>
        <w:t xml:space="preserve"> </w:t>
      </w:r>
      <w:r>
        <w:rPr>
          <w:rStyle w:val="VerbatimChar"/>
        </w:rPr>
        <w:t xml:space="preserve">YantraContext</w:t>
      </w:r>
      <w:r>
        <w:t xml:space="preserve"> </w:t>
      </w:r>
      <w:r>
        <w:t xml:space="preserve">thread safety for Prefect</w:t>
      </w:r>
      <w:r>
        <w:t xml:space="preserve"> </w:t>
      </w:r>
      <w:r>
        <w:rPr>
          <w:rStyle w:val="VerbatimChar"/>
        </w:rPr>
        <w:t xml:space="preserve">ConcurrentTaskRunner</w:t>
      </w:r>
    </w:p>
    <w:p>
      <w:pPr>
        <w:numPr>
          <w:ilvl w:val="0"/>
          <w:numId w:val="1032"/>
        </w:numPr>
        <w:pStyle w:val="Compact"/>
      </w:pPr>
      <w:r>
        <w:t xml:space="preserve">Benchmark decoration overhead vs. raw Prefect/MLflow</w:t>
      </w:r>
    </w:p>
    <w:p>
      <w:pPr>
        <w:numPr>
          <w:ilvl w:val="0"/>
          <w:numId w:val="1032"/>
        </w:numPr>
        <w:pStyle w:val="Compact"/>
      </w:pPr>
      <w:r>
        <w:t xml:space="preserve">Compare against ZenML</w:t>
      </w:r>
      <w:r>
        <w:t xml:space="preserve"> </w:t>
      </w:r>
      <w:r>
        <w:rPr>
          <w:rStyle w:val="VerbatimChar"/>
        </w:rPr>
        <w:t xml:space="preserve">@step</w:t>
      </w:r>
      <w:r>
        <w:t xml:space="preserve"> </w:t>
      </w:r>
      <w:r>
        <w:t xml:space="preserve">and Dagster</w:t>
      </w:r>
      <w:r>
        <w:t xml:space="preserve"> </w:t>
      </w:r>
      <w:r>
        <w:rPr>
          <w:rStyle w:val="VerbatimChar"/>
        </w:rPr>
        <w:t xml:space="preserve">@op</w:t>
      </w:r>
      <w:r>
        <w:t xml:space="preserve"> </w:t>
      </w:r>
      <w:r>
        <w:t xml:space="preserve">for framework positioning</w:t>
      </w:r>
    </w:p>
    <w:p>
      <w:pPr>
        <w:numPr>
          <w:ilvl w:val="0"/>
          <w:numId w:val="1032"/>
        </w:numPr>
        <w:pStyle w:val="Compact"/>
      </w:pPr>
      <w:r>
        <w:t xml:space="preserve">Add a</w:t>
      </w:r>
      <w:r>
        <w:t xml:space="preserve"> </w:t>
      </w:r>
      <w:r>
        <w:rPr>
          <w:rStyle w:val="VerbatimChar"/>
        </w:rPr>
        <w:t xml:space="preserve">@yantra_flow</w:t>
      </w:r>
      <w:r>
        <w:t xml:space="preserve"> </w:t>
      </w:r>
      <w:r>
        <w:t xml:space="preserve">to create a complete orchestration abstraction</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file:///home/dell/PycharmProjects/Yantra/src/nikhil/yantra/domain/orchestration/__init__.py#L3-L5" TargetMode="External" /><Relationship Type="http://schemas.openxmlformats.org/officeDocument/2006/relationships/hyperlink" Id="rId37" Target="file:///home/dell/PycharmProjects/Yantra/src/nikhil/yantra/domain/orchestration/context.py#L12" TargetMode="External" /><Relationship Type="http://schemas.openxmlformats.org/officeDocument/2006/relationships/hyperlink" Id="rId111" Target="file:///home/dell/PycharmProjects/Yantra/src/nikhil/yantra/domain/orchestration/context.py#L18-L20" TargetMode="External" /><Relationship Type="http://schemas.openxmlformats.org/officeDocument/2006/relationships/hyperlink" Id="rId72" Target="file:///home/dell/PycharmProjects/Yantra/src/nikhil/yantra/domain/orchestration/context.py#L7-L20" TargetMode="External" /><Relationship Type="http://schemas.openxmlformats.org/officeDocument/2006/relationships/hyperlink" Id="rId113" Target="file:///home/dell/PycharmProjects/Yantra/src/nikhil/yantra/domain/orchestration/prefect_utils.py#L11-L12" TargetMode="External" /><Relationship Type="http://schemas.openxmlformats.org/officeDocument/2006/relationships/hyperlink" Id="rId105" Target="file:///home/dell/PycharmProjects/Yantra/src/nikhil/yantra/domain/orchestration/prefect_utils.py#L23-L28" TargetMode="External" /><Relationship Type="http://schemas.openxmlformats.org/officeDocument/2006/relationships/hyperlink" Id="rId41" Target="file:///home/dell/PycharmProjects/Yantra/src/nikhil/yantra/domain/orchestration/prefect_utils.py#L30" TargetMode="External" /><Relationship Type="http://schemas.openxmlformats.org/officeDocument/2006/relationships/hyperlink" Id="rId50" Target="file:///home/dell/PycharmProjects/Yantra/src/nikhil/yantra/domain/orchestration/prefect_utils.py#L36" TargetMode="External" /><Relationship Type="http://schemas.openxmlformats.org/officeDocument/2006/relationships/hyperlink" Id="rId64" Target="file:///home/dell/PycharmProjects/Yantra/src/nikhil/yantra/domain/orchestration/prefect_utils.py#L36-L38" TargetMode="External" /><Relationship Type="http://schemas.openxmlformats.org/officeDocument/2006/relationships/hyperlink" Id="rId43" Target="file:///home/dell/PycharmProjects/Yantra/src/nikhil/yantra/domain/orchestration/prefect_utils.py#L36-L43" TargetMode="External" /><Relationship Type="http://schemas.openxmlformats.org/officeDocument/2006/relationships/hyperlink" Id="rId94" Target="file:///home/dell/PycharmProjects/Yantra/src/nikhil/yantra/domain/orchestration/prefect_utils.py#L42-L45" TargetMode="External" /><Relationship Type="http://schemas.openxmlformats.org/officeDocument/2006/relationships/hyperlink" Id="rId110" Target="file:///home/dell/PycharmProjects/Yantra/src/nikhil/yantra/domain/orchestration/prefect_utils.py#L43-L45" TargetMode="External" /><Relationship Type="http://schemas.openxmlformats.org/officeDocument/2006/relationships/hyperlink" Id="rId108" Target="file:///home/dell/PycharmProjects/Yantra/src/nikhil/yantra/domain/orchestration/prefect_utils.py#L49" TargetMode="External" /><Relationship Type="http://schemas.openxmlformats.org/officeDocument/2006/relationships/hyperlink" Id="rId106" Target="file:///home/dell/PycharmProjects/Yantra/src/nikhil/yantra/domain/orchestration/prefect_utils.py#L49-L66" TargetMode="External" /><Relationship Type="http://schemas.openxmlformats.org/officeDocument/2006/relationships/hyperlink" Id="rId39" Target="file:///home/dell/PycharmProjects/Yantra/src/nikhil/yantra/domain/orchestration/prefect_utils.py#L56" TargetMode="External" /><Relationship Type="http://schemas.openxmlformats.org/officeDocument/2006/relationships/hyperlink" Id="rId87" Target="file:///home/dell/PycharmProjects/Yantra/src/nikhil/yantra/domain/orchestration/prefect_utils.py#L61-L66" TargetMode="External" /><Relationship Type="http://schemas.openxmlformats.org/officeDocument/2006/relationships/hyperlink" Id="rId55" Target="file:///home/dell/PycharmProjects/Yantra/src/nikhil/yantra/domain/orchestration/prefect_utils.py#L9-L70" TargetMode="External" /></Relationships>
</file>

<file path=word/_rels/footnotes.xml.rels><?xml version="1.0" encoding="UTF-8"?><Relationships xmlns="http://schemas.openxmlformats.org/package/2006/relationships"><Relationship Type="http://schemas.openxmlformats.org/officeDocument/2006/relationships/hyperlink" Id="rId46" Target="file:///home/dell/PycharmProjects/Yantra/src/nikhil/yantra/domain/orchestration/__init__.py#L3-L5" TargetMode="External" /><Relationship Type="http://schemas.openxmlformats.org/officeDocument/2006/relationships/hyperlink" Id="rId37" Target="file:///home/dell/PycharmProjects/Yantra/src/nikhil/yantra/domain/orchestration/context.py#L12" TargetMode="External" /><Relationship Type="http://schemas.openxmlformats.org/officeDocument/2006/relationships/hyperlink" Id="rId111" Target="file:///home/dell/PycharmProjects/Yantra/src/nikhil/yantra/domain/orchestration/context.py#L18-L20" TargetMode="External" /><Relationship Type="http://schemas.openxmlformats.org/officeDocument/2006/relationships/hyperlink" Id="rId72" Target="file:///home/dell/PycharmProjects/Yantra/src/nikhil/yantra/domain/orchestration/context.py#L7-L20" TargetMode="External" /><Relationship Type="http://schemas.openxmlformats.org/officeDocument/2006/relationships/hyperlink" Id="rId113" Target="file:///home/dell/PycharmProjects/Yantra/src/nikhil/yantra/domain/orchestration/prefect_utils.py#L11-L12" TargetMode="External" /><Relationship Type="http://schemas.openxmlformats.org/officeDocument/2006/relationships/hyperlink" Id="rId105" Target="file:///home/dell/PycharmProjects/Yantra/src/nikhil/yantra/domain/orchestration/prefect_utils.py#L23-L28" TargetMode="External" /><Relationship Type="http://schemas.openxmlformats.org/officeDocument/2006/relationships/hyperlink" Id="rId41" Target="file:///home/dell/PycharmProjects/Yantra/src/nikhil/yantra/domain/orchestration/prefect_utils.py#L30" TargetMode="External" /><Relationship Type="http://schemas.openxmlformats.org/officeDocument/2006/relationships/hyperlink" Id="rId50" Target="file:///home/dell/PycharmProjects/Yantra/src/nikhil/yantra/domain/orchestration/prefect_utils.py#L36" TargetMode="External" /><Relationship Type="http://schemas.openxmlformats.org/officeDocument/2006/relationships/hyperlink" Id="rId64" Target="file:///home/dell/PycharmProjects/Yantra/src/nikhil/yantra/domain/orchestration/prefect_utils.py#L36-L38" TargetMode="External" /><Relationship Type="http://schemas.openxmlformats.org/officeDocument/2006/relationships/hyperlink" Id="rId43" Target="file:///home/dell/PycharmProjects/Yantra/src/nikhil/yantra/domain/orchestration/prefect_utils.py#L36-L43" TargetMode="External" /><Relationship Type="http://schemas.openxmlformats.org/officeDocument/2006/relationships/hyperlink" Id="rId94" Target="file:///home/dell/PycharmProjects/Yantra/src/nikhil/yantra/domain/orchestration/prefect_utils.py#L42-L45" TargetMode="External" /><Relationship Type="http://schemas.openxmlformats.org/officeDocument/2006/relationships/hyperlink" Id="rId110" Target="file:///home/dell/PycharmProjects/Yantra/src/nikhil/yantra/domain/orchestration/prefect_utils.py#L43-L45" TargetMode="External" /><Relationship Type="http://schemas.openxmlformats.org/officeDocument/2006/relationships/hyperlink" Id="rId108" Target="file:///home/dell/PycharmProjects/Yantra/src/nikhil/yantra/domain/orchestration/prefect_utils.py#L49" TargetMode="External" /><Relationship Type="http://schemas.openxmlformats.org/officeDocument/2006/relationships/hyperlink" Id="rId106" Target="file:///home/dell/PycharmProjects/Yantra/src/nikhil/yantra/domain/orchestration/prefect_utils.py#L49-L66" TargetMode="External" /><Relationship Type="http://schemas.openxmlformats.org/officeDocument/2006/relationships/hyperlink" Id="rId39" Target="file:///home/dell/PycharmProjects/Yantra/src/nikhil/yantra/domain/orchestration/prefect_utils.py#L56" TargetMode="External" /><Relationship Type="http://schemas.openxmlformats.org/officeDocument/2006/relationships/hyperlink" Id="rId87" Target="file:///home/dell/PycharmProjects/Yantra/src/nikhil/yantra/domain/orchestration/prefect_utils.py#L61-L66" TargetMode="External" /><Relationship Type="http://schemas.openxmlformats.org/officeDocument/2006/relationships/hyperlink" Id="rId55" Target="file:///home/dell/PycharmProjects/Yantra/src/nikhil/yantra/domain/orchestration/prefect_utils.py#L9-L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 Unified</dc:title>
  <dc:creator/>
  <dc:language>en</dc:language>
  <cp:keywords/>
  <dcterms:created xsi:type="dcterms:W3CDTF">2026-02-23T11:07:52Z</dcterms:created>
  <dcterms:modified xsi:type="dcterms:W3CDTF">2026-02-23T11:07:52Z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Nibandha Report System</vt:lpwstr>
  </property>
  <property fmtid="{D5CDD505-2E9C-101B-9397-08002B2CF9AE}" pid="3" name="viewport">
    <vt:lpwstr>width=device-width, initial-scale=1.0</vt:lpwstr>
  </property>
</Properties>
</file>