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2586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C2B6BD" w14:textId="50DF258B" w:rsidR="00E932B9" w:rsidRPr="005C6BB6" w:rsidRDefault="00E932B9" w:rsidP="00B245E1">
          <w:pPr>
            <w:pStyle w:val="a6"/>
            <w:spacing w:before="0"/>
            <w:ind w:left="709"/>
            <w:rPr>
              <w:rFonts w:ascii="Times New Roman" w:hAnsi="Times New Roman" w:cs="Times New Roman"/>
              <w:b/>
              <w:bCs/>
              <w:color w:val="171717" w:themeColor="background2" w:themeShade="1A"/>
              <w:sz w:val="28"/>
              <w:szCs w:val="28"/>
            </w:rPr>
          </w:pPr>
          <w:r w:rsidRPr="005C6BB6">
            <w:rPr>
              <w:rFonts w:ascii="Times New Roman" w:hAnsi="Times New Roman" w:cs="Times New Roman"/>
              <w:b/>
              <w:bCs/>
              <w:noProof/>
              <w:color w:val="171717" w:themeColor="background2" w:themeShade="1A"/>
              <w:sz w:val="28"/>
              <w:szCs w:val="28"/>
              <w14:ligatures w14:val="standardContextua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ABE8320" wp14:editId="280169B4">
                    <wp:simplePos x="0" y="0"/>
                    <wp:positionH relativeFrom="page">
                      <wp:posOffset>741045</wp:posOffset>
                    </wp:positionH>
                    <wp:positionV relativeFrom="margin">
                      <wp:align>center</wp:align>
                    </wp:positionV>
                    <wp:extent cx="6590030" cy="10208895"/>
                    <wp:effectExtent l="19050" t="19050" r="20320" b="20955"/>
                    <wp:wrapNone/>
                    <wp:docPr id="1" name="Группа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0030" cy="10208895"/>
                              <a:chOff x="1134" y="397"/>
                              <a:chExt cx="10378" cy="16044"/>
                            </a:xfrm>
                          </wpg:grpSpPr>
                          <wps:wsp>
                            <wps:cNvPr id="2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7" y="14173"/>
                                <a:ext cx="10375" cy="2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28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97"/>
                                    <w:gridCol w:w="567"/>
                                    <w:gridCol w:w="1418"/>
                                    <w:gridCol w:w="737"/>
                                    <w:gridCol w:w="567"/>
                                    <w:gridCol w:w="3969"/>
                                    <w:gridCol w:w="284"/>
                                    <w:gridCol w:w="284"/>
                                    <w:gridCol w:w="284"/>
                                    <w:gridCol w:w="851"/>
                                    <w:gridCol w:w="990"/>
                                  </w:tblGrid>
                                  <w:tr w:rsidR="00E932B9" w14:paraId="41358080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08F22A84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D55ACCB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AD2D357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top w:val="nil"/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502AA84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25451CF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62" w:type="dxa"/>
                                        <w:gridSpan w:val="6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37D35375" w14:textId="39105FFA" w:rsidR="00E932B9" w:rsidRPr="005A50F5" w:rsidRDefault="00E932B9" w:rsidP="00EA6D4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A50F5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МИВУ 10.03.01-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  <w:r w:rsidR="005C6BB6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  <w:r w:rsidRPr="005A50F5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ПЗ</w:t>
                                        </w:r>
                                      </w:p>
                                    </w:tc>
                                  </w:tr>
                                  <w:tr w:rsidR="00E932B9" w14:paraId="6A1B44D8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C8F95E7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6B768BDE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3DE0B265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70289226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5F7BA441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62" w:type="dxa"/>
                                        <w:gridSpan w:val="6"/>
                                        <w:vMerge/>
                                        <w:tcBorders>
                                          <w:left w:val="nil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2559338C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932B9" w14:paraId="1650CA6B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18" w:space="0" w:color="auto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32CFB25" w14:textId="77777777" w:rsidR="00E932B9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Изм.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18" w:space="0" w:color="auto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5FAB8AC3" w14:textId="77777777" w:rsidR="00E932B9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Лист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18" w:space="0" w:color="auto"/>
                                          <w:left w:val="nil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52F75040" w14:textId="77777777" w:rsidR="00E932B9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№ докум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top w:val="single" w:sz="18" w:space="0" w:color="auto"/>
                                          <w:left w:val="single" w:sz="18" w:space="0" w:color="auto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74CE994A" w14:textId="77777777" w:rsidR="00E932B9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Подпись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18" w:space="0" w:color="auto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4DB9742" w14:textId="77777777" w:rsidR="00E932B9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Дата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62" w:type="dxa"/>
                                        <w:gridSpan w:val="6"/>
                                        <w:vMerge/>
                                        <w:tcBorders>
                                          <w:left w:val="nil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7467DB1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932B9" w14:paraId="7394F7B4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472198D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Разраб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184B1649" w14:textId="77777777" w:rsidR="00E932B9" w:rsidRPr="006A3996" w:rsidRDefault="00E932B9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A3996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0"/>
                                            <w:lang w:val="ru-RU"/>
                                          </w:rPr>
                                          <w:t>Фадеев Н. Д.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top w:val="nil"/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13A29CC1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60644E5C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031F0CBF" w14:textId="2E716915" w:rsidR="00E932B9" w:rsidRPr="009820B2" w:rsidRDefault="005C6BB6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Cs w:val="2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>АИС салона</w:t>
                                        </w:r>
                                        <w:r w:rsidR="009820B2" w:rsidRPr="009820B2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9820B2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>по аренде автомобилей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2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5938AF63" w14:textId="77777777" w:rsidR="00E932B9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Лит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  <w:lang w:val="ru-RU"/>
                                          </w:rPr>
                                          <w:t>ера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top w:val="nil"/>
                                          <w:left w:val="single" w:sz="18" w:space="0" w:color="auto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6EAD450D" w14:textId="77777777" w:rsidR="00E932B9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Лист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0" w:type="dxa"/>
                                        <w:tcBorders>
                                          <w:top w:val="nil"/>
                                          <w:left w:val="single" w:sz="18" w:space="0" w:color="auto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83EFDA2" w14:textId="77777777" w:rsidR="00E932B9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Листов</w:t>
                                        </w:r>
                                      </w:p>
                                    </w:tc>
                                  </w:tr>
                                  <w:tr w:rsidR="00E932B9" w:rsidRPr="003313E8" w14:paraId="0AF3DAF5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4EFBC03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Пров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C0C903C" w14:textId="61734642" w:rsidR="00E932B9" w:rsidRPr="006A3996" w:rsidRDefault="005C6BB6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i w:val="0"/>
                                            <w:sz w:val="20"/>
                                            <w:lang w:val="ru-RU"/>
                                          </w:rPr>
                                          <w:t>Колпаков А. А.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9064323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04A5A93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7F819077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left w:val="nil"/>
                                          <w:bottom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289027FB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bottom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D5AA0AD" w14:textId="77777777" w:rsidR="00E932B9" w:rsidRPr="003313E8" w:rsidRDefault="00E932B9" w:rsidP="00EA6D4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58D2D42E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18" w:space="0" w:color="auto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2B22BF8E" w14:textId="77777777" w:rsidR="00E932B9" w:rsidRPr="00664933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0" w:type="dxa"/>
                                        <w:tcBorders>
                                          <w:left w:val="single" w:sz="18" w:space="0" w:color="auto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F1B7211" w14:textId="1124D63F" w:rsidR="00E932B9" w:rsidRPr="00E932B9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932B9" w:rsidRPr="003313E8" w14:paraId="0CEB52C1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823A851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1AFD17ED" w14:textId="77777777" w:rsidR="00E932B9" w:rsidRPr="006A3996" w:rsidRDefault="00E932B9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7A8B932B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5799E20A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5817891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  <w:gridSpan w:val="5"/>
                                        <w:vMerge w:val="restart"/>
                                        <w:tcBorders>
                                          <w:top w:val="single" w:sz="18" w:space="0" w:color="auto"/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12FB31D6" w14:textId="77777777" w:rsidR="00E932B9" w:rsidRPr="005A50F5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lang w:val="ru-RU"/>
                                          </w:rPr>
                                        </w:pPr>
                                        <w:r w:rsidRPr="005A50F5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lang w:val="ru-RU"/>
                                          </w:rPr>
                                          <w:t>МИВлГУ</w:t>
                                        </w:r>
                                      </w:p>
                                      <w:p w14:paraId="49B3AC71" w14:textId="77777777" w:rsidR="00E932B9" w:rsidRPr="00664933" w:rsidRDefault="00E932B9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 w:rsidRPr="005A50F5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lang w:val="ru-RU"/>
                                          </w:rPr>
                                          <w:t>ИБ-122</w:t>
                                        </w:r>
                                      </w:p>
                                    </w:tc>
                                  </w:tr>
                                  <w:tr w:rsidR="00E932B9" w14:paraId="37D326E2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AD27893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Н. Контр.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37687DAA" w14:textId="77777777" w:rsidR="00E932B9" w:rsidRPr="006A3996" w:rsidRDefault="00E932B9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EA9A991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0DDAEC1B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22A085C7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  <w:gridSpan w:val="5"/>
                                        <w:vMerge/>
                                        <w:tcBorders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338DF17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932B9" w14:paraId="55B33E5B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A87886B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Ут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  <w:lang w:val="ru-RU"/>
                                          </w:rPr>
                                          <w:t>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7C8932F4" w14:textId="77777777" w:rsidR="00E932B9" w:rsidRPr="006A3996" w:rsidRDefault="00E932B9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6A3996">
                                          <w:rPr>
                                            <w:rFonts w:ascii="Times New Roman" w:hAnsi="Times New Roman"/>
                                            <w:i w:val="0"/>
                                            <w:sz w:val="18"/>
                                            <w:lang w:val="ru-RU"/>
                                          </w:rPr>
                                          <w:t>Орлов А. А.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674C2C9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8617482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0DBF70C0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  <w:gridSpan w:val="5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4554135" w14:textId="77777777" w:rsidR="00E932B9" w:rsidRDefault="00E932B9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86C1A6D" w14:textId="77777777" w:rsidR="00E932B9" w:rsidRDefault="00E932B9" w:rsidP="00E932B9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97"/>
                                <a:ext cx="0" cy="1604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509" y="397"/>
                                <a:ext cx="0" cy="1604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7" y="16441"/>
                                <a:ext cx="103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7" y="14173"/>
                                <a:ext cx="103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97"/>
                                <a:ext cx="103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E8320" id="Группа 1" o:spid="_x0000_s1026" style="position:absolute;left:0;text-align:left;margin-left:58.35pt;margin-top:0;width:518.9pt;height:803.85pt;z-index:251659264;mso-position-horizontal-relative:page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    <v:textbox inset="0,0,0,0"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418"/>
                              <w:gridCol w:w="737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932B9" w14:paraId="41358080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F22A84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55ACCB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AD2D357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02AA84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5451CF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7D35375" w14:textId="39105FFA" w:rsidR="00E932B9" w:rsidRPr="005A50F5" w:rsidRDefault="00E932B9" w:rsidP="00EA6D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5A50F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МИВУ 10.03.01-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5C6BB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Pr="005A50F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ПЗ</w:t>
                                  </w:r>
                                </w:p>
                              </w:tc>
                            </w:tr>
                            <w:tr w:rsidR="00E932B9" w14:paraId="6A1B44D8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8F95E7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768BDE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E0B265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289226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7BA441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559338C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932B9" w14:paraId="1650CA6B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2CFB25" w14:textId="77777777" w:rsidR="00E932B9" w:rsidRDefault="00E932B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AB8AC3" w14:textId="77777777" w:rsidR="00E932B9" w:rsidRDefault="00E932B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F75040" w14:textId="77777777" w:rsidR="00E932B9" w:rsidRDefault="00E932B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CE994A" w14:textId="77777777" w:rsidR="00E932B9" w:rsidRDefault="00E932B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DB9742" w14:textId="77777777" w:rsidR="00E932B9" w:rsidRDefault="00E932B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7467DB1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932B9" w14:paraId="7394F7B4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72198D" w14:textId="77777777" w:rsidR="00E932B9" w:rsidRDefault="00E932B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84B1649" w14:textId="77777777" w:rsidR="00E932B9" w:rsidRPr="006A3996" w:rsidRDefault="00E932B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6A3996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Фадеев Н. Д.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A29CC1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644E5C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1F0CBF" w14:textId="2E716915" w:rsidR="00E932B9" w:rsidRPr="009820B2" w:rsidRDefault="005C6BB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АИС салона</w:t>
                                  </w:r>
                                  <w:r w:rsidR="009820B2" w:rsidRPr="009820B2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</w:t>
                                  </w:r>
                                  <w:r w:rsidR="009820B2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по аренде автомобилей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38AF63" w14:textId="77777777" w:rsidR="00E932B9" w:rsidRDefault="00E932B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AD450D" w14:textId="77777777" w:rsidR="00E932B9" w:rsidRDefault="00E932B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EFDA2" w14:textId="77777777" w:rsidR="00E932B9" w:rsidRDefault="00E932B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E932B9" w:rsidRPr="003313E8" w14:paraId="0AF3DAF5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EFBC03" w14:textId="77777777" w:rsidR="00E932B9" w:rsidRDefault="00E932B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C0C903C" w14:textId="61734642" w:rsidR="00E932B9" w:rsidRPr="006A3996" w:rsidRDefault="005C6BB6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Колпаков А. А.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064323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4A5A93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819077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89027FB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D5AA0AD" w14:textId="77777777" w:rsidR="00E932B9" w:rsidRPr="003313E8" w:rsidRDefault="00E932B9" w:rsidP="00EA6D48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D2D42E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22BF8E" w14:textId="77777777" w:rsidR="00E932B9" w:rsidRPr="00664933" w:rsidRDefault="00E932B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F1B7211" w14:textId="1124D63F" w:rsidR="00E932B9" w:rsidRPr="00E932B9" w:rsidRDefault="00E932B9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E932B9" w:rsidRPr="003313E8" w14:paraId="0CEB52C1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23A851" w14:textId="77777777" w:rsidR="00E932B9" w:rsidRDefault="00E932B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FD17ED" w14:textId="77777777" w:rsidR="00E932B9" w:rsidRPr="006A3996" w:rsidRDefault="00E932B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B932B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99E20A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817891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2FB31D6" w14:textId="77777777" w:rsidR="00E932B9" w:rsidRPr="005A50F5" w:rsidRDefault="00E932B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r w:rsidRPr="005A50F5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МИВлГУ</w:t>
                                  </w:r>
                                </w:p>
                                <w:p w14:paraId="49B3AC71" w14:textId="77777777" w:rsidR="00E932B9" w:rsidRPr="00664933" w:rsidRDefault="00E932B9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 w:rsidRPr="005A50F5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ИБ-122</w:t>
                                  </w:r>
                                </w:p>
                              </w:tc>
                            </w:tr>
                            <w:tr w:rsidR="00E932B9" w14:paraId="37D326E2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D27893" w14:textId="77777777" w:rsidR="00E932B9" w:rsidRDefault="00E932B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7687DAA" w14:textId="77777777" w:rsidR="00E932B9" w:rsidRPr="006A3996" w:rsidRDefault="00E932B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A9A991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DAEC1B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A085C7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338DF17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932B9" w14:paraId="55B33E5B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7886B" w14:textId="77777777" w:rsidR="00E932B9" w:rsidRDefault="00E932B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C8932F4" w14:textId="77777777" w:rsidR="00E932B9" w:rsidRPr="006A3996" w:rsidRDefault="00E932B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 w:rsidRPr="006A3996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Орлов А. А.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74C2C9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17482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BF70C0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4554135" w14:textId="77777777" w:rsidR="00E932B9" w:rsidRDefault="00E932B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6C1A6D" w14:textId="77777777" w:rsidR="00E932B9" w:rsidRDefault="00E932B9" w:rsidP="00E932B9"/>
                        </w:txbxContent>
                      </v:textbox>
                    </v:shape>
      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  <w10:wrap anchorx="page" anchory="margin"/>
                  </v:group>
                </w:pict>
              </mc:Fallback>
            </mc:AlternateContent>
          </w:r>
          <w:r w:rsidRPr="005C6BB6">
            <w:rPr>
              <w:rFonts w:ascii="Times New Roman" w:hAnsi="Times New Roman" w:cs="Times New Roman"/>
              <w:b/>
              <w:bCs/>
              <w:color w:val="171717" w:themeColor="background2" w:themeShade="1A"/>
              <w:sz w:val="28"/>
              <w:szCs w:val="28"/>
            </w:rPr>
            <w:t>Содержание</w:t>
          </w:r>
        </w:p>
        <w:p w14:paraId="1B72BDD6" w14:textId="77777777" w:rsidR="005C6BB6" w:rsidRDefault="005C6BB6" w:rsidP="00B245E1">
          <w:pPr>
            <w:ind w:left="709"/>
          </w:pPr>
        </w:p>
        <w:p w14:paraId="6777F205" w14:textId="77777777" w:rsidR="005C6BB6" w:rsidRDefault="005C6BB6" w:rsidP="00B245E1">
          <w:pPr>
            <w:ind w:left="709"/>
          </w:pPr>
        </w:p>
        <w:p w14:paraId="4EEB1B73" w14:textId="77777777" w:rsidR="005C6BB6" w:rsidRDefault="005C6BB6" w:rsidP="00B245E1">
          <w:pPr>
            <w:ind w:left="709"/>
          </w:pPr>
        </w:p>
        <w:p w14:paraId="1BC586EB" w14:textId="77777777" w:rsidR="005C6BB6" w:rsidRDefault="005C6BB6" w:rsidP="00B245E1">
          <w:pPr>
            <w:ind w:left="709"/>
          </w:pPr>
        </w:p>
        <w:p w14:paraId="33B495BF" w14:textId="77777777" w:rsidR="005C6BB6" w:rsidRDefault="005C6BB6" w:rsidP="00B245E1">
          <w:pPr>
            <w:ind w:left="709"/>
          </w:pPr>
        </w:p>
        <w:p w14:paraId="36EC347C" w14:textId="77777777" w:rsidR="005C6BB6" w:rsidRDefault="005C6BB6" w:rsidP="00B245E1">
          <w:pPr>
            <w:ind w:left="709"/>
          </w:pPr>
        </w:p>
        <w:p w14:paraId="6C792F23" w14:textId="77777777" w:rsidR="005C6BB6" w:rsidRDefault="005C6BB6" w:rsidP="00B245E1">
          <w:pPr>
            <w:ind w:left="709"/>
          </w:pPr>
        </w:p>
        <w:p w14:paraId="56B2DA96" w14:textId="77777777" w:rsidR="005C6BB6" w:rsidRDefault="005C6BB6" w:rsidP="00B245E1">
          <w:pPr>
            <w:ind w:left="709"/>
          </w:pPr>
        </w:p>
        <w:p w14:paraId="7B6F8B89" w14:textId="77777777" w:rsidR="005C6BB6" w:rsidRDefault="005C6BB6" w:rsidP="00B245E1">
          <w:pPr>
            <w:ind w:left="709"/>
          </w:pPr>
        </w:p>
        <w:p w14:paraId="673ECB6A" w14:textId="77777777" w:rsidR="005C6BB6" w:rsidRDefault="005C6BB6" w:rsidP="00B245E1">
          <w:pPr>
            <w:ind w:left="709"/>
          </w:pPr>
        </w:p>
        <w:p w14:paraId="1D61D725" w14:textId="77777777" w:rsidR="005C6BB6" w:rsidRDefault="005C6BB6" w:rsidP="00B245E1">
          <w:pPr>
            <w:ind w:left="709"/>
          </w:pPr>
        </w:p>
        <w:p w14:paraId="61262947" w14:textId="77777777" w:rsidR="005C6BB6" w:rsidRDefault="005C6BB6" w:rsidP="00B245E1">
          <w:pPr>
            <w:ind w:left="709"/>
          </w:pPr>
        </w:p>
        <w:p w14:paraId="7A6267EA" w14:textId="77777777" w:rsidR="005C6BB6" w:rsidRDefault="005C6BB6" w:rsidP="00B245E1">
          <w:pPr>
            <w:ind w:left="709"/>
          </w:pPr>
        </w:p>
        <w:p w14:paraId="35676978" w14:textId="77777777" w:rsidR="005C6BB6" w:rsidRDefault="005C6BB6" w:rsidP="00B245E1">
          <w:pPr>
            <w:ind w:left="709"/>
          </w:pPr>
        </w:p>
        <w:p w14:paraId="228C1534" w14:textId="77777777" w:rsidR="005C6BB6" w:rsidRDefault="005C6BB6" w:rsidP="00B245E1">
          <w:pPr>
            <w:ind w:left="709"/>
          </w:pPr>
        </w:p>
        <w:p w14:paraId="33E07DC2" w14:textId="77777777" w:rsidR="005C6BB6" w:rsidRDefault="005C6BB6" w:rsidP="00B245E1">
          <w:pPr>
            <w:ind w:left="709"/>
          </w:pPr>
        </w:p>
        <w:p w14:paraId="6DB5CCC9" w14:textId="77777777" w:rsidR="005C6BB6" w:rsidRDefault="005C6BB6" w:rsidP="00B245E1">
          <w:pPr>
            <w:ind w:left="709"/>
          </w:pPr>
        </w:p>
        <w:p w14:paraId="6B68BCDB" w14:textId="77777777" w:rsidR="005C6BB6" w:rsidRDefault="005C6BB6" w:rsidP="00B245E1">
          <w:pPr>
            <w:ind w:left="709"/>
          </w:pPr>
        </w:p>
        <w:p w14:paraId="2F4D8818" w14:textId="77777777" w:rsidR="005C6BB6" w:rsidRDefault="005C6BB6" w:rsidP="00B245E1">
          <w:pPr>
            <w:ind w:left="709"/>
          </w:pPr>
        </w:p>
        <w:p w14:paraId="00E93573" w14:textId="41DF5BAF" w:rsidR="00E932B9" w:rsidRDefault="005C6BB6" w:rsidP="005C6BB6">
          <w:pPr>
            <w:tabs>
              <w:tab w:val="left" w:pos="4860"/>
            </w:tabs>
            <w:ind w:left="709"/>
          </w:pPr>
          <w:r>
            <w:tab/>
          </w:r>
        </w:p>
      </w:sdtContent>
    </w:sdt>
    <w:p w14:paraId="37F43A89" w14:textId="77777777" w:rsidR="001312F3" w:rsidRDefault="001312F3" w:rsidP="007303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658A3" w14:textId="77777777" w:rsidR="001312F3" w:rsidRDefault="001312F3" w:rsidP="007303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F8CA7" w14:textId="3ECCD49C" w:rsidR="001312F3" w:rsidRDefault="001312F3" w:rsidP="007303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EB6F5" w14:textId="77777777" w:rsidR="001312F3" w:rsidRDefault="001312F3" w:rsidP="007303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047ED" w14:textId="77777777" w:rsidR="005C6BB6" w:rsidRDefault="005C6BB6" w:rsidP="007303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1F0157" w14:textId="77777777" w:rsidR="00935FF0" w:rsidRDefault="00935FF0" w:rsidP="00935F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58778" w14:textId="2064117D" w:rsidR="005C6BB6" w:rsidRPr="003F2531" w:rsidRDefault="005C6BB6" w:rsidP="005C6BB6">
      <w:pPr>
        <w:pStyle w:val="af"/>
        <w:spacing w:after="0" w:line="360" w:lineRule="auto"/>
        <w:ind w:firstLine="42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253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Введение.</w:t>
      </w:r>
    </w:p>
    <w:p w14:paraId="6F0ADC16" w14:textId="77777777" w:rsidR="005C6BB6" w:rsidRPr="009F093F" w:rsidRDefault="005C6BB6" w:rsidP="005C6BB6">
      <w:pPr>
        <w:pStyle w:val="af"/>
        <w:spacing w:after="0" w:line="36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093F">
        <w:rPr>
          <w:rFonts w:ascii="Times New Roman" w:hAnsi="Times New Roman" w:cs="Times New Roman"/>
          <w:color w:val="000000"/>
          <w:sz w:val="28"/>
          <w:szCs w:val="28"/>
        </w:rPr>
        <w:t xml:space="preserve">Большой выбор автомобилей, предлагаемых к прокату, необходимость хранения данных о большом количестве производителей, поставщиков и клиентов усложняют задачу учета поставок, продаж и остатков автомобилей в автосалоне. Ручная обработка этих данных не позволяет получить оперативную информацию об уменьшении количества автомобилей, пользующихся спросом и, следовательно, необходимости пополнения этого числа автомобилей. Расчет прибыли, затрат, рентабельности, поиск решений, приводящих к повышению эффективности работы автосалона, становятся трудоемкими. В любой организации, как большой, так и маленькой, возникает проблема такой организации управления данными, которая бы обеспечила наиболее эффективную работу. Некоторые организации используют шкафы для хранения папок с документами и ручной поиск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9F093F">
        <w:rPr>
          <w:rFonts w:ascii="Times New Roman" w:hAnsi="Times New Roman" w:cs="Times New Roman"/>
          <w:color w:val="000000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F093F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необходимой информации. Но большинство предпочитают компьютеризированные базы данных и программы, позволяющие эффективно хранить, быстро извлекать нужную информацию и управлять большими объёмами данных. Большое количество информации, высокие требования к точности, многочисленные вычисления, потребность в постоянном обновлении данных делают необходимым применение баз данных для учета автомобилей в автосалоне. </w:t>
      </w:r>
    </w:p>
    <w:p w14:paraId="0EAA1B80" w14:textId="77777777" w:rsidR="005C6BB6" w:rsidRPr="009F093F" w:rsidRDefault="005C6BB6" w:rsidP="005C6BB6">
      <w:pPr>
        <w:pStyle w:val="af"/>
        <w:spacing w:after="0" w:line="36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093F">
        <w:rPr>
          <w:rFonts w:ascii="Times New Roman" w:hAnsi="Times New Roman" w:cs="Times New Roman"/>
          <w:color w:val="000000"/>
          <w:sz w:val="28"/>
          <w:szCs w:val="28"/>
        </w:rPr>
        <w:t>Целью данной курсовой работы является создание ИС для работы с БД автосалона, которая будет обеспечивать удобное взаимодействие пользователей и персонала.</w:t>
      </w:r>
    </w:p>
    <w:p w14:paraId="2EEDB95E" w14:textId="77777777" w:rsidR="005C6BB6" w:rsidRDefault="005C6BB6" w:rsidP="005C6BB6">
      <w:pPr>
        <w:pStyle w:val="af"/>
        <w:spacing w:after="0" w:line="360" w:lineRule="auto"/>
        <w:ind w:firstLine="425"/>
        <w:jc w:val="both"/>
        <w:rPr>
          <w:rFonts w:ascii="Helvetica Neue;Helvetica;Arial;" w:hAnsi="Helvetica Neue;Helvetica;Arial;" w:hint="eastAsia"/>
          <w:color w:val="000000"/>
          <w:sz w:val="23"/>
        </w:rPr>
      </w:pPr>
      <w:r w:rsidRPr="009F093F">
        <w:rPr>
          <w:rFonts w:ascii="Times New Roman" w:hAnsi="Times New Roman" w:cs="Times New Roman"/>
          <w:color w:val="000000"/>
          <w:sz w:val="28"/>
          <w:szCs w:val="28"/>
        </w:rPr>
        <w:t xml:space="preserve">При работе с данной базой данных каждый клиент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F093F">
        <w:rPr>
          <w:rFonts w:ascii="Times New Roman" w:hAnsi="Times New Roman" w:cs="Times New Roman"/>
          <w:color w:val="000000"/>
          <w:sz w:val="28"/>
          <w:szCs w:val="28"/>
        </w:rPr>
        <w:t>может получить информацию об интересующем его автомобиле.</w:t>
      </w:r>
      <w:r w:rsidRPr="00571501">
        <w:rPr>
          <w:rFonts w:ascii="Helvetica Neue;Helvetica;Arial;" w:hAnsi="Helvetica Neue;Helvetica;Arial;"/>
          <w:color w:val="000000"/>
          <w:sz w:val="23"/>
        </w:rPr>
        <w:br/>
      </w:r>
    </w:p>
    <w:p w14:paraId="70ED2A01" w14:textId="77777777" w:rsidR="005C6BB6" w:rsidRDefault="005C6BB6" w:rsidP="005C6BB6">
      <w:pPr>
        <w:pStyle w:val="af"/>
        <w:spacing w:after="0"/>
        <w:rPr>
          <w:rFonts w:ascii="Helvetica Neue;Helvetica;Arial;" w:hAnsi="Helvetica Neue;Helvetica;Arial;" w:hint="eastAsia"/>
          <w:color w:val="000000"/>
          <w:sz w:val="23"/>
        </w:rPr>
      </w:pPr>
    </w:p>
    <w:p w14:paraId="557166EB" w14:textId="77777777" w:rsidR="005C6BB6" w:rsidRDefault="005C6BB6" w:rsidP="005C6BB6">
      <w:pPr>
        <w:pStyle w:val="af"/>
        <w:spacing w:after="0"/>
        <w:rPr>
          <w:rFonts w:ascii="Helvetica Neue;Helvetica;Arial;" w:hAnsi="Helvetica Neue;Helvetica;Arial;" w:hint="eastAsia"/>
          <w:color w:val="000000"/>
          <w:sz w:val="23"/>
        </w:rPr>
      </w:pPr>
    </w:p>
    <w:p w14:paraId="7A861744" w14:textId="77777777" w:rsidR="005C6BB6" w:rsidRDefault="005C6BB6" w:rsidP="005C6BB6">
      <w:pPr>
        <w:pStyle w:val="af"/>
        <w:spacing w:after="0"/>
        <w:rPr>
          <w:rFonts w:ascii="Helvetica Neue;Helvetica;Arial;" w:hAnsi="Helvetica Neue;Helvetica;Arial;" w:hint="eastAsia"/>
          <w:color w:val="000000"/>
          <w:sz w:val="23"/>
        </w:rPr>
      </w:pPr>
    </w:p>
    <w:p w14:paraId="05377A00" w14:textId="77777777" w:rsidR="005C6BB6" w:rsidRDefault="005C6BB6" w:rsidP="005C6BB6">
      <w:pPr>
        <w:pStyle w:val="af"/>
        <w:spacing w:after="0"/>
        <w:rPr>
          <w:rFonts w:ascii="Helvetica Neue;Helvetica;Arial;" w:hAnsi="Helvetica Neue;Helvetica;Arial;" w:hint="eastAsia"/>
          <w:color w:val="000000"/>
          <w:sz w:val="23"/>
        </w:rPr>
      </w:pPr>
    </w:p>
    <w:p w14:paraId="3C5013DD" w14:textId="77777777" w:rsidR="005C6BB6" w:rsidRDefault="005C6BB6" w:rsidP="005C6BB6">
      <w:pPr>
        <w:pStyle w:val="af"/>
        <w:spacing w:after="0"/>
        <w:rPr>
          <w:rFonts w:ascii="Helvetica Neue;Helvetica;Arial;" w:hAnsi="Helvetica Neue;Helvetica;Arial;" w:hint="eastAsia"/>
          <w:color w:val="000000"/>
          <w:sz w:val="23"/>
        </w:rPr>
      </w:pPr>
    </w:p>
    <w:p w14:paraId="6716D229" w14:textId="77777777" w:rsidR="005C6BB6" w:rsidRDefault="005C6BB6" w:rsidP="005C6BB6">
      <w:pPr>
        <w:pStyle w:val="af"/>
        <w:spacing w:after="0"/>
        <w:rPr>
          <w:rFonts w:ascii="Helvetica Neue;Helvetica;Arial;" w:hAnsi="Helvetica Neue;Helvetica;Arial;" w:hint="eastAsia"/>
          <w:color w:val="000000"/>
          <w:sz w:val="23"/>
        </w:rPr>
      </w:pPr>
    </w:p>
    <w:p w14:paraId="744BE271" w14:textId="77777777" w:rsidR="005C6BB6" w:rsidRDefault="005C6BB6" w:rsidP="005C6BB6">
      <w:pPr>
        <w:pStyle w:val="af"/>
        <w:spacing w:after="0"/>
        <w:rPr>
          <w:rFonts w:ascii="Helvetica Neue;Helvetica;Arial;" w:hAnsi="Helvetica Neue;Helvetica;Arial;" w:hint="eastAsia"/>
          <w:color w:val="000000"/>
          <w:sz w:val="23"/>
        </w:rPr>
      </w:pPr>
    </w:p>
    <w:p w14:paraId="718956AB" w14:textId="77777777" w:rsidR="005C6BB6" w:rsidRDefault="005C6BB6" w:rsidP="005C6BB6">
      <w:pPr>
        <w:pStyle w:val="af"/>
        <w:spacing w:after="0"/>
        <w:rPr>
          <w:rFonts w:ascii="Helvetica Neue;Helvetica;Arial;" w:hAnsi="Helvetica Neue;Helvetica;Arial;" w:hint="eastAsia"/>
          <w:color w:val="000000"/>
          <w:sz w:val="23"/>
        </w:rPr>
      </w:pPr>
    </w:p>
    <w:p w14:paraId="3CCECDEA" w14:textId="77777777" w:rsidR="005C6BB6" w:rsidRDefault="005C6BB6" w:rsidP="005C6BB6">
      <w:pPr>
        <w:pStyle w:val="af"/>
        <w:spacing w:after="0"/>
        <w:rPr>
          <w:rFonts w:ascii="Helvetica Neue;Helvetica;Arial;" w:hAnsi="Helvetica Neue;Helvetica;Arial;" w:hint="eastAsia"/>
          <w:color w:val="000000"/>
          <w:sz w:val="23"/>
        </w:rPr>
      </w:pPr>
    </w:p>
    <w:p w14:paraId="64BE6425" w14:textId="77777777" w:rsidR="005C6BB6" w:rsidRDefault="005C6BB6" w:rsidP="005C6BB6">
      <w:pPr>
        <w:pStyle w:val="af"/>
        <w:numPr>
          <w:ilvl w:val="0"/>
          <w:numId w:val="1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253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технического задания</w:t>
      </w:r>
    </w:p>
    <w:p w14:paraId="10D9AF8C" w14:textId="37636FE9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Современная разработка информационных систем требует выбора инструментов, которые наилучшим образом соответствуют требованиям проекта. В контексте создания системы управления базой данных для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автосалона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я 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рассмотр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ю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и сравн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ю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несколько технологий, чтобы понять, какие из них оптимально использовать.</w:t>
      </w:r>
    </w:p>
    <w:p w14:paraId="0A3044B6" w14:textId="3F3F97C0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Этот анализ охватывает языки программирования C# и C++, среды разработки Visual Studio и Eclipse, а также системы управления базами данных SQLite и MySQL. Введение этих сравнений поможет выявить наиболее подходящие инструменты, учитывая их производительность, простоту использования, гибкость, безопасность и интеграцию с другими системами. Это обеспечит надежность и эффективность системы управления базой данных, поддерживая высокие стандарты разработки и эксплуатации.</w:t>
      </w:r>
    </w:p>
    <w:p w14:paraId="78C8AC17" w14:textId="77777777" w:rsidR="001B2A09" w:rsidRPr="001B2A09" w:rsidRDefault="001B2A09" w:rsidP="001B2A09">
      <w:pPr>
        <w:pStyle w:val="a4"/>
        <w:numPr>
          <w:ilvl w:val="0"/>
          <w:numId w:val="29"/>
        </w:numPr>
        <w:spacing w:after="0" w:line="360" w:lineRule="auto"/>
        <w:ind w:left="0"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Характеристики C++:</w:t>
      </w:r>
    </w:p>
    <w:p w14:paraId="457EF47A" w14:textId="1B45ABB1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Производительность: очень высока, поскольку это язык низкого уровня, позволяет манипулировать памятью и системными ресурсами.</w:t>
      </w:r>
    </w:p>
    <w:p w14:paraId="3275CB8E" w14:textId="3045F6E7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Гибкость: предоставляет детальный контроль над аппаратным обеспечением.</w:t>
      </w:r>
    </w:p>
    <w:p w14:paraId="6C0EDB41" w14:textId="63738C43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Использование: широко используется для разработки системного ПО, драйверов и высокопроизводительных приложений.</w:t>
      </w:r>
    </w:p>
    <w:p w14:paraId="10FE3032" w14:textId="77777777" w:rsidR="001B2A09" w:rsidRPr="001B2A09" w:rsidRDefault="001B2A09" w:rsidP="001B2A09">
      <w:pPr>
        <w:pStyle w:val="a4"/>
        <w:numPr>
          <w:ilvl w:val="0"/>
          <w:numId w:val="29"/>
        </w:numPr>
        <w:spacing w:after="0" w:line="360" w:lineRule="auto"/>
        <w:ind w:left="0"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Характеристики C#:</w:t>
      </w:r>
    </w:p>
    <w:p w14:paraId="028BB114" w14:textId="1A954F9D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Простота: более высокого уровня, чем C++, более легкий для изучения и использования.</w:t>
      </w:r>
    </w:p>
    <w:p w14:paraId="4415079C" w14:textId="3138E686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Платформа: тесно интегрирован с .NET, что облегчает разработку веб-приложений и бизнес-логики.</w:t>
      </w:r>
    </w:p>
    <w:p w14:paraId="21BC07FA" w14:textId="4806A687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Безопасность: предоставляет автоматическое управление памятью (сборка мусора), что снижает вероятность ошибок, связанных с памятью.</w:t>
      </w:r>
    </w:p>
    <w:p w14:paraId="458ABCDD" w14:textId="77777777" w:rsidR="001B2A09" w:rsidRPr="001B2A09" w:rsidRDefault="001B2A09" w:rsidP="001B2A09">
      <w:pPr>
        <w:pStyle w:val="a4"/>
        <w:numPr>
          <w:ilvl w:val="0"/>
          <w:numId w:val="29"/>
        </w:numPr>
        <w:spacing w:after="0" w:line="360" w:lineRule="auto"/>
        <w:ind w:left="0"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Характеристики Visual Studio:</w:t>
      </w:r>
    </w:p>
    <w:p w14:paraId="767C4937" w14:textId="0575F76A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Функциональность: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бширный набор инструментов для отладки, тестирования и разработки.</w:t>
      </w:r>
    </w:p>
    <w:p w14:paraId="1911C881" w14:textId="3081E748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lastRenderedPageBreak/>
        <w:t>Интеграция: отлично интегрируется с экосистемой Microsoft, поддерживает множество языков программирования.</w:t>
      </w:r>
    </w:p>
    <w:p w14:paraId="5A45CAB6" w14:textId="552D671B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Использование: очень удобная и интуитивно понятная среда.</w:t>
      </w:r>
    </w:p>
    <w:p w14:paraId="427E9DC1" w14:textId="77777777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4. Характеристики Eclipse:</w:t>
      </w:r>
    </w:p>
    <w:p w14:paraId="0E76D5B3" w14:textId="4740E2FF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Открытый исходный код: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б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есплатная и доступная, поддерживаемая сообществом.</w:t>
      </w:r>
    </w:p>
    <w:p w14:paraId="7FF0ECAB" w14:textId="7D808889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Кроссплатформенность: работает на различных операционных системах (Windows, macOS, Linux).</w:t>
      </w:r>
    </w:p>
    <w:p w14:paraId="58B4689C" w14:textId="6594C953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Плагины: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громное количество доступных плагинов для расширения функциональности.</w:t>
      </w:r>
    </w:p>
    <w:p w14:paraId="1C1E18B1" w14:textId="77777777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5. Характеристики SQLite</w:t>
      </w:r>
    </w:p>
    <w:p w14:paraId="49A606FB" w14:textId="38D29BF7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Легковесность: не требует установки и настройки сервера.</w:t>
      </w:r>
    </w:p>
    <w:p w14:paraId="0166AC5F" w14:textId="196CBD3B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Простота: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л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ег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ка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в использовании и имеет компактную архитектуру.</w:t>
      </w:r>
    </w:p>
    <w:p w14:paraId="5AEF5C2D" w14:textId="57606572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Встроенная СУБД: отлично подходит для приложений, где требуется локальное хранилище данных.</w:t>
      </w:r>
    </w:p>
    <w:p w14:paraId="2BB015DF" w14:textId="77777777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6. Характеристики MySQL</w:t>
      </w:r>
    </w:p>
    <w:p w14:paraId="1D43E40E" w14:textId="658AC1C3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Производительность: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в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ысокая производительность и масштабируемость для крупных проектов.</w:t>
      </w:r>
    </w:p>
    <w:p w14:paraId="5090B0F8" w14:textId="25933566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Функциональность: поддерживает сложные запросы, транзакции и интеграцию с другими СУБД.</w:t>
      </w:r>
    </w:p>
    <w:p w14:paraId="59E209A9" w14:textId="654E9D46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Популярность: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широко используется в веб-разработке и поддерживается большим сообществом.</w:t>
      </w:r>
    </w:p>
    <w:p w14:paraId="4F9983FE" w14:textId="05AD8023" w:rsidR="001B2A09" w:rsidRDefault="001B2A09" w:rsidP="001B2A09">
      <w:pPr>
        <w:spacing w:after="0" w:line="360" w:lineRule="auto"/>
        <w:ind w:right="-1" w:firstLine="425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Результат анализа характеристик можно представить в виде таблиц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: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1 – таблица сравнения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языков программирования, 2 – таблица сравнения сред, 3 – таблица сравнения СУБД</w:t>
      </w:r>
      <w:r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.</w:t>
      </w:r>
    </w:p>
    <w:p w14:paraId="21C76F7D" w14:textId="35CD583A" w:rsidR="001B2A09" w:rsidRDefault="001B2A09" w:rsidP="001B2A09">
      <w:pPr>
        <w:spacing w:after="0" w:line="360" w:lineRule="auto"/>
        <w:ind w:right="-1" w:firstLine="425"/>
        <w:jc w:val="right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Таблица 1 – Сравнение языков программирования</w:t>
      </w:r>
    </w:p>
    <w:tbl>
      <w:tblPr>
        <w:tblStyle w:val="ab"/>
        <w:tblW w:w="9912" w:type="dxa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B2A09" w14:paraId="212C6E67" w14:textId="77777777" w:rsidTr="001B2A09">
        <w:tc>
          <w:tcPr>
            <w:tcW w:w="3304" w:type="dxa"/>
          </w:tcPr>
          <w:p w14:paraId="485163F5" w14:textId="4E91EE4D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304" w:type="dxa"/>
          </w:tcPr>
          <w:p w14:paraId="757493D4" w14:textId="4F6FEBB8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  <w:tc>
          <w:tcPr>
            <w:tcW w:w="3304" w:type="dxa"/>
          </w:tcPr>
          <w:p w14:paraId="14582674" w14:textId="13B2D354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</w:tc>
      </w:tr>
      <w:tr w:rsidR="001B2A09" w14:paraId="067FC702" w14:textId="77777777" w:rsidTr="001B2A09">
        <w:tc>
          <w:tcPr>
            <w:tcW w:w="3304" w:type="dxa"/>
          </w:tcPr>
          <w:p w14:paraId="52548301" w14:textId="4E61FD0E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3304" w:type="dxa"/>
          </w:tcPr>
          <w:p w14:paraId="0F328CDE" w14:textId="2035DD20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2152C969" w14:textId="4D70E2B3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B2A09" w14:paraId="450C542B" w14:textId="77777777" w:rsidTr="001B2A09">
        <w:tc>
          <w:tcPr>
            <w:tcW w:w="3304" w:type="dxa"/>
          </w:tcPr>
          <w:p w14:paraId="710393A2" w14:textId="7EB5D134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3304" w:type="dxa"/>
          </w:tcPr>
          <w:p w14:paraId="3143933B" w14:textId="2027B27A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Сложная</w:t>
            </w:r>
          </w:p>
        </w:tc>
        <w:tc>
          <w:tcPr>
            <w:tcW w:w="3304" w:type="dxa"/>
          </w:tcPr>
          <w:p w14:paraId="08741CEC" w14:textId="2DF6AC17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</w:tr>
    </w:tbl>
    <w:p w14:paraId="23078975" w14:textId="77777777" w:rsidR="001B2A09" w:rsidRDefault="001B2A09" w:rsidP="001B2A09">
      <w:pPr>
        <w:spacing w:after="0" w:line="360" w:lineRule="auto"/>
        <w:ind w:right="-1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8221B1F" w14:textId="779E3516" w:rsidR="001B2A09" w:rsidRDefault="001B2A09" w:rsidP="001B2A09">
      <w:pPr>
        <w:spacing w:after="0" w:line="360" w:lineRule="auto"/>
        <w:ind w:right="-1" w:firstLine="425"/>
        <w:jc w:val="right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lastRenderedPageBreak/>
        <w:t>Продолжение таблицы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B2A09" w14:paraId="24A6F2A7" w14:textId="77777777" w:rsidTr="001B2A09">
        <w:tc>
          <w:tcPr>
            <w:tcW w:w="3304" w:type="dxa"/>
          </w:tcPr>
          <w:p w14:paraId="37EFDBD2" w14:textId="50CD87F4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3304" w:type="dxa"/>
          </w:tcPr>
          <w:p w14:paraId="07D0D225" w14:textId="77E57B2C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711A9A86" w14:textId="39B33787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B2A09" w14:paraId="435F05C8" w14:textId="77777777" w:rsidTr="001B2A09">
        <w:tc>
          <w:tcPr>
            <w:tcW w:w="3304" w:type="dxa"/>
          </w:tcPr>
          <w:p w14:paraId="33B7C0C4" w14:textId="2B66094A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3304" w:type="dxa"/>
          </w:tcPr>
          <w:p w14:paraId="2B6AFFB6" w14:textId="047F2E28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3304" w:type="dxa"/>
          </w:tcPr>
          <w:p w14:paraId="42E0C128" w14:textId="1E1A78F1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.NET</w:t>
            </w:r>
          </w:p>
        </w:tc>
      </w:tr>
      <w:tr w:rsidR="001B2A09" w14:paraId="448C1811" w14:textId="77777777" w:rsidTr="001B2A09">
        <w:tc>
          <w:tcPr>
            <w:tcW w:w="3304" w:type="dxa"/>
          </w:tcPr>
          <w:p w14:paraId="2F6D92DD" w14:textId="789E892B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304" w:type="dxa"/>
          </w:tcPr>
          <w:p w14:paraId="19A7ED86" w14:textId="75012BBB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 (ручное управление памятью)</w:t>
            </w:r>
          </w:p>
        </w:tc>
        <w:tc>
          <w:tcPr>
            <w:tcW w:w="3304" w:type="dxa"/>
          </w:tcPr>
          <w:p w14:paraId="5A4FDADC" w14:textId="48F7A18A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 (автоматическая сборка мусора)</w:t>
            </w:r>
          </w:p>
        </w:tc>
      </w:tr>
    </w:tbl>
    <w:p w14:paraId="203B967F" w14:textId="77777777" w:rsidR="001B2A09" w:rsidRPr="001B2A09" w:rsidRDefault="001B2A09" w:rsidP="001B2A09">
      <w:pPr>
        <w:spacing w:after="0" w:line="360" w:lineRule="auto"/>
        <w:ind w:right="-1" w:firstLine="425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7F3D906" w14:textId="07D4ED71" w:rsidR="001B2A09" w:rsidRDefault="001B2A09" w:rsidP="001B2A09">
      <w:pPr>
        <w:pStyle w:val="a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B2A09">
        <w:rPr>
          <w:rFonts w:ascii="Times New Roman" w:hAnsi="Times New Roman" w:cs="Times New Roman"/>
          <w:color w:val="000000"/>
          <w:sz w:val="28"/>
          <w:szCs w:val="28"/>
        </w:rPr>
        <w:t>Таблица 2 – Сравнение сред программирования</w:t>
      </w:r>
    </w:p>
    <w:tbl>
      <w:tblPr>
        <w:tblStyle w:val="ab"/>
        <w:tblW w:w="9912" w:type="dxa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B2A09" w14:paraId="71F70E56" w14:textId="77777777" w:rsidTr="001B2A09">
        <w:tc>
          <w:tcPr>
            <w:tcW w:w="3304" w:type="dxa"/>
          </w:tcPr>
          <w:p w14:paraId="736122A9" w14:textId="70153330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304" w:type="dxa"/>
          </w:tcPr>
          <w:p w14:paraId="05C9FEB4" w14:textId="0AC42DD5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3304" w:type="dxa"/>
          </w:tcPr>
          <w:p w14:paraId="313CE7B4" w14:textId="231F00C6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Eclipse</w:t>
            </w:r>
          </w:p>
        </w:tc>
      </w:tr>
      <w:tr w:rsidR="001B2A09" w14:paraId="763A098D" w14:textId="77777777" w:rsidTr="001B2A09">
        <w:tc>
          <w:tcPr>
            <w:tcW w:w="3304" w:type="dxa"/>
          </w:tcPr>
          <w:p w14:paraId="51ABD054" w14:textId="7859A05C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3304" w:type="dxa"/>
          </w:tcPr>
          <w:p w14:paraId="58A38178" w14:textId="776D6ED6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304" w:type="dxa"/>
          </w:tcPr>
          <w:p w14:paraId="13AABBBA" w14:textId="3C420FD0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B2A09" w14:paraId="498EAD71" w14:textId="77777777" w:rsidTr="001B2A09">
        <w:tc>
          <w:tcPr>
            <w:tcW w:w="3304" w:type="dxa"/>
          </w:tcPr>
          <w:p w14:paraId="63BBE5BA" w14:textId="2169E73B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3304" w:type="dxa"/>
          </w:tcPr>
          <w:p w14:paraId="0282E379" w14:textId="4D657302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Удобная</w:t>
            </w:r>
          </w:p>
        </w:tc>
        <w:tc>
          <w:tcPr>
            <w:tcW w:w="3304" w:type="dxa"/>
          </w:tcPr>
          <w:p w14:paraId="725D48E9" w14:textId="47F9E26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B2A09" w14:paraId="23BF523C" w14:textId="77777777" w:rsidTr="001B2A09">
        <w:tc>
          <w:tcPr>
            <w:tcW w:w="3304" w:type="dxa"/>
          </w:tcPr>
          <w:p w14:paraId="68FDACE5" w14:textId="76D87502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3304" w:type="dxa"/>
          </w:tcPr>
          <w:p w14:paraId="7567292A" w14:textId="586F589E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11A3309D" w14:textId="42A77F03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B2A09" w14:paraId="1876EAB8" w14:textId="77777777" w:rsidTr="001B2A09">
        <w:tc>
          <w:tcPr>
            <w:tcW w:w="3304" w:type="dxa"/>
          </w:tcPr>
          <w:p w14:paraId="0C636E67" w14:textId="690DBEDE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3304" w:type="dxa"/>
          </w:tcPr>
          <w:p w14:paraId="7C566B2C" w14:textId="2EC07939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экосистемой MS</w:t>
            </w:r>
          </w:p>
        </w:tc>
        <w:tc>
          <w:tcPr>
            <w:tcW w:w="3304" w:type="dxa"/>
          </w:tcPr>
          <w:p w14:paraId="1A5A6834" w14:textId="124BDDB9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Кросс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латформенная</w:t>
            </w:r>
          </w:p>
        </w:tc>
      </w:tr>
      <w:tr w:rsidR="001B2A09" w14:paraId="32774563" w14:textId="77777777" w:rsidTr="001B2A09">
        <w:tc>
          <w:tcPr>
            <w:tcW w:w="3304" w:type="dxa"/>
          </w:tcPr>
          <w:p w14:paraId="54DAA4F3" w14:textId="4F602F4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304" w:type="dxa"/>
          </w:tcPr>
          <w:p w14:paraId="06AAB74E" w14:textId="303C6F2F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5E46D0E0" w14:textId="19823465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06320611" w14:textId="77777777" w:rsidR="001B2A09" w:rsidRDefault="001B2A09" w:rsidP="001B2A09">
      <w:pPr>
        <w:pStyle w:val="a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4CDD4A" w14:textId="7AD39E44" w:rsidR="001B2A09" w:rsidRDefault="001B2A09" w:rsidP="001B2A09">
      <w:pPr>
        <w:pStyle w:val="a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 – Сравнение СУБД</w:t>
      </w:r>
    </w:p>
    <w:tbl>
      <w:tblPr>
        <w:tblStyle w:val="ab"/>
        <w:tblW w:w="9912" w:type="dxa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B2A09" w14:paraId="7DFDE97E" w14:textId="77777777" w:rsidTr="00B3001A">
        <w:tc>
          <w:tcPr>
            <w:tcW w:w="3304" w:type="dxa"/>
          </w:tcPr>
          <w:p w14:paraId="7315E536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304" w:type="dxa"/>
          </w:tcPr>
          <w:p w14:paraId="2A0739D6" w14:textId="4A846E2D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</w:p>
        </w:tc>
        <w:tc>
          <w:tcPr>
            <w:tcW w:w="3304" w:type="dxa"/>
          </w:tcPr>
          <w:p w14:paraId="72428BE6" w14:textId="339671BD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1B2A09" w14:paraId="73DCF310" w14:textId="77777777" w:rsidTr="00B3001A">
        <w:tc>
          <w:tcPr>
            <w:tcW w:w="3304" w:type="dxa"/>
          </w:tcPr>
          <w:p w14:paraId="10F37931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3304" w:type="dxa"/>
          </w:tcPr>
          <w:p w14:paraId="677D0E5C" w14:textId="76625E18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439CDD27" w14:textId="17F6BD1D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B2A09" w14:paraId="7364BC16" w14:textId="77777777" w:rsidTr="00B3001A">
        <w:tc>
          <w:tcPr>
            <w:tcW w:w="3304" w:type="dxa"/>
          </w:tcPr>
          <w:p w14:paraId="7E659B1A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3304" w:type="dxa"/>
          </w:tcPr>
          <w:p w14:paraId="1AFC4309" w14:textId="751927F5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  <w:tc>
          <w:tcPr>
            <w:tcW w:w="3304" w:type="dxa"/>
          </w:tcPr>
          <w:p w14:paraId="5AA47D38" w14:textId="77CAA92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B2A09" w14:paraId="61B8B6C7" w14:textId="77777777" w:rsidTr="00B3001A">
        <w:tc>
          <w:tcPr>
            <w:tcW w:w="3304" w:type="dxa"/>
          </w:tcPr>
          <w:p w14:paraId="7A9083A9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3304" w:type="dxa"/>
          </w:tcPr>
          <w:p w14:paraId="1517EB59" w14:textId="02710578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3304" w:type="dxa"/>
          </w:tcPr>
          <w:p w14:paraId="51AC8009" w14:textId="1B2C923D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B2A09" w14:paraId="0E7805A4" w14:textId="77777777" w:rsidTr="00B3001A">
        <w:tc>
          <w:tcPr>
            <w:tcW w:w="3304" w:type="dxa"/>
          </w:tcPr>
          <w:p w14:paraId="0648E483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3304" w:type="dxa"/>
          </w:tcPr>
          <w:p w14:paraId="35731E80" w14:textId="5F8CD06E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Локальное хранилище данных</w:t>
            </w:r>
          </w:p>
        </w:tc>
        <w:tc>
          <w:tcPr>
            <w:tcW w:w="3304" w:type="dxa"/>
          </w:tcPr>
          <w:p w14:paraId="1C65F516" w14:textId="7FB53FE9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Веб-разработка</w:t>
            </w:r>
          </w:p>
        </w:tc>
      </w:tr>
      <w:tr w:rsidR="001B2A09" w14:paraId="0CD70521" w14:textId="77777777" w:rsidTr="00B3001A">
        <w:tc>
          <w:tcPr>
            <w:tcW w:w="3304" w:type="dxa"/>
          </w:tcPr>
          <w:p w14:paraId="2D7D2458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304" w:type="dxa"/>
          </w:tcPr>
          <w:p w14:paraId="34E80D8D" w14:textId="2CEC5D8C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455C9BEF" w14:textId="23D75CD5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722CEC94" w14:textId="77777777" w:rsidR="001B2A09" w:rsidRDefault="001B2A09" w:rsidP="001B2A09">
      <w:pPr>
        <w:pStyle w:val="a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598E0" w14:textId="31643774" w:rsidR="001B2A09" w:rsidRPr="0081179A" w:rsidRDefault="001B2A09" w:rsidP="001B2A09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81179A">
        <w:rPr>
          <w:rFonts w:ascii="Times New Roman" w:hAnsi="Times New Roman" w:cs="Times New Roman"/>
          <w:sz w:val="28"/>
          <w:szCs w:val="28"/>
        </w:rPr>
        <w:t xml:space="preserve"> конкретном случае C#, Visual Studio и SQLite являются оптимальными выбором. Они предлагают следующие преимущества:</w:t>
      </w:r>
    </w:p>
    <w:p w14:paraId="604693ED" w14:textId="77777777" w:rsidR="001B2A09" w:rsidRPr="0081179A" w:rsidRDefault="001B2A09" w:rsidP="001B2A09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  <w:t>C#: Простота использования, высокая производительность, отличная совместимость с .NET и высокая безопасность.</w:t>
      </w:r>
    </w:p>
    <w:p w14:paraId="0EA5E10A" w14:textId="77777777" w:rsidR="001B2A09" w:rsidRPr="0081179A" w:rsidRDefault="001B2A09" w:rsidP="001B2A09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  <w:t>Visual Studio: Мощная и интуитивно понятная интегрированная среда разработки, поддержка множества языков и богатый набор инструментов.</w:t>
      </w:r>
    </w:p>
    <w:p w14:paraId="0CB6EC5E" w14:textId="77777777" w:rsidR="001B2A09" w:rsidRPr="0081179A" w:rsidRDefault="001B2A09" w:rsidP="001B2A09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  <w:t>SQLite: Легковесная и простая в использовании СУБД, идеально подходящая для встроенных систем и приложений с локальным хранением данных.</w:t>
      </w:r>
    </w:p>
    <w:p w14:paraId="5ED22FEE" w14:textId="445A0CEB" w:rsidR="001B2A09" w:rsidRPr="001B2A09" w:rsidRDefault="001B2A09" w:rsidP="001B2A09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 xml:space="preserve">Эти инструменты обеспечат стабильную, безопасную и эффективную работу системы управления базой данных для </w:t>
      </w:r>
      <w:r>
        <w:rPr>
          <w:rFonts w:ascii="Times New Roman" w:hAnsi="Times New Roman" w:cs="Times New Roman"/>
          <w:sz w:val="28"/>
          <w:szCs w:val="28"/>
        </w:rPr>
        <w:t>автосалона</w:t>
      </w:r>
      <w:r w:rsidRPr="0081179A">
        <w:rPr>
          <w:rFonts w:ascii="Times New Roman" w:hAnsi="Times New Roman" w:cs="Times New Roman"/>
          <w:sz w:val="28"/>
          <w:szCs w:val="28"/>
        </w:rPr>
        <w:t>.</w:t>
      </w:r>
    </w:p>
    <w:p w14:paraId="7714CCFC" w14:textId="77777777" w:rsidR="005C6BB6" w:rsidRPr="003F2531" w:rsidRDefault="005C6BB6" w:rsidP="005C6BB6">
      <w:pPr>
        <w:pStyle w:val="af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25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предметной области</w:t>
      </w:r>
    </w:p>
    <w:p w14:paraId="7408CED0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>Предметная область — часть реального мира, данные о которой мы хотим отразить в базе данных. В данной курсовой работе рассматривается предметная область «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алон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аренде автомобилей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10F2F7BA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Основной задачей является проектирование и разработка приложения для автоматизации оформления покупок. Предполагаемая база данных должна обеспечивать работу автосалона по учету </w:t>
      </w:r>
      <w:r>
        <w:rPr>
          <w:rFonts w:ascii="Times New Roman" w:hAnsi="Times New Roman" w:cs="Times New Roman"/>
          <w:color w:val="000000"/>
          <w:sz w:val="28"/>
          <w:szCs w:val="28"/>
        </w:rPr>
        <w:t>аренды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автомобилей различных видов, автоматизированную выдачу отчетов по операциям за определённые периоды и по категориям автомобилей. </w:t>
      </w:r>
    </w:p>
    <w:p w14:paraId="54165F47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аренды 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автомобиля осуществляется следующим образом:</w:t>
      </w:r>
    </w:p>
    <w:p w14:paraId="79521648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>1) Поиск клиентов. Встреча с потенциальными покупателями для выяснения их бюджета и желаний. Эту задачу выполняют продавцы-консультанты.</w:t>
      </w:r>
    </w:p>
    <w:p w14:paraId="5D2DD326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На данном этапе клиент знакомится с ассортиментом автосалона в зависимости от своих возможностей и желаний. </w:t>
      </w:r>
    </w:p>
    <w:p w14:paraId="420A308C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</w:rPr>
        <w:t>Аренда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автомобиля. При </w:t>
      </w:r>
      <w:r>
        <w:rPr>
          <w:rFonts w:ascii="Times New Roman" w:hAnsi="Times New Roman" w:cs="Times New Roman"/>
          <w:color w:val="000000"/>
          <w:sz w:val="28"/>
          <w:szCs w:val="28"/>
        </w:rPr>
        <w:t>аренде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автомобиля главный менеджер или менеджер регистрируют клиента в базе.</w:t>
      </w:r>
    </w:p>
    <w:p w14:paraId="1BF5393D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аренды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 клиенту необходимо предоставить номер телефона, </w:t>
      </w:r>
      <w:r w:rsidRPr="0057150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7150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mail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, а также свои паспортные данные.</w:t>
      </w:r>
    </w:p>
    <w:p w14:paraId="29A18C7D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3) Возможное событие «Автомобиль недоступен». В данной ситуации клиент не может </w:t>
      </w:r>
      <w:r>
        <w:rPr>
          <w:rFonts w:ascii="Times New Roman" w:hAnsi="Times New Roman" w:cs="Times New Roman"/>
          <w:color w:val="000000"/>
          <w:sz w:val="28"/>
          <w:szCs w:val="28"/>
        </w:rPr>
        <w:t>арендовать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 автомобиль т. к. на данный момент он отсутствует в автосалоне.</w:t>
      </w:r>
    </w:p>
    <w:p w14:paraId="35975B25" w14:textId="3E650875" w:rsidR="005C6BB6" w:rsidRPr="000A3088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>4) Заключение сделки может оформлять менеджер или главный менеджер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907C14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автосалоне есть свой спектр сотрудников: менеджеры по продажам, главный менеджер, продавцы-консультанты.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Главный менеджер автосалона контролирует работу отдела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F4B260" w14:textId="53A20A13" w:rsidR="005C6BB6" w:rsidRDefault="005C6BB6" w:rsidP="001B2A09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Клиент, приходя в автосалон взаимодействует с продавцом, и исходя из его запроса продавец оформляет сделку. При </w:t>
      </w:r>
      <w:r>
        <w:rPr>
          <w:rFonts w:ascii="Times New Roman" w:hAnsi="Times New Roman" w:cs="Times New Roman"/>
          <w:color w:val="000000"/>
          <w:sz w:val="28"/>
          <w:szCs w:val="28"/>
        </w:rPr>
        <w:t>аренде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 машины клиент получает договор купле-продажи с датой, маркой авто, условиями оплаты, номером </w:t>
      </w:r>
      <w:r w:rsidR="00AC3CDA"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продавца, </w:t>
      </w:r>
      <w:r w:rsidR="00AC3CDA">
        <w:rPr>
          <w:rFonts w:ascii="Times New Roman" w:hAnsi="Times New Roman" w:cs="Times New Roman"/>
          <w:color w:val="000000"/>
          <w:sz w:val="28"/>
          <w:szCs w:val="28"/>
        </w:rPr>
        <w:t>заключившим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 сделку и сумму сделки.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6C0609" w14:textId="77777777" w:rsidR="005C6BB6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требований к приложению, база данных должна содержать несколько таблиц и данные таблицы должны быть связаны для целостности системы.</w:t>
      </w:r>
    </w:p>
    <w:p w14:paraId="74305617" w14:textId="77777777" w:rsidR="005C6BB6" w:rsidRPr="00257B2A" w:rsidRDefault="005C6BB6" w:rsidP="005C6B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Для того чтобы создать программу, необходимо учесть то, что она создается, прежде всего, для пользователя, и поэтому немаловажным требованием к программе должен стать удобный и интуитивно понятный интерфейс. Необходимо предусмотреть все возможности управления приложением, чтобы упростить работу пользователя и максимально обеспечить эффективность работы.</w:t>
      </w:r>
    </w:p>
    <w:p w14:paraId="74F7AA01" w14:textId="71C75124" w:rsidR="005C6BB6" w:rsidRPr="005C6BB6" w:rsidRDefault="005C6BB6" w:rsidP="005C6B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Программа должна правильно работать с данными, т.е. всегда должен выводится нужный результат, требуемый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должно мгновенно реагировать на действия пользователя и в зависимости от запроса с его стороны формировать выходной результат.</w:t>
      </w:r>
    </w:p>
    <w:p w14:paraId="5C41D349" w14:textId="77777777" w:rsidR="005C6BB6" w:rsidRPr="003F2531" w:rsidRDefault="005C6BB6" w:rsidP="005C6BB6">
      <w:pPr>
        <w:pStyle w:val="af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25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Аналоги</w:t>
      </w:r>
    </w:p>
    <w:p w14:paraId="64537926" w14:textId="77777777" w:rsidR="005C6BB6" w:rsidRPr="001D5A9D" w:rsidRDefault="005C6BB6" w:rsidP="005C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531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реализовано огромное количество АС для автосалонов. Примером такой системы может являться </w:t>
      </w:r>
      <w:r w:rsidRPr="001D5A9D">
        <w:rPr>
          <w:rFonts w:ascii="Times New Roman" w:hAnsi="Times New Roman" w:cs="Times New Roman"/>
          <w:sz w:val="28"/>
          <w:szCs w:val="28"/>
        </w:rPr>
        <w:t>Kayak.com - онлайн-агрегатор для поиска и бронирования автомобилей:</w:t>
      </w:r>
    </w:p>
    <w:p w14:paraId="715B9AA4" w14:textId="77777777" w:rsidR="005C6BB6" w:rsidRPr="001D5A9D" w:rsidRDefault="005C6BB6" w:rsidP="005C6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62487EBC" w14:textId="77777777" w:rsidR="005C6BB6" w:rsidRPr="001D5A9D" w:rsidRDefault="005C6BB6" w:rsidP="005C6BB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Удобный интерфейс для поиска и сравнения предложений от различных автодилеров</w:t>
      </w:r>
    </w:p>
    <w:p w14:paraId="1232E790" w14:textId="77777777" w:rsidR="005C6BB6" w:rsidRPr="001D5A9D" w:rsidRDefault="005C6BB6" w:rsidP="005C6BB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Возможность онлайн-бронирования и оплаты выбранного автомобиля</w:t>
      </w:r>
    </w:p>
    <w:p w14:paraId="45EA3D0E" w14:textId="77777777" w:rsidR="005C6BB6" w:rsidRPr="001D5A9D" w:rsidRDefault="005C6BB6" w:rsidP="005C6BB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Интеграция с другими сервисами для бронирования отелей, авиабилетов и т.д.</w:t>
      </w:r>
    </w:p>
    <w:p w14:paraId="46350F56" w14:textId="77777777" w:rsidR="005C6BB6" w:rsidRPr="001D5A9D" w:rsidRDefault="005C6BB6" w:rsidP="005C6BB6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lastRenderedPageBreak/>
        <w:t>Сбор и анализ больших объемов данных для улучшения предложений пользователям</w:t>
      </w:r>
    </w:p>
    <w:p w14:paraId="75B733A5" w14:textId="788758D7" w:rsidR="005C6BB6" w:rsidRPr="001D5A9D" w:rsidRDefault="005C6BB6" w:rsidP="005C6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3C2F553" w14:textId="77777777" w:rsidR="005C6BB6" w:rsidRPr="001D5A9D" w:rsidRDefault="005C6BB6" w:rsidP="005C6BB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Комиссии за использование платформы, которые платят автодилеры</w:t>
      </w:r>
    </w:p>
    <w:p w14:paraId="490C4F54" w14:textId="0CF0CF2A" w:rsidR="005C6BB6" w:rsidRPr="001B2A09" w:rsidRDefault="005C6BB6" w:rsidP="001B2A09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Необходимость поддержания актуальной информации об автомобилях и ценах</w:t>
      </w:r>
    </w:p>
    <w:p w14:paraId="22820011" w14:textId="47F2CF6C" w:rsidR="005C6BB6" w:rsidRPr="001D5A9D" w:rsidRDefault="005C6BB6" w:rsidP="005C6BB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Конкуренция с другими агрегаторами за привлечение клиентов</w:t>
      </w:r>
    </w:p>
    <w:p w14:paraId="70495D05" w14:textId="77777777" w:rsidR="005C6BB6" w:rsidRPr="003F2531" w:rsidRDefault="005C6BB6" w:rsidP="005C6B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другого примера можно привести </w:t>
      </w:r>
      <w:r w:rsidRPr="003F2531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3F2531">
        <w:rPr>
          <w:rFonts w:ascii="Times New Roman" w:hAnsi="Times New Roman" w:cs="Times New Roman"/>
          <w:sz w:val="28"/>
          <w:szCs w:val="28"/>
        </w:rPr>
        <w:t>С:Автодилер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ПО,</w:t>
      </w:r>
      <w:r w:rsidRPr="003F2531">
        <w:rPr>
          <w:rFonts w:ascii="Times New Roman" w:hAnsi="Times New Roman" w:cs="Times New Roman"/>
          <w:sz w:val="28"/>
          <w:szCs w:val="28"/>
        </w:rPr>
        <w:t> предназначен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3F2531">
        <w:rPr>
          <w:rFonts w:ascii="Times New Roman" w:hAnsi="Times New Roman" w:cs="Times New Roman"/>
          <w:sz w:val="28"/>
          <w:szCs w:val="28"/>
        </w:rPr>
        <w:t xml:space="preserve"> для автоматизации учета, планирования и анализа работы любых автопредприятий: крупных и мелких автомастерских, автосалонов, магазинов автозапчастей, автомоек, шиномонтажных мастерских и станций замены масла, автостраховщиков.</w:t>
      </w:r>
    </w:p>
    <w:p w14:paraId="498288A5" w14:textId="77777777" w:rsidR="005C6BB6" w:rsidRPr="001D5A9D" w:rsidRDefault="005C6BB6" w:rsidP="005C6BB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2FC0F749" w14:textId="77777777" w:rsidR="005C6BB6" w:rsidRPr="001D5A9D" w:rsidRDefault="005C6BB6" w:rsidP="005C6BB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Полная автоматизация ключевых бизнес-процессов автосалона</w:t>
      </w:r>
    </w:p>
    <w:p w14:paraId="18DB8117" w14:textId="77777777" w:rsidR="005C6BB6" w:rsidRPr="001D5A9D" w:rsidRDefault="005C6BB6" w:rsidP="005C6BB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Единая база данных автомобилей, клиентов, сотрудников, финансов</w:t>
      </w:r>
    </w:p>
    <w:p w14:paraId="37F41377" w14:textId="77777777" w:rsidR="005C6BB6" w:rsidRPr="001D5A9D" w:rsidRDefault="005C6BB6" w:rsidP="005C6BB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Гибкие инструменты управления продажами, сервисом и маркетингом</w:t>
      </w:r>
    </w:p>
    <w:p w14:paraId="299B9A58" w14:textId="77777777" w:rsidR="005C6BB6" w:rsidRPr="001D5A9D" w:rsidRDefault="005C6BB6" w:rsidP="005C6BB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Развитая аналитика, отчетность и панели мониторинга</w:t>
      </w:r>
    </w:p>
    <w:p w14:paraId="517CDAD7" w14:textId="77777777" w:rsidR="005C6BB6" w:rsidRPr="001D5A9D" w:rsidRDefault="005C6BB6" w:rsidP="005C6BB6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Возможность интеграции с внешними системами</w:t>
      </w:r>
    </w:p>
    <w:p w14:paraId="3DE43EC6" w14:textId="77777777" w:rsidR="005C6BB6" w:rsidRPr="001D5A9D" w:rsidRDefault="005C6BB6" w:rsidP="005C6BB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8491582" w14:textId="77777777" w:rsidR="005C6BB6" w:rsidRPr="001D5A9D" w:rsidRDefault="005C6BB6" w:rsidP="005C6BB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Значительные первоначальные затраты на внедрение и обучение</w:t>
      </w:r>
    </w:p>
    <w:p w14:paraId="26CB056E" w14:textId="77777777" w:rsidR="005C6BB6" w:rsidRPr="001D5A9D" w:rsidRDefault="005C6BB6" w:rsidP="005C6BB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Сложность интеграции с существующими IT-системами автосалона</w:t>
      </w:r>
    </w:p>
    <w:p w14:paraId="559C0156" w14:textId="77777777" w:rsidR="005C6BB6" w:rsidRPr="001D5A9D" w:rsidRDefault="005C6BB6" w:rsidP="005C6BB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Необходимость перестройки бизнес-процессов под возможности системы</w:t>
      </w:r>
    </w:p>
    <w:p w14:paraId="5CEC18CE" w14:textId="77777777" w:rsidR="005C6BB6" w:rsidRPr="001D5A9D" w:rsidRDefault="005C6BB6" w:rsidP="005C6BB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Зависимость от стабильной работы системы и риски простоев</w:t>
      </w:r>
    </w:p>
    <w:p w14:paraId="68808B7F" w14:textId="77777777" w:rsidR="005C6BB6" w:rsidRPr="001D5A9D" w:rsidRDefault="005C6BB6" w:rsidP="005C6BB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26748039" w14:textId="77777777" w:rsidR="005C6BB6" w:rsidRPr="001D5A9D" w:rsidRDefault="005C6BB6" w:rsidP="005C6BB6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Модули:</w:t>
      </w:r>
    </w:p>
    <w:p w14:paraId="5E67D290" w14:textId="77777777" w:rsidR="005C6BB6" w:rsidRPr="001D5A9D" w:rsidRDefault="005C6BB6" w:rsidP="005C6BB6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Управление складом, закупками и поставками автомобилей</w:t>
      </w:r>
    </w:p>
    <w:p w14:paraId="5005BF92" w14:textId="77777777" w:rsidR="005C6BB6" w:rsidRPr="001D5A9D" w:rsidRDefault="005C6BB6" w:rsidP="005C6BB6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Управление продажами, маркетингом и взаимоотношениями с клиентами</w:t>
      </w:r>
    </w:p>
    <w:p w14:paraId="7E577A16" w14:textId="77777777" w:rsidR="001B2A09" w:rsidRDefault="005C6BB6" w:rsidP="001B2A0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Управление сервисным обслуживанием и запчастями</w:t>
      </w:r>
    </w:p>
    <w:p w14:paraId="288A3B9A" w14:textId="77777777" w:rsidR="001B2A09" w:rsidRDefault="001B2A09" w:rsidP="001B2A09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09AE1AC" w14:textId="7CF39AE5" w:rsidR="005C6BB6" w:rsidRPr="001B2A09" w:rsidRDefault="005C6BB6" w:rsidP="001B2A0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A09">
        <w:rPr>
          <w:rFonts w:ascii="Times New Roman" w:hAnsi="Times New Roman" w:cs="Times New Roman"/>
          <w:sz w:val="28"/>
          <w:szCs w:val="28"/>
        </w:rPr>
        <w:lastRenderedPageBreak/>
        <w:t>Управление финансами, бухгалтерией и кадрами</w:t>
      </w:r>
    </w:p>
    <w:p w14:paraId="40D05070" w14:textId="77777777" w:rsidR="005C6BB6" w:rsidRPr="001D5A9D" w:rsidRDefault="005C6BB6" w:rsidP="005C6BB6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Веб-интерфейс для клиентов и мобильные приложения для сотрудников</w:t>
      </w:r>
    </w:p>
    <w:p w14:paraId="005A9CF8" w14:textId="63D30A95" w:rsidR="005C6BB6" w:rsidRDefault="005C6BB6" w:rsidP="005C6BB6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A9D">
        <w:rPr>
          <w:rFonts w:ascii="Times New Roman" w:hAnsi="Times New Roman" w:cs="Times New Roman"/>
          <w:sz w:val="28"/>
          <w:szCs w:val="28"/>
        </w:rPr>
        <w:t>Аналитическая подсистема с гибкими отчетами и панелями мониторинга</w:t>
      </w:r>
    </w:p>
    <w:p w14:paraId="76DF48D0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2BA59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6F255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C7DCF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FB55E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377CC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A4791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697EA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C1E65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02CF3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FE3875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DCFD1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8677D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25D6D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B0A87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CDD3FC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35448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5B0B9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97FA3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07A36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736887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BDE19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B83FB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4D2F7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82779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E1082" w14:textId="77777777" w:rsidR="00A57444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86B3E" w14:textId="77777777" w:rsidR="00A57444" w:rsidRPr="001B2A09" w:rsidRDefault="00A57444" w:rsidP="00A574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05B03" w14:textId="15587363" w:rsidR="005C6BB6" w:rsidRPr="005C6BB6" w:rsidRDefault="005C6BB6" w:rsidP="005C6BB6">
      <w:pPr>
        <w:pStyle w:val="a4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</w:t>
      </w:r>
      <w:r w:rsidRPr="000A3088">
        <w:rPr>
          <w:rFonts w:ascii="Times New Roman" w:hAnsi="Times New Roman" w:cs="Times New Roman"/>
          <w:b/>
          <w:bCs/>
          <w:sz w:val="28"/>
          <w:szCs w:val="28"/>
        </w:rPr>
        <w:t>одел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A3088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</w:p>
    <w:p w14:paraId="3A305AA8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Данный этап является самым важным при создании АИС. Здесь                                             выделяются сущности, атрибуты сущностей и связи между сущностями. На основе полученной диаграммы </w:t>
      </w:r>
      <w:r w:rsidRPr="00DA5513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“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Сущность – связь</w:t>
      </w:r>
      <w:r w:rsidRPr="00DA5513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”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или логической модели</w:t>
      </w:r>
      <w:r w:rsidRPr="00DA5513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строятся функциональные модели системы и диаграмма потоков данных. Для создания базы данных, нужно логическую модель представить в виде физической.</w:t>
      </w:r>
    </w:p>
    <w:p w14:paraId="6C12AD54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Разработка моделей данных включает 3 этапа:</w:t>
      </w:r>
    </w:p>
    <w:p w14:paraId="2390689A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Концептуальная модель:</w:t>
      </w:r>
    </w:p>
    <w:p w14:paraId="7609A3CC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определение сущностей (объектов, понятий) предметной области и их взаимосвязей;</w:t>
      </w:r>
    </w:p>
    <w:p w14:paraId="6ADDD0BA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- выявление атрибутов сущностей и описание их характеристик; </w:t>
      </w:r>
    </w:p>
    <w:p w14:paraId="5A9D6714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построение диаграммы сущность-связь (ER-диаграммы) для визуального представления модели.</w:t>
      </w:r>
    </w:p>
    <w:p w14:paraId="63885FAD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2. Логическая модель: </w:t>
      </w:r>
    </w:p>
    <w:p w14:paraId="01CB61E5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трансформация концептуальной модели в структуру, подходящую для конкретной СУБД;</w:t>
      </w:r>
    </w:p>
    <w:p w14:paraId="72772CD6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определение типов данных, ключей, индексов, ограничений целостности;</w:t>
      </w:r>
    </w:p>
    <w:p w14:paraId="60FFF2BF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нормализация данных для устранения избыточности и аномалий;</w:t>
      </w:r>
    </w:p>
    <w:p w14:paraId="5610749C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спецификация отношений между сущностями (таблицами).</w:t>
      </w:r>
    </w:p>
    <w:p w14:paraId="50565BBD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3. Физическая модель:</w:t>
      </w:r>
    </w:p>
    <w:p w14:paraId="1C0A3E0D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оптимизация логической модели для конкретной СУБД и аппаратной платформы;</w:t>
      </w:r>
    </w:p>
    <w:p w14:paraId="4FFB2AC6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определение физического хранения данных: файлов, томов, буферов и т.д.;</w:t>
      </w:r>
    </w:p>
    <w:p w14:paraId="57F930C7" w14:textId="7D4F4A5E" w:rsidR="005C6BB6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результат - физическая схема базы данных, готовая для реализации.</w:t>
      </w:r>
    </w:p>
    <w:p w14:paraId="0DD126B3" w14:textId="77777777" w:rsidR="005C6BB6" w:rsidRPr="00FE274D" w:rsidRDefault="005C6BB6" w:rsidP="005C6BB6">
      <w:pPr>
        <w:pStyle w:val="a4"/>
        <w:numPr>
          <w:ilvl w:val="1"/>
          <w:numId w:val="23"/>
        </w:numPr>
        <w:spacing w:after="0" w:line="360" w:lineRule="auto"/>
        <w:ind w:left="0" w:firstLine="426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Концептуальная модель</w:t>
      </w:r>
    </w:p>
    <w:p w14:paraId="2BC663CA" w14:textId="77777777" w:rsidR="005C6BB6" w:rsidRPr="00FE274D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FE274D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Концептуальная модель данных является первым и наиболее абстрактным уровнем проектирования базы данных. На этом этапе определяются ключевые сущности предметной области, их атрибуты и взаимосвязи.</w:t>
      </w:r>
    </w:p>
    <w:p w14:paraId="74EF1026" w14:textId="3A91E784" w:rsidR="005C6BB6" w:rsidRPr="00571501" w:rsidRDefault="005C6BB6" w:rsidP="00FC34D0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ходе анализа процесса аренды автомобиля, были выделены следующие</w:t>
      </w:r>
      <w:r w:rsidR="00FC34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базовые сущности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 и их атрибуты:</w:t>
      </w:r>
    </w:p>
    <w:p w14:paraId="124B84DB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lastRenderedPageBreak/>
        <w:t>1) Персонал</w:t>
      </w:r>
      <w:r w:rsidRPr="005C6B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634938E" w14:textId="619F7C00" w:rsidR="005C6BB6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персонала: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AB79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амилия, 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мя, 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тчество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олжность, 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елефон, 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Почта</w:t>
      </w:r>
      <w:r w:rsidRPr="000A308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Они представлены на рисунке 1.</w:t>
      </w:r>
    </w:p>
    <w:p w14:paraId="5A0DB229" w14:textId="77777777" w:rsidR="005C6BB6" w:rsidRDefault="005C6BB6" w:rsidP="005C6BB6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06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E37D22C" wp14:editId="5E869CE0">
            <wp:extent cx="4439270" cy="4143953"/>
            <wp:effectExtent l="0" t="0" r="0" b="0"/>
            <wp:docPr id="166984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4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A73C" w14:textId="77777777" w:rsidR="005C6BB6" w:rsidRDefault="005C6BB6" w:rsidP="005C6BB6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Атрибуты персонала</w:t>
      </w:r>
    </w:p>
    <w:p w14:paraId="61B4888E" w14:textId="77777777" w:rsidR="005C6BB6" w:rsidRPr="000A3088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E78EAB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2) Автомобили. </w:t>
      </w:r>
    </w:p>
    <w:p w14:paraId="7F592337" w14:textId="77777777" w:rsidR="005C6BB6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автомобилей: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Страна производитель, 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Марка, Название, Цвет, Дата выпуска, Цена</w:t>
      </w:r>
      <w:r>
        <w:rPr>
          <w:rFonts w:ascii="Times New Roman" w:hAnsi="Times New Roman" w:cs="Times New Roman"/>
          <w:color w:val="000000"/>
          <w:sz w:val="28"/>
          <w:szCs w:val="28"/>
        </w:rPr>
        <w:t>, Доступность автомобиля представлены на рисунке 2.</w:t>
      </w:r>
    </w:p>
    <w:p w14:paraId="19A8E0CE" w14:textId="77777777" w:rsidR="005C6BB6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C500FE" w14:textId="06631722" w:rsidR="005C6BB6" w:rsidRDefault="00803423" w:rsidP="0080342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42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27B1645" wp14:editId="71B2D4F2">
            <wp:extent cx="6300470" cy="4787265"/>
            <wp:effectExtent l="0" t="0" r="5080" b="0"/>
            <wp:docPr id="46729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97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1F62" w14:textId="77777777" w:rsidR="005C6BB6" w:rsidRDefault="005C6BB6" w:rsidP="005C6BB6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 – Атрибуты автомобилей</w:t>
      </w:r>
    </w:p>
    <w:p w14:paraId="0CF4F069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B79EA6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>3) Договор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4E0A1D" w14:textId="2120B419" w:rsidR="005C6BB6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договора: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AB79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Серия паспорта клиента, 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омер паспорта клиента, 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Дата, Стоимость,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клиента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втомобиля,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сотрудника, Время начала аренды,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Время окончания аренды можно увидеть на рисунке 3.</w:t>
      </w:r>
    </w:p>
    <w:p w14:paraId="52E6E322" w14:textId="77777777" w:rsidR="005C6BB6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A47F11" w14:textId="13DC5AF3" w:rsidR="005C6BB6" w:rsidRDefault="00803423" w:rsidP="0080342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42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799C83A" wp14:editId="31A30DC9">
            <wp:extent cx="6077798" cy="4829849"/>
            <wp:effectExtent l="0" t="0" r="0" b="8890"/>
            <wp:docPr id="510668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8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A8B7" w14:textId="77777777" w:rsidR="005C6BB6" w:rsidRDefault="005C6BB6" w:rsidP="005C6BB6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 – Атрибуты договора</w:t>
      </w:r>
    </w:p>
    <w:p w14:paraId="5F741992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5CC83" w14:textId="77777777" w:rsidR="005C6BB6" w:rsidRPr="0057150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Клиенты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D83623A" w14:textId="2746C685" w:rsidR="005C6BB6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клиента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№ паспорта, Серия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 xml:space="preserve"> паспорта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Фамилия, Имя, Отчество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, Телефон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изображены на рисунке 4.</w:t>
      </w:r>
    </w:p>
    <w:p w14:paraId="645C4474" w14:textId="77777777" w:rsidR="005C6BB6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BAF9DF" w14:textId="77777777" w:rsidR="005C6BB6" w:rsidRDefault="005C6BB6" w:rsidP="005C6BB6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060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176DAFC" wp14:editId="07BBD024">
            <wp:extent cx="4725059" cy="3858163"/>
            <wp:effectExtent l="0" t="0" r="0" b="9525"/>
            <wp:docPr id="31245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52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B0C9" w14:textId="77777777" w:rsidR="005C6BB6" w:rsidRDefault="005C6BB6" w:rsidP="005C6BB6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 – Атрибуты клиента</w:t>
      </w:r>
    </w:p>
    <w:p w14:paraId="0D5AE185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728A5E44" w14:textId="77777777" w:rsidR="005C6BB6" w:rsidRPr="005A2999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Все выделенные сущности были объединены в общую концептуальную модель данных, которая представлена на рисунке 5.</w:t>
      </w:r>
    </w:p>
    <w:p w14:paraId="275A6468" w14:textId="1CE50E1D" w:rsidR="00803423" w:rsidRPr="00803423" w:rsidRDefault="00803423" w:rsidP="0080342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03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BDAB1E" wp14:editId="13CC3A4B">
            <wp:extent cx="6300470" cy="4514215"/>
            <wp:effectExtent l="0" t="0" r="5080" b="635"/>
            <wp:docPr id="204724963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4453" w14:textId="1BB97DBD" w:rsidR="005C6BB6" w:rsidRPr="00BC7A8F" w:rsidRDefault="005C6BB6" w:rsidP="005C6BB6">
      <w:pPr>
        <w:pStyle w:val="a4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8FCF41B" w14:textId="77777777" w:rsidR="005C6BB6" w:rsidRDefault="005C6BB6" w:rsidP="005C6BB6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 – Концептуальная модель данных.</w:t>
      </w:r>
    </w:p>
    <w:p w14:paraId="3B2D5C04" w14:textId="77777777" w:rsidR="005C6BB6" w:rsidRPr="005C6BB6" w:rsidRDefault="005C6BB6" w:rsidP="005C6BB6">
      <w:pPr>
        <w:pStyle w:val="a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2FE5BC" w14:textId="741A17FA" w:rsidR="005C6BB6" w:rsidRPr="00745A85" w:rsidRDefault="005C6BB6" w:rsidP="00FC34D0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745A85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Можно выделить следующие связи между сущностями:</w:t>
      </w:r>
    </w:p>
    <w:p w14:paraId="112921D1" w14:textId="2EEC6402" w:rsidR="005C6BB6" w:rsidRPr="00803423" w:rsidRDefault="00803423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Между всеми таблицами существуют связи один ко многим.</w:t>
      </w:r>
    </w:p>
    <w:p w14:paraId="776927A2" w14:textId="14C4BE06" w:rsidR="005C6BB6" w:rsidRPr="005C6BB6" w:rsidRDefault="005C6BB6" w:rsidP="005C6BB6">
      <w:pPr>
        <w:pStyle w:val="a4"/>
        <w:numPr>
          <w:ilvl w:val="1"/>
          <w:numId w:val="23"/>
        </w:numPr>
        <w:spacing w:after="0" w:line="360" w:lineRule="auto"/>
        <w:ind w:left="0" w:firstLine="426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Логическая модель</w:t>
      </w:r>
    </w:p>
    <w:p w14:paraId="18225B6E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3F253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Логическая модель данных — это абстрактное представление структуры данных, которое используется для планирования и проектирования баз данных.</w:t>
      </w:r>
    </w:p>
    <w:p w14:paraId="791A3BE3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создание начинается с анализа предметной области и выделения сущностей.</w:t>
      </w:r>
      <w:r w:rsidRPr="003F2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F7A790" w14:textId="77777777" w:rsidR="005C6BB6" w:rsidRDefault="005C6BB6" w:rsidP="005C6BB6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A2999">
        <w:rPr>
          <w:rFonts w:ascii="Times New Roman" w:hAnsi="Times New Roman" w:cs="Times New Roman"/>
          <w:sz w:val="28"/>
          <w:szCs w:val="28"/>
        </w:rPr>
        <w:t xml:space="preserve">Данная логическая модель данных отражает основные сущности, связанные с </w:t>
      </w:r>
    </w:p>
    <w:p w14:paraId="7E7864C1" w14:textId="6A28B6B4" w:rsidR="005C6BB6" w:rsidRDefault="005C6BB6" w:rsidP="005C6BB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автосалоном</w:t>
      </w:r>
      <w:r w:rsidRPr="005A2999">
        <w:rPr>
          <w:rFonts w:ascii="Times New Roman" w:hAnsi="Times New Roman" w:cs="Times New Roman"/>
          <w:sz w:val="28"/>
          <w:szCs w:val="28"/>
        </w:rPr>
        <w:t xml:space="preserve">: клиенты,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5A29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автомобили </w:t>
      </w:r>
      <w:r w:rsidRPr="005A2999">
        <w:rPr>
          <w:rFonts w:ascii="Times New Roman" w:hAnsi="Times New Roman" w:cs="Times New Roman"/>
          <w:sz w:val="28"/>
          <w:szCs w:val="28"/>
        </w:rPr>
        <w:t xml:space="preserve">и персонал. Она позволяет хранить и управлять данными, необходимыми для эффективного функционирования </w:t>
      </w:r>
      <w:r>
        <w:rPr>
          <w:rFonts w:ascii="Times New Roman" w:hAnsi="Times New Roman" w:cs="Times New Roman"/>
          <w:sz w:val="28"/>
          <w:szCs w:val="28"/>
        </w:rPr>
        <w:t>автосалона</w:t>
      </w:r>
      <w:r w:rsidRPr="005A2999">
        <w:rPr>
          <w:rFonts w:ascii="Times New Roman" w:hAnsi="Times New Roman" w:cs="Times New Roman"/>
          <w:sz w:val="28"/>
          <w:szCs w:val="28"/>
        </w:rPr>
        <w:t>.</w:t>
      </w:r>
    </w:p>
    <w:p w14:paraId="6BBE3287" w14:textId="77777777" w:rsidR="005C6BB6" w:rsidRPr="00745A85" w:rsidRDefault="005C6BB6" w:rsidP="005C6BB6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5A85">
        <w:rPr>
          <w:rFonts w:ascii="Times New Roman" w:hAnsi="Times New Roman" w:cs="Times New Roman"/>
          <w:sz w:val="28"/>
          <w:szCs w:val="28"/>
        </w:rPr>
        <w:t>Основные сущности и их атрибуты:</w:t>
      </w:r>
    </w:p>
    <w:p w14:paraId="7AA54CF7" w14:textId="77777777" w:rsidR="005C6BB6" w:rsidRPr="00FE274D" w:rsidRDefault="005C6BB6" w:rsidP="005C6BB6">
      <w:pPr>
        <w:pStyle w:val="a4"/>
        <w:numPr>
          <w:ilvl w:val="2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5A85">
        <w:rPr>
          <w:rFonts w:ascii="Times New Roman" w:hAnsi="Times New Roman" w:cs="Times New Roman"/>
          <w:sz w:val="28"/>
          <w:szCs w:val="28"/>
        </w:rPr>
        <w:t>Клиенты:</w:t>
      </w:r>
    </w:p>
    <w:p w14:paraId="32869D89" w14:textId="77777777" w:rsidR="005C6BB6" w:rsidRDefault="005C6BB6" w:rsidP="005C6BB6">
      <w:pPr>
        <w:pStyle w:val="a4"/>
        <w:numPr>
          <w:ilvl w:val="1"/>
          <w:numId w:val="2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ID – Уникальный идентификатор клиента, первичный ключ</w:t>
      </w:r>
    </w:p>
    <w:p w14:paraId="715669B5" w14:textId="77777777" w:rsidR="005C6BB6" w:rsidRDefault="005C6BB6" w:rsidP="005C6BB6">
      <w:pPr>
        <w:pStyle w:val="a4"/>
        <w:numPr>
          <w:ilvl w:val="1"/>
          <w:numId w:val="2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1B2235E6" w14:textId="77777777" w:rsidR="005C6BB6" w:rsidRDefault="005C6BB6" w:rsidP="005C6BB6">
      <w:pPr>
        <w:pStyle w:val="a4"/>
        <w:numPr>
          <w:ilvl w:val="1"/>
          <w:numId w:val="2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0A7A76D3" w14:textId="77777777" w:rsidR="005C6BB6" w:rsidRPr="005A6AD9" w:rsidRDefault="005C6BB6" w:rsidP="005C6BB6">
      <w:pPr>
        <w:pStyle w:val="a4"/>
        <w:numPr>
          <w:ilvl w:val="1"/>
          <w:numId w:val="2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172D2DF5" w14:textId="77777777" w:rsidR="005C6BB6" w:rsidRPr="005F533F" w:rsidRDefault="005C6BB6" w:rsidP="005C6BB6">
      <w:pPr>
        <w:pStyle w:val="a4"/>
        <w:numPr>
          <w:ilvl w:val="1"/>
          <w:numId w:val="2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Серия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903054">
        <w:rPr>
          <w:rFonts w:ascii="Times New Roman" w:hAnsi="Times New Roman" w:cs="Times New Roman"/>
          <w:sz w:val="28"/>
          <w:szCs w:val="28"/>
        </w:rPr>
        <w:t>паспорта</w:t>
      </w:r>
      <w:proofErr w:type="spellEnd"/>
    </w:p>
    <w:p w14:paraId="3B48D769" w14:textId="77777777" w:rsidR="005C6BB6" w:rsidRPr="00903054" w:rsidRDefault="005C6BB6" w:rsidP="005C6BB6">
      <w:pPr>
        <w:pStyle w:val="a4"/>
        <w:numPr>
          <w:ilvl w:val="1"/>
          <w:numId w:val="2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Номер_паспорта</w:t>
      </w:r>
      <w:proofErr w:type="spellEnd"/>
    </w:p>
    <w:p w14:paraId="747CB4F4" w14:textId="77777777" w:rsidR="005C6BB6" w:rsidRPr="00745A85" w:rsidRDefault="005C6BB6" w:rsidP="005C6BB6">
      <w:pPr>
        <w:pStyle w:val="a4"/>
        <w:numPr>
          <w:ilvl w:val="1"/>
          <w:numId w:val="2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6F36DE5D" w14:textId="77777777" w:rsidR="005C6BB6" w:rsidRPr="00745A85" w:rsidRDefault="005C6BB6" w:rsidP="005C6BB6">
      <w:pPr>
        <w:pStyle w:val="a4"/>
        <w:numPr>
          <w:ilvl w:val="2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5A85">
        <w:rPr>
          <w:rFonts w:ascii="Times New Roman" w:hAnsi="Times New Roman" w:cs="Times New Roman"/>
          <w:sz w:val="28"/>
          <w:szCs w:val="28"/>
        </w:rPr>
        <w:t>Договор:</w:t>
      </w:r>
    </w:p>
    <w:p w14:paraId="26FD7B04" w14:textId="28B277DE" w:rsidR="005C6BB6" w:rsidRPr="00745A85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45A85">
        <w:rPr>
          <w:rFonts w:ascii="Times New Roman" w:hAnsi="Times New Roman" w:cs="Times New Roman"/>
          <w:sz w:val="28"/>
          <w:szCs w:val="28"/>
        </w:rPr>
        <w:t>лиента</w:t>
      </w:r>
      <w:proofErr w:type="spellEnd"/>
      <w:r w:rsidRPr="00745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внешний ключ</w:t>
      </w:r>
    </w:p>
    <w:p w14:paraId="65650B36" w14:textId="61AD3AC4" w:rsidR="005C6BB6" w:rsidRPr="00745A85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proofErr w:type="spellEnd"/>
      <w:r w:rsidRPr="00745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внешний ключ</w:t>
      </w:r>
    </w:p>
    <w:p w14:paraId="706C10BF" w14:textId="4DB4571B" w:rsidR="005C6BB6" w:rsidRPr="005F533F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автомобиля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внешний ключ</w:t>
      </w:r>
    </w:p>
    <w:p w14:paraId="7CCB726F" w14:textId="77777777" w:rsidR="005C6BB6" w:rsidRPr="005F533F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23F200B1" w14:textId="77777777" w:rsidR="005C6BB6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Серия_паспорта_клиента</w:t>
      </w:r>
      <w:proofErr w:type="spellEnd"/>
    </w:p>
    <w:p w14:paraId="16113D3A" w14:textId="77777777" w:rsidR="005C6BB6" w:rsidRPr="00745A85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Номер_паспорта_клиента</w:t>
      </w:r>
      <w:proofErr w:type="spellEnd"/>
    </w:p>
    <w:p w14:paraId="2E669304" w14:textId="77777777" w:rsidR="005C6BB6" w:rsidRPr="00903054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Стоимость</w:t>
      </w:r>
    </w:p>
    <w:p w14:paraId="3022DC17" w14:textId="77777777" w:rsidR="005C6BB6" w:rsidRPr="00BC7A8F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_оформления_договора</w:t>
      </w:r>
      <w:proofErr w:type="spellEnd"/>
    </w:p>
    <w:p w14:paraId="44623DD0" w14:textId="77777777" w:rsidR="005C6BB6" w:rsidRPr="00BC7A8F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Время_начала_аренды</w:t>
      </w:r>
      <w:proofErr w:type="spellEnd"/>
    </w:p>
    <w:p w14:paraId="07EA3E24" w14:textId="77777777" w:rsidR="005C6BB6" w:rsidRPr="00745A85" w:rsidRDefault="005C6BB6" w:rsidP="005C6BB6">
      <w:pPr>
        <w:pStyle w:val="a4"/>
        <w:numPr>
          <w:ilvl w:val="1"/>
          <w:numId w:val="2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Время_окончания_аренды</w:t>
      </w:r>
      <w:proofErr w:type="spellEnd"/>
    </w:p>
    <w:p w14:paraId="405E9BEF" w14:textId="77777777" w:rsidR="005C6BB6" w:rsidRPr="00FE274D" w:rsidRDefault="005C6BB6" w:rsidP="005C6BB6">
      <w:pPr>
        <w:pStyle w:val="a4"/>
        <w:numPr>
          <w:ilvl w:val="2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5A85">
        <w:rPr>
          <w:rFonts w:ascii="Times New Roman" w:hAnsi="Times New Roman" w:cs="Times New Roman"/>
          <w:sz w:val="28"/>
          <w:szCs w:val="28"/>
        </w:rPr>
        <w:t>Автомобили:</w:t>
      </w:r>
    </w:p>
    <w:p w14:paraId="6765B2F9" w14:textId="071D2390" w:rsidR="00803423" w:rsidRDefault="00803423" w:rsidP="005C6BB6">
      <w:pPr>
        <w:pStyle w:val="a4"/>
        <w:numPr>
          <w:ilvl w:val="1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34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идентификатор, первичный ключ</w:t>
      </w:r>
    </w:p>
    <w:p w14:paraId="397F6632" w14:textId="7CBFDBF1" w:rsidR="005C6BB6" w:rsidRDefault="000E073F" w:rsidP="005C6BB6">
      <w:pPr>
        <w:pStyle w:val="a4"/>
        <w:numPr>
          <w:ilvl w:val="1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07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Страны – </w:t>
      </w:r>
      <w:r w:rsidR="00E73F7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никальный идентификатор страны, </w:t>
      </w:r>
      <w:r w:rsidR="00803423">
        <w:rPr>
          <w:rFonts w:ascii="Times New Roman" w:hAnsi="Times New Roman" w:cs="Times New Roman"/>
          <w:sz w:val="28"/>
          <w:szCs w:val="28"/>
        </w:rPr>
        <w:t xml:space="preserve">внешний ключ </w:t>
      </w:r>
    </w:p>
    <w:p w14:paraId="09D39EB6" w14:textId="4AF40909" w:rsidR="005C6BB6" w:rsidRPr="000E073F" w:rsidRDefault="000E073F" w:rsidP="000E073F">
      <w:pPr>
        <w:pStyle w:val="a4"/>
        <w:numPr>
          <w:ilvl w:val="1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_авто – </w:t>
      </w:r>
      <w:r w:rsidR="00E73F73">
        <w:rPr>
          <w:rFonts w:ascii="Times New Roman" w:hAnsi="Times New Roman" w:cs="Times New Roman"/>
          <w:sz w:val="28"/>
          <w:szCs w:val="28"/>
        </w:rPr>
        <w:t>уникальный идентификатор авто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423">
        <w:rPr>
          <w:rFonts w:ascii="Times New Roman" w:hAnsi="Times New Roman" w:cs="Times New Roman"/>
          <w:sz w:val="28"/>
          <w:szCs w:val="28"/>
        </w:rPr>
        <w:t>внешний ключ</w:t>
      </w:r>
    </w:p>
    <w:p w14:paraId="167C5CC0" w14:textId="345798AB" w:rsidR="005C6BB6" w:rsidRDefault="005C6BB6" w:rsidP="005C6BB6">
      <w:pPr>
        <w:pStyle w:val="a4"/>
        <w:numPr>
          <w:ilvl w:val="1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539126CC" w14:textId="0EFBBEC0" w:rsidR="00803423" w:rsidRPr="00903054" w:rsidRDefault="00803423" w:rsidP="005C6BB6">
      <w:pPr>
        <w:pStyle w:val="a4"/>
        <w:numPr>
          <w:ilvl w:val="1"/>
          <w:numId w:val="2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</w:t>
      </w:r>
    </w:p>
    <w:p w14:paraId="1326C9C3" w14:textId="251C0D95" w:rsidR="000E073F" w:rsidRDefault="00E73F73" w:rsidP="000E073F">
      <w:pPr>
        <w:pStyle w:val="a4"/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Страна_производитель</w:t>
      </w:r>
      <w:proofErr w:type="spellEnd"/>
    </w:p>
    <w:p w14:paraId="47C2C498" w14:textId="1FF3D978" w:rsidR="00E73F73" w:rsidRDefault="00E73F73" w:rsidP="00E73F73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3F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идентификатор, </w:t>
      </w:r>
      <w:r w:rsidR="00803423">
        <w:rPr>
          <w:rFonts w:ascii="Times New Roman" w:hAnsi="Times New Roman" w:cs="Times New Roman"/>
          <w:sz w:val="28"/>
          <w:szCs w:val="28"/>
        </w:rPr>
        <w:t>первичный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</w:p>
    <w:p w14:paraId="67193A93" w14:textId="5E667D12" w:rsidR="00E73F73" w:rsidRPr="00E73F73" w:rsidRDefault="00E73F73" w:rsidP="00E73F73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</w:t>
      </w:r>
    </w:p>
    <w:p w14:paraId="4D2FFA8B" w14:textId="5096ED8C" w:rsidR="00E73F73" w:rsidRDefault="00E73F73" w:rsidP="000E073F">
      <w:pPr>
        <w:pStyle w:val="a4"/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14:paraId="02967B60" w14:textId="522C1043" w:rsidR="00E73F73" w:rsidRDefault="00E73F73" w:rsidP="00E73F73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уникальный идентификатор, </w:t>
      </w:r>
      <w:r w:rsidR="00803423">
        <w:rPr>
          <w:rFonts w:ascii="Times New Roman" w:hAnsi="Times New Roman" w:cs="Times New Roman"/>
          <w:sz w:val="28"/>
          <w:szCs w:val="28"/>
        </w:rPr>
        <w:t>первичный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</w:p>
    <w:p w14:paraId="76D4A997" w14:textId="2C4AEA6C" w:rsidR="00E73F73" w:rsidRDefault="00E73F73" w:rsidP="00E73F73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Марка</w:t>
      </w:r>
    </w:p>
    <w:p w14:paraId="6F5D8263" w14:textId="4C8A2D72" w:rsidR="00E73F73" w:rsidRDefault="00E73F73" w:rsidP="00E73F73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1662E910" w14:textId="4DF914A1" w:rsidR="00E73F73" w:rsidRPr="00E73F73" w:rsidRDefault="00E73F73" w:rsidP="00E73F73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14:paraId="3BFEE0CE" w14:textId="1CD908B6" w:rsidR="005C6BB6" w:rsidRPr="000E073F" w:rsidRDefault="005C6BB6" w:rsidP="000E073F">
      <w:pPr>
        <w:pStyle w:val="a4"/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73F">
        <w:rPr>
          <w:rFonts w:ascii="Times New Roman" w:hAnsi="Times New Roman" w:cs="Times New Roman"/>
          <w:sz w:val="28"/>
          <w:szCs w:val="28"/>
        </w:rPr>
        <w:t>Персонал:</w:t>
      </w:r>
    </w:p>
    <w:p w14:paraId="3C031B5F" w14:textId="77777777" w:rsidR="005C6BB6" w:rsidRDefault="005C6BB6" w:rsidP="005C6BB6">
      <w:pPr>
        <w:pStyle w:val="a4"/>
        <w:numPr>
          <w:ilvl w:val="1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идентификатор, первичный ключ</w:t>
      </w:r>
    </w:p>
    <w:p w14:paraId="5E3DF1DD" w14:textId="77777777" w:rsidR="005C6BB6" w:rsidRDefault="005C6BB6" w:rsidP="005C6BB6">
      <w:pPr>
        <w:pStyle w:val="a4"/>
        <w:numPr>
          <w:ilvl w:val="1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097489C6" w14:textId="77777777" w:rsidR="005C6BB6" w:rsidRDefault="005C6BB6" w:rsidP="005C6BB6">
      <w:pPr>
        <w:pStyle w:val="a4"/>
        <w:numPr>
          <w:ilvl w:val="1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56D62647" w14:textId="77777777" w:rsidR="005C6BB6" w:rsidRPr="00FE274D" w:rsidRDefault="005C6BB6" w:rsidP="005C6BB6">
      <w:pPr>
        <w:pStyle w:val="a4"/>
        <w:numPr>
          <w:ilvl w:val="1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70875838" w14:textId="77777777" w:rsidR="005C6BB6" w:rsidRPr="00903054" w:rsidRDefault="005C6BB6" w:rsidP="005C6BB6">
      <w:pPr>
        <w:pStyle w:val="a4"/>
        <w:numPr>
          <w:ilvl w:val="1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14:paraId="135041CD" w14:textId="77777777" w:rsidR="005C6BB6" w:rsidRPr="00903054" w:rsidRDefault="005C6BB6" w:rsidP="005C6BB6">
      <w:pPr>
        <w:pStyle w:val="a4"/>
        <w:numPr>
          <w:ilvl w:val="1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</w:p>
    <w:p w14:paraId="08F906DB" w14:textId="77777777" w:rsidR="005C6BB6" w:rsidRPr="00903054" w:rsidRDefault="005C6BB6" w:rsidP="005C6BB6">
      <w:pPr>
        <w:pStyle w:val="a4"/>
        <w:numPr>
          <w:ilvl w:val="1"/>
          <w:numId w:val="2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5488A792" w14:textId="0BD14ABD" w:rsidR="005C6BB6" w:rsidRDefault="005C6BB6" w:rsidP="005C6BB6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этих данных была составлена логическая модель данных, представленная на рисунке 7.</w:t>
      </w:r>
    </w:p>
    <w:p w14:paraId="199165BB" w14:textId="77777777" w:rsidR="005C6BB6" w:rsidRDefault="005C6BB6" w:rsidP="005C6BB6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9F87AAA" w14:textId="415EBF06" w:rsidR="005C6BB6" w:rsidRPr="00BC7A8F" w:rsidRDefault="00F939F2" w:rsidP="000E073F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93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3232B" wp14:editId="73BD9285">
            <wp:extent cx="6300470" cy="3978275"/>
            <wp:effectExtent l="0" t="0" r="5080" b="3175"/>
            <wp:docPr id="517761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61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60A9" w14:textId="4111FDD8" w:rsidR="005C6BB6" w:rsidRDefault="005C6BB6" w:rsidP="000E1F20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7 – Логическая модель данных</w:t>
      </w:r>
    </w:p>
    <w:p w14:paraId="4E458E70" w14:textId="77777777" w:rsidR="00E73F73" w:rsidRDefault="00E73F73" w:rsidP="00E73F73">
      <w:pPr>
        <w:pStyle w:val="a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306689" w14:textId="71E1C380" w:rsidR="005C6BB6" w:rsidRPr="005C6BB6" w:rsidRDefault="005C6BB6" w:rsidP="000E073F">
      <w:pPr>
        <w:pStyle w:val="af"/>
        <w:numPr>
          <w:ilvl w:val="1"/>
          <w:numId w:val="2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6BB6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Приведение логической модели к физической</w:t>
      </w:r>
      <w:r w:rsidRPr="005C6BB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DA5ADB" w14:textId="77777777" w:rsidR="005C6BB6" w:rsidRPr="003F2531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3F2531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Физическая модель данных — это заключительный шаг в процессе моделирования данных. Она представляет фактические детали реализации в конкретной системе управления базами данных (СУБД).</w:t>
      </w:r>
    </w:p>
    <w:p w14:paraId="17DC492B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К основные задачи физической модели данных относится:</w:t>
      </w:r>
    </w:p>
    <w:p w14:paraId="78EFC6A4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2.3.1 Определение физических характеристик таблиц и полей:</w:t>
      </w:r>
    </w:p>
    <w:p w14:paraId="21A4817C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Типы данных для каждого атрибута (</w:t>
      </w:r>
      <w:proofErr w:type="spellStart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integer</w:t>
      </w:r>
      <w:proofErr w:type="spellEnd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varchar</w:t>
      </w:r>
      <w:proofErr w:type="spellEnd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date</w:t>
      </w:r>
      <w:proofErr w:type="spellEnd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и т.д.)</w:t>
      </w:r>
    </w:p>
    <w:p w14:paraId="3F0827EC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Размеры полей (длина строк)</w:t>
      </w:r>
    </w:p>
    <w:p w14:paraId="36F05337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Ограничения целостности данных (первичные/внешние ключи, уникальность, проверка значений)</w:t>
      </w:r>
    </w:p>
    <w:p w14:paraId="3CB52D96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2.3.2 Проектирование физической структуры базы данных:</w:t>
      </w:r>
    </w:p>
    <w:p w14:paraId="0DA2ADB6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Определение физического хранения данных (файлы, тома, блоки)</w:t>
      </w:r>
    </w:p>
    <w:p w14:paraId="34EEC6E8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Настройка индексов для ускорения доступа к данным</w:t>
      </w:r>
    </w:p>
    <w:p w14:paraId="47517711" w14:textId="3120D664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Решения по кластеризации таблиц</w:t>
      </w:r>
    </w:p>
    <w:p w14:paraId="1B519747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Механизмы резервного копирования и восстановления данных</w:t>
      </w:r>
    </w:p>
    <w:p w14:paraId="242538F0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2.3.3 Оптимизация производительности:</w:t>
      </w:r>
    </w:p>
    <w:p w14:paraId="4306273A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Анализ запросов и создание оптимальных индексов</w:t>
      </w:r>
    </w:p>
    <w:p w14:paraId="5E1BC651" w14:textId="77777777" w:rsidR="005C6BB6" w:rsidRPr="005A6AD9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proofErr w:type="spellStart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Денормализация</w:t>
      </w:r>
      <w:proofErr w:type="spellEnd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данных для повышения скорости выборки</w:t>
      </w:r>
    </w:p>
    <w:p w14:paraId="6A9400FE" w14:textId="77777777" w:rsidR="005C6BB6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Использование материализованных представлений</w:t>
      </w:r>
    </w:p>
    <w:p w14:paraId="4AF6FBDF" w14:textId="34BE7217" w:rsidR="005C6BB6" w:rsidRPr="00E73F73" w:rsidRDefault="005C6BB6" w:rsidP="005C6BB6">
      <w:pPr>
        <w:pStyle w:val="af"/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Для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создания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этой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модели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были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созданы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домены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: 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FIO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(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varchar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(30)),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Number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(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integer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(4)),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Seria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(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integer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(6)),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Telephonenumber</w:t>
      </w:r>
      <w:proofErr w:type="spellEnd"/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(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integer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(11)).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Домен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FIO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будет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применен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к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полям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: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Name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»,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Surname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», «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Last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_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name</w:t>
      </w:r>
      <w:proofErr w:type="spellEnd"/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в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таблицах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Klients</w:t>
      </w:r>
      <w:proofErr w:type="spellEnd"/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и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Personal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». 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Домен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Number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к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полям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Number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и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Number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_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klients</w:t>
      </w:r>
      <w:proofErr w:type="spellEnd"/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в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таблицах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Klients</w:t>
      </w:r>
      <w:proofErr w:type="spellEnd"/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и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Contract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соответственно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.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Домен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Seria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к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полям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Seria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и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Seria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_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klients</w:t>
      </w:r>
      <w:proofErr w:type="spellEnd"/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в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таблицах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Klients</w:t>
      </w:r>
      <w:proofErr w:type="spellEnd"/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и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Contract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соответственно</w:t>
      </w:r>
      <w:r w:rsidRPr="000E1F20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.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Домен</w:t>
      </w:r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Telephonenumber</w:t>
      </w:r>
      <w:proofErr w:type="spellEnd"/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к</w:t>
      </w:r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полям</w:t>
      </w:r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Telephone</w:t>
      </w:r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в</w:t>
      </w:r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таблицах</w:t>
      </w:r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Klients</w:t>
      </w:r>
      <w:proofErr w:type="spellEnd"/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» 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и</w:t>
      </w:r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 xml:space="preserve"> «</w:t>
      </w: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Personal</w:t>
      </w:r>
      <w:r w:rsidR="00E73F73"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»</w:t>
      </w:r>
      <w:r w:rsidRPr="00E73F73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.</w:t>
      </w:r>
    </w:p>
    <w:p w14:paraId="00296D90" w14:textId="6B9D9D7B" w:rsidR="005C6BB6" w:rsidRPr="00241FFF" w:rsidRDefault="005C6BB6" w:rsidP="00E73F7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Физическую модель можно преобразовывать по частям</w:t>
      </w:r>
      <w:r w:rsidRPr="000B15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02F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402F">
        <w:rPr>
          <w:rFonts w:ascii="Times New Roman" w:hAnsi="Times New Roman" w:cs="Times New Roman"/>
          <w:sz w:val="28"/>
          <w:szCs w:val="28"/>
        </w:rPr>
        <w:t xml:space="preserve"> для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 w:rsidRPr="00D4402F">
        <w:rPr>
          <w:rFonts w:ascii="Times New Roman" w:hAnsi="Times New Roman" w:cs="Times New Roman"/>
          <w:sz w:val="28"/>
          <w:szCs w:val="28"/>
        </w:rPr>
        <w:t xml:space="preserve">» связано с полем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402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402F">
        <w:rPr>
          <w:rFonts w:ascii="Times New Roman" w:hAnsi="Times New Roman" w:cs="Times New Roman"/>
          <w:sz w:val="28"/>
          <w:szCs w:val="28"/>
        </w:rPr>
        <w:t xml:space="preserve"> в таблице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Conract</w:t>
      </w:r>
      <w:proofErr w:type="spellEnd"/>
      <w:r w:rsidRPr="00D4402F">
        <w:rPr>
          <w:rFonts w:ascii="Times New Roman" w:hAnsi="Times New Roman" w:cs="Times New Roman"/>
          <w:sz w:val="28"/>
          <w:szCs w:val="28"/>
        </w:rPr>
        <w:t>». Данные поля также являются и первичным ключом для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 w:rsidRPr="00D4402F">
        <w:rPr>
          <w:rFonts w:ascii="Times New Roman" w:hAnsi="Times New Roman" w:cs="Times New Roman"/>
          <w:sz w:val="28"/>
          <w:szCs w:val="28"/>
        </w:rPr>
        <w:t>» и внешним ключом для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Conract</w:t>
      </w:r>
      <w:proofErr w:type="spellEnd"/>
      <w:r w:rsidRPr="00D4402F">
        <w:rPr>
          <w:rFonts w:ascii="Times New Roman" w:hAnsi="Times New Roman" w:cs="Times New Roman"/>
          <w:sz w:val="28"/>
          <w:szCs w:val="28"/>
        </w:rPr>
        <w:t>»</w:t>
      </w:r>
      <w:r w:rsidRPr="006873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Связь между двумя таблицами представлена на рисунке 8.</w:t>
      </w:r>
    </w:p>
    <w:p w14:paraId="505CCEBB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373B63A" w14:textId="62FD45CD" w:rsidR="005C6BB6" w:rsidRDefault="00241FFF" w:rsidP="005C6BB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1F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6BB6CB" wp14:editId="2450641D">
            <wp:extent cx="4239217" cy="3648584"/>
            <wp:effectExtent l="0" t="0" r="9525" b="0"/>
            <wp:docPr id="1901208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08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8C36" w14:textId="77777777" w:rsidR="005C6BB6" w:rsidRDefault="005C6BB6" w:rsidP="005C6BB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Связь между таблицами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Conract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D69D5DA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03DC4B2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>
        <w:rPr>
          <w:rFonts w:ascii="Times New Roman" w:hAnsi="Times New Roman" w:cs="Times New Roman"/>
          <w:sz w:val="28"/>
          <w:szCs w:val="28"/>
        </w:rPr>
        <w:t>» ключевым также будет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», оно будет иметь связь с полем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>
        <w:rPr>
          <w:rFonts w:ascii="Times New Roman" w:hAnsi="Times New Roman" w:cs="Times New Roman"/>
          <w:sz w:val="28"/>
          <w:szCs w:val="28"/>
        </w:rPr>
        <w:t>» в таблице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Conract</w:t>
      </w:r>
      <w:proofErr w:type="spellEnd"/>
      <w:r>
        <w:rPr>
          <w:rFonts w:ascii="Times New Roman" w:hAnsi="Times New Roman" w:cs="Times New Roman"/>
          <w:sz w:val="28"/>
          <w:szCs w:val="28"/>
        </w:rPr>
        <w:t>». По аналогии с таблицей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>» эти поля будут первичным и внешним ключами. Связь показана на рисунке 9.</w:t>
      </w:r>
    </w:p>
    <w:p w14:paraId="5CAF927D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693BD98" w14:textId="45DADF27" w:rsidR="005C6BB6" w:rsidRDefault="00241FFF" w:rsidP="005C6BB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41F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AFB48E" wp14:editId="779AD483">
            <wp:extent cx="4141470" cy="5738341"/>
            <wp:effectExtent l="0" t="0" r="0" b="0"/>
            <wp:docPr id="105925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50432" name=""/>
                    <pic:cNvPicPr/>
                  </pic:nvPicPr>
                  <pic:blipFill rotWithShape="1">
                    <a:blip r:embed="rId15"/>
                    <a:srcRect l="951" t="1232"/>
                    <a:stretch/>
                  </pic:blipFill>
                  <pic:spPr bwMode="auto">
                    <a:xfrm>
                      <a:off x="0" y="0"/>
                      <a:ext cx="4142296" cy="573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D65ED" w14:textId="77777777" w:rsidR="005C6BB6" w:rsidRDefault="005C6BB6" w:rsidP="005C6BB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Связь между таблицами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9C4303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9C3A522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таблицами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Conract</w:t>
      </w:r>
      <w:proofErr w:type="spellEnd"/>
      <w:r>
        <w:rPr>
          <w:rFonts w:ascii="Times New Roman" w:hAnsi="Times New Roman" w:cs="Times New Roman"/>
          <w:sz w:val="28"/>
          <w:szCs w:val="28"/>
        </w:rPr>
        <w:t>» организована через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» соответственно. Это можно увидеть на рисунке 10.</w:t>
      </w:r>
    </w:p>
    <w:p w14:paraId="31A2B111" w14:textId="0F43A612" w:rsidR="005C6BB6" w:rsidRDefault="005C4DFD" w:rsidP="005C4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4D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46A6D4" wp14:editId="7E7AE5E2">
            <wp:extent cx="4505954" cy="6649378"/>
            <wp:effectExtent l="0" t="0" r="9525" b="0"/>
            <wp:docPr id="1788289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9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96FE" w14:textId="77777777" w:rsidR="005C6BB6" w:rsidRDefault="005C6BB6" w:rsidP="005C6BB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Связь между таблицами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00627E" w14:textId="47FAFA99" w:rsidR="005C6BB6" w:rsidRDefault="00241FFF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связана с еще 2 таблицами: «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24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4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», связаны они через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таблицах «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24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4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1F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1F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24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1F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». Это можно увидеть на рисунке 11.</w:t>
      </w:r>
    </w:p>
    <w:p w14:paraId="1CF002C5" w14:textId="19B7B807" w:rsidR="00241FFF" w:rsidRDefault="005C4DFD" w:rsidP="005C4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4D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1B9BC4" wp14:editId="16338306">
            <wp:extent cx="5296639" cy="3896269"/>
            <wp:effectExtent l="0" t="0" r="0" b="9525"/>
            <wp:docPr id="185604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40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E6C" w14:textId="6B51437F" w:rsidR="00241FFF" w:rsidRPr="00241FFF" w:rsidRDefault="00241FFF" w:rsidP="00241FFF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41FFF">
        <w:rPr>
          <w:rFonts w:ascii="Times New Roman" w:hAnsi="Times New Roman" w:cs="Times New Roman"/>
          <w:sz w:val="28"/>
          <w:szCs w:val="28"/>
          <w:lang w:val="en-US"/>
        </w:rPr>
        <w:t xml:space="preserve">. 11 – 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Pr="00241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241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таблицами</w:t>
      </w:r>
      <w:r w:rsidRPr="00241FF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241FFF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 w:rsidRPr="00241FF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1FF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Country of origins</w:t>
      </w:r>
      <w:r w:rsidRPr="00241FF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ECF5BE7" w14:textId="75343E25" w:rsidR="005C6BB6" w:rsidRPr="001873F4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020D">
        <w:rPr>
          <w:rFonts w:ascii="Times New Roman" w:hAnsi="Times New Roman" w:cs="Times New Roman"/>
          <w:sz w:val="28"/>
          <w:szCs w:val="28"/>
        </w:rPr>
        <w:t xml:space="preserve">Полная схема физической модели данных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41FFF">
        <w:rPr>
          <w:rFonts w:ascii="Times New Roman" w:hAnsi="Times New Roman" w:cs="Times New Roman"/>
          <w:sz w:val="28"/>
          <w:szCs w:val="28"/>
        </w:rPr>
        <w:t>2</w:t>
      </w:r>
      <w:r w:rsidRPr="00FF020D">
        <w:rPr>
          <w:rFonts w:ascii="Times New Roman" w:hAnsi="Times New Roman" w:cs="Times New Roman"/>
          <w:sz w:val="28"/>
          <w:szCs w:val="28"/>
        </w:rPr>
        <w:t>.</w:t>
      </w:r>
    </w:p>
    <w:p w14:paraId="6BE6A2E1" w14:textId="77777777" w:rsidR="005C4DFD" w:rsidRPr="001873F4" w:rsidRDefault="005C4DFD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405AED7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16D1D" w14:textId="3B9839A3" w:rsidR="005C6BB6" w:rsidRDefault="005C4DFD" w:rsidP="00241F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DF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E7EABF" wp14:editId="72ABBC2C">
            <wp:extent cx="6268779" cy="4019550"/>
            <wp:effectExtent l="0" t="0" r="0" b="0"/>
            <wp:docPr id="1687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1398" cy="40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084" w14:textId="752970C0" w:rsidR="005C6BB6" w:rsidRDefault="005C6BB6" w:rsidP="005C6BB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FF020D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41FFF">
        <w:rPr>
          <w:rFonts w:ascii="Times New Roman" w:hAnsi="Times New Roman" w:cs="Times New Roman"/>
          <w:sz w:val="28"/>
          <w:szCs w:val="28"/>
        </w:rPr>
        <w:t>2</w:t>
      </w:r>
      <w:r w:rsidRPr="00FF020D">
        <w:rPr>
          <w:rFonts w:ascii="Times New Roman" w:hAnsi="Times New Roman" w:cs="Times New Roman"/>
          <w:sz w:val="28"/>
          <w:szCs w:val="28"/>
        </w:rPr>
        <w:t xml:space="preserve"> – Физическая модель данных</w:t>
      </w:r>
    </w:p>
    <w:p w14:paraId="5681BD85" w14:textId="77777777" w:rsidR="005C6BB6" w:rsidRPr="00FC1FF9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A5081CA" w14:textId="77777777" w:rsidR="005C6BB6" w:rsidRPr="003A4D84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2.3.4 </w:t>
      </w:r>
      <w:r w:rsidRPr="003A4D84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>":</w:t>
      </w:r>
    </w:p>
    <w:p w14:paraId="0D90007F" w14:textId="77777777" w:rsidR="005C6BB6" w:rsidRPr="00687325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657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6873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8732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идентификатор, первичный ключ</w:t>
      </w:r>
    </w:p>
    <w:p w14:paraId="686FC101" w14:textId="77777777" w:rsidR="005C6BB6" w:rsidRPr="00687325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FIO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(30))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068E54" w14:textId="51D75DC0" w:rsidR="005C6BB6" w:rsidRPr="00A61AFD" w:rsidRDefault="005C6BB6" w:rsidP="00241FFF">
      <w:pPr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33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FIO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(30))</w:t>
      </w:r>
    </w:p>
    <w:p w14:paraId="62028C45" w14:textId="77777777" w:rsidR="005C6BB6" w:rsidRPr="00563331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5633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FIO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(30))</w:t>
      </w:r>
      <w:r w:rsidRPr="005633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CC1C45" w14:textId="77777777" w:rsidR="005C6BB6" w:rsidRPr="00687325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Seria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6))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653771" w14:textId="77777777" w:rsidR="005C6BB6" w:rsidRPr="00687325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4))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0CC29D" w14:textId="77777777" w:rsidR="005C6BB6" w:rsidRPr="00687325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Telephonenumber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integer(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11))</w:t>
      </w:r>
    </w:p>
    <w:p w14:paraId="5992F5B3" w14:textId="77777777" w:rsidR="005C6BB6" w:rsidRPr="003A4D84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Для данной таблицы могут быть определены:</w:t>
      </w:r>
    </w:p>
    <w:p w14:paraId="75E8A6BF" w14:textId="77777777" w:rsidR="005C6BB6" w:rsidRPr="003D6BBE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</w:t>
      </w:r>
      <w:r w:rsidRPr="003A4D84">
        <w:rPr>
          <w:rFonts w:ascii="Times New Roman" w:hAnsi="Times New Roman" w:cs="Times New Roman"/>
          <w:sz w:val="28"/>
          <w:szCs w:val="28"/>
        </w:rPr>
        <w:t xml:space="preserve">ервичный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4D84">
        <w:rPr>
          <w:rFonts w:ascii="Times New Roman" w:hAnsi="Times New Roman" w:cs="Times New Roman"/>
          <w:sz w:val="28"/>
          <w:szCs w:val="28"/>
        </w:rPr>
        <w:t xml:space="preserve"> для уникальной идентификации записей</w:t>
      </w:r>
      <w:r w:rsidRPr="003D6BBE">
        <w:rPr>
          <w:rFonts w:ascii="Times New Roman" w:hAnsi="Times New Roman" w:cs="Times New Roman"/>
          <w:sz w:val="28"/>
          <w:szCs w:val="28"/>
        </w:rPr>
        <w:t>;</w:t>
      </w:r>
    </w:p>
    <w:p w14:paraId="7951DB9A" w14:textId="77777777" w:rsidR="005C6BB6" w:rsidRPr="003D6BBE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</w:t>
      </w:r>
      <w:r w:rsidRPr="003A4D84">
        <w:rPr>
          <w:rFonts w:ascii="Times New Roman" w:hAnsi="Times New Roman" w:cs="Times New Roman"/>
          <w:sz w:val="28"/>
          <w:szCs w:val="28"/>
        </w:rPr>
        <w:t>ндекс по полю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3A4D84">
        <w:rPr>
          <w:rFonts w:ascii="Times New Roman" w:hAnsi="Times New Roman" w:cs="Times New Roman"/>
          <w:sz w:val="28"/>
          <w:szCs w:val="28"/>
        </w:rPr>
        <w:t xml:space="preserve"> для ускорения поиска клиентов по </w:t>
      </w:r>
      <w:r>
        <w:rPr>
          <w:rFonts w:ascii="Times New Roman" w:hAnsi="Times New Roman" w:cs="Times New Roman"/>
          <w:sz w:val="28"/>
          <w:szCs w:val="28"/>
        </w:rPr>
        <w:t>номеру</w:t>
      </w:r>
      <w:r w:rsidRPr="003D6BBE">
        <w:rPr>
          <w:rFonts w:ascii="Times New Roman" w:hAnsi="Times New Roman" w:cs="Times New Roman"/>
          <w:sz w:val="28"/>
          <w:szCs w:val="28"/>
        </w:rPr>
        <w:t>;</w:t>
      </w:r>
    </w:p>
    <w:p w14:paraId="5462AAA4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</w:t>
      </w:r>
      <w:r w:rsidRPr="003A4D84">
        <w:rPr>
          <w:rFonts w:ascii="Times New Roman" w:hAnsi="Times New Roman" w:cs="Times New Roman"/>
          <w:sz w:val="28"/>
          <w:szCs w:val="28"/>
        </w:rPr>
        <w:t xml:space="preserve">граничение уникальности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Seria</w:t>
      </w:r>
      <w:r w:rsidRPr="000657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65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</w:p>
    <w:p w14:paraId="68392D9E" w14:textId="77777777" w:rsidR="005C6BB6" w:rsidRPr="003D6BBE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2.3.5 </w:t>
      </w:r>
      <w:r w:rsidRPr="003D6BBE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Conract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>":</w:t>
      </w:r>
    </w:p>
    <w:p w14:paraId="7497F0A5" w14:textId="77777777" w:rsidR="005C6BB6" w:rsidRPr="003D3780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6576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 xml:space="preserve">_FK </w:t>
      </w:r>
      <w:r w:rsidRPr="009C74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65763">
        <w:rPr>
          <w:rFonts w:ascii="Times New Roman" w:hAnsi="Times New Roman" w:cs="Times New Roman"/>
          <w:sz w:val="28"/>
          <w:szCs w:val="28"/>
        </w:rPr>
        <w:t>)</w:t>
      </w:r>
      <w:r w:rsidRPr="003D6BBE">
        <w:rPr>
          <w:rFonts w:ascii="Times New Roman" w:hAnsi="Times New Roman" w:cs="Times New Roman"/>
          <w:sz w:val="28"/>
          <w:szCs w:val="28"/>
        </w:rPr>
        <w:t xml:space="preserve">, внешний ключ на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>)</w:t>
      </w:r>
    </w:p>
    <w:p w14:paraId="03F7D983" w14:textId="77777777" w:rsidR="005C6BB6" w:rsidRPr="00065763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ID_personal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>_FK</w:t>
      </w:r>
      <w:proofErr w:type="spellEnd"/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3D6BBE">
        <w:rPr>
          <w:rFonts w:ascii="Times New Roman" w:hAnsi="Times New Roman" w:cs="Times New Roman"/>
          <w:sz w:val="28"/>
          <w:szCs w:val="28"/>
        </w:rPr>
        <w:t>внешний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BBE">
        <w:rPr>
          <w:rFonts w:ascii="Times New Roman" w:hAnsi="Times New Roman" w:cs="Times New Roman"/>
          <w:sz w:val="28"/>
          <w:szCs w:val="28"/>
        </w:rPr>
        <w:t>ключ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BBE">
        <w:rPr>
          <w:rFonts w:ascii="Times New Roman" w:hAnsi="Times New Roman" w:cs="Times New Roman"/>
          <w:sz w:val="28"/>
          <w:szCs w:val="28"/>
        </w:rPr>
        <w:t>на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BBE">
        <w:rPr>
          <w:rFonts w:ascii="Times New Roman" w:hAnsi="Times New Roman" w:cs="Times New Roman"/>
          <w:sz w:val="28"/>
          <w:szCs w:val="28"/>
        </w:rPr>
        <w:t>таблицу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603BE6" w14:textId="77777777" w:rsidR="005C6BB6" w:rsidRPr="003D3780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657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3D6BBE">
        <w:rPr>
          <w:rFonts w:ascii="Times New Roman" w:hAnsi="Times New Roman" w:cs="Times New Roman"/>
          <w:sz w:val="28"/>
          <w:szCs w:val="28"/>
        </w:rPr>
        <w:t xml:space="preserve">_FK </w:t>
      </w:r>
      <w:r w:rsidRPr="009C74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9C74D6">
        <w:rPr>
          <w:rFonts w:ascii="Times New Roman" w:hAnsi="Times New Roman" w:cs="Times New Roman"/>
          <w:sz w:val="28"/>
          <w:szCs w:val="28"/>
        </w:rPr>
        <w:t>)</w:t>
      </w:r>
      <w:r w:rsidRPr="003D6BBE">
        <w:rPr>
          <w:rFonts w:ascii="Times New Roman" w:hAnsi="Times New Roman" w:cs="Times New Roman"/>
          <w:sz w:val="28"/>
          <w:szCs w:val="28"/>
        </w:rPr>
        <w:t xml:space="preserve">, внешний ключ на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3D6BBE">
        <w:rPr>
          <w:rFonts w:ascii="Times New Roman" w:hAnsi="Times New Roman" w:cs="Times New Roman"/>
          <w:sz w:val="28"/>
          <w:szCs w:val="28"/>
        </w:rPr>
        <w:t>)</w:t>
      </w:r>
    </w:p>
    <w:p w14:paraId="44E6C111" w14:textId="77777777" w:rsidR="005C6BB6" w:rsidRP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C6B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C6B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899333" w14:textId="77777777" w:rsidR="005C6BB6" w:rsidRPr="00065763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Seria_klient</w:t>
      </w:r>
      <w:proofErr w:type="spellEnd"/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Seria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6))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E0E631" w14:textId="77777777" w:rsidR="005C6BB6" w:rsidRPr="00065763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Number_klient</w:t>
      </w:r>
      <w:proofErr w:type="spellEnd"/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0657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0657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57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4))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EBB765" w14:textId="77777777" w:rsidR="005C6BB6" w:rsidRPr="00065763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E7967A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F533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8498AB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Begin_arenda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(timestamp)</w:t>
      </w:r>
    </w:p>
    <w:p w14:paraId="26E1A380" w14:textId="77777777" w:rsidR="005C6BB6" w:rsidRP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C6BB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arenda</w:t>
      </w:r>
      <w:proofErr w:type="spellEnd"/>
      <w:r w:rsidRPr="005C6B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5C6BB6">
        <w:rPr>
          <w:rFonts w:ascii="Times New Roman" w:hAnsi="Times New Roman" w:cs="Times New Roman"/>
          <w:sz w:val="28"/>
          <w:szCs w:val="28"/>
        </w:rPr>
        <w:t>)</w:t>
      </w:r>
    </w:p>
    <w:p w14:paraId="394A3500" w14:textId="77777777" w:rsidR="005C6BB6" w:rsidRP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Ключевые</w:t>
      </w:r>
      <w:r w:rsidRPr="005C6BB6">
        <w:rPr>
          <w:rFonts w:ascii="Times New Roman" w:hAnsi="Times New Roman" w:cs="Times New Roman"/>
          <w:sz w:val="28"/>
          <w:szCs w:val="28"/>
        </w:rPr>
        <w:t xml:space="preserve"> </w:t>
      </w:r>
      <w:r w:rsidRPr="003D6BBE">
        <w:rPr>
          <w:rFonts w:ascii="Times New Roman" w:hAnsi="Times New Roman" w:cs="Times New Roman"/>
          <w:sz w:val="28"/>
          <w:szCs w:val="28"/>
        </w:rPr>
        <w:t>особенности</w:t>
      </w:r>
      <w:r w:rsidRPr="005C6BB6">
        <w:rPr>
          <w:rFonts w:ascii="Times New Roman" w:hAnsi="Times New Roman" w:cs="Times New Roman"/>
          <w:sz w:val="28"/>
          <w:szCs w:val="28"/>
        </w:rPr>
        <w:t>:</w:t>
      </w:r>
    </w:p>
    <w:p w14:paraId="6EE0101F" w14:textId="77777777" w:rsidR="005C6BB6" w:rsidRPr="00065763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657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3A4D84">
        <w:rPr>
          <w:rFonts w:ascii="Times New Roman" w:hAnsi="Times New Roman" w:cs="Times New Roman"/>
          <w:sz w:val="28"/>
          <w:szCs w:val="28"/>
        </w:rPr>
        <w:t>уникальной идентификации записей</w:t>
      </w:r>
    </w:p>
    <w:p w14:paraId="24D76E46" w14:textId="77777777" w:rsidR="005C6BB6" w:rsidRPr="003D6BBE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</w:t>
      </w:r>
      <w:r w:rsidRPr="003D6BBE">
        <w:rPr>
          <w:rFonts w:ascii="Times New Roman" w:hAnsi="Times New Roman" w:cs="Times New Roman"/>
          <w:sz w:val="28"/>
          <w:szCs w:val="28"/>
        </w:rPr>
        <w:t xml:space="preserve">вязь с таблицами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3D6BBE">
        <w:rPr>
          <w:rFonts w:ascii="Times New Roman" w:hAnsi="Times New Roman" w:cs="Times New Roman"/>
          <w:sz w:val="28"/>
          <w:szCs w:val="28"/>
        </w:rPr>
        <w:t xml:space="preserve"> через внешние ключи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AE3464" w14:textId="77777777" w:rsidR="005C6BB6" w:rsidRPr="003D6BBE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</w:t>
      </w:r>
      <w:r w:rsidRPr="003D6BBE">
        <w:rPr>
          <w:rFonts w:ascii="Times New Roman" w:hAnsi="Times New Roman" w:cs="Times New Roman"/>
          <w:sz w:val="28"/>
          <w:szCs w:val="28"/>
        </w:rPr>
        <w:t xml:space="preserve">ндекс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6576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>_FK для ускорения поиска бронирований клиента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75EAF8" w14:textId="46EA3616" w:rsidR="005C4DFD" w:rsidRPr="001873F4" w:rsidRDefault="005C6BB6" w:rsidP="005C4D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2.3.6 </w:t>
      </w:r>
      <w:r w:rsidRPr="003D6BBE">
        <w:rPr>
          <w:rFonts w:ascii="Times New Roman" w:hAnsi="Times New Roman" w:cs="Times New Roman"/>
          <w:sz w:val="28"/>
          <w:szCs w:val="28"/>
        </w:rPr>
        <w:t>Таблица "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3D6BBE">
        <w:rPr>
          <w:rFonts w:ascii="Times New Roman" w:hAnsi="Times New Roman" w:cs="Times New Roman"/>
          <w:sz w:val="28"/>
          <w:szCs w:val="28"/>
        </w:rPr>
        <w:t>":</w:t>
      </w:r>
    </w:p>
    <w:p w14:paraId="78E4D57F" w14:textId="415EEB4E" w:rsidR="005C6BB6" w:rsidRP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65763">
        <w:rPr>
          <w:rFonts w:ascii="Times New Roman" w:hAnsi="Times New Roman" w:cs="Times New Roman"/>
          <w:sz w:val="28"/>
          <w:szCs w:val="28"/>
        </w:rPr>
        <w:t>_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0657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6576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идентификатор, </w:t>
      </w:r>
      <w:r w:rsidR="00241FFF">
        <w:rPr>
          <w:rFonts w:ascii="Times New Roman" w:hAnsi="Times New Roman" w:cs="Times New Roman"/>
          <w:sz w:val="28"/>
          <w:szCs w:val="28"/>
        </w:rPr>
        <w:t>первичный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</w:p>
    <w:p w14:paraId="7DDF6271" w14:textId="58D36CC6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41FFF">
        <w:rPr>
          <w:rFonts w:ascii="Times New Roman" w:hAnsi="Times New Roman" w:cs="Times New Roman"/>
          <w:sz w:val="28"/>
          <w:szCs w:val="28"/>
        </w:rPr>
        <w:t>_</w:t>
      </w:r>
      <w:r w:rsidR="00241FFF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241F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241FFF">
        <w:rPr>
          <w:rFonts w:ascii="Times New Roman" w:hAnsi="Times New Roman" w:cs="Times New Roman"/>
          <w:sz w:val="28"/>
          <w:szCs w:val="28"/>
        </w:rPr>
        <w:t>)</w:t>
      </w:r>
      <w:r w:rsidR="00241FFF">
        <w:rPr>
          <w:rFonts w:ascii="Times New Roman" w:hAnsi="Times New Roman" w:cs="Times New Roman"/>
          <w:sz w:val="28"/>
          <w:szCs w:val="28"/>
        </w:rPr>
        <w:t xml:space="preserve"> - уникальный идентификатор, </w:t>
      </w:r>
      <w:r w:rsidR="005C4DFD">
        <w:rPr>
          <w:rFonts w:ascii="Times New Roman" w:hAnsi="Times New Roman" w:cs="Times New Roman"/>
          <w:sz w:val="28"/>
          <w:szCs w:val="28"/>
        </w:rPr>
        <w:t>внешний</w:t>
      </w:r>
      <w:r w:rsidR="00241FFF">
        <w:rPr>
          <w:rFonts w:ascii="Times New Roman" w:hAnsi="Times New Roman" w:cs="Times New Roman"/>
          <w:sz w:val="28"/>
          <w:szCs w:val="28"/>
        </w:rPr>
        <w:t xml:space="preserve"> ключ</w:t>
      </w:r>
    </w:p>
    <w:p w14:paraId="363844A6" w14:textId="552E5BC2" w:rsidR="005C4DFD" w:rsidRPr="005C4DFD" w:rsidRDefault="005C4DFD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C4D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C4D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идентификатор, внешний ключ</w:t>
      </w:r>
    </w:p>
    <w:p w14:paraId="21521DC1" w14:textId="77777777" w:rsidR="005C6BB6" w:rsidRPr="001873F4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5C4D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C4D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3800DE" w14:textId="463FDFB3" w:rsidR="005C4DFD" w:rsidRPr="001873F4" w:rsidRDefault="005C4DFD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Availability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5))</w:t>
      </w:r>
    </w:p>
    <w:p w14:paraId="664C33D4" w14:textId="77777777" w:rsidR="005C6BB6" w:rsidRPr="001873F4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BBE">
        <w:rPr>
          <w:rFonts w:ascii="Times New Roman" w:hAnsi="Times New Roman" w:cs="Times New Roman"/>
          <w:sz w:val="28"/>
          <w:szCs w:val="28"/>
        </w:rPr>
        <w:t>Ключевые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6BBE">
        <w:rPr>
          <w:rFonts w:ascii="Times New Roman" w:hAnsi="Times New Roman" w:cs="Times New Roman"/>
          <w:sz w:val="28"/>
          <w:szCs w:val="28"/>
        </w:rPr>
        <w:t>особенности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6D2722" w14:textId="77777777" w:rsidR="005C6BB6" w:rsidRP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</w:t>
      </w:r>
      <w:r w:rsidRPr="003A4D84">
        <w:rPr>
          <w:rFonts w:ascii="Times New Roman" w:hAnsi="Times New Roman" w:cs="Times New Roman"/>
          <w:sz w:val="28"/>
          <w:szCs w:val="28"/>
        </w:rPr>
        <w:t xml:space="preserve">ервичный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4D84">
        <w:rPr>
          <w:rFonts w:ascii="Times New Roman" w:hAnsi="Times New Roman" w:cs="Times New Roman"/>
          <w:sz w:val="28"/>
          <w:szCs w:val="28"/>
        </w:rPr>
        <w:t xml:space="preserve"> для уникальной идентификации записей</w:t>
      </w:r>
      <w:r w:rsidRPr="003D6BBE">
        <w:rPr>
          <w:rFonts w:ascii="Times New Roman" w:hAnsi="Times New Roman" w:cs="Times New Roman"/>
          <w:sz w:val="28"/>
          <w:szCs w:val="28"/>
        </w:rPr>
        <w:t>;</w:t>
      </w:r>
    </w:p>
    <w:p w14:paraId="3C3BC0AE" w14:textId="2A0D15F2" w:rsidR="004F74CA" w:rsidRDefault="004F74CA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2.3.7 Таблица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Specificatoins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9307C2D" w14:textId="08C69E7D" w:rsidR="004F74CA" w:rsidRDefault="004F74CA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74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4F74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идентификатор, внешний ключ</w:t>
      </w:r>
    </w:p>
    <w:p w14:paraId="0B76F842" w14:textId="53434BB2" w:rsidR="004F74CA" w:rsidRDefault="004F74CA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Stamp(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50)) </w:t>
      </w:r>
    </w:p>
    <w:p w14:paraId="7284016C" w14:textId="3BEE0C27" w:rsidR="004F74CA" w:rsidRDefault="004F74CA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100)) </w:t>
      </w:r>
    </w:p>
    <w:p w14:paraId="74F16DBD" w14:textId="0BD0833D" w:rsidR="004F74CA" w:rsidRPr="00A61AFD" w:rsidRDefault="004F74CA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50))</w:t>
      </w:r>
    </w:p>
    <w:p w14:paraId="78A6B59E" w14:textId="70C10274" w:rsidR="004F74CA" w:rsidRDefault="004F74CA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14:paraId="7BC5950C" w14:textId="4546AFAE" w:rsidR="004F74CA" w:rsidRPr="004F74CA" w:rsidRDefault="004F74CA" w:rsidP="005C4D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</w:t>
      </w:r>
      <w:r w:rsidRPr="003D6BBE">
        <w:rPr>
          <w:rFonts w:ascii="Times New Roman" w:hAnsi="Times New Roman" w:cs="Times New Roman"/>
          <w:sz w:val="28"/>
          <w:szCs w:val="28"/>
        </w:rPr>
        <w:t xml:space="preserve">ндекс по </w:t>
      </w:r>
      <w:r>
        <w:rPr>
          <w:rFonts w:ascii="Times New Roman" w:hAnsi="Times New Roman" w:cs="Times New Roman"/>
          <w:sz w:val="28"/>
          <w:szCs w:val="28"/>
          <w:lang w:val="en-US"/>
        </w:rPr>
        <w:t>Stamp</w:t>
      </w:r>
      <w:r w:rsidR="005C4DFD">
        <w:rPr>
          <w:rFonts w:ascii="Times New Roman" w:hAnsi="Times New Roman" w:cs="Times New Roman"/>
          <w:sz w:val="28"/>
          <w:szCs w:val="28"/>
        </w:rPr>
        <w:t xml:space="preserve"> и </w:t>
      </w:r>
      <w:r w:rsidR="005C4DF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D6BBE">
        <w:rPr>
          <w:rFonts w:ascii="Times New Roman" w:hAnsi="Times New Roman" w:cs="Times New Roman"/>
          <w:sz w:val="28"/>
          <w:szCs w:val="28"/>
        </w:rPr>
        <w:t xml:space="preserve"> для быстрого поиска</w:t>
      </w:r>
    </w:p>
    <w:p w14:paraId="26D918F4" w14:textId="2444F30C" w:rsidR="004F74CA" w:rsidRPr="004F74CA" w:rsidRDefault="004F74CA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74CA">
        <w:rPr>
          <w:rFonts w:ascii="Times New Roman" w:hAnsi="Times New Roman" w:cs="Times New Roman"/>
          <w:sz w:val="28"/>
          <w:szCs w:val="28"/>
        </w:rPr>
        <w:t xml:space="preserve">2.3.8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4F74C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5C4DFD">
        <w:rPr>
          <w:rFonts w:ascii="Times New Roman" w:hAnsi="Times New Roman" w:cs="Times New Roman"/>
          <w:sz w:val="28"/>
          <w:szCs w:val="28"/>
        </w:rPr>
        <w:t xml:space="preserve"> </w:t>
      </w:r>
      <w:r w:rsidR="005C4DF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C4DFD" w:rsidRPr="001873F4">
        <w:rPr>
          <w:rFonts w:ascii="Times New Roman" w:hAnsi="Times New Roman" w:cs="Times New Roman"/>
          <w:sz w:val="28"/>
          <w:szCs w:val="28"/>
        </w:rPr>
        <w:t xml:space="preserve"> </w:t>
      </w:r>
      <w:r w:rsidR="005C4DF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4F74CA">
        <w:rPr>
          <w:rFonts w:ascii="Times New Roman" w:hAnsi="Times New Roman" w:cs="Times New Roman"/>
          <w:sz w:val="28"/>
          <w:szCs w:val="28"/>
        </w:rPr>
        <w:t>»</w:t>
      </w:r>
    </w:p>
    <w:p w14:paraId="55A6BCC3" w14:textId="01BC8B7C" w:rsidR="004F74CA" w:rsidRDefault="004F74CA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74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4F74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идентификатор, внешний ключ</w:t>
      </w:r>
    </w:p>
    <w:p w14:paraId="7BAC874D" w14:textId="42FEC531" w:rsidR="004F74CA" w:rsidRDefault="004F74CA" w:rsidP="004F74C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Country</w:t>
      </w:r>
      <w:r w:rsidRPr="00A61AFD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A61A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1AFD">
        <w:rPr>
          <w:rFonts w:ascii="Times New Roman" w:hAnsi="Times New Roman" w:cs="Times New Roman"/>
          <w:sz w:val="28"/>
          <w:szCs w:val="28"/>
        </w:rPr>
        <w:t>50))</w:t>
      </w:r>
    </w:p>
    <w:p w14:paraId="2DA6A38D" w14:textId="32B260DD" w:rsidR="004F74CA" w:rsidRDefault="004F74CA" w:rsidP="004F74C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14:paraId="6AD5C890" w14:textId="534159B8" w:rsidR="004F74CA" w:rsidRPr="004F74CA" w:rsidRDefault="004F74CA" w:rsidP="004F74C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</w:t>
      </w:r>
      <w:r w:rsidRPr="003D6BBE">
        <w:rPr>
          <w:rFonts w:ascii="Times New Roman" w:hAnsi="Times New Roman" w:cs="Times New Roman"/>
          <w:sz w:val="28"/>
          <w:szCs w:val="28"/>
        </w:rPr>
        <w:t xml:space="preserve">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A61AFD">
        <w:rPr>
          <w:rFonts w:ascii="Times New Roman" w:hAnsi="Times New Roman" w:cs="Times New Roman"/>
          <w:sz w:val="28"/>
          <w:szCs w:val="28"/>
        </w:rPr>
        <w:t xml:space="preserve"> </w:t>
      </w:r>
      <w:r w:rsidRPr="003D6BBE">
        <w:rPr>
          <w:rFonts w:ascii="Times New Roman" w:hAnsi="Times New Roman" w:cs="Times New Roman"/>
          <w:sz w:val="28"/>
          <w:szCs w:val="28"/>
        </w:rPr>
        <w:t>на уникальность</w:t>
      </w:r>
    </w:p>
    <w:p w14:paraId="31746453" w14:textId="68DF2850" w:rsidR="005C6BB6" w:rsidRPr="004F74CA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74CA">
        <w:rPr>
          <w:rFonts w:ascii="Times New Roman" w:hAnsi="Times New Roman" w:cs="Times New Roman"/>
          <w:sz w:val="28"/>
          <w:szCs w:val="28"/>
        </w:rPr>
        <w:t>2.3.</w:t>
      </w:r>
      <w:r w:rsidR="004F74CA" w:rsidRPr="004F74CA">
        <w:rPr>
          <w:rFonts w:ascii="Times New Roman" w:hAnsi="Times New Roman" w:cs="Times New Roman"/>
          <w:sz w:val="28"/>
          <w:szCs w:val="28"/>
        </w:rPr>
        <w:t>9</w:t>
      </w:r>
      <w:r w:rsidRPr="004F74CA">
        <w:rPr>
          <w:rFonts w:ascii="Times New Roman" w:hAnsi="Times New Roman" w:cs="Times New Roman"/>
          <w:sz w:val="28"/>
          <w:szCs w:val="28"/>
        </w:rPr>
        <w:t xml:space="preserve"> </w:t>
      </w:r>
      <w:r w:rsidRPr="003D6BBE">
        <w:rPr>
          <w:rFonts w:ascii="Times New Roman" w:hAnsi="Times New Roman" w:cs="Times New Roman"/>
          <w:sz w:val="28"/>
          <w:szCs w:val="28"/>
        </w:rPr>
        <w:t>Таблица</w:t>
      </w:r>
      <w:r w:rsidRPr="004F74C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4F74CA">
        <w:rPr>
          <w:rFonts w:ascii="Times New Roman" w:hAnsi="Times New Roman" w:cs="Times New Roman"/>
          <w:sz w:val="28"/>
          <w:szCs w:val="28"/>
        </w:rPr>
        <w:t>":</w:t>
      </w:r>
    </w:p>
    <w:p w14:paraId="5939A0C3" w14:textId="1267C1F9" w:rsidR="005C6BB6" w:rsidRPr="004F74CA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74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4F74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F74CA">
        <w:rPr>
          <w:rFonts w:ascii="Times New Roman" w:hAnsi="Times New Roman" w:cs="Times New Roman"/>
          <w:sz w:val="28"/>
          <w:szCs w:val="28"/>
        </w:rPr>
        <w:t>)</w:t>
      </w:r>
      <w:r w:rsidR="004F74CA">
        <w:rPr>
          <w:rFonts w:ascii="Times New Roman" w:hAnsi="Times New Roman" w:cs="Times New Roman"/>
          <w:sz w:val="28"/>
          <w:szCs w:val="28"/>
        </w:rPr>
        <w:t xml:space="preserve"> - Уникальный идентификатор, первичный ключ</w:t>
      </w:r>
    </w:p>
    <w:p w14:paraId="12D9462A" w14:textId="77777777" w:rsidR="005C6BB6" w:rsidRPr="00065763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FIO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(30))</w:t>
      </w:r>
    </w:p>
    <w:p w14:paraId="34656D42" w14:textId="77777777" w:rsidR="005C6BB6" w:rsidRPr="00687325" w:rsidRDefault="005C6BB6" w:rsidP="005C6BB6">
      <w:pPr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68732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FIO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(30))</w:t>
      </w:r>
    </w:p>
    <w:p w14:paraId="321D5911" w14:textId="77777777" w:rsidR="005C6BB6" w:rsidRPr="00687325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Last_name</w:t>
      </w:r>
      <w:proofErr w:type="spellEnd"/>
      <w:r w:rsidRPr="0068732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FIO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682C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(30))</w:t>
      </w:r>
    </w:p>
    <w:p w14:paraId="2AEE9DB8" w14:textId="77777777" w:rsidR="005C6BB6" w:rsidRPr="00687325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687325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>0))</w:t>
      </w:r>
    </w:p>
    <w:p w14:paraId="1F256CB2" w14:textId="77777777" w:rsidR="005C6BB6" w:rsidRPr="00687325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6873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Telephonenumber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integer(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11))</w:t>
      </w:r>
    </w:p>
    <w:p w14:paraId="79C79BC3" w14:textId="77777777" w:rsidR="005C6BB6" w:rsidRPr="00065763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6576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255</w:t>
      </w:r>
      <w:r w:rsidRPr="000657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9AF8365" w14:textId="77777777" w:rsidR="005C6BB6" w:rsidRPr="003D6BBE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14:paraId="5D50A7C2" w14:textId="77777777" w:rsidR="005C6BB6" w:rsidRPr="003D6BBE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</w:t>
      </w:r>
      <w:r w:rsidRPr="003D6BBE">
        <w:rPr>
          <w:rFonts w:ascii="Times New Roman" w:hAnsi="Times New Roman" w:cs="Times New Roman"/>
          <w:sz w:val="28"/>
          <w:szCs w:val="28"/>
        </w:rPr>
        <w:t xml:space="preserve">ервичный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D6BBE">
        <w:rPr>
          <w:rFonts w:ascii="Times New Roman" w:hAnsi="Times New Roman" w:cs="Times New Roman"/>
          <w:sz w:val="28"/>
          <w:szCs w:val="28"/>
        </w:rPr>
        <w:t xml:space="preserve"> для уникальной идентификации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40B73B" w14:textId="77777777" w:rsidR="005C6BB6" w:rsidRPr="003D6BBE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</w:t>
      </w:r>
      <w:r w:rsidRPr="003D6BBE">
        <w:rPr>
          <w:rFonts w:ascii="Times New Roman" w:hAnsi="Times New Roman" w:cs="Times New Roman"/>
          <w:sz w:val="28"/>
          <w:szCs w:val="28"/>
        </w:rPr>
        <w:t xml:space="preserve">ндекс по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D6BBE">
        <w:rPr>
          <w:rFonts w:ascii="Times New Roman" w:hAnsi="Times New Roman" w:cs="Times New Roman"/>
          <w:sz w:val="28"/>
          <w:szCs w:val="28"/>
        </w:rPr>
        <w:t xml:space="preserve"> для быстрого поиска сотрудников определенной </w:t>
      </w:r>
      <w:r>
        <w:rPr>
          <w:rFonts w:ascii="Times New Roman" w:hAnsi="Times New Roman" w:cs="Times New Roman"/>
          <w:sz w:val="28"/>
          <w:szCs w:val="28"/>
        </w:rPr>
        <w:t>должности;</w:t>
      </w:r>
    </w:p>
    <w:p w14:paraId="1FC25902" w14:textId="77777777" w:rsidR="005C6BB6" w:rsidRPr="003D6BBE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</w:t>
      </w:r>
      <w:r w:rsidRPr="003D6BBE">
        <w:rPr>
          <w:rFonts w:ascii="Times New Roman" w:hAnsi="Times New Roman" w:cs="Times New Roman"/>
          <w:sz w:val="28"/>
          <w:szCs w:val="28"/>
        </w:rPr>
        <w:t xml:space="preserve">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3D6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5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BBE">
        <w:rPr>
          <w:rFonts w:ascii="Times New Roman" w:hAnsi="Times New Roman" w:cs="Times New Roman"/>
          <w:sz w:val="28"/>
          <w:szCs w:val="28"/>
        </w:rPr>
        <w:t>на уникальность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E4B45" w14:textId="6E1A6005" w:rsidR="005C4DFD" w:rsidRDefault="005C4DFD" w:rsidP="005C4DFD">
      <w:pPr>
        <w:spacing w:line="360" w:lineRule="auto"/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 w:bidi="hi-IN"/>
        </w:rPr>
      </w:pPr>
      <w:r w:rsidRPr="005C4DFD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 w:bidi="hi-IN"/>
        </w:rPr>
        <w:t>2.4. Создание таблиц</w:t>
      </w:r>
    </w:p>
    <w:p w14:paraId="00FD015D" w14:textId="60AD30C1" w:rsidR="005C4DFD" w:rsidRDefault="005C4DFD" w:rsidP="00FF2FAB">
      <w:pPr>
        <w:spacing w:after="0" w:line="360" w:lineRule="auto"/>
        <w:ind w:firstLine="425"/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eastAsia="zh-CN" w:bidi="hi-IN"/>
        </w:rPr>
        <w:t xml:space="preserve">Для создания таблиц будет использоваться СУБД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val="en-US" w:eastAsia="zh-CN" w:bidi="hi-IN"/>
        </w:rPr>
        <w:t>SQLite</w:t>
      </w:r>
      <w:r w:rsidRPr="005C4DFD"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eastAsia="zh-CN" w:bidi="hi-IN"/>
        </w:rPr>
        <w:t>.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eastAsia="zh-CN" w:bidi="hi-IN"/>
        </w:rPr>
        <w:t xml:space="preserve"> </w:t>
      </w:r>
      <w:r w:rsidR="00FF2FAB"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eastAsia="zh-CN" w:bidi="hi-IN"/>
        </w:rPr>
        <w:t>Ее преимущества приведены в пункте 1.</w:t>
      </w:r>
    </w:p>
    <w:p w14:paraId="4595AECE" w14:textId="2DDD9EB1" w:rsidR="00FF2FAB" w:rsidRPr="005C4DFD" w:rsidRDefault="00FF2FAB" w:rsidP="00FF2FAB">
      <w:pPr>
        <w:spacing w:after="0" w:line="360" w:lineRule="auto"/>
        <w:ind w:firstLine="425"/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  <w:lang w:eastAsia="zh-CN" w:bidi="hi-IN"/>
        </w:rPr>
        <w:t>Сами таблицы будут создаваться в соответствии с физической моделью данных.</w:t>
      </w:r>
    </w:p>
    <w:p w14:paraId="5119B537" w14:textId="44BD4E48" w:rsidR="00F63CAC" w:rsidRDefault="00FF2FAB" w:rsidP="005C6BB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13-18 представлены структуры каждой таблицы с указанием типа данных и особенностей.</w:t>
      </w:r>
    </w:p>
    <w:p w14:paraId="42005D4B" w14:textId="77777777" w:rsidR="00FF2FAB" w:rsidRDefault="00FF2FAB" w:rsidP="005C6BB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456069DA" w14:textId="2307F032" w:rsidR="00F63CAC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2F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B8A01E" wp14:editId="6CDD04AC">
            <wp:extent cx="6300470" cy="1756410"/>
            <wp:effectExtent l="0" t="0" r="5080" b="0"/>
            <wp:docPr id="2606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0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AAA3" w14:textId="0B269830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4531F9" w14:textId="4D54A339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6A357" wp14:editId="61B13DA5">
            <wp:extent cx="6300470" cy="2519680"/>
            <wp:effectExtent l="0" t="0" r="5080" b="0"/>
            <wp:docPr id="1376891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917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8B78" w14:textId="09906766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674F57" w14:textId="532E746C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5352B" wp14:editId="63054761">
            <wp:extent cx="6300470" cy="1101725"/>
            <wp:effectExtent l="0" t="0" r="5080" b="3175"/>
            <wp:docPr id="121936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06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8808" w14:textId="2D06E92E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1CD620" w14:textId="5E760E91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F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19BB39" wp14:editId="5670598C">
            <wp:extent cx="6300470" cy="2122805"/>
            <wp:effectExtent l="0" t="0" r="5080" b="0"/>
            <wp:docPr id="27232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293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CAFE" w14:textId="7BAE3CC2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– Структура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BFD9678" w14:textId="2D6EB699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FCC2C" wp14:editId="5E689684">
            <wp:extent cx="6300470" cy="2160905"/>
            <wp:effectExtent l="0" t="0" r="5080" b="0"/>
            <wp:docPr id="17943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29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B02F" w14:textId="7191FB94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E81B2F" w14:textId="12D29F98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14916" wp14:editId="31C484A6">
            <wp:extent cx="6300470" cy="1444625"/>
            <wp:effectExtent l="0" t="0" r="5080" b="3175"/>
            <wp:docPr id="138373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358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4136" w14:textId="3D731975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 – Структура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4176A2" w14:textId="41AE06E0" w:rsidR="00FF2FAB" w:rsidRDefault="00FF2FAB" w:rsidP="00FF2FA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отметить, что для корректной работы БД, необходимо указать связи между таблицами с помощью персональных и внутренних ключей. На рисунках 19-20 показаны необходимые связи между таблицами.</w:t>
      </w:r>
    </w:p>
    <w:p w14:paraId="638E940A" w14:textId="7E18DDA4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F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BDA3C" wp14:editId="4AEFFACD">
            <wp:extent cx="6192114" cy="857370"/>
            <wp:effectExtent l="0" t="0" r="0" b="0"/>
            <wp:docPr id="105570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4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71BD" w14:textId="08B04A74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 – Связь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 с таблицами «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C786BD9" w14:textId="1410A38F" w:rsidR="00FF2FAB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F616A" wp14:editId="2F290FC0">
            <wp:extent cx="6163535" cy="1105054"/>
            <wp:effectExtent l="0" t="0" r="8890" b="0"/>
            <wp:docPr id="517390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907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B610" w14:textId="3E304E73" w:rsidR="00FF2FAB" w:rsidRPr="001873F4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F2FAB">
        <w:rPr>
          <w:rFonts w:ascii="Times New Roman" w:hAnsi="Times New Roman" w:cs="Times New Roman"/>
          <w:sz w:val="28"/>
          <w:szCs w:val="28"/>
          <w:lang w:val="en-US"/>
        </w:rPr>
        <w:t xml:space="preserve">. 20 – 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Pr="00FF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F2FA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FF2FA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F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таблицами</w:t>
      </w:r>
      <w:r w:rsidRPr="00FF2FA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 w:rsidRPr="00FF2FAB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FF2FA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2FA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FF2FA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9C22B73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918F0B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58ADBF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8F5716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A71683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77C42F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96C850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3D04F6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99FA6D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0C392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05B1D0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E8660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2014B2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780D4F" w14:textId="77777777" w:rsidR="00FF2FAB" w:rsidRPr="001873F4" w:rsidRDefault="00FF2FAB" w:rsidP="00FF2F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C39D52" w14:textId="2B31848B" w:rsidR="00FF2FAB" w:rsidRPr="00194DF5" w:rsidRDefault="00FF2FAB" w:rsidP="00FF2FAB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2FA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</w:t>
      </w:r>
      <w:r w:rsidRPr="00FF2FAB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FF2FAB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</w:p>
    <w:p w14:paraId="78E87258" w14:textId="4DE8D058" w:rsidR="00194DF5" w:rsidRDefault="00194DF5" w:rsidP="00194DF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94DF5">
        <w:rPr>
          <w:rFonts w:ascii="Times New Roman" w:hAnsi="Times New Roman" w:cs="Times New Roman"/>
          <w:sz w:val="28"/>
          <w:szCs w:val="28"/>
        </w:rPr>
        <w:t>SQL-запросы являются основным механизмом взаимодействия с реляционными базами данных. Они позволяют эффективно управлять данными, обеспечивая их хранение, извлечение, модификацию и удаление.</w:t>
      </w:r>
    </w:p>
    <w:p w14:paraId="1C8C8F09" w14:textId="5AF02305" w:rsidR="00194DF5" w:rsidRDefault="00194DF5" w:rsidP="00194DF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запросы является п</w:t>
      </w:r>
      <w:r w:rsidRPr="00194DF5">
        <w:rPr>
          <w:rFonts w:ascii="Times New Roman" w:hAnsi="Times New Roman" w:cs="Times New Roman"/>
          <w:sz w:val="28"/>
          <w:szCs w:val="28"/>
        </w:rPr>
        <w:t>редставление — виртуальная таблица, представляющая собой поименованный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DF5">
        <w:rPr>
          <w:rFonts w:ascii="Times New Roman" w:hAnsi="Times New Roman" w:cs="Times New Roman"/>
          <w:sz w:val="28"/>
          <w:szCs w:val="28"/>
        </w:rPr>
        <w:t>запрос, который будет подставлен как подзапрос при использовании представления.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DF5">
        <w:rPr>
          <w:rFonts w:ascii="Times New Roman" w:hAnsi="Times New Roman" w:cs="Times New Roman"/>
          <w:sz w:val="28"/>
          <w:szCs w:val="28"/>
        </w:rPr>
        <w:t>отличие от обычных таблиц реляционных баз данных, представление не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DF5">
        <w:rPr>
          <w:rFonts w:ascii="Times New Roman" w:hAnsi="Times New Roman" w:cs="Times New Roman"/>
          <w:sz w:val="28"/>
          <w:szCs w:val="28"/>
        </w:rPr>
        <w:t>самостоятельной частью набора данных, хранящегося в базе.</w:t>
      </w:r>
    </w:p>
    <w:p w14:paraId="24F5DE8C" w14:textId="176FB91A" w:rsidR="00194DF5" w:rsidRDefault="00194DF5" w:rsidP="00194DF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запросы, позволяющие вывести все данные из каждой таблицы.</w:t>
      </w:r>
    </w:p>
    <w:p w14:paraId="50D25FDF" w14:textId="35123139" w:rsidR="00194DF5" w:rsidRDefault="00194DF5" w:rsidP="00194DF5">
      <w:pPr>
        <w:pStyle w:val="a4"/>
        <w:numPr>
          <w:ilvl w:val="2"/>
          <w:numId w:val="2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194D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94DF5">
        <w:rPr>
          <w:rFonts w:ascii="Times New Roman" w:hAnsi="Times New Roman" w:cs="Times New Roman"/>
          <w:sz w:val="28"/>
          <w:szCs w:val="28"/>
        </w:rPr>
        <w:t xml:space="preserve"> * 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94DF5">
        <w:rPr>
          <w:rFonts w:ascii="Times New Roman" w:hAnsi="Times New Roman" w:cs="Times New Roman"/>
          <w:sz w:val="28"/>
          <w:szCs w:val="28"/>
        </w:rPr>
        <w:t xml:space="preserve"> 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194DF5">
        <w:rPr>
          <w:rFonts w:ascii="Times New Roman" w:hAnsi="Times New Roman" w:cs="Times New Roman"/>
          <w:sz w:val="28"/>
          <w:szCs w:val="28"/>
        </w:rPr>
        <w:t xml:space="preserve"> – Вывод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194DF5">
        <w:rPr>
          <w:rFonts w:ascii="Times New Roman" w:hAnsi="Times New Roman" w:cs="Times New Roman"/>
          <w:sz w:val="28"/>
          <w:szCs w:val="28"/>
        </w:rPr>
        <w:t xml:space="preserve">данных из таблицы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66CA8E" w14:textId="3B10A91C" w:rsidR="00194DF5" w:rsidRPr="00194DF5" w:rsidRDefault="00194DF5" w:rsidP="00194DF5">
      <w:pPr>
        <w:pStyle w:val="a4"/>
        <w:numPr>
          <w:ilvl w:val="2"/>
          <w:numId w:val="2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SELECT * FROM Contract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70F3B36" w14:textId="7CD1F9A6" w:rsidR="00194DF5" w:rsidRDefault="00194DF5" w:rsidP="00194DF5">
      <w:pPr>
        <w:pStyle w:val="a4"/>
        <w:numPr>
          <w:ilvl w:val="2"/>
          <w:numId w:val="2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194D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94DF5">
        <w:rPr>
          <w:rFonts w:ascii="Times New Roman" w:hAnsi="Times New Roman" w:cs="Times New Roman"/>
          <w:sz w:val="28"/>
          <w:szCs w:val="28"/>
        </w:rPr>
        <w:t xml:space="preserve"> * 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94DF5">
        <w:rPr>
          <w:rFonts w:ascii="Times New Roman" w:hAnsi="Times New Roman" w:cs="Times New Roman"/>
          <w:sz w:val="28"/>
          <w:szCs w:val="28"/>
        </w:rPr>
        <w:t xml:space="preserve"> 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94D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94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94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94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E5EFCD" w14:textId="439ED4B8" w:rsidR="00194DF5" w:rsidRDefault="00194DF5" w:rsidP="00194DF5">
      <w:pPr>
        <w:pStyle w:val="a4"/>
        <w:numPr>
          <w:ilvl w:val="2"/>
          <w:numId w:val="2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194D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94DF5">
        <w:rPr>
          <w:rFonts w:ascii="Times New Roman" w:hAnsi="Times New Roman" w:cs="Times New Roman"/>
          <w:sz w:val="28"/>
          <w:szCs w:val="28"/>
        </w:rPr>
        <w:t xml:space="preserve"> * 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94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DF5">
        <w:rPr>
          <w:rFonts w:ascii="Times New Roman" w:hAnsi="Times New Roman" w:cs="Times New Roman"/>
          <w:sz w:val="28"/>
          <w:szCs w:val="28"/>
        </w:rPr>
        <w:t>Klients</w:t>
      </w:r>
      <w:proofErr w:type="spellEnd"/>
      <w:r w:rsidRPr="00194D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94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94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94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0A64946" w14:textId="29E88EEA" w:rsidR="00194DF5" w:rsidRPr="00194DF5" w:rsidRDefault="00194DF5" w:rsidP="00194DF5">
      <w:pPr>
        <w:pStyle w:val="a4"/>
        <w:numPr>
          <w:ilvl w:val="2"/>
          <w:numId w:val="2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SELECT * FROM Personal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EDF2320" w14:textId="3C34E374" w:rsidR="00194DF5" w:rsidRPr="00194DF5" w:rsidRDefault="00194DF5" w:rsidP="00194DF5">
      <w:pPr>
        <w:pStyle w:val="a4"/>
        <w:numPr>
          <w:ilvl w:val="2"/>
          <w:numId w:val="2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SELECT * FROM Specifications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 xml:space="preserve"> « Specifications»</w:t>
      </w:r>
    </w:p>
    <w:p w14:paraId="1FEA9A69" w14:textId="04202CC7" w:rsidR="00194DF5" w:rsidRDefault="00194DF5" w:rsidP="00194DF5">
      <w:pPr>
        <w:pStyle w:val="a4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 этих запросов показаны на рисунках 21-26.</w:t>
      </w:r>
    </w:p>
    <w:p w14:paraId="1D49BB06" w14:textId="026352C4" w:rsidR="00194DF5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26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AE213" wp14:editId="1A6FC794">
            <wp:extent cx="3219899" cy="628738"/>
            <wp:effectExtent l="0" t="0" r="0" b="0"/>
            <wp:docPr id="203800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096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81E5" w14:textId="48E8C632" w:rsidR="008C260D" w:rsidRDefault="008C260D" w:rsidP="008C260D">
      <w:pPr>
        <w:pStyle w:val="a4"/>
        <w:spacing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 – Представление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615252" w14:textId="252CD3D6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26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7725D" wp14:editId="074B72EC">
            <wp:extent cx="6300470" cy="398145"/>
            <wp:effectExtent l="0" t="0" r="5080" b="1905"/>
            <wp:docPr id="1769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0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E039" w14:textId="77777777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 – Представление к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7243E6" w14:textId="77777777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26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FFEE9" wp14:editId="0A53186C">
            <wp:extent cx="1333686" cy="476316"/>
            <wp:effectExtent l="0" t="0" r="0" b="0"/>
            <wp:docPr id="10071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91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9244" w14:textId="77777777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 – Представление к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956151" w14:textId="77777777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D5FED5B" w14:textId="77777777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26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E46BC1" wp14:editId="1306C699">
            <wp:extent cx="4363059" cy="419158"/>
            <wp:effectExtent l="0" t="0" r="0" b="0"/>
            <wp:docPr id="93547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705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03F0" w14:textId="3D22CAF4" w:rsidR="008C260D" w:rsidRP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 – Представление к таблице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0A67CB" w14:textId="3897E140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26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91836" wp14:editId="33129FCB">
            <wp:extent cx="4553585" cy="447737"/>
            <wp:effectExtent l="0" t="0" r="0" b="9525"/>
            <wp:docPr id="1963618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183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ED7" w14:textId="40661077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25 – Представление к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E549ED" w14:textId="53574AA1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26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6F1D5" wp14:editId="0F084F13">
            <wp:extent cx="2476846" cy="657317"/>
            <wp:effectExtent l="0" t="0" r="0" b="9525"/>
            <wp:docPr id="338568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684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1370" w14:textId="032897C1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26 – Представление к таблице «</w:t>
      </w:r>
      <w:r w:rsidRPr="00194DF5"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83610A" w14:textId="1D968AE3" w:rsidR="008C260D" w:rsidRDefault="008C260D" w:rsidP="008C260D">
      <w:pPr>
        <w:pStyle w:val="a4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создать запрос, который будет выводить данные из нескольких таблиц для демонстрирования клиенту имеющихся автомобилей, их характеристик и стоимости.</w:t>
      </w:r>
    </w:p>
    <w:p w14:paraId="40258730" w14:textId="18B6A39A" w:rsidR="008C260D" w:rsidRPr="001873F4" w:rsidRDefault="008C260D" w:rsidP="008C260D">
      <w:pPr>
        <w:pStyle w:val="a4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8C260D">
        <w:rPr>
          <w:rFonts w:ascii="Times New Roman" w:hAnsi="Times New Roman" w:cs="Times New Roman"/>
          <w:sz w:val="28"/>
          <w:szCs w:val="28"/>
          <w:lang w:val="en-US"/>
        </w:rPr>
        <w:t>s.Stamp</w:t>
      </w:r>
      <w:proofErr w:type="spellEnd"/>
      <w:proofErr w:type="gramEnd"/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260D">
        <w:rPr>
          <w:rFonts w:ascii="Times New Roman" w:hAnsi="Times New Roman" w:cs="Times New Roman"/>
          <w:sz w:val="28"/>
          <w:szCs w:val="28"/>
          <w:lang w:val="en-US"/>
        </w:rPr>
        <w:t>s.Title</w:t>
      </w:r>
      <w:proofErr w:type="spellEnd"/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260D">
        <w:rPr>
          <w:rFonts w:ascii="Times New Roman" w:hAnsi="Times New Roman" w:cs="Times New Roman"/>
          <w:sz w:val="28"/>
          <w:szCs w:val="28"/>
          <w:lang w:val="en-US"/>
        </w:rPr>
        <w:t>s.Color</w:t>
      </w:r>
      <w:proofErr w:type="spellEnd"/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260D">
        <w:rPr>
          <w:rFonts w:ascii="Times New Roman" w:hAnsi="Times New Roman" w:cs="Times New Roman"/>
          <w:sz w:val="28"/>
          <w:szCs w:val="28"/>
          <w:lang w:val="en-US"/>
        </w:rPr>
        <w:t>co.Country</w:t>
      </w:r>
      <w:proofErr w:type="spellEnd"/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8C260D">
        <w:rPr>
          <w:rFonts w:ascii="Times New Roman" w:hAnsi="Times New Roman" w:cs="Times New Roman"/>
          <w:sz w:val="28"/>
          <w:szCs w:val="28"/>
          <w:lang w:val="en-US"/>
        </w:rPr>
        <w:t>CountryName</w:t>
      </w:r>
      <w:proofErr w:type="spellEnd"/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260D">
        <w:rPr>
          <w:rFonts w:ascii="Times New Roman" w:hAnsi="Times New Roman" w:cs="Times New Roman"/>
          <w:sz w:val="28"/>
          <w:szCs w:val="28"/>
          <w:lang w:val="en-US"/>
        </w:rPr>
        <w:t>c.Price</w:t>
      </w:r>
      <w:proofErr w:type="spellEnd"/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260D">
        <w:rPr>
          <w:rFonts w:ascii="Times New Roman" w:hAnsi="Times New Roman" w:cs="Times New Roman"/>
          <w:sz w:val="28"/>
          <w:szCs w:val="28"/>
          <w:lang w:val="en-US"/>
        </w:rPr>
        <w:t>c.Availability</w:t>
      </w:r>
      <w:proofErr w:type="spellEnd"/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 FROM Specifications s JOIN Cars c ON s.ID = </w:t>
      </w:r>
      <w:proofErr w:type="spellStart"/>
      <w:r w:rsidRPr="008C260D">
        <w:rPr>
          <w:rFonts w:ascii="Times New Roman" w:hAnsi="Times New Roman" w:cs="Times New Roman"/>
          <w:sz w:val="28"/>
          <w:szCs w:val="28"/>
          <w:lang w:val="en-US"/>
        </w:rPr>
        <w:t>c.ID_auto</w:t>
      </w:r>
      <w:proofErr w:type="spellEnd"/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 JOIN Country co ON </w:t>
      </w:r>
      <w:proofErr w:type="spellStart"/>
      <w:r w:rsidRPr="008C260D">
        <w:rPr>
          <w:rFonts w:ascii="Times New Roman" w:hAnsi="Times New Roman" w:cs="Times New Roman"/>
          <w:sz w:val="28"/>
          <w:szCs w:val="28"/>
          <w:lang w:val="en-US"/>
        </w:rPr>
        <w:t>c.ID_country</w:t>
      </w:r>
      <w:proofErr w:type="spellEnd"/>
      <w:r w:rsidRPr="008C260D">
        <w:rPr>
          <w:rFonts w:ascii="Times New Roman" w:hAnsi="Times New Roman" w:cs="Times New Roman"/>
          <w:sz w:val="28"/>
          <w:szCs w:val="28"/>
          <w:lang w:val="en-US"/>
        </w:rPr>
        <w:t xml:space="preserve"> = co.ID</w:t>
      </w:r>
    </w:p>
    <w:p w14:paraId="2A954B1F" w14:textId="0E4ABE4F" w:rsidR="008C260D" w:rsidRDefault="008C260D" w:rsidP="008C260D">
      <w:pPr>
        <w:pStyle w:val="a4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представление показано на рисунке 27.</w:t>
      </w:r>
    </w:p>
    <w:p w14:paraId="42014DEA" w14:textId="01D1146D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26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94535" wp14:editId="77B0D127">
            <wp:extent cx="3772426" cy="628738"/>
            <wp:effectExtent l="0" t="0" r="0" b="0"/>
            <wp:docPr id="386701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015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4954" w14:textId="458F61BC" w:rsidR="008C260D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27 – Представление данных пользователю</w:t>
      </w:r>
    </w:p>
    <w:p w14:paraId="757D6F2A" w14:textId="39DB9E97" w:rsidR="001873F4" w:rsidRDefault="001873F4" w:rsidP="001873F4">
      <w:pPr>
        <w:pStyle w:val="a4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созданы запросы, необходимые для отображения в программе нужных для выбора данных.</w:t>
      </w:r>
    </w:p>
    <w:p w14:paraId="2D2DAA7E" w14:textId="2B8DE73C" w:rsidR="001873F4" w:rsidRPr="001873F4" w:rsidRDefault="001873F4" w:rsidP="001873F4">
      <w:pPr>
        <w:pStyle w:val="a4"/>
        <w:numPr>
          <w:ilvl w:val="1"/>
          <w:numId w:val="2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873F4">
        <w:rPr>
          <w:rFonts w:ascii="Times New Roman" w:hAnsi="Times New Roman" w:cs="Times New Roman"/>
          <w:sz w:val="28"/>
          <w:szCs w:val="28"/>
          <w:lang w:val="en-US"/>
        </w:rPr>
        <w:t>SELECT ID, Title FROM specifications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названия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автомобиля</w:t>
      </w:r>
    </w:p>
    <w:p w14:paraId="7CCBD1B7" w14:textId="2DD332E3" w:rsidR="001873F4" w:rsidRPr="001873F4" w:rsidRDefault="001873F4" w:rsidP="001873F4">
      <w:pPr>
        <w:pStyle w:val="a4"/>
        <w:numPr>
          <w:ilvl w:val="1"/>
          <w:numId w:val="2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873F4">
        <w:rPr>
          <w:rFonts w:ascii="Times New Roman" w:hAnsi="Times New Roman" w:cs="Times New Roman"/>
          <w:sz w:val="28"/>
          <w:szCs w:val="28"/>
          <w:lang w:val="en-US"/>
        </w:rPr>
        <w:t>SELECT ID, Country FROM country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названия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страны</w:t>
      </w:r>
    </w:p>
    <w:p w14:paraId="79863CB0" w14:textId="639EDB8A" w:rsidR="001873F4" w:rsidRPr="001873F4" w:rsidRDefault="001873F4" w:rsidP="001873F4">
      <w:pPr>
        <w:pStyle w:val="a4"/>
        <w:numPr>
          <w:ilvl w:val="1"/>
          <w:numId w:val="2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SELECT ID, Surname || ' ' || Name || ' ' || LastName AS </w:t>
      </w:r>
      <w:proofErr w:type="spellStart"/>
      <w:r w:rsidRPr="001873F4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, Seria, Number FROM </w:t>
      </w:r>
      <w:proofErr w:type="spellStart"/>
      <w:r w:rsidRPr="001873F4"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14:paraId="57AD3F47" w14:textId="6458063A" w:rsidR="001873F4" w:rsidRPr="001873F4" w:rsidRDefault="001873F4" w:rsidP="001873F4">
      <w:pPr>
        <w:pStyle w:val="a4"/>
        <w:numPr>
          <w:ilvl w:val="1"/>
          <w:numId w:val="2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SELECT ID, Surname || ' ' || Name || ' ' || LastName AS </w:t>
      </w:r>
      <w:proofErr w:type="spellStart"/>
      <w:r w:rsidRPr="001873F4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FROM personal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14:paraId="6876215C" w14:textId="48695118" w:rsidR="001873F4" w:rsidRPr="001873F4" w:rsidRDefault="001873F4" w:rsidP="001873F4">
      <w:pPr>
        <w:pStyle w:val="a4"/>
        <w:numPr>
          <w:ilvl w:val="1"/>
          <w:numId w:val="21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SELECT cars.ID, </w:t>
      </w:r>
      <w:proofErr w:type="spellStart"/>
      <w:proofErr w:type="gramStart"/>
      <w:r w:rsidRPr="001873F4">
        <w:rPr>
          <w:rFonts w:ascii="Times New Roman" w:hAnsi="Times New Roman" w:cs="Times New Roman"/>
          <w:sz w:val="28"/>
          <w:szCs w:val="28"/>
          <w:lang w:val="en-US"/>
        </w:rPr>
        <w:t>specifications.Title</w:t>
      </w:r>
      <w:proofErr w:type="spellEnd"/>
      <w:proofErr w:type="gramEnd"/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FROM cars JOIN specifications ON </w:t>
      </w:r>
      <w:proofErr w:type="spellStart"/>
      <w:r w:rsidRPr="001873F4">
        <w:rPr>
          <w:rFonts w:ascii="Times New Roman" w:hAnsi="Times New Roman" w:cs="Times New Roman"/>
          <w:sz w:val="28"/>
          <w:szCs w:val="28"/>
          <w:lang w:val="en-US"/>
        </w:rPr>
        <w:t>cars.ID_auto</w:t>
      </w:r>
      <w:proofErr w:type="spellEnd"/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= specifications.ID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названию</w:t>
      </w:r>
    </w:p>
    <w:p w14:paraId="6B76E344" w14:textId="74B85E14" w:rsidR="001873F4" w:rsidRDefault="001873F4" w:rsidP="001873F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Представления показаны на рисунках 28-32.</w:t>
      </w:r>
    </w:p>
    <w:p w14:paraId="53226B1E" w14:textId="691235FD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E1634" wp14:editId="0396CD4B">
            <wp:extent cx="1457528" cy="724001"/>
            <wp:effectExtent l="0" t="0" r="9525" b="0"/>
            <wp:docPr id="2139601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015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F1D4" w14:textId="27D96F9D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28 – Представление 1</w:t>
      </w:r>
    </w:p>
    <w:p w14:paraId="7F19CC80" w14:textId="2EB7CC88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E47CF" wp14:editId="7685B832">
            <wp:extent cx="1352739" cy="485843"/>
            <wp:effectExtent l="0" t="0" r="0" b="9525"/>
            <wp:docPr id="107419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944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E24" w14:textId="7AC4759D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29 – Представление 2</w:t>
      </w:r>
    </w:p>
    <w:p w14:paraId="1B6AD054" w14:textId="0275E512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19D74" wp14:editId="0D627B02">
            <wp:extent cx="3296110" cy="438211"/>
            <wp:effectExtent l="0" t="0" r="0" b="0"/>
            <wp:docPr id="57397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73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9848" w14:textId="014B833D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30 – Представление 3</w:t>
      </w:r>
    </w:p>
    <w:p w14:paraId="2F362974" w14:textId="5FC1DE95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4E5F4" wp14:editId="247683BB">
            <wp:extent cx="1876687" cy="514422"/>
            <wp:effectExtent l="0" t="0" r="0" b="0"/>
            <wp:docPr id="1880914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415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501B" w14:textId="537CBBE1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31 – Представление 4</w:t>
      </w:r>
    </w:p>
    <w:p w14:paraId="0B07B129" w14:textId="44C03CBC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6C780" wp14:editId="39802CC0">
            <wp:extent cx="1333686" cy="676369"/>
            <wp:effectExtent l="0" t="0" r="0" b="9525"/>
            <wp:docPr id="173026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615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317E" w14:textId="7E0F597E" w:rsid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32 – Представление 5</w:t>
      </w:r>
    </w:p>
    <w:p w14:paraId="1A013278" w14:textId="77777777" w:rsidR="001873F4" w:rsidRPr="001873F4" w:rsidRDefault="001873F4" w:rsidP="001873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54098" w14:textId="6EBE823C" w:rsidR="008C260D" w:rsidRPr="001873F4" w:rsidRDefault="008C260D" w:rsidP="008C260D">
      <w:pPr>
        <w:pStyle w:val="a4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7B438F0" w14:textId="7305689B" w:rsidR="008C260D" w:rsidRPr="001873F4" w:rsidRDefault="008C260D" w:rsidP="008C260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3DDB47" w14:textId="14A83C59" w:rsidR="00FF2FAB" w:rsidRPr="001873F4" w:rsidRDefault="00FF2FAB" w:rsidP="00FF2F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9B56AE" w14:textId="77777777" w:rsidR="00F63CAC" w:rsidRPr="001873F4" w:rsidRDefault="00F63CAC" w:rsidP="005C6BB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F37A187" w14:textId="77777777" w:rsidR="00F63CAC" w:rsidRPr="001873F4" w:rsidRDefault="00F63CAC" w:rsidP="005C6BB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2CF529D" w14:textId="41DFE28E" w:rsidR="00F63CAC" w:rsidRDefault="001873F4" w:rsidP="001873F4">
      <w:pPr>
        <w:pStyle w:val="a4"/>
        <w:numPr>
          <w:ilvl w:val="0"/>
          <w:numId w:val="23"/>
        </w:numPr>
        <w:spacing w:line="360" w:lineRule="auto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1873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клиентского приложения</w:t>
      </w:r>
    </w:p>
    <w:p w14:paraId="7EAB61CF" w14:textId="14FC7D3F" w:rsidR="001873F4" w:rsidRDefault="001873F4" w:rsidP="001873F4">
      <w:pPr>
        <w:pStyle w:val="a4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состоять из 3 форм: форма авторизации, форма пользователя и форма администратора.</w:t>
      </w:r>
    </w:p>
    <w:p w14:paraId="4B357384" w14:textId="0941340D" w:rsidR="001873F4" w:rsidRDefault="001873F4" w:rsidP="001873F4">
      <w:pPr>
        <w:pStyle w:val="a4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будет выполнять свою задачу. Форма авторизации позволяет ввести</w:t>
      </w:r>
      <w:r w:rsidR="00D24C99">
        <w:rPr>
          <w:rFonts w:ascii="Times New Roman" w:hAnsi="Times New Roman" w:cs="Times New Roman"/>
          <w:sz w:val="28"/>
          <w:szCs w:val="28"/>
        </w:rPr>
        <w:t xml:space="preserve"> логин и пароль, чтобы определить, кто взаимодействует с приложением. Ее макет показан на рисунке 33.</w:t>
      </w:r>
    </w:p>
    <w:p w14:paraId="50782E80" w14:textId="09D21332" w:rsidR="00D24C99" w:rsidRDefault="00D24C99" w:rsidP="00D24C99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24C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370C0D" wp14:editId="25D24CA1">
            <wp:extent cx="6300470" cy="3774440"/>
            <wp:effectExtent l="0" t="0" r="5080" b="0"/>
            <wp:docPr id="117197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76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FBE7" w14:textId="20A67A0B" w:rsidR="00D24C99" w:rsidRDefault="00D24C99" w:rsidP="00D24C9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33 – Форма авторизации</w:t>
      </w:r>
    </w:p>
    <w:p w14:paraId="2352BB9C" w14:textId="6B5DB226" w:rsidR="00D24C99" w:rsidRDefault="00D24C99" w:rsidP="00D24C99">
      <w:pPr>
        <w:pStyle w:val="a4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неправильного логина или пароля будет выдаваться ошибка, соответствующая этому.</w:t>
      </w:r>
    </w:p>
    <w:p w14:paraId="5693334A" w14:textId="77777777" w:rsidR="00D24C99" w:rsidRPr="00D24C99" w:rsidRDefault="00D24C99" w:rsidP="00D24C99">
      <w:pPr>
        <w:pStyle w:val="a4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пользователя предоставляет возможность просмотра списка автомобилей, имеющихся в салоне, их характеристики, стоимость, а также доступность. </w:t>
      </w:r>
      <w:r>
        <w:rPr>
          <w:rFonts w:ascii="Times New Roman" w:hAnsi="Times New Roman" w:cs="Times New Roman"/>
          <w:sz w:val="28"/>
          <w:szCs w:val="28"/>
        </w:rPr>
        <w:t>Макет представлен на рисунке 34.</w:t>
      </w:r>
    </w:p>
    <w:p w14:paraId="7E69A89B" w14:textId="12176266" w:rsidR="00D24C99" w:rsidRDefault="00D24C99" w:rsidP="00D24C99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24C9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26AB23" wp14:editId="5842BD61">
            <wp:extent cx="5990033" cy="2695575"/>
            <wp:effectExtent l="0" t="0" r="0" b="0"/>
            <wp:docPr id="849585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8513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90111" cy="2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7211" w14:textId="20365B76" w:rsidR="00D24C99" w:rsidRDefault="00D24C99" w:rsidP="00D24C9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34 – Форма пользователя</w:t>
      </w:r>
    </w:p>
    <w:p w14:paraId="4C9C9FD3" w14:textId="09083F13" w:rsidR="00D24C99" w:rsidRDefault="00D24C99" w:rsidP="00D24C99">
      <w:pPr>
        <w:pStyle w:val="a4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администратора служит для редактирования БД, добавления новых полей, редактирование или удаление имеющихся. Она представляет собой страницы, каждая из которых служит для своей таблицы. </w:t>
      </w:r>
      <w:r w:rsidR="00DF35BA">
        <w:rPr>
          <w:rFonts w:ascii="Times New Roman" w:hAnsi="Times New Roman" w:cs="Times New Roman"/>
          <w:sz w:val="28"/>
          <w:szCs w:val="28"/>
        </w:rPr>
        <w:t>На рисунках 35-41 представлена каждая страница формы.</w:t>
      </w:r>
    </w:p>
    <w:p w14:paraId="6C0A3EFB" w14:textId="35D52CE7" w:rsidR="00DF35BA" w:rsidRDefault="00DF35BA" w:rsidP="00DF35BA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F35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86DC3" wp14:editId="1036DEF8">
            <wp:extent cx="6300470" cy="4000500"/>
            <wp:effectExtent l="0" t="0" r="5080" b="0"/>
            <wp:docPr id="66705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1235" name=""/>
                    <pic:cNvPicPr/>
                  </pic:nvPicPr>
                  <pic:blipFill rotWithShape="1">
                    <a:blip r:embed="rId41"/>
                    <a:srcRect b="20904"/>
                    <a:stretch/>
                  </pic:blipFill>
                  <pic:spPr bwMode="auto">
                    <a:xfrm>
                      <a:off x="0" y="0"/>
                      <a:ext cx="630047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6D3D3" w14:textId="3E54D3C9" w:rsidR="00DF35BA" w:rsidRPr="00DF35BA" w:rsidRDefault="00DF35BA" w:rsidP="00DF35BA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35 – Страница для таблицы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2FEA559" w14:textId="77777777" w:rsidR="00D24C99" w:rsidRPr="00DF35BA" w:rsidRDefault="00D24C99" w:rsidP="00D24C99">
      <w:pPr>
        <w:pStyle w:val="a4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9DF5DFD" w14:textId="0D5D6086" w:rsidR="001873F4" w:rsidRDefault="00DF35BA" w:rsidP="00DF35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5B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24CB125" wp14:editId="054DE8F2">
            <wp:extent cx="5448300" cy="3858617"/>
            <wp:effectExtent l="0" t="0" r="0" b="8890"/>
            <wp:docPr id="4900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1912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2872" cy="38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7345" w14:textId="5BD149BD" w:rsidR="00F63CAC" w:rsidRDefault="00DF35BA" w:rsidP="00DF35BA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36 – Страница для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7DE58B" w14:textId="05B41BB4" w:rsidR="00DF35BA" w:rsidRDefault="00DF35BA" w:rsidP="00DF3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5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77891" wp14:editId="623FD818">
            <wp:extent cx="5457825" cy="3836209"/>
            <wp:effectExtent l="0" t="0" r="0" b="0"/>
            <wp:docPr id="407340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044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6638" cy="38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D3C8" w14:textId="13FA833D" w:rsidR="00DF35BA" w:rsidRDefault="00DF35BA" w:rsidP="00DF3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37 – Страница для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79FCF7" w14:textId="7EE9B6D3" w:rsidR="00DF35BA" w:rsidRDefault="00DF35BA" w:rsidP="00DF3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5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17BD9A" wp14:editId="0F801430">
            <wp:extent cx="6300470" cy="3846830"/>
            <wp:effectExtent l="0" t="0" r="5080" b="1270"/>
            <wp:docPr id="316451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120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C1C2" w14:textId="6BEF31E7" w:rsidR="00DF35BA" w:rsidRDefault="00DF35BA" w:rsidP="00DF3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38 – Страница для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81F063" w14:textId="37DFE0B2" w:rsidR="00DF35BA" w:rsidRDefault="00DF35BA" w:rsidP="00DF3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5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BE395" wp14:editId="67B0E514">
            <wp:extent cx="6300470" cy="3992880"/>
            <wp:effectExtent l="0" t="0" r="5080" b="7620"/>
            <wp:docPr id="1406408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889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8CFD" w14:textId="7AC9511D" w:rsidR="00DF35BA" w:rsidRPr="00DF35BA" w:rsidRDefault="00DF35BA" w:rsidP="00DF3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39 – Страница для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7BDC44" w14:textId="42201B81" w:rsidR="00F63CAC" w:rsidRDefault="00DF35BA" w:rsidP="00DF3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5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CC0EA2" wp14:editId="0B251581">
            <wp:extent cx="6300470" cy="4069080"/>
            <wp:effectExtent l="0" t="0" r="5080" b="7620"/>
            <wp:docPr id="680888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8892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ADD9" w14:textId="47E3BA50" w:rsidR="00DF35BA" w:rsidRDefault="00DF35BA" w:rsidP="00DF3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40 – Страница для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A56845" w14:textId="6AEC479F" w:rsidR="00DF35BA" w:rsidRPr="00DF35BA" w:rsidRDefault="00DF35BA" w:rsidP="00DF35B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можно ввести в поля новые значения, которые при нажатии кнопки «Добавить» будут занесены в БД. Также при выборе нужной строки и нажатии кнопки «Изменить» или «Удалить» будет произведена соответствующая операция.</w:t>
      </w:r>
    </w:p>
    <w:p w14:paraId="70210F44" w14:textId="77777777" w:rsidR="005C4DFD" w:rsidRPr="001873F4" w:rsidRDefault="005C4DFD" w:rsidP="005C6BB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0331B628" w14:textId="77777777" w:rsidR="005C4DFD" w:rsidRPr="001873F4" w:rsidRDefault="005C4DFD" w:rsidP="005C6BB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71E48A46" w14:textId="77777777" w:rsidR="00F63CAC" w:rsidRPr="003F2531" w:rsidRDefault="00F63CAC" w:rsidP="005C6BB6">
      <w:pPr>
        <w:pStyle w:val="a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A5C23B" w14:textId="77777777" w:rsidR="005412FD" w:rsidRDefault="005412FD" w:rsidP="005C6BB6">
      <w:pPr>
        <w:pStyle w:val="1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9BF737A" w14:textId="77777777" w:rsidR="00DF35BA" w:rsidRDefault="00DF35BA" w:rsidP="00DF35BA"/>
    <w:p w14:paraId="21F12CB2" w14:textId="77777777" w:rsidR="00DF35BA" w:rsidRDefault="00DF35BA" w:rsidP="00DF35BA"/>
    <w:p w14:paraId="5C1DD8B8" w14:textId="77777777" w:rsidR="00DF35BA" w:rsidRDefault="00DF35BA" w:rsidP="00DF35BA"/>
    <w:p w14:paraId="7D34FA33" w14:textId="77777777" w:rsidR="00DF35BA" w:rsidRDefault="00DF35BA" w:rsidP="00DF35BA"/>
    <w:p w14:paraId="7202B0B6" w14:textId="77777777" w:rsidR="00DF35BA" w:rsidRDefault="00DF35BA" w:rsidP="00DF35BA"/>
    <w:p w14:paraId="40285C32" w14:textId="6FCEA7A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35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6F3E4CD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17ABFF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F1C33D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73961B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328D0A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D889A3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EC918C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F2E574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7BEB9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D00B8D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CB03B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623EFF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D13FFF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D423C7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70670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D2A71E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7E1819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3DCB5C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4ABFA4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29B1FD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8857D8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BDC5BF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50196C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30134C" w14:textId="2B66D9F3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9FF59C" w14:textId="07A8793A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А: «Модели данных»</w:t>
      </w:r>
    </w:p>
    <w:p w14:paraId="484FF911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2566E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91AA5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FC9E4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8CF82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218EA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49C63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1338D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D7E45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FFE7C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74BD7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D44A0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FAFAA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6E37F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861C9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342A2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EF78E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E23C5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DB35B1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10FFF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A89756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CFB66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2C6DE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3ED39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01B8D" w14:textId="347AB9EF" w:rsidR="00DF35BA" w:rsidRP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Б: «Ссылка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ED33802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17059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34D78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364D8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F8BCB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8E7DB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D28A6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73E5B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DFF25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E62AB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676D5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AD9D1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627C6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623E4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AA85A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09422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012D5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A4165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43C03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A27A9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959A1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75A79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FAB8A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F351A" w14:textId="77777777" w:rsid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F80D8" w14:textId="64E6BCF3" w:rsidR="00DF35BA" w:rsidRPr="00DF35BA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sectPr w:rsidR="00DF35BA" w:rsidRPr="00DF35BA" w:rsidSect="00FB7779">
      <w:headerReference w:type="default" r:id="rId47"/>
      <w:footerReference w:type="default" r:id="rId48"/>
      <w:pgSz w:w="11906" w:h="16838"/>
      <w:pgMar w:top="1134" w:right="566" w:bottom="1134" w:left="1418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A0EA8" w14:textId="77777777" w:rsidR="00AB4FEE" w:rsidRDefault="00AB4FEE" w:rsidP="007303E8">
      <w:pPr>
        <w:spacing w:after="0" w:line="240" w:lineRule="auto"/>
      </w:pPr>
      <w:r>
        <w:separator/>
      </w:r>
    </w:p>
  </w:endnote>
  <w:endnote w:type="continuationSeparator" w:id="0">
    <w:p w14:paraId="50B1FE15" w14:textId="77777777" w:rsidR="00AB4FEE" w:rsidRDefault="00AB4FEE" w:rsidP="0073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;Helvetica;Arial;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8971F" w14:textId="20396C94" w:rsidR="003B7552" w:rsidRDefault="003B7552">
    <w:pPr>
      <w:pStyle w:val="a9"/>
    </w:pPr>
  </w:p>
  <w:p w14:paraId="20A8691C" w14:textId="77777777" w:rsidR="003B7552" w:rsidRDefault="003B75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A1910" w14:textId="77777777" w:rsidR="00AB4FEE" w:rsidRDefault="00AB4FEE" w:rsidP="007303E8">
      <w:pPr>
        <w:spacing w:after="0" w:line="240" w:lineRule="auto"/>
      </w:pPr>
      <w:r>
        <w:separator/>
      </w:r>
    </w:p>
  </w:footnote>
  <w:footnote w:type="continuationSeparator" w:id="0">
    <w:p w14:paraId="25B9B889" w14:textId="77777777" w:rsidR="00AB4FEE" w:rsidRDefault="00AB4FEE" w:rsidP="00730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ABC06" w14:textId="77777777" w:rsidR="00EA6D48" w:rsidRDefault="00EA6D48">
    <w:pPr>
      <w:pStyle w:val="a7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F1D0062" wp14:editId="76A48C4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66442205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6719112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37975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96394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568520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3260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064290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A6D48" w14:paraId="2BF51E33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7DF70F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7BDC7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C53E76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F9F30E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EE572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21869" w14:textId="6791B31E" w:rsidR="00EA6D48" w:rsidRPr="00EF2A29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  <w:r w:rsidRPr="00EF2A29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МИВУ 10.03.01-</w:t>
                                  </w:r>
                                  <w:r w:rsidR="00BA5A59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1</w:t>
                                  </w:r>
                                  <w:r w:rsidR="00EC453C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2</w:t>
                                  </w:r>
                                  <w:r w:rsidRPr="00EF2A29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BF322F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A6D48" w14:paraId="2994877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945E5F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F5462A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91A992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2350F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E597DA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F5FA9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05AB97" w14:textId="35A1166C" w:rsidR="00EA6D48" w:rsidRPr="003B7552" w:rsidRDefault="003B755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begin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instrText>PAGE   \* MERGEFORMAT</w:instrTex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separate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A6D48" w14:paraId="52E73C3D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1E92C3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F12034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6D2ACE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0FF85A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B77487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FE4518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AD92D8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FECCDA" w14:textId="77777777" w:rsidR="00EA6D48" w:rsidRDefault="00EA6D48" w:rsidP="007303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D0062" id="_x0000_s1033" style="position:absolute;margin-left:56.7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A6D48" w14:paraId="2BF51E33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7DF70F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7BDC7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C53E76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F9F30E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EE572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921869" w14:textId="6791B31E" w:rsidR="00EA6D48" w:rsidRPr="00EF2A29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F2A29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МИВУ 10.03.01-</w:t>
                            </w:r>
                            <w:r w:rsidR="00BA5A59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  <w:r w:rsidR="00EC453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</w:t>
                            </w:r>
                            <w:r w:rsidRPr="00EF2A29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BF322F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A6D48" w14:paraId="2994877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945E5F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F5462A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91A992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2350F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E597DA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FF5FA9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905AB97" w14:textId="35A1166C" w:rsidR="00EA6D48" w:rsidRPr="003B7552" w:rsidRDefault="003B7552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begin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instrText>PAGE   \* MERGEFORMAT</w:instrTex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separate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 w:rsidR="00EA6D48" w14:paraId="52E73C3D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1E92C3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F12034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6D2ACE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10FF85A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B77487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FE4518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9AD92D8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FECCDA" w14:textId="77777777" w:rsidR="00EA6D48" w:rsidRDefault="00EA6D48" w:rsidP="007303E8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2502"/>
    <w:multiLevelType w:val="hybridMultilevel"/>
    <w:tmpl w:val="0A04B97E"/>
    <w:lvl w:ilvl="0" w:tplc="B8F29D6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0D14DF"/>
    <w:multiLevelType w:val="hybridMultilevel"/>
    <w:tmpl w:val="E3247F52"/>
    <w:lvl w:ilvl="0" w:tplc="F53470F4">
      <w:start w:val="1"/>
      <w:numFmt w:val="decimal"/>
      <w:lvlText w:val="%1."/>
      <w:lvlJc w:val="left"/>
      <w:pPr>
        <w:ind w:left="475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537" w:hanging="360"/>
      </w:pPr>
    </w:lvl>
    <w:lvl w:ilvl="2" w:tplc="0419001B" w:tentative="1">
      <w:start w:val="1"/>
      <w:numFmt w:val="lowerRoman"/>
      <w:lvlText w:val="%3."/>
      <w:lvlJc w:val="right"/>
      <w:pPr>
        <w:ind w:left="5257" w:hanging="180"/>
      </w:pPr>
    </w:lvl>
    <w:lvl w:ilvl="3" w:tplc="0419000F" w:tentative="1">
      <w:start w:val="1"/>
      <w:numFmt w:val="decimal"/>
      <w:lvlText w:val="%4."/>
      <w:lvlJc w:val="left"/>
      <w:pPr>
        <w:ind w:left="5977" w:hanging="360"/>
      </w:pPr>
    </w:lvl>
    <w:lvl w:ilvl="4" w:tplc="04190019" w:tentative="1">
      <w:start w:val="1"/>
      <w:numFmt w:val="lowerLetter"/>
      <w:lvlText w:val="%5."/>
      <w:lvlJc w:val="left"/>
      <w:pPr>
        <w:ind w:left="6697" w:hanging="360"/>
      </w:pPr>
    </w:lvl>
    <w:lvl w:ilvl="5" w:tplc="0419001B" w:tentative="1">
      <w:start w:val="1"/>
      <w:numFmt w:val="lowerRoman"/>
      <w:lvlText w:val="%6."/>
      <w:lvlJc w:val="right"/>
      <w:pPr>
        <w:ind w:left="7417" w:hanging="180"/>
      </w:pPr>
    </w:lvl>
    <w:lvl w:ilvl="6" w:tplc="0419000F" w:tentative="1">
      <w:start w:val="1"/>
      <w:numFmt w:val="decimal"/>
      <w:lvlText w:val="%7."/>
      <w:lvlJc w:val="left"/>
      <w:pPr>
        <w:ind w:left="8137" w:hanging="360"/>
      </w:pPr>
    </w:lvl>
    <w:lvl w:ilvl="7" w:tplc="04190019" w:tentative="1">
      <w:start w:val="1"/>
      <w:numFmt w:val="lowerLetter"/>
      <w:lvlText w:val="%8."/>
      <w:lvlJc w:val="left"/>
      <w:pPr>
        <w:ind w:left="8857" w:hanging="360"/>
      </w:pPr>
    </w:lvl>
    <w:lvl w:ilvl="8" w:tplc="0419001B" w:tentative="1">
      <w:start w:val="1"/>
      <w:numFmt w:val="lowerRoman"/>
      <w:lvlText w:val="%9."/>
      <w:lvlJc w:val="right"/>
      <w:pPr>
        <w:ind w:left="9577" w:hanging="180"/>
      </w:pPr>
    </w:lvl>
  </w:abstractNum>
  <w:abstractNum w:abstractNumId="2" w15:restartNumberingAfterBreak="0">
    <w:nsid w:val="0DB86EAD"/>
    <w:multiLevelType w:val="hybridMultilevel"/>
    <w:tmpl w:val="FE04A376"/>
    <w:lvl w:ilvl="0" w:tplc="6B58A2EA">
      <w:start w:val="1"/>
      <w:numFmt w:val="decimal"/>
      <w:pStyle w:val="3"/>
      <w:lvlText w:val="1.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B93680"/>
    <w:multiLevelType w:val="hybridMultilevel"/>
    <w:tmpl w:val="2B224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177A"/>
    <w:multiLevelType w:val="hybridMultilevel"/>
    <w:tmpl w:val="1ABC0336"/>
    <w:lvl w:ilvl="0" w:tplc="A85C58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66945"/>
    <w:multiLevelType w:val="multilevel"/>
    <w:tmpl w:val="FA540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CBE28F9"/>
    <w:multiLevelType w:val="hybridMultilevel"/>
    <w:tmpl w:val="16F04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12374A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4715B7"/>
    <w:multiLevelType w:val="multilevel"/>
    <w:tmpl w:val="D940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647B38"/>
    <w:multiLevelType w:val="multilevel"/>
    <w:tmpl w:val="C95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023304"/>
    <w:multiLevelType w:val="multilevel"/>
    <w:tmpl w:val="DD7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F2F52"/>
    <w:multiLevelType w:val="hybridMultilevel"/>
    <w:tmpl w:val="31F286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9F557D"/>
    <w:multiLevelType w:val="hybridMultilevel"/>
    <w:tmpl w:val="B7B8A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3F6410"/>
    <w:multiLevelType w:val="hybridMultilevel"/>
    <w:tmpl w:val="F2F8D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7300C2"/>
    <w:multiLevelType w:val="multilevel"/>
    <w:tmpl w:val="6EE4AA4A"/>
    <w:lvl w:ilvl="0">
      <w:start w:val="1"/>
      <w:numFmt w:val="decimal"/>
      <w:lvlText w:val="%1."/>
      <w:lvlJc w:val="left"/>
      <w:pPr>
        <w:ind w:left="435" w:hanging="435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1">
      <w:start w:val="1"/>
      <w:numFmt w:val="decimal"/>
      <w:lvlText w:val="%1.%2."/>
      <w:lvlJc w:val="left"/>
      <w:pPr>
        <w:ind w:left="1144" w:hanging="435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</w:abstractNum>
  <w:abstractNum w:abstractNumId="15" w15:restartNumberingAfterBreak="0">
    <w:nsid w:val="3F863C11"/>
    <w:multiLevelType w:val="hybridMultilevel"/>
    <w:tmpl w:val="4AC02528"/>
    <w:lvl w:ilvl="0" w:tplc="8FAAF6D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3543BD0"/>
    <w:multiLevelType w:val="multilevel"/>
    <w:tmpl w:val="341A43F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45D5974"/>
    <w:multiLevelType w:val="multilevel"/>
    <w:tmpl w:val="B3DEF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8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59655EC"/>
    <w:multiLevelType w:val="multilevel"/>
    <w:tmpl w:val="55AC22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86462C4"/>
    <w:multiLevelType w:val="hybridMultilevel"/>
    <w:tmpl w:val="79FAE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86343"/>
    <w:multiLevelType w:val="hybridMultilevel"/>
    <w:tmpl w:val="9926B0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B25B79"/>
    <w:multiLevelType w:val="multilevel"/>
    <w:tmpl w:val="D9A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7152E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0FE7779"/>
    <w:multiLevelType w:val="hybridMultilevel"/>
    <w:tmpl w:val="38383E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1650CC"/>
    <w:multiLevelType w:val="hybridMultilevel"/>
    <w:tmpl w:val="C5F87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5449C"/>
    <w:multiLevelType w:val="multilevel"/>
    <w:tmpl w:val="4B4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24C52"/>
    <w:multiLevelType w:val="multilevel"/>
    <w:tmpl w:val="40461E6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0BD0FF5"/>
    <w:multiLevelType w:val="hybridMultilevel"/>
    <w:tmpl w:val="96BC0E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983B10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B212F9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A729CD"/>
    <w:multiLevelType w:val="multilevel"/>
    <w:tmpl w:val="CB24BC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E5F504E"/>
    <w:multiLevelType w:val="multilevel"/>
    <w:tmpl w:val="031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836703">
    <w:abstractNumId w:val="2"/>
  </w:num>
  <w:num w:numId="2" w16cid:durableId="1732776461">
    <w:abstractNumId w:val="1"/>
  </w:num>
  <w:num w:numId="3" w16cid:durableId="1828546251">
    <w:abstractNumId w:val="11"/>
  </w:num>
  <w:num w:numId="4" w16cid:durableId="1189177225">
    <w:abstractNumId w:val="23"/>
  </w:num>
  <w:num w:numId="5" w16cid:durableId="1895505333">
    <w:abstractNumId w:val="24"/>
  </w:num>
  <w:num w:numId="6" w16cid:durableId="706101963">
    <w:abstractNumId w:val="12"/>
  </w:num>
  <w:num w:numId="7" w16cid:durableId="934628635">
    <w:abstractNumId w:val="13"/>
  </w:num>
  <w:num w:numId="8" w16cid:durableId="944506707">
    <w:abstractNumId w:val="6"/>
  </w:num>
  <w:num w:numId="9" w16cid:durableId="952172605">
    <w:abstractNumId w:val="27"/>
  </w:num>
  <w:num w:numId="10" w16cid:durableId="990600034">
    <w:abstractNumId w:val="17"/>
  </w:num>
  <w:num w:numId="11" w16cid:durableId="875043314">
    <w:abstractNumId w:val="18"/>
  </w:num>
  <w:num w:numId="12" w16cid:durableId="419257875">
    <w:abstractNumId w:val="0"/>
  </w:num>
  <w:num w:numId="13" w16cid:durableId="404301864">
    <w:abstractNumId w:val="31"/>
  </w:num>
  <w:num w:numId="14" w16cid:durableId="1602490995">
    <w:abstractNumId w:val="5"/>
  </w:num>
  <w:num w:numId="15" w16cid:durableId="888609392">
    <w:abstractNumId w:val="14"/>
  </w:num>
  <w:num w:numId="16" w16cid:durableId="1081675952">
    <w:abstractNumId w:val="4"/>
  </w:num>
  <w:num w:numId="17" w16cid:durableId="1003357099">
    <w:abstractNumId w:val="30"/>
  </w:num>
  <w:num w:numId="18" w16cid:durableId="337578729">
    <w:abstractNumId w:val="21"/>
  </w:num>
  <w:num w:numId="19" w16cid:durableId="1287546557">
    <w:abstractNumId w:val="9"/>
  </w:num>
  <w:num w:numId="20" w16cid:durableId="280915479">
    <w:abstractNumId w:val="10"/>
  </w:num>
  <w:num w:numId="21" w16cid:durableId="383675064">
    <w:abstractNumId w:val="8"/>
  </w:num>
  <w:num w:numId="22" w16cid:durableId="1592662430">
    <w:abstractNumId w:val="25"/>
  </w:num>
  <w:num w:numId="23" w16cid:durableId="1602034018">
    <w:abstractNumId w:val="16"/>
  </w:num>
  <w:num w:numId="24" w16cid:durableId="1276595309">
    <w:abstractNumId w:val="7"/>
  </w:num>
  <w:num w:numId="25" w16cid:durableId="374545748">
    <w:abstractNumId w:val="28"/>
  </w:num>
  <w:num w:numId="26" w16cid:durableId="910430114">
    <w:abstractNumId w:val="29"/>
  </w:num>
  <w:num w:numId="27" w16cid:durableId="1490437296">
    <w:abstractNumId w:val="22"/>
  </w:num>
  <w:num w:numId="28" w16cid:durableId="212737616">
    <w:abstractNumId w:val="26"/>
  </w:num>
  <w:num w:numId="29" w16cid:durableId="1014381923">
    <w:abstractNumId w:val="15"/>
  </w:num>
  <w:num w:numId="30" w16cid:durableId="1399403087">
    <w:abstractNumId w:val="20"/>
  </w:num>
  <w:num w:numId="31" w16cid:durableId="270892282">
    <w:abstractNumId w:val="19"/>
  </w:num>
  <w:num w:numId="32" w16cid:durableId="1137458620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F"/>
    <w:rsid w:val="00024BE5"/>
    <w:rsid w:val="000414AE"/>
    <w:rsid w:val="000912F8"/>
    <w:rsid w:val="000A0F02"/>
    <w:rsid w:val="000E073F"/>
    <w:rsid w:val="000E1F20"/>
    <w:rsid w:val="000E4D7A"/>
    <w:rsid w:val="00103223"/>
    <w:rsid w:val="001312F3"/>
    <w:rsid w:val="00145707"/>
    <w:rsid w:val="00154EAD"/>
    <w:rsid w:val="00183799"/>
    <w:rsid w:val="001873F4"/>
    <w:rsid w:val="00194DF5"/>
    <w:rsid w:val="001A0096"/>
    <w:rsid w:val="001B2A09"/>
    <w:rsid w:val="001C2376"/>
    <w:rsid w:val="001D6263"/>
    <w:rsid w:val="001E425B"/>
    <w:rsid w:val="001F3BEF"/>
    <w:rsid w:val="00234089"/>
    <w:rsid w:val="00241FFF"/>
    <w:rsid w:val="002B1079"/>
    <w:rsid w:val="002C6265"/>
    <w:rsid w:val="003012D9"/>
    <w:rsid w:val="0030292E"/>
    <w:rsid w:val="003276F2"/>
    <w:rsid w:val="00361B8F"/>
    <w:rsid w:val="00390863"/>
    <w:rsid w:val="003B7552"/>
    <w:rsid w:val="003D0290"/>
    <w:rsid w:val="003D57AE"/>
    <w:rsid w:val="003F57DD"/>
    <w:rsid w:val="004066AF"/>
    <w:rsid w:val="00406B2E"/>
    <w:rsid w:val="00412854"/>
    <w:rsid w:val="00472A30"/>
    <w:rsid w:val="00475D02"/>
    <w:rsid w:val="004811BF"/>
    <w:rsid w:val="004A69DB"/>
    <w:rsid w:val="004F74CA"/>
    <w:rsid w:val="00515F9A"/>
    <w:rsid w:val="005412FD"/>
    <w:rsid w:val="005513AA"/>
    <w:rsid w:val="00555A2E"/>
    <w:rsid w:val="00562D25"/>
    <w:rsid w:val="005A50F5"/>
    <w:rsid w:val="005C4DFD"/>
    <w:rsid w:val="005C53C4"/>
    <w:rsid w:val="005C6BB6"/>
    <w:rsid w:val="005D4832"/>
    <w:rsid w:val="005E5B89"/>
    <w:rsid w:val="005F1E79"/>
    <w:rsid w:val="005F294A"/>
    <w:rsid w:val="00645F32"/>
    <w:rsid w:val="006463D8"/>
    <w:rsid w:val="00653442"/>
    <w:rsid w:val="006773E0"/>
    <w:rsid w:val="00684108"/>
    <w:rsid w:val="006A3996"/>
    <w:rsid w:val="006B58A0"/>
    <w:rsid w:val="006C3067"/>
    <w:rsid w:val="006F7B2A"/>
    <w:rsid w:val="00713F72"/>
    <w:rsid w:val="00726002"/>
    <w:rsid w:val="007303E8"/>
    <w:rsid w:val="007643DD"/>
    <w:rsid w:val="007D7F80"/>
    <w:rsid w:val="007E7989"/>
    <w:rsid w:val="00802179"/>
    <w:rsid w:val="00803423"/>
    <w:rsid w:val="00807FE0"/>
    <w:rsid w:val="00827E11"/>
    <w:rsid w:val="008346C8"/>
    <w:rsid w:val="00865BE0"/>
    <w:rsid w:val="00884607"/>
    <w:rsid w:val="00885C83"/>
    <w:rsid w:val="00886D3B"/>
    <w:rsid w:val="00887696"/>
    <w:rsid w:val="008A0A40"/>
    <w:rsid w:val="008B3B73"/>
    <w:rsid w:val="008C260D"/>
    <w:rsid w:val="008D7F79"/>
    <w:rsid w:val="008E582F"/>
    <w:rsid w:val="008F3A8C"/>
    <w:rsid w:val="00917ADC"/>
    <w:rsid w:val="00935FF0"/>
    <w:rsid w:val="00973A44"/>
    <w:rsid w:val="009820B2"/>
    <w:rsid w:val="009B2B96"/>
    <w:rsid w:val="009B5419"/>
    <w:rsid w:val="00A162F1"/>
    <w:rsid w:val="00A2376E"/>
    <w:rsid w:val="00A57444"/>
    <w:rsid w:val="00A61AFD"/>
    <w:rsid w:val="00A77494"/>
    <w:rsid w:val="00A9446C"/>
    <w:rsid w:val="00AB4FEE"/>
    <w:rsid w:val="00AC3CDA"/>
    <w:rsid w:val="00AD401B"/>
    <w:rsid w:val="00AF11A9"/>
    <w:rsid w:val="00AF4BD2"/>
    <w:rsid w:val="00B1490D"/>
    <w:rsid w:val="00B165E7"/>
    <w:rsid w:val="00B245E1"/>
    <w:rsid w:val="00B24BC4"/>
    <w:rsid w:val="00B25FDF"/>
    <w:rsid w:val="00B54F1A"/>
    <w:rsid w:val="00B6586A"/>
    <w:rsid w:val="00BA5A59"/>
    <w:rsid w:val="00BC6239"/>
    <w:rsid w:val="00BD5917"/>
    <w:rsid w:val="00BD7C8B"/>
    <w:rsid w:val="00BF511E"/>
    <w:rsid w:val="00C0214F"/>
    <w:rsid w:val="00C14100"/>
    <w:rsid w:val="00C17D49"/>
    <w:rsid w:val="00C26789"/>
    <w:rsid w:val="00C360B2"/>
    <w:rsid w:val="00C37249"/>
    <w:rsid w:val="00C37711"/>
    <w:rsid w:val="00CC0CD7"/>
    <w:rsid w:val="00CC2B15"/>
    <w:rsid w:val="00CE76BE"/>
    <w:rsid w:val="00D010DA"/>
    <w:rsid w:val="00D10C16"/>
    <w:rsid w:val="00D24C99"/>
    <w:rsid w:val="00D453E6"/>
    <w:rsid w:val="00DC3CDC"/>
    <w:rsid w:val="00DD1CE7"/>
    <w:rsid w:val="00DF1F01"/>
    <w:rsid w:val="00DF35BA"/>
    <w:rsid w:val="00E05F0D"/>
    <w:rsid w:val="00E11735"/>
    <w:rsid w:val="00E22310"/>
    <w:rsid w:val="00E655EE"/>
    <w:rsid w:val="00E73340"/>
    <w:rsid w:val="00E73F73"/>
    <w:rsid w:val="00E932B9"/>
    <w:rsid w:val="00EA6D48"/>
    <w:rsid w:val="00EC453C"/>
    <w:rsid w:val="00EE55E7"/>
    <w:rsid w:val="00EF2A29"/>
    <w:rsid w:val="00F5463F"/>
    <w:rsid w:val="00F63CAC"/>
    <w:rsid w:val="00F70019"/>
    <w:rsid w:val="00F7753F"/>
    <w:rsid w:val="00F939F2"/>
    <w:rsid w:val="00FB7779"/>
    <w:rsid w:val="00FC34D0"/>
    <w:rsid w:val="00FD48A5"/>
    <w:rsid w:val="00FF15F6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D30DF"/>
  <w15:chartTrackingRefBased/>
  <w15:docId w15:val="{2AFB3F88-9E52-4CFA-88F9-8C61EA44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теха"/>
    <w:qFormat/>
    <w:rsid w:val="00A162F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16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16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16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16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162F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4">
    <w:name w:val="List Paragraph"/>
    <w:basedOn w:val="a"/>
    <w:uiPriority w:val="34"/>
    <w:qFormat/>
    <w:rsid w:val="00A162F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24BE5"/>
    <w:pPr>
      <w:tabs>
        <w:tab w:val="left" w:pos="851"/>
        <w:tab w:val="left" w:pos="1276"/>
        <w:tab w:val="right" w:leader="dot" w:pos="9912"/>
      </w:tabs>
      <w:spacing w:after="100" w:line="259" w:lineRule="auto"/>
      <w:ind w:left="709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CDC"/>
    <w:pPr>
      <w:tabs>
        <w:tab w:val="left" w:pos="426"/>
        <w:tab w:val="right" w:leader="dot" w:pos="9922"/>
      </w:tabs>
      <w:spacing w:after="100" w:line="259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62F1"/>
    <w:pPr>
      <w:numPr>
        <w:numId w:val="1"/>
      </w:numPr>
      <w:spacing w:after="100" w:line="259" w:lineRule="auto"/>
      <w:ind w:left="0" w:firstLine="709"/>
    </w:pPr>
    <w:rPr>
      <w:rFonts w:eastAsiaTheme="minorEastAsia" w:cs="Times New Roman"/>
      <w:lang w:eastAsia="ru-RU"/>
    </w:rPr>
  </w:style>
  <w:style w:type="paragraph" w:styleId="a5">
    <w:name w:val="No Spacing"/>
    <w:uiPriority w:val="1"/>
    <w:qFormat/>
    <w:rsid w:val="00A162F1"/>
    <w:pPr>
      <w:spacing w:after="0" w:line="240" w:lineRule="auto"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1">
    <w:name w:val="Заголовок 3 Знак"/>
    <w:basedOn w:val="a0"/>
    <w:link w:val="30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162F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A162F1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3E8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3E8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F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1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F511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F511E"/>
  </w:style>
  <w:style w:type="table" w:styleId="ab">
    <w:name w:val="Table Grid"/>
    <w:basedOn w:val="a1"/>
    <w:uiPriority w:val="39"/>
    <w:rsid w:val="002C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A50F5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6A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A3996"/>
    <w:rPr>
      <w:b/>
      <w:bCs/>
    </w:rPr>
  </w:style>
  <w:style w:type="paragraph" w:customStyle="1" w:styleId="tp-content-paragraph">
    <w:name w:val="tp-content-paragraph"/>
    <w:basedOn w:val="a"/>
    <w:rsid w:val="006A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p-content-listitem">
    <w:name w:val="tp-content-list__item"/>
    <w:basedOn w:val="a"/>
    <w:rsid w:val="006A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6A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5C6BB6"/>
    <w:pPr>
      <w:suppressAutoHyphens/>
      <w:spacing w:after="14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f"/>
    <w:rsid w:val="005C6BB6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F63CA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94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D57F-0156-4625-9373-FE3A81D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40</Pages>
  <Words>3565</Words>
  <Characters>20324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Гусев</dc:creator>
  <cp:keywords/>
  <dc:description/>
  <cp:lastModifiedBy>Ирина Фадеева</cp:lastModifiedBy>
  <cp:revision>15</cp:revision>
  <cp:lastPrinted>2024-10-11T12:31:00Z</cp:lastPrinted>
  <dcterms:created xsi:type="dcterms:W3CDTF">2024-10-11T12:22:00Z</dcterms:created>
  <dcterms:modified xsi:type="dcterms:W3CDTF">2024-11-03T13:40:00Z</dcterms:modified>
</cp:coreProperties>
</file>