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0E" w:rsidRPr="003F350E" w:rsidRDefault="003F350E" w:rsidP="003F350E">
      <w:pPr>
        <w:jc w:val="center"/>
        <w:rPr>
          <w:lang w:val="ru-RU"/>
        </w:rPr>
      </w:pPr>
      <w:r w:rsidRPr="003F350E">
        <w:rPr>
          <w:rFonts w:ascii="Arial Black" w:eastAsia="Arial Black" w:hAnsi="Arial Black" w:cs="Arial Black"/>
          <w:sz w:val="40"/>
          <w:szCs w:val="40"/>
          <w:lang w:val="ru-RU"/>
        </w:rPr>
        <w:t>Санкт-Петербургский национальный исследовательский университет</w:t>
      </w:r>
      <w:r w:rsidRPr="003F350E">
        <w:rPr>
          <w:sz w:val="40"/>
          <w:szCs w:val="40"/>
          <w:lang w:val="ru-RU"/>
        </w:rPr>
        <w:br/>
      </w:r>
      <w:r w:rsidRPr="003F350E">
        <w:rPr>
          <w:rFonts w:ascii="Arial Black" w:eastAsia="Arial Black" w:hAnsi="Arial Black" w:cs="Arial Black"/>
          <w:sz w:val="40"/>
          <w:szCs w:val="40"/>
          <w:lang w:val="ru-RU"/>
        </w:rPr>
        <w:t xml:space="preserve"> информационных технологий, механики и оптики</w:t>
      </w:r>
      <w:r w:rsidRPr="003F350E">
        <w:rPr>
          <w:lang w:val="ru-RU"/>
        </w:rPr>
        <w:br/>
      </w:r>
      <w:r w:rsidRPr="003F350E">
        <w:rPr>
          <w:rFonts w:eastAsiaTheme="minorEastAsia"/>
          <w:sz w:val="28"/>
          <w:szCs w:val="28"/>
          <w:lang w:val="ru-RU"/>
        </w:rPr>
        <w:t>Кафедра информатики и прикладной математики</w:t>
      </w:r>
      <w:r w:rsidRPr="003F350E">
        <w:rPr>
          <w:lang w:val="ru-RU"/>
        </w:rPr>
        <w:br/>
      </w:r>
      <w:r w:rsidRPr="003F350E">
        <w:rPr>
          <w:lang w:val="ru-RU"/>
        </w:rPr>
        <w:br/>
      </w:r>
      <w:r w:rsidRPr="003F350E">
        <w:rPr>
          <w:lang w:val="ru-RU"/>
        </w:rPr>
        <w:br/>
      </w:r>
    </w:p>
    <w:p w:rsidR="003F350E" w:rsidRPr="00DC1374" w:rsidRDefault="003F350E" w:rsidP="003F350E">
      <w:pPr>
        <w:rPr>
          <w:lang w:val="ru-RU"/>
        </w:rPr>
      </w:pPr>
    </w:p>
    <w:p w:rsidR="003F350E" w:rsidRPr="003F350E" w:rsidRDefault="003F350E" w:rsidP="003F350E">
      <w:pPr>
        <w:rPr>
          <w:lang w:val="ru-RU"/>
        </w:rPr>
      </w:pPr>
      <w:r w:rsidRPr="003F350E">
        <w:rPr>
          <w:lang w:val="ru-RU"/>
        </w:rPr>
        <w:br/>
      </w:r>
      <w:r w:rsidRPr="003F350E">
        <w:rPr>
          <w:lang w:val="ru-RU"/>
        </w:rPr>
        <w:br/>
      </w:r>
    </w:p>
    <w:p w:rsidR="003F350E" w:rsidRPr="003F350E" w:rsidRDefault="003F350E" w:rsidP="003F350E">
      <w:pPr>
        <w:jc w:val="right"/>
        <w:rPr>
          <w:lang w:val="ru-RU"/>
        </w:rPr>
      </w:pPr>
      <w:r w:rsidRPr="003F350E">
        <w:rPr>
          <w:lang w:val="ru-RU"/>
        </w:rPr>
        <w:br/>
      </w:r>
      <w:r w:rsidRPr="003F350E">
        <w:rPr>
          <w:rFonts w:ascii="Arial Black" w:eastAsia="Arial Black" w:hAnsi="Arial Black" w:cs="Arial Black"/>
          <w:lang w:val="ru-RU"/>
        </w:rPr>
        <w:t>Вычислительная математика</w:t>
      </w:r>
      <w:r w:rsidRPr="003F350E">
        <w:rPr>
          <w:rFonts w:ascii="Arial Black" w:eastAsia="Arial Black" w:hAnsi="Arial Black" w:cs="Arial Black"/>
          <w:lang w:val="ru-RU"/>
        </w:rPr>
        <w:br/>
      </w:r>
      <w:r w:rsidR="007C532A">
        <w:rPr>
          <w:rFonts w:ascii="Calibri" w:eastAsia="Calibri" w:hAnsi="Calibri" w:cs="Calibri"/>
          <w:lang w:val="ru-RU"/>
        </w:rPr>
        <w:t>Лабораторная работа №</w:t>
      </w:r>
      <w:r w:rsidR="007C532A" w:rsidRPr="007C532A">
        <w:rPr>
          <w:rFonts w:ascii="Calibri" w:eastAsia="Calibri" w:hAnsi="Calibri" w:cs="Calibri"/>
          <w:lang w:val="ru-RU"/>
        </w:rPr>
        <w:t>3</w:t>
      </w:r>
      <w:r w:rsidRPr="003F350E">
        <w:rPr>
          <w:rFonts w:eastAsia="Arial Black" w:cs="Arial Black"/>
          <w:b/>
          <w:lang w:val="ru-RU"/>
        </w:rPr>
        <w:br/>
      </w:r>
      <w:r w:rsidR="007C532A">
        <w:rPr>
          <w:rFonts w:eastAsia="Arial Black" w:cs="Arial Black"/>
          <w:b/>
          <w:lang w:val="ru-RU"/>
        </w:rPr>
        <w:t>Аппроксимация функций методом наименьших квадатов</w:t>
      </w:r>
      <w:r w:rsidRPr="003F350E">
        <w:rPr>
          <w:rFonts w:ascii="Arial Black" w:eastAsia="Arial Black" w:hAnsi="Arial Black" w:cs="Arial Black"/>
          <w:lang w:val="ru-RU"/>
        </w:rPr>
        <w:br/>
      </w:r>
      <w:r w:rsidRPr="003F350E">
        <w:rPr>
          <w:lang w:val="ru-RU"/>
        </w:rPr>
        <w:br/>
      </w:r>
      <w:r w:rsidRPr="003F350E">
        <w:rPr>
          <w:lang w:val="ru-RU"/>
        </w:rPr>
        <w:br/>
      </w:r>
      <w:r w:rsidRPr="003F350E">
        <w:rPr>
          <w:lang w:val="ru-RU"/>
        </w:rPr>
        <w:br/>
      </w:r>
      <w:r w:rsidRPr="003F350E">
        <w:rPr>
          <w:lang w:val="ru-RU"/>
        </w:rPr>
        <w:br/>
      </w:r>
    </w:p>
    <w:p w:rsidR="003F350E" w:rsidRPr="003F350E" w:rsidRDefault="003F350E" w:rsidP="003F350E">
      <w:pPr>
        <w:jc w:val="right"/>
        <w:rPr>
          <w:lang w:val="ru-RU"/>
        </w:rPr>
      </w:pPr>
    </w:p>
    <w:p w:rsidR="003F350E" w:rsidRPr="003F350E" w:rsidRDefault="003F350E" w:rsidP="003F350E">
      <w:pPr>
        <w:jc w:val="right"/>
        <w:rPr>
          <w:lang w:val="ru-RU"/>
        </w:rPr>
      </w:pPr>
      <w:r w:rsidRPr="003F350E">
        <w:rPr>
          <w:lang w:val="ru-RU"/>
        </w:rPr>
        <w:br/>
      </w:r>
    </w:p>
    <w:p w:rsidR="003F350E" w:rsidRPr="003F350E" w:rsidRDefault="003F350E" w:rsidP="003F350E">
      <w:pPr>
        <w:jc w:val="right"/>
        <w:rPr>
          <w:lang w:val="ru-RU"/>
        </w:rPr>
      </w:pPr>
    </w:p>
    <w:p w:rsidR="003F350E" w:rsidRPr="003F350E" w:rsidRDefault="003F350E" w:rsidP="003F350E">
      <w:pPr>
        <w:jc w:val="right"/>
        <w:rPr>
          <w:lang w:val="ru-RU"/>
        </w:rPr>
      </w:pPr>
    </w:p>
    <w:p w:rsidR="003F350E" w:rsidRPr="003F350E" w:rsidRDefault="003F350E" w:rsidP="003F350E">
      <w:pPr>
        <w:jc w:val="right"/>
        <w:rPr>
          <w:lang w:val="ru-RU"/>
        </w:rPr>
      </w:pPr>
      <w:r w:rsidRPr="003F350E">
        <w:rPr>
          <w:rFonts w:ascii="Times New Roman" w:eastAsia="Times New Roman" w:hAnsi="Times New Roman" w:cs="Times New Roman"/>
          <w:lang w:val="ru-RU"/>
        </w:rPr>
        <w:t>Выполнил</w:t>
      </w:r>
      <w:r w:rsidRPr="003F350E">
        <w:rPr>
          <w:rFonts w:ascii="Calibri" w:eastAsia="Calibri" w:hAnsi="Calibri" w:cs="Calibri"/>
          <w:lang w:val="ru-RU"/>
        </w:rPr>
        <w:t xml:space="preserve">: </w:t>
      </w:r>
      <w:r w:rsidRPr="003F350E">
        <w:rPr>
          <w:rFonts w:ascii="Arial Black" w:eastAsia="Arial Black" w:hAnsi="Arial Black" w:cs="Arial Black"/>
          <w:sz w:val="20"/>
          <w:szCs w:val="20"/>
          <w:lang w:val="ru-RU"/>
        </w:rPr>
        <w:t>Шкаруба Н.Е.</w:t>
      </w:r>
      <w:r w:rsidRPr="003F350E">
        <w:rPr>
          <w:lang w:val="ru-RU"/>
        </w:rPr>
        <w:br/>
      </w:r>
      <w:r w:rsidRPr="003F350E">
        <w:rPr>
          <w:rFonts w:ascii="Times New Roman" w:eastAsia="Times New Roman" w:hAnsi="Times New Roman" w:cs="Times New Roman"/>
          <w:lang w:val="ru-RU"/>
        </w:rPr>
        <w:t xml:space="preserve">Проверил: </w:t>
      </w:r>
      <w:r w:rsidRPr="003F350E">
        <w:rPr>
          <w:rFonts w:ascii="Arial Black" w:eastAsia="Times New Roman" w:hAnsi="Arial Black" w:cs="Times New Roman"/>
          <w:lang w:val="ru-RU"/>
        </w:rPr>
        <w:t>Петрова М.</w:t>
      </w:r>
      <w:r w:rsidRPr="003F350E">
        <w:rPr>
          <w:lang w:val="ru-RU"/>
        </w:rPr>
        <w:br/>
      </w:r>
      <w:r w:rsidRPr="003F350E">
        <w:rPr>
          <w:rFonts w:ascii="Times New Roman" w:eastAsia="Times New Roman" w:hAnsi="Times New Roman" w:cs="Times New Roman"/>
          <w:lang w:val="ru-RU"/>
        </w:rPr>
        <w:t>группа:</w:t>
      </w:r>
      <w:r w:rsidRPr="003F350E">
        <w:rPr>
          <w:rFonts w:ascii="Calibri" w:eastAsia="Calibri" w:hAnsi="Calibri" w:cs="Calibri"/>
          <w:lang w:val="ru-RU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</w:rPr>
        <w:t>P</w:t>
      </w:r>
      <w:r w:rsidRPr="003F350E">
        <w:rPr>
          <w:rFonts w:ascii="Arial Black" w:eastAsia="Arial Black" w:hAnsi="Arial Black" w:cs="Arial Black"/>
          <w:sz w:val="20"/>
          <w:szCs w:val="20"/>
          <w:lang w:val="ru-RU"/>
        </w:rPr>
        <w:t>3218</w:t>
      </w:r>
      <w:r w:rsidRPr="003F350E">
        <w:rPr>
          <w:lang w:val="ru-RU"/>
        </w:rPr>
        <w:br/>
      </w:r>
      <w:r w:rsidRPr="003F350E">
        <w:rPr>
          <w:rFonts w:ascii="Times New Roman" w:eastAsia="Times New Roman" w:hAnsi="Times New Roman" w:cs="Times New Roman"/>
          <w:lang w:val="ru-RU"/>
        </w:rPr>
        <w:t>год:</w:t>
      </w:r>
      <w:r w:rsidRPr="003F350E">
        <w:rPr>
          <w:rFonts w:ascii="Arial Black" w:eastAsia="Arial Black" w:hAnsi="Arial Black" w:cs="Arial Black"/>
          <w:lang w:val="ru-RU"/>
        </w:rPr>
        <w:t xml:space="preserve"> </w:t>
      </w:r>
      <w:r w:rsidRPr="003F350E">
        <w:rPr>
          <w:rFonts w:ascii="Arial Black" w:eastAsia="Arial Black" w:hAnsi="Arial Black" w:cs="Arial Black"/>
          <w:sz w:val="20"/>
          <w:szCs w:val="20"/>
          <w:lang w:val="ru-RU"/>
        </w:rPr>
        <w:t>2015</w:t>
      </w:r>
    </w:p>
    <w:p w:rsidR="003F350E" w:rsidRPr="00AA1359" w:rsidRDefault="003F350E" w:rsidP="003F350E">
      <w:pPr>
        <w:jc w:val="right"/>
        <w:rPr>
          <w:lang w:val="ru-RU"/>
        </w:rPr>
      </w:pPr>
    </w:p>
    <w:p w:rsidR="003F350E" w:rsidRPr="003F350E" w:rsidRDefault="003F350E" w:rsidP="003F350E">
      <w:pPr>
        <w:jc w:val="center"/>
        <w:rPr>
          <w:rFonts w:ascii="Arial Black" w:eastAsia="Arial Black" w:hAnsi="Arial Black" w:cs="Arial Black"/>
          <w:b/>
          <w:sz w:val="36"/>
          <w:szCs w:val="36"/>
          <w:lang w:val="ru-RU"/>
        </w:rPr>
      </w:pPr>
      <w:r w:rsidRPr="003F350E">
        <w:rPr>
          <w:rFonts w:ascii="Arial Black" w:eastAsia="Arial Black" w:hAnsi="Arial Black" w:cs="Arial Black"/>
          <w:b/>
          <w:sz w:val="36"/>
          <w:szCs w:val="36"/>
          <w:lang w:val="ru-RU"/>
        </w:rPr>
        <w:lastRenderedPageBreak/>
        <w:t xml:space="preserve">Метод </w:t>
      </w:r>
      <w:r>
        <w:rPr>
          <w:rFonts w:ascii="Arial Black" w:eastAsia="Arial Black" w:hAnsi="Arial Black" w:cs="Arial Black"/>
          <w:b/>
          <w:sz w:val="36"/>
          <w:szCs w:val="36"/>
          <w:lang w:val="ru-RU"/>
        </w:rPr>
        <w:t>наименьших квадратов</w:t>
      </w:r>
    </w:p>
    <w:p w:rsidR="003F350E" w:rsidRPr="005A4698" w:rsidRDefault="00AA1359" w:rsidP="00DC1374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4711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5C286393" wp14:editId="1480D2ED">
            <wp:simplePos x="0" y="0"/>
            <wp:positionH relativeFrom="column">
              <wp:posOffset>477520</wp:posOffset>
            </wp:positionH>
            <wp:positionV relativeFrom="paragraph">
              <wp:posOffset>5923915</wp:posOffset>
            </wp:positionV>
            <wp:extent cx="2633980" cy="1261110"/>
            <wp:effectExtent l="19050" t="19050" r="13970" b="152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26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907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197E3BD2" wp14:editId="1AC9A901">
            <wp:simplePos x="0" y="0"/>
            <wp:positionH relativeFrom="column">
              <wp:posOffset>477520</wp:posOffset>
            </wp:positionH>
            <wp:positionV relativeFrom="paragraph">
              <wp:posOffset>5440680</wp:posOffset>
            </wp:positionV>
            <wp:extent cx="1882775" cy="256540"/>
            <wp:effectExtent l="19050" t="19050" r="22225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5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0A6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5654A4E" wp14:editId="59E05BFD">
            <wp:simplePos x="0" y="0"/>
            <wp:positionH relativeFrom="column">
              <wp:posOffset>474345</wp:posOffset>
            </wp:positionH>
            <wp:positionV relativeFrom="paragraph">
              <wp:posOffset>4557395</wp:posOffset>
            </wp:positionV>
            <wp:extent cx="1985010" cy="349885"/>
            <wp:effectExtent l="19050" t="19050" r="15240" b="12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34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907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0F35E7F5" wp14:editId="22105CD3">
            <wp:simplePos x="0" y="0"/>
            <wp:positionH relativeFrom="column">
              <wp:posOffset>485140</wp:posOffset>
            </wp:positionH>
            <wp:positionV relativeFrom="paragraph">
              <wp:posOffset>3192145</wp:posOffset>
            </wp:positionV>
            <wp:extent cx="1590675" cy="152400"/>
            <wp:effectExtent l="19050" t="19050" r="28575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698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8C5D4AE" wp14:editId="087D02BD">
            <wp:simplePos x="0" y="0"/>
            <wp:positionH relativeFrom="column">
              <wp:posOffset>486410</wp:posOffset>
            </wp:positionH>
            <wp:positionV relativeFrom="paragraph">
              <wp:posOffset>2078990</wp:posOffset>
            </wp:positionV>
            <wp:extent cx="3171825" cy="560070"/>
            <wp:effectExtent l="19050" t="19050" r="2857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907" w:rsidRPr="00EF7907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3EDEB2E0" wp14:editId="00810748">
            <wp:simplePos x="0" y="0"/>
            <wp:positionH relativeFrom="column">
              <wp:posOffset>493395</wp:posOffset>
            </wp:positionH>
            <wp:positionV relativeFrom="paragraph">
              <wp:posOffset>995045</wp:posOffset>
            </wp:positionV>
            <wp:extent cx="1862455" cy="521970"/>
            <wp:effectExtent l="19050" t="19050" r="23495" b="1143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52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698" w:rsidRPr="005A46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10108B4" wp14:editId="4FB7E065">
            <wp:simplePos x="0" y="0"/>
            <wp:positionH relativeFrom="column">
              <wp:posOffset>4229735</wp:posOffset>
            </wp:positionH>
            <wp:positionV relativeFrom="paragraph">
              <wp:posOffset>3175</wp:posOffset>
            </wp:positionV>
            <wp:extent cx="2099310" cy="1892300"/>
            <wp:effectExtent l="0" t="0" r="0" b="0"/>
            <wp:wrapSquare wrapText="bothSides"/>
            <wp:docPr id="2" name="Picture 2" descr="https://upload.wikimedia.org/wikipedia/commons/thumb/7/75/Linear_least_squares%282%29.svg/220px-Linear_least_squares%282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5/Linear_least_squares%282%29.svg/220px-Linear_least_squares%282%29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50E" w:rsidRPr="005A4698">
        <w:rPr>
          <w:rFonts w:ascii="Times New Roman" w:hAnsi="Times New Roman" w:cs="Times New Roman"/>
          <w:b/>
          <w:sz w:val="28"/>
          <w:szCs w:val="28"/>
          <w:lang w:val="ru-RU"/>
        </w:rPr>
        <w:t>Описание метода:</w:t>
      </w:r>
      <w:r w:rsidR="003F350E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  <w:t xml:space="preserve">Мера отклонения многочлена от заданной функции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f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(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x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)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на множестве точек (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x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i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, </w:t>
      </w:r>
      <w:proofErr w:type="spellStart"/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y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i</w:t>
      </w:r>
      <w:proofErr w:type="spellEnd"/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) (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i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= 0, 1, …, 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n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) при среднеквадратичном приближении является величина 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S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 равная сумме квадратов разностей между значениями многочлена и функции в данных точках: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Если мы решим, что будем аппроксимировать полиномами, то з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апишем сумму квадратов отклонений для всех точек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x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0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, 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x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1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 xml:space="preserve">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…, </w:t>
      </w:r>
      <w:proofErr w:type="spellStart"/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x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n</w:t>
      </w:r>
      <w:proofErr w:type="spellEnd"/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 xml:space="preserve">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: </w:t>
      </w:r>
      <w:r w:rsidR="000B55CD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0B55CD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E33124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  <w:t xml:space="preserve">Суть </w:t>
      </w:r>
      <w:r w:rsid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метода наименьших квадратов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в том, что п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араметры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0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,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1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 xml:space="preserve">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…,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n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</w:t>
      </w:r>
      <w:r w:rsid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будем находить из условия минимума функции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S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: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</w:t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0C62DC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Однако, важно</w:t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(!)</w:t>
      </w:r>
      <w:r w:rsid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 чтобы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отклонения </w:t>
      </w:r>
      <w:proofErr w:type="spellStart"/>
      <w:r w:rsidR="00C840A6">
        <w:rPr>
          <w:rFonts w:ascii="Times New Roman" w:eastAsia="Times New Roman" w:hAnsi="Times New Roman" w:cs="Times New Roman"/>
          <w:color w:val="252525"/>
          <w:sz w:val="21"/>
          <w:szCs w:val="21"/>
        </w:rPr>
        <w:t>e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i</w:t>
      </w:r>
      <w:proofErr w:type="spellEnd"/>
      <w:r w:rsidR="00C840A6" w:rsidRP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подчиняются нормальному закону распределения (В самом грубом случае: необходимость, чтобы функция отклонений была плавной, не резкой), тогда полученный рассматриваемым методом значения параметров наиболее вероятны.</w:t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  <w:t xml:space="preserve">Поскольку параметры 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0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, 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1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 xml:space="preserve"> 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…, 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C840A6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n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выступают в роли независимых переменных функции 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</w:rPr>
        <w:t>S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 то её минимум найдём, приравнивая к нулю частные проихводные по этим переменным (Из курса линейной алгебры):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5A4698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(*)</w:t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  <w:t xml:space="preserve">Полученные отношения – система уравнений для определения 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0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, 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1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 xml:space="preserve"> 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…, 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EF7907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n</w:t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 xml:space="preserve"> </w:t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.</w:t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  <w:t>Самый частый случай, аппроксимируемый по МНК это многочлен вида:</w:t>
      </w:r>
      <w:r w:rsidR="00EF7907" w:rsidRPr="00EF7907">
        <w:rPr>
          <w:noProof/>
          <w:lang w:val="ru-RU"/>
        </w:rPr>
        <w:t xml:space="preserve"> </w:t>
      </w:r>
      <w:r w:rsidR="00EF7907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  <w:t xml:space="preserve">Для составления системы урванений коэффициентов найдём частные производные функции </w:t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</w:rPr>
        <w:t>S</w:t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:</w:t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C840A6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lastRenderedPageBreak/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Приравнивая эти выражения к нулю</w:t>
      </w:r>
      <w:r w:rsidR="00887C95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</w:t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 в соответствии с (*) и собирая коэффициенты при неизвестных 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0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, 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>1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  <w:lang w:val="ru-RU"/>
        </w:rPr>
        <w:t xml:space="preserve"> 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 xml:space="preserve">…, 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</w:rPr>
        <w:t>a</w:t>
      </w:r>
      <w:r w:rsidR="00734711" w:rsidRPr="005A4698">
        <w:rPr>
          <w:rFonts w:ascii="Times New Roman" w:eastAsia="Times New Roman" w:hAnsi="Times New Roman" w:cs="Times New Roman"/>
          <w:color w:val="252525"/>
          <w:sz w:val="21"/>
          <w:szCs w:val="21"/>
          <w:vertAlign w:val="subscript"/>
        </w:rPr>
        <w:t>n</w:t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,  получ</w:t>
      </w:r>
      <w:r w:rsidR="00887C95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аем следующую систему линейных(!) уравнений, которую мы умеем решать :</w:t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 w:rsidRPr="00734711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0C8BBE09" wp14:editId="68062819">
            <wp:simplePos x="0" y="0"/>
            <wp:positionH relativeFrom="column">
              <wp:posOffset>474980</wp:posOffset>
            </wp:positionH>
            <wp:positionV relativeFrom="paragraph">
              <wp:posOffset>484505</wp:posOffset>
            </wp:positionV>
            <wp:extent cx="3204210" cy="1246505"/>
            <wp:effectExtent l="19050" t="19050" r="15240" b="107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4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DC1374" w:rsidRPr="00DC1374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DC1374" w:rsidRPr="00DC1374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734711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DC1374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t>Эту систему можно записать в более компактном виде</w:t>
      </w:r>
      <w:r w:rsidR="00DC1374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  <w:r w:rsidR="00DC1374" w:rsidRPr="00DC1374"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inline distT="0" distB="0" distL="0" distR="0" wp14:anchorId="36D8A074" wp14:editId="4F848519">
            <wp:extent cx="3212327" cy="1136985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763" cy="1136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23CCE" w:rsidRPr="004C6B32">
        <w:rPr>
          <w:rFonts w:ascii="Times New Roman" w:eastAsia="Times New Roman" w:hAnsi="Times New Roman" w:cs="Times New Roman"/>
          <w:color w:val="252525"/>
          <w:sz w:val="21"/>
          <w:szCs w:val="21"/>
          <w:lang w:val="ru-RU"/>
        </w:rPr>
        <w:br/>
      </w:r>
    </w:p>
    <w:p w:rsidR="000B55CD" w:rsidRPr="00923CCE" w:rsidRDefault="00190B56" w:rsidP="000B55CD">
      <w:pPr>
        <w:pStyle w:val="ListParagraph"/>
        <w:numPr>
          <w:ilvl w:val="0"/>
          <w:numId w:val="1"/>
        </w:numPr>
        <w:shd w:val="clear" w:color="auto" w:fill="FFFFFF"/>
        <w:spacing w:before="120" w:after="120" w:line="336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Исходный к</w:t>
      </w:r>
      <w:r w:rsidR="00887C95">
        <w:rPr>
          <w:rFonts w:ascii="Times New Roman" w:hAnsi="Times New Roman" w:cs="Times New Roman"/>
          <w:b/>
          <w:sz w:val="28"/>
          <w:szCs w:val="28"/>
          <w:lang w:val="ru-RU"/>
        </w:rPr>
        <w:t>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OrdinaryLeastSquares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points</w:t>
      </w:r>
      <w:r w:rsidR="00AA13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 w:rsidR="00AA13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=5)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Matrix system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- 1 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coefficients(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b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l++)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k+l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c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polynomRang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k)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.y;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coefficients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coefficients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GaussSeidel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(b, c, 0.0001);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appriximated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function. Don't be ashamed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lambda's</w:t>
      </w:r>
      <w:proofErr w:type="gramEnd"/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[coefficients](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computePolynom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coefficients);</w:t>
      </w:r>
    </w:p>
    <w:p w:rsidR="00923CCE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856319" w:rsidRPr="00AA1359" w:rsidRDefault="00923CCE" w:rsidP="00A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6319" w:rsidRPr="00856319" w:rsidRDefault="00856319" w:rsidP="00856319">
      <w:pPr>
        <w:shd w:val="clear" w:color="auto" w:fill="FFFFFF"/>
        <w:spacing w:before="120" w:after="120" w:line="336" w:lineRule="atLeast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77CC" w:rsidRPr="007377CC" w:rsidRDefault="00E33124" w:rsidP="00856319">
      <w:pPr>
        <w:pStyle w:val="ListParagraph"/>
        <w:numPr>
          <w:ilvl w:val="0"/>
          <w:numId w:val="1"/>
        </w:numPr>
        <w:shd w:val="clear" w:color="auto" w:fill="FFFFFF"/>
        <w:spacing w:before="120" w:after="120" w:line="336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469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Пример работы программы</w:t>
      </w:r>
      <w:r w:rsidR="007377CC" w:rsidRPr="00856319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D1D54CC" wp14:editId="394AE097">
            <wp:extent cx="3543300" cy="2753439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5382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0B55CD" w:rsidRPr="007377CC" w:rsidRDefault="007377CC" w:rsidP="007377CC">
      <w:pPr>
        <w:pStyle w:val="ListParagraph"/>
        <w:numPr>
          <w:ilvl w:val="0"/>
          <w:numId w:val="1"/>
        </w:numPr>
        <w:shd w:val="clear" w:color="auto" w:fill="FFFFFF"/>
        <w:spacing w:before="120" w:after="24" w:line="336" w:lineRule="atLeast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7377CC"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 программы</w:t>
      </w:r>
      <w:r w:rsidR="00856319" w:rsidRPr="007377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7377CC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4829D25" wp14:editId="51D396D1">
            <wp:extent cx="4762500" cy="47339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7CC" w:rsidRPr="007377CC" w:rsidRDefault="007377CC" w:rsidP="007377CC">
      <w:pPr>
        <w:pStyle w:val="ListParagraph"/>
        <w:numPr>
          <w:ilvl w:val="0"/>
          <w:numId w:val="1"/>
        </w:numPr>
        <w:shd w:val="clear" w:color="auto" w:fill="FFFFFF"/>
        <w:spacing w:before="120" w:after="24" w:line="336" w:lineRule="atLeast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ez</w:t>
      </w:r>
      <w:bookmarkStart w:id="0" w:name="_GoBack"/>
      <w:bookmarkEnd w:id="0"/>
      <w:proofErr w:type="spellEnd"/>
    </w:p>
    <w:sectPr w:rsidR="007377CC" w:rsidRPr="0073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4101"/>
    <w:multiLevelType w:val="hybridMultilevel"/>
    <w:tmpl w:val="543E39C4"/>
    <w:lvl w:ilvl="0" w:tplc="8DB24B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F4"/>
    <w:rsid w:val="000B55CD"/>
    <w:rsid w:val="000C62DC"/>
    <w:rsid w:val="00190B56"/>
    <w:rsid w:val="001944B8"/>
    <w:rsid w:val="00204893"/>
    <w:rsid w:val="002650AA"/>
    <w:rsid w:val="003C7A54"/>
    <w:rsid w:val="003F350E"/>
    <w:rsid w:val="00493A21"/>
    <w:rsid w:val="004C6B32"/>
    <w:rsid w:val="005A4698"/>
    <w:rsid w:val="006769C4"/>
    <w:rsid w:val="00734711"/>
    <w:rsid w:val="007377CC"/>
    <w:rsid w:val="007C532A"/>
    <w:rsid w:val="00856319"/>
    <w:rsid w:val="008829B4"/>
    <w:rsid w:val="00887C95"/>
    <w:rsid w:val="00890DF4"/>
    <w:rsid w:val="00917847"/>
    <w:rsid w:val="00923CCE"/>
    <w:rsid w:val="00AA1359"/>
    <w:rsid w:val="00C840A6"/>
    <w:rsid w:val="00CF052A"/>
    <w:rsid w:val="00D65E35"/>
    <w:rsid w:val="00DC1374"/>
    <w:rsid w:val="00E33124"/>
    <w:rsid w:val="00E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Шкаруба</dc:creator>
  <cp:lastModifiedBy>Никита Шкаруба</cp:lastModifiedBy>
  <cp:revision>11</cp:revision>
  <cp:lastPrinted>2015-10-20T07:53:00Z</cp:lastPrinted>
  <dcterms:created xsi:type="dcterms:W3CDTF">2015-10-18T11:40:00Z</dcterms:created>
  <dcterms:modified xsi:type="dcterms:W3CDTF">2015-10-20T07:54:00Z</dcterms:modified>
</cp:coreProperties>
</file>