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</w:pPr>
      <w:r w:rsidRPr="00D120AF">
        <w:t>ФЕДЕРАЛЬНОЕ АГЕНТСТВО ЖЕЛЕЗНОДОРОЖНОГО ТРАНСПОРТА</w:t>
      </w:r>
    </w:p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</w:pPr>
    </w:p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  <w:rPr>
          <w:sz w:val="28"/>
          <w:szCs w:val="20"/>
        </w:rPr>
      </w:pPr>
      <w:r w:rsidRPr="00D120AF">
        <w:rPr>
          <w:sz w:val="28"/>
          <w:szCs w:val="20"/>
        </w:rPr>
        <w:t xml:space="preserve">Федеральное государственное бюджетное образовательное </w:t>
      </w:r>
    </w:p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  <w:rPr>
          <w:sz w:val="28"/>
          <w:szCs w:val="20"/>
        </w:rPr>
      </w:pPr>
      <w:r w:rsidRPr="00D120AF">
        <w:rPr>
          <w:sz w:val="28"/>
          <w:szCs w:val="20"/>
        </w:rPr>
        <w:t xml:space="preserve">учреждение высшего образования </w:t>
      </w:r>
    </w:p>
    <w:p w:rsidR="00CC147E" w:rsidRPr="00D120AF" w:rsidRDefault="00CC147E" w:rsidP="00CC147E">
      <w:pPr>
        <w:pBdr>
          <w:bottom w:val="single" w:sz="4" w:space="1" w:color="auto"/>
        </w:pBdr>
        <w:overflowPunct w:val="0"/>
        <w:autoSpaceDE w:val="0"/>
        <w:autoSpaceDN w:val="0"/>
        <w:adjustRightInd w:val="0"/>
        <w:spacing w:before="120"/>
        <w:contextualSpacing/>
        <w:jc w:val="center"/>
        <w:rPr>
          <w:caps/>
          <w:sz w:val="28"/>
          <w:szCs w:val="28"/>
        </w:rPr>
      </w:pPr>
      <w:r w:rsidRPr="00D120AF">
        <w:rPr>
          <w:caps/>
          <w:sz w:val="28"/>
          <w:szCs w:val="28"/>
        </w:rPr>
        <w:t xml:space="preserve">«петербургский государственный </w:t>
      </w:r>
    </w:p>
    <w:p w:rsidR="00CC147E" w:rsidRPr="00D120AF" w:rsidRDefault="00CC147E" w:rsidP="00CC147E">
      <w:pPr>
        <w:pBdr>
          <w:bottom w:val="single" w:sz="4" w:space="1" w:color="auto"/>
        </w:pBdr>
        <w:overflowPunct w:val="0"/>
        <w:autoSpaceDE w:val="0"/>
        <w:autoSpaceDN w:val="0"/>
        <w:adjustRightInd w:val="0"/>
        <w:spacing w:before="120"/>
        <w:contextualSpacing/>
        <w:jc w:val="center"/>
        <w:rPr>
          <w:caps/>
          <w:sz w:val="28"/>
          <w:szCs w:val="28"/>
        </w:rPr>
      </w:pPr>
      <w:r w:rsidRPr="00D120AF">
        <w:rPr>
          <w:caps/>
          <w:sz w:val="28"/>
          <w:szCs w:val="28"/>
        </w:rPr>
        <w:t xml:space="preserve">университет путей сообщения ИМПЕРАТОРА АЛЕКСАНДРА </w:t>
      </w:r>
      <w:r w:rsidRPr="00D120AF">
        <w:rPr>
          <w:caps/>
          <w:sz w:val="28"/>
          <w:szCs w:val="28"/>
          <w:lang w:val="en-US"/>
        </w:rPr>
        <w:t>I</w:t>
      </w:r>
      <w:r w:rsidRPr="00D120AF">
        <w:rPr>
          <w:caps/>
          <w:sz w:val="28"/>
          <w:szCs w:val="28"/>
        </w:rPr>
        <w:t>»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  <w:r w:rsidRPr="00D120AF">
        <w:rPr>
          <w:sz w:val="28"/>
          <w:szCs w:val="28"/>
        </w:rPr>
        <w:t>Кафедра «</w:t>
      </w:r>
      <w:r>
        <w:rPr>
          <w:sz w:val="28"/>
          <w:szCs w:val="28"/>
        </w:rPr>
        <w:t>Железнодорожный путь</w:t>
      </w:r>
      <w:r w:rsidRPr="00D120AF">
        <w:rPr>
          <w:sz w:val="28"/>
          <w:szCs w:val="28"/>
        </w:rPr>
        <w:t>»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Курсовая работа</w:t>
      </w:r>
    </w:p>
    <w:p w:rsidR="00CC147E" w:rsidRPr="00D120AF" w:rsidRDefault="00CC147E" w:rsidP="00CC147E">
      <w:pPr>
        <w:jc w:val="center"/>
        <w:rPr>
          <w:b/>
          <w:sz w:val="32"/>
          <w:szCs w:val="32"/>
        </w:rPr>
      </w:pPr>
    </w:p>
    <w:p w:rsidR="00CC147E" w:rsidRPr="00711B6D" w:rsidRDefault="00CC147E" w:rsidP="00CC147E">
      <w:pPr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по дисциплине Б1.В.18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  <w:r w:rsidRPr="00711B6D">
        <w:rPr>
          <w:sz w:val="28"/>
          <w:szCs w:val="28"/>
          <w:highlight w:val="yellow"/>
        </w:rPr>
        <w:t>«Проектирование и расчет элементов верхнего строения железнодорожного пути»</w:t>
      </w:r>
    </w:p>
    <w:p w:rsidR="00CC147E" w:rsidRPr="00D120AF" w:rsidRDefault="00CC147E" w:rsidP="00CC147E">
      <w:pPr>
        <w:ind w:firstLine="708"/>
        <w:jc w:val="both"/>
        <w:rPr>
          <w:sz w:val="28"/>
          <w:szCs w:val="28"/>
        </w:rPr>
      </w:pPr>
    </w:p>
    <w:p w:rsidR="00CC147E" w:rsidRPr="00D120AF" w:rsidRDefault="00CC147E" w:rsidP="00CC147E">
      <w:pPr>
        <w:ind w:firstLine="708"/>
        <w:jc w:val="center"/>
        <w:rPr>
          <w:b/>
          <w:color w:val="FF0000"/>
          <w:sz w:val="28"/>
          <w:szCs w:val="28"/>
        </w:rPr>
      </w:pPr>
      <w:r>
        <w:rPr>
          <w:b/>
          <w:sz w:val="28"/>
          <w:szCs w:val="28"/>
        </w:rPr>
        <w:t>на тему: «</w:t>
      </w:r>
      <w:r w:rsidRPr="001473B8">
        <w:rPr>
          <w:b/>
          <w:sz w:val="28"/>
          <w:szCs w:val="28"/>
        </w:rPr>
        <w:t>Комплекс</w:t>
      </w:r>
      <w:r>
        <w:rPr>
          <w:b/>
          <w:sz w:val="28"/>
          <w:szCs w:val="28"/>
        </w:rPr>
        <w:t xml:space="preserve">ный расчет </w:t>
      </w:r>
      <w:proofErr w:type="spellStart"/>
      <w:r>
        <w:rPr>
          <w:b/>
          <w:sz w:val="28"/>
          <w:szCs w:val="28"/>
        </w:rPr>
        <w:t>бесстыкового</w:t>
      </w:r>
      <w:proofErr w:type="spellEnd"/>
      <w:r>
        <w:rPr>
          <w:b/>
          <w:sz w:val="28"/>
          <w:szCs w:val="28"/>
        </w:rPr>
        <w:t xml:space="preserve"> пути на </w:t>
      </w:r>
      <w:r w:rsidRPr="001473B8">
        <w:rPr>
          <w:b/>
          <w:sz w:val="28"/>
          <w:szCs w:val="28"/>
        </w:rPr>
        <w:t>прочность</w:t>
      </w:r>
      <w:r>
        <w:rPr>
          <w:b/>
          <w:sz w:val="28"/>
          <w:szCs w:val="28"/>
        </w:rPr>
        <w:t xml:space="preserve"> и устойчивость»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для специальности</w:t>
      </w: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23.05.06 «Строительство железных дорог, мостов и транспортных тоннелей»</w:t>
      </w: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по специализации</w:t>
      </w: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«Управление техническим состоянием железнодорожного пути»</w:t>
      </w:r>
    </w:p>
    <w:p w:rsidR="00CC147E" w:rsidRPr="00D120AF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</w:rPr>
      </w:pPr>
      <w:r w:rsidRPr="00711B6D">
        <w:rPr>
          <w:sz w:val="28"/>
          <w:szCs w:val="28"/>
          <w:highlight w:val="yellow"/>
        </w:rPr>
        <w:t>Форма обучения – очная</w:t>
      </w:r>
    </w:p>
    <w:p w:rsidR="00CC147E" w:rsidRPr="00D120AF" w:rsidRDefault="00CC147E" w:rsidP="00CC147E">
      <w:pPr>
        <w:ind w:left="5245"/>
        <w:rPr>
          <w:sz w:val="28"/>
          <w:szCs w:val="28"/>
        </w:rPr>
      </w:pPr>
    </w:p>
    <w:p w:rsidR="00CC147E" w:rsidRPr="00D120AF" w:rsidRDefault="00CC147E" w:rsidP="00CC147E">
      <w:pPr>
        <w:ind w:left="5245"/>
        <w:rPr>
          <w:sz w:val="28"/>
          <w:szCs w:val="28"/>
        </w:rPr>
      </w:pPr>
    </w:p>
    <w:tbl>
      <w:tblPr>
        <w:tblW w:w="0" w:type="auto"/>
        <w:tblInd w:w="675" w:type="dxa"/>
        <w:tblLook w:val="04A0" w:firstRow="1" w:lastRow="0" w:firstColumn="1" w:lastColumn="0" w:noHBand="0" w:noVBand="1"/>
      </w:tblPr>
      <w:tblGrid>
        <w:gridCol w:w="2877"/>
        <w:gridCol w:w="2407"/>
        <w:gridCol w:w="3396"/>
      </w:tblGrid>
      <w:tr w:rsidR="00CC147E" w:rsidRPr="00D120AF" w:rsidTr="00711B6D">
        <w:tc>
          <w:tcPr>
            <w:tcW w:w="2877" w:type="dxa"/>
            <w:shd w:val="clear" w:color="auto" w:fill="auto"/>
          </w:tcPr>
          <w:p w:rsidR="00CC147E" w:rsidRPr="00D120AF" w:rsidRDefault="00CC147E" w:rsidP="00711B6D">
            <w:pPr>
              <w:rPr>
                <w:b/>
                <w:bCs/>
                <w:sz w:val="28"/>
                <w:szCs w:val="28"/>
              </w:rPr>
            </w:pPr>
            <w:r w:rsidRPr="00D120AF">
              <w:rPr>
                <w:i/>
              </w:rPr>
              <w:t>Обучающийся</w:t>
            </w:r>
          </w:p>
        </w:tc>
        <w:tc>
          <w:tcPr>
            <w:tcW w:w="2407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iCs/>
              </w:rPr>
            </w:pPr>
            <w:r w:rsidRPr="00D120AF">
              <w:rPr>
                <w:iCs/>
              </w:rPr>
              <w:t>__________________</w:t>
            </w:r>
          </w:p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 w:rsidRPr="00D120AF">
              <w:rPr>
                <w:iCs/>
              </w:rPr>
              <w:t>подпись, дата</w:t>
            </w:r>
          </w:p>
        </w:tc>
        <w:tc>
          <w:tcPr>
            <w:tcW w:w="3396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iCs/>
              </w:rPr>
            </w:pPr>
            <w:r w:rsidRPr="00A54B0C">
              <w:rPr>
                <w:iCs/>
                <w:highlight w:val="yellow"/>
              </w:rPr>
              <w:t xml:space="preserve">СЖУ-901 </w:t>
            </w:r>
            <w:r w:rsidRPr="00A54B0C">
              <w:rPr>
                <w:iCs/>
                <w:highlight w:val="yellow"/>
                <w:lang w:val="en-US"/>
              </w:rPr>
              <w:t>IV</w:t>
            </w:r>
            <w:r w:rsidRPr="00A54B0C">
              <w:rPr>
                <w:iCs/>
                <w:highlight w:val="yellow"/>
              </w:rPr>
              <w:t xml:space="preserve"> курс</w:t>
            </w:r>
            <w:r w:rsidRPr="00D120AF">
              <w:rPr>
                <w:iCs/>
              </w:rPr>
              <w:t xml:space="preserve"> </w:t>
            </w:r>
          </w:p>
          <w:p w:rsidR="00CC147E" w:rsidRPr="00D120AF" w:rsidRDefault="00FF6406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iCs/>
                <w:highlight w:val="yellow"/>
              </w:rPr>
              <w:t>И.И. Иванов</w:t>
            </w:r>
          </w:p>
        </w:tc>
      </w:tr>
      <w:tr w:rsidR="00CC147E" w:rsidRPr="00D120AF" w:rsidTr="00711B6D">
        <w:tc>
          <w:tcPr>
            <w:tcW w:w="2877" w:type="dxa"/>
            <w:shd w:val="clear" w:color="auto" w:fill="auto"/>
          </w:tcPr>
          <w:p w:rsidR="00CC147E" w:rsidRPr="00D120AF" w:rsidRDefault="00CC147E" w:rsidP="00711B6D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396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</w:tbl>
    <w:p w:rsidR="00CC147E" w:rsidRPr="00D120AF" w:rsidRDefault="00CC147E" w:rsidP="00CC147E">
      <w:pPr>
        <w:jc w:val="center"/>
        <w:rPr>
          <w:sz w:val="28"/>
          <w:szCs w:val="28"/>
        </w:rPr>
      </w:pPr>
    </w:p>
    <w:tbl>
      <w:tblPr>
        <w:tblW w:w="0" w:type="auto"/>
        <w:tblInd w:w="675" w:type="dxa"/>
        <w:tblLook w:val="04A0" w:firstRow="1" w:lastRow="0" w:firstColumn="1" w:lastColumn="0" w:noHBand="0" w:noVBand="1"/>
      </w:tblPr>
      <w:tblGrid>
        <w:gridCol w:w="2939"/>
        <w:gridCol w:w="2409"/>
        <w:gridCol w:w="3332"/>
      </w:tblGrid>
      <w:tr w:rsidR="00CC147E" w:rsidRPr="00D120AF" w:rsidTr="00711B6D">
        <w:tc>
          <w:tcPr>
            <w:tcW w:w="2977" w:type="dxa"/>
            <w:shd w:val="clear" w:color="auto" w:fill="auto"/>
          </w:tcPr>
          <w:p w:rsidR="00CC147E" w:rsidRPr="00D120AF" w:rsidRDefault="00CC147E" w:rsidP="00711B6D">
            <w:pPr>
              <w:rPr>
                <w:b/>
                <w:bCs/>
                <w:sz w:val="28"/>
                <w:szCs w:val="28"/>
              </w:rPr>
            </w:pPr>
            <w:r w:rsidRPr="00D120AF">
              <w:rPr>
                <w:i/>
              </w:rPr>
              <w:t>Преподаватель</w:t>
            </w:r>
          </w:p>
        </w:tc>
        <w:tc>
          <w:tcPr>
            <w:tcW w:w="2410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iCs/>
              </w:rPr>
            </w:pPr>
            <w:r w:rsidRPr="00D120AF">
              <w:rPr>
                <w:iCs/>
              </w:rPr>
              <w:t>__________________</w:t>
            </w:r>
          </w:p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 w:rsidRPr="00D120AF">
              <w:rPr>
                <w:iCs/>
              </w:rPr>
              <w:t>подпись</w:t>
            </w:r>
          </w:p>
        </w:tc>
        <w:tc>
          <w:tcPr>
            <w:tcW w:w="3402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eastAsia="Calibri"/>
                <w:iCs/>
                <w:sz w:val="28"/>
                <w:szCs w:val="20"/>
              </w:rPr>
              <w:t>Романов А.В</w:t>
            </w:r>
            <w:r w:rsidRPr="003A7F33">
              <w:rPr>
                <w:rFonts w:eastAsia="Calibri"/>
                <w:iCs/>
                <w:sz w:val="28"/>
                <w:szCs w:val="20"/>
              </w:rPr>
              <w:t>.</w:t>
            </w:r>
          </w:p>
        </w:tc>
      </w:tr>
    </w:tbl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  <w:r w:rsidRPr="00D120AF">
        <w:rPr>
          <w:sz w:val="28"/>
          <w:szCs w:val="28"/>
        </w:rPr>
        <w:t>Санкт-Петербург</w:t>
      </w:r>
    </w:p>
    <w:p w:rsidR="00CC147E" w:rsidRDefault="00CC147E" w:rsidP="00CC147E">
      <w:pPr>
        <w:jc w:val="center"/>
        <w:rPr>
          <w:sz w:val="28"/>
          <w:szCs w:val="28"/>
        </w:rPr>
      </w:pPr>
      <w:r>
        <w:rPr>
          <w:sz w:val="28"/>
          <w:szCs w:val="28"/>
        </w:rPr>
        <w:t>2023</w:t>
      </w:r>
      <w:r>
        <w:rPr>
          <w:sz w:val="28"/>
          <w:szCs w:val="28"/>
        </w:rPr>
        <w:br w:type="page"/>
      </w:r>
    </w:p>
    <w:p w:rsidR="00FC6EB0" w:rsidRDefault="00FC6EB0" w:rsidP="00CC147E">
      <w:pPr>
        <w:jc w:val="center"/>
        <w:rPr>
          <w:rStyle w:val="FontStyle141"/>
          <w:sz w:val="28"/>
          <w:szCs w:val="28"/>
        </w:rPr>
      </w:pPr>
    </w:p>
    <w:sdt>
      <w:sdtPr>
        <w:rPr>
          <w:rFonts w:ascii="Tahoma" w:eastAsia="Times New Roman" w:hAnsi="Tahoma" w:cs="Tahoma"/>
          <w:color w:val="auto"/>
          <w:sz w:val="24"/>
          <w:szCs w:val="24"/>
        </w:rPr>
        <w:id w:val="-187305402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</w:rPr>
      </w:sdtEndPr>
      <w:sdtContent>
        <w:p w:rsidR="00664CFE" w:rsidRPr="00E91EFB" w:rsidRDefault="00664CFE" w:rsidP="00664CFE">
          <w:pPr>
            <w:pStyle w:val="a6"/>
            <w:spacing w:after="60" w:line="240" w:lineRule="auto"/>
            <w:jc w:val="center"/>
            <w:rPr>
              <w:rFonts w:ascii="Times New Roman" w:hAnsi="Times New Roman" w:cs="Times New Roman"/>
              <w:color w:val="000000" w:themeColor="text1"/>
              <w:sz w:val="36"/>
            </w:rPr>
          </w:pPr>
          <w:r w:rsidRPr="00E91EFB">
            <w:rPr>
              <w:rFonts w:ascii="Times New Roman" w:hAnsi="Times New Roman" w:cs="Times New Roman"/>
              <w:color w:val="000000" w:themeColor="text1"/>
              <w:sz w:val="36"/>
            </w:rPr>
            <w:t>Содержание</w:t>
          </w:r>
        </w:p>
        <w:p w:rsidR="000072AB" w:rsidRDefault="00664CFE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E91EFB">
            <w:rPr>
              <w:rFonts w:ascii="Times New Roman" w:hAnsi="Times New Roman" w:cs="Times New Roman"/>
              <w:bCs/>
              <w:sz w:val="28"/>
              <w:szCs w:val="24"/>
            </w:rPr>
            <w:fldChar w:fldCharType="begin"/>
          </w:r>
          <w:r w:rsidRPr="00E91EFB">
            <w:rPr>
              <w:rFonts w:ascii="Times New Roman" w:hAnsi="Times New Roman" w:cs="Times New Roman"/>
              <w:bCs/>
              <w:sz w:val="28"/>
              <w:szCs w:val="24"/>
            </w:rPr>
            <w:instrText xml:space="preserve"> TOC \o "1-3" \h \z \u </w:instrText>
          </w:r>
          <w:r w:rsidRPr="00E91EFB">
            <w:rPr>
              <w:rFonts w:ascii="Times New Roman" w:hAnsi="Times New Roman" w:cs="Times New Roman"/>
              <w:bCs/>
              <w:sz w:val="28"/>
              <w:szCs w:val="24"/>
            </w:rPr>
            <w:fldChar w:fldCharType="separate"/>
          </w:r>
          <w:hyperlink w:anchor="_Toc163147168" w:history="1">
            <w:r w:rsidR="000072AB" w:rsidRPr="00030A96">
              <w:rPr>
                <w:rStyle w:val="af5"/>
                <w:b/>
                <w:bCs/>
                <w:noProof/>
              </w:rPr>
              <w:t>ВВЕДЕНИЕ</w:t>
            </w:r>
            <w:r w:rsidR="000072AB">
              <w:rPr>
                <w:noProof/>
                <w:webHidden/>
              </w:rPr>
              <w:tab/>
            </w:r>
            <w:r w:rsidR="000072AB">
              <w:rPr>
                <w:noProof/>
                <w:webHidden/>
              </w:rPr>
              <w:fldChar w:fldCharType="begin"/>
            </w:r>
            <w:r w:rsidR="000072AB">
              <w:rPr>
                <w:noProof/>
                <w:webHidden/>
              </w:rPr>
              <w:instrText xml:space="preserve"> PAGEREF _Toc163147168 \h </w:instrText>
            </w:r>
            <w:r w:rsidR="000072AB">
              <w:rPr>
                <w:noProof/>
                <w:webHidden/>
              </w:rPr>
            </w:r>
            <w:r w:rsidR="000072AB">
              <w:rPr>
                <w:noProof/>
                <w:webHidden/>
              </w:rPr>
              <w:fldChar w:fldCharType="separate"/>
            </w:r>
            <w:r w:rsidR="000072AB">
              <w:rPr>
                <w:noProof/>
                <w:webHidden/>
              </w:rPr>
              <w:t>3</w:t>
            </w:r>
            <w:r w:rsidR="000072AB">
              <w:rPr>
                <w:noProof/>
                <w:webHidden/>
              </w:rPr>
              <w:fldChar w:fldCharType="end"/>
            </w:r>
          </w:hyperlink>
        </w:p>
        <w:p w:rsidR="000072AB" w:rsidRDefault="000674D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147169" w:history="1">
            <w:r w:rsidR="000072AB" w:rsidRPr="00030A96">
              <w:rPr>
                <w:rStyle w:val="af5"/>
                <w:b/>
                <w:bCs/>
                <w:noProof/>
              </w:rPr>
              <w:t>1.  Расчет верхнего строения пути на прочность</w:t>
            </w:r>
            <w:r w:rsidR="000072AB">
              <w:rPr>
                <w:noProof/>
                <w:webHidden/>
              </w:rPr>
              <w:tab/>
            </w:r>
            <w:r w:rsidR="000072AB">
              <w:rPr>
                <w:noProof/>
                <w:webHidden/>
              </w:rPr>
              <w:fldChar w:fldCharType="begin"/>
            </w:r>
            <w:r w:rsidR="000072AB">
              <w:rPr>
                <w:noProof/>
                <w:webHidden/>
              </w:rPr>
              <w:instrText xml:space="preserve"> PAGEREF _Toc163147169 \h </w:instrText>
            </w:r>
            <w:r w:rsidR="000072AB">
              <w:rPr>
                <w:noProof/>
                <w:webHidden/>
              </w:rPr>
            </w:r>
            <w:r w:rsidR="000072AB">
              <w:rPr>
                <w:noProof/>
                <w:webHidden/>
              </w:rPr>
              <w:fldChar w:fldCharType="separate"/>
            </w:r>
            <w:r w:rsidR="000072AB">
              <w:rPr>
                <w:noProof/>
                <w:webHidden/>
              </w:rPr>
              <w:t>4</w:t>
            </w:r>
            <w:r w:rsidR="000072AB">
              <w:rPr>
                <w:noProof/>
                <w:webHidden/>
              </w:rPr>
              <w:fldChar w:fldCharType="end"/>
            </w:r>
          </w:hyperlink>
        </w:p>
        <w:p w:rsidR="000072AB" w:rsidRDefault="000674DF">
          <w:pPr>
            <w:pStyle w:val="23"/>
            <w:tabs>
              <w:tab w:val="left" w:pos="6424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147170" w:history="1">
            <w:r w:rsidR="000072AB" w:rsidRPr="00030A96">
              <w:rPr>
                <w:rStyle w:val="af5"/>
                <w:b/>
                <w:bCs/>
                <w:noProof/>
              </w:rPr>
              <w:t xml:space="preserve">1.1.  Основные расчетные характеристики пути и подвижного </w:t>
            </w:r>
            <w:r w:rsidR="000072AB">
              <w:rPr>
                <w:rFonts w:eastAsiaTheme="minorEastAsia"/>
                <w:noProof/>
                <w:lang w:eastAsia="ru-RU"/>
              </w:rPr>
              <w:tab/>
            </w:r>
            <w:r w:rsidR="000072AB" w:rsidRPr="00030A96">
              <w:rPr>
                <w:rStyle w:val="af5"/>
                <w:b/>
                <w:bCs/>
                <w:noProof/>
              </w:rPr>
              <w:t xml:space="preserve">                   состава</w:t>
            </w:r>
            <w:r w:rsidR="000072AB">
              <w:rPr>
                <w:noProof/>
                <w:webHidden/>
              </w:rPr>
              <w:tab/>
            </w:r>
            <w:r w:rsidR="000072AB">
              <w:rPr>
                <w:noProof/>
                <w:webHidden/>
              </w:rPr>
              <w:fldChar w:fldCharType="begin"/>
            </w:r>
            <w:r w:rsidR="000072AB">
              <w:rPr>
                <w:noProof/>
                <w:webHidden/>
              </w:rPr>
              <w:instrText xml:space="preserve"> PAGEREF _Toc163147170 \h </w:instrText>
            </w:r>
            <w:r w:rsidR="000072AB">
              <w:rPr>
                <w:noProof/>
                <w:webHidden/>
              </w:rPr>
            </w:r>
            <w:r w:rsidR="000072AB">
              <w:rPr>
                <w:noProof/>
                <w:webHidden/>
              </w:rPr>
              <w:fldChar w:fldCharType="separate"/>
            </w:r>
            <w:r w:rsidR="000072AB">
              <w:rPr>
                <w:noProof/>
                <w:webHidden/>
              </w:rPr>
              <w:t>4</w:t>
            </w:r>
            <w:r w:rsidR="000072AB">
              <w:rPr>
                <w:noProof/>
                <w:webHidden/>
              </w:rPr>
              <w:fldChar w:fldCharType="end"/>
            </w:r>
          </w:hyperlink>
        </w:p>
        <w:p w:rsidR="000072AB" w:rsidRDefault="000674DF">
          <w:pPr>
            <w:pStyle w:val="23"/>
            <w:tabs>
              <w:tab w:val="left" w:pos="6213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147171" w:history="1">
            <w:r w:rsidR="000072AB" w:rsidRPr="00030A96">
              <w:rPr>
                <w:rStyle w:val="af5"/>
                <w:b/>
                <w:bCs/>
                <w:noProof/>
              </w:rPr>
              <w:t xml:space="preserve">1.2. Определение среднего и максимального вероятного </w:t>
            </w:r>
            <w:r w:rsidR="000072AB">
              <w:rPr>
                <w:rFonts w:eastAsiaTheme="minorEastAsia"/>
                <w:noProof/>
                <w:lang w:eastAsia="ru-RU"/>
              </w:rPr>
              <w:tab/>
            </w:r>
            <w:r w:rsidR="000072AB" w:rsidRPr="00030A96">
              <w:rPr>
                <w:rStyle w:val="af5"/>
                <w:b/>
                <w:bCs/>
                <w:noProof/>
              </w:rPr>
              <w:t xml:space="preserve">     значения динамической силы воздействия колеса на рельс</w:t>
            </w:r>
            <w:r w:rsidR="000072AB">
              <w:rPr>
                <w:noProof/>
                <w:webHidden/>
              </w:rPr>
              <w:tab/>
            </w:r>
            <w:r w:rsidR="000072AB">
              <w:rPr>
                <w:noProof/>
                <w:webHidden/>
              </w:rPr>
              <w:fldChar w:fldCharType="begin"/>
            </w:r>
            <w:r w:rsidR="000072AB">
              <w:rPr>
                <w:noProof/>
                <w:webHidden/>
              </w:rPr>
              <w:instrText xml:space="preserve"> PAGEREF _Toc163147171 \h </w:instrText>
            </w:r>
            <w:r w:rsidR="000072AB">
              <w:rPr>
                <w:noProof/>
                <w:webHidden/>
              </w:rPr>
            </w:r>
            <w:r w:rsidR="000072AB">
              <w:rPr>
                <w:noProof/>
                <w:webHidden/>
              </w:rPr>
              <w:fldChar w:fldCharType="separate"/>
            </w:r>
            <w:r w:rsidR="000072AB">
              <w:rPr>
                <w:noProof/>
                <w:webHidden/>
              </w:rPr>
              <w:t>6</w:t>
            </w:r>
            <w:r w:rsidR="000072AB">
              <w:rPr>
                <w:noProof/>
                <w:webHidden/>
              </w:rPr>
              <w:fldChar w:fldCharType="end"/>
            </w:r>
          </w:hyperlink>
        </w:p>
        <w:p w:rsidR="000072AB" w:rsidRDefault="000674D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147172" w:history="1">
            <w:r w:rsidR="000072AB" w:rsidRPr="00030A96">
              <w:rPr>
                <w:rStyle w:val="af5"/>
                <w:b/>
                <w:bCs/>
                <w:noProof/>
              </w:rPr>
              <w:t>1.3. Определение напряжений в элементах верхнего строения пути</w:t>
            </w:r>
            <w:r w:rsidR="000072AB">
              <w:rPr>
                <w:noProof/>
                <w:webHidden/>
              </w:rPr>
              <w:tab/>
            </w:r>
            <w:r w:rsidR="000072AB">
              <w:rPr>
                <w:noProof/>
                <w:webHidden/>
              </w:rPr>
              <w:fldChar w:fldCharType="begin"/>
            </w:r>
            <w:r w:rsidR="000072AB">
              <w:rPr>
                <w:noProof/>
                <w:webHidden/>
              </w:rPr>
              <w:instrText xml:space="preserve"> PAGEREF _Toc163147172 \h </w:instrText>
            </w:r>
            <w:r w:rsidR="000072AB">
              <w:rPr>
                <w:noProof/>
                <w:webHidden/>
              </w:rPr>
            </w:r>
            <w:r w:rsidR="000072AB">
              <w:rPr>
                <w:noProof/>
                <w:webHidden/>
              </w:rPr>
              <w:fldChar w:fldCharType="separate"/>
            </w:r>
            <w:r w:rsidR="000072AB">
              <w:rPr>
                <w:noProof/>
                <w:webHidden/>
              </w:rPr>
              <w:t>12</w:t>
            </w:r>
            <w:r w:rsidR="000072AB">
              <w:rPr>
                <w:noProof/>
                <w:webHidden/>
              </w:rPr>
              <w:fldChar w:fldCharType="end"/>
            </w:r>
          </w:hyperlink>
        </w:p>
        <w:p w:rsidR="000072AB" w:rsidRDefault="000674D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147173" w:history="1">
            <w:r w:rsidR="000072AB" w:rsidRPr="00030A96">
              <w:rPr>
                <w:rStyle w:val="af5"/>
                <w:b/>
                <w:bCs/>
                <w:noProof/>
                <w:highlight w:val="green"/>
              </w:rPr>
              <w:t>1.4. Выводы</w:t>
            </w:r>
            <w:r w:rsidR="000072AB">
              <w:rPr>
                <w:noProof/>
                <w:webHidden/>
              </w:rPr>
              <w:tab/>
            </w:r>
            <w:r w:rsidR="000072AB">
              <w:rPr>
                <w:noProof/>
                <w:webHidden/>
              </w:rPr>
              <w:fldChar w:fldCharType="begin"/>
            </w:r>
            <w:r w:rsidR="000072AB">
              <w:rPr>
                <w:noProof/>
                <w:webHidden/>
              </w:rPr>
              <w:instrText xml:space="preserve"> PAGEREF _Toc163147173 \h </w:instrText>
            </w:r>
            <w:r w:rsidR="000072AB">
              <w:rPr>
                <w:noProof/>
                <w:webHidden/>
              </w:rPr>
            </w:r>
            <w:r w:rsidR="000072AB">
              <w:rPr>
                <w:noProof/>
                <w:webHidden/>
              </w:rPr>
              <w:fldChar w:fldCharType="separate"/>
            </w:r>
            <w:r w:rsidR="000072AB">
              <w:rPr>
                <w:noProof/>
                <w:webHidden/>
              </w:rPr>
              <w:t>18</w:t>
            </w:r>
            <w:r w:rsidR="000072AB">
              <w:rPr>
                <w:noProof/>
                <w:webHidden/>
              </w:rPr>
              <w:fldChar w:fldCharType="end"/>
            </w:r>
          </w:hyperlink>
        </w:p>
        <w:p w:rsidR="000072AB" w:rsidRDefault="000674D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147174" w:history="1">
            <w:r w:rsidR="000072AB" w:rsidRPr="00030A96">
              <w:rPr>
                <w:rStyle w:val="af5"/>
                <w:b/>
                <w:bCs/>
                <w:noProof/>
              </w:rPr>
              <w:t>2. Определение напряжений на основной площадке земляного полотна</w:t>
            </w:r>
            <w:r w:rsidR="000072AB">
              <w:rPr>
                <w:noProof/>
                <w:webHidden/>
              </w:rPr>
              <w:tab/>
            </w:r>
            <w:r w:rsidR="000072AB">
              <w:rPr>
                <w:noProof/>
                <w:webHidden/>
              </w:rPr>
              <w:fldChar w:fldCharType="begin"/>
            </w:r>
            <w:r w:rsidR="000072AB">
              <w:rPr>
                <w:noProof/>
                <w:webHidden/>
              </w:rPr>
              <w:instrText xml:space="preserve"> PAGEREF _Toc163147174 \h </w:instrText>
            </w:r>
            <w:r w:rsidR="000072AB">
              <w:rPr>
                <w:noProof/>
                <w:webHidden/>
              </w:rPr>
            </w:r>
            <w:r w:rsidR="000072AB">
              <w:rPr>
                <w:noProof/>
                <w:webHidden/>
              </w:rPr>
              <w:fldChar w:fldCharType="separate"/>
            </w:r>
            <w:r w:rsidR="000072AB">
              <w:rPr>
                <w:noProof/>
                <w:webHidden/>
              </w:rPr>
              <w:t>19</w:t>
            </w:r>
            <w:r w:rsidR="000072AB">
              <w:rPr>
                <w:noProof/>
                <w:webHidden/>
              </w:rPr>
              <w:fldChar w:fldCharType="end"/>
            </w:r>
          </w:hyperlink>
        </w:p>
        <w:p w:rsidR="000072AB" w:rsidRDefault="000674D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147175" w:history="1">
            <w:r w:rsidR="000072AB" w:rsidRPr="00030A96">
              <w:rPr>
                <w:rStyle w:val="af5"/>
                <w:b/>
                <w:bCs/>
                <w:noProof/>
              </w:rPr>
              <w:t>2.1. Общие положения. Предпосылки и допущения к расчетной схеме</w:t>
            </w:r>
            <w:r w:rsidR="000072AB">
              <w:rPr>
                <w:noProof/>
                <w:webHidden/>
              </w:rPr>
              <w:tab/>
            </w:r>
            <w:r w:rsidR="000072AB">
              <w:rPr>
                <w:noProof/>
                <w:webHidden/>
              </w:rPr>
              <w:fldChar w:fldCharType="begin"/>
            </w:r>
            <w:r w:rsidR="000072AB">
              <w:rPr>
                <w:noProof/>
                <w:webHidden/>
              </w:rPr>
              <w:instrText xml:space="preserve"> PAGEREF _Toc163147175 \h </w:instrText>
            </w:r>
            <w:r w:rsidR="000072AB">
              <w:rPr>
                <w:noProof/>
                <w:webHidden/>
              </w:rPr>
            </w:r>
            <w:r w:rsidR="000072AB">
              <w:rPr>
                <w:noProof/>
                <w:webHidden/>
              </w:rPr>
              <w:fldChar w:fldCharType="separate"/>
            </w:r>
            <w:r w:rsidR="000072AB">
              <w:rPr>
                <w:noProof/>
                <w:webHidden/>
              </w:rPr>
              <w:t>19</w:t>
            </w:r>
            <w:r w:rsidR="000072AB">
              <w:rPr>
                <w:noProof/>
                <w:webHidden/>
              </w:rPr>
              <w:fldChar w:fldCharType="end"/>
            </w:r>
          </w:hyperlink>
        </w:p>
        <w:p w:rsidR="000072AB" w:rsidRDefault="000674DF">
          <w:pPr>
            <w:pStyle w:val="23"/>
            <w:tabs>
              <w:tab w:val="left" w:pos="6066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147176" w:history="1">
            <w:r w:rsidR="000072AB" w:rsidRPr="00030A96">
              <w:rPr>
                <w:rStyle w:val="af5"/>
                <w:b/>
                <w:bCs/>
                <w:noProof/>
              </w:rPr>
              <w:t xml:space="preserve">2.2. Определение напряжений на основной площадке </w:t>
            </w:r>
            <w:r w:rsidR="000072AB">
              <w:rPr>
                <w:rFonts w:eastAsiaTheme="minorEastAsia"/>
                <w:noProof/>
                <w:lang w:eastAsia="ru-RU"/>
              </w:rPr>
              <w:tab/>
            </w:r>
            <w:r w:rsidR="000072AB" w:rsidRPr="00030A96">
              <w:rPr>
                <w:rStyle w:val="af5"/>
                <w:b/>
                <w:bCs/>
                <w:noProof/>
              </w:rPr>
              <w:t xml:space="preserve">  земляного полотна от наиболее массового грузового вагона</w:t>
            </w:r>
            <w:r w:rsidR="000072AB">
              <w:rPr>
                <w:noProof/>
                <w:webHidden/>
              </w:rPr>
              <w:tab/>
            </w:r>
            <w:r w:rsidR="000072AB">
              <w:rPr>
                <w:noProof/>
                <w:webHidden/>
              </w:rPr>
              <w:fldChar w:fldCharType="begin"/>
            </w:r>
            <w:r w:rsidR="000072AB">
              <w:rPr>
                <w:noProof/>
                <w:webHidden/>
              </w:rPr>
              <w:instrText xml:space="preserve"> PAGEREF _Toc163147176 \h </w:instrText>
            </w:r>
            <w:r w:rsidR="000072AB">
              <w:rPr>
                <w:noProof/>
                <w:webHidden/>
              </w:rPr>
            </w:r>
            <w:r w:rsidR="000072AB">
              <w:rPr>
                <w:noProof/>
                <w:webHidden/>
              </w:rPr>
              <w:fldChar w:fldCharType="separate"/>
            </w:r>
            <w:r w:rsidR="000072AB">
              <w:rPr>
                <w:noProof/>
                <w:webHidden/>
              </w:rPr>
              <w:t>20</w:t>
            </w:r>
            <w:r w:rsidR="000072AB">
              <w:rPr>
                <w:noProof/>
                <w:webHidden/>
              </w:rPr>
              <w:fldChar w:fldCharType="end"/>
            </w:r>
          </w:hyperlink>
        </w:p>
        <w:p w:rsidR="000072AB" w:rsidRDefault="000674D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147177" w:history="1">
            <w:r w:rsidR="000072AB" w:rsidRPr="00030A96">
              <w:rPr>
                <w:rStyle w:val="af5"/>
                <w:b/>
                <w:bCs/>
                <w:noProof/>
              </w:rPr>
              <w:t>2.3. Выводы</w:t>
            </w:r>
            <w:r w:rsidR="000072AB">
              <w:rPr>
                <w:noProof/>
                <w:webHidden/>
              </w:rPr>
              <w:tab/>
            </w:r>
            <w:r w:rsidR="000072AB">
              <w:rPr>
                <w:noProof/>
                <w:webHidden/>
              </w:rPr>
              <w:fldChar w:fldCharType="begin"/>
            </w:r>
            <w:r w:rsidR="000072AB">
              <w:rPr>
                <w:noProof/>
                <w:webHidden/>
              </w:rPr>
              <w:instrText xml:space="preserve"> PAGEREF _Toc163147177 \h </w:instrText>
            </w:r>
            <w:r w:rsidR="000072AB">
              <w:rPr>
                <w:noProof/>
                <w:webHidden/>
              </w:rPr>
            </w:r>
            <w:r w:rsidR="000072AB">
              <w:rPr>
                <w:noProof/>
                <w:webHidden/>
              </w:rPr>
              <w:fldChar w:fldCharType="separate"/>
            </w:r>
            <w:r w:rsidR="000072AB">
              <w:rPr>
                <w:noProof/>
                <w:webHidden/>
              </w:rPr>
              <w:t>22</w:t>
            </w:r>
            <w:r w:rsidR="000072AB">
              <w:rPr>
                <w:noProof/>
                <w:webHidden/>
              </w:rPr>
              <w:fldChar w:fldCharType="end"/>
            </w:r>
          </w:hyperlink>
        </w:p>
        <w:p w:rsidR="000072AB" w:rsidRDefault="000674D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147178" w:history="1">
            <w:r w:rsidR="000072AB" w:rsidRPr="00030A96">
              <w:rPr>
                <w:rStyle w:val="af5"/>
                <w:b/>
                <w:bCs/>
                <w:noProof/>
              </w:rPr>
              <w:t>3. Расчет бесстыкового пути</w:t>
            </w:r>
            <w:r w:rsidR="000072AB">
              <w:rPr>
                <w:noProof/>
                <w:webHidden/>
              </w:rPr>
              <w:tab/>
            </w:r>
            <w:r w:rsidR="000072AB">
              <w:rPr>
                <w:noProof/>
                <w:webHidden/>
              </w:rPr>
              <w:fldChar w:fldCharType="begin"/>
            </w:r>
            <w:r w:rsidR="000072AB">
              <w:rPr>
                <w:noProof/>
                <w:webHidden/>
              </w:rPr>
              <w:instrText xml:space="preserve"> PAGEREF _Toc163147178 \h </w:instrText>
            </w:r>
            <w:r w:rsidR="000072AB">
              <w:rPr>
                <w:noProof/>
                <w:webHidden/>
              </w:rPr>
            </w:r>
            <w:r w:rsidR="000072AB">
              <w:rPr>
                <w:noProof/>
                <w:webHidden/>
              </w:rPr>
              <w:fldChar w:fldCharType="separate"/>
            </w:r>
            <w:r w:rsidR="000072AB">
              <w:rPr>
                <w:noProof/>
                <w:webHidden/>
              </w:rPr>
              <w:t>23</w:t>
            </w:r>
            <w:r w:rsidR="000072AB">
              <w:rPr>
                <w:noProof/>
                <w:webHidden/>
              </w:rPr>
              <w:fldChar w:fldCharType="end"/>
            </w:r>
          </w:hyperlink>
        </w:p>
        <w:p w:rsidR="000072AB" w:rsidRDefault="000674DF">
          <w:pPr>
            <w:pStyle w:val="23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147179" w:history="1">
            <w:r w:rsidR="000072AB" w:rsidRPr="00030A96">
              <w:rPr>
                <w:rStyle w:val="af5"/>
                <w:b/>
                <w:bCs/>
                <w:noProof/>
              </w:rPr>
              <w:t>3.1.</w:t>
            </w:r>
            <w:r w:rsidR="000072AB">
              <w:rPr>
                <w:rFonts w:eastAsiaTheme="minorEastAsia"/>
                <w:noProof/>
                <w:lang w:eastAsia="ru-RU"/>
              </w:rPr>
              <w:tab/>
            </w:r>
            <w:r w:rsidR="000072AB" w:rsidRPr="00030A96">
              <w:rPr>
                <w:rStyle w:val="af5"/>
                <w:b/>
                <w:bCs/>
                <w:noProof/>
              </w:rPr>
              <w:t>Расчет бесстыкового пути по условию прочности</w:t>
            </w:r>
            <w:r w:rsidR="000072AB">
              <w:rPr>
                <w:noProof/>
                <w:webHidden/>
              </w:rPr>
              <w:tab/>
            </w:r>
            <w:r w:rsidR="000072AB">
              <w:rPr>
                <w:noProof/>
                <w:webHidden/>
              </w:rPr>
              <w:fldChar w:fldCharType="begin"/>
            </w:r>
            <w:r w:rsidR="000072AB">
              <w:rPr>
                <w:noProof/>
                <w:webHidden/>
              </w:rPr>
              <w:instrText xml:space="preserve"> PAGEREF _Toc163147179 \h </w:instrText>
            </w:r>
            <w:r w:rsidR="000072AB">
              <w:rPr>
                <w:noProof/>
                <w:webHidden/>
              </w:rPr>
            </w:r>
            <w:r w:rsidR="000072AB">
              <w:rPr>
                <w:noProof/>
                <w:webHidden/>
              </w:rPr>
              <w:fldChar w:fldCharType="separate"/>
            </w:r>
            <w:r w:rsidR="000072AB">
              <w:rPr>
                <w:noProof/>
                <w:webHidden/>
              </w:rPr>
              <w:t>23</w:t>
            </w:r>
            <w:r w:rsidR="000072AB">
              <w:rPr>
                <w:noProof/>
                <w:webHidden/>
              </w:rPr>
              <w:fldChar w:fldCharType="end"/>
            </w:r>
          </w:hyperlink>
        </w:p>
        <w:p w:rsidR="000072AB" w:rsidRDefault="000674DF">
          <w:pPr>
            <w:pStyle w:val="23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147180" w:history="1">
            <w:r w:rsidR="000072AB" w:rsidRPr="00030A96">
              <w:rPr>
                <w:rStyle w:val="af5"/>
                <w:b/>
                <w:bCs/>
                <w:noProof/>
              </w:rPr>
              <w:t>3.2</w:t>
            </w:r>
            <w:r w:rsidR="000072AB">
              <w:rPr>
                <w:rFonts w:eastAsiaTheme="minorEastAsia"/>
                <w:noProof/>
                <w:lang w:eastAsia="ru-RU"/>
              </w:rPr>
              <w:tab/>
            </w:r>
            <w:r w:rsidR="000072AB" w:rsidRPr="00030A96">
              <w:rPr>
                <w:rStyle w:val="af5"/>
                <w:b/>
                <w:bCs/>
                <w:noProof/>
              </w:rPr>
              <w:t>.  Расчет бесстыкового пути по условию устойчивости С.П. Першина</w:t>
            </w:r>
            <w:r w:rsidR="000072AB">
              <w:rPr>
                <w:noProof/>
                <w:webHidden/>
              </w:rPr>
              <w:tab/>
            </w:r>
            <w:r w:rsidR="000072AB">
              <w:rPr>
                <w:noProof/>
                <w:webHidden/>
              </w:rPr>
              <w:fldChar w:fldCharType="begin"/>
            </w:r>
            <w:r w:rsidR="000072AB">
              <w:rPr>
                <w:noProof/>
                <w:webHidden/>
              </w:rPr>
              <w:instrText xml:space="preserve"> PAGEREF _Toc163147180 \h </w:instrText>
            </w:r>
            <w:r w:rsidR="000072AB">
              <w:rPr>
                <w:noProof/>
                <w:webHidden/>
              </w:rPr>
            </w:r>
            <w:r w:rsidR="000072AB">
              <w:rPr>
                <w:noProof/>
                <w:webHidden/>
              </w:rPr>
              <w:fldChar w:fldCharType="separate"/>
            </w:r>
            <w:r w:rsidR="000072AB">
              <w:rPr>
                <w:noProof/>
                <w:webHidden/>
              </w:rPr>
              <w:t>25</w:t>
            </w:r>
            <w:r w:rsidR="000072AB">
              <w:rPr>
                <w:noProof/>
                <w:webHidden/>
              </w:rPr>
              <w:fldChar w:fldCharType="end"/>
            </w:r>
          </w:hyperlink>
        </w:p>
        <w:p w:rsidR="000072AB" w:rsidRDefault="000674D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147181" w:history="1">
            <w:r w:rsidR="000072AB" w:rsidRPr="00030A96">
              <w:rPr>
                <w:rStyle w:val="af5"/>
                <w:b/>
                <w:bCs/>
                <w:noProof/>
              </w:rPr>
              <w:t>3.3</w:t>
            </w:r>
            <w:r w:rsidR="000072AB">
              <w:rPr>
                <w:noProof/>
                <w:webHidden/>
              </w:rPr>
              <w:tab/>
            </w:r>
            <w:r w:rsidR="000072AB">
              <w:rPr>
                <w:noProof/>
                <w:webHidden/>
              </w:rPr>
              <w:fldChar w:fldCharType="begin"/>
            </w:r>
            <w:r w:rsidR="000072AB">
              <w:rPr>
                <w:noProof/>
                <w:webHidden/>
              </w:rPr>
              <w:instrText xml:space="preserve"> PAGEREF _Toc163147181 \h </w:instrText>
            </w:r>
            <w:r w:rsidR="000072AB">
              <w:rPr>
                <w:noProof/>
                <w:webHidden/>
              </w:rPr>
            </w:r>
            <w:r w:rsidR="000072AB">
              <w:rPr>
                <w:noProof/>
                <w:webHidden/>
              </w:rPr>
              <w:fldChar w:fldCharType="separate"/>
            </w:r>
            <w:r w:rsidR="000072AB">
              <w:rPr>
                <w:noProof/>
                <w:webHidden/>
              </w:rPr>
              <w:t>25</w:t>
            </w:r>
            <w:r w:rsidR="000072AB">
              <w:rPr>
                <w:noProof/>
                <w:webHidden/>
              </w:rPr>
              <w:fldChar w:fldCharType="end"/>
            </w:r>
          </w:hyperlink>
        </w:p>
        <w:p w:rsidR="000072AB" w:rsidRDefault="000674D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147182" w:history="1">
            <w:r w:rsidR="000072AB" w:rsidRPr="00030A96">
              <w:rPr>
                <w:rStyle w:val="af5"/>
                <w:b/>
                <w:bCs/>
                <w:noProof/>
              </w:rPr>
              <w:t>3.3. Определение расчетного интервала закрепления плетей бесстыкового пути на постоянный режим эксплуатации</w:t>
            </w:r>
            <w:r w:rsidR="000072AB">
              <w:rPr>
                <w:noProof/>
                <w:webHidden/>
              </w:rPr>
              <w:tab/>
            </w:r>
            <w:r w:rsidR="000072AB">
              <w:rPr>
                <w:noProof/>
                <w:webHidden/>
              </w:rPr>
              <w:fldChar w:fldCharType="begin"/>
            </w:r>
            <w:r w:rsidR="000072AB">
              <w:rPr>
                <w:noProof/>
                <w:webHidden/>
              </w:rPr>
              <w:instrText xml:space="preserve"> PAGEREF _Toc163147182 \h </w:instrText>
            </w:r>
            <w:r w:rsidR="000072AB">
              <w:rPr>
                <w:noProof/>
                <w:webHidden/>
              </w:rPr>
            </w:r>
            <w:r w:rsidR="000072AB">
              <w:rPr>
                <w:noProof/>
                <w:webHidden/>
              </w:rPr>
              <w:fldChar w:fldCharType="separate"/>
            </w:r>
            <w:r w:rsidR="000072AB">
              <w:rPr>
                <w:noProof/>
                <w:webHidden/>
              </w:rPr>
              <w:t>27</w:t>
            </w:r>
            <w:r w:rsidR="000072AB">
              <w:rPr>
                <w:noProof/>
                <w:webHidden/>
              </w:rPr>
              <w:fldChar w:fldCharType="end"/>
            </w:r>
          </w:hyperlink>
        </w:p>
        <w:p w:rsidR="000072AB" w:rsidRDefault="000674D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147183" w:history="1">
            <w:r w:rsidR="000072AB" w:rsidRPr="00030A96">
              <w:rPr>
                <w:rStyle w:val="af5"/>
                <w:b/>
                <w:bCs/>
                <w:noProof/>
              </w:rPr>
              <w:t>3.4. Определение оптимального интервала закрепления плетей бесстыкового пути на постоянный режим эксплуатации</w:t>
            </w:r>
            <w:r w:rsidR="000072AB">
              <w:rPr>
                <w:noProof/>
                <w:webHidden/>
              </w:rPr>
              <w:tab/>
            </w:r>
            <w:r w:rsidR="000072AB">
              <w:rPr>
                <w:noProof/>
                <w:webHidden/>
              </w:rPr>
              <w:fldChar w:fldCharType="begin"/>
            </w:r>
            <w:r w:rsidR="000072AB">
              <w:rPr>
                <w:noProof/>
                <w:webHidden/>
              </w:rPr>
              <w:instrText xml:space="preserve"> PAGEREF _Toc163147183 \h </w:instrText>
            </w:r>
            <w:r w:rsidR="000072AB">
              <w:rPr>
                <w:noProof/>
                <w:webHidden/>
              </w:rPr>
            </w:r>
            <w:r w:rsidR="000072AB">
              <w:rPr>
                <w:noProof/>
                <w:webHidden/>
              </w:rPr>
              <w:fldChar w:fldCharType="separate"/>
            </w:r>
            <w:r w:rsidR="000072AB">
              <w:rPr>
                <w:noProof/>
                <w:webHidden/>
              </w:rPr>
              <w:t>28</w:t>
            </w:r>
            <w:r w:rsidR="000072AB">
              <w:rPr>
                <w:noProof/>
                <w:webHidden/>
              </w:rPr>
              <w:fldChar w:fldCharType="end"/>
            </w:r>
          </w:hyperlink>
        </w:p>
        <w:p w:rsidR="000072AB" w:rsidRDefault="000674D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147184" w:history="1">
            <w:r w:rsidR="000072AB" w:rsidRPr="00030A96">
              <w:rPr>
                <w:rStyle w:val="af5"/>
                <w:b/>
                <w:bCs/>
                <w:noProof/>
              </w:rPr>
              <w:t>3.5.  Выводы</w:t>
            </w:r>
            <w:r w:rsidR="000072AB">
              <w:rPr>
                <w:noProof/>
                <w:webHidden/>
              </w:rPr>
              <w:tab/>
            </w:r>
            <w:r w:rsidR="000072AB">
              <w:rPr>
                <w:noProof/>
                <w:webHidden/>
              </w:rPr>
              <w:fldChar w:fldCharType="begin"/>
            </w:r>
            <w:r w:rsidR="000072AB">
              <w:rPr>
                <w:noProof/>
                <w:webHidden/>
              </w:rPr>
              <w:instrText xml:space="preserve"> PAGEREF _Toc163147184 \h </w:instrText>
            </w:r>
            <w:r w:rsidR="000072AB">
              <w:rPr>
                <w:noProof/>
                <w:webHidden/>
              </w:rPr>
            </w:r>
            <w:r w:rsidR="000072AB">
              <w:rPr>
                <w:noProof/>
                <w:webHidden/>
              </w:rPr>
              <w:fldChar w:fldCharType="separate"/>
            </w:r>
            <w:r w:rsidR="000072AB">
              <w:rPr>
                <w:noProof/>
                <w:webHidden/>
              </w:rPr>
              <w:t>29</w:t>
            </w:r>
            <w:r w:rsidR="000072AB">
              <w:rPr>
                <w:noProof/>
                <w:webHidden/>
              </w:rPr>
              <w:fldChar w:fldCharType="end"/>
            </w:r>
          </w:hyperlink>
        </w:p>
        <w:p w:rsidR="000072AB" w:rsidRDefault="000674D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147185" w:history="1">
            <w:r w:rsidR="000072AB" w:rsidRPr="00030A96">
              <w:rPr>
                <w:rStyle w:val="af5"/>
                <w:b/>
                <w:bCs/>
                <w:noProof/>
              </w:rPr>
              <w:t>Заключение</w:t>
            </w:r>
            <w:r w:rsidR="000072AB">
              <w:rPr>
                <w:noProof/>
                <w:webHidden/>
              </w:rPr>
              <w:tab/>
            </w:r>
            <w:r w:rsidR="000072AB">
              <w:rPr>
                <w:noProof/>
                <w:webHidden/>
              </w:rPr>
              <w:fldChar w:fldCharType="begin"/>
            </w:r>
            <w:r w:rsidR="000072AB">
              <w:rPr>
                <w:noProof/>
                <w:webHidden/>
              </w:rPr>
              <w:instrText xml:space="preserve"> PAGEREF _Toc163147185 \h </w:instrText>
            </w:r>
            <w:r w:rsidR="000072AB">
              <w:rPr>
                <w:noProof/>
                <w:webHidden/>
              </w:rPr>
            </w:r>
            <w:r w:rsidR="000072AB">
              <w:rPr>
                <w:noProof/>
                <w:webHidden/>
              </w:rPr>
              <w:fldChar w:fldCharType="separate"/>
            </w:r>
            <w:r w:rsidR="000072AB">
              <w:rPr>
                <w:noProof/>
                <w:webHidden/>
              </w:rPr>
              <w:t>30</w:t>
            </w:r>
            <w:r w:rsidR="000072AB">
              <w:rPr>
                <w:noProof/>
                <w:webHidden/>
              </w:rPr>
              <w:fldChar w:fldCharType="end"/>
            </w:r>
          </w:hyperlink>
        </w:p>
        <w:p w:rsidR="000072AB" w:rsidRDefault="000674D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147186" w:history="1">
            <w:r w:rsidR="000072AB" w:rsidRPr="00030A96">
              <w:rPr>
                <w:rStyle w:val="af5"/>
                <w:b/>
                <w:bCs/>
                <w:noProof/>
              </w:rPr>
              <w:t>Библиографический список</w:t>
            </w:r>
            <w:r w:rsidR="000072AB">
              <w:rPr>
                <w:noProof/>
                <w:webHidden/>
              </w:rPr>
              <w:tab/>
            </w:r>
            <w:r w:rsidR="000072AB">
              <w:rPr>
                <w:noProof/>
                <w:webHidden/>
              </w:rPr>
              <w:fldChar w:fldCharType="begin"/>
            </w:r>
            <w:r w:rsidR="000072AB">
              <w:rPr>
                <w:noProof/>
                <w:webHidden/>
              </w:rPr>
              <w:instrText xml:space="preserve"> PAGEREF _Toc163147186 \h </w:instrText>
            </w:r>
            <w:r w:rsidR="000072AB">
              <w:rPr>
                <w:noProof/>
                <w:webHidden/>
              </w:rPr>
            </w:r>
            <w:r w:rsidR="000072AB">
              <w:rPr>
                <w:noProof/>
                <w:webHidden/>
              </w:rPr>
              <w:fldChar w:fldCharType="separate"/>
            </w:r>
            <w:r w:rsidR="000072AB">
              <w:rPr>
                <w:noProof/>
                <w:webHidden/>
              </w:rPr>
              <w:t>31</w:t>
            </w:r>
            <w:r w:rsidR="000072AB">
              <w:rPr>
                <w:noProof/>
                <w:webHidden/>
              </w:rPr>
              <w:fldChar w:fldCharType="end"/>
            </w:r>
          </w:hyperlink>
        </w:p>
        <w:p w:rsidR="00664CFE" w:rsidRPr="00C71073" w:rsidRDefault="00664CFE" w:rsidP="00664CFE">
          <w:r w:rsidRPr="00E91EFB">
            <w:rPr>
              <w:bCs/>
              <w:sz w:val="28"/>
            </w:rPr>
            <w:fldChar w:fldCharType="end"/>
          </w:r>
        </w:p>
      </w:sdtContent>
    </w:sdt>
    <w:p w:rsidR="00CC147E" w:rsidRDefault="00CC147E" w:rsidP="00CC147E">
      <w:pPr>
        <w:spacing w:line="259" w:lineRule="auto"/>
        <w:ind w:left="11" w:right="-17" w:hanging="11"/>
        <w:rPr>
          <w:rFonts w:ascii="Tahoma" w:hAnsi="Tahoma" w:cs="Tahoma"/>
          <w:sz w:val="28"/>
          <w:szCs w:val="28"/>
        </w:rPr>
        <w:sectPr w:rsidR="00CC147E" w:rsidSect="00A54B0C">
          <w:footerReference w:type="even" r:id="rId8"/>
          <w:footerReference w:type="default" r:id="rId9"/>
          <w:footerReference w:type="first" r:id="rId10"/>
          <w:type w:val="continuous"/>
          <w:pgSz w:w="11906" w:h="16838" w:code="9"/>
          <w:pgMar w:top="1134" w:right="850" w:bottom="1134" w:left="1701" w:header="709" w:footer="709" w:gutter="0"/>
          <w:cols w:space="708"/>
          <w:titlePg/>
          <w:docGrid w:linePitch="360"/>
        </w:sectPr>
      </w:pPr>
      <w:r>
        <w:rPr>
          <w:rFonts w:ascii="Tahoma" w:hAnsi="Tahoma" w:cs="Tahoma"/>
          <w:sz w:val="28"/>
          <w:szCs w:val="28"/>
        </w:rPr>
        <w:br w:type="page"/>
      </w:r>
    </w:p>
    <w:p w:rsidR="00A54B0C" w:rsidRPr="00A54B0C" w:rsidRDefault="00A54B0C" w:rsidP="00A54B0C">
      <w:pPr>
        <w:keepNext/>
        <w:keepLines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0" w:name="_Toc142156008"/>
      <w:bookmarkStart w:id="1" w:name="_Toc163147168"/>
      <w:r w:rsidRPr="00A54B0C">
        <w:rPr>
          <w:b/>
          <w:bCs/>
          <w:sz w:val="28"/>
          <w:szCs w:val="26"/>
          <w:lang w:eastAsia="en-US"/>
        </w:rPr>
        <w:lastRenderedPageBreak/>
        <w:t>ВВЕДЕНИЕ</w:t>
      </w:r>
      <w:bookmarkEnd w:id="0"/>
      <w:bookmarkEnd w:id="1"/>
    </w:p>
    <w:p w:rsidR="00A54B0C" w:rsidRPr="00A54B0C" w:rsidRDefault="00A54B0C" w:rsidP="00A54B0C">
      <w:pPr>
        <w:rPr>
          <w:rFonts w:ascii="Calibri" w:eastAsia="Calibri" w:hAnsi="Calibri"/>
          <w:sz w:val="22"/>
          <w:szCs w:val="22"/>
          <w:lang w:eastAsia="en-US"/>
        </w:rPr>
      </w:pPr>
    </w:p>
    <w:p w:rsidR="00A54B0C" w:rsidRPr="00A54B0C" w:rsidRDefault="00A54B0C" w:rsidP="00A54B0C">
      <w:pPr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ab/>
        <w:t>Железнодорожный путь выполняет тяжелую работу в трудных условиях. Находясь под воздействием подвижных нагрузок и природных явлений (ветра, влаги, температуры, органического мира), обеспечивая непрерывность и безопасность движения поездов, он должен служить в любое время года, дня и ночи.</w:t>
      </w:r>
    </w:p>
    <w:p w:rsidR="00A54B0C" w:rsidRPr="00A54B0C" w:rsidRDefault="00A54B0C" w:rsidP="00A54B0C">
      <w:pPr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ab/>
        <w:t>Для обеспечения непрерывности и безопасности движения поездов с установленными скоростями железнодорожный путь должен всегда находиться в исправном и опрятном состоянии, соответствующем требованиям «Правил технической эксплуатации железных дорог Российской Федерации». Поэтому основой ведения путевого хозяйства является текущее содержание пути.</w:t>
      </w:r>
    </w:p>
    <w:p w:rsidR="00A54B0C" w:rsidRPr="00A54B0C" w:rsidRDefault="00A54B0C" w:rsidP="00A54B0C">
      <w:pPr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В основе требований, предъявляемых к конструкции верхнего строения пути, лежат условия обеспечения его прочности, устойчивости и экономичности. Расчетами на прочность определяется минимально необходимый тип строения пути в заданных условиях эксплуатации, а целесообразный тип верхнего строения пути определяется технико-экономическими расчетами.</w:t>
      </w:r>
    </w:p>
    <w:p w:rsidR="00A54B0C" w:rsidRPr="00A54B0C" w:rsidRDefault="00A54B0C" w:rsidP="00A54B0C">
      <w:pPr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ab/>
        <w:t>Под воздействием подвижного состава в элементах верхнего строения пути возникают напряжения и деформации. Зависимость их от сил, действующих на путь, сложна и не поддается точному определению. Поэтому в Правилах расчета железнодорожного пути на прочность приняты следующие предпосылки и допущения: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36"/>
          <w:szCs w:val="22"/>
          <w:lang w:eastAsia="en-US"/>
        </w:rPr>
      </w:pPr>
      <w:r w:rsidRPr="00A54B0C">
        <w:rPr>
          <w:rFonts w:eastAsia="Calibri"/>
          <w:color w:val="000000"/>
          <w:sz w:val="28"/>
          <w:szCs w:val="23"/>
          <w:shd w:val="clear" w:color="auto" w:fill="FFFFFF"/>
          <w:lang w:eastAsia="en-US"/>
        </w:rPr>
        <w:t>расчет ведется по формулам, применяемым при статистическом приложении нагрузок; переменные динамические силы от расчетного колеса принимаются в их максимальном вероятном значении, от остальных колес - их средние значения;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характеристики пути (модуль упругости пути и др.) принимаются детерминированными;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рельс рассматривается как неразрезная балка, лежащая на сплошном упругом основании;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упругая реакция основания считается линейно зависящей от осадки;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 xml:space="preserve">расчет ведется на воздействие вертикальных сил, приложенных по оси симметрии рельса, а учет действия горизонтальных поперечных сил, влияния внецентренного приложения вертикальных сил и </w:t>
      </w:r>
      <w:proofErr w:type="spellStart"/>
      <w:r w:rsidRPr="00A54B0C">
        <w:rPr>
          <w:rFonts w:eastAsia="Calibri"/>
          <w:sz w:val="28"/>
          <w:szCs w:val="22"/>
          <w:lang w:eastAsia="en-US"/>
        </w:rPr>
        <w:t>подуклонки</w:t>
      </w:r>
      <w:proofErr w:type="spellEnd"/>
      <w:r w:rsidRPr="00A54B0C">
        <w:rPr>
          <w:rFonts w:eastAsia="Calibri"/>
          <w:sz w:val="28"/>
          <w:szCs w:val="22"/>
          <w:lang w:eastAsia="en-US"/>
        </w:rPr>
        <w:t xml:space="preserve"> рельсов осуществляется умножением расчетных напряжений в кромке подошвы рельса на коэффициент;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путь и подвижной состав находятся в исправном состоянии, отвечающем требованиям ПТЭ;</w:t>
      </w:r>
    </w:p>
    <w:p w:rsidR="00A54B0C" w:rsidRPr="00A54B0C" w:rsidRDefault="00A54B0C" w:rsidP="00A54B0C">
      <w:pPr>
        <w:spacing w:after="200" w:line="276" w:lineRule="auto"/>
        <w:ind w:firstLine="720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В результате расчетов можно оценить напряженно деформированное состояние пути, степень его прочности и устойчивости, безопасность движения поездов.</w:t>
      </w:r>
      <w:r w:rsidRPr="00A54B0C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 w:line="276" w:lineRule="auto"/>
        <w:jc w:val="center"/>
        <w:outlineLvl w:val="1"/>
        <w:rPr>
          <w:sz w:val="28"/>
          <w:szCs w:val="28"/>
          <w:lang w:eastAsia="en-US"/>
        </w:rPr>
      </w:pPr>
      <w:r w:rsidRPr="00711B6D">
        <w:rPr>
          <w:b/>
          <w:bCs/>
          <w:sz w:val="28"/>
          <w:szCs w:val="28"/>
          <w:lang w:eastAsia="en-US"/>
        </w:rPr>
        <w:lastRenderedPageBreak/>
        <w:tab/>
      </w:r>
      <w:bookmarkStart w:id="2" w:name="_Toc142156009"/>
      <w:bookmarkStart w:id="3" w:name="_Toc163147169"/>
      <w:r w:rsidRPr="00711B6D">
        <w:rPr>
          <w:b/>
          <w:bCs/>
          <w:sz w:val="28"/>
          <w:szCs w:val="28"/>
          <w:lang w:eastAsia="en-US"/>
        </w:rPr>
        <w:t>1.  Расчет верхнего строения пути на прочность</w:t>
      </w:r>
      <w:bookmarkEnd w:id="2"/>
      <w:bookmarkEnd w:id="3"/>
    </w:p>
    <w:p w:rsidR="00711B6D" w:rsidRPr="00711B6D" w:rsidRDefault="00711B6D" w:rsidP="00711B6D">
      <w:pPr>
        <w:keepNext/>
        <w:keepLines/>
        <w:spacing w:before="200" w:line="276" w:lineRule="auto"/>
        <w:outlineLvl w:val="1"/>
        <w:rPr>
          <w:b/>
          <w:bCs/>
          <w:sz w:val="28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</w:r>
      <w:bookmarkStart w:id="4" w:name="_Toc142156010"/>
      <w:bookmarkStart w:id="5" w:name="_Toc163147170"/>
      <w:r w:rsidRPr="00711B6D">
        <w:rPr>
          <w:b/>
          <w:bCs/>
          <w:sz w:val="28"/>
          <w:szCs w:val="26"/>
          <w:lang w:eastAsia="en-US"/>
        </w:rPr>
        <w:t xml:space="preserve">1.1.  Основные расчетные характеристики пути и подвижного </w:t>
      </w: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  <w:t xml:space="preserve">      </w:t>
      </w: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  <w:t xml:space="preserve">        </w:t>
      </w:r>
      <w:r w:rsidRPr="00711B6D">
        <w:rPr>
          <w:b/>
          <w:bCs/>
          <w:sz w:val="28"/>
          <w:szCs w:val="26"/>
          <w:lang w:eastAsia="en-US"/>
        </w:rPr>
        <w:tab/>
        <w:t>состава</w:t>
      </w:r>
      <w:bookmarkEnd w:id="4"/>
      <w:bookmarkEnd w:id="5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spacing w:after="200" w:line="276" w:lineRule="auto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Основные расчетные характеристики пути и подвижного состава сведены в таблицы 1 и 2.</w:t>
      </w:r>
    </w:p>
    <w:p w:rsidR="00711B6D" w:rsidRPr="00711B6D" w:rsidRDefault="00711B6D" w:rsidP="00711B6D">
      <w:pPr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Таблица 1. Основные расчетные характеристики подвижного состава.</w:t>
      </w:r>
    </w:p>
    <w:tbl>
      <w:tblPr>
        <w:tblStyle w:val="11"/>
        <w:tblW w:w="970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457"/>
        <w:gridCol w:w="4703"/>
        <w:gridCol w:w="1518"/>
        <w:gridCol w:w="1391"/>
        <w:gridCol w:w="1637"/>
      </w:tblGrid>
      <w:tr w:rsidR="00711B6D" w:rsidRPr="00711B6D" w:rsidTr="00711B6D">
        <w:trPr>
          <w:trHeight w:val="403"/>
        </w:trPr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№</w:t>
            </w:r>
          </w:p>
        </w:tc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Наименование характеристик</w:t>
            </w:r>
          </w:p>
        </w:tc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Ед. измерения</w:t>
            </w:r>
          </w:p>
        </w:tc>
        <w:tc>
          <w:tcPr>
            <w:tcW w:w="0" w:type="auto"/>
            <w:gridSpan w:val="2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Величина</w:t>
            </w:r>
          </w:p>
        </w:tc>
      </w:tr>
      <w:tr w:rsidR="00711B6D" w:rsidRPr="00711B6D" w:rsidTr="00711B6D">
        <w:trPr>
          <w:trHeight w:val="806"/>
        </w:trPr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highlight w:val="green"/>
                <w:lang w:eastAsia="en-US"/>
              </w:rPr>
            </w:pPr>
            <w:r w:rsidRPr="00711B6D">
              <w:rPr>
                <w:rFonts w:eastAsia="Calibri"/>
                <w:highlight w:val="green"/>
                <w:lang w:eastAsia="en-US"/>
              </w:rPr>
              <w:t>Электровоз</w:t>
            </w:r>
          </w:p>
          <w:p w:rsidR="00711B6D" w:rsidRPr="00711B6D" w:rsidRDefault="00FE6EC8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0072AB">
              <w:t>ВЛ-10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711B6D" w:rsidRDefault="00740E58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0674DF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Sheet!R1C5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\a \t </w:instrText>
            </w:r>
            <w:r w:rsidR="000674DF"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0674DF">
              <w:t>8-осный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  <w:r>
              <w:rPr>
                <w:rFonts w:eastAsia="Calibri"/>
                <w:lang w:val="en-US" w:eastAsia="en-US"/>
              </w:rPr>
              <w:t xml:space="preserve"> </w:t>
            </w:r>
            <w:r w:rsidR="00711B6D" w:rsidRPr="003C1899">
              <w:rPr>
                <w:rFonts w:eastAsia="Calibri"/>
                <w:lang w:eastAsia="en-US"/>
              </w:rPr>
              <w:t>вагон</w:t>
            </w:r>
          </w:p>
        </w:tc>
      </w:tr>
      <w:tr w:rsidR="00711B6D" w:rsidRPr="00711B6D" w:rsidTr="00711B6D">
        <w:trPr>
          <w:trHeight w:val="382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Статическая нагрузка от колеса на рельс, </w:t>
            </w:r>
            <w:r w:rsidRPr="00711B6D">
              <w:rPr>
                <w:rFonts w:eastAsia="Calibri"/>
                <w:lang w:val="en-US" w:eastAsia="en-US"/>
              </w:rPr>
              <w:t>P</w:t>
            </w:r>
            <w:proofErr w:type="spellStart"/>
            <w:r w:rsidRPr="00711B6D">
              <w:rPr>
                <w:rFonts w:eastAsia="Calibri"/>
                <w:lang w:eastAsia="en-US"/>
              </w:rPr>
              <w:t>ст</w:t>
            </w:r>
            <w:proofErr w:type="spellEnd"/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кгс</w:t>
            </w:r>
          </w:p>
        </w:tc>
        <w:tc>
          <w:tcPr>
            <w:tcW w:w="0" w:type="auto"/>
            <w:vAlign w:val="center"/>
          </w:tcPr>
          <w:p w:rsidR="00711B6D" w:rsidRPr="003C1899" w:rsidRDefault="00FE6EC8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Sheet!R4C1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0072AB">
              <w:t>11500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FE6EC8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Sheet!R4C5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0072AB">
              <w:t>14000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rPr>
          <w:trHeight w:val="84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2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val="en-US"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Скорость движения, </w:t>
            </w:r>
            <w:r w:rsidRPr="00711B6D">
              <w:rPr>
                <w:rFonts w:eastAsia="Calibri"/>
                <w:lang w:val="en-US" w:eastAsia="en-US"/>
              </w:rPr>
              <w:t>V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км/ч</w:t>
            </w:r>
          </w:p>
        </w:tc>
        <w:tc>
          <w:tcPr>
            <w:tcW w:w="0" w:type="auto"/>
            <w:vAlign w:val="center"/>
          </w:tcPr>
          <w:p w:rsidR="00711B6D" w:rsidRPr="003C1899" w:rsidRDefault="00FE6EC8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Sheet!R5C1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0072AB">
              <w:t>85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6D72B1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Sheet!R5C1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0072AB">
              <w:t>85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rPr>
          <w:trHeight w:val="76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3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Вес </w:t>
            </w:r>
            <w:proofErr w:type="spellStart"/>
            <w:r w:rsidRPr="00711B6D">
              <w:rPr>
                <w:rFonts w:eastAsia="Calibri"/>
                <w:lang w:eastAsia="en-US"/>
              </w:rPr>
              <w:t>необрессоренных</w:t>
            </w:r>
            <w:proofErr w:type="spellEnd"/>
            <w:r w:rsidRPr="00711B6D">
              <w:rPr>
                <w:rFonts w:eastAsia="Calibri"/>
                <w:lang w:eastAsia="en-US"/>
              </w:rPr>
              <w:t xml:space="preserve"> частей, </w:t>
            </w:r>
            <w:proofErr w:type="gramStart"/>
            <w:r w:rsidRPr="00711B6D">
              <w:rPr>
                <w:rFonts w:eastAsia="Calibri"/>
                <w:lang w:eastAsia="en-US"/>
              </w:rPr>
              <w:t>отнесенных  к</w:t>
            </w:r>
            <w:proofErr w:type="gramEnd"/>
            <w:r w:rsidRPr="00711B6D">
              <w:rPr>
                <w:rFonts w:eastAsia="Calibri"/>
                <w:lang w:eastAsia="en-US"/>
              </w:rPr>
              <w:t xml:space="preserve"> одному колесу, </w:t>
            </w:r>
            <w:r w:rsidRPr="00711B6D">
              <w:rPr>
                <w:rFonts w:eastAsia="Calibri"/>
                <w:lang w:val="en-US" w:eastAsia="en-US"/>
              </w:rPr>
              <w:t>q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кгс</w:t>
            </w:r>
          </w:p>
        </w:tc>
        <w:tc>
          <w:tcPr>
            <w:tcW w:w="0" w:type="auto"/>
            <w:vAlign w:val="center"/>
          </w:tcPr>
          <w:p w:rsidR="00711B6D" w:rsidRPr="003C1899" w:rsidRDefault="006D72B1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Sheet!R6C1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0072AB">
              <w:t>3160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6D72B1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Sheet!R6C5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0072AB">
              <w:t>995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rPr>
          <w:trHeight w:val="76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4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Жесткость комплекта рессор, Ж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кг/мм</w:t>
            </w:r>
          </w:p>
        </w:tc>
        <w:tc>
          <w:tcPr>
            <w:tcW w:w="0" w:type="auto"/>
            <w:vAlign w:val="center"/>
          </w:tcPr>
          <w:p w:rsidR="00711B6D" w:rsidRPr="003C1899" w:rsidRDefault="006D72B1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Sheet!R7C1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0072AB">
              <w:t>116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6D72B1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Sheet!R7C5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0072AB">
              <w:t>200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rPr>
          <w:trHeight w:val="382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5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Диаметр колеса, </w:t>
            </w:r>
            <w:r w:rsidRPr="00711B6D">
              <w:rPr>
                <w:rFonts w:eastAsia="Calibri"/>
                <w:lang w:val="en-US" w:eastAsia="en-US"/>
              </w:rPr>
              <w:t>d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0" w:type="auto"/>
            <w:vAlign w:val="center"/>
          </w:tcPr>
          <w:p w:rsidR="00711B6D" w:rsidRPr="003C1899" w:rsidRDefault="006D72B1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Sheet!R8C1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0072AB">
              <w:t>125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6D72B1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Sheet!R8C5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0072AB">
              <w:t>95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rPr>
          <w:trHeight w:val="784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6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Количество осей в тележке, </w:t>
            </w:r>
            <w:r w:rsidRPr="00711B6D">
              <w:rPr>
                <w:rFonts w:eastAsia="Calibri"/>
                <w:lang w:val="en-US" w:eastAsia="en-US"/>
              </w:rPr>
              <w:t>n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proofErr w:type="spellStart"/>
            <w:r w:rsidRPr="00711B6D">
              <w:rPr>
                <w:rFonts w:eastAsia="Calibri"/>
                <w:lang w:eastAsia="en-US"/>
              </w:rPr>
              <w:t>шт</w:t>
            </w:r>
            <w:proofErr w:type="spellEnd"/>
          </w:p>
        </w:tc>
        <w:tc>
          <w:tcPr>
            <w:tcW w:w="0" w:type="auto"/>
            <w:vAlign w:val="center"/>
          </w:tcPr>
          <w:p w:rsidR="00711B6D" w:rsidRPr="003C1899" w:rsidRDefault="006D72B1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Sheet!R10C1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0072AB">
              <w:t>P50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6D72B1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Sheet!R10C5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0072AB">
              <w:t>P50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rPr>
          <w:trHeight w:val="40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7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Расстояние меж</w:t>
            </w:r>
            <w:bookmarkStart w:id="6" w:name="_GoBack"/>
            <w:bookmarkEnd w:id="6"/>
            <w:r w:rsidRPr="00711B6D">
              <w:rPr>
                <w:rFonts w:eastAsia="Calibri"/>
                <w:lang w:eastAsia="en-US"/>
              </w:rPr>
              <w:t xml:space="preserve">ду осями тележки, </w:t>
            </w:r>
            <w:r w:rsidRPr="00711B6D">
              <w:rPr>
                <w:rFonts w:eastAsia="Calibri"/>
                <w:lang w:val="en-US" w:eastAsia="en-US"/>
              </w:rPr>
              <w:t>l</w:t>
            </w:r>
            <w:r w:rsidRPr="00711B6D">
              <w:rPr>
                <w:rFonts w:eastAsia="Calibri"/>
                <w:vertAlign w:val="subscript"/>
                <w:lang w:val="en-US" w:eastAsia="en-US"/>
              </w:rPr>
              <w:t>i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0" w:type="auto"/>
            <w:vAlign w:val="center"/>
          </w:tcPr>
          <w:p w:rsidR="00711B6D" w:rsidRPr="00711B6D" w:rsidRDefault="00740E58" w:rsidP="00740E58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t>300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jc w:val="center"/>
              <w:rPr>
                <w:rFonts w:eastAsia="Calibri"/>
                <w:highlight w:val="green"/>
                <w:lang w:eastAsia="en-US"/>
              </w:rPr>
            </w:pPr>
          </w:p>
          <w:p w:rsidR="00711B6D" w:rsidRPr="00740E58" w:rsidRDefault="00AA3457" w:rsidP="00711B6D">
            <w:pPr>
              <w:rPr>
                <w:rFonts w:eastAsia="Calibri"/>
                <w:highlight w:val="green"/>
                <w:lang w:val="en-US" w:eastAsia="en-US"/>
              </w:rPr>
            </w:pPr>
            <w:bookmarkStart w:id="7" w:name="_Hlk150697986"/>
            <w:r>
              <w:rPr>
                <w:rFonts w:eastAsia="Calibri"/>
                <w:highlight w:val="green"/>
                <w:lang w:eastAsia="en-US"/>
              </w:rPr>
              <w:t>18</w:t>
            </w:r>
            <w:r w:rsidR="00711B6D" w:rsidRPr="00711B6D">
              <w:rPr>
                <w:rFonts w:eastAsia="Calibri"/>
                <w:highlight w:val="green"/>
                <w:lang w:eastAsia="en-US"/>
              </w:rPr>
              <w:t>5</w:t>
            </w:r>
            <w:bookmarkEnd w:id="7"/>
            <w:r w:rsidR="00740E58">
              <w:rPr>
                <w:rFonts w:eastAsia="Calibri"/>
                <w:highlight w:val="green"/>
                <w:lang w:val="en-US" w:eastAsia="en-US"/>
              </w:rPr>
              <w:t>+125+185</w:t>
            </w:r>
          </w:p>
          <w:p w:rsidR="00711B6D" w:rsidRPr="00711B6D" w:rsidRDefault="00711B6D" w:rsidP="00711B6D">
            <w:pPr>
              <w:rPr>
                <w:rFonts w:eastAsia="Calibri"/>
                <w:highlight w:val="green"/>
                <w:lang w:eastAsia="en-US"/>
              </w:rPr>
            </w:pPr>
          </w:p>
        </w:tc>
      </w:tr>
      <w:tr w:rsidR="00711B6D" w:rsidRPr="00711B6D" w:rsidTr="00711B6D">
        <w:trPr>
          <w:trHeight w:val="40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8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Коэффициент перехода от осевых напряжений к кромочным, </w:t>
            </w:r>
            <w:r w:rsidRPr="00711B6D">
              <w:rPr>
                <w:rFonts w:eastAsia="Calibri"/>
                <w:lang w:val="en-US" w:eastAsia="en-US"/>
              </w:rPr>
              <w:t>f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Align w:val="center"/>
          </w:tcPr>
          <w:p w:rsidR="00711B6D" w:rsidRPr="003C1899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пр.: </w:t>
            </w:r>
            <w:r w:rsidR="006D72B1">
              <w:rPr>
                <w:rFonts w:eastAsia="Calibri"/>
                <w:lang w:eastAsia="en-US"/>
              </w:rPr>
              <w:fldChar w:fldCharType="begin"/>
            </w:r>
            <w:r w:rsidR="006D72B1">
              <w:rPr>
                <w:rFonts w:eastAsia="Calibri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Sheet!R11C1 </w:instrText>
            </w:r>
            <w:r w:rsidR="006D72B1">
              <w:rPr>
                <w:rFonts w:eastAsia="Calibri"/>
                <w:lang w:eastAsia="en-US"/>
              </w:rPr>
              <w:instrText xml:space="preserve">\t \* MERGEFORMAT </w:instrText>
            </w:r>
            <w:r w:rsidR="006D72B1">
              <w:rPr>
                <w:rFonts w:eastAsia="Calibri"/>
                <w:lang w:eastAsia="en-US"/>
              </w:rPr>
              <w:fldChar w:fldCharType="separate"/>
            </w:r>
            <w:r w:rsidR="000072AB">
              <w:t>1.25</w:t>
            </w:r>
            <w:r w:rsidR="006D72B1">
              <w:rPr>
                <w:rFonts w:eastAsia="Calibri"/>
                <w:lang w:eastAsia="en-US"/>
              </w:rPr>
              <w:fldChar w:fldCharType="end"/>
            </w:r>
          </w:p>
          <w:p w:rsidR="00711B6D" w:rsidRPr="003C1899" w:rsidRDefault="00711B6D" w:rsidP="00447E18">
            <w:pPr>
              <w:rPr>
                <w:rFonts w:eastAsia="Calibri"/>
                <w:lang w:eastAsia="en-US"/>
              </w:rPr>
            </w:pPr>
            <w:proofErr w:type="spellStart"/>
            <w:proofErr w:type="gramStart"/>
            <w:r w:rsidRPr="003C1899">
              <w:rPr>
                <w:rFonts w:eastAsia="Calibri"/>
                <w:lang w:eastAsia="en-US"/>
              </w:rPr>
              <w:t>кр</w:t>
            </w:r>
            <w:proofErr w:type="spellEnd"/>
            <w:r w:rsidRPr="003C1899">
              <w:rPr>
                <w:rFonts w:eastAsia="Calibri"/>
                <w:lang w:eastAsia="en-US"/>
              </w:rPr>
              <w:t>.:</w:t>
            </w:r>
            <w:proofErr w:type="gramEnd"/>
            <w:r w:rsidRPr="003C1899">
              <w:rPr>
                <w:rFonts w:eastAsia="Calibri"/>
                <w:lang w:eastAsia="en-US"/>
              </w:rPr>
              <w:t xml:space="preserve"> </w:t>
            </w:r>
            <w:r w:rsidR="006D72B1">
              <w:rPr>
                <w:rFonts w:eastAsia="Calibri"/>
                <w:lang w:eastAsia="en-US"/>
              </w:rPr>
              <w:fldChar w:fldCharType="begin"/>
            </w:r>
            <w:r w:rsidR="006D72B1">
              <w:rPr>
                <w:rFonts w:eastAsia="Calibri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Sheet!R11C3 </w:instrText>
            </w:r>
            <w:r w:rsidR="006D72B1">
              <w:rPr>
                <w:rFonts w:eastAsia="Calibri"/>
                <w:lang w:eastAsia="en-US"/>
              </w:rPr>
              <w:instrText xml:space="preserve">\t \* MERGEFORMAT </w:instrText>
            </w:r>
            <w:r w:rsidR="006D72B1">
              <w:rPr>
                <w:rFonts w:eastAsia="Calibri"/>
                <w:lang w:eastAsia="en-US"/>
              </w:rPr>
              <w:fldChar w:fldCharType="separate"/>
            </w:r>
            <w:r w:rsidR="000072AB">
              <w:t>1.33</w:t>
            </w:r>
            <w:r w:rsidR="006D72B1"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пр.: </w:t>
            </w:r>
            <w:r w:rsidR="006D72B1">
              <w:rPr>
                <w:rFonts w:eastAsia="Calibri"/>
                <w:lang w:eastAsia="en-US"/>
              </w:rPr>
              <w:fldChar w:fldCharType="begin"/>
            </w:r>
            <w:r w:rsidR="006D72B1">
              <w:rPr>
                <w:rFonts w:eastAsia="Calibri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Sheet!R11C5 </w:instrText>
            </w:r>
            <w:r w:rsidR="006D72B1">
              <w:rPr>
                <w:rFonts w:eastAsia="Calibri"/>
                <w:lang w:eastAsia="en-US"/>
              </w:rPr>
              <w:instrText xml:space="preserve">\t \* MERGEFORMAT </w:instrText>
            </w:r>
            <w:r w:rsidR="006D72B1">
              <w:rPr>
                <w:rFonts w:eastAsia="Calibri"/>
                <w:lang w:eastAsia="en-US"/>
              </w:rPr>
              <w:fldChar w:fldCharType="separate"/>
            </w:r>
            <w:r w:rsidR="000072AB">
              <w:t>1.18</w:t>
            </w:r>
            <w:r w:rsidR="006D72B1">
              <w:rPr>
                <w:rFonts w:eastAsia="Calibri"/>
                <w:lang w:eastAsia="en-US"/>
              </w:rPr>
              <w:fldChar w:fldCharType="end"/>
            </w:r>
          </w:p>
          <w:p w:rsidR="00711B6D" w:rsidRPr="003C1899" w:rsidRDefault="00711B6D" w:rsidP="00447E18">
            <w:pPr>
              <w:rPr>
                <w:rFonts w:eastAsia="Calibri"/>
                <w:lang w:eastAsia="en-US"/>
              </w:rPr>
            </w:pPr>
            <w:proofErr w:type="spellStart"/>
            <w:proofErr w:type="gramStart"/>
            <w:r w:rsidRPr="003C1899">
              <w:rPr>
                <w:rFonts w:eastAsia="Calibri"/>
                <w:lang w:eastAsia="en-US"/>
              </w:rPr>
              <w:t>кр</w:t>
            </w:r>
            <w:proofErr w:type="spellEnd"/>
            <w:r w:rsidRPr="003C1899">
              <w:rPr>
                <w:rFonts w:eastAsia="Calibri"/>
                <w:lang w:eastAsia="en-US"/>
              </w:rPr>
              <w:t>.:</w:t>
            </w:r>
            <w:proofErr w:type="gramEnd"/>
            <w:r w:rsidRPr="003C1899">
              <w:rPr>
                <w:rFonts w:eastAsia="Calibri"/>
                <w:lang w:eastAsia="en-US"/>
              </w:rPr>
              <w:t xml:space="preserve"> </w:t>
            </w:r>
            <w:r w:rsidR="006D72B1">
              <w:rPr>
                <w:rFonts w:eastAsia="Calibri"/>
                <w:lang w:eastAsia="en-US"/>
              </w:rPr>
              <w:fldChar w:fldCharType="begin"/>
            </w:r>
            <w:r w:rsidR="006D72B1">
              <w:rPr>
                <w:rFonts w:eastAsia="Calibri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Sheet!R11C7 </w:instrText>
            </w:r>
            <w:r w:rsidR="006D72B1">
              <w:rPr>
                <w:rFonts w:eastAsia="Calibri"/>
                <w:lang w:eastAsia="en-US"/>
              </w:rPr>
              <w:instrText xml:space="preserve">\t \* MERGEFORMAT </w:instrText>
            </w:r>
            <w:r w:rsidR="006D72B1">
              <w:rPr>
                <w:rFonts w:eastAsia="Calibri"/>
                <w:lang w:eastAsia="en-US"/>
              </w:rPr>
              <w:fldChar w:fldCharType="separate"/>
            </w:r>
            <w:r w:rsidR="000072AB">
              <w:t>1.37</w:t>
            </w:r>
            <w:r w:rsidR="006D72B1"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rPr>
          <w:trHeight w:val="40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9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Наибольшая расчетная глубина неровности на колесе, </w:t>
            </w:r>
            <w:r w:rsidRPr="00711B6D">
              <w:rPr>
                <w:rFonts w:eastAsia="Calibri"/>
                <w:lang w:val="en-US" w:eastAsia="en-US"/>
              </w:rPr>
              <w:t>e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0" w:type="auto"/>
            <w:vAlign w:val="center"/>
          </w:tcPr>
          <w:p w:rsidR="00711B6D" w:rsidRPr="003C1899" w:rsidRDefault="006D72B1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Sheet!R12C1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0072AB">
              <w:t>0.047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6D72B1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Sheet!R12C5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0072AB">
              <w:t>0.067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rPr>
          <w:trHeight w:val="40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10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val="en-US"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Максимальный прогиб рессор, </w:t>
            </w:r>
            <w:proofErr w:type="spellStart"/>
            <w:r w:rsidRPr="00711B6D">
              <w:rPr>
                <w:rFonts w:eastAsia="Calibri"/>
                <w:lang w:val="en-US" w:eastAsia="en-US"/>
              </w:rPr>
              <w:t>z</w:t>
            </w:r>
            <w:r w:rsidRPr="00711B6D">
              <w:rPr>
                <w:rFonts w:eastAsia="Calibri"/>
                <w:vertAlign w:val="subscript"/>
                <w:lang w:val="en-US" w:eastAsia="en-US"/>
              </w:rPr>
              <w:t>max</w:t>
            </w:r>
            <w:proofErr w:type="spellEnd"/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мм</w:t>
            </w:r>
          </w:p>
        </w:tc>
        <w:tc>
          <w:tcPr>
            <w:tcW w:w="0" w:type="auto"/>
            <w:vAlign w:val="center"/>
          </w:tcPr>
          <w:p w:rsidR="00711B6D" w:rsidRPr="003C1899" w:rsidRDefault="006D72B1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Sheet!R15C1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0072AB">
              <w:t>17.84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6D72B1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Sheet!R15C5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0072AB">
              <w:t>16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</w:tbl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lastRenderedPageBreak/>
        <w:t>Таблица 2. Основные расчетные характеристики пути</w:t>
      </w:r>
    </w:p>
    <w:tbl>
      <w:tblPr>
        <w:tblStyle w:val="11"/>
        <w:tblW w:w="974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456"/>
        <w:gridCol w:w="5263"/>
        <w:gridCol w:w="1371"/>
        <w:gridCol w:w="1205"/>
        <w:gridCol w:w="1452"/>
      </w:tblGrid>
      <w:tr w:rsidR="00711B6D" w:rsidRPr="00711B6D" w:rsidTr="00711B6D"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№</w:t>
            </w:r>
          </w:p>
        </w:tc>
        <w:tc>
          <w:tcPr>
            <w:tcW w:w="5263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Наименование характеристики</w:t>
            </w:r>
          </w:p>
        </w:tc>
        <w:tc>
          <w:tcPr>
            <w:tcW w:w="1371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Ед. измерения</w:t>
            </w:r>
          </w:p>
        </w:tc>
        <w:tc>
          <w:tcPr>
            <w:tcW w:w="2657" w:type="dxa"/>
            <w:gridSpan w:val="2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Величина</w:t>
            </w:r>
          </w:p>
        </w:tc>
      </w:tr>
      <w:tr w:rsidR="00711B6D" w:rsidRPr="00711B6D" w:rsidTr="00711B6D"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5263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371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прямая</w:t>
            </w:r>
          </w:p>
        </w:tc>
        <w:tc>
          <w:tcPr>
            <w:tcW w:w="1452" w:type="dxa"/>
            <w:vAlign w:val="center"/>
          </w:tcPr>
          <w:p w:rsidR="00711B6D" w:rsidRPr="00711B6D" w:rsidRDefault="00711B6D" w:rsidP="00740E58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Кривая </w:t>
            </w:r>
            <w:r w:rsidRPr="003C1899">
              <w:rPr>
                <w:rFonts w:eastAsia="Calibri"/>
                <w:lang w:val="en-US" w:eastAsia="en-US"/>
              </w:rPr>
              <w:t>R=</w:t>
            </w:r>
            <w:r w:rsidR="00740E58">
              <w:rPr>
                <w:rFonts w:eastAsia="Calibri"/>
                <w:highlight w:val="green"/>
                <w:lang w:eastAsia="en-US"/>
              </w:rPr>
              <w:fldChar w:fldCharType="begin"/>
            </w:r>
            <w:r w:rsidR="00740E58"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0674DF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Sheet!R2C7 </w:instrText>
            </w:r>
            <w:r w:rsidR="00740E58">
              <w:rPr>
                <w:rFonts w:eastAsia="Calibri"/>
                <w:highlight w:val="green"/>
                <w:lang w:eastAsia="en-US"/>
              </w:rPr>
              <w:instrText xml:space="preserve">\a \t </w:instrText>
            </w:r>
            <w:r w:rsidR="000674DF"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0674DF">
              <w:t>600</w:t>
            </w:r>
            <w:r w:rsidR="00740E58">
              <w:rPr>
                <w:rFonts w:eastAsia="Calibri"/>
                <w:highlight w:val="green"/>
                <w:lang w:eastAsia="en-US"/>
              </w:rPr>
              <w:fldChar w:fldCharType="end"/>
            </w:r>
            <w:r w:rsidRPr="003C1899">
              <w:rPr>
                <w:rFonts w:eastAsia="Calibri"/>
                <w:lang w:eastAsia="en-US"/>
              </w:rPr>
              <w:t xml:space="preserve"> м</w:t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Тип рельса</w:t>
            </w:r>
            <w:r w:rsidRPr="00711B6D">
              <w:rPr>
                <w:rFonts w:eastAsia="Calibri"/>
                <w:lang w:val="en-US" w:eastAsia="en-US"/>
              </w:rPr>
              <w:t xml:space="preserve"> (</w:t>
            </w:r>
            <w:r w:rsidRPr="00711B6D">
              <w:rPr>
                <w:rFonts w:eastAsia="Calibri"/>
                <w:lang w:eastAsia="en-US"/>
              </w:rPr>
              <w:t>приведенный износ)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 мм</w:t>
            </w:r>
          </w:p>
        </w:tc>
        <w:tc>
          <w:tcPr>
            <w:tcW w:w="2657" w:type="dxa"/>
            <w:gridSpan w:val="2"/>
            <w:vAlign w:val="center"/>
          </w:tcPr>
          <w:p w:rsidR="00711B6D" w:rsidRPr="00711B6D" w:rsidRDefault="00740E58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0674DF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Sheet!R10C5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\a \t </w:instrText>
            </w:r>
            <w:r w:rsidR="000674DF"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0674DF">
              <w:t>P50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  <w:r w:rsidR="00711B6D" w:rsidRPr="003C1899">
              <w:rPr>
                <w:rFonts w:eastAsia="Calibri"/>
                <w:lang w:eastAsia="en-US"/>
              </w:rPr>
              <w:t>/6</w:t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2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Материал шпал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2657" w:type="dxa"/>
            <w:gridSpan w:val="2"/>
            <w:vAlign w:val="center"/>
          </w:tcPr>
          <w:p w:rsidR="00711B6D" w:rsidRPr="00711B6D" w:rsidRDefault="006D72B1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Sheet!R16C8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0072AB">
              <w:t>Дерево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3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Эпюра шпал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proofErr w:type="spellStart"/>
            <w:r w:rsidRPr="00711B6D">
              <w:rPr>
                <w:rFonts w:eastAsia="Calibri"/>
                <w:lang w:eastAsia="en-US"/>
              </w:rPr>
              <w:t>шт</w:t>
            </w:r>
            <w:proofErr w:type="spellEnd"/>
            <w:r w:rsidRPr="00711B6D">
              <w:rPr>
                <w:rFonts w:eastAsia="Calibri"/>
                <w:lang w:eastAsia="en-US"/>
              </w:rPr>
              <w:t>/км</w:t>
            </w:r>
          </w:p>
        </w:tc>
        <w:tc>
          <w:tcPr>
            <w:tcW w:w="0" w:type="auto"/>
            <w:vAlign w:val="center"/>
          </w:tcPr>
          <w:p w:rsidR="00711B6D" w:rsidRPr="003C1899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>1840</w:t>
            </w:r>
          </w:p>
        </w:tc>
        <w:tc>
          <w:tcPr>
            <w:tcW w:w="1452" w:type="dxa"/>
            <w:vAlign w:val="center"/>
          </w:tcPr>
          <w:p w:rsidR="00711B6D" w:rsidRPr="003C1899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>2000</w:t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4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Род балласта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2657" w:type="dxa"/>
            <w:gridSpan w:val="2"/>
            <w:vAlign w:val="center"/>
          </w:tcPr>
          <w:p w:rsidR="00711B6D" w:rsidRPr="00711B6D" w:rsidRDefault="00711B6D" w:rsidP="00711B6D">
            <w:pPr>
              <w:rPr>
                <w:rFonts w:eastAsia="Calibri"/>
                <w:highlight w:val="green"/>
                <w:lang w:eastAsia="en-US"/>
              </w:rPr>
            </w:pPr>
            <w:r w:rsidRPr="00740E58">
              <w:rPr>
                <w:rFonts w:eastAsia="Calibri"/>
                <w:lang w:eastAsia="en-US"/>
              </w:rPr>
              <w:t>щебень</w:t>
            </w:r>
          </w:p>
        </w:tc>
      </w:tr>
      <w:tr w:rsidR="00711B6D" w:rsidRPr="00711B6D" w:rsidTr="00711B6D"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5</w:t>
            </w:r>
          </w:p>
        </w:tc>
        <w:tc>
          <w:tcPr>
            <w:tcW w:w="5263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Модуль упругости </w:t>
            </w:r>
            <w:proofErr w:type="spellStart"/>
            <w:r w:rsidRPr="00711B6D">
              <w:rPr>
                <w:rFonts w:eastAsia="Calibri"/>
                <w:lang w:eastAsia="en-US"/>
              </w:rPr>
              <w:t>подрельсового</w:t>
            </w:r>
            <w:proofErr w:type="spellEnd"/>
            <w:r w:rsidRPr="00711B6D">
              <w:rPr>
                <w:rFonts w:eastAsia="Calibri"/>
                <w:lang w:eastAsia="en-US"/>
              </w:rPr>
              <w:t xml:space="preserve"> основания, </w:t>
            </w:r>
            <w:r w:rsidRPr="00711B6D">
              <w:rPr>
                <w:rFonts w:eastAsia="Calibri"/>
                <w:lang w:val="en-US" w:eastAsia="en-US"/>
              </w:rPr>
              <w:t>U</w:t>
            </w:r>
          </w:p>
        </w:tc>
        <w:tc>
          <w:tcPr>
            <w:tcW w:w="1371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кг/см</w:t>
            </w:r>
            <w:r w:rsidRPr="00711B6D">
              <w:rPr>
                <w:rFonts w:eastAsia="Calibri"/>
                <w:vertAlign w:val="superscript"/>
                <w:lang w:eastAsia="en-US"/>
              </w:rPr>
              <w:t>2</w:t>
            </w:r>
          </w:p>
        </w:tc>
        <w:tc>
          <w:tcPr>
            <w:tcW w:w="1205" w:type="dxa"/>
            <w:vAlign w:val="center"/>
          </w:tcPr>
          <w:p w:rsidR="00711B6D" w:rsidRPr="003C1899" w:rsidRDefault="00711B6D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Лето </w:t>
            </w:r>
            <w:r w:rsidR="006D72B1">
              <w:rPr>
                <w:rFonts w:eastAsia="Calibri"/>
                <w:lang w:eastAsia="en-US"/>
              </w:rPr>
              <w:fldChar w:fldCharType="begin"/>
            </w:r>
            <w:r w:rsidR="006D72B1">
              <w:rPr>
                <w:rFonts w:eastAsia="Calibri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Sheet!R17C1 </w:instrText>
            </w:r>
            <w:r w:rsidR="006D72B1">
              <w:rPr>
                <w:rFonts w:eastAsia="Calibri"/>
                <w:lang w:eastAsia="en-US"/>
              </w:rPr>
              <w:instrText xml:space="preserve">\t \* MERGEFORMAT </w:instrText>
            </w:r>
            <w:r w:rsidR="006D72B1">
              <w:rPr>
                <w:rFonts w:eastAsia="Calibri"/>
                <w:lang w:eastAsia="en-US"/>
              </w:rPr>
              <w:fldChar w:fldCharType="separate"/>
            </w:r>
            <w:r w:rsidR="000072AB">
              <w:t>260</w:t>
            </w:r>
            <w:r w:rsidR="006D72B1"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3C1899" w:rsidRDefault="00711B6D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Лето </w:t>
            </w:r>
            <w:r w:rsidR="006D72B1">
              <w:rPr>
                <w:rFonts w:eastAsia="Calibri"/>
                <w:lang w:eastAsia="en-US"/>
              </w:rPr>
              <w:fldChar w:fldCharType="begin"/>
            </w:r>
            <w:r w:rsidR="006D72B1">
              <w:rPr>
                <w:rFonts w:eastAsia="Calibri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Sheet!R17C3 </w:instrText>
            </w:r>
            <w:r w:rsidR="006D72B1">
              <w:rPr>
                <w:rFonts w:eastAsia="Calibri"/>
                <w:lang w:eastAsia="en-US"/>
              </w:rPr>
              <w:instrText xml:space="preserve">\t \* MERGEFORMAT </w:instrText>
            </w:r>
            <w:r w:rsidR="006D72B1">
              <w:rPr>
                <w:rFonts w:eastAsia="Calibri"/>
                <w:lang w:eastAsia="en-US"/>
              </w:rPr>
              <w:fldChar w:fldCharType="separate"/>
            </w:r>
            <w:r w:rsidR="000072AB">
              <w:t>290</w:t>
            </w:r>
            <w:r w:rsidR="006D72B1"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5263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371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205" w:type="dxa"/>
            <w:vAlign w:val="center"/>
          </w:tcPr>
          <w:p w:rsidR="00711B6D" w:rsidRPr="003C1899" w:rsidRDefault="00021A5B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зима </w:t>
            </w:r>
            <w:r w:rsidR="006D72B1">
              <w:rPr>
                <w:rFonts w:eastAsia="Calibri"/>
                <w:lang w:eastAsia="en-US"/>
              </w:rPr>
              <w:fldChar w:fldCharType="begin"/>
            </w:r>
            <w:r w:rsidR="006D72B1">
              <w:rPr>
                <w:rFonts w:eastAsia="Calibri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Sheet!R17C2 </w:instrText>
            </w:r>
            <w:r w:rsidR="006D72B1">
              <w:rPr>
                <w:rFonts w:eastAsia="Calibri"/>
                <w:lang w:eastAsia="en-US"/>
              </w:rPr>
              <w:instrText xml:space="preserve">\t \* MERGEFORMAT </w:instrText>
            </w:r>
            <w:r w:rsidR="006D72B1">
              <w:rPr>
                <w:rFonts w:eastAsia="Calibri"/>
                <w:lang w:eastAsia="en-US"/>
              </w:rPr>
              <w:fldChar w:fldCharType="separate"/>
            </w:r>
            <w:r w:rsidR="000072AB">
              <w:t>500</w:t>
            </w:r>
            <w:r w:rsidR="006D72B1"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3C1899" w:rsidRDefault="00711B6D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зима </w:t>
            </w:r>
            <w:r w:rsidR="006D72B1">
              <w:rPr>
                <w:rFonts w:eastAsia="Calibri"/>
                <w:lang w:eastAsia="en-US"/>
              </w:rPr>
              <w:fldChar w:fldCharType="begin"/>
            </w:r>
            <w:r w:rsidR="006D72B1">
              <w:rPr>
                <w:rFonts w:eastAsia="Calibri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Sheet!R17C4 </w:instrText>
            </w:r>
            <w:r w:rsidR="006D72B1">
              <w:rPr>
                <w:rFonts w:eastAsia="Calibri"/>
                <w:lang w:eastAsia="en-US"/>
              </w:rPr>
              <w:instrText xml:space="preserve">\t \* MERGEFORMAT </w:instrText>
            </w:r>
            <w:r w:rsidR="006D72B1">
              <w:rPr>
                <w:rFonts w:eastAsia="Calibri"/>
                <w:lang w:eastAsia="en-US"/>
              </w:rPr>
              <w:fldChar w:fldCharType="separate"/>
            </w:r>
            <w:r w:rsidR="000072AB">
              <w:t>600</w:t>
            </w:r>
            <w:r w:rsidR="006D72B1"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val="en-US" w:eastAsia="en-US"/>
              </w:rPr>
            </w:pPr>
            <w:r w:rsidRPr="00711B6D">
              <w:rPr>
                <w:rFonts w:eastAsia="Calibri"/>
                <w:lang w:val="en-US" w:eastAsia="en-US"/>
              </w:rPr>
              <w:t>6</w:t>
            </w:r>
          </w:p>
        </w:tc>
        <w:tc>
          <w:tcPr>
            <w:tcW w:w="5263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Коэффициент относительной жесткости основания и рельса, </w:t>
            </w:r>
            <w:r w:rsidRPr="00711B6D">
              <w:rPr>
                <w:rFonts w:eastAsia="Calibri"/>
                <w:lang w:val="en-US" w:eastAsia="en-US"/>
              </w:rPr>
              <w:t>k</w:t>
            </w:r>
            <w:r w:rsidRPr="00711B6D">
              <w:rPr>
                <w:rFonts w:eastAsia="Calibri"/>
                <w:lang w:eastAsia="en-US"/>
              </w:rPr>
              <w:t xml:space="preserve"> см</w:t>
            </w:r>
            <w:r w:rsidRPr="00711B6D">
              <w:rPr>
                <w:rFonts w:eastAsia="Calibri"/>
                <w:vertAlign w:val="superscript"/>
                <w:lang w:eastAsia="en-US"/>
              </w:rPr>
              <w:t>-1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лето</w:t>
            </w:r>
          </w:p>
        </w:tc>
        <w:tc>
          <w:tcPr>
            <w:tcW w:w="1205" w:type="dxa"/>
            <w:vAlign w:val="center"/>
          </w:tcPr>
          <w:p w:rsidR="00711B6D" w:rsidRPr="00D77589" w:rsidRDefault="006D72B1" w:rsidP="00447E18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val="en-US" w:eastAsia="en-US"/>
              </w:rPr>
              <w:fldChar w:fldCharType="begin"/>
            </w:r>
            <w:r>
              <w:rPr>
                <w:rFonts w:eastAsia="Calibri"/>
                <w:lang w:val="en-US" w:eastAsia="en-US"/>
              </w:rPr>
              <w:instrText xml:space="preserve"> LINK </w:instrText>
            </w:r>
            <w:r w:rsidR="000072AB">
              <w:rPr>
                <w:rFonts w:eastAsia="Calibri"/>
                <w:lang w:val="en-US" w:eastAsia="en-US"/>
              </w:rPr>
              <w:instrText xml:space="preserve">Excel.Sheet.12 C:\\Users\\Администратор\\PycharmProjects\\kursach-vsp\\УЛЬТИМАТИВНАЯ_Формулы.xlsx Sheet!R18C1 </w:instrText>
            </w:r>
            <w:r>
              <w:rPr>
                <w:rFonts w:eastAsia="Calibri"/>
                <w:lang w:val="en-US" w:eastAsia="en-US"/>
              </w:rPr>
              <w:instrText xml:space="preserve">\t \* MERGEFORMAT </w:instrText>
            </w:r>
            <w:r>
              <w:rPr>
                <w:rFonts w:eastAsia="Calibri"/>
                <w:lang w:val="en-US" w:eastAsia="en-US"/>
              </w:rPr>
              <w:fldChar w:fldCharType="separate"/>
            </w:r>
            <w:r w:rsidR="000072AB">
              <w:t>0.01145</w:t>
            </w:r>
            <w:r>
              <w:rPr>
                <w:rFonts w:eastAsia="Calibri"/>
                <w:lang w:val="en-US"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6D72B1" w:rsidP="00711B6D">
            <w:pPr>
              <w:rPr>
                <w:rFonts w:eastAsia="Calibri"/>
                <w:lang w:val="en-US"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Sheet!R18C3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0072AB">
              <w:t>0.01176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val="en-US" w:eastAsia="en-US"/>
              </w:rPr>
            </w:pPr>
          </w:p>
        </w:tc>
        <w:tc>
          <w:tcPr>
            <w:tcW w:w="5263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1205" w:type="dxa"/>
            <w:vAlign w:val="center"/>
          </w:tcPr>
          <w:p w:rsidR="00711B6D" w:rsidRPr="00D77589" w:rsidRDefault="006D72B1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Sheet!R18C2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0072AB">
              <w:t>0.01311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6D72B1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Sheet!R18C4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0072AB">
              <w:t>0.01372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7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Расстояние между осями шпал, </w:t>
            </w:r>
            <w:r w:rsidRPr="00711B6D">
              <w:rPr>
                <w:rFonts w:eastAsia="Calibri"/>
                <w:lang w:val="en-US" w:eastAsia="en-US"/>
              </w:rPr>
              <w:t>l</w:t>
            </w:r>
            <w:r w:rsidRPr="00711B6D">
              <w:rPr>
                <w:rFonts w:eastAsia="Calibri"/>
                <w:vertAlign w:val="subscript"/>
                <w:lang w:eastAsia="en-US"/>
              </w:rPr>
              <w:t>ш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1205" w:type="dxa"/>
            <w:vAlign w:val="center"/>
          </w:tcPr>
          <w:p w:rsidR="00711B6D" w:rsidRPr="00D77589" w:rsidRDefault="00711B6D" w:rsidP="00711B6D">
            <w:pPr>
              <w:rPr>
                <w:rFonts w:eastAsia="Calibri"/>
                <w:lang w:eastAsia="en-US"/>
              </w:rPr>
            </w:pPr>
            <w:r w:rsidRPr="00D77589">
              <w:rPr>
                <w:rFonts w:eastAsia="Calibri"/>
                <w:lang w:eastAsia="en-US"/>
              </w:rPr>
              <w:t>55</w:t>
            </w:r>
          </w:p>
        </w:tc>
        <w:tc>
          <w:tcPr>
            <w:tcW w:w="1452" w:type="dxa"/>
            <w:vAlign w:val="center"/>
          </w:tcPr>
          <w:p w:rsidR="00711B6D" w:rsidRPr="00D77589" w:rsidRDefault="00711B6D" w:rsidP="00711B6D">
            <w:pPr>
              <w:rPr>
                <w:rFonts w:eastAsia="Calibri"/>
                <w:lang w:eastAsia="en-US"/>
              </w:rPr>
            </w:pPr>
            <w:r w:rsidRPr="00D77589">
              <w:rPr>
                <w:rFonts w:eastAsia="Calibri"/>
                <w:lang w:eastAsia="en-US"/>
              </w:rPr>
              <w:t>51</w:t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8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Коэффициент, учитывающий влияние </w:t>
            </w:r>
            <w:proofErr w:type="spellStart"/>
            <w:r w:rsidRPr="00711B6D">
              <w:rPr>
                <w:rFonts w:eastAsia="Calibri"/>
                <w:lang w:eastAsia="en-US"/>
              </w:rPr>
              <w:t>колеб</w:t>
            </w:r>
            <w:proofErr w:type="spellEnd"/>
            <w:r w:rsidRPr="00711B6D">
              <w:rPr>
                <w:rFonts w:eastAsia="Calibri"/>
                <w:lang w:eastAsia="en-US"/>
              </w:rPr>
              <w:t xml:space="preserve">. масс подвижного состава и пути, типа рельса, материала шпал, рода балласта на образование динамических неровностей пути, </w:t>
            </w:r>
            <w:r w:rsidRPr="00711B6D">
              <w:rPr>
                <w:rFonts w:eastAsia="Calibri"/>
                <w:lang w:val="en-US" w:eastAsia="en-US"/>
              </w:rPr>
              <w:t>L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205" w:type="dxa"/>
            <w:vAlign w:val="center"/>
          </w:tcPr>
          <w:p w:rsidR="00711B6D" w:rsidRPr="00D77589" w:rsidRDefault="006D72B1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Sheet!R19C1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0072AB">
              <w:t>0.261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6D72B1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Sheet!R19C1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0072AB">
              <w:t>0.261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9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Момент сопротивления рельса относительно наибольшего удаленного волокна от подошвы, </w:t>
            </w:r>
            <w:r w:rsidRPr="00711B6D">
              <w:rPr>
                <w:rFonts w:eastAsia="Calibri"/>
                <w:lang w:val="en-US" w:eastAsia="en-US"/>
              </w:rPr>
              <w:t>W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vertAlign w:val="superscript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  <w:r w:rsidRPr="00711B6D">
              <w:rPr>
                <w:rFonts w:eastAsia="Calibri"/>
                <w:vertAlign w:val="superscript"/>
                <w:lang w:eastAsia="en-US"/>
              </w:rPr>
              <w:t>3</w:t>
            </w:r>
          </w:p>
        </w:tc>
        <w:tc>
          <w:tcPr>
            <w:tcW w:w="1205" w:type="dxa"/>
            <w:vAlign w:val="center"/>
          </w:tcPr>
          <w:p w:rsidR="00711B6D" w:rsidRPr="00D77589" w:rsidRDefault="006D72B1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Sheet!R20C1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0072AB">
              <w:t>417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6D72B1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Sheet!R20C1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0072AB">
              <w:t>417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10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Коэффициент, учитывающий отношение </w:t>
            </w:r>
            <w:proofErr w:type="spellStart"/>
            <w:r w:rsidRPr="00711B6D">
              <w:rPr>
                <w:rFonts w:eastAsia="Calibri"/>
                <w:lang w:eastAsia="en-US"/>
              </w:rPr>
              <w:t>необрессореной</w:t>
            </w:r>
            <w:proofErr w:type="spellEnd"/>
            <w:r w:rsidRPr="00711B6D">
              <w:rPr>
                <w:rFonts w:eastAsia="Calibri"/>
                <w:lang w:eastAsia="en-US"/>
              </w:rPr>
              <w:t xml:space="preserve"> массы колеса и участвующей во взаимодействии массы пути, α</w:t>
            </w:r>
            <w:r w:rsidRPr="00711B6D">
              <w:rPr>
                <w:rFonts w:eastAsia="Calibri"/>
                <w:vertAlign w:val="subscript"/>
                <w:lang w:eastAsia="en-US"/>
              </w:rPr>
              <w:t>0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205" w:type="dxa"/>
            <w:vAlign w:val="center"/>
          </w:tcPr>
          <w:p w:rsidR="00711B6D" w:rsidRPr="00D77589" w:rsidRDefault="006D72B1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Sheet!R21C1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0072AB">
              <w:t>0.403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6D72B1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Sheet!R21C1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0072AB">
              <w:t>0.403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11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Площадь рельсовой подкладки, </w:t>
            </w:r>
            <w:r w:rsidRPr="00711B6D">
              <w:rPr>
                <w:rFonts w:eastAsia="Calibri"/>
                <w:lang w:val="en-US" w:eastAsia="en-US"/>
              </w:rPr>
              <w:t>ω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vertAlign w:val="superscript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  <w:r w:rsidRPr="00711B6D">
              <w:rPr>
                <w:rFonts w:eastAsia="Calibri"/>
                <w:vertAlign w:val="superscript"/>
                <w:lang w:eastAsia="en-US"/>
              </w:rPr>
              <w:t>2</w:t>
            </w:r>
          </w:p>
        </w:tc>
        <w:tc>
          <w:tcPr>
            <w:tcW w:w="1205" w:type="dxa"/>
            <w:vAlign w:val="center"/>
          </w:tcPr>
          <w:p w:rsidR="00711B6D" w:rsidRPr="00D77589" w:rsidRDefault="006D72B1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Sheet!R22C1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0072AB">
              <w:t>518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6D72B1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Sheet!R22C1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0072AB">
              <w:t>518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12</w:t>
            </w:r>
          </w:p>
        </w:tc>
        <w:tc>
          <w:tcPr>
            <w:tcW w:w="5263" w:type="dxa"/>
            <w:vAlign w:val="center"/>
          </w:tcPr>
          <w:p w:rsidR="00711B6D" w:rsidRPr="00E91EFB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Площадь </w:t>
            </w:r>
            <w:proofErr w:type="spellStart"/>
            <w:r w:rsidRPr="00711B6D">
              <w:rPr>
                <w:rFonts w:eastAsia="Calibri"/>
                <w:lang w:eastAsia="en-US"/>
              </w:rPr>
              <w:t>полушпалы</w:t>
            </w:r>
            <w:proofErr w:type="spellEnd"/>
            <w:r w:rsidRPr="00711B6D">
              <w:rPr>
                <w:rFonts w:eastAsia="Calibri"/>
                <w:lang w:eastAsia="en-US"/>
              </w:rPr>
              <w:t xml:space="preserve"> с поправкой на изгиб, Ω</w:t>
            </w:r>
            <w:r w:rsidR="00E91EFB">
              <w:rPr>
                <w:rFonts w:eastAsia="Calibri"/>
                <w:vertAlign w:val="subscript"/>
                <w:lang w:val="en-US" w:eastAsia="en-US"/>
              </w:rPr>
              <w:t>a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  <w:r w:rsidRPr="00711B6D">
              <w:rPr>
                <w:rFonts w:eastAsia="Calibri"/>
                <w:vertAlign w:val="superscript"/>
                <w:lang w:eastAsia="en-US"/>
              </w:rPr>
              <w:t>2</w:t>
            </w:r>
          </w:p>
        </w:tc>
        <w:tc>
          <w:tcPr>
            <w:tcW w:w="1205" w:type="dxa"/>
            <w:vAlign w:val="center"/>
          </w:tcPr>
          <w:p w:rsidR="00711B6D" w:rsidRPr="00D77589" w:rsidRDefault="006D72B1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Sheet!R23C1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0072AB">
              <w:t>3092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6D72B1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Sheet!R23C1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0072AB">
              <w:t>3092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13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Ширина нижней постели </w:t>
            </w:r>
            <w:proofErr w:type="gramStart"/>
            <w:r w:rsidRPr="00711B6D">
              <w:rPr>
                <w:rFonts w:eastAsia="Calibri"/>
                <w:lang w:eastAsia="en-US"/>
              </w:rPr>
              <w:t>шпалы ,</w:t>
            </w:r>
            <w:proofErr w:type="gramEnd"/>
            <w:r w:rsidRPr="00711B6D">
              <w:rPr>
                <w:rFonts w:eastAsia="Calibri"/>
                <w:lang w:eastAsia="en-US"/>
              </w:rPr>
              <w:t xml:space="preserve"> </w:t>
            </w:r>
            <w:r w:rsidRPr="00711B6D">
              <w:rPr>
                <w:rFonts w:eastAsia="Calibri"/>
                <w:lang w:val="en-US" w:eastAsia="en-US"/>
              </w:rPr>
              <w:t>b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1205" w:type="dxa"/>
            <w:vAlign w:val="center"/>
          </w:tcPr>
          <w:p w:rsidR="00711B6D" w:rsidRPr="00D77589" w:rsidRDefault="006D72B1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Sheet!R24C1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0072AB">
              <w:t>23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6D72B1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Sheet!R24C1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0072AB">
              <w:t>23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</w:tbl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 w:line="276" w:lineRule="auto"/>
        <w:outlineLvl w:val="1"/>
        <w:rPr>
          <w:b/>
          <w:bCs/>
          <w:sz w:val="26"/>
          <w:szCs w:val="26"/>
          <w:lang w:eastAsia="en-US"/>
        </w:rPr>
      </w:pPr>
      <w:bookmarkStart w:id="8" w:name="_Toc142156011"/>
      <w:r>
        <w:rPr>
          <w:b/>
          <w:bCs/>
          <w:sz w:val="28"/>
          <w:szCs w:val="26"/>
          <w:lang w:eastAsia="en-US"/>
        </w:rPr>
        <w:lastRenderedPageBreak/>
        <w:tab/>
      </w:r>
      <w:r>
        <w:rPr>
          <w:b/>
          <w:bCs/>
          <w:sz w:val="28"/>
          <w:szCs w:val="26"/>
          <w:lang w:eastAsia="en-US"/>
        </w:rPr>
        <w:tab/>
      </w:r>
      <w:bookmarkStart w:id="9" w:name="_Toc163147171"/>
      <w:r w:rsidRPr="00711B6D">
        <w:rPr>
          <w:b/>
          <w:bCs/>
          <w:sz w:val="28"/>
          <w:szCs w:val="26"/>
          <w:lang w:eastAsia="en-US"/>
        </w:rPr>
        <w:t xml:space="preserve">1.2. Определение среднего и </w:t>
      </w:r>
      <w:r>
        <w:rPr>
          <w:b/>
          <w:bCs/>
          <w:sz w:val="28"/>
          <w:szCs w:val="26"/>
          <w:lang w:eastAsia="en-US"/>
        </w:rPr>
        <w:t xml:space="preserve">максимального вероятного </w:t>
      </w:r>
      <w:r>
        <w:rPr>
          <w:b/>
          <w:bCs/>
          <w:sz w:val="28"/>
          <w:szCs w:val="26"/>
          <w:lang w:eastAsia="en-US"/>
        </w:rPr>
        <w:tab/>
      </w:r>
      <w:r>
        <w:rPr>
          <w:b/>
          <w:bCs/>
          <w:sz w:val="28"/>
          <w:szCs w:val="26"/>
          <w:lang w:eastAsia="en-US"/>
        </w:rPr>
        <w:tab/>
        <w:t xml:space="preserve">   </w:t>
      </w:r>
      <w:r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>значения динамической силы воздействия колеса на рельс</w:t>
      </w:r>
      <w:bookmarkEnd w:id="8"/>
      <w:bookmarkEnd w:id="9"/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Динамическая максимальная нагрузка</w:t>
      </w:r>
      <w:proofErr w:type="gramStart"/>
      <w:r w:rsidRPr="00711B6D">
        <w:rPr>
          <w:rFonts w:eastAsia="Calibri"/>
          <w:sz w:val="28"/>
          <w:szCs w:val="28"/>
          <w:lang w:eastAsia="en-US"/>
        </w:rPr>
        <w:t xml:space="preserve">, </w:t>
      </w:r>
      <w:r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80" w:dyaOrig="38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0pt;height:24pt" o:ole="">
            <v:imagedata r:id="rId11" o:title=""/>
          </v:shape>
          <o:OLEObject Type="Embed" ProgID="Equation.3" ShapeID="_x0000_i1025" DrawAspect="Content" ObjectID="_1773783643" r:id="rId12"/>
        </w:object>
      </w:r>
      <w:r w:rsidRPr="00711B6D">
        <w:rPr>
          <w:rFonts w:eastAsia="Calibri"/>
          <w:sz w:val="28"/>
          <w:szCs w:val="28"/>
          <w:lang w:eastAsia="en-US"/>
        </w:rPr>
        <w:t>,</w:t>
      </w:r>
      <w:proofErr w:type="gramEnd"/>
      <w:r w:rsidRPr="00711B6D">
        <w:rPr>
          <w:rFonts w:eastAsia="Calibri"/>
          <w:sz w:val="28"/>
          <w:szCs w:val="28"/>
          <w:lang w:eastAsia="en-US"/>
        </w:rPr>
        <w:t xml:space="preserve"> кг, от колеса на рельс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1820" w:dyaOrig="400">
          <v:shape id="_x0000_i1026" type="#_x0000_t75" style="width:102pt;height:24pt" o:ole="">
            <v:imagedata r:id="rId13" o:title=""/>
          </v:shape>
          <o:OLEObject Type="Embed" ProgID="Equation.3" ShapeID="_x0000_i1026" DrawAspect="Content" ObjectID="_1773783644" r:id="rId14"/>
        </w:object>
      </w:r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vertAlign w:val="subscript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P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ср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значение вертикальной нагрузки колеса на рельс, кгс;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position w:val="-4"/>
                <w:sz w:val="32"/>
                <w:szCs w:val="28"/>
                <w:lang w:eastAsia="en-US"/>
              </w:rPr>
              <w:object w:dxaOrig="200" w:dyaOrig="260">
                <v:shape id="_x0000_i1027" type="#_x0000_t75" style="width:12pt;height:18pt" o:ole="">
                  <v:imagedata r:id="rId15" o:title=""/>
                </v:shape>
                <o:OLEObject Type="Embed" ProgID="Equation.3" ShapeID="_x0000_i1027" DrawAspect="Content" ObjectID="_1773783645" r:id="rId16"/>
              </w:object>
            </w:r>
            <w:r w:rsidRPr="00711B6D">
              <w:rPr>
                <w:rFonts w:eastAsia="Calibri"/>
                <w:sz w:val="32"/>
                <w:szCs w:val="28"/>
                <w:lang w:eastAsia="en-US"/>
              </w:rPr>
              <w:t xml:space="preserve"> 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F80FD2">
              <w:rPr>
                <w:rFonts w:ascii="Calibri" w:eastAsia="Calibri" w:hAnsi="Calibri"/>
                <w:sz w:val="28"/>
                <w:szCs w:val="22"/>
                <w:lang w:eastAsia="en-US"/>
              </w:rPr>
              <w:t>нормирующий множитель, определяющий вероятность события (2,5);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среднее </w:t>
            </w:r>
            <w:proofErr w:type="spellStart"/>
            <w:r w:rsidRPr="00711B6D">
              <w:rPr>
                <w:rFonts w:eastAsia="Calibri"/>
                <w:sz w:val="28"/>
                <w:szCs w:val="28"/>
                <w:lang w:eastAsia="en-US"/>
              </w:rPr>
              <w:t>квадратическое</w:t>
            </w:r>
            <w:proofErr w:type="spellEnd"/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от</w:t>
            </w:r>
            <w:r w:rsidR="0040670F">
              <w:rPr>
                <w:rFonts w:eastAsia="Calibri"/>
                <w:sz w:val="28"/>
                <w:szCs w:val="28"/>
                <w:lang w:eastAsia="en-US"/>
              </w:rPr>
              <w:t>клонение динамической вертикаль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ной нагрузки колеса на рельс, кгс.</w:t>
            </w:r>
          </w:p>
        </w:tc>
      </w:tr>
    </w:tbl>
    <w:p w:rsidR="00711B6D" w:rsidRPr="00711B6D" w:rsidRDefault="00711B6D" w:rsidP="00711B6D">
      <w:pPr>
        <w:rPr>
          <w:rFonts w:eastAsia="Calibri"/>
          <w:b/>
          <w:sz w:val="28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b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Среднее значение вертикальной нагрузки колеса на рельс</w:t>
      </w:r>
      <w:proofErr w:type="gramStart"/>
      <w:r w:rsidRPr="00711B6D">
        <w:rPr>
          <w:rFonts w:eastAsia="Calibri"/>
          <w:sz w:val="28"/>
          <w:szCs w:val="28"/>
          <w:lang w:eastAsia="en-US"/>
        </w:rPr>
        <w:t xml:space="preserve">, </w:t>
      </w:r>
      <w:r w:rsidRPr="00711B6D">
        <w:rPr>
          <w:rFonts w:eastAsia="Calibri"/>
          <w:position w:val="-14"/>
          <w:sz w:val="28"/>
          <w:szCs w:val="22"/>
          <w:lang w:eastAsia="en-US"/>
        </w:rPr>
        <w:object w:dxaOrig="360" w:dyaOrig="400">
          <v:shape id="_x0000_i1028" type="#_x0000_t75" style="width:24pt;height:24pt" o:ole="">
            <v:imagedata r:id="rId17" o:title=""/>
          </v:shape>
          <o:OLEObject Type="Embed" ProgID="Equation.3" ShapeID="_x0000_i1028" DrawAspect="Content" ObjectID="_1773783646" r:id="rId18"/>
        </w:object>
      </w:r>
      <w:r w:rsidRPr="00711B6D">
        <w:rPr>
          <w:rFonts w:eastAsia="Calibri"/>
          <w:sz w:val="28"/>
          <w:szCs w:val="22"/>
          <w:lang w:eastAsia="en-US"/>
        </w:rPr>
        <w:t>,</w:t>
      </w:r>
      <w:proofErr w:type="gramEnd"/>
      <w:r w:rsidRPr="00711B6D">
        <w:rPr>
          <w:rFonts w:eastAsia="Calibri"/>
          <w:sz w:val="28"/>
          <w:szCs w:val="22"/>
          <w:lang w:eastAsia="en-US"/>
        </w:rPr>
        <w:t xml:space="preserve"> кг,</w:t>
      </w:r>
      <w:r w:rsidRPr="00711B6D">
        <w:rPr>
          <w:rFonts w:ascii="Calibri" w:eastAsia="Calibri" w:hAnsi="Calibri"/>
          <w:sz w:val="28"/>
          <w:szCs w:val="22"/>
          <w:lang w:eastAsia="en-US"/>
        </w:rPr>
        <w:t xml:space="preserve"> </w:t>
      </w:r>
      <w:r w:rsidRPr="00711B6D">
        <w:rPr>
          <w:rFonts w:eastAsia="Calibri"/>
          <w:sz w:val="28"/>
          <w:szCs w:val="28"/>
          <w:lang w:eastAsia="en-US"/>
        </w:rPr>
        <w:t>определяется по формуле</w:t>
      </w:r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1540" w:dyaOrig="400">
          <v:shape id="_x0000_i1029" type="#_x0000_t75" style="width:90pt;height:24pt" o:ole="">
            <v:imagedata r:id="rId19" o:title=""/>
          </v:shape>
          <o:OLEObject Type="Embed" ProgID="Equation.3" ShapeID="_x0000_i1029" DrawAspect="Content" ObjectID="_1773783647" r:id="rId20"/>
        </w:object>
      </w:r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P</w:t>
            </w:r>
            <w:proofErr w:type="spellStart"/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ст</w:t>
            </w:r>
            <w:proofErr w:type="spellEnd"/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статическая нагрузка колеса на рельс, кгс;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14"/>
                <w:sz w:val="22"/>
                <w:szCs w:val="22"/>
                <w:lang w:eastAsia="en-US"/>
              </w:rPr>
              <w:object w:dxaOrig="360" w:dyaOrig="400">
                <v:shape id="_x0000_i1030" type="#_x0000_t75" style="width:24pt;height:24pt" o:ole="">
                  <v:imagedata r:id="rId21" o:title=""/>
                </v:shape>
                <o:OLEObject Type="Embed" ProgID="Equation.3" ShapeID="_x0000_i1030" DrawAspect="Content" ObjectID="_1773783648" r:id="rId22"/>
              </w:objec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среднее значение динамической нагрузки колеса на рельс от вертикальных колебаний </w:t>
            </w:r>
            <w:proofErr w:type="spellStart"/>
            <w:r w:rsidRPr="00711B6D">
              <w:rPr>
                <w:rFonts w:eastAsia="Calibri"/>
                <w:sz w:val="28"/>
                <w:szCs w:val="28"/>
                <w:lang w:eastAsia="en-US"/>
              </w:rPr>
              <w:t>надрессорного</w:t>
            </w:r>
            <w:proofErr w:type="spellEnd"/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строения экипажа, кг.</w:t>
            </w:r>
          </w:p>
        </w:tc>
      </w:tr>
    </w:tbl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Среднее значение динамической нагрузки колеса на рельс от вертикальных колебаний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надрессорного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 строения экипажа</w:t>
      </w:r>
      <w:proofErr w:type="gramStart"/>
      <w:r w:rsidRPr="00711B6D">
        <w:rPr>
          <w:rFonts w:eastAsia="Calibri"/>
          <w:sz w:val="28"/>
          <w:szCs w:val="28"/>
          <w:lang w:eastAsia="en-US"/>
        </w:rPr>
        <w:t xml:space="preserve">, </w:t>
      </w:r>
      <w:r w:rsidRPr="00711B6D">
        <w:rPr>
          <w:rFonts w:ascii="Calibri" w:eastAsia="Calibri" w:hAnsi="Calibri"/>
          <w:position w:val="-14"/>
          <w:sz w:val="22"/>
          <w:szCs w:val="22"/>
          <w:lang w:eastAsia="en-US"/>
        </w:rPr>
        <w:object w:dxaOrig="360" w:dyaOrig="400">
          <v:shape id="_x0000_i1031" type="#_x0000_t75" style="width:24pt;height:24pt" o:ole="">
            <v:imagedata r:id="rId23" o:title=""/>
          </v:shape>
          <o:OLEObject Type="Embed" ProgID="Equation.3" ShapeID="_x0000_i1031" DrawAspect="Content" ObjectID="_1773783649" r:id="rId24"/>
        </w:object>
      </w:r>
      <w:r w:rsidRPr="00711B6D">
        <w:rPr>
          <w:rFonts w:eastAsia="Calibri"/>
          <w:sz w:val="28"/>
          <w:szCs w:val="28"/>
          <w:lang w:eastAsia="en-US"/>
        </w:rPr>
        <w:t>,</w:t>
      </w:r>
      <w:proofErr w:type="gramEnd"/>
      <w:r w:rsidRPr="00711B6D">
        <w:rPr>
          <w:rFonts w:eastAsia="Calibri"/>
          <w:sz w:val="28"/>
          <w:szCs w:val="28"/>
          <w:lang w:eastAsia="en-US"/>
        </w:rPr>
        <w:t xml:space="preserve"> кг,</w:t>
      </w:r>
      <w:r w:rsidRPr="00711B6D">
        <w:rPr>
          <w:rFonts w:eastAsia="Calibri"/>
          <w:sz w:val="28"/>
          <w:szCs w:val="22"/>
          <w:lang w:eastAsia="en-US"/>
        </w:rPr>
        <w:t xml:space="preserve"> определяется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14"/>
          <w:szCs w:val="28"/>
          <w:lang w:eastAsia="en-US"/>
        </w:rPr>
        <w:object w:dxaOrig="360" w:dyaOrig="400">
          <v:shape id="_x0000_i1032" type="#_x0000_t75" style="width:24pt;height:24pt" o:ole="">
            <v:imagedata r:id="rId25" o:title=""/>
          </v:shape>
          <o:OLEObject Type="Embed" ProgID="Equation.3" ShapeID="_x0000_i1032" DrawAspect="Content" ObjectID="_1773783650" r:id="rId26"/>
        </w:object>
      </w:r>
      <w:r w:rsidRPr="00711B6D">
        <w:rPr>
          <w:rFonts w:ascii="Calibri" w:eastAsia="Calibri" w:hAnsi="Calibri"/>
          <w:szCs w:val="28"/>
          <w:lang w:eastAsia="en-US"/>
        </w:rPr>
        <w:t>= 0,75</w:t>
      </w: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620" w:dyaOrig="400">
          <v:shape id="_x0000_i1033" type="#_x0000_t75" style="width:30pt;height:24pt" o:ole="">
            <v:imagedata r:id="rId27" o:title=""/>
          </v:shape>
          <o:OLEObject Type="Embed" ProgID="Equation.3" ShapeID="_x0000_i1033" DrawAspect="Content" ObjectID="_1773783651" r:id="rId28"/>
        </w:object>
      </w:r>
      <w:r w:rsidRPr="00711B6D">
        <w:rPr>
          <w:rFonts w:eastAsia="Calibri"/>
          <w:sz w:val="28"/>
          <w:szCs w:val="22"/>
          <w:lang w:eastAsia="en-US"/>
        </w:rPr>
        <w:t>,</w:t>
      </w:r>
    </w:p>
    <w:p w:rsidR="00711B6D" w:rsidRPr="00711B6D" w:rsidRDefault="00711B6D" w:rsidP="00711B6D">
      <w:pPr>
        <w:rPr>
          <w:rFonts w:eastAsia="Calibri"/>
          <w:sz w:val="28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4"/>
                <w:sz w:val="22"/>
                <w:szCs w:val="22"/>
                <w:lang w:eastAsia="en-US"/>
              </w:rPr>
              <w:object w:dxaOrig="460" w:dyaOrig="400">
                <v:shape id="_x0000_i1034" type="#_x0000_t75" style="width:30pt;height:24pt" o:ole="">
                  <v:imagedata r:id="rId29" o:title=""/>
                </v:shape>
                <o:OLEObject Type="Embed" ProgID="Equation.3" ShapeID="_x0000_i1034" DrawAspect="Content" ObjectID="_1773783652" r:id="rId30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динамическая максимальная нагрузка колеса на рельс от</w:t>
            </w:r>
          </w:p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вертикальных колебаний </w:t>
            </w:r>
            <w:proofErr w:type="spellStart"/>
            <w:r w:rsidRPr="00711B6D">
              <w:rPr>
                <w:rFonts w:eastAsia="Calibri"/>
                <w:sz w:val="28"/>
                <w:szCs w:val="28"/>
                <w:lang w:eastAsia="en-US"/>
              </w:rPr>
              <w:t>надрессорного</w:t>
            </w:r>
            <w:proofErr w:type="spellEnd"/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строения, кг.</w:t>
            </w:r>
          </w:p>
        </w:tc>
      </w:tr>
    </w:tbl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Динамическая нагрузка</w:t>
      </w:r>
      <w:proofErr w:type="gramStart"/>
      <w:r w:rsidRPr="00711B6D">
        <w:rPr>
          <w:rFonts w:eastAsia="Calibri"/>
          <w:sz w:val="28"/>
          <w:szCs w:val="22"/>
          <w:lang w:eastAsia="en-US"/>
        </w:rPr>
        <w:t xml:space="preserve">, </w:t>
      </w:r>
      <w:r w:rsidRPr="00711B6D">
        <w:rPr>
          <w:rFonts w:ascii="Calibri" w:eastAsia="Calibri" w:hAnsi="Calibri"/>
          <w:position w:val="-14"/>
          <w:sz w:val="22"/>
          <w:szCs w:val="22"/>
          <w:lang w:eastAsia="en-US"/>
        </w:rPr>
        <w:object w:dxaOrig="460" w:dyaOrig="400">
          <v:shape id="_x0000_i1035" type="#_x0000_t75" style="width:30pt;height:24pt" o:ole="">
            <v:imagedata r:id="rId31" o:title=""/>
          </v:shape>
          <o:OLEObject Type="Embed" ProgID="Equation.3" ShapeID="_x0000_i1035" DrawAspect="Content" ObjectID="_1773783653" r:id="rId32"/>
        </w:object>
      </w:r>
      <w:r w:rsidRPr="00711B6D">
        <w:rPr>
          <w:rFonts w:eastAsia="Calibri"/>
          <w:sz w:val="28"/>
          <w:szCs w:val="22"/>
          <w:lang w:eastAsia="en-US"/>
        </w:rPr>
        <w:t>,</w:t>
      </w:r>
      <w:proofErr w:type="gramEnd"/>
      <w:r w:rsidRPr="00711B6D">
        <w:rPr>
          <w:rFonts w:eastAsia="Calibri"/>
          <w:sz w:val="28"/>
          <w:szCs w:val="22"/>
          <w:lang w:eastAsia="en-US"/>
        </w:rPr>
        <w:t xml:space="preserve"> кг, колеса на рельс с использованием эмпирических зависимостей динамических прогибов рессорного подвешивания </w:t>
      </w:r>
      <w:proofErr w:type="spellStart"/>
      <w:r w:rsidRPr="00711B6D">
        <w:rPr>
          <w:rFonts w:eastAsia="Calibri"/>
          <w:sz w:val="28"/>
          <w:szCs w:val="22"/>
          <w:lang w:eastAsia="en-US"/>
        </w:rPr>
        <w:t>z</w:t>
      </w:r>
      <w:r w:rsidRPr="00711B6D">
        <w:rPr>
          <w:rFonts w:eastAsia="Calibri"/>
          <w:sz w:val="28"/>
          <w:szCs w:val="22"/>
          <w:vertAlign w:val="subscript"/>
          <w:lang w:eastAsia="en-US"/>
        </w:rPr>
        <w:t>max</w:t>
      </w:r>
      <w:proofErr w:type="spellEnd"/>
      <w:r w:rsidRPr="00711B6D">
        <w:rPr>
          <w:rFonts w:eastAsia="Calibri"/>
          <w:sz w:val="28"/>
          <w:szCs w:val="22"/>
          <w:lang w:eastAsia="en-US"/>
        </w:rPr>
        <w:t xml:space="preserve"> от скоростей движения V определяется по формуле</w:t>
      </w:r>
    </w:p>
    <w:p w:rsidR="00711B6D" w:rsidRPr="00711B6D" w:rsidRDefault="00711B6D" w:rsidP="00711B6D">
      <w:pPr>
        <w:jc w:val="center"/>
        <w:rPr>
          <w:rFonts w:eastAsia="Calibri"/>
          <w:sz w:val="32"/>
          <w:szCs w:val="22"/>
          <w:lang w:eastAsia="en-US"/>
        </w:rPr>
      </w:pPr>
    </w:p>
    <w:p w:rsidR="00711B6D" w:rsidRPr="00711B6D" w:rsidRDefault="00711B6D" w:rsidP="00711B6D">
      <w:pPr>
        <w:jc w:val="center"/>
        <w:rPr>
          <w:rFonts w:eastAsia="Calibri"/>
          <w:sz w:val="32"/>
          <w:szCs w:val="22"/>
          <w:lang w:eastAsia="en-US"/>
        </w:rPr>
      </w:pPr>
      <w:r w:rsidRPr="00711B6D">
        <w:rPr>
          <w:rFonts w:eastAsia="Calibri"/>
          <w:position w:val="-14"/>
          <w:sz w:val="32"/>
          <w:szCs w:val="28"/>
          <w:lang w:eastAsia="en-US"/>
        </w:rPr>
        <w:object w:dxaOrig="1579" w:dyaOrig="400">
          <v:shape id="_x0000_i1036" type="#_x0000_t75" style="width:96pt;height:24pt" o:ole="">
            <v:imagedata r:id="rId33" o:title=""/>
          </v:shape>
          <o:OLEObject Type="Embed" ProgID="Equation.3" ShapeID="_x0000_i1036" DrawAspect="Content" ObjectID="_1773783654" r:id="rId34"/>
        </w:object>
      </w:r>
    </w:p>
    <w:p w:rsidR="00711B6D" w:rsidRPr="00711B6D" w:rsidRDefault="00711B6D" w:rsidP="00711B6D">
      <w:pPr>
        <w:jc w:val="center"/>
        <w:rPr>
          <w:rFonts w:eastAsia="Calibri"/>
          <w:sz w:val="32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lastRenderedPageBreak/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Ж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приведенная к колесу жесткость рессорного подвешивания, кг/мм;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 </w:t>
            </w:r>
            <w:proofErr w:type="spellStart"/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z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val="en-US" w:eastAsia="en-US"/>
              </w:rPr>
              <w:t>max</w:t>
            </w:r>
            <w:proofErr w:type="spellEnd"/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динамический прогиб рессорного подвешивания, мм.</w:t>
            </w:r>
          </w:p>
        </w:tc>
      </w:tr>
    </w:tbl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Среднее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квадратическое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 отклонение динамической вертикальной нагрузки колеса на рельс, S, кг, определяется по формуле композиции законов распределения его составляющих</w:t>
      </w: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26"/>
          <w:sz w:val="28"/>
          <w:szCs w:val="28"/>
          <w:lang w:eastAsia="en-US"/>
        </w:rPr>
        <w:object w:dxaOrig="4260" w:dyaOrig="700">
          <v:shape id="_x0000_i1037" type="#_x0000_t75" style="width:258pt;height:42pt" o:ole="">
            <v:imagedata r:id="rId35" o:title=""/>
          </v:shape>
          <o:OLEObject Type="Embed" ProgID="Equation.3" ShapeID="_x0000_i1037" DrawAspect="Content" ObjectID="_1773783655" r:id="rId36"/>
        </w:object>
      </w: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Обычно при отсутствии конкретной информации принимается средний процент осей, имеющих изолированную плавную неровность, равный 5%, соответственно - непрерывную плавную неровность 95%. С учетом этого допущения формула приобретает вид</w:t>
      </w: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16"/>
          <w:sz w:val="28"/>
          <w:szCs w:val="28"/>
          <w:lang w:eastAsia="en-US"/>
        </w:rPr>
        <w:object w:dxaOrig="3800" w:dyaOrig="480">
          <v:shape id="_x0000_i1038" type="#_x0000_t75" style="width:252pt;height:30pt" o:ole="">
            <v:imagedata r:id="rId37" o:title=""/>
          </v:shape>
          <o:OLEObject Type="Embed" ProgID="Equation.3" ShapeID="_x0000_i1038" DrawAspect="Content" ObjectID="_1773783656" r:id="rId38"/>
        </w:object>
      </w:r>
      <w:r w:rsidRPr="00711B6D">
        <w:rPr>
          <w:rFonts w:eastAsia="Calibri"/>
          <w:sz w:val="28"/>
          <w:szCs w:val="22"/>
          <w:lang w:eastAsia="en-US"/>
        </w:rPr>
        <w:t>,</w:t>
      </w: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28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р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среднее </w:t>
            </w:r>
            <w:proofErr w:type="spellStart"/>
            <w:r w:rsidRPr="00711B6D">
              <w:rPr>
                <w:rFonts w:eastAsia="Calibri"/>
                <w:sz w:val="28"/>
                <w:szCs w:val="28"/>
                <w:lang w:eastAsia="en-US"/>
              </w:rPr>
              <w:t>квадратическое</w:t>
            </w:r>
            <w:proofErr w:type="spellEnd"/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отклонение динамической нагрузки колеса на рельс от сил инерции, возникающих из-за колебания кузова на рессорах, кг;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proofErr w:type="spellStart"/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нп</w:t>
            </w:r>
            <w:proofErr w:type="spellEnd"/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среднее </w:t>
            </w:r>
            <w:proofErr w:type="spellStart"/>
            <w:r w:rsidRPr="00711B6D">
              <w:rPr>
                <w:rFonts w:eastAsia="Calibri"/>
                <w:sz w:val="28"/>
                <w:szCs w:val="28"/>
                <w:lang w:eastAsia="en-US"/>
              </w:rPr>
              <w:t>квадратическое</w:t>
            </w:r>
            <w:proofErr w:type="spellEnd"/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отклонение динамической нагрузки колеса на рельс от сил инерции, возникающих при прохождении колесом неровности пути, кг;</w:t>
            </w:r>
          </w:p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proofErr w:type="spellStart"/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ннк</w:t>
            </w:r>
            <w:proofErr w:type="spellEnd"/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среднее </w:t>
            </w:r>
            <w:proofErr w:type="spellStart"/>
            <w:r w:rsidRPr="00711B6D">
              <w:rPr>
                <w:rFonts w:eastAsia="Calibri"/>
                <w:sz w:val="28"/>
                <w:szCs w:val="28"/>
                <w:lang w:eastAsia="en-US"/>
              </w:rPr>
              <w:t>квадратическое</w:t>
            </w:r>
            <w:proofErr w:type="spellEnd"/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отклонение динамической нагрузки колеса на рельс от сил инерции </w:t>
            </w:r>
            <w:proofErr w:type="spellStart"/>
            <w:r w:rsidRPr="00711B6D">
              <w:rPr>
                <w:rFonts w:eastAsia="Calibri"/>
                <w:sz w:val="28"/>
                <w:szCs w:val="28"/>
                <w:lang w:eastAsia="en-US"/>
              </w:rPr>
              <w:t>необрессоренных</w:t>
            </w:r>
            <w:proofErr w:type="spellEnd"/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масс, воз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softHyphen/>
              <w:t>никающих из-за непрерывных неровностей на поверхности катания колес, кг;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инк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среднее </w:t>
            </w:r>
            <w:proofErr w:type="spellStart"/>
            <w:r w:rsidRPr="00711B6D">
              <w:rPr>
                <w:rFonts w:eastAsia="Calibri"/>
                <w:sz w:val="28"/>
                <w:szCs w:val="28"/>
                <w:lang w:eastAsia="en-US"/>
              </w:rPr>
              <w:t>квадратическое</w:t>
            </w:r>
            <w:proofErr w:type="spellEnd"/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отклонение динамической нагрузки колеса на рельс от сил инерции </w:t>
            </w:r>
            <w:proofErr w:type="spellStart"/>
            <w:r w:rsidRPr="00711B6D">
              <w:rPr>
                <w:rFonts w:eastAsia="Calibri"/>
                <w:sz w:val="28"/>
                <w:szCs w:val="28"/>
                <w:lang w:eastAsia="en-US"/>
              </w:rPr>
              <w:t>необрессоренной</w:t>
            </w:r>
            <w:proofErr w:type="spellEnd"/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массы, воз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softHyphen/>
              <w:t>никающих из-за наличия на поверхности катания колес плавных изолированных неровностей, кг;</w:t>
            </w:r>
          </w:p>
        </w:tc>
      </w:tr>
    </w:tbl>
    <w:p w:rsidR="00711B6D" w:rsidRPr="00711B6D" w:rsidRDefault="00711B6D" w:rsidP="00711B6D">
      <w:pPr>
        <w:ind w:firstLine="720"/>
        <w:contextualSpacing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vertAlign w:val="subscript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Среднее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квадратическое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 отклонение динамической нагрузки колеса на рельс,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р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, кг, от вертикальных колебаний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надрессорного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 </w:t>
      </w:r>
      <w:proofErr w:type="gramStart"/>
      <w:r w:rsidRPr="00711B6D">
        <w:rPr>
          <w:rFonts w:eastAsia="Calibri"/>
          <w:sz w:val="28"/>
          <w:szCs w:val="28"/>
          <w:lang w:eastAsia="en-US"/>
        </w:rPr>
        <w:t xml:space="preserve">строения </w:t>
      </w:r>
      <w:r w:rsidRPr="00711B6D">
        <w:rPr>
          <w:rFonts w:eastAsia="Calibri"/>
          <w:position w:val="-14"/>
          <w:sz w:val="28"/>
          <w:szCs w:val="28"/>
          <w:lang w:eastAsia="en-US"/>
        </w:rPr>
        <w:object w:dxaOrig="460" w:dyaOrig="400">
          <v:shape id="_x0000_i1039" type="#_x0000_t75" style="width:24pt;height:24pt" o:ole="">
            <v:imagedata r:id="rId39" o:title=""/>
          </v:shape>
          <o:OLEObject Type="Embed" ProgID="Equation.3" ShapeID="_x0000_i1039" DrawAspect="Content" ObjectID="_1773783657" r:id="rId40"/>
        </w:object>
      </w:r>
      <w:r w:rsidRPr="00711B6D">
        <w:rPr>
          <w:rFonts w:eastAsia="Calibri"/>
          <w:sz w:val="28"/>
          <w:szCs w:val="28"/>
          <w:lang w:eastAsia="en-US"/>
        </w:rPr>
        <w:t xml:space="preserve"> определяется</w:t>
      </w:r>
      <w:proofErr w:type="gramEnd"/>
      <w:r w:rsidRPr="00711B6D">
        <w:rPr>
          <w:rFonts w:eastAsia="Calibri"/>
          <w:sz w:val="28"/>
          <w:szCs w:val="28"/>
          <w:lang w:eastAsia="en-US"/>
        </w:rPr>
        <w:t xml:space="preserve"> по формуле</w:t>
      </w:r>
    </w:p>
    <w:p w:rsidR="00711B6D" w:rsidRPr="00711B6D" w:rsidRDefault="00711B6D" w:rsidP="00711B6D">
      <w:pPr>
        <w:ind w:firstLine="720"/>
        <w:contextualSpacing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32"/>
          <w:szCs w:val="22"/>
          <w:lang w:eastAsia="en-US"/>
        </w:rPr>
      </w:pPr>
      <w:proofErr w:type="spellStart"/>
      <w:r w:rsidRPr="00711B6D">
        <w:rPr>
          <w:rFonts w:eastAsia="Calibri"/>
          <w:sz w:val="28"/>
          <w:szCs w:val="28"/>
          <w:lang w:eastAsia="en-US"/>
        </w:rPr>
        <w:t>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р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 </w:t>
      </w:r>
      <w:r w:rsidRPr="00711B6D">
        <w:rPr>
          <w:rFonts w:ascii="Calibri" w:eastAsia="Calibri" w:hAnsi="Calibri"/>
          <w:sz w:val="32"/>
          <w:szCs w:val="28"/>
          <w:lang w:eastAsia="en-US"/>
        </w:rPr>
        <w:t xml:space="preserve">= </w:t>
      </w:r>
      <w:r w:rsidRPr="00711B6D">
        <w:rPr>
          <w:rFonts w:eastAsia="Calibri"/>
          <w:sz w:val="28"/>
          <w:szCs w:val="28"/>
          <w:lang w:eastAsia="en-US"/>
        </w:rPr>
        <w:t>0,08</w:t>
      </w:r>
      <w:r w:rsidRPr="00711B6D">
        <w:rPr>
          <w:rFonts w:ascii="Calibri" w:eastAsia="Calibri" w:hAnsi="Calibri"/>
          <w:position w:val="-14"/>
          <w:sz w:val="32"/>
          <w:szCs w:val="28"/>
          <w:lang w:eastAsia="en-US"/>
        </w:rPr>
        <w:object w:dxaOrig="600" w:dyaOrig="400">
          <v:shape id="_x0000_i1040" type="#_x0000_t75" style="width:30pt;height:24pt" o:ole="">
            <v:imagedata r:id="rId41" o:title=""/>
          </v:shape>
          <o:OLEObject Type="Embed" ProgID="Equation.3" ShapeID="_x0000_i1040" DrawAspect="Content" ObjectID="_1773783658" r:id="rId42"/>
        </w:object>
      </w: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32"/>
          <w:szCs w:val="22"/>
          <w:lang w:eastAsia="en-US"/>
        </w:rPr>
      </w:pPr>
    </w:p>
    <w:p w:rsidR="00711B6D" w:rsidRPr="00711B6D" w:rsidRDefault="00711B6D" w:rsidP="00711B6D">
      <w:pPr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lastRenderedPageBreak/>
        <w:tab/>
        <w:t xml:space="preserve">Среднее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квадратическое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 отклонение динамической на</w:t>
      </w:r>
      <w:r w:rsidRPr="00711B6D">
        <w:rPr>
          <w:rFonts w:eastAsia="Calibri"/>
          <w:sz w:val="28"/>
          <w:szCs w:val="28"/>
          <w:lang w:eastAsia="en-US"/>
        </w:rPr>
        <w:softHyphen/>
        <w:t xml:space="preserve">грузки колеса на рельс,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S</w:t>
      </w:r>
      <w:proofErr w:type="gramStart"/>
      <w:r w:rsidRPr="00711B6D">
        <w:rPr>
          <w:rFonts w:eastAsia="Calibri"/>
          <w:sz w:val="28"/>
          <w:szCs w:val="28"/>
          <w:vertAlign w:val="subscript"/>
          <w:lang w:eastAsia="en-US"/>
        </w:rPr>
        <w:t>нп</w:t>
      </w:r>
      <w:proofErr w:type="spellEnd"/>
      <w:r w:rsidRPr="00711B6D">
        <w:rPr>
          <w:rFonts w:eastAsia="Calibri"/>
          <w:sz w:val="28"/>
          <w:szCs w:val="28"/>
          <w:lang w:eastAsia="en-US"/>
        </w:rPr>
        <w:t>,  кг</w:t>
      </w:r>
      <w:proofErr w:type="gramEnd"/>
      <w:r w:rsidRPr="00711B6D">
        <w:rPr>
          <w:rFonts w:eastAsia="Calibri"/>
          <w:sz w:val="28"/>
          <w:szCs w:val="28"/>
          <w:lang w:eastAsia="en-US"/>
        </w:rPr>
        <w:t xml:space="preserve">, от сил инерции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необрессоренных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 масс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460" w:dyaOrig="360">
          <v:shape id="_x0000_i1041" type="#_x0000_t75" style="width:24pt;height:24pt" o:ole="">
            <v:imagedata r:id="rId43" o:title=""/>
          </v:shape>
          <o:OLEObject Type="Embed" ProgID="Equation.3" ShapeID="_x0000_i1041" DrawAspect="Content" ObjectID="_1773783659" r:id="rId44"/>
        </w:object>
      </w:r>
      <w:r w:rsidRPr="00711B6D">
        <w:rPr>
          <w:rFonts w:eastAsia="Calibri"/>
          <w:sz w:val="28"/>
          <w:szCs w:val="28"/>
          <w:lang w:eastAsia="en-US"/>
        </w:rPr>
        <w:t>, возникающих при проходе изолированной неровности пути определяется по формуле</w:t>
      </w:r>
    </w:p>
    <w:p w:rsidR="00711B6D" w:rsidRPr="00711B6D" w:rsidRDefault="00711B6D" w:rsidP="00711B6D">
      <w:pPr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contextualSpacing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26"/>
          <w:sz w:val="28"/>
          <w:szCs w:val="28"/>
          <w:lang w:eastAsia="en-US"/>
        </w:rPr>
        <w:object w:dxaOrig="4400" w:dyaOrig="700">
          <v:shape id="_x0000_i1042" type="#_x0000_t75" style="width:282pt;height:36pt" o:ole="">
            <v:imagedata r:id="rId45" o:title=""/>
          </v:shape>
          <o:OLEObject Type="Embed" ProgID="Equation.3" ShapeID="_x0000_i1042" DrawAspect="Content" ObjectID="_1773783660" r:id="rId46"/>
        </w:object>
      </w: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L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lang w:eastAsia="en-US"/>
              </w:rPr>
              <w:t xml:space="preserve">коэффициент, учитывающий влияние </w:t>
            </w:r>
            <w:proofErr w:type="spellStart"/>
            <w:r w:rsidRPr="00711B6D">
              <w:rPr>
                <w:rFonts w:eastAsia="Calibri"/>
                <w:sz w:val="28"/>
                <w:lang w:eastAsia="en-US"/>
              </w:rPr>
              <w:t>колеб</w:t>
            </w:r>
            <w:proofErr w:type="spellEnd"/>
            <w:r w:rsidRPr="00711B6D">
              <w:rPr>
                <w:rFonts w:eastAsia="Calibri"/>
                <w:sz w:val="28"/>
                <w:lang w:eastAsia="en-US"/>
              </w:rPr>
              <w:t>. масс подвижного состава и пути, типа рельса, материала шпал, рода балласта на образование динамических неровностей пути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10"/>
                <w:sz w:val="22"/>
                <w:szCs w:val="22"/>
                <w:lang w:eastAsia="en-US"/>
              </w:rPr>
              <w:object w:dxaOrig="320" w:dyaOrig="340">
                <v:shape id="_x0000_i1043" type="#_x0000_t75" style="width:18pt;height:24pt" o:ole="">
                  <v:imagedata r:id="rId47" o:title=""/>
                </v:shape>
                <o:OLEObject Type="Embed" ProgID="Equation.3" ShapeID="_x0000_i1043" DrawAspect="Content" ObjectID="_1773783661" r:id="rId48"/>
              </w:objec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расстояние между осями шпал, см;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U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модуль упругости </w:t>
            </w:r>
            <w:proofErr w:type="spellStart"/>
            <w:r w:rsidRPr="00711B6D">
              <w:rPr>
                <w:rFonts w:eastAsia="Calibri"/>
                <w:sz w:val="28"/>
                <w:szCs w:val="28"/>
                <w:lang w:eastAsia="en-US"/>
              </w:rPr>
              <w:t>подрельсового</w:t>
            </w:r>
            <w:proofErr w:type="spellEnd"/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основания, кг/см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2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k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 относительной жесткости рельсового основания и рельса,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-1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q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отнесенный к колесу вес </w:t>
            </w:r>
            <w:proofErr w:type="spellStart"/>
            <w:r w:rsidRPr="00711B6D">
              <w:rPr>
                <w:rFonts w:eastAsia="Calibri"/>
                <w:sz w:val="28"/>
                <w:szCs w:val="28"/>
                <w:lang w:eastAsia="en-US"/>
              </w:rPr>
              <w:t>необрессоренных</w:t>
            </w:r>
            <w:proofErr w:type="spellEnd"/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частей, кгс;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V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скорость движения, км/ч.</w:t>
            </w:r>
          </w:p>
        </w:tc>
      </w:tr>
    </w:tbl>
    <w:p w:rsidR="00711B6D" w:rsidRPr="00711B6D" w:rsidRDefault="00711B6D" w:rsidP="00711B6D">
      <w:pPr>
        <w:contextualSpacing/>
        <w:jc w:val="center"/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Среднее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квадратическое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 отклонение динамической нагрузки колеса на </w:t>
      </w:r>
      <w:proofErr w:type="gramStart"/>
      <w:r w:rsidRPr="00711B6D">
        <w:rPr>
          <w:rFonts w:eastAsia="Calibri"/>
          <w:sz w:val="28"/>
          <w:szCs w:val="28"/>
          <w:lang w:eastAsia="en-US"/>
        </w:rPr>
        <w:t>рельс ,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S</w:t>
      </w:r>
      <w:proofErr w:type="gramEnd"/>
      <w:r w:rsidRPr="00711B6D">
        <w:rPr>
          <w:rFonts w:eastAsia="Calibri"/>
          <w:sz w:val="28"/>
          <w:szCs w:val="28"/>
          <w:vertAlign w:val="subscript"/>
          <w:lang w:eastAsia="en-US"/>
        </w:rPr>
        <w:t>ннк</w:t>
      </w:r>
      <w:proofErr w:type="spellEnd"/>
      <w:r w:rsidRPr="00711B6D">
        <w:rPr>
          <w:rFonts w:eastAsia="Calibri"/>
          <w:sz w:val="28"/>
          <w:szCs w:val="28"/>
          <w:vertAlign w:val="subscript"/>
          <w:lang w:eastAsia="en-US"/>
        </w:rPr>
        <w:t xml:space="preserve">, </w:t>
      </w:r>
      <w:r w:rsidRPr="00711B6D">
        <w:rPr>
          <w:rFonts w:eastAsia="Calibri"/>
          <w:sz w:val="28"/>
          <w:szCs w:val="28"/>
          <w:lang w:eastAsia="en-US"/>
        </w:rPr>
        <w:t xml:space="preserve">кг, от сил инерции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необрессоренной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 массы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460" w:dyaOrig="360">
          <v:shape id="_x0000_i1044" type="#_x0000_t75" style="width:24pt;height:24pt" o:ole="">
            <v:imagedata r:id="rId43" o:title=""/>
          </v:shape>
          <o:OLEObject Type="Embed" ProgID="Equation.3" ShapeID="_x0000_i1044" DrawAspect="Content" ObjectID="_1773783662" r:id="rId49"/>
        </w:object>
      </w:r>
      <w:r w:rsidRPr="00711B6D">
        <w:rPr>
          <w:rFonts w:eastAsia="Calibri"/>
          <w:sz w:val="28"/>
          <w:szCs w:val="28"/>
          <w:lang w:eastAsia="en-US"/>
        </w:rPr>
        <w:t xml:space="preserve"> при движении колеса с плавной непрерывной неровностью на поверхности катания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36"/>
          <w:sz w:val="28"/>
          <w:szCs w:val="28"/>
          <w:lang w:eastAsia="en-US"/>
        </w:rPr>
        <w:object w:dxaOrig="3320" w:dyaOrig="820">
          <v:shape id="_x0000_i1045" type="#_x0000_t75" style="width:180pt;height:48pt" o:ole="">
            <v:imagedata r:id="rId50" o:title=""/>
          </v:shape>
          <o:OLEObject Type="Embed" ProgID="Equation.3" ShapeID="_x0000_i1045" DrawAspect="Content" ObjectID="_1773783663" r:id="rId51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2"/>
                <w:sz w:val="22"/>
                <w:szCs w:val="22"/>
                <w:lang w:eastAsia="en-US"/>
              </w:rPr>
              <w:object w:dxaOrig="279" w:dyaOrig="360">
                <v:shape id="_x0000_i1046" type="#_x0000_t75" style="width:18pt;height:24pt" o:ole="">
                  <v:imagedata r:id="rId52" o:title=""/>
                </v:shape>
                <o:OLEObject Type="Embed" ProgID="Equation.3" ShapeID="_x0000_i1046" DrawAspect="Content" ObjectID="_1773783664" r:id="rId53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lang w:eastAsia="en-US"/>
              </w:rPr>
              <w:t>коэффициент, учитывающий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отношение </w:t>
            </w:r>
            <w:proofErr w:type="spellStart"/>
            <w:r w:rsidRPr="00711B6D">
              <w:rPr>
                <w:rFonts w:eastAsia="Calibri"/>
                <w:sz w:val="28"/>
                <w:szCs w:val="28"/>
                <w:lang w:eastAsia="en-US"/>
              </w:rPr>
              <w:t>необрессоренной</w:t>
            </w:r>
            <w:proofErr w:type="spellEnd"/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части подвижного состава и участвующий во взаимодействии массы пути;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200" w:dyaOrig="279">
                <v:shape id="_x0000_i1047" type="#_x0000_t75" style="width:12pt;height:12pt" o:ole="">
                  <v:imagedata r:id="rId54" o:title=""/>
                </v:shape>
                <o:OLEObject Type="Embed" ProgID="Equation.3" ShapeID="_x0000_i1047" DrawAspect="Content" ObjectID="_1773783665" r:id="rId55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диаметр колеса, см.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Среднее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квадратическое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 отклонение динамической нагрузки колеса на рельс, </w:t>
      </w:r>
      <w:r w:rsidRPr="00711B6D">
        <w:rPr>
          <w:rFonts w:eastAsia="Calibri"/>
          <w:sz w:val="28"/>
          <w:szCs w:val="28"/>
          <w:lang w:val="en-US" w:eastAsia="en-US"/>
        </w:rPr>
        <w:t>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инк</w:t>
      </w:r>
      <w:r w:rsidRPr="00711B6D">
        <w:rPr>
          <w:rFonts w:eastAsia="Calibri"/>
          <w:sz w:val="28"/>
          <w:szCs w:val="28"/>
          <w:lang w:eastAsia="en-US"/>
        </w:rPr>
        <w:t xml:space="preserve">, кг, от сил инерции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необрессоренной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 массы Ринк, возникающих из-за наличия на поверхности катания плавных изолированных неровностей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24"/>
          <w:sz w:val="22"/>
          <w:szCs w:val="22"/>
          <w:lang w:eastAsia="en-US"/>
        </w:rPr>
        <w:object w:dxaOrig="2540" w:dyaOrig="620">
          <v:shape id="_x0000_i1048" type="#_x0000_t75" style="width:204pt;height:36pt" o:ole="">
            <v:imagedata r:id="rId56" o:title=""/>
          </v:shape>
          <o:OLEObject Type="Embed" ProgID="Equation.3" ShapeID="_x0000_i1048" DrawAspect="Content" ObjectID="_1773783666" r:id="rId57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180" w:dyaOrig="220">
                <v:shape id="_x0000_i1049" type="#_x0000_t75" style="width:12pt;height:18pt" o:ole="">
                  <v:imagedata r:id="rId58" o:title=""/>
                </v:shape>
                <o:OLEObject Type="Embed" ProgID="Equation.3" ShapeID="_x0000_i1049" DrawAspect="Content" ObjectID="_1773783667" r:id="rId59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наибольшая расчетная глубина неровности колеса, см.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lastRenderedPageBreak/>
        <w:t>Для примера посчитаем значение</w:t>
      </w:r>
      <w:r w:rsidRPr="00711B6D">
        <w:rPr>
          <w:rFonts w:eastAsia="Calibri"/>
          <w:sz w:val="28"/>
          <w:szCs w:val="28"/>
          <w:lang w:eastAsia="en-US"/>
        </w:rPr>
        <w:t xml:space="preserve"> среднего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квадратического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 отклонения динамической вертикальной нагрузки колеса на рельс, S, кг, и динамическую максимальную нагрузку, </w:t>
      </w:r>
      <w:r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60" w:dyaOrig="380">
          <v:shape id="_x0000_i1050" type="#_x0000_t75" style="width:30pt;height:24pt" o:ole="">
            <v:imagedata r:id="rId60" o:title=""/>
          </v:shape>
          <o:OLEObject Type="Embed" ProgID="Equation.3" ShapeID="_x0000_i1050" DrawAspect="Content" ObjectID="_1773783668" r:id="rId61"/>
        </w:object>
      </w:r>
      <w:r w:rsidRPr="00711B6D">
        <w:rPr>
          <w:rFonts w:eastAsia="Calibri"/>
          <w:sz w:val="28"/>
          <w:szCs w:val="28"/>
          <w:lang w:eastAsia="en-US"/>
        </w:rPr>
        <w:t xml:space="preserve">, кг, от колеса на рельс </w:t>
      </w:r>
      <w:r w:rsidRPr="00711B6D">
        <w:rPr>
          <w:rFonts w:eastAsia="Calibri"/>
          <w:sz w:val="28"/>
          <w:szCs w:val="22"/>
          <w:lang w:eastAsia="en-US"/>
        </w:rPr>
        <w:t xml:space="preserve"> для </w:t>
      </w:r>
      <w:r w:rsidR="00734E69">
        <w:rPr>
          <w:rFonts w:eastAsia="Calibri"/>
          <w:sz w:val="28"/>
          <w:szCs w:val="22"/>
          <w:highlight w:val="green"/>
          <w:lang w:eastAsia="en-US"/>
        </w:rPr>
        <w:t xml:space="preserve">Электровоза </w:t>
      </w:r>
      <w:r w:rsidR="007F15AF" w:rsidRPr="007F15AF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7F15AF" w:rsidRPr="007F15AF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0674DF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Sheet!R1C4 </w:instrText>
      </w:r>
      <w:r w:rsidR="007F15AF" w:rsidRPr="007F15AF">
        <w:rPr>
          <w:rFonts w:eastAsia="Calibri"/>
          <w:sz w:val="28"/>
          <w:szCs w:val="28"/>
          <w:highlight w:val="green"/>
          <w:lang w:eastAsia="en-US"/>
        </w:rPr>
        <w:instrText xml:space="preserve">\a \t </w:instrText>
      </w:r>
      <w:r w:rsidR="007F15AF">
        <w:rPr>
          <w:rFonts w:eastAsia="Calibri"/>
          <w:sz w:val="28"/>
          <w:szCs w:val="28"/>
          <w:highlight w:val="green"/>
          <w:lang w:eastAsia="en-US"/>
        </w:rPr>
        <w:instrText xml:space="preserve"> \* MERGEFORMAT </w:instrText>
      </w:r>
      <w:r w:rsidR="000674DF" w:rsidRPr="007F15AF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0674DF" w:rsidRPr="000674DF">
        <w:rPr>
          <w:sz w:val="28"/>
          <w:szCs w:val="28"/>
        </w:rPr>
        <w:t>ВЛ-10</w:t>
      </w:r>
      <w:r w:rsidR="007F15AF" w:rsidRPr="007F15AF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 xml:space="preserve"> при движении по прямой в летний период и для вагона при движении по кривой (</w:t>
      </w:r>
      <w:r w:rsidRPr="00711B6D">
        <w:rPr>
          <w:rFonts w:eastAsia="Calibri"/>
          <w:sz w:val="28"/>
          <w:szCs w:val="22"/>
          <w:lang w:val="en-US" w:eastAsia="en-US"/>
        </w:rPr>
        <w:t>R</w:t>
      </w:r>
      <w:r w:rsidRPr="00711B6D">
        <w:rPr>
          <w:rFonts w:eastAsia="Calibri"/>
          <w:sz w:val="28"/>
          <w:szCs w:val="22"/>
          <w:lang w:eastAsia="en-US"/>
        </w:rPr>
        <w:t>=</w:t>
      </w:r>
      <w:r w:rsidR="00740E58" w:rsidRPr="007F15AF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740E58" w:rsidRPr="007F15AF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0674DF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Sheet!R2C7 </w:instrText>
      </w:r>
      <w:r w:rsidR="00740E58" w:rsidRPr="007F15AF">
        <w:rPr>
          <w:rFonts w:eastAsia="Calibri"/>
          <w:sz w:val="28"/>
          <w:szCs w:val="28"/>
          <w:highlight w:val="green"/>
          <w:lang w:eastAsia="en-US"/>
        </w:rPr>
        <w:instrText xml:space="preserve">\a \t </w:instrText>
      </w:r>
      <w:r w:rsidR="007F15AF">
        <w:rPr>
          <w:rFonts w:eastAsia="Calibri"/>
          <w:sz w:val="28"/>
          <w:szCs w:val="28"/>
          <w:highlight w:val="green"/>
          <w:lang w:eastAsia="en-US"/>
        </w:rPr>
        <w:instrText xml:space="preserve"> \* MERGEFORMAT </w:instrText>
      </w:r>
      <w:r w:rsidR="000674DF" w:rsidRPr="007F15AF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0674DF" w:rsidRPr="000674DF">
        <w:rPr>
          <w:sz w:val="28"/>
          <w:szCs w:val="28"/>
        </w:rPr>
        <w:t>600</w:t>
      </w:r>
      <w:r w:rsidR="00740E58" w:rsidRPr="007F15AF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>) в зимний период.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  <w:r w:rsidRPr="00C71073">
        <w:rPr>
          <w:rFonts w:eastAsia="Calibri"/>
          <w:sz w:val="28"/>
          <w:szCs w:val="22"/>
          <w:highlight w:val="green"/>
          <w:lang w:eastAsia="en-US"/>
        </w:rPr>
        <w:t>Электровоз</w:t>
      </w:r>
      <w:r w:rsidRPr="00711B6D">
        <w:rPr>
          <w:rFonts w:eastAsia="Calibri"/>
          <w:sz w:val="28"/>
          <w:szCs w:val="22"/>
          <w:lang w:eastAsia="en-US"/>
        </w:rPr>
        <w:t xml:space="preserve"> </w:t>
      </w:r>
      <w:r w:rsidR="006D72B1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6D72B1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0072AB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Sheet!R1C1 </w:instrText>
      </w:r>
      <w:r w:rsidR="006D72B1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6D72B1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0072AB" w:rsidRPr="000072AB">
        <w:rPr>
          <w:sz w:val="28"/>
          <w:szCs w:val="28"/>
        </w:rPr>
        <w:t>ВЛ-10</w:t>
      </w:r>
      <w:r w:rsidR="006D72B1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 xml:space="preserve"> при движении по прямой в летний период:</w:t>
      </w: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</w:p>
    <w:p w:rsidR="00711B6D" w:rsidRPr="00D77589" w:rsidRDefault="000674DF" w:rsidP="00711B6D">
      <w:pPr>
        <w:jc w:val="center"/>
        <w:rPr>
          <w:sz w:val="28"/>
          <w:szCs w:val="28"/>
          <w:lang w:eastAsia="en-US"/>
        </w:rPr>
      </w:pP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max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w:hyperlink w:anchor="_Hlk150697334" w:history="1" w:docLocation="1,5967,5970,0,,116"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Sheet!R7C1 \t \* MERGEFORMAT </m:t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116</m:t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</w:hyperlink>
        <m:r>
          <w:rPr>
            <w:rFonts w:ascii="Cambria Math" w:hAnsi="Cambria Math"/>
            <w:sz w:val="28"/>
            <w:szCs w:val="28"/>
            <w:lang w:eastAsia="en-US"/>
          </w:rPr>
          <m:t>×</m:t>
        </m:r>
        <w:hyperlink w:anchor="_Hlk150698706" w:history="1" w:docLocation="1,6308,6313,0,,15,60"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Sheet!R15C1 \t \* MERGEFORMAT </m:t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17.84</m:t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</w:hyperlink>
        <m:r>
          <w:rPr>
            <w:rFonts w:ascii="Cambria Math" w:hAnsi="Cambria Math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Sheet!R25C1 \t \* MERGEFORMAT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2068.98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sz w:val="28"/>
            <w:szCs w:val="28"/>
            <w:lang w:eastAsia="en-US"/>
          </w:rPr>
          <m:t xml:space="preserve"> </m:t>
        </m:r>
      </m:oMath>
      <w:r w:rsidR="00711B6D" w:rsidRPr="00D77589">
        <w:rPr>
          <w:sz w:val="28"/>
          <w:szCs w:val="28"/>
          <w:lang w:eastAsia="en-US"/>
        </w:rPr>
        <w:t>кг</w:t>
      </w:r>
    </w:p>
    <w:p w:rsidR="00711B6D" w:rsidRPr="00D77589" w:rsidRDefault="00711B6D" w:rsidP="00711B6D">
      <w:pPr>
        <w:jc w:val="center"/>
        <w:rPr>
          <w:sz w:val="28"/>
          <w:szCs w:val="28"/>
          <w:lang w:eastAsia="en-US"/>
        </w:rPr>
      </w:pPr>
    </w:p>
    <w:p w:rsidR="00711B6D" w:rsidRPr="00D77589" w:rsidRDefault="000674DF" w:rsidP="00711B6D">
      <w:pPr>
        <w:jc w:val="center"/>
        <w:rPr>
          <w:sz w:val="28"/>
          <w:szCs w:val="28"/>
          <w:lang w:eastAsia="en-US"/>
        </w:rPr>
      </w:pP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ср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=0,75×</m:t>
        </m:r>
        <w:hyperlink w:anchor="_Hlk150702067" w:history="1" w:docLocation="1,12384,12391,0,,1809.60">
          <m:r>
            <w:rPr>
              <w:rStyle w:val="af5"/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Style w:val="af5"/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Sheet!R25C1 \t \* MERGEFORMAT </m:t>
          </m:r>
          <m:r>
            <w:rPr>
              <w:rStyle w:val="af5"/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2068.98</m:t>
          </m:r>
          <m:r>
            <w:rPr>
              <w:rStyle w:val="af5"/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</w:hyperlink>
        <m:r>
          <w:rPr>
            <w:rFonts w:ascii="Cambria Math" w:hAnsi="Cambria Math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Sheet!R26C1 \t \* MERGEFORMAT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1551.74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sz w:val="28"/>
            <w:szCs w:val="28"/>
            <w:lang w:eastAsia="en-US"/>
          </w:rPr>
          <m:t xml:space="preserve"> кг</m:t>
        </m:r>
      </m:oMath>
      <w:r w:rsidR="00711B6D" w:rsidRPr="00D77589">
        <w:rPr>
          <w:sz w:val="28"/>
          <w:szCs w:val="28"/>
          <w:lang w:eastAsia="en-US"/>
        </w:rPr>
        <w:t xml:space="preserve"> </w:t>
      </w:r>
    </w:p>
    <w:p w:rsidR="00711B6D" w:rsidRPr="00D77589" w:rsidRDefault="00711B6D" w:rsidP="00711B6D">
      <w:pPr>
        <w:jc w:val="center"/>
        <w:rPr>
          <w:sz w:val="28"/>
          <w:szCs w:val="28"/>
          <w:lang w:eastAsia="en-US"/>
        </w:rPr>
      </w:pPr>
    </w:p>
    <w:p w:rsidR="00711B6D" w:rsidRPr="00D77589" w:rsidRDefault="000674DF" w:rsidP="00711B6D">
      <w:pPr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ср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w:hyperlink w:anchor="_Hlk150701398" w:history="1" w:docLocation="1,5805,5810,0,,120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11500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w:hyperlink w:anchor="_Hlk150701778" w:history="1" w:docLocation="1,12483,12490,0,,1357.20">
            <m:r>
              <w:rPr>
                <w:rStyle w:val="af5"/>
                <w:rFonts w:ascii="Cambria Math" w:hAnsi="Cambria Math"/>
                <w:i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Sheet!R26C1 \t \* MERGEFORMAT </m:t>
            </m:r>
            <m:r>
              <w:rPr>
                <w:rStyle w:val="af5"/>
                <w:rFonts w:ascii="Cambria Math" w:hAnsi="Cambria Math"/>
                <w:i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1551.74</m:t>
            </m:r>
            <m:r>
              <w:rPr>
                <w:rStyle w:val="af5"/>
                <w:rFonts w:ascii="Cambria Math" w:hAnsi="Cambria Math"/>
                <w:i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13051.74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711B6D" w:rsidP="00711B6D">
      <w:pPr>
        <w:ind w:firstLine="360"/>
        <w:jc w:val="center"/>
        <w:rPr>
          <w:rFonts w:eastAsia="Calibri"/>
          <w:position w:val="-14"/>
          <w:sz w:val="28"/>
          <w:szCs w:val="28"/>
          <w:lang w:eastAsia="en-US"/>
        </w:rPr>
      </w:pPr>
    </w:p>
    <w:p w:rsidR="00711B6D" w:rsidRPr="00D77589" w:rsidRDefault="00711B6D" w:rsidP="00711B6D">
      <w:pPr>
        <w:ind w:firstLine="360"/>
        <w:rPr>
          <w:sz w:val="28"/>
          <w:szCs w:val="28"/>
          <w:lang w:eastAsia="en-US"/>
        </w:rPr>
      </w:pPr>
      <w:r w:rsidRPr="00D77589">
        <w:rPr>
          <w:rFonts w:eastAsia="Calibri"/>
          <w:sz w:val="28"/>
          <w:szCs w:val="28"/>
          <w:lang w:eastAsia="en-US"/>
        </w:rPr>
        <w:tab/>
      </w:r>
      <w:r w:rsidRPr="00D77589">
        <w:rPr>
          <w:rFonts w:eastAsia="Calibri"/>
          <w:sz w:val="28"/>
          <w:szCs w:val="28"/>
          <w:lang w:eastAsia="en-US"/>
        </w:rPr>
        <w:tab/>
      </w:r>
      <w:r w:rsidRPr="00D77589">
        <w:rPr>
          <w:rFonts w:eastAsia="Calibri"/>
          <w:sz w:val="28"/>
          <w:szCs w:val="28"/>
          <w:lang w:eastAsia="en-US"/>
        </w:rPr>
        <w:tab/>
      </w:r>
      <w:r w:rsidRPr="00D77589">
        <w:rPr>
          <w:rFonts w:eastAsia="Calibri"/>
          <w:sz w:val="28"/>
          <w:szCs w:val="28"/>
          <w:lang w:eastAsia="en-US"/>
        </w:rPr>
        <w:tab/>
        <w:t xml:space="preserve">  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S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</m:sSub>
        <m:r>
          <w:rPr>
            <w:rFonts w:ascii="Cambria Math" w:eastAsia="Calibri" w:hAnsi="Cambria Math"/>
            <w:sz w:val="28"/>
            <w:szCs w:val="28"/>
            <w:lang w:eastAsia="en-US"/>
          </w:rPr>
          <m:t>=0,08×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Sheet!R25C1 \t \* MERGEFORMAT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2068.98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Sheet!R28C1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165.52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кг</m:t>
        </m:r>
      </m:oMath>
    </w:p>
    <w:p w:rsidR="00711B6D" w:rsidRPr="00D77589" w:rsidRDefault="00711B6D" w:rsidP="00711B6D">
      <w:pPr>
        <w:ind w:firstLine="360"/>
        <w:rPr>
          <w:rFonts w:eastAsia="Calibri"/>
          <w:sz w:val="28"/>
          <w:szCs w:val="28"/>
          <w:lang w:eastAsia="en-US"/>
        </w:rPr>
      </w:pPr>
    </w:p>
    <w:p w:rsidR="00711B6D" w:rsidRPr="00D77589" w:rsidRDefault="000674DF" w:rsidP="00711B6D">
      <w:pPr>
        <w:contextualSpacing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=0,565×</m:t>
          </m:r>
          <m:sSup>
            <m:s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10</m:t>
              </m:r>
            </m:e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-8</m:t>
              </m:r>
            </m:sup>
          </m:s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w:hyperlink w:anchor="_Hlk150700373" w:history="1" w:docLocation="1,7000,7005,0,,0,3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Sheet!R19C1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0.261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×55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fPr>
                <m:num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Sheet!R17C1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260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num>
                <m:den>
                  <w:hyperlink w:anchor="_Hlk150699462" w:history="1" w:docLocation="1,6749,6756,0,,0,01638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m:t xml:space="preserve"> LINK Excel.Sheet.12 C:\\Users\\Администратор\\PycharmProjects\\kursach-vsp\\УЛЬТИМАТИВНАЯ_Формулы.xlsx Sheet!R18C1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0.01145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w:fldChar w:fldCharType="end"/>
                    </m:r>
                  </w:hyperlink>
                </m:den>
              </m:f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w:hyperlink w:anchor="_Hlk150697185" w:history="1" w:docLocation="1,5918,5922,0,,276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Sheet!R6C1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3160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13051.74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×</m:t>
          </m:r>
          <w:hyperlink w:anchor="_Hlk150696670" w:history="1" w:docLocation="1,5849,5851,0,,7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Sheet!R5C1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85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</m:oMath>
      </m:oMathPara>
    </w:p>
    <w:p w:rsidR="00711B6D" w:rsidRPr="00D77589" w:rsidRDefault="000674DF" w:rsidP="00711B6D">
      <w:pPr>
        <w:contextualSpacing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          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Sheet!R29C1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762.2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711B6D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</w:p>
    <w:p w:rsidR="00711B6D" w:rsidRPr="00D77589" w:rsidRDefault="000674DF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0,052×</m:t>
              </m:r>
              <w:hyperlink w:anchor="_Hlk150700554" w:history="1" w:docLocation="1,7228,7233,0,,0,40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Sheet!R21C1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0.403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w:hyperlink w:anchor="_Hlk150699121" w:history="1" w:docLocation="1,6639,6643,0,,100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Sheet!R17C1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260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w:hyperlink w:anchor="OLE_LINK1" w:history="1" w:docLocation="1,5846,5848,0,,7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Sheet!R5C1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85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w:hyperlink w:anchor="_Hlk150697185" w:history="1" w:docLocation="1,5918,5922,0,,276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Sheet!R6C1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3160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</m:rad>
            </m:num>
            <m:den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w:hyperlink w:anchor="_Hlk150697418" w:history="1" w:docLocation="1,5999,6002,0,,125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Sheet!R8C1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125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 xml:space="preserve"> LINK Excel.Sheet.12 C:\\Users\\Администратор\\PycharmProjects\\kursach-vsp\\УЛЬТИМАТИВНАЯ_Формулы.xlsx Sheet!R18C1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0.01145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w:fldChar w:fldCharType="end"/>
                  </m:r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×</m:t>
                  </m:r>
                  <w:hyperlink w:anchor="_Hlk150699121" w:history="1" w:docLocation="1,6639,6643,0,,100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Sheet!R17C1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260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-3,26×</m:t>
                  </m:r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begin"/>
                      </m:r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 xml:space="preserve"> LINK Excel.Sheet.12 C:\\Users\\Администратор\\PycharmProjects\\kursach-vsp\\УЛЬТИМАТИВНАЯ_Формулы.xlsx Sheet!R18C1 \t \* MERGEFORMAT 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separate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0.01145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end"/>
                      </m:r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×</m:t>
                  </m:r>
                  <w:hyperlink w:anchor="_Hlk150697185" w:history="1" w:docLocation="1,5918,5922,0,,276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Sheet!R6C1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3160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</m:rad>
            </m:den>
          </m:f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Sheet!R30C1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111.05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0674DF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инк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=0,735×</m:t>
          </m:r>
          <w:hyperlink w:anchor="_Hlk150700554" w:history="1" w:docLocation="1,7228,7233,0,,0,403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Sheet!R21C1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0.403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w:hyperlink w:anchor="_Hlk150699121" w:history="1" w:docLocation="1,6639,6643,0,,100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Sheet!R17C1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260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</m:num>
            <m:den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 xml:space="preserve"> LINK Excel.Sheet.12 C:\\Users\\Администратор\\PycharmProjects\\kursach-vsp\\УЛЬТИМАТИВНАЯ_Формулы.xlsx Sheet!R18C1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0.01145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end"/>
                </m:r>
              </w:hyperlink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×</m:t>
          </m:r>
          <w:hyperlink w:anchor="_Hlk150698619" w:history="1" w:docLocation="1,6256,6261,0,,0,047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Sheet!R12C1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0.047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Sheet!R31C1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632.25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711B6D" w:rsidP="00711B6D">
      <w:pPr>
        <w:ind w:firstLine="567"/>
        <w:jc w:val="both"/>
        <w:rPr>
          <w:rFonts w:eastAsia="Calibri"/>
          <w:sz w:val="28"/>
          <w:szCs w:val="28"/>
          <w:lang w:eastAsia="en-US"/>
        </w:rPr>
      </w:pPr>
    </w:p>
    <w:p w:rsidR="00711B6D" w:rsidRPr="00D77589" w:rsidRDefault="00711B6D" w:rsidP="00711B6D">
      <w:pPr>
        <w:ind w:firstLine="567"/>
        <w:jc w:val="both"/>
        <w:rPr>
          <w:rFonts w:eastAsia="Calibri"/>
          <w:i/>
          <w:sz w:val="28"/>
          <w:szCs w:val="28"/>
          <w:lang w:eastAsia="en-US"/>
        </w:rPr>
      </w:pPr>
      <m:oMathPara>
        <m:oMath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S</m:t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begin"/>
                      </m:r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 xml:space="preserve"> LINK Excel.Sheet.12 C:\\Users\\Администратор\\PycharmProjects\\kursach-vsp\\УЛЬТИМАТИВНАЯ_Формулы.xlsx Sheet!R28C1 \t \* MERGEFORMAT 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separate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165.52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end"/>
                      </m:r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+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Sheet!R29C1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762.2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+0,95×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Sheet!R30C1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111.05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+0,05×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Sheet!R31C1 \t \* MERGEFORMAT </m:t>
                  </m:r>
                  <m: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632.25</m:t>
                  </m:r>
                  <m: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800.03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кг</m:t>
          </m:r>
        </m:oMath>
      </m:oMathPara>
    </w:p>
    <w:p w:rsidR="00711B6D" w:rsidRPr="00D77589" w:rsidRDefault="00711B6D" w:rsidP="00711B6D">
      <w:pPr>
        <w:ind w:firstLine="567"/>
        <w:jc w:val="both"/>
        <w:rPr>
          <w:rFonts w:eastAsia="Calibri"/>
          <w:sz w:val="28"/>
          <w:szCs w:val="28"/>
          <w:lang w:eastAsia="en-US"/>
        </w:rPr>
      </w:pPr>
      <w:r w:rsidRPr="00D77589">
        <w:rPr>
          <w:rFonts w:eastAsia="Calibri"/>
          <w:sz w:val="28"/>
          <w:szCs w:val="28"/>
          <w:lang w:val="en-US" w:eastAsia="en-US"/>
        </w:rPr>
        <w:t xml:space="preserve">        </w:t>
      </w:r>
    </w:p>
    <w:p w:rsidR="00E56B69" w:rsidRPr="00D77589" w:rsidRDefault="00E56B69" w:rsidP="00E56B69">
      <w:pPr>
        <w:ind w:firstLine="567"/>
        <w:jc w:val="center"/>
        <w:rPr>
          <w:rFonts w:eastAsia="Calibri"/>
          <w:sz w:val="28"/>
          <w:szCs w:val="28"/>
          <w:lang w:eastAsia="en-US"/>
        </w:rPr>
      </w:pPr>
    </w:p>
    <w:p w:rsidR="00711B6D" w:rsidRPr="00D77589" w:rsidRDefault="000674DF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max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вер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Sheet!R27C1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13051.74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>+2,5×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800.03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Sheet!R33C1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15051.81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p w:rsidR="00711B6D" w:rsidRPr="00D77589" w:rsidRDefault="00711B6D" w:rsidP="00711B6D">
      <w:pPr>
        <w:spacing w:after="200"/>
        <w:ind w:firstLine="567"/>
        <w:jc w:val="both"/>
        <w:rPr>
          <w:rFonts w:eastAsia="Calibri"/>
          <w:sz w:val="28"/>
          <w:szCs w:val="28"/>
          <w:lang w:eastAsia="en-US"/>
        </w:rPr>
      </w:pPr>
      <w:r w:rsidRPr="00D77589">
        <w:rPr>
          <w:rFonts w:eastAsia="Calibri"/>
          <w:sz w:val="28"/>
          <w:szCs w:val="28"/>
          <w:lang w:eastAsia="en-US"/>
        </w:rPr>
        <w:t>Вагон при движении по кривой (</w:t>
      </w:r>
      <w:r w:rsidRPr="00D77589">
        <w:rPr>
          <w:rFonts w:eastAsia="Calibri"/>
          <w:sz w:val="28"/>
          <w:szCs w:val="28"/>
          <w:lang w:val="en-US" w:eastAsia="en-US"/>
        </w:rPr>
        <w:t>R</w:t>
      </w:r>
      <w:r w:rsidRPr="00D77589">
        <w:rPr>
          <w:rFonts w:eastAsia="Calibri"/>
          <w:sz w:val="28"/>
          <w:szCs w:val="28"/>
          <w:lang w:eastAsia="en-US"/>
        </w:rPr>
        <w:t>=</w:t>
      </w:r>
      <w:r w:rsidR="008F4EC5" w:rsidRPr="007F15AF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F4EC5" w:rsidRPr="007F15AF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0674DF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Sheet!R2C7 </w:instrText>
      </w:r>
      <w:r w:rsidR="008F4EC5" w:rsidRPr="007F15AF">
        <w:rPr>
          <w:rFonts w:eastAsia="Calibri"/>
          <w:sz w:val="28"/>
          <w:szCs w:val="28"/>
          <w:highlight w:val="green"/>
          <w:lang w:eastAsia="en-US"/>
        </w:rPr>
        <w:instrText xml:space="preserve">\a \t </w:instrText>
      </w:r>
      <w:r w:rsidR="008F4EC5">
        <w:rPr>
          <w:rFonts w:eastAsia="Calibri"/>
          <w:sz w:val="28"/>
          <w:szCs w:val="28"/>
          <w:highlight w:val="green"/>
          <w:lang w:eastAsia="en-US"/>
        </w:rPr>
        <w:instrText xml:space="preserve"> \* MERGEFORMAT </w:instrText>
      </w:r>
      <w:r w:rsidR="000674DF" w:rsidRPr="007F15AF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0674DF" w:rsidRPr="000674DF">
        <w:rPr>
          <w:sz w:val="28"/>
          <w:szCs w:val="28"/>
        </w:rPr>
        <w:t>600</w:t>
      </w:r>
      <w:r w:rsidR="008F4EC5" w:rsidRPr="007F15AF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D77589">
        <w:rPr>
          <w:rFonts w:eastAsia="Calibri"/>
          <w:sz w:val="28"/>
          <w:szCs w:val="28"/>
          <w:lang w:eastAsia="en-US"/>
        </w:rPr>
        <w:t>) в зимний период:</w:t>
      </w:r>
    </w:p>
    <w:p w:rsidR="00711B6D" w:rsidRPr="00D77589" w:rsidRDefault="000674DF" w:rsidP="00711B6D">
      <w:pPr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max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w:hyperlink w:anchor="_Hlk150697373" w:history="1" w:docLocation="1,5971,5974,0,,195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Sheet!R7C8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200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w:hyperlink w:anchor="_Hlk150698794" w:history="1" w:docLocation="1,6314,6319,0,,13,84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Sheet!R15C8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16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Sheet!R25C8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3200.5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711B6D" w:rsidP="00711B6D">
      <w:pPr>
        <w:jc w:val="center"/>
        <w:rPr>
          <w:sz w:val="28"/>
          <w:szCs w:val="28"/>
          <w:lang w:eastAsia="en-US"/>
        </w:rPr>
      </w:pPr>
    </w:p>
    <w:p w:rsidR="00711B6D" w:rsidRPr="00D77589" w:rsidRDefault="000674DF" w:rsidP="00711B6D">
      <w:pPr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ср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=0,75×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Sheet!R25C8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3200.5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Sheet!R26C8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2400.38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711B6D" w:rsidP="00711B6D">
      <w:pPr>
        <w:jc w:val="center"/>
        <w:rPr>
          <w:sz w:val="28"/>
          <w:szCs w:val="28"/>
          <w:lang w:eastAsia="en-US"/>
        </w:rPr>
      </w:pPr>
    </w:p>
    <w:p w:rsidR="00711B6D" w:rsidRPr="00D77589" w:rsidRDefault="000674DF" w:rsidP="00711B6D">
      <w:pPr>
        <w:jc w:val="center"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ср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w:hyperlink w:anchor="_Hlk150701435" w:history="1" w:docLocation="1,5811,5816,0,,125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14000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Sheet!R26C8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2400.38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16400.38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кг</m:t>
          </m:r>
        </m:oMath>
      </m:oMathPara>
    </w:p>
    <w:p w:rsidR="00711B6D" w:rsidRPr="00D77589" w:rsidRDefault="00711B6D" w:rsidP="00711B6D">
      <w:pPr>
        <w:jc w:val="center"/>
        <w:rPr>
          <w:rFonts w:eastAsia="Calibri"/>
          <w:sz w:val="28"/>
          <w:szCs w:val="28"/>
          <w:lang w:eastAsia="en-US"/>
        </w:rPr>
      </w:pPr>
    </w:p>
    <w:p w:rsidR="00711B6D" w:rsidRPr="00D77589" w:rsidRDefault="00711B6D" w:rsidP="00711B6D">
      <w:pPr>
        <w:ind w:firstLine="720"/>
        <w:contextualSpacing/>
        <w:rPr>
          <w:rFonts w:eastAsia="Calibri"/>
          <w:sz w:val="28"/>
          <w:szCs w:val="28"/>
          <w:lang w:eastAsia="en-US"/>
        </w:rPr>
      </w:pPr>
      <w:r w:rsidRPr="00D77589">
        <w:rPr>
          <w:rFonts w:eastAsia="Calibri"/>
          <w:sz w:val="28"/>
          <w:szCs w:val="28"/>
          <w:lang w:eastAsia="en-US"/>
        </w:rPr>
        <w:tab/>
      </w:r>
      <w:r w:rsidRPr="00D77589">
        <w:rPr>
          <w:rFonts w:eastAsia="Calibri"/>
          <w:sz w:val="28"/>
          <w:szCs w:val="28"/>
          <w:lang w:eastAsia="en-US"/>
        </w:rPr>
        <w:tab/>
      </w:r>
      <w:r w:rsidRPr="00D77589">
        <w:rPr>
          <w:rFonts w:eastAsia="Calibri"/>
          <w:sz w:val="28"/>
          <w:szCs w:val="28"/>
          <w:lang w:eastAsia="en-US"/>
        </w:rPr>
        <w:tab/>
        <w:t xml:space="preserve">    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S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</m:sSub>
        <m:r>
          <w:rPr>
            <w:rFonts w:ascii="Cambria Math" w:eastAsia="Calibri" w:hAnsi="Cambria Math"/>
            <w:sz w:val="28"/>
            <w:szCs w:val="28"/>
            <w:lang w:eastAsia="en-US"/>
          </w:rPr>
          <m:t>=0,08×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Sheet!R25C8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3200.5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Sheet!R28C8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256.04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кг</m:t>
        </m:r>
      </m:oMath>
    </w:p>
    <w:p w:rsidR="00711B6D" w:rsidRPr="00D77589" w:rsidRDefault="000674DF" w:rsidP="00711B6D">
      <w:pPr>
        <w:spacing w:after="200" w:line="276" w:lineRule="auto"/>
        <w:ind w:left="720"/>
        <w:contextualSpacing/>
        <w:rPr>
          <w:i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=0,565×</m:t>
          </m:r>
          <m:sSup>
            <m:s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10</m:t>
              </m:r>
            </m:e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-8</m:t>
              </m:r>
            </m:sup>
          </m:s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w:hyperlink w:anchor="_Hlk150700373" w:history="1" w:docLocation="1,7000,7005,0,,0,3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Sheet!R19C8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0.261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×51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fPr>
                <m:num>
                  <w:hyperlink w:anchor="_Hlk150699212" w:history="1" w:docLocation="1,6673,6677,0,,120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Sheet!R17C8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600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num>
                <m:den>
                  <w:bookmarkStart w:id="10" w:name="OLE_LINK3"/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HYPERLINK  \l "_Hlk150706489" \s "1,6781,6788,0,,0,01795"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Sheet!R18C8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0.01372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w:bookmarkEnd w:id="10"/>
                </m:den>
              </m:f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w:hyperlink w:anchor="_Hlk150697265" w:history="1" w:docLocation="1,5923,5927,0,,107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Sheet!R6C8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995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16400.38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× </m:t>
          </m:r>
          <w:hyperlink w:anchor="_Hlk150696670" w:history="1" w:docLocation="1,5849,5851,0,,7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Sheet!R5C8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85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</m:oMath>
      </m:oMathPara>
    </w:p>
    <w:p w:rsidR="00711B6D" w:rsidRPr="00D77589" w:rsidRDefault="000674DF" w:rsidP="00711B6D">
      <w:pPr>
        <w:spacing w:after="200" w:line="276" w:lineRule="auto"/>
        <w:ind w:left="720"/>
        <w:contextualSpacing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          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Sheet!R29C8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691.58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кг</m:t>
          </m:r>
        </m:oMath>
      </m:oMathPara>
    </w:p>
    <w:p w:rsidR="00711B6D" w:rsidRPr="00D77589" w:rsidRDefault="00711B6D" w:rsidP="00711B6D">
      <w:pPr>
        <w:spacing w:after="200" w:line="276" w:lineRule="auto"/>
        <w:ind w:left="720"/>
        <w:contextualSpacing/>
        <w:rPr>
          <w:rFonts w:eastAsia="Calibri"/>
          <w:sz w:val="28"/>
          <w:szCs w:val="28"/>
          <w:lang w:eastAsia="en-US"/>
        </w:rPr>
      </w:pPr>
    </w:p>
    <w:p w:rsidR="00711B6D" w:rsidRPr="00D77589" w:rsidRDefault="00711B6D" w:rsidP="00711B6D">
      <w:pPr>
        <w:contextualSpacing/>
        <w:rPr>
          <w:rFonts w:eastAsia="Calibri"/>
          <w:sz w:val="28"/>
          <w:szCs w:val="28"/>
          <w:lang w:eastAsia="en-US"/>
        </w:rPr>
      </w:pPr>
    </w:p>
    <w:p w:rsidR="00711B6D" w:rsidRPr="00D77589" w:rsidRDefault="000674DF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0,052×</m:t>
              </m:r>
              <w:hyperlink w:anchor="_Hlk150700554" w:history="1" w:docLocation="1,7228,7233,0,,0,40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Sheet!R21C8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0.403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w:hyperlink w:anchor="_Hlk150699212" w:history="1" w:docLocation="1,6673,6677,0,,120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Sheet!R17C8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600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w:hyperlink w:anchor="_Hlk150696670" w:history="1" w:docLocation="1,5849,5851,0,,7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Sheet!R5C8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85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w:hyperlink w:anchor="_Hlk150697265" w:history="1" w:docLocation="1,5923,5927,0,,107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Sheet!R6C8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995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</m:rad>
            </m:num>
            <m:den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w:hyperlink w:anchor="_Hlk150697464" w:history="1" w:docLocation="1,6003,6005,0,,95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color w:val="000000" w:themeColor="text1"/>
                        <w:sz w:val="28"/>
                        <w:szCs w:val="28"/>
                        <w:lang w:eastAsia="en-US"/>
                      </w:rPr>
                      <m:t>95</m:t>
                    </m:r>
                  </w:hyperlink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w:hyperlink w:anchor="_Hlk150699760" w:history="1" w:docLocation="1,6781,6788,0,,0,0196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Sheet!R18C8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0.01372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×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Sheet!R17C8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600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-3,26×</m:t>
                  </m:r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w:hyperlink w:anchor="_Hlk150706489" w:history="1" w:docLocation="1,6781,6788,0,,0,01795"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w:fldChar w:fldCharType="begin"/>
                        </m:r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m:t xml:space="preserve"> LINK Excel.Sheet.12 C:\\Users\\Администратор\\PycharmProjects\\kursach-vsp\\УЛЬТИМАТИВНАЯ_Формулы.xlsx Sheet!R18C8 \t \* MERGEFORMAT </m:t>
                        </m:r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w:fldChar w:fldCharType="separate"/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0.01372</m:t>
                        </m:r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w:fldChar w:fldCharType="end"/>
                        </m:r>
                      </w:hyperlink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×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Sheet!R17C8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600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</m:rad>
            </m:den>
          </m:f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Sheet!R30C8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115.01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0674DF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инк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=0,735×</m:t>
          </m:r>
          <w:hyperlink w:anchor="_Hlk150700554" w:history="1" w:docLocation="1,7228,7233,0,,0,403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Sheet!R21C8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0.403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Sheet!R17C8 \t \* MERGEFORMAT 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600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num>
            <m:den>
              <w:hyperlink w:anchor="_Hlk150706489" w:history="1" w:docLocation="1,6781,6788,0,,0,01795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Sheet!R18C8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0.01372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w:hyperlink w:anchor="_Hlk150698647" w:history="1" w:docLocation="1,6262,6267,0,,0,067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Sheet!R12C8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0.067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Sheet!R31C8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1735.78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p w:rsidR="00711B6D" w:rsidRPr="00D77589" w:rsidRDefault="00711B6D" w:rsidP="00711B6D">
      <w:pPr>
        <w:ind w:firstLine="567"/>
        <w:jc w:val="both"/>
        <w:rPr>
          <w:rFonts w:eastAsia="Calibri"/>
          <w:i/>
          <w:sz w:val="28"/>
          <w:szCs w:val="28"/>
          <w:lang w:eastAsia="en-US"/>
        </w:rPr>
      </w:pPr>
      <m:oMathPara>
        <m:oMath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S=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begin"/>
                      </m:r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 xml:space="preserve"> LINK Excel.Sheet.12 C:\\Users\\Администратор\\PycharmProjects\\kursach-vsp\\УЛЬТИМАТИВНАЯ_Формулы.xlsx Sheet!R28C8 \t \* MERGEFORMAT 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separate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256.04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end"/>
                      </m:r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+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Sheet!R29C8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691.58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+0,95×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Sheet!R30C8 \t \* MERGEFORMAT 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115.01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+0,05×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Sheet!R31C8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1735.78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840.86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D77589" w:rsidRDefault="000674DF" w:rsidP="00711B6D">
      <w:pPr>
        <w:spacing w:after="24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max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вер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16400.38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+2,5×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Sheet!R32C8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840.86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18502.53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ind w:firstLine="567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C95054" wp14:editId="001B5D71">
                <wp:simplePos x="0" y="0"/>
                <wp:positionH relativeFrom="column">
                  <wp:posOffset>-223098</wp:posOffset>
                </wp:positionH>
                <wp:positionV relativeFrom="paragraph">
                  <wp:posOffset>597650</wp:posOffset>
                </wp:positionV>
                <wp:extent cx="703580" cy="7789545"/>
                <wp:effectExtent l="0" t="0" r="20320" b="20955"/>
                <wp:wrapTopAndBottom/>
                <wp:docPr id="40" name="Text 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3580" cy="77895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ysClr val="window" lastClr="FFFFFF">
                              <a:lumMod val="100000"/>
                              <a:lumOff val="0"/>
                            </a:sys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674DF" w:rsidRPr="004A6D7B" w:rsidRDefault="000674DF" w:rsidP="00711B6D">
                            <w:pPr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 xml:space="preserve">    Таблица </w:t>
                            </w:r>
                            <w:r w:rsidRPr="00DB7587">
                              <w:rPr>
                                <w:sz w:val="28"/>
                              </w:rPr>
                              <w:t>3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sz w:val="28"/>
                              </w:rPr>
                              <w:t xml:space="preserve">Определение среднего и максимального вероятного значения динамической силы          </w:t>
                            </w:r>
                            <w:r>
                              <w:rPr>
                                <w:sz w:val="28"/>
                              </w:rPr>
                              <w:tab/>
                            </w:r>
                            <w:r>
                              <w:rPr>
                                <w:sz w:val="28"/>
                              </w:rPr>
                              <w:tab/>
                              <w:t xml:space="preserve">     воздействия от колеса на рельс.</w:t>
                            </w:r>
                          </w:p>
                          <w:p w:rsidR="000674DF" w:rsidRDefault="000674DF" w:rsidP="00711B6D">
                            <w:pPr>
                              <w:jc w:val="both"/>
                            </w:pPr>
                          </w:p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2C95054" id="_x0000_t202" coordsize="21600,21600" o:spt="202" path="m,l,21600r21600,l21600,xe">
                <v:stroke joinstyle="miter"/>
                <v:path gradientshapeok="t" o:connecttype="rect"/>
              </v:shapetype>
              <v:shape id="Text Box 76" o:spid="_x0000_s1026" type="#_x0000_t202" style="position:absolute;left:0;text-align:left;margin-left:-17.55pt;margin-top:47.05pt;width:55.4pt;height:613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" strokecolor="white">
                <v:textbox style="layout-flow:vertical;mso-layout-flow-alt:bottom-to-top">
                  <w:txbxContent>
                    <w:p w:rsidR="000674DF" w:rsidRPr="004A6D7B" w:rsidRDefault="000674DF" w:rsidP="00711B6D">
                      <w:pPr>
                        <w:jc w:val="both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</w:rPr>
                        <w:t xml:space="preserve">    Таблица </w:t>
                      </w:r>
                      <w:r w:rsidRPr="00DB7587">
                        <w:rPr>
                          <w:sz w:val="28"/>
                        </w:rPr>
                        <w:t>3</w:t>
                      </w:r>
                      <w:r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t xml:space="preserve"> </w:t>
                      </w:r>
                      <w:r>
                        <w:rPr>
                          <w:sz w:val="28"/>
                        </w:rPr>
                        <w:t xml:space="preserve">Определение среднего и максимального вероятного значения динамической силы          </w:t>
                      </w:r>
                      <w:r>
                        <w:rPr>
                          <w:sz w:val="28"/>
                        </w:rPr>
                        <w:tab/>
                      </w:r>
                      <w:r>
                        <w:rPr>
                          <w:sz w:val="28"/>
                        </w:rPr>
                        <w:tab/>
                        <w:t xml:space="preserve">     воздействия от колеса на рельс.</w:t>
                      </w:r>
                    </w:p>
                    <w:p w:rsidR="000674DF" w:rsidRDefault="000674DF" w:rsidP="00711B6D">
                      <w:pPr>
                        <w:jc w:val="both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711B6D">
        <w:rPr>
          <w:rFonts w:eastAsia="Calibri"/>
          <w:sz w:val="28"/>
          <w:szCs w:val="22"/>
          <w:lang w:eastAsia="en-US"/>
        </w:rPr>
        <w:t>Остальные значения сведем в Таблицу 3</w:t>
      </w:r>
      <w:r w:rsidRPr="00711B6D">
        <w:rPr>
          <w:rFonts w:eastAsia="Calibri"/>
          <w:sz w:val="28"/>
          <w:szCs w:val="28"/>
          <w:lang w:eastAsia="en-US"/>
        </w:rPr>
        <w:t>.</w:t>
      </w:r>
    </w:p>
    <w:tbl>
      <w:tblPr>
        <w:tblStyle w:val="112"/>
        <w:tblpPr w:leftFromText="180" w:rightFromText="180" w:vertAnchor="text" w:tblpY="1"/>
        <w:tblOverlap w:val="never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701"/>
        <w:gridCol w:w="498"/>
        <w:gridCol w:w="498"/>
        <w:gridCol w:w="498"/>
        <w:gridCol w:w="498"/>
        <w:gridCol w:w="498"/>
        <w:gridCol w:w="498"/>
        <w:gridCol w:w="498"/>
        <w:gridCol w:w="498"/>
      </w:tblGrid>
      <w:tr w:rsidR="00F95BEC" w:rsidRPr="00C71073" w:rsidTr="000674DF">
        <w:trPr>
          <w:cantSplit/>
          <w:trHeight w:val="1261"/>
        </w:trPr>
        <w:tc>
          <w:tcPr>
            <w:tcW w:w="701" w:type="dxa"/>
            <w:textDirection w:val="btLr"/>
            <w:vAlign w:val="center"/>
          </w:tcPr>
          <w:p w:rsidR="00F95BEC" w:rsidRPr="0015300C" w:rsidRDefault="000674DF" w:rsidP="00F95BEC">
            <w:pPr>
              <w:ind w:left="113" w:right="113"/>
              <w:rPr>
                <w:rFonts w:eastAsia="Calibri"/>
                <w:i/>
                <w:lang w:eastAsia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e>
                  <m:sub>
                    <m:r>
                      <w:rPr>
                        <w:rFonts w:ascii="Cambria Math" w:eastAsia="Calibri"/>
                        <w:lang w:val="en-US" w:eastAsia="en-US"/>
                      </w:rPr>
                      <m:t>max</m:t>
                    </m:r>
                  </m:sub>
                  <m:sup>
                    <m:r>
                      <w:rPr>
                        <w:rFonts w:ascii="Cambria Math" w:eastAsia="Calibri" w:hAnsi="Cambria Math"/>
                        <w:lang w:eastAsia="en-US"/>
                      </w:rPr>
                      <m:t>вер</m:t>
                    </m:r>
                  </m:sup>
                </m:sSubSup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Sheet!R33C1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15051.81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Sheet!R33C2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15642.86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Sheet!R33C3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14996.86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Sheet!R33C4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15649.41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Sheet!R33C5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17985.58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Sheet!R33C6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18456.38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Sheet!R33C7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17963.03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Sheet!R33C8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18502.53</w:t>
            </w:r>
            <w:r>
              <w:fldChar w:fldCharType="end"/>
            </w:r>
          </w:p>
        </w:tc>
      </w:tr>
      <w:tr w:rsidR="00F95BEC" w:rsidRPr="00C71073" w:rsidTr="000674DF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val="en-US" w:eastAsia="en-US"/>
              </w:rPr>
            </w:pPr>
            <w:r w:rsidRPr="0015300C">
              <w:rPr>
                <w:rFonts w:eastAsia="Calibri"/>
                <w:lang w:val="en-US" w:eastAsia="en-US"/>
              </w:rPr>
              <w:t>S</w:t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 w:rsidRPr="003331AF">
              <w:t>1567.87</w:t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Sheet!R32C2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1036.45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Sheet!R32C3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778.05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Sheet!R32C4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1039.07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Sheet!R32C5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634.08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Sheet!R32C6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822.4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Sheet!R32C7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625.06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Sheet!R32C8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840.86</w:t>
            </w:r>
            <w:r>
              <w:fldChar w:fldCharType="end"/>
            </w:r>
          </w:p>
        </w:tc>
      </w:tr>
      <w:tr w:rsidR="00F95BEC" w:rsidRPr="00C71073" w:rsidTr="000674DF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0674DF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инк</m:t>
                    </m:r>
                  </m:sub>
                </m:sSub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Sheet!R31C1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632.25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Sheet!R31C2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1061.91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Sheet!R31C3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686.61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Sheet!R31C4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1217.64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Sheet!R31C5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901.29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Sheet!R31C6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1513.79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Sheet!R31C7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978.79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Sheet!R31C8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1735.78</w:t>
            </w:r>
            <w:r>
              <w:fldChar w:fldCharType="end"/>
            </w:r>
          </w:p>
        </w:tc>
      </w:tr>
      <w:tr w:rsidR="00F95BEC" w:rsidRPr="00C71073" w:rsidTr="000674DF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0674DF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ннк</m:t>
                    </m:r>
                  </m:sub>
                </m:sSub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Sheet!R30C1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111.05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Sheet!R30C2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124.52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Sheet!R30C3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112.1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Sheet!R30C4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130.29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Sheet!R30C5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86.13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Sheet!R30C6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108.04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Sheet!R30C7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89.17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Sheet!R30C8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115.01</w:t>
            </w:r>
            <w:r>
              <w:fldChar w:fldCharType="end"/>
            </w:r>
          </w:p>
        </w:tc>
      </w:tr>
      <w:tr w:rsidR="00F95BEC" w:rsidRPr="00C71073" w:rsidTr="000674DF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0674DF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нп</m:t>
                    </m:r>
                  </m:sub>
                </m:sSub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Sheet!R29C1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762.2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Sheet!R29C2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987.79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Sheet!R29C3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736.52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Sheet!R29C4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980.82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Sheet!R29C5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537.43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Sheet!R29C6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696.5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Sheet!R29C7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519.32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Sheet!R29C8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691.58</w:t>
            </w:r>
            <w:r>
              <w:fldChar w:fldCharType="end"/>
            </w:r>
          </w:p>
        </w:tc>
      </w:tr>
      <w:tr w:rsidR="00F95BEC" w:rsidRPr="00C71073" w:rsidTr="000674DF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0674DF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0" w:type="auto"/>
            <w:gridSpan w:val="4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Sheet!R28C1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165.52</w:t>
            </w:r>
            <w:r>
              <w:fldChar w:fldCharType="end"/>
            </w:r>
          </w:p>
        </w:tc>
        <w:tc>
          <w:tcPr>
            <w:tcW w:w="0" w:type="auto"/>
            <w:gridSpan w:val="4"/>
            <w:textDirection w:val="btLr"/>
          </w:tcPr>
          <w:p w:rsidR="00F95BEC" w:rsidRPr="008E69D6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Sheet!R28C5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256.04</w:t>
            </w:r>
            <w:r>
              <w:fldChar w:fldCharType="end"/>
            </w:r>
          </w:p>
        </w:tc>
      </w:tr>
      <w:tr w:rsidR="00F95BEC" w:rsidRPr="00C71073" w:rsidTr="000674DF">
        <w:trPr>
          <w:cantSplit/>
          <w:trHeight w:val="1272"/>
        </w:trPr>
        <w:tc>
          <w:tcPr>
            <w:tcW w:w="701" w:type="dxa"/>
            <w:textDirection w:val="btLr"/>
            <w:vAlign w:val="center"/>
          </w:tcPr>
          <w:p w:rsidR="00F95BEC" w:rsidRPr="0015300C" w:rsidRDefault="000674DF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ср</m:t>
                    </m:r>
                  </m:sub>
                </m:sSub>
              </m:oMath>
            </m:oMathPara>
          </w:p>
        </w:tc>
        <w:tc>
          <w:tcPr>
            <w:tcW w:w="0" w:type="auto"/>
            <w:gridSpan w:val="4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Sheet!R27C4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13051.74</w:t>
            </w:r>
            <w:r>
              <w:fldChar w:fldCharType="end"/>
            </w:r>
          </w:p>
        </w:tc>
        <w:tc>
          <w:tcPr>
            <w:tcW w:w="0" w:type="auto"/>
            <w:gridSpan w:val="4"/>
            <w:textDirection w:val="btLr"/>
          </w:tcPr>
          <w:p w:rsidR="00F95BEC" w:rsidRPr="008E69D6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Sheet!R27C5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16400.38</w:t>
            </w:r>
            <w:r>
              <w:fldChar w:fldCharType="end"/>
            </w:r>
          </w:p>
        </w:tc>
      </w:tr>
      <w:tr w:rsidR="00F95BEC" w:rsidRPr="00C71073" w:rsidTr="000674DF">
        <w:trPr>
          <w:cantSplit/>
          <w:trHeight w:val="1272"/>
        </w:trPr>
        <w:tc>
          <w:tcPr>
            <w:tcW w:w="701" w:type="dxa"/>
            <w:textDirection w:val="btLr"/>
            <w:vAlign w:val="center"/>
          </w:tcPr>
          <w:p w:rsidR="00F95BEC" w:rsidRDefault="000674DF" w:rsidP="00F95BEC">
            <w:pPr>
              <w:ind w:left="113" w:right="113"/>
              <w:rPr>
                <w:lang w:eastAsia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p</m:t>
                    </m:r>
                  </m:sub>
                  <m:sup>
                    <m:r>
                      <w:rPr>
                        <w:rFonts w:ascii="Cambria Math" w:eastAsia="Calibri" w:hAnsi="Cambria Math"/>
                        <w:lang w:eastAsia="en-US"/>
                      </w:rPr>
                      <m:t>ср</m:t>
                    </m:r>
                  </m:sup>
                </m:sSubSup>
              </m:oMath>
            </m:oMathPara>
          </w:p>
        </w:tc>
        <w:tc>
          <w:tcPr>
            <w:tcW w:w="0" w:type="auto"/>
            <w:gridSpan w:val="4"/>
            <w:textDirection w:val="btLr"/>
          </w:tcPr>
          <w:p w:rsidR="00F95BEC" w:rsidRPr="00A257E2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Sheet!R26C4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1551.74</w:t>
            </w:r>
            <w:r>
              <w:fldChar w:fldCharType="end"/>
            </w:r>
          </w:p>
        </w:tc>
        <w:tc>
          <w:tcPr>
            <w:tcW w:w="0" w:type="auto"/>
            <w:gridSpan w:val="4"/>
            <w:textDirection w:val="btLr"/>
          </w:tcPr>
          <w:p w:rsidR="00F95BEC" w:rsidRDefault="00F95BEC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072AB">
              <w:instrText xml:space="preserve">Excel.Sheet.12 C:\\Users\\Администратор\\PycharmProjects\\kursach-vsp\\УЛЬТИМАТИВНАЯ_Формулы.xlsx Sheet!R26C5 </w:instrText>
            </w:r>
            <w:r>
              <w:instrText xml:space="preserve">\t \* MERGEFORMAT </w:instrText>
            </w:r>
            <w:r>
              <w:fldChar w:fldCharType="separate"/>
            </w:r>
            <w:r w:rsidR="000072AB">
              <w:t>2400.38</w:t>
            </w:r>
            <w:r>
              <w:fldChar w:fldCharType="end"/>
            </w:r>
          </w:p>
        </w:tc>
      </w:tr>
      <w:tr w:rsidR="00F95BEC" w:rsidRPr="00C71073" w:rsidTr="000674DF">
        <w:trPr>
          <w:cantSplit/>
          <w:trHeight w:val="1272"/>
        </w:trPr>
        <w:tc>
          <w:tcPr>
            <w:tcW w:w="701" w:type="dxa"/>
            <w:textDirection w:val="btLr"/>
            <w:vAlign w:val="center"/>
          </w:tcPr>
          <w:p w:rsidR="00F95BEC" w:rsidRPr="0015300C" w:rsidRDefault="00F95BEC" w:rsidP="00F95BEC">
            <w:pPr>
              <w:ind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Время года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</w:tr>
      <w:tr w:rsidR="00F95BEC" w:rsidRPr="00C71073" w:rsidTr="000674DF">
        <w:trPr>
          <w:cantSplit/>
          <w:trHeight w:val="1272"/>
        </w:trPr>
        <w:tc>
          <w:tcPr>
            <w:tcW w:w="701" w:type="dxa"/>
            <w:vMerge w:val="restart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Элемент пути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F95BE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F95BEC">
              <w:rPr>
                <w:rFonts w:eastAsia="Calibri"/>
                <w:lang w:eastAsia="en-US"/>
              </w:rPr>
              <w:t>Прямая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F95BE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F95BEC">
              <w:rPr>
                <w:rFonts w:eastAsia="Calibri"/>
                <w:lang w:eastAsia="en-US"/>
              </w:rPr>
              <w:t xml:space="preserve">Кривая </w:t>
            </w:r>
            <w:r w:rsidRPr="00F95BEC">
              <w:rPr>
                <w:rFonts w:eastAsia="Calibri"/>
                <w:lang w:val="en-US" w:eastAsia="en-US"/>
              </w:rPr>
              <w:t>R=</w:t>
            </w:r>
            <w:r w:rsidRPr="00F95BEC">
              <w:rPr>
                <w:rFonts w:eastAsia="Calibri"/>
                <w:lang w:eastAsia="en-US"/>
              </w:rPr>
              <w:fldChar w:fldCharType="begin"/>
            </w:r>
            <w:r w:rsidRPr="00F95BEC">
              <w:rPr>
                <w:rFonts w:eastAsia="Calibri"/>
                <w:lang w:eastAsia="en-US"/>
              </w:rPr>
              <w:instrText xml:space="preserve"> LINK </w:instrText>
            </w:r>
            <w:r w:rsidR="000674DF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Sheet!R2C7 </w:instrText>
            </w:r>
            <w:r w:rsidRPr="00F95BEC">
              <w:rPr>
                <w:rFonts w:eastAsia="Calibri"/>
                <w:lang w:eastAsia="en-US"/>
              </w:rPr>
              <w:instrText xml:space="preserve">\a \t  \* MERGEFORMAT </w:instrText>
            </w:r>
            <w:r w:rsidR="000674DF" w:rsidRPr="00F95BEC">
              <w:rPr>
                <w:rFonts w:eastAsia="Calibri"/>
                <w:lang w:eastAsia="en-US"/>
              </w:rPr>
              <w:fldChar w:fldCharType="separate"/>
            </w:r>
            <w:r w:rsidR="000674DF">
              <w:t>600</w:t>
            </w:r>
            <w:r w:rsidRPr="00F95BEC">
              <w:rPr>
                <w:rFonts w:eastAsia="Calibri"/>
                <w:lang w:eastAsia="en-US"/>
              </w:rPr>
              <w:fldChar w:fldCharType="end"/>
            </w:r>
            <w:r w:rsidRPr="00F95BEC">
              <w:rPr>
                <w:rFonts w:eastAsia="Calibri"/>
                <w:lang w:eastAsia="en-US"/>
              </w:rPr>
              <w:t>м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F95BE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F95BEC">
              <w:rPr>
                <w:rFonts w:eastAsia="Calibri"/>
                <w:lang w:eastAsia="en-US"/>
              </w:rPr>
              <w:t>Прямая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Кривая </w:t>
            </w:r>
            <w:r w:rsidRPr="0015300C">
              <w:rPr>
                <w:rFonts w:eastAsia="Calibri"/>
                <w:lang w:val="en-US" w:eastAsia="en-US"/>
              </w:rPr>
              <w:t>R=</w:t>
            </w:r>
            <w:r w:rsidRPr="00F95BEC">
              <w:rPr>
                <w:rFonts w:eastAsia="Calibri"/>
                <w:highlight w:val="green"/>
                <w:lang w:eastAsia="en-US"/>
              </w:rPr>
              <w:fldChar w:fldCharType="begin"/>
            </w:r>
            <w:r w:rsidRPr="00F95BEC"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0674DF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Sheet!R2C7 </w:instrText>
            </w:r>
            <w:r w:rsidRPr="00F95BEC">
              <w:rPr>
                <w:rFonts w:eastAsia="Calibri"/>
                <w:highlight w:val="green"/>
                <w:lang w:eastAsia="en-US"/>
              </w:rPr>
              <w:instrText xml:space="preserve">\a \t  \* MERGEFORMAT </w:instrText>
            </w:r>
            <w:r w:rsidR="000674DF" w:rsidRPr="00F95BEC"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0674DF">
              <w:t>600</w:t>
            </w:r>
            <w:r w:rsidRPr="00F95BEC">
              <w:rPr>
                <w:rFonts w:eastAsia="Calibri"/>
                <w:highlight w:val="green"/>
                <w:lang w:eastAsia="en-US"/>
              </w:rPr>
              <w:fldChar w:fldCharType="end"/>
            </w:r>
            <w:r w:rsidRPr="0015300C">
              <w:rPr>
                <w:rFonts w:eastAsia="Calibri"/>
                <w:lang w:eastAsia="en-US"/>
              </w:rPr>
              <w:t xml:space="preserve"> м</w:t>
            </w:r>
          </w:p>
        </w:tc>
      </w:tr>
      <w:tr w:rsidR="000072AB" w:rsidRPr="00C71073" w:rsidTr="000072AB">
        <w:trPr>
          <w:cantSplit/>
          <w:trHeight w:val="1272"/>
        </w:trPr>
        <w:tc>
          <w:tcPr>
            <w:tcW w:w="701" w:type="dxa"/>
            <w:vMerge/>
            <w:textDirection w:val="btLr"/>
            <w:vAlign w:val="center"/>
          </w:tcPr>
          <w:p w:rsidR="000072AB" w:rsidRPr="0015300C" w:rsidRDefault="000072AB" w:rsidP="000072AB">
            <w:pPr>
              <w:ind w:left="113" w:right="113"/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gridSpan w:val="2"/>
            <w:textDirection w:val="btLr"/>
            <w:vAlign w:val="center"/>
          </w:tcPr>
          <w:p w:rsidR="000072AB" w:rsidRPr="00F95BEC" w:rsidRDefault="000072AB" w:rsidP="000072AB">
            <w:pPr>
              <w:ind w:left="113" w:right="113"/>
              <w:rPr>
                <w:rFonts w:eastAsia="Calibri"/>
                <w:lang w:eastAsia="en-US"/>
              </w:rPr>
            </w:pPr>
            <w:r w:rsidRPr="00F95BEC"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 w:rsidRPr="00F95BEC">
              <w:rPr>
                <w:rFonts w:eastAsia="Calibri"/>
                <w:sz w:val="28"/>
                <w:szCs w:val="28"/>
                <w:lang w:eastAsia="en-US"/>
              </w:rPr>
              <w:instrText xml:space="preserve"> LINK Excel.Sheet.12 C:\\Users\\Администратор\\PycharmProjects\\kursach-vsp\\УЛЬТИМАТИВНАЯ_Формулы.xlsx Sheet!R1C1 \t \* MERGEFORMAT </w:instrText>
            </w:r>
            <w:r w:rsidRPr="00F95BEC"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  <w:r w:rsidRPr="000072AB">
              <w:rPr>
                <w:sz w:val="28"/>
                <w:szCs w:val="28"/>
              </w:rPr>
              <w:t>ВЛ-10</w:t>
            </w:r>
            <w:r w:rsidRPr="00F95BEC"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0072AB" w:rsidRPr="00F95BEC" w:rsidRDefault="000072AB" w:rsidP="000072AB">
            <w:pPr>
              <w:ind w:left="113" w:right="113"/>
              <w:rPr>
                <w:rFonts w:eastAsia="Calibri"/>
                <w:lang w:eastAsia="en-US"/>
              </w:rPr>
            </w:pPr>
            <w:r w:rsidRPr="00F95BEC"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 w:rsidRPr="00F95BEC">
              <w:rPr>
                <w:rFonts w:eastAsia="Calibri"/>
                <w:sz w:val="28"/>
                <w:szCs w:val="28"/>
                <w:lang w:eastAsia="en-US"/>
              </w:rPr>
              <w:instrText xml:space="preserve"> LINK Excel.Sheet.12 C:\\Users\\Администратор\\PycharmProjects\\kursach-vsp\\УЛЬТИМАТИВНАЯ_Формулы.xlsx Sheet!R1C1 \t \* MERGEFORMAT </w:instrText>
            </w:r>
            <w:r w:rsidRPr="00F95BEC"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  <w:r w:rsidRPr="000072AB">
              <w:rPr>
                <w:sz w:val="28"/>
                <w:szCs w:val="28"/>
              </w:rPr>
              <w:t>ВЛ-10</w:t>
            </w:r>
            <w:r w:rsidRPr="00F95BEC"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0072AB" w:rsidRPr="00F95BEC" w:rsidRDefault="000072AB" w:rsidP="000072AB">
            <w:pPr>
              <w:ind w:left="113" w:right="113"/>
              <w:rPr>
                <w:rFonts w:eastAsia="Calibri"/>
                <w:lang w:eastAsia="en-US"/>
              </w:rPr>
            </w:pPr>
            <w:r w:rsidRPr="00F95BEC">
              <w:rPr>
                <w:rFonts w:eastAsia="Calibri"/>
                <w:lang w:eastAsia="en-US"/>
              </w:rPr>
              <w:fldChar w:fldCharType="begin"/>
            </w:r>
            <w:r w:rsidRPr="00F95BEC">
              <w:rPr>
                <w:rFonts w:eastAsia="Calibri"/>
                <w:lang w:eastAsia="en-US"/>
              </w:rPr>
              <w:instrText xml:space="preserve"> LINK </w:instrText>
            </w:r>
            <w:r w:rsidR="000674DF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Sheet!R1C5 </w:instrText>
            </w:r>
            <w:r w:rsidRPr="00F95BEC">
              <w:rPr>
                <w:rFonts w:eastAsia="Calibri"/>
                <w:lang w:eastAsia="en-US"/>
              </w:rPr>
              <w:instrText xml:space="preserve">\a \t </w:instrText>
            </w:r>
            <w:r>
              <w:rPr>
                <w:rFonts w:eastAsia="Calibri"/>
                <w:lang w:eastAsia="en-US"/>
              </w:rPr>
              <w:instrText xml:space="preserve"> \* MERGEFORMAT </w:instrText>
            </w:r>
            <w:r w:rsidR="000674DF" w:rsidRPr="00F95BEC">
              <w:rPr>
                <w:rFonts w:eastAsia="Calibri"/>
                <w:lang w:eastAsia="en-US"/>
              </w:rPr>
              <w:fldChar w:fldCharType="separate"/>
            </w:r>
            <w:r w:rsidR="000674DF">
              <w:t>8-осный</w:t>
            </w:r>
            <w:r w:rsidRPr="00F95BEC">
              <w:rPr>
                <w:rFonts w:eastAsia="Calibri"/>
                <w:lang w:eastAsia="en-US"/>
              </w:rPr>
              <w:fldChar w:fldCharType="end"/>
            </w:r>
            <w:r w:rsidRPr="00F95BEC">
              <w:rPr>
                <w:rFonts w:eastAsia="Calibri"/>
                <w:lang w:val="en-US" w:eastAsia="en-US"/>
              </w:rPr>
              <w:t xml:space="preserve"> </w:t>
            </w:r>
            <w:r w:rsidRPr="00F95BEC">
              <w:rPr>
                <w:rFonts w:eastAsia="Calibri"/>
                <w:lang w:eastAsia="en-US"/>
              </w:rPr>
              <w:t>Вагон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0072AB" w:rsidRPr="0015300C" w:rsidRDefault="000072AB" w:rsidP="000072AB">
            <w:pPr>
              <w:ind w:left="113" w:right="113"/>
              <w:rPr>
                <w:rFonts w:eastAsia="Calibri"/>
                <w:lang w:eastAsia="en-US"/>
              </w:rPr>
            </w:pPr>
            <w:r w:rsidRPr="00F95BEC">
              <w:rPr>
                <w:rFonts w:eastAsia="Calibri"/>
                <w:lang w:eastAsia="en-US"/>
              </w:rPr>
              <w:fldChar w:fldCharType="begin"/>
            </w:r>
            <w:r w:rsidRPr="00F95BEC">
              <w:rPr>
                <w:rFonts w:eastAsia="Calibri"/>
                <w:lang w:eastAsia="en-US"/>
              </w:rPr>
              <w:instrText xml:space="preserve"> LINK </w:instrText>
            </w:r>
            <w:r w:rsidR="000674DF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Sheet!R1C5 </w:instrText>
            </w:r>
            <w:r w:rsidRPr="00F95BEC">
              <w:rPr>
                <w:rFonts w:eastAsia="Calibri"/>
                <w:lang w:eastAsia="en-US"/>
              </w:rPr>
              <w:instrText xml:space="preserve">\a \t </w:instrText>
            </w:r>
            <w:r>
              <w:rPr>
                <w:rFonts w:eastAsia="Calibri"/>
                <w:lang w:eastAsia="en-US"/>
              </w:rPr>
              <w:instrText xml:space="preserve"> \* MERGEFORMAT </w:instrText>
            </w:r>
            <w:r w:rsidR="000674DF" w:rsidRPr="00F95BEC">
              <w:rPr>
                <w:rFonts w:eastAsia="Calibri"/>
                <w:lang w:eastAsia="en-US"/>
              </w:rPr>
              <w:fldChar w:fldCharType="separate"/>
            </w:r>
            <w:r w:rsidR="000674DF">
              <w:t>8-осный</w:t>
            </w:r>
            <w:r w:rsidRPr="00F95BEC">
              <w:rPr>
                <w:rFonts w:eastAsia="Calibri"/>
                <w:lang w:eastAsia="en-US"/>
              </w:rPr>
              <w:fldChar w:fldCharType="end"/>
            </w:r>
            <w:r w:rsidRPr="00F95BEC">
              <w:rPr>
                <w:rFonts w:eastAsia="Calibri"/>
                <w:lang w:val="en-US" w:eastAsia="en-US"/>
              </w:rPr>
              <w:t xml:space="preserve"> </w:t>
            </w:r>
            <w:r w:rsidRPr="00F95BEC">
              <w:rPr>
                <w:rFonts w:eastAsia="Calibri"/>
                <w:lang w:eastAsia="en-US"/>
              </w:rPr>
              <w:t>Вагон</w:t>
            </w:r>
          </w:p>
        </w:tc>
      </w:tr>
    </w:tbl>
    <w:p w:rsidR="00711B6D" w:rsidRPr="00711B6D" w:rsidRDefault="00711B6D" w:rsidP="00711B6D">
      <w:pPr>
        <w:ind w:firstLine="567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spacing w:after="200" w:line="276" w:lineRule="auto"/>
        <w:jc w:val="both"/>
        <w:rPr>
          <w:rFonts w:eastAsia="Calibri"/>
          <w:sz w:val="32"/>
          <w:lang w:eastAsia="en-US"/>
        </w:rPr>
      </w:pPr>
    </w:p>
    <w:p w:rsidR="00711B6D" w:rsidRPr="00711B6D" w:rsidRDefault="00711B6D" w:rsidP="00711B6D">
      <w:pPr>
        <w:spacing w:line="259" w:lineRule="auto"/>
        <w:ind w:left="11" w:right="-17" w:hanging="11"/>
        <w:jc w:val="both"/>
        <w:rPr>
          <w:rFonts w:eastAsia="Calibri"/>
          <w:sz w:val="32"/>
          <w:lang w:eastAsia="en-US"/>
        </w:rPr>
      </w:pPr>
      <w:r w:rsidRPr="00711B6D">
        <w:rPr>
          <w:rFonts w:eastAsia="Calibri"/>
          <w:sz w:val="32"/>
          <w:lang w:eastAsia="en-US"/>
        </w:rPr>
        <w:br w:type="page"/>
      </w:r>
      <w:bookmarkStart w:id="11" w:name="_Toc142156012"/>
    </w:p>
    <w:p w:rsidR="00711B6D" w:rsidRPr="00711B6D" w:rsidRDefault="00711B6D" w:rsidP="00711B6D">
      <w:pPr>
        <w:keepNext/>
        <w:keepLines/>
        <w:spacing w:before="200" w:after="240"/>
        <w:jc w:val="center"/>
        <w:outlineLvl w:val="1"/>
        <w:rPr>
          <w:b/>
          <w:bCs/>
          <w:sz w:val="28"/>
          <w:lang w:eastAsia="en-US"/>
        </w:rPr>
      </w:pPr>
      <w:bookmarkStart w:id="12" w:name="_Toc163147172"/>
      <w:r w:rsidRPr="00711B6D">
        <w:rPr>
          <w:b/>
          <w:bCs/>
          <w:sz w:val="28"/>
          <w:szCs w:val="26"/>
          <w:lang w:eastAsia="en-US"/>
        </w:rPr>
        <w:lastRenderedPageBreak/>
        <w:t>1.3. Определение напряжений в элементах верхнего строения пути</w:t>
      </w:r>
      <w:bookmarkEnd w:id="11"/>
      <w:bookmarkEnd w:id="12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При расчете рельса как балки на сплошном упругом основании система сосредоточенных колесных нагрузок заменяется эквивалентными одиночными нагрузками, соответственно при определении изгибающих моментов и напряжений в рельсах с помощью </w:t>
      </w:r>
      <w:proofErr w:type="gramStart"/>
      <w:r w:rsidRPr="00711B6D">
        <w:rPr>
          <w:rFonts w:eastAsia="Calibri"/>
          <w:sz w:val="28"/>
          <w:szCs w:val="28"/>
          <w:lang w:eastAsia="en-US"/>
        </w:rPr>
        <w:t xml:space="preserve">функции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200" w:dyaOrig="260">
          <v:shape id="_x0000_i1051" type="#_x0000_t75" style="width:12pt;height:18pt" o:ole="">
            <v:imagedata r:id="rId62" o:title=""/>
          </v:shape>
          <o:OLEObject Type="Embed" ProgID="Equation.3" ShapeID="_x0000_i1051" DrawAspect="Content" ObjectID="_1773783669" r:id="rId63"/>
        </w:object>
      </w:r>
      <w:r w:rsidRPr="00711B6D">
        <w:rPr>
          <w:rFonts w:eastAsia="Calibri"/>
          <w:sz w:val="28"/>
          <w:szCs w:val="28"/>
          <w:lang w:eastAsia="en-US"/>
        </w:rPr>
        <w:t xml:space="preserve"> и</w:t>
      </w:r>
      <w:proofErr w:type="gramEnd"/>
      <w:r w:rsidRPr="00711B6D">
        <w:rPr>
          <w:rFonts w:eastAsia="Calibri"/>
          <w:sz w:val="28"/>
          <w:szCs w:val="28"/>
          <w:lang w:eastAsia="en-US"/>
        </w:rPr>
        <w:t xml:space="preserve"> при определении нагрузок и прогибов с помощью функции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200" w:dyaOrig="260">
          <v:shape id="_x0000_i1052" type="#_x0000_t75" style="width:12pt;height:18pt" o:ole="">
            <v:imagedata r:id="rId64" o:title=""/>
          </v:shape>
          <o:OLEObject Type="Embed" ProgID="Equation.3" ShapeID="_x0000_i1052" DrawAspect="Content" ObjectID="_1773783670" r:id="rId65"/>
        </w:object>
      </w:r>
      <w:r w:rsidRPr="00711B6D">
        <w:rPr>
          <w:rFonts w:eastAsia="Calibri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Максимальная эквивалентная нагрузка</w:t>
      </w:r>
      <w:proofErr w:type="gramStart"/>
      <w:r w:rsidRPr="00711B6D">
        <w:rPr>
          <w:rFonts w:eastAsia="Calibri"/>
          <w:sz w:val="28"/>
          <w:szCs w:val="28"/>
          <w:lang w:eastAsia="en-US"/>
        </w:rPr>
        <w:t xml:space="preserve">, </w:t>
      </w:r>
      <w:r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00" w:dyaOrig="380">
          <v:shape id="_x0000_i1053" type="#_x0000_t75" style="width:24pt;height:18pt" o:ole="">
            <v:imagedata r:id="rId66" o:title=""/>
          </v:shape>
          <o:OLEObject Type="Embed" ProgID="Equation.3" ShapeID="_x0000_i1053" DrawAspect="Content" ObjectID="_1773783671" r:id="rId67"/>
        </w:object>
      </w:r>
      <w:r w:rsidRPr="00711B6D">
        <w:rPr>
          <w:rFonts w:eastAsia="Calibri"/>
          <w:sz w:val="28"/>
          <w:szCs w:val="28"/>
          <w:lang w:eastAsia="en-US"/>
        </w:rPr>
        <w:t>,</w:t>
      </w:r>
      <w:proofErr w:type="gramEnd"/>
      <w:r w:rsidRPr="00711B6D">
        <w:rPr>
          <w:rFonts w:eastAsia="Calibri"/>
          <w:sz w:val="28"/>
          <w:szCs w:val="28"/>
          <w:lang w:eastAsia="en-US"/>
        </w:rPr>
        <w:t xml:space="preserve"> кг, для расчетов напря</w:t>
      </w:r>
      <w:r w:rsidRPr="00711B6D">
        <w:rPr>
          <w:rFonts w:eastAsia="Calibri"/>
          <w:sz w:val="28"/>
          <w:szCs w:val="28"/>
          <w:lang w:eastAsia="en-US"/>
        </w:rPr>
        <w:softHyphen/>
        <w:t>жений в рельсах от изгиба и кручения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2299" w:dyaOrig="400">
          <v:shape id="_x0000_i1054" type="#_x0000_t75" style="width:150pt;height:24pt" o:ole="">
            <v:imagedata r:id="rId68" o:title=""/>
          </v:shape>
          <o:OLEObject Type="Embed" ProgID="Equation.3" ShapeID="_x0000_i1054" DrawAspect="Content" ObjectID="_1773783672" r:id="rId69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0"/>
                <w:sz w:val="22"/>
                <w:szCs w:val="22"/>
                <w:lang w:eastAsia="en-US"/>
              </w:rPr>
              <w:object w:dxaOrig="260" w:dyaOrig="340">
                <v:shape id="_x0000_i1055" type="#_x0000_t75" style="width:18pt;height:24pt" o:ole="">
                  <v:imagedata r:id="rId70" o:title=""/>
                </v:shape>
                <o:OLEObject Type="Embed" ProgID="Equation.3" ShapeID="_x0000_i1055" DrawAspect="Content" ObjectID="_1773783673" r:id="rId71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ординаты линии влияния изгибающих моментов рельса в сечениях пути, расположенных под колесными нагрузками от осей экипажа, смежных с расчетной осью.</w:t>
            </w:r>
          </w:p>
        </w:tc>
      </w:tr>
    </w:tbl>
    <w:p w:rsidR="00711B6D" w:rsidRPr="00711B6D" w:rsidRDefault="00711B6D" w:rsidP="00711B6D">
      <w:pPr>
        <w:ind w:firstLine="851"/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Максимальная эквивалентная нагрузка</w:t>
      </w:r>
      <w:proofErr w:type="gramStart"/>
      <w:r w:rsidRPr="00711B6D">
        <w:rPr>
          <w:rFonts w:eastAsia="Calibri"/>
          <w:sz w:val="28"/>
          <w:szCs w:val="28"/>
          <w:lang w:eastAsia="en-US"/>
        </w:rPr>
        <w:t xml:space="preserve">, </w:t>
      </w:r>
      <w:r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00" w:dyaOrig="380">
          <v:shape id="_x0000_i1056" type="#_x0000_t75" style="width:24pt;height:18pt" o:ole="">
            <v:imagedata r:id="rId72" o:title=""/>
          </v:shape>
          <o:OLEObject Type="Embed" ProgID="Equation.3" ShapeID="_x0000_i1056" DrawAspect="Content" ObjectID="_1773783674" r:id="rId73"/>
        </w:object>
      </w:r>
      <w:r w:rsidRPr="00711B6D">
        <w:rPr>
          <w:rFonts w:eastAsia="Calibri"/>
          <w:sz w:val="28"/>
          <w:szCs w:val="28"/>
          <w:lang w:eastAsia="en-US"/>
        </w:rPr>
        <w:t>,</w:t>
      </w:r>
      <w:proofErr w:type="gramEnd"/>
      <w:r w:rsidRPr="00711B6D">
        <w:rPr>
          <w:rFonts w:eastAsia="Calibri"/>
          <w:sz w:val="28"/>
          <w:szCs w:val="28"/>
          <w:lang w:eastAsia="en-US"/>
        </w:rPr>
        <w:t xml:space="preserve"> кг, для расчетов напряжений и сил в элементах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подрельсового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 основания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2260" w:dyaOrig="400">
          <v:shape id="_x0000_i1057" type="#_x0000_t75" style="width:150pt;height:30pt" o:ole="">
            <v:imagedata r:id="rId74" o:title=""/>
          </v:shape>
          <o:OLEObject Type="Embed" ProgID="Equation.3" ShapeID="_x0000_i1057" DrawAspect="Content" ObjectID="_1773783675" r:id="rId75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0"/>
                <w:sz w:val="22"/>
                <w:szCs w:val="22"/>
                <w:lang w:eastAsia="en-US"/>
              </w:rPr>
              <w:object w:dxaOrig="240" w:dyaOrig="340">
                <v:shape id="_x0000_i1058" type="#_x0000_t75" style="width:18pt;height:24pt" o:ole="">
                  <v:imagedata r:id="rId76" o:title=""/>
                </v:shape>
                <o:OLEObject Type="Embed" ProgID="Equation.3" ShapeID="_x0000_i1058" DrawAspect="Content" ObjectID="_1773783676" r:id="rId77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ординаты линии влияния прогибов рельса в сечениях пути, расположенных под колесными нагрузками от осей экипажа, смежных с расчетной осью.</w:t>
            </w:r>
          </w:p>
        </w:tc>
      </w:tr>
    </w:tbl>
    <w:p w:rsidR="00711B6D" w:rsidRPr="00711B6D" w:rsidRDefault="00711B6D" w:rsidP="00711B6D">
      <w:pPr>
        <w:ind w:firstLine="851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sz w:val="28"/>
          <w:szCs w:val="22"/>
          <w:lang w:eastAsia="en-US"/>
        </w:rPr>
        <w:t xml:space="preserve">Напряжения изгиба и кручения в кромках подошвы рельса, </w:t>
      </w:r>
      <w:proofErr w:type="spellStart"/>
      <w:r w:rsidRPr="00711B6D">
        <w:rPr>
          <w:sz w:val="28"/>
          <w:szCs w:val="22"/>
          <w:lang w:eastAsia="en-US"/>
        </w:rPr>
        <w:t>σ</w:t>
      </w:r>
      <w:r w:rsidRPr="00711B6D">
        <w:rPr>
          <w:sz w:val="28"/>
          <w:szCs w:val="22"/>
          <w:vertAlign w:val="subscript"/>
          <w:lang w:eastAsia="en-US"/>
        </w:rPr>
        <w:t>кп</w:t>
      </w:r>
      <w:proofErr w:type="spellEnd"/>
      <w:r w:rsidRPr="00711B6D">
        <w:rPr>
          <w:sz w:val="28"/>
          <w:szCs w:val="22"/>
          <w:lang w:eastAsia="en-US"/>
        </w:rPr>
        <w:t>, кгс/см</w:t>
      </w:r>
      <w:r w:rsidRPr="00711B6D">
        <w:rPr>
          <w:sz w:val="28"/>
          <w:szCs w:val="22"/>
          <w:vertAlign w:val="superscript"/>
          <w:lang w:eastAsia="en-US"/>
        </w:rPr>
        <w:t>2</w:t>
      </w:r>
      <w:r w:rsidRPr="00711B6D">
        <w:rPr>
          <w:sz w:val="28"/>
          <w:szCs w:val="22"/>
          <w:lang w:eastAsia="en-US"/>
        </w:rPr>
        <w:t>,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spacing w:after="200" w:line="276" w:lineRule="auto"/>
        <w:jc w:val="center"/>
        <w:rPr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24"/>
          <w:sz w:val="28"/>
          <w:szCs w:val="28"/>
          <w:lang w:eastAsia="en-US"/>
        </w:rPr>
        <w:t xml:space="preserve">                     </w:t>
      </w:r>
      <w:r w:rsidRPr="00711B6D">
        <w:rPr>
          <w:rFonts w:ascii="Calibri" w:eastAsia="Calibri" w:hAnsi="Calibri"/>
          <w:position w:val="-24"/>
          <w:sz w:val="28"/>
          <w:szCs w:val="28"/>
          <w:lang w:eastAsia="en-US"/>
        </w:rPr>
        <w:object w:dxaOrig="2760" w:dyaOrig="620">
          <v:shape id="_x0000_i1059" type="#_x0000_t75" style="width:156pt;height:36pt" o:ole="">
            <v:imagedata r:id="rId78" o:title=""/>
          </v:shape>
          <o:OLEObject Type="Embed" ProgID="Equation.3" ShapeID="_x0000_i1059" DrawAspect="Content" ObjectID="_1773783677" r:id="rId79"/>
        </w:object>
      </w: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320" w:dyaOrig="279">
                <v:shape id="_x0000_i1060" type="#_x0000_t75" style="width:18pt;height:12pt" o:ole="">
                  <v:imagedata r:id="rId80" o:title=""/>
                </v:shape>
                <o:OLEObject Type="Embed" ProgID="Equation.3" ShapeID="_x0000_i1060" DrawAspect="Content" ObjectID="_1773783678" r:id="rId81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момент сопротивления рельса относительно наибольшего удаленного волокна от подошвы,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3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4"/>
                <w:sz w:val="22"/>
                <w:szCs w:val="22"/>
                <w:lang w:eastAsia="en-US"/>
              </w:rPr>
              <w:object w:dxaOrig="180" w:dyaOrig="260">
                <v:shape id="_x0000_i1061" type="#_x0000_t75" style="width:6pt;height:12pt" o:ole="">
                  <v:imagedata r:id="rId82" o:title=""/>
                </v:shape>
                <o:OLEObject Type="Embed" ProgID="Equation.3" ShapeID="_x0000_i1061" DrawAspect="Content" ObjectID="_1773783679" r:id="rId83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 перехода от осевых напряжений к рамочным.</w:t>
            </w:r>
          </w:p>
        </w:tc>
      </w:tr>
    </w:tbl>
    <w:p w:rsidR="00711B6D" w:rsidRPr="00711B6D" w:rsidRDefault="00711B6D" w:rsidP="00711B6D">
      <w:pPr>
        <w:rPr>
          <w:sz w:val="28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sz w:val="36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  Максимальные напряжения на шпале под подкладкой, </w:t>
      </w:r>
      <w:proofErr w:type="spellStart"/>
      <w:r w:rsidRPr="00711B6D">
        <w:rPr>
          <w:rFonts w:eastAsia="Calibri"/>
          <w:sz w:val="28"/>
          <w:szCs w:val="22"/>
          <w:lang w:eastAsia="en-US"/>
        </w:rPr>
        <w:t>σ</w:t>
      </w:r>
      <w:r w:rsidRPr="00711B6D">
        <w:rPr>
          <w:rFonts w:eastAsia="Calibri"/>
          <w:sz w:val="28"/>
          <w:szCs w:val="22"/>
          <w:vertAlign w:val="subscript"/>
          <w:lang w:eastAsia="en-US"/>
        </w:rPr>
        <w:t>ш</w:t>
      </w:r>
      <w:proofErr w:type="spellEnd"/>
      <w:r w:rsidRPr="00711B6D">
        <w:rPr>
          <w:rFonts w:eastAsia="Calibri"/>
          <w:sz w:val="28"/>
          <w:szCs w:val="22"/>
          <w:lang w:eastAsia="en-US"/>
        </w:rPr>
        <w:t xml:space="preserve">, </w:t>
      </w:r>
      <w:r w:rsidRPr="00711B6D">
        <w:rPr>
          <w:sz w:val="28"/>
          <w:szCs w:val="22"/>
          <w:lang w:eastAsia="en-US"/>
        </w:rPr>
        <w:t>кгс/см</w:t>
      </w:r>
      <w:r w:rsidRPr="00711B6D">
        <w:rPr>
          <w:sz w:val="28"/>
          <w:szCs w:val="22"/>
          <w:vertAlign w:val="superscript"/>
          <w:lang w:eastAsia="en-US"/>
        </w:rPr>
        <w:t>2</w:t>
      </w:r>
      <w:r w:rsidRPr="00711B6D">
        <w:rPr>
          <w:rFonts w:eastAsia="Calibri"/>
          <w:sz w:val="28"/>
          <w:szCs w:val="22"/>
          <w:lang w:eastAsia="en-US"/>
        </w:rPr>
        <w:t xml:space="preserve">, и напряжения в балласте на уровне нижней постели шпалы, </w:t>
      </w:r>
      <w:proofErr w:type="spellStart"/>
      <w:r w:rsidRPr="00711B6D">
        <w:rPr>
          <w:rFonts w:eastAsia="Calibri"/>
          <w:sz w:val="28"/>
          <w:szCs w:val="22"/>
          <w:lang w:eastAsia="en-US"/>
        </w:rPr>
        <w:t>σ</w:t>
      </w:r>
      <w:r w:rsidRPr="00711B6D">
        <w:rPr>
          <w:rFonts w:eastAsia="Calibri"/>
          <w:sz w:val="28"/>
          <w:szCs w:val="22"/>
          <w:vertAlign w:val="subscript"/>
          <w:lang w:eastAsia="en-US"/>
        </w:rPr>
        <w:t>б</w:t>
      </w:r>
      <w:proofErr w:type="spellEnd"/>
      <w:r w:rsidRPr="00711B6D">
        <w:rPr>
          <w:rFonts w:eastAsia="Calibri"/>
          <w:sz w:val="28"/>
          <w:szCs w:val="22"/>
          <w:lang w:eastAsia="en-US"/>
        </w:rPr>
        <w:t xml:space="preserve">, </w:t>
      </w:r>
      <w:r w:rsidRPr="00711B6D">
        <w:rPr>
          <w:sz w:val="28"/>
          <w:szCs w:val="22"/>
          <w:lang w:eastAsia="en-US"/>
        </w:rPr>
        <w:t>кгс/см</w:t>
      </w:r>
      <w:r w:rsidRPr="00711B6D">
        <w:rPr>
          <w:sz w:val="28"/>
          <w:szCs w:val="22"/>
          <w:vertAlign w:val="superscript"/>
          <w:lang w:eastAsia="en-US"/>
        </w:rPr>
        <w:t xml:space="preserve">2, </w:t>
      </w:r>
      <w:r w:rsidRPr="00711B6D">
        <w:rPr>
          <w:rFonts w:eastAsia="Calibri"/>
          <w:sz w:val="28"/>
          <w:szCs w:val="22"/>
          <w:lang w:eastAsia="en-US"/>
        </w:rPr>
        <w:t>определяются по формулам</w:t>
      </w:r>
    </w:p>
    <w:p w:rsidR="00711B6D" w:rsidRPr="00711B6D" w:rsidRDefault="00711B6D" w:rsidP="00711B6D">
      <w:pPr>
        <w:spacing w:after="200" w:line="276" w:lineRule="auto"/>
        <w:rPr>
          <w:sz w:val="28"/>
          <w:szCs w:val="22"/>
          <w:lang w:eastAsia="en-US"/>
        </w:rPr>
      </w:pPr>
    </w:p>
    <w:p w:rsidR="00711B6D" w:rsidRPr="00711B6D" w:rsidRDefault="00711B6D" w:rsidP="00711B6D">
      <w:pPr>
        <w:spacing w:after="200" w:line="276" w:lineRule="auto"/>
        <w:jc w:val="center"/>
        <w:rPr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24"/>
          <w:sz w:val="28"/>
          <w:szCs w:val="28"/>
          <w:lang w:eastAsia="en-US"/>
        </w:rPr>
        <w:object w:dxaOrig="2299" w:dyaOrig="620">
          <v:shape id="_x0000_i1062" type="#_x0000_t75" style="width:126pt;height:36pt" o:ole="">
            <v:imagedata r:id="rId84" o:title=""/>
          </v:shape>
          <o:OLEObject Type="Embed" ProgID="Equation.3" ShapeID="_x0000_i1062" DrawAspect="Content" ObjectID="_1773783680" r:id="rId85"/>
        </w:object>
      </w: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240" w:dyaOrig="220">
                <v:shape id="_x0000_i1063" type="#_x0000_t75" style="width:18pt;height:12pt" o:ole="">
                  <v:imagedata r:id="rId86" o:title=""/>
                </v:shape>
                <o:OLEObject Type="Embed" ProgID="Equation.3" ShapeID="_x0000_i1063" DrawAspect="Content" ObjectID="_1773783681" r:id="rId87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площадь рельсовой подкладки,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2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30"/>
          <w:sz w:val="28"/>
          <w:szCs w:val="28"/>
          <w:lang w:eastAsia="en-US"/>
        </w:rPr>
        <w:object w:dxaOrig="2439" w:dyaOrig="680">
          <v:shape id="_x0000_i1064" type="#_x0000_t75" style="width:138pt;height:36pt" o:ole="">
            <v:imagedata r:id="rId88" o:title=""/>
          </v:shape>
          <o:OLEObject Type="Embed" ProgID="Equation.3" ShapeID="_x0000_i1064" DrawAspect="Content" ObjectID="_1773783682" r:id="rId89"/>
        </w:object>
      </w:r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2"/>
                <w:sz w:val="22"/>
                <w:szCs w:val="22"/>
                <w:lang w:eastAsia="en-US"/>
              </w:rPr>
              <w:object w:dxaOrig="360" w:dyaOrig="360">
                <v:shape id="_x0000_i1065" type="#_x0000_t75" style="width:18pt;height:18pt" o:ole="">
                  <v:imagedata r:id="rId90" o:title=""/>
                </v:shape>
                <o:OLEObject Type="Embed" ProgID="Equation.3" ShapeID="_x0000_i1065" DrawAspect="Content" ObjectID="_1773783683" r:id="rId91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площадь </w:t>
            </w:r>
            <w:proofErr w:type="spellStart"/>
            <w:r w:rsidRPr="00711B6D">
              <w:rPr>
                <w:rFonts w:eastAsia="Calibri"/>
                <w:sz w:val="28"/>
                <w:szCs w:val="28"/>
                <w:lang w:eastAsia="en-US"/>
              </w:rPr>
              <w:t>полушпалы</w:t>
            </w:r>
            <w:proofErr w:type="spellEnd"/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с поправкой на изгиб,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2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.</w:t>
            </w:r>
          </w:p>
        </w:tc>
      </w:tr>
    </w:tbl>
    <w:p w:rsidR="00711B6D" w:rsidRPr="00711B6D" w:rsidRDefault="00711B6D" w:rsidP="00711B6D">
      <w:pPr>
        <w:ind w:firstLine="357"/>
        <w:jc w:val="both"/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 Для примера посчитаем </w:t>
      </w:r>
      <w:proofErr w:type="gramStart"/>
      <w:r w:rsidRPr="00711B6D">
        <w:rPr>
          <w:rFonts w:eastAsia="Calibri"/>
          <w:sz w:val="28"/>
          <w:szCs w:val="22"/>
          <w:lang w:eastAsia="en-US"/>
        </w:rPr>
        <w:t>значения</w:t>
      </w:r>
      <w:r w:rsidRPr="00711B6D">
        <w:rPr>
          <w:rFonts w:eastAsia="Calibri"/>
          <w:sz w:val="28"/>
          <w:szCs w:val="28"/>
          <w:lang w:eastAsia="en-US"/>
        </w:rPr>
        <w:t xml:space="preserve"> </w:t>
      </w:r>
      <w:r w:rsidRPr="00711B6D">
        <w:rPr>
          <w:rFonts w:eastAsia="Calibri"/>
          <w:sz w:val="28"/>
          <w:szCs w:val="22"/>
          <w:lang w:eastAsia="en-US"/>
        </w:rPr>
        <w:t xml:space="preserve"> для</w:t>
      </w:r>
      <w:proofErr w:type="gramEnd"/>
      <w:r w:rsidRPr="00711B6D">
        <w:rPr>
          <w:rFonts w:eastAsia="Calibri"/>
          <w:sz w:val="28"/>
          <w:szCs w:val="22"/>
          <w:lang w:eastAsia="en-US"/>
        </w:rPr>
        <w:t xml:space="preserve"> </w:t>
      </w:r>
      <w:r w:rsidR="00734E69">
        <w:rPr>
          <w:rFonts w:eastAsia="Calibri"/>
          <w:sz w:val="28"/>
          <w:szCs w:val="22"/>
          <w:highlight w:val="green"/>
          <w:lang w:eastAsia="en-US"/>
        </w:rPr>
        <w:t xml:space="preserve">Электровоза </w:t>
      </w:r>
      <w:r w:rsidR="000072AB" w:rsidRPr="000072AB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0072AB" w:rsidRPr="000072AB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0674DF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Sheet!R1C4 </w:instrText>
      </w:r>
      <w:r w:rsidR="000072AB" w:rsidRPr="000072AB">
        <w:rPr>
          <w:rFonts w:eastAsia="Calibri"/>
          <w:sz w:val="28"/>
          <w:szCs w:val="28"/>
          <w:highlight w:val="green"/>
          <w:lang w:eastAsia="en-US"/>
        </w:rPr>
        <w:instrText xml:space="preserve">\a \t </w:instrText>
      </w:r>
      <w:r w:rsidR="000072AB">
        <w:rPr>
          <w:rFonts w:eastAsia="Calibri"/>
          <w:sz w:val="28"/>
          <w:szCs w:val="28"/>
          <w:highlight w:val="green"/>
          <w:lang w:eastAsia="en-US"/>
        </w:rPr>
        <w:instrText xml:space="preserve"> \* MERGEFORMAT </w:instrText>
      </w:r>
      <w:r w:rsidR="000674DF" w:rsidRPr="000072AB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0674DF" w:rsidRPr="000674DF">
        <w:rPr>
          <w:sz w:val="28"/>
          <w:szCs w:val="28"/>
        </w:rPr>
        <w:t>ВЛ-10</w:t>
      </w:r>
      <w:r w:rsidR="000072AB" w:rsidRPr="000072AB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 xml:space="preserve"> при движении по прямой в летний период и для вагона при движении по кривой (</w:t>
      </w:r>
      <w:r w:rsidRPr="00711B6D">
        <w:rPr>
          <w:rFonts w:eastAsia="Calibri"/>
          <w:sz w:val="28"/>
          <w:szCs w:val="22"/>
          <w:lang w:val="en-US" w:eastAsia="en-US"/>
        </w:rPr>
        <w:t>R</w:t>
      </w:r>
      <w:r w:rsidRPr="00711B6D">
        <w:rPr>
          <w:rFonts w:eastAsia="Calibri"/>
          <w:sz w:val="28"/>
          <w:szCs w:val="22"/>
          <w:lang w:eastAsia="en-US"/>
        </w:rPr>
        <w:t>=</w:t>
      </w:r>
      <w:r w:rsidR="000072AB" w:rsidRPr="000072AB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0072AB" w:rsidRPr="000072AB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0674DF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Sheet!R2C4 </w:instrText>
      </w:r>
      <w:r w:rsidR="000072AB" w:rsidRPr="000072AB">
        <w:rPr>
          <w:rFonts w:eastAsia="Calibri"/>
          <w:sz w:val="28"/>
          <w:szCs w:val="28"/>
          <w:highlight w:val="green"/>
          <w:lang w:eastAsia="en-US"/>
        </w:rPr>
        <w:instrText xml:space="preserve">\a \t  \* MERGEFORMAT </w:instrText>
      </w:r>
      <w:r w:rsidR="000674DF" w:rsidRPr="000072AB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0674DF" w:rsidRPr="000674DF">
        <w:rPr>
          <w:sz w:val="28"/>
          <w:szCs w:val="28"/>
        </w:rPr>
        <w:t>600</w:t>
      </w:r>
      <w:r w:rsidR="000072AB" w:rsidRPr="000072AB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>) в зимний период.</w:t>
      </w: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 </w:t>
      </w:r>
      <w:r w:rsidRPr="00C71073">
        <w:rPr>
          <w:rFonts w:eastAsia="Calibri"/>
          <w:sz w:val="28"/>
          <w:szCs w:val="22"/>
          <w:highlight w:val="green"/>
          <w:lang w:eastAsia="en-US"/>
        </w:rPr>
        <w:t xml:space="preserve">Электровоз </w:t>
      </w:r>
      <w:r w:rsidR="006D72B1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6D72B1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0072AB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Sheet!R1C4 </w:instrText>
      </w:r>
      <w:r w:rsidR="006D72B1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6D72B1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0072AB" w:rsidRPr="000072AB">
        <w:rPr>
          <w:sz w:val="28"/>
          <w:szCs w:val="28"/>
        </w:rPr>
        <w:t>ВЛ-10</w:t>
      </w:r>
      <w:r w:rsidR="006D72B1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4928C3" w:rsidRPr="004928C3">
        <w:rPr>
          <w:rFonts w:eastAsia="Calibri"/>
          <w:sz w:val="28"/>
          <w:szCs w:val="22"/>
          <w:lang w:eastAsia="en-US"/>
        </w:rPr>
        <w:t xml:space="preserve"> </w:t>
      </w:r>
      <w:r w:rsidRPr="00711B6D">
        <w:rPr>
          <w:rFonts w:eastAsia="Calibri"/>
          <w:sz w:val="28"/>
          <w:szCs w:val="22"/>
          <w:lang w:eastAsia="en-US"/>
        </w:rPr>
        <w:t>при движении по прямой в летний период:</w:t>
      </w: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numPr>
          <w:ilvl w:val="0"/>
          <w:numId w:val="5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482E6F">
        <w:rPr>
          <w:rFonts w:eastAsia="Calibri"/>
          <w:sz w:val="28"/>
          <w:szCs w:val="22"/>
          <w:lang w:eastAsia="en-US"/>
        </w:rPr>
        <w:t>Построение линий влияни</w:t>
      </w:r>
      <w:r w:rsidRPr="00711B6D">
        <w:rPr>
          <w:rFonts w:eastAsia="Calibri"/>
          <w:sz w:val="28"/>
          <w:szCs w:val="22"/>
          <w:lang w:eastAsia="en-US"/>
        </w:rPr>
        <w:t>я.</w:t>
      </w:r>
    </w:p>
    <w:p w:rsidR="00711B6D" w:rsidRPr="00482E6F" w:rsidRDefault="00711B6D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</w:p>
    <w:p w:rsidR="00711B6D" w:rsidRPr="00482E6F" w:rsidRDefault="000674DF" w:rsidP="00711B6D">
      <w:pPr>
        <w:ind w:firstLine="360"/>
        <w:jc w:val="both"/>
        <w:rPr>
          <w:rFonts w:eastAsia="Calibri"/>
          <w:i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 xml:space="preserve"> LINK Excel.Sheet.12 C:\\Users\\Администратор\\PycharmProjects\\kursach-vsp\\УЛЬТИМАТИВНАЯ_Формулы.xlsx Sheet!R18C1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0.01145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Sheet!R34C1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68.56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482E6F" w:rsidRDefault="00711B6D" w:rsidP="00711B6D">
      <w:pPr>
        <w:tabs>
          <w:tab w:val="left" w:pos="4215"/>
        </w:tabs>
        <w:ind w:firstLine="284"/>
        <w:rPr>
          <w:rFonts w:eastAsia="Calibri"/>
          <w:i/>
          <w:sz w:val="28"/>
          <w:szCs w:val="28"/>
          <w:lang w:eastAsia="en-US"/>
        </w:rPr>
      </w:pPr>
      <w:r w:rsidRPr="00482E6F">
        <w:rPr>
          <w:rFonts w:ascii="Cambria Math" w:eastAsia="Calibri"/>
          <w:sz w:val="28"/>
          <w:szCs w:val="28"/>
          <w:lang w:eastAsia="en-US"/>
        </w:rPr>
        <w:br/>
      </w: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5π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5</m:t>
              </m:r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·</m:t>
              </m:r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0.01145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Sheet!R35C1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342.79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482E6F" w:rsidRDefault="00711B6D" w:rsidP="00711B6D">
      <w:pPr>
        <w:tabs>
          <w:tab w:val="left" w:pos="4215"/>
        </w:tabs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82E6F" w:rsidRDefault="000674DF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3π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3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0.01145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Sheet!R36C1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205.68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482E6F" w:rsidRDefault="00711B6D" w:rsidP="00711B6D">
      <w:pPr>
        <w:ind w:firstLine="360"/>
        <w:jc w:val="both"/>
        <w:rPr>
          <w:rFonts w:eastAsia="Calibri"/>
          <w:i/>
          <w:sz w:val="28"/>
          <w:szCs w:val="28"/>
          <w:lang w:eastAsia="en-US"/>
        </w:rPr>
      </w:pPr>
    </w:p>
    <w:p w:rsidR="00711B6D" w:rsidRPr="00482E6F" w:rsidRDefault="000674DF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7π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7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 xml:space="preserve"> LINK Excel.Sheet.12 C:\\Users\\Администратор\\PycharmProjects\\kursach-vsp\\УЛЬТИМАТИВНАЯ_Формулы.xlsx Sheet!R18C1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0.01145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Sheet!R37C1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479.91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711B6D" w:rsidRDefault="00711B6D" w:rsidP="00711B6D">
      <w:pPr>
        <w:ind w:firstLine="284"/>
        <w:rPr>
          <w:rFonts w:eastAsia="Calibri"/>
          <w:szCs w:val="22"/>
          <w:lang w:eastAsia="en-US"/>
        </w:rPr>
      </w:pPr>
    </w:p>
    <w:p w:rsidR="00711B6D" w:rsidRPr="00711B6D" w:rsidRDefault="00711B6D" w:rsidP="00711B6D">
      <w:pPr>
        <w:numPr>
          <w:ilvl w:val="0"/>
          <w:numId w:val="5"/>
        </w:numPr>
        <w:tabs>
          <w:tab w:val="left" w:pos="660"/>
        </w:tabs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Эквивалентные грузы.</w:t>
      </w:r>
    </w:p>
    <w:p w:rsidR="00711B6D" w:rsidRPr="00711B6D" w:rsidRDefault="00711B6D" w:rsidP="00711B6D">
      <w:pPr>
        <w:tabs>
          <w:tab w:val="left" w:pos="660"/>
        </w:tabs>
        <w:ind w:left="720"/>
        <w:contextualSpacing/>
        <w:jc w:val="both"/>
        <w:rPr>
          <w:rFonts w:eastAsia="Calibri"/>
          <w:sz w:val="28"/>
          <w:szCs w:val="22"/>
          <w:lang w:eastAsia="en-US"/>
        </w:rPr>
      </w:pPr>
    </w:p>
    <w:p w:rsidR="00302E63" w:rsidRPr="00302E63" w:rsidRDefault="000674DF" w:rsidP="00302E63">
      <w:pPr>
        <w:tabs>
          <w:tab w:val="left" w:pos="660"/>
        </w:tabs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m:oMath>
        <m:sSubSup>
          <m:sSubSup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экв</m:t>
            </m:r>
          </m:sub>
          <m:sup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val="en-US" w:eastAsia="en-US"/>
              </w:rPr>
              <m:t>I</m:t>
            </m:r>
          </m:sup>
        </m:sSubSup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Sheet!R33C1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15051.81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+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Sheet!R27C1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13051.74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×(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Sheet!R42C1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0.02153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)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Sheet!R38C1 \t \* MERGEFORMAT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14770.83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val="en-US" w:eastAsia="en-US"/>
          </w:rPr>
          <m:t xml:space="preserve">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кгс</m:t>
        </m:r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</m:t>
        </m:r>
      </m:oMath>
      <w:r w:rsidR="00302E63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begin"/>
      </w:r>
      <w:r w:rsidR="00302E63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 LINK Excel.Sheet.12 "C:\\Users\\Администратор\\PycharmProjects\\kursach-vsp\\УЛЬТИМАТИВНАЯ_Формулы.xlsx" "Sheet!R134C1" \a \f 5 \h  \* MERGEFORMAT </w:instrText>
      </w:r>
      <w:r w:rsidR="00302E63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separate"/>
      </w:r>
    </w:p>
    <w:p w:rsidR="00302E63" w:rsidRPr="00302E63" w:rsidRDefault="00302E63" w:rsidP="00302E63">
      <w:pPr>
        <w:spacing w:before="240"/>
        <w:rPr>
          <w:rFonts w:eastAsia="Calibri"/>
          <w:color w:val="000000" w:themeColor="text1"/>
          <w:sz w:val="28"/>
          <w:szCs w:val="28"/>
          <w:lang w:eastAsia="en-US"/>
        </w:rPr>
      </w:pPr>
      <w:r w:rsidRPr="00302E63">
        <w:rPr>
          <w:rFonts w:eastAsia="Calibri"/>
          <w:color w:val="000000" w:themeColor="text1"/>
          <w:sz w:val="28"/>
          <w:szCs w:val="28"/>
          <w:lang w:eastAsia="en-US"/>
        </w:rPr>
        <w:t xml:space="preserve">II ось: x = 185 см; </w:t>
      </w:r>
      <w:proofErr w:type="spellStart"/>
      <w:r w:rsidRPr="00302E63">
        <w:rPr>
          <w:rFonts w:eastAsia="Calibri"/>
          <w:color w:val="000000" w:themeColor="text1"/>
          <w:sz w:val="28"/>
          <w:szCs w:val="28"/>
          <w:lang w:eastAsia="en-US"/>
        </w:rPr>
        <w:t>kx</w:t>
      </w:r>
      <w:proofErr w:type="spellEnd"/>
      <w:r w:rsidRPr="00302E63">
        <w:rPr>
          <w:rFonts w:eastAsia="Calibri"/>
          <w:color w:val="000000" w:themeColor="text1"/>
          <w:sz w:val="28"/>
          <w:szCs w:val="28"/>
          <w:lang w:eastAsia="en-US"/>
        </w:rPr>
        <w:t xml:space="preserve"> = 0.01372×185 = 2.54; µ = -0.10989</w:t>
      </w:r>
      <w:r w:rsidRPr="00302E63">
        <w:rPr>
          <w:rFonts w:eastAsia="Calibri"/>
          <w:color w:val="000000" w:themeColor="text1"/>
          <w:sz w:val="28"/>
          <w:szCs w:val="28"/>
          <w:lang w:eastAsia="en-US"/>
        </w:rPr>
        <w:br/>
        <w:t xml:space="preserve">III ось: x = 125+185 см; </w:t>
      </w:r>
      <w:proofErr w:type="spellStart"/>
      <w:r w:rsidRPr="00302E63">
        <w:rPr>
          <w:rFonts w:eastAsia="Calibri"/>
          <w:color w:val="000000" w:themeColor="text1"/>
          <w:sz w:val="28"/>
          <w:szCs w:val="28"/>
          <w:lang w:eastAsia="en-US"/>
        </w:rPr>
        <w:t>kx</w:t>
      </w:r>
      <w:proofErr w:type="spellEnd"/>
      <w:r w:rsidRPr="00302E63">
        <w:rPr>
          <w:rFonts w:eastAsia="Calibri"/>
          <w:color w:val="000000" w:themeColor="text1"/>
          <w:sz w:val="28"/>
          <w:szCs w:val="28"/>
          <w:lang w:eastAsia="en-US"/>
        </w:rPr>
        <w:t xml:space="preserve"> = 0.01372×310 = 4.25; µ = 0.00644</w:t>
      </w:r>
      <w:r w:rsidRPr="00302E63">
        <w:rPr>
          <w:rFonts w:eastAsia="Calibri"/>
          <w:color w:val="000000" w:themeColor="text1"/>
          <w:sz w:val="28"/>
          <w:szCs w:val="28"/>
          <w:lang w:eastAsia="en-US"/>
        </w:rPr>
        <w:br/>
        <w:t xml:space="preserve">VI ось: x = 185+125+185 см; </w:t>
      </w:r>
      <w:proofErr w:type="spellStart"/>
      <w:r w:rsidRPr="00302E63">
        <w:rPr>
          <w:rFonts w:eastAsia="Calibri"/>
          <w:color w:val="000000" w:themeColor="text1"/>
          <w:sz w:val="28"/>
          <w:szCs w:val="28"/>
          <w:lang w:eastAsia="en-US"/>
        </w:rPr>
        <w:t>kx</w:t>
      </w:r>
      <w:proofErr w:type="spellEnd"/>
      <w:r w:rsidRPr="00302E63">
        <w:rPr>
          <w:rFonts w:eastAsia="Calibri"/>
          <w:color w:val="000000" w:themeColor="text1"/>
          <w:sz w:val="28"/>
          <w:szCs w:val="28"/>
          <w:lang w:eastAsia="en-US"/>
        </w:rPr>
        <w:t xml:space="preserve"> = 0.01372×495 = 6.79; µ = 0</w:t>
      </w:r>
    </w:p>
    <w:p w:rsidR="0085260F" w:rsidRDefault="00302E63" w:rsidP="00302E63">
      <w:pPr>
        <w:spacing w:before="240"/>
        <w:ind w:firstLine="284"/>
        <w:jc w:val="center"/>
        <w:rPr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end"/>
      </w:r>
      <m:oMath>
        <m:sSubSup>
          <m:sSubSup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экв</m:t>
            </m:r>
          </m:sub>
          <m:sup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val="en-US" w:eastAsia="en-US"/>
              </w:rPr>
              <m:t>II</m:t>
            </m:r>
          </m:sup>
        </m:sSubSup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Sheet!R33C1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15051.81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+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Sheet!R27C1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13051.74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×</m:t>
        </m:r>
        <m:d>
          <m:d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Sheet!R47C1 \t \* MERGEFORMAT </m:t>
            </m:r>
            <m: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0.04017</m:t>
            </m:r>
            <m: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  <w:fldChar w:fldCharType="end"/>
            </m:r>
          </m:e>
        </m:d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Sheet!R43C1 \t \* MERGEFORMAT 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14527.52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</m:t>
        </m:r>
      </m:oMath>
      <w:r w:rsidR="00711B6D" w:rsidRPr="00382486">
        <w:rPr>
          <w:color w:val="000000" w:themeColor="text1"/>
          <w:sz w:val="28"/>
          <w:szCs w:val="28"/>
          <w:lang w:eastAsia="en-US"/>
        </w:rPr>
        <w:t>кг</w:t>
      </w:r>
      <w:r w:rsidR="00711B6D" w:rsidRPr="00B833BE">
        <w:rPr>
          <w:color w:val="000000" w:themeColor="text1"/>
          <w:sz w:val="28"/>
          <w:szCs w:val="28"/>
          <w:lang w:eastAsia="en-US"/>
        </w:rPr>
        <w:t>с</w:t>
      </w:r>
      <w:r w:rsidR="0085260F">
        <w:rPr>
          <w:color w:val="000000" w:themeColor="text1"/>
          <w:sz w:val="28"/>
          <w:szCs w:val="28"/>
          <w:lang w:eastAsia="en-US"/>
        </w:rPr>
        <w:br w:type="page"/>
      </w:r>
    </w:p>
    <w:p w:rsidR="0085260F" w:rsidRDefault="00711B6D" w:rsidP="0085260F">
      <w:pPr>
        <w:numPr>
          <w:ilvl w:val="0"/>
          <w:numId w:val="5"/>
        </w:numPr>
        <w:spacing w:after="240" w:line="259" w:lineRule="auto"/>
        <w:ind w:right="-17"/>
        <w:contextualSpacing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lastRenderedPageBreak/>
        <w:t>Вычисление напряжений.</w:t>
      </w:r>
      <w:r w:rsidRPr="00D3762C">
        <w:rPr>
          <w:rFonts w:eastAsia="Calibri"/>
          <w:noProof/>
          <w:color w:val="000000" w:themeColor="text1"/>
          <w:sz w:val="28"/>
          <w:szCs w:val="28"/>
        </w:rPr>
        <w:t xml:space="preserve"> </w:t>
      </w:r>
    </w:p>
    <w:p w:rsidR="000674DF" w:rsidRPr="000674DF" w:rsidRDefault="0085260F" w:rsidP="000674DF">
      <w:pPr>
        <w:spacing w:after="240" w:line="259" w:lineRule="auto"/>
        <w:ind w:right="-17"/>
        <w:contextualSpacing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begin"/>
      </w:r>
      <w:r w:rsidRPr="0085260F">
        <w:rPr>
          <w:rFonts w:eastAsia="Calibri"/>
          <w:color w:val="000000" w:themeColor="text1"/>
          <w:sz w:val="28"/>
          <w:szCs w:val="28"/>
          <w:lang w:eastAsia="en-US"/>
        </w:rPr>
        <w:instrText xml:space="preserve"> LINK </w:instrText>
      </w:r>
      <w:r w:rsidR="000674DF">
        <w:rPr>
          <w:rFonts w:eastAsia="Calibri"/>
          <w:color w:val="000000" w:themeColor="text1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Sheet!R133C1 </w:instrText>
      </w:r>
      <w:r w:rsidRPr="0085260F">
        <w:rPr>
          <w:rFonts w:eastAsia="Calibri"/>
          <w:color w:val="000000" w:themeColor="text1"/>
          <w:sz w:val="28"/>
          <w:szCs w:val="28"/>
          <w:lang w:eastAsia="en-US"/>
        </w:rPr>
        <w:instrText xml:space="preserve">\a \f 5 \h  \* MERGEFORMAT </w:instrText>
      </w:r>
      <w:r w:rsidR="000674DF">
        <w:rPr>
          <w:rFonts w:eastAsia="Calibri"/>
          <w:color w:val="000000" w:themeColor="text1"/>
          <w:sz w:val="28"/>
          <w:szCs w:val="28"/>
          <w:lang w:eastAsia="en-US"/>
        </w:rPr>
        <w:fldChar w:fldCharType="separate"/>
      </w:r>
    </w:p>
    <w:p w:rsidR="000674DF" w:rsidRPr="000674DF" w:rsidRDefault="000674DF" w:rsidP="000674DF">
      <w:pPr>
        <w:spacing w:line="276" w:lineRule="auto"/>
        <w:rPr>
          <w:rFonts w:eastAsia="Calibri"/>
          <w:color w:val="000000" w:themeColor="text1"/>
          <w:sz w:val="28"/>
          <w:szCs w:val="28"/>
          <w:lang w:eastAsia="en-US"/>
        </w:rPr>
      </w:pPr>
      <w:r w:rsidRPr="000674DF">
        <w:rPr>
          <w:rFonts w:eastAsia="Calibri"/>
          <w:color w:val="000000" w:themeColor="text1"/>
          <w:sz w:val="28"/>
          <w:szCs w:val="28"/>
          <w:lang w:eastAsia="en-US"/>
        </w:rPr>
        <w:t xml:space="preserve">I ось: x = 185 см; </w:t>
      </w:r>
      <w:proofErr w:type="spellStart"/>
      <w:r w:rsidRPr="000674DF">
        <w:rPr>
          <w:rFonts w:eastAsia="Calibri"/>
          <w:color w:val="000000" w:themeColor="text1"/>
          <w:sz w:val="28"/>
          <w:szCs w:val="28"/>
          <w:lang w:eastAsia="en-US"/>
        </w:rPr>
        <w:t>kx</w:t>
      </w:r>
      <w:proofErr w:type="spellEnd"/>
      <w:r w:rsidRPr="000674DF">
        <w:rPr>
          <w:rFonts w:eastAsia="Calibri"/>
          <w:color w:val="000000" w:themeColor="text1"/>
          <w:sz w:val="28"/>
          <w:szCs w:val="28"/>
          <w:lang w:eastAsia="en-US"/>
        </w:rPr>
        <w:t xml:space="preserve"> = 0.01372×185 = 2.54; η = -0.02022</w:t>
      </w:r>
      <w:r w:rsidRPr="000674DF">
        <w:rPr>
          <w:rFonts w:eastAsia="Calibri"/>
          <w:color w:val="000000" w:themeColor="text1"/>
          <w:sz w:val="28"/>
          <w:szCs w:val="28"/>
          <w:lang w:eastAsia="en-US"/>
        </w:rPr>
        <w:br/>
        <w:t xml:space="preserve">III ось: x = 125 см; </w:t>
      </w:r>
      <w:proofErr w:type="spellStart"/>
      <w:r w:rsidRPr="000674DF">
        <w:rPr>
          <w:rFonts w:eastAsia="Calibri"/>
          <w:color w:val="000000" w:themeColor="text1"/>
          <w:sz w:val="28"/>
          <w:szCs w:val="28"/>
          <w:lang w:eastAsia="en-US"/>
        </w:rPr>
        <w:t>kx</w:t>
      </w:r>
      <w:proofErr w:type="spellEnd"/>
      <w:r w:rsidRPr="000674DF">
        <w:rPr>
          <w:rFonts w:eastAsia="Calibri"/>
          <w:color w:val="000000" w:themeColor="text1"/>
          <w:sz w:val="28"/>
          <w:szCs w:val="28"/>
          <w:lang w:eastAsia="en-US"/>
        </w:rPr>
        <w:t xml:space="preserve"> = 0.01372×125 = 1.71; η = 0.15223</w:t>
      </w:r>
      <w:r w:rsidRPr="000674DF">
        <w:rPr>
          <w:rFonts w:eastAsia="Calibri"/>
          <w:color w:val="000000" w:themeColor="text1"/>
          <w:sz w:val="28"/>
          <w:szCs w:val="28"/>
          <w:lang w:eastAsia="en-US"/>
        </w:rPr>
        <w:br/>
        <w:t xml:space="preserve">VI ось: x = 125+185 см; </w:t>
      </w:r>
      <w:proofErr w:type="spellStart"/>
      <w:r w:rsidRPr="000674DF">
        <w:rPr>
          <w:rFonts w:eastAsia="Calibri"/>
          <w:color w:val="000000" w:themeColor="text1"/>
          <w:sz w:val="28"/>
          <w:szCs w:val="28"/>
          <w:lang w:eastAsia="en-US"/>
        </w:rPr>
        <w:t>kx</w:t>
      </w:r>
      <w:proofErr w:type="spellEnd"/>
      <w:r w:rsidRPr="000674DF">
        <w:rPr>
          <w:rFonts w:eastAsia="Calibri"/>
          <w:color w:val="000000" w:themeColor="text1"/>
          <w:sz w:val="28"/>
          <w:szCs w:val="28"/>
          <w:lang w:eastAsia="en-US"/>
        </w:rPr>
        <w:t xml:space="preserve"> = 0.01372×310 = 4.25; η = -0.01905</w:t>
      </w:r>
    </w:p>
    <w:p w:rsidR="00711B6D" w:rsidRPr="00D3762C" w:rsidRDefault="0085260F" w:rsidP="0085260F">
      <w:pPr>
        <w:spacing w:line="276" w:lineRule="auto"/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end"/>
      </w:r>
    </w:p>
    <w:p w:rsidR="00711B6D" w:rsidRPr="00D84432" w:rsidRDefault="000674DF" w:rsidP="00711B6D">
      <w:pPr>
        <w:ind w:firstLine="284"/>
        <w:jc w:val="center"/>
        <w:rPr>
          <w:color w:val="000000" w:themeColor="text1"/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кп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w:hyperlink w:anchor="OLE_LINK2" w:history="1" w:docLocation="1,6162,6166,0,,1,0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Sheet!R11C1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1.25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4∙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0.01145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</m:t>
              </m:r>
              <w:hyperlink w:anchor="_Hlk150700491" w:history="1" w:docLocation="1,7105,7108,0,,27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Sheet!R20C1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417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Sheet!R38C1 \t \* MERGEFORMAT 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14770.83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Sheet!R49C1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966.75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84432" w:rsidRDefault="00711B6D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84432" w:rsidRDefault="000674DF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ш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0.01145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∙55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686" w:history="1" w:docLocation="1,7279,7282,0,,51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Sheet!R22C1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518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14527.52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Sheet!R50C1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8.83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84432" w:rsidRDefault="00711B6D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84432" w:rsidRDefault="000674DF" w:rsidP="00711B6D">
      <w:pPr>
        <w:ind w:firstLine="284"/>
        <w:jc w:val="center"/>
        <w:rPr>
          <w:rFonts w:eastAsia="Calibri"/>
          <w:i/>
          <w:color w:val="000000" w:themeColor="text1"/>
          <w:sz w:val="28"/>
          <w:szCs w:val="28"/>
          <w:lang w:val="en-US"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б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0.01145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∙55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774" w:history="1" w:docLocation="1,7338,7342,0,,3092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Sheet!R23C1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3092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14527.52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Sheet!R51C1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1.48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3762C" w:rsidRDefault="00711B6D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ab/>
        <w:t xml:space="preserve"> Вагон при движении по кривой </w:t>
      </w:r>
      <w:r w:rsidRPr="0085260F">
        <w:rPr>
          <w:rFonts w:eastAsia="Calibri"/>
          <w:color w:val="000000" w:themeColor="text1"/>
          <w:sz w:val="28"/>
          <w:szCs w:val="28"/>
          <w:lang w:eastAsia="en-US"/>
        </w:rPr>
        <w:t>(</w:t>
      </w:r>
      <w:r w:rsidRPr="0085260F">
        <w:rPr>
          <w:rFonts w:eastAsia="Calibri"/>
          <w:color w:val="000000" w:themeColor="text1"/>
          <w:sz w:val="28"/>
          <w:szCs w:val="28"/>
          <w:lang w:val="en-US" w:eastAsia="en-US"/>
        </w:rPr>
        <w:t>R</w:t>
      </w:r>
      <w:r w:rsidRPr="0085260F">
        <w:rPr>
          <w:rFonts w:eastAsia="Calibri"/>
          <w:color w:val="000000" w:themeColor="text1"/>
          <w:sz w:val="28"/>
          <w:szCs w:val="28"/>
          <w:lang w:eastAsia="en-US"/>
        </w:rPr>
        <w:t>=</w:t>
      </w:r>
      <w:r w:rsidR="0085260F" w:rsidRPr="0085260F">
        <w:rPr>
          <w:rFonts w:eastAsia="Calibri"/>
          <w:color w:val="000000" w:themeColor="text1"/>
          <w:sz w:val="28"/>
          <w:szCs w:val="28"/>
          <w:lang w:eastAsia="en-US"/>
        </w:rPr>
        <w:fldChar w:fldCharType="begin"/>
      </w:r>
      <w:r w:rsidR="0085260F" w:rsidRPr="0085260F">
        <w:rPr>
          <w:rFonts w:eastAsia="Calibri"/>
          <w:color w:val="000000" w:themeColor="text1"/>
          <w:sz w:val="28"/>
          <w:szCs w:val="28"/>
          <w:lang w:eastAsia="en-US"/>
        </w:rPr>
        <w:instrText xml:space="preserve"> LINK </w:instrText>
      </w:r>
      <w:r w:rsidR="000674DF">
        <w:rPr>
          <w:rFonts w:eastAsia="Calibri"/>
          <w:color w:val="000000" w:themeColor="text1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Sheet!R2C7 </w:instrText>
      </w:r>
      <w:r w:rsidR="0085260F" w:rsidRPr="0085260F">
        <w:rPr>
          <w:rFonts w:eastAsia="Calibri"/>
          <w:color w:val="000000" w:themeColor="text1"/>
          <w:sz w:val="28"/>
          <w:szCs w:val="28"/>
          <w:lang w:eastAsia="en-US"/>
        </w:rPr>
        <w:instrText xml:space="preserve">\a \t  \* MERGEFORMAT </w:instrText>
      </w:r>
      <w:r w:rsidR="000674DF" w:rsidRPr="0085260F">
        <w:rPr>
          <w:rFonts w:eastAsia="Calibri"/>
          <w:color w:val="000000" w:themeColor="text1"/>
          <w:sz w:val="28"/>
          <w:szCs w:val="28"/>
          <w:lang w:eastAsia="en-US"/>
        </w:rPr>
        <w:fldChar w:fldCharType="separate"/>
      </w:r>
      <w:r w:rsidR="000674DF" w:rsidRPr="000674DF">
        <w:rPr>
          <w:sz w:val="28"/>
          <w:szCs w:val="28"/>
        </w:rPr>
        <w:t>600</w:t>
      </w:r>
      <w:r w:rsidR="0085260F" w:rsidRPr="0085260F">
        <w:rPr>
          <w:rFonts w:eastAsia="Calibri"/>
          <w:color w:val="000000" w:themeColor="text1"/>
          <w:sz w:val="28"/>
          <w:szCs w:val="28"/>
          <w:lang w:eastAsia="en-US"/>
        </w:rPr>
        <w:fldChar w:fldCharType="end"/>
      </w:r>
      <w:r w:rsidRPr="0085260F">
        <w:rPr>
          <w:rFonts w:eastAsia="Calibri"/>
          <w:color w:val="000000" w:themeColor="text1"/>
          <w:sz w:val="28"/>
          <w:szCs w:val="28"/>
          <w:lang w:eastAsia="en-US"/>
        </w:rPr>
        <w:t>)</w:t>
      </w: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 xml:space="preserve"> в зимний период:</w:t>
      </w:r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711B6D" w:rsidP="00711B6D">
      <w:pPr>
        <w:numPr>
          <w:ilvl w:val="0"/>
          <w:numId w:val="6"/>
        </w:numPr>
        <w:spacing w:after="200" w:line="259" w:lineRule="auto"/>
        <w:ind w:right="-17"/>
        <w:contextualSpacing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>Построение линий влияния.</w:t>
      </w:r>
    </w:p>
    <w:p w:rsidR="00711B6D" w:rsidRPr="00D3762C" w:rsidRDefault="00711B6D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0674DF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0.01372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Sheet!R34C8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57.22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360"/>
        <w:jc w:val="both"/>
        <w:rPr>
          <w:rFonts w:eastAsia="Calibri"/>
          <w:i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br/>
      </w: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5π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5·3,14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0.01372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Sheet!R35C8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286.08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360"/>
        <w:jc w:val="both"/>
        <w:rPr>
          <w:rFonts w:eastAsia="Calibri"/>
          <w:i/>
          <w:color w:val="000000" w:themeColor="text1"/>
          <w:sz w:val="28"/>
          <w:szCs w:val="28"/>
          <w:lang w:eastAsia="en-US"/>
        </w:rPr>
      </w:pPr>
    </w:p>
    <w:p w:rsidR="00711B6D" w:rsidRPr="00D3762C" w:rsidRDefault="000674DF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3·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0.01372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highlight w:val="green"/>
              <w:lang w:eastAsia="en-US"/>
            </w:rPr>
            <m:t xml:space="preserve"> LINK Excel.Sheet.12 C:\\Users\\Администратор\\PycharmProjects\\kursach-vsp\\УЛЬТИМАТИВНАЯ_Формулы.xlsx Sheet!R36C8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171.65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highlight w:val="green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0674DF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7π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7·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0.01372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Sheet!R37C8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400.51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711B6D" w:rsidP="00711B6D">
      <w:pPr>
        <w:numPr>
          <w:ilvl w:val="0"/>
          <w:numId w:val="6"/>
        </w:numPr>
        <w:tabs>
          <w:tab w:val="left" w:pos="660"/>
        </w:tabs>
        <w:spacing w:after="200" w:line="259" w:lineRule="auto"/>
        <w:ind w:right="-17"/>
        <w:contextualSpacing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>Эквивалентные грузы.</w:t>
      </w:r>
    </w:p>
    <w:p w:rsidR="00711B6D" w:rsidRPr="00D3762C" w:rsidRDefault="00711B6D" w:rsidP="00711B6D">
      <w:pPr>
        <w:tabs>
          <w:tab w:val="left" w:pos="660"/>
        </w:tabs>
        <w:ind w:left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0674DF" w:rsidP="00711B6D">
      <w:pPr>
        <w:tabs>
          <w:tab w:val="left" w:pos="660"/>
        </w:tabs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экв</m:t>
              </m:r>
            </m:sub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I</m:t>
              </m:r>
            </m:sup>
          </m:sSubSup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18502.53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+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16400.38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×</m:t>
          </m:r>
          <m:d>
            <m:d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Sheet!R42C8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0.10345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</m:e>
          </m:d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Sheet!R38C8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16813.11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302E63" w:rsidRDefault="00302E63" w:rsidP="00302E63">
      <w:pPr>
        <w:spacing w:before="240" w:after="240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fldChar w:fldCharType="begin"/>
      </w: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instrText xml:space="preserve"> LINK Excel.Sheet.12 "C:\\Users\\Администратор\\PycharmProjects\\kursach-vsp\\УЛЬТИМАТИВНАЯ_Формулы.xlsx" "Sheet!R134C8" \a \f 5 \h  \* MERGEFORMAT </w:instrText>
      </w: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fldChar w:fldCharType="separate"/>
      </w:r>
    </w:p>
    <w:p w:rsidR="00302E63" w:rsidRPr="00302E63" w:rsidRDefault="00302E63" w:rsidP="00302E63">
      <w:pPr>
        <w:spacing w:before="240" w:after="240"/>
        <w:rPr>
          <w:rFonts w:eastAsia="Calibri"/>
          <w:color w:val="000000" w:themeColor="text1"/>
          <w:sz w:val="28"/>
          <w:szCs w:val="28"/>
          <w:lang w:eastAsia="en-US"/>
        </w:rPr>
      </w:pPr>
      <w:r w:rsidRPr="00302E63">
        <w:rPr>
          <w:rFonts w:eastAsia="Calibri"/>
          <w:color w:val="000000" w:themeColor="text1"/>
          <w:sz w:val="28"/>
          <w:szCs w:val="28"/>
          <w:lang w:eastAsia="en-US"/>
        </w:rPr>
        <w:t xml:space="preserve">II ось: x = 185 см; </w:t>
      </w:r>
      <w:proofErr w:type="spellStart"/>
      <w:r w:rsidRPr="00302E63">
        <w:rPr>
          <w:rFonts w:eastAsia="Calibri"/>
          <w:color w:val="000000" w:themeColor="text1"/>
          <w:sz w:val="28"/>
          <w:szCs w:val="28"/>
          <w:lang w:eastAsia="en-US"/>
        </w:rPr>
        <w:t>kx</w:t>
      </w:r>
      <w:proofErr w:type="spellEnd"/>
      <w:r w:rsidRPr="00302E63">
        <w:rPr>
          <w:rFonts w:eastAsia="Calibri"/>
          <w:color w:val="000000" w:themeColor="text1"/>
          <w:sz w:val="28"/>
          <w:szCs w:val="28"/>
          <w:lang w:eastAsia="en-US"/>
        </w:rPr>
        <w:t xml:space="preserve"> = 0.01372×185 = 2.54; µ = -0.10989</w:t>
      </w:r>
      <w:r w:rsidRPr="00302E63">
        <w:rPr>
          <w:rFonts w:eastAsia="Calibri"/>
          <w:color w:val="000000" w:themeColor="text1"/>
          <w:sz w:val="28"/>
          <w:szCs w:val="28"/>
          <w:lang w:eastAsia="en-US"/>
        </w:rPr>
        <w:br/>
        <w:t xml:space="preserve">III ось: x = 125+185 см; </w:t>
      </w:r>
      <w:proofErr w:type="spellStart"/>
      <w:r w:rsidRPr="00302E63">
        <w:rPr>
          <w:rFonts w:eastAsia="Calibri"/>
          <w:color w:val="000000" w:themeColor="text1"/>
          <w:sz w:val="28"/>
          <w:szCs w:val="28"/>
          <w:lang w:eastAsia="en-US"/>
        </w:rPr>
        <w:t>kx</w:t>
      </w:r>
      <w:proofErr w:type="spellEnd"/>
      <w:r w:rsidRPr="00302E63">
        <w:rPr>
          <w:rFonts w:eastAsia="Calibri"/>
          <w:color w:val="000000" w:themeColor="text1"/>
          <w:sz w:val="28"/>
          <w:szCs w:val="28"/>
          <w:lang w:eastAsia="en-US"/>
        </w:rPr>
        <w:t xml:space="preserve"> = 0.01372×310 = 4.25; µ = 0.00644</w:t>
      </w:r>
      <w:r w:rsidRPr="00302E63">
        <w:rPr>
          <w:rFonts w:eastAsia="Calibri"/>
          <w:color w:val="000000" w:themeColor="text1"/>
          <w:sz w:val="28"/>
          <w:szCs w:val="28"/>
          <w:lang w:eastAsia="en-US"/>
        </w:rPr>
        <w:br/>
        <w:t xml:space="preserve">VI ось: x = 185+125+185 см; </w:t>
      </w:r>
      <w:proofErr w:type="spellStart"/>
      <w:r w:rsidRPr="00302E63">
        <w:rPr>
          <w:rFonts w:eastAsia="Calibri"/>
          <w:color w:val="000000" w:themeColor="text1"/>
          <w:sz w:val="28"/>
          <w:szCs w:val="28"/>
          <w:lang w:eastAsia="en-US"/>
        </w:rPr>
        <w:t>kx</w:t>
      </w:r>
      <w:proofErr w:type="spellEnd"/>
      <w:r w:rsidRPr="00302E63">
        <w:rPr>
          <w:rFonts w:eastAsia="Calibri"/>
          <w:color w:val="000000" w:themeColor="text1"/>
          <w:sz w:val="28"/>
          <w:szCs w:val="28"/>
          <w:lang w:eastAsia="en-US"/>
        </w:rPr>
        <w:t xml:space="preserve"> = 0.01372×495 = 6.79; µ = 0</w:t>
      </w:r>
    </w:p>
    <w:p w:rsidR="000674DF" w:rsidRPr="000674DF" w:rsidRDefault="00302E63" w:rsidP="00302E63">
      <w:pPr>
        <w:spacing w:before="240" w:after="240"/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fldChar w:fldCharType="end"/>
      </w:r>
      <m:oMath>
        <m:sSubSup>
          <m:sSubSup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экв</m:t>
            </m:r>
          </m:sub>
          <m:sup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val="en-US" w:eastAsia="en-US"/>
              </w:rPr>
              <m:t>II</m:t>
            </m:r>
          </m:sup>
        </m:sSubSup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Sheet!R33C8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18502.53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+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Sheet!R27C8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16400.38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×</m:t>
        </m:r>
        <m:d>
          <m:d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Sheet!R47C8 \t \* MERGEFORMAT </m:t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0.11296</m:t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w:fldChar w:fldCharType="end"/>
            </m:r>
          </m:e>
        </m:d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Sheet!R43C8 \t \* MERGEFORMAT 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20355.12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кгс/</m:t>
        </m:r>
        <m:sSup>
          <m:sSup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  <w:sz w:val="28"/>
                <w:szCs w:val="28"/>
                <w:lang w:eastAsia="en-US"/>
              </w:rPr>
              <m:t>см</m:t>
            </m:r>
          </m:e>
          <m:sup>
            <m:r>
              <w:rPr>
                <w:rFonts w:ascii="Cambria Math" w:hAnsi="Cambria Math"/>
                <w:color w:val="000000" w:themeColor="text1"/>
                <w:sz w:val="28"/>
                <w:szCs w:val="28"/>
                <w:lang w:eastAsia="en-US"/>
              </w:rPr>
              <m:t>2</m:t>
            </m:r>
          </m:sup>
        </m:sSup>
      </m:oMath>
      <w:r w:rsidR="0085260F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begin"/>
      </w:r>
      <w:r w:rsidR="0085260F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 LINK </w:instrText>
      </w:r>
      <w:r w:rsidR="000674DF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Sheet!R133C1 </w:instrText>
      </w:r>
      <w:r w:rsidR="0085260F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\a \f 5 \h  \* MERGEFORMAT </w:instrText>
      </w:r>
      <w:r w:rsidR="000674DF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separate"/>
      </w:r>
    </w:p>
    <w:p w:rsidR="000674DF" w:rsidRPr="000674DF" w:rsidRDefault="000674DF" w:rsidP="000674DF">
      <w:pPr>
        <w:spacing w:before="240" w:after="240"/>
        <w:rPr>
          <w:rFonts w:eastAsia="Calibri"/>
          <w:color w:val="000000" w:themeColor="text1"/>
          <w:sz w:val="28"/>
          <w:szCs w:val="28"/>
          <w:lang w:eastAsia="en-US"/>
        </w:rPr>
      </w:pPr>
      <w:r w:rsidRPr="000674DF">
        <w:rPr>
          <w:rFonts w:eastAsia="Calibri"/>
          <w:color w:val="000000" w:themeColor="text1"/>
          <w:sz w:val="28"/>
          <w:szCs w:val="28"/>
          <w:lang w:eastAsia="en-US"/>
        </w:rPr>
        <w:lastRenderedPageBreak/>
        <w:t xml:space="preserve">I ось: x = 185 см; </w:t>
      </w:r>
      <w:proofErr w:type="spellStart"/>
      <w:r w:rsidRPr="000674DF">
        <w:rPr>
          <w:rFonts w:eastAsia="Calibri"/>
          <w:color w:val="000000" w:themeColor="text1"/>
          <w:sz w:val="28"/>
          <w:szCs w:val="28"/>
          <w:lang w:eastAsia="en-US"/>
        </w:rPr>
        <w:t>kx</w:t>
      </w:r>
      <w:proofErr w:type="spellEnd"/>
      <w:r w:rsidRPr="000674DF">
        <w:rPr>
          <w:rFonts w:eastAsia="Calibri"/>
          <w:color w:val="000000" w:themeColor="text1"/>
          <w:sz w:val="28"/>
          <w:szCs w:val="28"/>
          <w:lang w:eastAsia="en-US"/>
        </w:rPr>
        <w:t xml:space="preserve"> = 0.01372×185 = 2.54; η = -0.02022</w:t>
      </w:r>
      <w:r w:rsidRPr="000674DF">
        <w:rPr>
          <w:rFonts w:eastAsia="Calibri"/>
          <w:color w:val="000000" w:themeColor="text1"/>
          <w:sz w:val="28"/>
          <w:szCs w:val="28"/>
          <w:lang w:eastAsia="en-US"/>
        </w:rPr>
        <w:br/>
        <w:t xml:space="preserve">III ось: x = 125 см; </w:t>
      </w:r>
      <w:proofErr w:type="spellStart"/>
      <w:r w:rsidRPr="000674DF">
        <w:rPr>
          <w:rFonts w:eastAsia="Calibri"/>
          <w:color w:val="000000" w:themeColor="text1"/>
          <w:sz w:val="28"/>
          <w:szCs w:val="28"/>
          <w:lang w:eastAsia="en-US"/>
        </w:rPr>
        <w:t>kx</w:t>
      </w:r>
      <w:proofErr w:type="spellEnd"/>
      <w:r w:rsidRPr="000674DF">
        <w:rPr>
          <w:rFonts w:eastAsia="Calibri"/>
          <w:color w:val="000000" w:themeColor="text1"/>
          <w:sz w:val="28"/>
          <w:szCs w:val="28"/>
          <w:lang w:eastAsia="en-US"/>
        </w:rPr>
        <w:t xml:space="preserve"> = 0.01372×125 = 1.71; η = 0.15223</w:t>
      </w:r>
      <w:r w:rsidRPr="000674DF">
        <w:rPr>
          <w:rFonts w:eastAsia="Calibri"/>
          <w:color w:val="000000" w:themeColor="text1"/>
          <w:sz w:val="28"/>
          <w:szCs w:val="28"/>
          <w:lang w:eastAsia="en-US"/>
        </w:rPr>
        <w:br/>
        <w:t xml:space="preserve">VI ось: x = 125+185 см; </w:t>
      </w:r>
      <w:proofErr w:type="spellStart"/>
      <w:r w:rsidRPr="000674DF">
        <w:rPr>
          <w:rFonts w:eastAsia="Calibri"/>
          <w:color w:val="000000" w:themeColor="text1"/>
          <w:sz w:val="28"/>
          <w:szCs w:val="28"/>
          <w:lang w:eastAsia="en-US"/>
        </w:rPr>
        <w:t>kx</w:t>
      </w:r>
      <w:proofErr w:type="spellEnd"/>
      <w:r w:rsidRPr="000674DF">
        <w:rPr>
          <w:rFonts w:eastAsia="Calibri"/>
          <w:color w:val="000000" w:themeColor="text1"/>
          <w:sz w:val="28"/>
          <w:szCs w:val="28"/>
          <w:lang w:eastAsia="en-US"/>
        </w:rPr>
        <w:t xml:space="preserve"> = 0.01372×310 = 4.25; η = -0.01905</w:t>
      </w:r>
    </w:p>
    <w:p w:rsidR="00711B6D" w:rsidRPr="00D3762C" w:rsidRDefault="0085260F" w:rsidP="000674DF">
      <w:pPr>
        <w:spacing w:after="200"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end"/>
      </w:r>
      <w:r w:rsidR="00711B6D" w:rsidRPr="00D3762C">
        <w:rPr>
          <w:rFonts w:eastAsia="Calibri"/>
          <w:color w:val="000000" w:themeColor="text1"/>
          <w:sz w:val="28"/>
          <w:szCs w:val="28"/>
          <w:lang w:eastAsia="en-US"/>
        </w:rPr>
        <w:t>Вычисление напряжений.</w:t>
      </w:r>
    </w:p>
    <w:p w:rsidR="00711B6D" w:rsidRPr="000674DF" w:rsidRDefault="000674DF" w:rsidP="00711B6D">
      <w:pPr>
        <w:spacing w:before="240"/>
        <w:ind w:firstLine="284"/>
        <w:jc w:val="center"/>
        <w:rPr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кп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w:hyperlink w:anchor="_Hlk150698566" w:history="1" w:docLocation="1,6192,6196,0,,1,34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Sheet!R11C8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1.37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4∙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0.01372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</m:t>
              </m:r>
              <w:hyperlink w:anchor="_Hlk150700491" w:history="1" w:docLocation="1,7105,7108,0,,27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Sheet!R20C8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417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Sheet!R38C8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16813.11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Sheet!R49C8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1006.51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0674DF" w:rsidRDefault="000674DF" w:rsidP="00711B6D">
      <w:pPr>
        <w:spacing w:before="240" w:after="200"/>
        <w:ind w:firstLine="284"/>
        <w:jc w:val="center"/>
        <w:rPr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ш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0.01372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∙51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686" w:history="1" w:docLocation="1,7279,7282,0,,51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Sheet!R22C8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518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20355.12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Sheet!R50C8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13.75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3762C" w:rsidRDefault="000674DF" w:rsidP="00711B6D">
      <w:pPr>
        <w:spacing w:before="240" w:after="200"/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б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0.01372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∙51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774" w:history="1" w:docLocation="1,7338,7342,0,,3092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Sheet!R23C8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3092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20355.12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Sheet!R51C8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2.3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ab/>
        <w:t>Остальные значения сведем в Таблицу 4.</w:t>
      </w:r>
      <w:r w:rsidRPr="00D3762C">
        <w:rPr>
          <w:rFonts w:eastAsia="Calibri"/>
          <w:color w:val="000000" w:themeColor="text1"/>
          <w:sz w:val="28"/>
          <w:szCs w:val="28"/>
          <w:lang w:eastAsia="en-US"/>
        </w:rPr>
        <w:br w:type="page"/>
      </w:r>
    </w:p>
    <w:p w:rsidR="00365618" w:rsidRPr="00711B6D" w:rsidRDefault="00365618" w:rsidP="00365618">
      <w:pPr>
        <w:spacing w:before="240" w:after="200"/>
        <w:ind w:firstLine="284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lastRenderedPageBreak/>
        <w:tab/>
        <w:t>Таблица 4. Определение напряжений в рельсе.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02"/>
        <w:gridCol w:w="491"/>
        <w:gridCol w:w="683"/>
        <w:gridCol w:w="544"/>
        <w:gridCol w:w="601"/>
        <w:gridCol w:w="1056"/>
        <w:gridCol w:w="413"/>
        <w:gridCol w:w="1136"/>
        <w:gridCol w:w="1076"/>
        <w:gridCol w:w="1176"/>
        <w:gridCol w:w="1057"/>
      </w:tblGrid>
      <w:tr w:rsidR="000E3041" w:rsidRPr="0011721E" w:rsidTr="00365618">
        <w:trPr>
          <w:trHeight w:val="288"/>
        </w:trPr>
        <w:tc>
          <w:tcPr>
            <w:tcW w:w="1220" w:type="pct"/>
            <w:gridSpan w:val="3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Условия эксплуатации</w:t>
            </w:r>
          </w:p>
        </w:tc>
        <w:tc>
          <w:tcPr>
            <w:tcW w:w="291" w:type="pct"/>
            <w:vMerge w:val="restart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№ оси</w:t>
            </w:r>
          </w:p>
        </w:tc>
        <w:tc>
          <w:tcPr>
            <w:tcW w:w="322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xi</w:t>
            </w:r>
            <w:proofErr w:type="spellEnd"/>
          </w:p>
        </w:tc>
        <w:tc>
          <w:tcPr>
            <w:tcW w:w="566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k, см-1</w:t>
            </w:r>
          </w:p>
        </w:tc>
        <w:tc>
          <w:tcPr>
            <w:tcW w:w="221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kx</w:t>
            </w:r>
            <w:proofErr w:type="spellEnd"/>
          </w:p>
        </w:tc>
        <w:tc>
          <w:tcPr>
            <w:tcW w:w="608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µ</w:t>
            </w:r>
            <w:r w:rsidRPr="0011721E">
              <w:rPr>
                <w:color w:val="000000"/>
                <w:vertAlign w:val="subscript"/>
              </w:rPr>
              <w:t>i</w:t>
            </w:r>
          </w:p>
        </w:tc>
        <w:tc>
          <w:tcPr>
            <w:tcW w:w="576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∑µ</w:t>
            </w:r>
          </w:p>
        </w:tc>
        <w:tc>
          <w:tcPr>
            <w:tcW w:w="630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PI</w:t>
            </w: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экв</w:t>
            </w:r>
            <w:proofErr w:type="spellEnd"/>
          </w:p>
        </w:tc>
        <w:tc>
          <w:tcPr>
            <w:tcW w:w="566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11721E">
              <w:rPr>
                <w:color w:val="000000"/>
                <w:sz w:val="28"/>
                <w:szCs w:val="28"/>
              </w:rPr>
              <w:t>σ</w:t>
            </w:r>
            <w:r>
              <w:rPr>
                <w:color w:val="000000"/>
                <w:vertAlign w:val="subscript"/>
              </w:rPr>
              <w:t>кп</w:t>
            </w:r>
            <w:proofErr w:type="spellEnd"/>
          </w:p>
        </w:tc>
      </w:tr>
      <w:tr w:rsidR="000E3041" w:rsidRPr="0011721E" w:rsidTr="00365618">
        <w:trPr>
          <w:trHeight w:val="300"/>
        </w:trPr>
        <w:tc>
          <w:tcPr>
            <w:tcW w:w="1220" w:type="pct"/>
            <w:gridSpan w:val="3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vMerge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22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566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21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608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  <w:sz w:val="28"/>
                <w:szCs w:val="28"/>
              </w:rPr>
            </w:pPr>
          </w:p>
        </w:tc>
        <w:tc>
          <w:tcPr>
            <w:tcW w:w="576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630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566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  <w:sz w:val="28"/>
                <w:szCs w:val="28"/>
              </w:rPr>
            </w:pPr>
          </w:p>
        </w:tc>
      </w:tr>
      <w:tr w:rsidR="000E3041" w:rsidRPr="0011721E" w:rsidTr="00365618">
        <w:trPr>
          <w:trHeight w:val="324"/>
        </w:trPr>
        <w:tc>
          <w:tcPr>
            <w:tcW w:w="591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Электровоз ВЛ – 23</w:t>
            </w: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прямая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D84432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  <w:r w:rsidR="00734E69"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6D72B1" w:rsidP="0011721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365618">
              <w:rPr>
                <w:color w:val="000000"/>
              </w:rPr>
              <w:instrText xml:space="preserve">Excel.Sheet.12 C:\\Users\\Администратор\\PycharmProjects\\kursach-vsp\\УЛЬТИМАТИВНАЯ_Формулы.xlsx Sheet!R18C1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0.01145</w:t>
            </w:r>
            <w:r>
              <w:rPr>
                <w:color w:val="000000"/>
              </w:rPr>
              <w:fldChar w:fldCharType="end"/>
            </w:r>
            <w:r w:rsidR="000E3041" w:rsidRPr="0011721E">
              <w:rPr>
                <w:color w:val="000000"/>
              </w:rPr>
              <w:t> </w:t>
            </w: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D84432" w:rsidRDefault="000E3041" w:rsidP="0011721E">
            <w:pPr>
              <w:rPr>
                <w:color w:val="000000"/>
                <w:highlight w:val="green"/>
              </w:rPr>
            </w:pPr>
            <w:r w:rsidRPr="00D84432">
              <w:rPr>
                <w:color w:val="000000"/>
                <w:highlight w:val="green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E6620E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6D72B1" w:rsidP="0011721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Sheet!R42C1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-0.02153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6D72B1" w:rsidP="00FE6EC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Sheet!R38C1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14770.83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6D72B1" w:rsidP="0011721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Sheet!R49C1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966.75</w:t>
            </w:r>
            <w:r>
              <w:rPr>
                <w:color w:val="000000"/>
              </w:rPr>
              <w:fldChar w:fldCharType="end"/>
            </w:r>
          </w:p>
        </w:tc>
      </w:tr>
      <w:tr w:rsidR="000E30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D84432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  <w:r w:rsidR="00734E69"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220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D84432" w:rsidRDefault="000E3041" w:rsidP="0011721E">
            <w:pPr>
              <w:rPr>
                <w:color w:val="000000"/>
                <w:highlight w:val="green"/>
              </w:rPr>
            </w:pPr>
            <w:r w:rsidRPr="00D84432">
              <w:rPr>
                <w:color w:val="000000"/>
                <w:highlight w:val="green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0E3041" w:rsidP="00E6620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6D72B1">
              <w:rPr>
                <w:color w:val="000000"/>
              </w:rPr>
              <w:fldChar w:fldCharType="begin"/>
            </w:r>
            <w:r w:rsidR="006D72B1"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Sheet!R39C1 </w:instrText>
            </w:r>
            <w:r w:rsidR="006D72B1">
              <w:rPr>
                <w:color w:val="000000"/>
              </w:rPr>
              <w:instrText xml:space="preserve">\t \* MERGEFORMAT </w:instrText>
            </w:r>
            <w:r w:rsidR="006D72B1">
              <w:rPr>
                <w:color w:val="000000"/>
              </w:rPr>
              <w:fldChar w:fldCharType="separate"/>
            </w:r>
            <w:r w:rsidR="000072AB">
              <w:t>-0.02153</w:t>
            </w:r>
            <w:r w:rsidR="006D72B1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</w:tr>
      <w:tr w:rsidR="000E30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0E3041" w:rsidRPr="00D84432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  <w:r w:rsidR="00734E69"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440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D84432" w:rsidRDefault="000E3041" w:rsidP="0011721E">
            <w:pPr>
              <w:rPr>
                <w:color w:val="000000"/>
                <w:highlight w:val="green"/>
              </w:rPr>
            </w:pPr>
            <w:r w:rsidRPr="00D84432">
              <w:rPr>
                <w:color w:val="000000"/>
                <w:highlight w:val="green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6D72B1">
              <w:rPr>
                <w:color w:val="000000"/>
              </w:rPr>
              <w:fldChar w:fldCharType="begin"/>
            </w:r>
            <w:r w:rsidR="006D72B1"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Sheet!R40C1 </w:instrText>
            </w:r>
            <w:r w:rsidR="006D72B1">
              <w:rPr>
                <w:color w:val="000000"/>
              </w:rPr>
              <w:instrText xml:space="preserve">\t \* MERGEFORMAT </w:instrText>
            </w:r>
            <w:r w:rsidR="006D72B1">
              <w:rPr>
                <w:color w:val="000000"/>
              </w:rPr>
              <w:fldChar w:fldCharType="separate"/>
            </w:r>
            <w:r w:rsidR="000072AB">
              <w:t>0</w:t>
            </w:r>
            <w:r w:rsidR="006D72B1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</w:tr>
      <w:tr w:rsidR="000E30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0E3041" w:rsidRPr="00D84432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D84432" w:rsidRDefault="000E3041" w:rsidP="0011721E">
            <w:pPr>
              <w:rPr>
                <w:color w:val="000000"/>
                <w:highlight w:val="green"/>
              </w:rPr>
            </w:pPr>
            <w:r w:rsidRPr="00D84432">
              <w:rPr>
                <w:color w:val="000000"/>
                <w:highlight w:val="green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6D72B1">
              <w:rPr>
                <w:color w:val="000000"/>
              </w:rPr>
              <w:fldChar w:fldCharType="begin"/>
            </w:r>
            <w:r w:rsidR="006D72B1"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Sheet!R41C1 </w:instrText>
            </w:r>
            <w:r w:rsidR="006D72B1">
              <w:rPr>
                <w:color w:val="000000"/>
              </w:rPr>
              <w:instrText xml:space="preserve">\t \* MERGEFORMAT </w:instrText>
            </w:r>
            <w:r w:rsidR="006D72B1">
              <w:rPr>
                <w:color w:val="000000"/>
              </w:rPr>
              <w:fldChar w:fldCharType="separate"/>
            </w:r>
            <w:r w:rsidR="000072AB">
              <w:t>0</w:t>
            </w:r>
            <w:r w:rsidR="006D72B1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</w:tr>
      <w:tr w:rsidR="000E30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D84432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6D72B1">
              <w:rPr>
                <w:color w:val="000000"/>
              </w:rPr>
              <w:fldChar w:fldCharType="begin"/>
            </w:r>
            <w:r w:rsidR="006D72B1"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Sheet!R18C2 </w:instrText>
            </w:r>
            <w:r w:rsidR="006D72B1">
              <w:rPr>
                <w:color w:val="000000"/>
              </w:rPr>
              <w:instrText xml:space="preserve">\t \* MERGEFORMAT </w:instrText>
            </w:r>
            <w:r w:rsidR="006D72B1">
              <w:rPr>
                <w:color w:val="000000"/>
              </w:rPr>
              <w:fldChar w:fldCharType="separate"/>
            </w:r>
            <w:r w:rsidR="000072AB">
              <w:t>0.01311</w:t>
            </w:r>
            <w:r w:rsidR="006D72B1">
              <w:rPr>
                <w:color w:val="000000"/>
              </w:rPr>
              <w:fldChar w:fldCharType="end"/>
            </w: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E6620E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  <w:r w:rsidR="000E3041"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6D72B1" w:rsidP="0011721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Sheet!R42C2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0.00017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6D72B1" w:rsidP="00FE6EC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Sheet!R38C2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15645.03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0E3041" w:rsidRPr="0011721E" w:rsidRDefault="00420D41" w:rsidP="0011721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6D72B1">
              <w:rPr>
                <w:color w:val="000000"/>
              </w:rPr>
              <w:fldChar w:fldCharType="begin"/>
            </w:r>
            <w:r w:rsidR="006D72B1"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Sheet!R49C2 </w:instrText>
            </w:r>
            <w:r w:rsidR="006D72B1">
              <w:rPr>
                <w:color w:val="000000"/>
              </w:rPr>
              <w:instrText xml:space="preserve">\t \* MERGEFORMAT </w:instrText>
            </w:r>
            <w:r w:rsidR="006D72B1">
              <w:rPr>
                <w:color w:val="000000"/>
              </w:rPr>
              <w:fldChar w:fldCharType="separate"/>
            </w:r>
            <w:r w:rsidR="000072AB">
              <w:t>894.31</w:t>
            </w:r>
            <w:r w:rsidR="006D72B1">
              <w:rPr>
                <w:color w:val="000000"/>
              </w:rPr>
              <w:fldChar w:fldCharType="end"/>
            </w:r>
          </w:p>
        </w:tc>
      </w:tr>
      <w:tr w:rsidR="000E30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D84432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6D72B1">
              <w:rPr>
                <w:color w:val="000000"/>
              </w:rPr>
              <w:fldChar w:fldCharType="begin"/>
            </w:r>
            <w:r w:rsidR="006D72B1"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Sheet!R39C2 </w:instrText>
            </w:r>
            <w:r w:rsidR="006D72B1">
              <w:rPr>
                <w:color w:val="000000"/>
              </w:rPr>
              <w:instrText xml:space="preserve">\t \* MERGEFORMAT </w:instrText>
            </w:r>
            <w:r w:rsidR="006D72B1">
              <w:rPr>
                <w:color w:val="000000"/>
              </w:rPr>
              <w:fldChar w:fldCharType="separate"/>
            </w:r>
            <w:r w:rsidR="000072AB">
              <w:t>0.00017</w:t>
            </w:r>
            <w:r w:rsidR="006D72B1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</w:tr>
      <w:tr w:rsidR="000E30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0E3041" w:rsidRPr="00D84432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6D72B1">
              <w:rPr>
                <w:color w:val="000000"/>
              </w:rPr>
              <w:fldChar w:fldCharType="begin"/>
            </w:r>
            <w:r w:rsidR="006D72B1"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Sheet!R40C2 </w:instrText>
            </w:r>
            <w:r w:rsidR="006D72B1">
              <w:rPr>
                <w:color w:val="000000"/>
              </w:rPr>
              <w:instrText xml:space="preserve">\t \* MERGEFORMAT </w:instrText>
            </w:r>
            <w:r w:rsidR="006D72B1">
              <w:rPr>
                <w:color w:val="000000"/>
              </w:rPr>
              <w:fldChar w:fldCharType="separate"/>
            </w:r>
            <w:r w:rsidR="000072AB">
              <w:t>0</w:t>
            </w:r>
            <w:r w:rsidR="006D72B1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</w:tr>
      <w:tr w:rsidR="000E30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0E3041" w:rsidRPr="00D84432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6D72B1">
              <w:rPr>
                <w:color w:val="000000"/>
              </w:rPr>
              <w:fldChar w:fldCharType="begin"/>
            </w:r>
            <w:r w:rsidR="006D72B1"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Sheet!R41C2 </w:instrText>
            </w:r>
            <w:r w:rsidR="006D72B1">
              <w:rPr>
                <w:color w:val="000000"/>
              </w:rPr>
              <w:instrText xml:space="preserve">\t \* MERGEFORMAT </w:instrText>
            </w:r>
            <w:r w:rsidR="006D72B1">
              <w:rPr>
                <w:color w:val="000000"/>
              </w:rPr>
              <w:fldChar w:fldCharType="separate"/>
            </w:r>
            <w:r w:rsidR="000072AB">
              <w:t>0</w:t>
            </w:r>
            <w:r w:rsidR="006D72B1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</w:rPr>
            </w:pP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D84432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6D72B1" w:rsidP="00420D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Sheet!R18C3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0.01176</w:t>
            </w:r>
            <w:r>
              <w:rPr>
                <w:color w:val="000000"/>
              </w:rPr>
              <w:fldChar w:fldCharType="end"/>
            </w:r>
            <w:r w:rsidR="00420D41" w:rsidRPr="0011721E">
              <w:rPr>
                <w:color w:val="000000"/>
              </w:rPr>
              <w:t> </w:t>
            </w: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 w:rsidR="00E6620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6D72B1" w:rsidP="00420D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Sheet!R42C3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-0.01613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6D72B1" w:rsidP="00FE6EC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Sheet!R38C3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14786.3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6D72B1">
              <w:rPr>
                <w:color w:val="000000"/>
              </w:rPr>
              <w:fldChar w:fldCharType="begin"/>
            </w:r>
            <w:r w:rsidR="006D72B1"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Sheet!R49C3 </w:instrText>
            </w:r>
            <w:r w:rsidR="006D72B1">
              <w:rPr>
                <w:color w:val="000000"/>
              </w:rPr>
              <w:instrText xml:space="preserve">\t \* MERGEFORMAT </w:instrText>
            </w:r>
            <w:r w:rsidR="006D72B1">
              <w:rPr>
                <w:color w:val="000000"/>
              </w:rPr>
              <w:fldChar w:fldCharType="separate"/>
            </w:r>
            <w:r w:rsidR="000072AB">
              <w:t>1002.55</w:t>
            </w:r>
            <w:r w:rsidR="006D72B1">
              <w:rPr>
                <w:color w:val="000000"/>
              </w:rPr>
              <w:fldChar w:fldCharType="end"/>
            </w: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D84432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6D72B1">
              <w:rPr>
                <w:color w:val="000000"/>
              </w:rPr>
              <w:fldChar w:fldCharType="begin"/>
            </w:r>
            <w:r w:rsidR="006D72B1"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Sheet!R39C3 </w:instrText>
            </w:r>
            <w:r w:rsidR="006D72B1">
              <w:rPr>
                <w:color w:val="000000"/>
              </w:rPr>
              <w:instrText xml:space="preserve">\t \* MERGEFORMAT </w:instrText>
            </w:r>
            <w:r w:rsidR="006D72B1">
              <w:rPr>
                <w:color w:val="000000"/>
              </w:rPr>
              <w:fldChar w:fldCharType="separate"/>
            </w:r>
            <w:r w:rsidR="000072AB">
              <w:t>-0.01613</w:t>
            </w:r>
            <w:r w:rsidR="006D72B1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420D41" w:rsidRPr="00D84432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6D72B1">
              <w:rPr>
                <w:color w:val="000000"/>
              </w:rPr>
              <w:fldChar w:fldCharType="begin"/>
            </w:r>
            <w:r w:rsidR="006D72B1"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Sheet!R40C3 </w:instrText>
            </w:r>
            <w:r w:rsidR="006D72B1">
              <w:rPr>
                <w:color w:val="000000"/>
              </w:rPr>
              <w:instrText xml:space="preserve">\t \* MERGEFORMAT </w:instrText>
            </w:r>
            <w:r w:rsidR="006D72B1">
              <w:rPr>
                <w:color w:val="000000"/>
              </w:rPr>
              <w:fldChar w:fldCharType="separate"/>
            </w:r>
            <w:r w:rsidR="000072AB">
              <w:t>0</w:t>
            </w:r>
            <w:r w:rsidR="006D72B1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420D41" w:rsidRPr="00D84432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6D72B1">
              <w:rPr>
                <w:color w:val="000000"/>
              </w:rPr>
              <w:fldChar w:fldCharType="begin"/>
            </w:r>
            <w:r w:rsidR="006D72B1"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Sheet!R41C3 </w:instrText>
            </w:r>
            <w:r w:rsidR="006D72B1">
              <w:rPr>
                <w:color w:val="000000"/>
              </w:rPr>
              <w:instrText xml:space="preserve">\t \* MERGEFORMAT </w:instrText>
            </w:r>
            <w:r w:rsidR="006D72B1">
              <w:rPr>
                <w:color w:val="000000"/>
              </w:rPr>
              <w:fldChar w:fldCharType="separate"/>
            </w:r>
            <w:r w:rsidR="000072AB">
              <w:t>0</w:t>
            </w:r>
            <w:r w:rsidR="006D72B1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D84432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6D72B1">
              <w:rPr>
                <w:color w:val="000000"/>
              </w:rPr>
              <w:fldChar w:fldCharType="begin"/>
            </w:r>
            <w:r w:rsidR="006D72B1"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Sheet!R18C4 </w:instrText>
            </w:r>
            <w:r w:rsidR="006D72B1">
              <w:rPr>
                <w:color w:val="000000"/>
              </w:rPr>
              <w:instrText xml:space="preserve">\t \* MERGEFORMAT </w:instrText>
            </w:r>
            <w:r w:rsidR="006D72B1">
              <w:rPr>
                <w:color w:val="000000"/>
              </w:rPr>
              <w:fldChar w:fldCharType="separate"/>
            </w:r>
            <w:r w:rsidR="000072AB">
              <w:t>0.01372</w:t>
            </w:r>
            <w:r w:rsidR="006D72B1">
              <w:rPr>
                <w:color w:val="000000"/>
              </w:rPr>
              <w:fldChar w:fldCharType="end"/>
            </w: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 w:rsidR="00E6620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6D72B1" w:rsidP="00420D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Sheet!R42C4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0.00433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FE6EC8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6D72B1">
              <w:rPr>
                <w:color w:val="000000"/>
              </w:rPr>
              <w:fldChar w:fldCharType="begin"/>
            </w:r>
            <w:r w:rsidR="006D72B1"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Sheet!R38C4 </w:instrText>
            </w:r>
            <w:r w:rsidR="006D72B1">
              <w:rPr>
                <w:color w:val="000000"/>
              </w:rPr>
              <w:instrText xml:space="preserve">\t \* MERGEFORMAT </w:instrText>
            </w:r>
            <w:r w:rsidR="006D72B1">
              <w:rPr>
                <w:color w:val="000000"/>
              </w:rPr>
              <w:fldChar w:fldCharType="separate"/>
            </w:r>
            <w:r w:rsidR="000072AB">
              <w:t>15705.97</w:t>
            </w:r>
            <w:r w:rsidR="006D72B1"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6D72B1" w:rsidP="00420D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Sheet!R49C4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912.78</w:t>
            </w:r>
            <w:r>
              <w:rPr>
                <w:color w:val="000000"/>
              </w:rPr>
              <w:fldChar w:fldCharType="end"/>
            </w: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D84432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6D72B1">
              <w:rPr>
                <w:color w:val="000000"/>
              </w:rPr>
              <w:fldChar w:fldCharType="begin"/>
            </w:r>
            <w:r w:rsidR="006D72B1"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Sheet!R39C4 </w:instrText>
            </w:r>
            <w:r w:rsidR="006D72B1">
              <w:rPr>
                <w:color w:val="000000"/>
              </w:rPr>
              <w:instrText xml:space="preserve">\t \* MERGEFORMAT </w:instrText>
            </w:r>
            <w:r w:rsidR="006D72B1">
              <w:rPr>
                <w:color w:val="000000"/>
              </w:rPr>
              <w:fldChar w:fldCharType="separate"/>
            </w:r>
            <w:r w:rsidR="000072AB">
              <w:t>0.00433</w:t>
            </w:r>
            <w:r w:rsidR="006D72B1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420D41" w:rsidRPr="00D84432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6D72B1">
              <w:rPr>
                <w:color w:val="000000"/>
              </w:rPr>
              <w:fldChar w:fldCharType="begin"/>
            </w:r>
            <w:r w:rsidR="006D72B1"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Sheet!R40C4 </w:instrText>
            </w:r>
            <w:r w:rsidR="006D72B1">
              <w:rPr>
                <w:color w:val="000000"/>
              </w:rPr>
              <w:instrText xml:space="preserve">\t \* MERGEFORMAT </w:instrText>
            </w:r>
            <w:r w:rsidR="006D72B1">
              <w:rPr>
                <w:color w:val="000000"/>
              </w:rPr>
              <w:fldChar w:fldCharType="separate"/>
            </w:r>
            <w:r w:rsidR="000072AB">
              <w:t>0</w:t>
            </w:r>
            <w:r w:rsidR="006D72B1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420D41" w:rsidRPr="00D84432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6D72B1">
              <w:rPr>
                <w:color w:val="000000"/>
              </w:rPr>
              <w:fldChar w:fldCharType="begin"/>
            </w:r>
            <w:r w:rsidR="006D72B1"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Sheet!R41C4 </w:instrText>
            </w:r>
            <w:r w:rsidR="006D72B1">
              <w:rPr>
                <w:color w:val="000000"/>
              </w:rPr>
              <w:instrText xml:space="preserve">\t \* MERGEFORMAT </w:instrText>
            </w:r>
            <w:r w:rsidR="006D72B1">
              <w:rPr>
                <w:color w:val="000000"/>
              </w:rPr>
              <w:fldChar w:fldCharType="separate"/>
            </w:r>
            <w:r w:rsidR="000072AB">
              <w:t>0</w:t>
            </w:r>
            <w:r w:rsidR="006D72B1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Вагон</w:t>
            </w: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прямая 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D84432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6D72B1" w:rsidP="00420D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Sheet!R18C5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0.01145</w:t>
            </w:r>
            <w:r>
              <w:rPr>
                <w:color w:val="000000"/>
              </w:rPr>
              <w:fldChar w:fldCharType="end"/>
            </w:r>
            <w:r w:rsidR="00420D41" w:rsidRPr="0011721E">
              <w:rPr>
                <w:color w:val="000000"/>
              </w:rPr>
              <w:t> </w:t>
            </w: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 w:rsidR="00E6620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6D72B1" w:rsidP="00420D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Sheet!R42C5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-0.18024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6D72B1" w:rsidP="00FE6EC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Sheet!R38C5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15108.62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6D72B1">
              <w:rPr>
                <w:color w:val="000000"/>
              </w:rPr>
              <w:fldChar w:fldCharType="begin"/>
            </w:r>
            <w:r w:rsidR="006D72B1"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Sheet!R49C5 </w:instrText>
            </w:r>
            <w:r w:rsidR="006D72B1">
              <w:rPr>
                <w:color w:val="000000"/>
              </w:rPr>
              <w:instrText xml:space="preserve">\t \* MERGEFORMAT </w:instrText>
            </w:r>
            <w:r w:rsidR="006D72B1">
              <w:rPr>
                <w:color w:val="000000"/>
              </w:rPr>
              <w:fldChar w:fldCharType="separate"/>
            </w:r>
            <w:r w:rsidR="000072AB">
              <w:t>933.48</w:t>
            </w:r>
            <w:r w:rsidR="006D72B1">
              <w:rPr>
                <w:color w:val="000000"/>
              </w:rPr>
              <w:fldChar w:fldCharType="end"/>
            </w:r>
          </w:p>
        </w:tc>
      </w:tr>
      <w:tr w:rsidR="00420D41" w:rsidRPr="0011721E" w:rsidTr="00365618">
        <w:trPr>
          <w:trHeight w:val="336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D84432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6D72B1">
              <w:rPr>
                <w:color w:val="000000"/>
              </w:rPr>
              <w:fldChar w:fldCharType="begin"/>
            </w:r>
            <w:r w:rsidR="006D72B1"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Sheet!R39C5 </w:instrText>
            </w:r>
            <w:r w:rsidR="006D72B1">
              <w:rPr>
                <w:color w:val="000000"/>
              </w:rPr>
              <w:instrText xml:space="preserve">\t \* MERGEFORMAT </w:instrText>
            </w:r>
            <w:r w:rsidR="006D72B1">
              <w:rPr>
                <w:color w:val="000000"/>
              </w:rPr>
              <w:fldChar w:fldCharType="separate"/>
            </w:r>
            <w:r w:rsidR="000072AB">
              <w:t>-0.16526</w:t>
            </w:r>
            <w:r w:rsidR="006D72B1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D84432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6D72B1">
              <w:rPr>
                <w:color w:val="000000"/>
              </w:rPr>
              <w:fldChar w:fldCharType="begin"/>
            </w:r>
            <w:r w:rsidR="006D72B1"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Sheet!R40C5 </w:instrText>
            </w:r>
            <w:r w:rsidR="006D72B1">
              <w:rPr>
                <w:color w:val="000000"/>
              </w:rPr>
              <w:instrText xml:space="preserve">\t \* MERGEFORMAT </w:instrText>
            </w:r>
            <w:r w:rsidR="006D72B1">
              <w:rPr>
                <w:color w:val="000000"/>
              </w:rPr>
              <w:fldChar w:fldCharType="separate"/>
            </w:r>
            <w:r w:rsidR="000072AB">
              <w:t>-0.01498</w:t>
            </w:r>
            <w:r w:rsidR="006D72B1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420D41" w:rsidRPr="00D84432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6D72B1">
              <w:rPr>
                <w:color w:val="000000"/>
              </w:rPr>
              <w:fldChar w:fldCharType="begin"/>
            </w:r>
            <w:r w:rsidR="006D72B1"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Sheet!R41C5 </w:instrText>
            </w:r>
            <w:r w:rsidR="006D72B1">
              <w:rPr>
                <w:color w:val="000000"/>
              </w:rPr>
              <w:instrText xml:space="preserve">\t \* MERGEFORMAT </w:instrText>
            </w:r>
            <w:r w:rsidR="006D72B1">
              <w:rPr>
                <w:color w:val="000000"/>
              </w:rPr>
              <w:fldChar w:fldCharType="separate"/>
            </w:r>
            <w:r w:rsidR="000072AB">
              <w:t>0</w:t>
            </w:r>
            <w:r w:rsidR="006D72B1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D84432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6D72B1" w:rsidP="00420D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Sheet!R18C6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0.01311</w:t>
            </w:r>
            <w:r>
              <w:rPr>
                <w:color w:val="000000"/>
              </w:rPr>
              <w:fldChar w:fldCharType="end"/>
            </w:r>
            <w:r w:rsidR="00420D41" w:rsidRPr="0011721E">
              <w:rPr>
                <w:color w:val="000000"/>
              </w:rPr>
              <w:t> </w:t>
            </w: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 w:rsidR="00E6620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6D72B1" w:rsidP="00420D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Sheet!R42C6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-0.12146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6D72B1" w:rsidP="00FE6EC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Sheet!R38C6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16483.62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6D72B1">
              <w:rPr>
                <w:color w:val="000000"/>
              </w:rPr>
              <w:fldChar w:fldCharType="begin"/>
            </w:r>
            <w:r w:rsidR="006D72B1"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Sheet!R49C6 </w:instrText>
            </w:r>
            <w:r w:rsidR="006D72B1">
              <w:rPr>
                <w:color w:val="000000"/>
              </w:rPr>
              <w:instrText xml:space="preserve">\t \* MERGEFORMAT </w:instrText>
            </w:r>
            <w:r w:rsidR="006D72B1">
              <w:rPr>
                <w:color w:val="000000"/>
              </w:rPr>
              <w:fldChar w:fldCharType="separate"/>
            </w:r>
            <w:r w:rsidR="000072AB">
              <w:t>889.48</w:t>
            </w:r>
            <w:r w:rsidR="006D72B1">
              <w:rPr>
                <w:color w:val="000000"/>
              </w:rPr>
              <w:fldChar w:fldCharType="end"/>
            </w: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D84432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6D72B1">
              <w:rPr>
                <w:color w:val="000000"/>
              </w:rPr>
              <w:fldChar w:fldCharType="begin"/>
            </w:r>
            <w:r w:rsidR="006D72B1"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Sheet!R39C6 </w:instrText>
            </w:r>
            <w:r w:rsidR="006D72B1">
              <w:rPr>
                <w:color w:val="000000"/>
              </w:rPr>
              <w:instrText xml:space="preserve">\t \* MERGEFORMAT </w:instrText>
            </w:r>
            <w:r w:rsidR="006D72B1">
              <w:rPr>
                <w:color w:val="000000"/>
              </w:rPr>
              <w:fldChar w:fldCharType="separate"/>
            </w:r>
            <w:r w:rsidR="000072AB">
              <w:t>-0.12478</w:t>
            </w:r>
            <w:r w:rsidR="006D72B1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D84432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6D72B1">
              <w:rPr>
                <w:color w:val="000000"/>
              </w:rPr>
              <w:fldChar w:fldCharType="begin"/>
            </w:r>
            <w:r w:rsidR="006D72B1"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Sheet!R40C6 </w:instrText>
            </w:r>
            <w:r w:rsidR="006D72B1">
              <w:rPr>
                <w:color w:val="000000"/>
              </w:rPr>
              <w:instrText xml:space="preserve">\t \* MERGEFORMAT </w:instrText>
            </w:r>
            <w:r w:rsidR="006D72B1">
              <w:rPr>
                <w:color w:val="000000"/>
              </w:rPr>
              <w:fldChar w:fldCharType="separate"/>
            </w:r>
            <w:r w:rsidR="000072AB">
              <w:t>0.00332</w:t>
            </w:r>
            <w:r w:rsidR="006D72B1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420D41" w:rsidRPr="00D84432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6D72B1">
              <w:rPr>
                <w:color w:val="000000"/>
              </w:rPr>
              <w:fldChar w:fldCharType="begin"/>
            </w:r>
            <w:r w:rsidR="006D72B1"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Sheet!R41C6 </w:instrText>
            </w:r>
            <w:r w:rsidR="006D72B1">
              <w:rPr>
                <w:color w:val="000000"/>
              </w:rPr>
              <w:instrText xml:space="preserve">\t \* MERGEFORMAT </w:instrText>
            </w:r>
            <w:r w:rsidR="006D72B1">
              <w:rPr>
                <w:color w:val="000000"/>
              </w:rPr>
              <w:fldChar w:fldCharType="separate"/>
            </w:r>
            <w:r w:rsidR="000072AB">
              <w:t>0</w:t>
            </w:r>
            <w:r w:rsidR="006D72B1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D84432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6D72B1" w:rsidP="00420D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Sheet!R18C7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0.01176</w:t>
            </w:r>
            <w:r>
              <w:rPr>
                <w:color w:val="000000"/>
              </w:rPr>
              <w:fldChar w:fldCharType="end"/>
            </w:r>
            <w:r w:rsidR="00420D41" w:rsidRPr="0011721E">
              <w:rPr>
                <w:color w:val="000000"/>
              </w:rPr>
              <w:t> </w:t>
            </w: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 w:rsidR="00E6620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6D72B1" w:rsidP="00420D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Sheet!R42C7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-0.16821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FE6EC8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6D72B1">
              <w:rPr>
                <w:color w:val="000000"/>
              </w:rPr>
              <w:fldChar w:fldCharType="begin"/>
            </w:r>
            <w:r w:rsidR="006D72B1"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Sheet!R38C7 </w:instrText>
            </w:r>
            <w:r w:rsidR="006D72B1">
              <w:rPr>
                <w:color w:val="000000"/>
              </w:rPr>
              <w:instrText xml:space="preserve">\t \* MERGEFORMAT </w:instrText>
            </w:r>
            <w:r w:rsidR="006D72B1">
              <w:rPr>
                <w:color w:val="000000"/>
              </w:rPr>
              <w:fldChar w:fldCharType="separate"/>
            </w:r>
            <w:r w:rsidR="000072AB">
              <w:t>15269.49</w:t>
            </w:r>
            <w:r w:rsidR="006D72B1"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6D72B1">
              <w:rPr>
                <w:color w:val="000000"/>
              </w:rPr>
              <w:fldChar w:fldCharType="begin"/>
            </w:r>
            <w:r w:rsidR="006D72B1"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Sheet!R49C7 </w:instrText>
            </w:r>
            <w:r w:rsidR="006D72B1">
              <w:rPr>
                <w:color w:val="000000"/>
              </w:rPr>
              <w:instrText xml:space="preserve">\t \* MERGEFORMAT </w:instrText>
            </w:r>
            <w:r w:rsidR="006D72B1">
              <w:rPr>
                <w:color w:val="000000"/>
              </w:rPr>
              <w:fldChar w:fldCharType="separate"/>
            </w:r>
            <w:r w:rsidR="000072AB">
              <w:t>1066.45</w:t>
            </w:r>
            <w:r w:rsidR="006D72B1">
              <w:rPr>
                <w:color w:val="000000"/>
              </w:rPr>
              <w:fldChar w:fldCharType="end"/>
            </w: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D84432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6D72B1">
              <w:rPr>
                <w:color w:val="000000"/>
              </w:rPr>
              <w:fldChar w:fldCharType="begin"/>
            </w:r>
            <w:r w:rsidR="006D72B1"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Sheet!R39C7 </w:instrText>
            </w:r>
            <w:r w:rsidR="006D72B1">
              <w:rPr>
                <w:color w:val="000000"/>
              </w:rPr>
              <w:instrText xml:space="preserve">\t \* MERGEFORMAT </w:instrText>
            </w:r>
            <w:r w:rsidR="006D72B1">
              <w:rPr>
                <w:color w:val="000000"/>
              </w:rPr>
              <w:fldChar w:fldCharType="separate"/>
            </w:r>
            <w:r w:rsidR="000072AB">
              <w:t>-0.15796</w:t>
            </w:r>
            <w:r w:rsidR="006D72B1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D84432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6D72B1">
              <w:rPr>
                <w:color w:val="000000"/>
              </w:rPr>
              <w:fldChar w:fldCharType="begin"/>
            </w:r>
            <w:r w:rsidR="006D72B1"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Sheet!R40C7 </w:instrText>
            </w:r>
            <w:r w:rsidR="006D72B1">
              <w:rPr>
                <w:color w:val="000000"/>
              </w:rPr>
              <w:instrText xml:space="preserve">\t \* MERGEFORMAT </w:instrText>
            </w:r>
            <w:r w:rsidR="006D72B1">
              <w:rPr>
                <w:color w:val="000000"/>
              </w:rPr>
              <w:fldChar w:fldCharType="separate"/>
            </w:r>
            <w:r w:rsidR="000072AB">
              <w:t>-0.01025</w:t>
            </w:r>
            <w:r w:rsidR="006D72B1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420D41" w:rsidRPr="00D84432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6D72B1">
              <w:rPr>
                <w:color w:val="000000"/>
              </w:rPr>
              <w:fldChar w:fldCharType="begin"/>
            </w:r>
            <w:r w:rsidR="006D72B1"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Sheet!R41C7 </w:instrText>
            </w:r>
            <w:r w:rsidR="006D72B1">
              <w:rPr>
                <w:color w:val="000000"/>
              </w:rPr>
              <w:instrText xml:space="preserve">\t \* MERGEFORMAT </w:instrText>
            </w:r>
            <w:r w:rsidR="006D72B1">
              <w:rPr>
                <w:color w:val="000000"/>
              </w:rPr>
              <w:fldChar w:fldCharType="separate"/>
            </w:r>
            <w:r w:rsidR="000072AB">
              <w:t>0</w:t>
            </w:r>
            <w:r w:rsidR="006D72B1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D84432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6D72B1" w:rsidP="00420D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Sheet!R18C8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0.01372</w:t>
            </w:r>
            <w:r>
              <w:rPr>
                <w:color w:val="000000"/>
              </w:rPr>
              <w:fldChar w:fldCharType="end"/>
            </w:r>
            <w:r w:rsidR="00420D41" w:rsidRPr="0011721E">
              <w:rPr>
                <w:color w:val="000000"/>
              </w:rPr>
              <w:t> </w:t>
            </w: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 w:rsidR="00E6620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6D72B1" w:rsidP="00420D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Sheet!R42C8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-0.10345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FE6EC8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6D72B1">
              <w:rPr>
                <w:color w:val="000000"/>
              </w:rPr>
              <w:fldChar w:fldCharType="begin"/>
            </w:r>
            <w:r w:rsidR="006D72B1"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Sheet!R38C8 </w:instrText>
            </w:r>
            <w:r w:rsidR="006D72B1">
              <w:rPr>
                <w:color w:val="000000"/>
              </w:rPr>
              <w:instrText xml:space="preserve">\t \* MERGEFORMAT </w:instrText>
            </w:r>
            <w:r w:rsidR="006D72B1">
              <w:rPr>
                <w:color w:val="000000"/>
              </w:rPr>
              <w:fldChar w:fldCharType="separate"/>
            </w:r>
            <w:r w:rsidR="000072AB">
              <w:t>16813.11</w:t>
            </w:r>
            <w:r w:rsidR="006D72B1"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6D72B1">
              <w:rPr>
                <w:color w:val="000000"/>
              </w:rPr>
              <w:fldChar w:fldCharType="begin"/>
            </w:r>
            <w:r w:rsidR="006D72B1"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Sheet!R49C8 </w:instrText>
            </w:r>
            <w:r w:rsidR="006D72B1">
              <w:rPr>
                <w:color w:val="000000"/>
              </w:rPr>
              <w:instrText xml:space="preserve">\t \* MERGEFORMAT </w:instrText>
            </w:r>
            <w:r w:rsidR="006D72B1">
              <w:rPr>
                <w:color w:val="000000"/>
              </w:rPr>
              <w:fldChar w:fldCharType="separate"/>
            </w:r>
            <w:r w:rsidR="000072AB">
              <w:t>1006.51</w:t>
            </w:r>
            <w:r w:rsidR="006D72B1">
              <w:rPr>
                <w:color w:val="000000"/>
              </w:rPr>
              <w:fldChar w:fldCharType="end"/>
            </w: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D84432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6D72B1">
              <w:rPr>
                <w:color w:val="000000"/>
              </w:rPr>
              <w:fldChar w:fldCharType="begin"/>
            </w:r>
            <w:r w:rsidR="006D72B1"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Sheet!R39C8 </w:instrText>
            </w:r>
            <w:r w:rsidR="006D72B1">
              <w:rPr>
                <w:color w:val="000000"/>
              </w:rPr>
              <w:instrText xml:space="preserve">\t \* MERGEFORMAT </w:instrText>
            </w:r>
            <w:r w:rsidR="006D72B1">
              <w:rPr>
                <w:color w:val="000000"/>
              </w:rPr>
              <w:fldChar w:fldCharType="separate"/>
            </w:r>
            <w:r w:rsidR="000072AB">
              <w:t>-0.10989</w:t>
            </w:r>
            <w:r w:rsidR="006D72B1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D84432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6D72B1">
              <w:rPr>
                <w:color w:val="000000"/>
              </w:rPr>
              <w:fldChar w:fldCharType="begin"/>
            </w:r>
            <w:r w:rsidR="006D72B1"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Sheet!R40C8 </w:instrText>
            </w:r>
            <w:r w:rsidR="006D72B1">
              <w:rPr>
                <w:color w:val="000000"/>
              </w:rPr>
              <w:instrText xml:space="preserve">\t \* MERGEFORMAT </w:instrText>
            </w:r>
            <w:r w:rsidR="006D72B1">
              <w:rPr>
                <w:color w:val="000000"/>
              </w:rPr>
              <w:fldChar w:fldCharType="separate"/>
            </w:r>
            <w:r w:rsidR="000072AB">
              <w:t>0.00644</w:t>
            </w:r>
            <w:r w:rsidR="006D72B1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</w:tr>
      <w:tr w:rsidR="00420D41" w:rsidRPr="0011721E" w:rsidTr="00365618">
        <w:trPr>
          <w:trHeight w:val="324"/>
        </w:trPr>
        <w:tc>
          <w:tcPr>
            <w:tcW w:w="591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420D41" w:rsidRPr="00D84432" w:rsidRDefault="00420D41" w:rsidP="00420D41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  <w:r w:rsidRPr="00D84432"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  <w:t> 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</w:p>
        </w:tc>
        <w:tc>
          <w:tcPr>
            <w:tcW w:w="608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420D41" w:rsidRPr="0011721E" w:rsidRDefault="00420D41" w:rsidP="00420D41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 w:rsidR="006D72B1">
              <w:rPr>
                <w:color w:val="000000"/>
              </w:rPr>
              <w:fldChar w:fldCharType="begin"/>
            </w:r>
            <w:r w:rsidR="006D72B1"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Sheet!R41C8 </w:instrText>
            </w:r>
            <w:r w:rsidR="006D72B1">
              <w:rPr>
                <w:color w:val="000000"/>
              </w:rPr>
              <w:instrText xml:space="preserve">\t \* MERGEFORMAT </w:instrText>
            </w:r>
            <w:r w:rsidR="006D72B1">
              <w:rPr>
                <w:color w:val="000000"/>
              </w:rPr>
              <w:fldChar w:fldCharType="separate"/>
            </w:r>
            <w:r w:rsidR="000072AB">
              <w:t>0</w:t>
            </w:r>
            <w:r w:rsidR="006D72B1"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420D41" w:rsidRPr="0011721E" w:rsidRDefault="00420D41" w:rsidP="00420D41">
            <w:pPr>
              <w:rPr>
                <w:color w:val="000000"/>
              </w:rPr>
            </w:pPr>
          </w:p>
        </w:tc>
      </w:tr>
    </w:tbl>
    <w:p w:rsidR="0011721E" w:rsidRDefault="0011721E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302342" w:rsidRPr="00365618" w:rsidRDefault="00302342" w:rsidP="00302342">
      <w:pPr>
        <w:pStyle w:val="af7"/>
        <w:keepNext/>
        <w:rPr>
          <w:i w:val="0"/>
          <w:color w:val="auto"/>
        </w:rPr>
      </w:pPr>
      <w:r w:rsidRPr="00365618">
        <w:rPr>
          <w:rFonts w:eastAsia="Calibri"/>
          <w:i w:val="0"/>
          <w:color w:val="auto"/>
          <w:sz w:val="28"/>
          <w:szCs w:val="22"/>
          <w:lang w:eastAsia="en-US"/>
        </w:rPr>
        <w:lastRenderedPageBreak/>
        <w:t>Таблица 5. Определение напряжений на шпале и в балласте.</w:t>
      </w:r>
    </w:p>
    <w:tbl>
      <w:tblPr>
        <w:tblW w:w="10207" w:type="dxa"/>
        <w:tblInd w:w="-340" w:type="dxa"/>
        <w:tblLayout w:type="fixed"/>
        <w:tblLook w:val="04A0" w:firstRow="1" w:lastRow="0" w:firstColumn="1" w:lastColumn="0" w:noHBand="0" w:noVBand="1"/>
      </w:tblPr>
      <w:tblGrid>
        <w:gridCol w:w="426"/>
        <w:gridCol w:w="425"/>
        <w:gridCol w:w="709"/>
        <w:gridCol w:w="939"/>
        <w:gridCol w:w="620"/>
        <w:gridCol w:w="1134"/>
        <w:gridCol w:w="851"/>
        <w:gridCol w:w="1134"/>
        <w:gridCol w:w="1276"/>
        <w:gridCol w:w="1134"/>
        <w:gridCol w:w="850"/>
        <w:gridCol w:w="709"/>
      </w:tblGrid>
      <w:tr w:rsidR="00A250ED" w:rsidRPr="0011721E" w:rsidTr="00365618">
        <w:trPr>
          <w:trHeight w:val="288"/>
        </w:trPr>
        <w:tc>
          <w:tcPr>
            <w:tcW w:w="1560" w:type="dxa"/>
            <w:gridSpan w:val="3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Условия эксплуатации</w:t>
            </w:r>
          </w:p>
        </w:tc>
        <w:tc>
          <w:tcPr>
            <w:tcW w:w="939" w:type="dxa"/>
            <w:vMerge w:val="restart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№ оси</w:t>
            </w:r>
          </w:p>
        </w:tc>
        <w:tc>
          <w:tcPr>
            <w:tcW w:w="62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xi</w:t>
            </w:r>
            <w:proofErr w:type="spellEnd"/>
          </w:p>
        </w:tc>
        <w:tc>
          <w:tcPr>
            <w:tcW w:w="113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k, см-1</w:t>
            </w:r>
          </w:p>
        </w:tc>
        <w:tc>
          <w:tcPr>
            <w:tcW w:w="85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kx</w:t>
            </w:r>
            <w:proofErr w:type="spellEnd"/>
          </w:p>
        </w:tc>
        <w:tc>
          <w:tcPr>
            <w:tcW w:w="113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11721E">
              <w:rPr>
                <w:color w:val="000000"/>
                <w:sz w:val="28"/>
                <w:szCs w:val="28"/>
              </w:rPr>
              <w:t>ɳ</w:t>
            </w:r>
            <w:r w:rsidRPr="0011721E">
              <w:rPr>
                <w:color w:val="000000"/>
                <w:vertAlign w:val="subscript"/>
              </w:rPr>
              <w:t>i</w:t>
            </w:r>
            <w:proofErr w:type="spellEnd"/>
          </w:p>
        </w:tc>
        <w:tc>
          <w:tcPr>
            <w:tcW w:w="127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∑ɳ</w:t>
            </w:r>
          </w:p>
        </w:tc>
        <w:tc>
          <w:tcPr>
            <w:tcW w:w="113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PIIэкв</w:t>
            </w:r>
            <w:proofErr w:type="spellEnd"/>
          </w:p>
        </w:tc>
        <w:tc>
          <w:tcPr>
            <w:tcW w:w="85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11721E">
              <w:rPr>
                <w:color w:val="000000"/>
                <w:sz w:val="28"/>
                <w:szCs w:val="28"/>
              </w:rPr>
              <w:t>σ</w:t>
            </w:r>
            <w:r w:rsidRPr="0011721E">
              <w:rPr>
                <w:color w:val="000000"/>
                <w:vertAlign w:val="subscript"/>
              </w:rPr>
              <w:t>щ</w:t>
            </w:r>
            <w:proofErr w:type="spellEnd"/>
          </w:p>
        </w:tc>
        <w:tc>
          <w:tcPr>
            <w:tcW w:w="70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11721E">
              <w:rPr>
                <w:color w:val="000000"/>
                <w:sz w:val="28"/>
                <w:szCs w:val="28"/>
              </w:rPr>
              <w:t>σ</w:t>
            </w:r>
            <w:r w:rsidRPr="0011721E">
              <w:rPr>
                <w:color w:val="000000"/>
                <w:vertAlign w:val="subscript"/>
              </w:rPr>
              <w:t>б</w:t>
            </w:r>
            <w:proofErr w:type="spellEnd"/>
          </w:p>
        </w:tc>
      </w:tr>
      <w:tr w:rsidR="00A250ED" w:rsidRPr="0011721E" w:rsidTr="00365618">
        <w:trPr>
          <w:trHeight w:val="300"/>
        </w:trPr>
        <w:tc>
          <w:tcPr>
            <w:tcW w:w="1560" w:type="dxa"/>
            <w:gridSpan w:val="3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vMerge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62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85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  <w:sz w:val="28"/>
                <w:szCs w:val="28"/>
              </w:rPr>
            </w:pPr>
          </w:p>
        </w:tc>
        <w:tc>
          <w:tcPr>
            <w:tcW w:w="127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85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  <w:sz w:val="28"/>
                <w:szCs w:val="28"/>
              </w:rPr>
            </w:pPr>
          </w:p>
        </w:tc>
        <w:tc>
          <w:tcPr>
            <w:tcW w:w="70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  <w:sz w:val="28"/>
                <w:szCs w:val="28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Электровоз ВЛ – 23</w:t>
            </w: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прямая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center"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92D050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365618">
              <w:rPr>
                <w:color w:val="000000"/>
              </w:rPr>
              <w:instrText xml:space="preserve">Excel.Sheet.12 C:\\Users\\Администратор\\PycharmProjects\\kursach-vsp\\УЛЬТИМАТИВНАЯ_Формулы.xlsx Sheet!R18C1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0.01145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Sheet!R47C1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-0.04017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Sheet!R43C1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14527.52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Sheet!R50C1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8.83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Sheet!R51C1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1.48</w:t>
            </w:r>
            <w:r>
              <w:rPr>
                <w:color w:val="000000"/>
              </w:rPr>
              <w:fldChar w:fldCharType="end"/>
            </w: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center"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92D050"/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Sheet!R44C1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-0.04017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92D050"/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Sheet!R45C1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92D050"/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Sheet!R46C1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center"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92D050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Sheet!R18C2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0.01311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Sheet!R47C2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-0.0277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Sheet!R43C2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15281.33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Sheet!R50C2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10.64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Sheet!R51C2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1.78</w:t>
            </w:r>
            <w:r>
              <w:rPr>
                <w:color w:val="000000"/>
              </w:rPr>
              <w:fldChar w:fldCharType="end"/>
            </w: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center"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92D050"/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Sheet!R44C2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-0.0277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92D050"/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Sheet!R45C2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92D050"/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Sheet!R46C2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center"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92D050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Sheet!R18C3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0.01176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Sheet!R47C3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-0.03826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Sheet!R43C3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14497.5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Sheet!R50C3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8.39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Sheet!R51C3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1.41</w:t>
            </w:r>
            <w:r>
              <w:rPr>
                <w:color w:val="000000"/>
              </w:rPr>
              <w:fldChar w:fldCharType="end"/>
            </w: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Sheet!R44C3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-0.03826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Sheet!R45C3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Sheet!R46C3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Sheet!R18C4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0.01372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Sheet!R47C4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-0.02265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Sheet!R43C4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15353.79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Sheet!R50C4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10.37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Sheet!R51C4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1.74</w:t>
            </w:r>
            <w:r>
              <w:rPr>
                <w:color w:val="000000"/>
              </w:rPr>
              <w:fldChar w:fldCharType="end"/>
            </w: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Sheet!R44C4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-0.02265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Sheet!R45C4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Sheet!R46C4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Вагон</w:t>
            </w: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прямая 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Sheet!R18C5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0.01145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Sheet!R47C5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0.27223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Sheet!R43C5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22450.26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Sheet!R50C5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13.65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Sheet!R51C5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2.29</w:t>
            </w:r>
            <w:r>
              <w:rPr>
                <w:color w:val="000000"/>
              </w:rPr>
              <w:fldChar w:fldCharType="end"/>
            </w:r>
          </w:p>
        </w:tc>
      </w:tr>
      <w:tr w:rsidR="00A250ED" w:rsidRPr="0011721E" w:rsidTr="00365618">
        <w:trPr>
          <w:trHeight w:val="336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Sheet!R44C5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0.04008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Sheet!R45C5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0.26993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Sheet!R46C5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-0.03778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Sheet!R18C6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0.01311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Sheet!R47C6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0.14788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Sheet!R43C6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20881.67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Sheet!R50C6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14.53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Sheet!R51C6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2.43</w:t>
            </w:r>
            <w:r>
              <w:rPr>
                <w:color w:val="000000"/>
              </w:rPr>
              <w:fldChar w:fldCharType="end"/>
            </w: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Sheet!R44C6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-0.00864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Sheet!R45C6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0.18059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Sheet!R46C6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-0.02407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Sheet!R18C7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0.01176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Sheet!R47C7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0.24526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Sheet!R43C7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21985.39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Sheet!R50C7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12.73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Sheet!R51C7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2.13</w:t>
            </w:r>
            <w:r>
              <w:rPr>
                <w:color w:val="000000"/>
              </w:rPr>
              <w:fldChar w:fldCharType="end"/>
            </w: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Sheet!R44C7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0.02884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Sheet!R45C7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0.25189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Sheet!R46C7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-0.03547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Sheet!R18C8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0.01372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Sheet!R47C8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0.11296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Sheet!R43C8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20355.12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Sheet!R50C8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13.75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Sheet!R51C8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2.3</w:t>
            </w:r>
            <w:r>
              <w:rPr>
                <w:color w:val="000000"/>
              </w:rPr>
              <w:fldChar w:fldCharType="end"/>
            </w: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Sheet!R44C8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-0.02022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center"/>
          </w:tcPr>
          <w:p w:rsidR="00A250ED" w:rsidRPr="00365618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  <w:highlight w:val="green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Sheet!R45C8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0.15223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  <w:tr w:rsidR="00A250ED" w:rsidRPr="0011721E" w:rsidTr="00365618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250ED" w:rsidRPr="0011721E" w:rsidRDefault="006D72B1" w:rsidP="0036561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072AB">
              <w:rPr>
                <w:color w:val="000000"/>
              </w:rPr>
              <w:instrText xml:space="preserve">Excel.Sheet.12 C:\\Users\\Администратор\\PycharmProjects\\kursach-vsp\\УЛЬТИМАТИВНАЯ_Формулы.xlsx Sheet!R46C8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072AB">
              <w:t>-0.01905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</w:rPr>
            </w:pPr>
          </w:p>
        </w:tc>
      </w:tr>
    </w:tbl>
    <w:p w:rsidR="00711B6D" w:rsidRPr="00711B6D" w:rsidRDefault="00711B6D" w:rsidP="0046298B">
      <w:pPr>
        <w:ind w:firstLine="284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i/>
          <w:szCs w:val="22"/>
          <w:lang w:eastAsia="en-US"/>
        </w:rPr>
        <w:br w:type="page"/>
      </w:r>
    </w:p>
    <w:p w:rsidR="00711B6D" w:rsidRPr="000820A7" w:rsidRDefault="00711B6D" w:rsidP="00711B6D">
      <w:pPr>
        <w:keepNext/>
        <w:keepLines/>
        <w:spacing w:before="200" w:line="276" w:lineRule="auto"/>
        <w:jc w:val="center"/>
        <w:outlineLvl w:val="1"/>
        <w:rPr>
          <w:b/>
          <w:bCs/>
          <w:sz w:val="28"/>
          <w:szCs w:val="28"/>
          <w:highlight w:val="green"/>
          <w:lang w:eastAsia="en-US"/>
        </w:rPr>
      </w:pPr>
      <w:bookmarkStart w:id="13" w:name="_Toc142156013"/>
      <w:bookmarkStart w:id="14" w:name="_Toc163147173"/>
      <w:r w:rsidRPr="000820A7">
        <w:rPr>
          <w:b/>
          <w:bCs/>
          <w:sz w:val="28"/>
          <w:szCs w:val="28"/>
          <w:highlight w:val="green"/>
          <w:lang w:eastAsia="en-US"/>
        </w:rPr>
        <w:lastRenderedPageBreak/>
        <w:t>1.4. Выводы</w:t>
      </w:r>
      <w:bookmarkEnd w:id="13"/>
      <w:bookmarkEnd w:id="14"/>
    </w:p>
    <w:p w:rsidR="00711B6D" w:rsidRPr="000820A7" w:rsidRDefault="00711B6D" w:rsidP="00711B6D">
      <w:pPr>
        <w:rPr>
          <w:rFonts w:ascii="Calibri" w:eastAsia="Calibri" w:hAnsi="Calibri"/>
          <w:sz w:val="22"/>
          <w:szCs w:val="22"/>
          <w:highlight w:val="green"/>
          <w:lang w:eastAsia="en-US"/>
        </w:rPr>
      </w:pPr>
    </w:p>
    <w:p w:rsidR="00711B6D" w:rsidRPr="000820A7" w:rsidRDefault="00711B6D" w:rsidP="00711B6D">
      <w:pPr>
        <w:jc w:val="both"/>
        <w:rPr>
          <w:rFonts w:eastAsia="Calibri"/>
          <w:sz w:val="28"/>
          <w:szCs w:val="22"/>
          <w:highlight w:val="green"/>
          <w:lang w:eastAsia="en-US"/>
        </w:rPr>
      </w:pPr>
      <w:r w:rsidRPr="000820A7">
        <w:rPr>
          <w:rFonts w:ascii="Calibri" w:eastAsia="Calibri" w:hAnsi="Calibri"/>
          <w:sz w:val="22"/>
          <w:szCs w:val="22"/>
          <w:highlight w:val="green"/>
          <w:lang w:eastAsia="en-US"/>
        </w:rPr>
        <w:tab/>
      </w:r>
      <w:r w:rsidRPr="000820A7">
        <w:rPr>
          <w:rFonts w:eastAsia="Calibri"/>
          <w:sz w:val="28"/>
          <w:szCs w:val="22"/>
          <w:highlight w:val="green"/>
          <w:lang w:eastAsia="en-US"/>
        </w:rPr>
        <w:t>Пр</w:t>
      </w:r>
      <w:r w:rsidR="00D504D5">
        <w:rPr>
          <w:rFonts w:eastAsia="Calibri"/>
          <w:sz w:val="28"/>
          <w:szCs w:val="22"/>
          <w:highlight w:val="green"/>
          <w:lang w:eastAsia="en-US"/>
        </w:rPr>
        <w:t xml:space="preserve">и грузонапряженности равной </w:t>
      </w:r>
      <w:r w:rsidR="00C07A51">
        <w:rPr>
          <w:rFonts w:eastAsia="Calibri"/>
          <w:sz w:val="28"/>
          <w:szCs w:val="22"/>
          <w:highlight w:val="green"/>
          <w:lang w:eastAsia="en-US"/>
        </w:rPr>
        <w:t>20.4</w:t>
      </w:r>
      <w:r w:rsidRPr="000820A7">
        <w:rPr>
          <w:rFonts w:eastAsia="Calibri"/>
          <w:sz w:val="28"/>
          <w:szCs w:val="22"/>
          <w:highlight w:val="green"/>
          <w:lang w:eastAsia="en-US"/>
        </w:rPr>
        <w:t xml:space="preserve"> млн. т брутто напряжения растяжения в кромке подошвы рельса, обусловленные его изгибом и кручением вследствие вертикального и поперечного горизонтального воздейст</w:t>
      </w:r>
      <w:r w:rsidR="00D504D5">
        <w:rPr>
          <w:rFonts w:eastAsia="Calibri"/>
          <w:sz w:val="28"/>
          <w:szCs w:val="22"/>
          <w:highlight w:val="green"/>
          <w:lang w:eastAsia="en-US"/>
        </w:rPr>
        <w:t>вия колес подвижного состава,</w:t>
      </w:r>
      <w:r w:rsidRPr="000820A7">
        <w:rPr>
          <w:rFonts w:eastAsia="Calibri"/>
          <w:sz w:val="28"/>
          <w:szCs w:val="22"/>
          <w:highlight w:val="green"/>
          <w:lang w:eastAsia="en-US"/>
        </w:rPr>
        <w:t xml:space="preserve"> превышают допускаемые значения</w:t>
      </w:r>
      <w:proofErr w:type="gramStart"/>
      <w:r w:rsidRPr="000820A7">
        <w:rPr>
          <w:rFonts w:eastAsia="Calibri"/>
          <w:sz w:val="28"/>
          <w:szCs w:val="22"/>
          <w:highlight w:val="green"/>
          <w:lang w:eastAsia="en-US"/>
        </w:rPr>
        <w:t xml:space="preserve">,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2"/>
                <w:highlight w:val="green"/>
                <w:lang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2"/>
                    <w:highlight w:val="green"/>
                    <w:lang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2"/>
                    <w:highlight w:val="green"/>
                    <w:lang w:eastAsia="en-US"/>
                  </w:rPr>
                  <m:t>σ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2"/>
                    <w:highlight w:val="green"/>
                    <w:lang w:eastAsia="en-US"/>
                  </w:rPr>
                  <m:t>кп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2"/>
                    <w:highlight w:val="green"/>
                    <w:lang w:eastAsia="en-US"/>
                  </w:rPr>
                  <m:t>лок</m:t>
                </m:r>
              </m:sup>
            </m:sSubSup>
          </m:e>
        </m:d>
        <m:r>
          <w:rPr>
            <w:rFonts w:ascii="Cambria Math" w:eastAsia="Calibri" w:hAnsi="Cambria Math"/>
            <w:sz w:val="28"/>
            <w:szCs w:val="22"/>
            <w:highlight w:val="green"/>
            <w:lang w:eastAsia="en-US"/>
          </w:rPr>
          <m:t xml:space="preserve">=2400 </m:t>
        </m:r>
        <m:r>
          <m:rPr>
            <m:sty m:val="p"/>
          </m:rPr>
          <w:rPr>
            <w:rFonts w:ascii="Cambria Math" w:eastAsia="Calibri" w:hAnsi="Cambria Math"/>
            <w:sz w:val="28"/>
            <w:szCs w:val="22"/>
            <w:highlight w:val="green"/>
            <w:lang w:eastAsia="en-US"/>
          </w:rPr>
          <m:t>кгс/см²</m:t>
        </m:r>
      </m:oMath>
      <w:r w:rsidRPr="000820A7">
        <w:rPr>
          <w:rFonts w:eastAsia="Calibri"/>
          <w:sz w:val="28"/>
          <w:szCs w:val="22"/>
          <w:highlight w:val="green"/>
          <w:lang w:eastAsia="en-US"/>
        </w:rPr>
        <w:t>.</w:t>
      </w:r>
      <w:proofErr w:type="gramEnd"/>
    </w:p>
    <w:p w:rsidR="00711B6D" w:rsidRPr="004479A0" w:rsidRDefault="00711B6D" w:rsidP="004479A0">
      <w:pPr>
        <w:ind w:firstLine="708"/>
        <w:jc w:val="both"/>
        <w:rPr>
          <w:rFonts w:eastAsia="Calibri"/>
          <w:sz w:val="28"/>
          <w:szCs w:val="22"/>
          <w:lang w:eastAsia="en-US"/>
        </w:rPr>
      </w:pPr>
      <w:r w:rsidRPr="000820A7">
        <w:rPr>
          <w:rFonts w:eastAsia="Calibri"/>
          <w:sz w:val="28"/>
          <w:szCs w:val="22"/>
          <w:highlight w:val="green"/>
          <w:lang w:eastAsia="en-US"/>
        </w:rPr>
        <w:t>Напряжения в кромке подошвы рельса на кривых участках пути превышают</w:t>
      </w:r>
      <w:r w:rsidR="00154110">
        <w:rPr>
          <w:rFonts w:eastAsia="Calibri"/>
          <w:sz w:val="28"/>
          <w:szCs w:val="22"/>
          <w:highlight w:val="green"/>
          <w:lang w:eastAsia="en-US"/>
        </w:rPr>
        <w:t xml:space="preserve"> значения</w:t>
      </w:r>
      <w:r w:rsidRPr="000820A7">
        <w:rPr>
          <w:rFonts w:eastAsia="Calibri"/>
          <w:sz w:val="28"/>
          <w:szCs w:val="22"/>
          <w:highlight w:val="green"/>
          <w:lang w:eastAsia="en-US"/>
        </w:rPr>
        <w:t xml:space="preserve"> напряжений на прямых участках. Для Электровоза: прямая – лето – </w:t>
      </w:r>
      <w:r w:rsidR="006D72B1">
        <w:rPr>
          <w:rFonts w:eastAsia="Calibri"/>
          <w:sz w:val="28"/>
          <w:szCs w:val="28"/>
          <w:lang w:eastAsia="en-US"/>
        </w:rPr>
        <w:fldChar w:fldCharType="begin"/>
      </w:r>
      <w:r w:rsidR="006D72B1">
        <w:rPr>
          <w:rFonts w:eastAsia="Calibri"/>
          <w:sz w:val="28"/>
          <w:szCs w:val="28"/>
          <w:lang w:eastAsia="en-US"/>
        </w:rPr>
        <w:instrText xml:space="preserve"> LINK </w:instrText>
      </w:r>
      <w:r w:rsidR="000072AB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Sheet!R49C1 </w:instrText>
      </w:r>
      <w:r w:rsidR="006D72B1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6D72B1">
        <w:rPr>
          <w:rFonts w:eastAsia="Calibri"/>
          <w:sz w:val="28"/>
          <w:szCs w:val="28"/>
          <w:lang w:eastAsia="en-US"/>
        </w:rPr>
        <w:fldChar w:fldCharType="separate"/>
      </w:r>
      <w:r w:rsidR="000072AB" w:rsidRPr="000072AB">
        <w:rPr>
          <w:sz w:val="28"/>
          <w:szCs w:val="28"/>
        </w:rPr>
        <w:t>966.75</w:t>
      </w:r>
      <w:r w:rsidR="006D72B1">
        <w:rPr>
          <w:rFonts w:eastAsia="Calibri"/>
          <w:sz w:val="28"/>
          <w:szCs w:val="28"/>
          <w:lang w:eastAsia="en-US"/>
        </w:rPr>
        <w:fldChar w:fldCharType="end"/>
      </w:r>
      <w:r w:rsidR="00C07A51">
        <w:rPr>
          <w:rFonts w:eastAsia="Calibri"/>
          <w:sz w:val="28"/>
          <w:szCs w:val="22"/>
          <w:lang w:eastAsia="en-US"/>
        </w:rPr>
        <w:t xml:space="preserve"> </w:t>
      </w:r>
      <w:r w:rsidRPr="000820A7">
        <w:rPr>
          <w:rFonts w:eastAsia="Calibri"/>
          <w:sz w:val="28"/>
          <w:szCs w:val="22"/>
          <w:highlight w:val="green"/>
          <w:lang w:eastAsia="en-US"/>
        </w:rPr>
        <w:t>кгс/см</w:t>
      </w:r>
      <w:r w:rsidRPr="000820A7">
        <w:rPr>
          <w:rFonts w:eastAsia="Calibri"/>
          <w:sz w:val="28"/>
          <w:szCs w:val="22"/>
          <w:highlight w:val="green"/>
          <w:vertAlign w:val="superscript"/>
          <w:lang w:eastAsia="en-US"/>
        </w:rPr>
        <w:t>2</w:t>
      </w:r>
      <w:r w:rsidRPr="000820A7">
        <w:rPr>
          <w:rFonts w:eastAsia="Calibri"/>
          <w:sz w:val="28"/>
          <w:szCs w:val="22"/>
          <w:highlight w:val="green"/>
          <w:lang w:eastAsia="en-US"/>
        </w:rPr>
        <w:t xml:space="preserve">; кривая – лето – </w:t>
      </w:r>
      <w:r w:rsidR="006D72B1">
        <w:rPr>
          <w:rFonts w:eastAsia="Calibri"/>
          <w:sz w:val="28"/>
          <w:szCs w:val="28"/>
          <w:lang w:eastAsia="en-US"/>
        </w:rPr>
        <w:fldChar w:fldCharType="begin"/>
      </w:r>
      <w:r w:rsidR="006D72B1">
        <w:rPr>
          <w:rFonts w:eastAsia="Calibri"/>
          <w:sz w:val="28"/>
          <w:szCs w:val="28"/>
          <w:lang w:eastAsia="en-US"/>
        </w:rPr>
        <w:instrText xml:space="preserve"> LINK </w:instrText>
      </w:r>
      <w:r w:rsidR="000072AB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Sheet!R49C3 </w:instrText>
      </w:r>
      <w:r w:rsidR="006D72B1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6D72B1">
        <w:rPr>
          <w:rFonts w:eastAsia="Calibri"/>
          <w:sz w:val="28"/>
          <w:szCs w:val="28"/>
          <w:lang w:eastAsia="en-US"/>
        </w:rPr>
        <w:fldChar w:fldCharType="separate"/>
      </w:r>
      <w:r w:rsidR="000072AB" w:rsidRPr="000072AB">
        <w:rPr>
          <w:sz w:val="28"/>
          <w:szCs w:val="28"/>
        </w:rPr>
        <w:t>1002.55</w:t>
      </w:r>
      <w:r w:rsidR="006D72B1">
        <w:rPr>
          <w:rFonts w:eastAsia="Calibri"/>
          <w:sz w:val="28"/>
          <w:szCs w:val="28"/>
          <w:lang w:eastAsia="en-US"/>
        </w:rPr>
        <w:fldChar w:fldCharType="end"/>
      </w:r>
      <w:r w:rsidR="00C07A51">
        <w:rPr>
          <w:rFonts w:eastAsia="Calibri"/>
          <w:sz w:val="28"/>
          <w:szCs w:val="22"/>
          <w:lang w:eastAsia="en-US"/>
        </w:rPr>
        <w:t xml:space="preserve"> </w:t>
      </w:r>
      <w:r w:rsidRPr="000820A7">
        <w:rPr>
          <w:rFonts w:eastAsia="Calibri"/>
          <w:sz w:val="28"/>
          <w:szCs w:val="22"/>
          <w:highlight w:val="green"/>
          <w:lang w:eastAsia="en-US"/>
        </w:rPr>
        <w:t>кгс/см</w:t>
      </w:r>
      <w:r w:rsidRPr="000820A7">
        <w:rPr>
          <w:rFonts w:eastAsia="Calibri"/>
          <w:sz w:val="28"/>
          <w:szCs w:val="22"/>
          <w:highlight w:val="green"/>
          <w:vertAlign w:val="superscript"/>
          <w:lang w:eastAsia="en-US"/>
        </w:rPr>
        <w:t>2</w:t>
      </w:r>
      <w:r w:rsidRPr="000820A7">
        <w:rPr>
          <w:rFonts w:eastAsia="Calibri"/>
          <w:sz w:val="28"/>
          <w:szCs w:val="22"/>
          <w:highlight w:val="green"/>
          <w:lang w:eastAsia="en-US"/>
        </w:rPr>
        <w:t xml:space="preserve">. Для вагона: прямая – зима – </w:t>
      </w:r>
      <w:r w:rsidR="006D72B1">
        <w:rPr>
          <w:rFonts w:eastAsia="Calibri"/>
          <w:sz w:val="28"/>
          <w:szCs w:val="28"/>
          <w:lang w:eastAsia="en-US"/>
        </w:rPr>
        <w:fldChar w:fldCharType="begin"/>
      </w:r>
      <w:r w:rsidR="006D72B1">
        <w:rPr>
          <w:rFonts w:eastAsia="Calibri"/>
          <w:sz w:val="28"/>
          <w:szCs w:val="28"/>
          <w:lang w:eastAsia="en-US"/>
        </w:rPr>
        <w:instrText xml:space="preserve"> LINK </w:instrText>
      </w:r>
      <w:r w:rsidR="000072AB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Sheet!R49C6 </w:instrText>
      </w:r>
      <w:r w:rsidR="006D72B1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6D72B1">
        <w:rPr>
          <w:rFonts w:eastAsia="Calibri"/>
          <w:sz w:val="28"/>
          <w:szCs w:val="28"/>
          <w:lang w:eastAsia="en-US"/>
        </w:rPr>
        <w:fldChar w:fldCharType="separate"/>
      </w:r>
      <w:r w:rsidR="000072AB" w:rsidRPr="000072AB">
        <w:rPr>
          <w:sz w:val="28"/>
          <w:szCs w:val="28"/>
        </w:rPr>
        <w:t>889.48</w:t>
      </w:r>
      <w:r w:rsidR="006D72B1">
        <w:rPr>
          <w:rFonts w:eastAsia="Calibri"/>
          <w:sz w:val="28"/>
          <w:szCs w:val="28"/>
          <w:lang w:eastAsia="en-US"/>
        </w:rPr>
        <w:fldChar w:fldCharType="end"/>
      </w:r>
      <w:r w:rsidR="004479A0">
        <w:rPr>
          <w:rFonts w:eastAsia="Calibri"/>
          <w:sz w:val="28"/>
          <w:szCs w:val="22"/>
          <w:lang w:eastAsia="en-US"/>
        </w:rPr>
        <w:t xml:space="preserve"> </w:t>
      </w:r>
      <w:r w:rsidRPr="000820A7">
        <w:rPr>
          <w:rFonts w:eastAsia="Calibri"/>
          <w:sz w:val="28"/>
          <w:szCs w:val="22"/>
          <w:highlight w:val="green"/>
          <w:lang w:eastAsia="en-US"/>
        </w:rPr>
        <w:t>кгс/см</w:t>
      </w:r>
      <w:r w:rsidRPr="000820A7">
        <w:rPr>
          <w:rFonts w:eastAsia="Calibri"/>
          <w:sz w:val="28"/>
          <w:szCs w:val="22"/>
          <w:highlight w:val="green"/>
          <w:vertAlign w:val="superscript"/>
          <w:lang w:eastAsia="en-US"/>
        </w:rPr>
        <w:t>2</w:t>
      </w:r>
      <w:r w:rsidRPr="000820A7">
        <w:rPr>
          <w:rFonts w:eastAsia="Calibri"/>
          <w:sz w:val="28"/>
          <w:szCs w:val="22"/>
          <w:highlight w:val="green"/>
          <w:lang w:eastAsia="en-US"/>
        </w:rPr>
        <w:t>;</w:t>
      </w:r>
      <w:r w:rsidR="00C07A51">
        <w:rPr>
          <w:rFonts w:eastAsia="Calibri"/>
          <w:sz w:val="28"/>
          <w:szCs w:val="22"/>
          <w:highlight w:val="green"/>
          <w:lang w:eastAsia="en-US"/>
        </w:rPr>
        <w:t xml:space="preserve"> </w:t>
      </w:r>
      <w:r w:rsidR="004479A0">
        <w:rPr>
          <w:rFonts w:eastAsia="Calibri"/>
          <w:sz w:val="28"/>
          <w:szCs w:val="22"/>
          <w:highlight w:val="green"/>
          <w:lang w:eastAsia="en-US"/>
        </w:rPr>
        <w:t>вагон</w:t>
      </w:r>
      <w:r w:rsidRPr="000820A7">
        <w:rPr>
          <w:rFonts w:eastAsia="Calibri"/>
          <w:sz w:val="28"/>
          <w:szCs w:val="22"/>
          <w:highlight w:val="green"/>
          <w:lang w:eastAsia="en-US"/>
        </w:rPr>
        <w:t xml:space="preserve"> кривая – зима – </w:t>
      </w:r>
      <w:r w:rsidR="006D72B1">
        <w:rPr>
          <w:rFonts w:eastAsia="Calibri"/>
          <w:sz w:val="28"/>
          <w:szCs w:val="28"/>
          <w:lang w:eastAsia="en-US"/>
        </w:rPr>
        <w:fldChar w:fldCharType="begin"/>
      </w:r>
      <w:r w:rsidR="006D72B1">
        <w:rPr>
          <w:rFonts w:eastAsia="Calibri"/>
          <w:sz w:val="28"/>
          <w:szCs w:val="28"/>
          <w:lang w:eastAsia="en-US"/>
        </w:rPr>
        <w:instrText xml:space="preserve"> LINK </w:instrText>
      </w:r>
      <w:r w:rsidR="000072AB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Sheet!R49C8 </w:instrText>
      </w:r>
      <w:r w:rsidR="006D72B1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6D72B1">
        <w:rPr>
          <w:rFonts w:eastAsia="Calibri"/>
          <w:sz w:val="28"/>
          <w:szCs w:val="28"/>
          <w:lang w:eastAsia="en-US"/>
        </w:rPr>
        <w:fldChar w:fldCharType="separate"/>
      </w:r>
      <w:r w:rsidR="000072AB" w:rsidRPr="000072AB">
        <w:rPr>
          <w:sz w:val="28"/>
          <w:szCs w:val="28"/>
        </w:rPr>
        <w:t>1006.51</w:t>
      </w:r>
      <w:r w:rsidR="006D72B1">
        <w:rPr>
          <w:rFonts w:eastAsia="Calibri"/>
          <w:sz w:val="28"/>
          <w:szCs w:val="28"/>
          <w:lang w:eastAsia="en-US"/>
        </w:rPr>
        <w:fldChar w:fldCharType="end"/>
      </w:r>
      <w:r w:rsidRPr="000820A7">
        <w:rPr>
          <w:rFonts w:eastAsia="Calibri"/>
          <w:sz w:val="28"/>
          <w:szCs w:val="22"/>
          <w:highlight w:val="green"/>
          <w:lang w:eastAsia="en-US"/>
        </w:rPr>
        <w:t xml:space="preserve"> кгс/см</w:t>
      </w:r>
      <w:r w:rsidRPr="000820A7">
        <w:rPr>
          <w:rFonts w:eastAsia="Calibri"/>
          <w:sz w:val="28"/>
          <w:szCs w:val="22"/>
          <w:highlight w:val="green"/>
          <w:vertAlign w:val="superscript"/>
          <w:lang w:eastAsia="en-US"/>
        </w:rPr>
        <w:t>2</w:t>
      </w:r>
      <w:r w:rsidRPr="000820A7">
        <w:rPr>
          <w:rFonts w:eastAsia="Calibri"/>
          <w:sz w:val="28"/>
          <w:szCs w:val="22"/>
          <w:highlight w:val="green"/>
          <w:lang w:eastAsia="en-US"/>
        </w:rPr>
        <w:t>.</w:t>
      </w:r>
    </w:p>
    <w:p w:rsidR="00711B6D" w:rsidRPr="000820A7" w:rsidRDefault="00711B6D" w:rsidP="00711B6D">
      <w:pPr>
        <w:jc w:val="both"/>
        <w:rPr>
          <w:rFonts w:eastAsia="Calibri"/>
          <w:sz w:val="28"/>
          <w:szCs w:val="22"/>
          <w:highlight w:val="green"/>
          <w:lang w:eastAsia="en-US"/>
        </w:rPr>
      </w:pPr>
      <w:r w:rsidRPr="000820A7">
        <w:rPr>
          <w:rFonts w:eastAsia="Calibri"/>
          <w:sz w:val="28"/>
          <w:szCs w:val="22"/>
          <w:highlight w:val="green"/>
          <w:lang w:eastAsia="en-US"/>
        </w:rPr>
        <w:tab/>
        <w:t xml:space="preserve">Напряжения на шпале под подкладкой и в балласте на уровне нижней постели шпалы </w:t>
      </w:r>
      <w:r w:rsidR="004479A0">
        <w:rPr>
          <w:rFonts w:eastAsia="Calibri"/>
          <w:sz w:val="28"/>
          <w:szCs w:val="22"/>
          <w:highlight w:val="green"/>
          <w:lang w:eastAsia="en-US"/>
        </w:rPr>
        <w:t xml:space="preserve">не </w:t>
      </w:r>
      <w:r w:rsidRPr="000820A7">
        <w:rPr>
          <w:rFonts w:eastAsia="Calibri"/>
          <w:sz w:val="28"/>
          <w:szCs w:val="22"/>
          <w:highlight w:val="green"/>
          <w:lang w:eastAsia="en-US"/>
        </w:rPr>
        <w:t>превышают доп</w:t>
      </w:r>
      <w:r w:rsidR="004479A0">
        <w:rPr>
          <w:rFonts w:eastAsia="Calibri"/>
          <w:sz w:val="28"/>
          <w:szCs w:val="22"/>
          <w:highlight w:val="green"/>
          <w:lang w:eastAsia="en-US"/>
        </w:rPr>
        <w:t>ускаемых значений.</w:t>
      </w:r>
    </w:p>
    <w:p w:rsidR="00711B6D" w:rsidRPr="00E04A84" w:rsidRDefault="00711B6D" w:rsidP="00711B6D">
      <w:pPr>
        <w:ind w:firstLine="708"/>
        <w:jc w:val="both"/>
        <w:rPr>
          <w:rFonts w:eastAsia="Calibri"/>
          <w:sz w:val="28"/>
          <w:szCs w:val="28"/>
          <w:lang w:eastAsia="en-US"/>
        </w:rPr>
      </w:pPr>
      <w:r w:rsidRPr="00E04A84">
        <w:rPr>
          <w:rFonts w:eastAsia="Calibri"/>
          <w:sz w:val="28"/>
          <w:szCs w:val="28"/>
          <w:lang w:eastAsia="en-US"/>
        </w:rPr>
        <w:t xml:space="preserve">Эти </w:t>
      </w:r>
      <w:r w:rsidR="006C53FE" w:rsidRPr="00E04A84">
        <w:rPr>
          <w:rFonts w:eastAsia="Calibri"/>
          <w:sz w:val="28"/>
          <w:szCs w:val="28"/>
          <w:lang w:eastAsia="en-US"/>
        </w:rPr>
        <w:t xml:space="preserve">напряжения на прямых участках – </w:t>
      </w:r>
      <w:r w:rsidRPr="00E04A84">
        <w:rPr>
          <w:rFonts w:eastAsia="Calibri"/>
          <w:sz w:val="28"/>
          <w:szCs w:val="28"/>
          <w:lang w:eastAsia="en-US"/>
        </w:rPr>
        <w:t xml:space="preserve">зимой (Электровоз: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Sheet!R50C2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10.64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кгс/см²</m:t>
        </m:r>
      </m:oMath>
      <w:r w:rsidRPr="00E04A84">
        <w:rPr>
          <w:rFonts w:eastAsia="Calibri"/>
          <w:sz w:val="28"/>
          <w:szCs w:val="28"/>
          <w:lang w:eastAsia="en-US"/>
        </w:rPr>
        <w:t xml:space="preserve">,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Sheet!R51C2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1.78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E04A84">
        <w:rPr>
          <w:rFonts w:eastAsia="Calibri"/>
          <w:sz w:val="28"/>
          <w:szCs w:val="28"/>
          <w:lang w:eastAsia="en-US"/>
        </w:rPr>
        <w:t xml:space="preserve">; вагон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Sheet!R51C6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2.43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E04A84">
        <w:rPr>
          <w:sz w:val="28"/>
          <w:szCs w:val="28"/>
          <w:lang w:eastAsia="en-US"/>
        </w:rPr>
        <w:t xml:space="preserve">,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Sheet!R50C6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14.53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E04A84">
        <w:rPr>
          <w:rFonts w:eastAsia="Calibri"/>
          <w:sz w:val="28"/>
          <w:szCs w:val="28"/>
          <w:lang w:eastAsia="en-US"/>
        </w:rPr>
        <w:t>) принимают большие значения, чем, соответственно, на кривых участках – летом (Электровоз: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= 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Sheet!R50C3 \t \* MERGEFORMAT 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8.39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кгс/см²</m:t>
        </m:r>
      </m:oMath>
      <w:r w:rsidRPr="00E04A84">
        <w:rPr>
          <w:rFonts w:eastAsia="Calibri"/>
          <w:sz w:val="28"/>
          <w:szCs w:val="28"/>
          <w:lang w:eastAsia="en-US"/>
        </w:rPr>
        <w:t xml:space="preserve">,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Sheet!R51C3 \t \* MERGEFORMAT 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1.41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E04A84">
        <w:rPr>
          <w:rFonts w:eastAsia="Calibri"/>
          <w:sz w:val="28"/>
          <w:szCs w:val="28"/>
          <w:lang w:eastAsia="en-US"/>
        </w:rPr>
        <w:t xml:space="preserve">; вагон: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Sheet!R50C7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12.73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E04A84">
        <w:rPr>
          <w:rFonts w:eastAsia="Calibri"/>
          <w:sz w:val="28"/>
          <w:szCs w:val="28"/>
          <w:lang w:eastAsia="en-US"/>
        </w:rPr>
        <w:t>,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Sheet!R51C7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2.13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E04A84">
        <w:rPr>
          <w:rFonts w:eastAsia="Calibri"/>
          <w:sz w:val="28"/>
          <w:szCs w:val="28"/>
          <w:lang w:eastAsia="en-US"/>
        </w:rPr>
        <w:t xml:space="preserve">). </w:t>
      </w:r>
    </w:p>
    <w:p w:rsidR="00711B6D" w:rsidRPr="000820A7" w:rsidRDefault="00711B6D" w:rsidP="00711B6D">
      <w:pPr>
        <w:jc w:val="both"/>
        <w:rPr>
          <w:rFonts w:eastAsia="Calibri"/>
          <w:sz w:val="28"/>
          <w:szCs w:val="22"/>
          <w:highlight w:val="green"/>
          <w:lang w:eastAsia="en-US"/>
        </w:rPr>
      </w:pPr>
      <w:r w:rsidRPr="000820A7">
        <w:rPr>
          <w:rFonts w:eastAsia="Calibri"/>
          <w:sz w:val="28"/>
          <w:szCs w:val="22"/>
          <w:highlight w:val="green"/>
          <w:lang w:eastAsia="en-US"/>
        </w:rPr>
        <w:tab/>
        <w:t xml:space="preserve">Прочностные характеристики данной конструкции верхнего </w:t>
      </w:r>
      <w:r w:rsidR="00E04A84">
        <w:rPr>
          <w:rFonts w:eastAsia="Calibri"/>
          <w:sz w:val="28"/>
          <w:szCs w:val="22"/>
          <w:highlight w:val="green"/>
          <w:lang w:eastAsia="en-US"/>
        </w:rPr>
        <w:t>строения пути</w:t>
      </w:r>
      <w:r w:rsidRPr="000820A7">
        <w:rPr>
          <w:rFonts w:eastAsia="Calibri"/>
          <w:sz w:val="28"/>
          <w:szCs w:val="22"/>
          <w:highlight w:val="green"/>
          <w:lang w:eastAsia="en-US"/>
        </w:rPr>
        <w:t xml:space="preserve"> во всех случа</w:t>
      </w:r>
      <w:r w:rsidR="00E04A84">
        <w:rPr>
          <w:rFonts w:eastAsia="Calibri"/>
          <w:sz w:val="28"/>
          <w:szCs w:val="22"/>
          <w:highlight w:val="green"/>
          <w:lang w:eastAsia="en-US"/>
        </w:rPr>
        <w:t>ях удовлетворяет требованиям. Можно эксплуатировать путь.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lastRenderedPageBreak/>
        <w:tab/>
      </w:r>
      <w:bookmarkStart w:id="15" w:name="_Toc142156014"/>
      <w:bookmarkStart w:id="16" w:name="_Toc163147174"/>
      <w:r w:rsidRPr="00711B6D">
        <w:rPr>
          <w:b/>
          <w:bCs/>
          <w:sz w:val="28"/>
          <w:szCs w:val="26"/>
          <w:lang w:eastAsia="en-US"/>
        </w:rPr>
        <w:t>2. Определение напряжений на основной площадке земляно</w:t>
      </w:r>
      <w:bookmarkEnd w:id="15"/>
      <w:r w:rsidRPr="00711B6D">
        <w:rPr>
          <w:b/>
          <w:bCs/>
          <w:sz w:val="28"/>
          <w:szCs w:val="26"/>
          <w:lang w:eastAsia="en-US"/>
        </w:rPr>
        <w:t>го полотна</w:t>
      </w:r>
      <w:bookmarkEnd w:id="16"/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rFonts w:ascii="Cambria" w:hAnsi="Cambria"/>
          <w:b/>
          <w:bCs/>
          <w:color w:val="4F81BD"/>
          <w:sz w:val="26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tab/>
        <w:t xml:space="preserve">       </w:t>
      </w:r>
      <w:r w:rsidRPr="00711B6D">
        <w:rPr>
          <w:b/>
          <w:bCs/>
          <w:sz w:val="28"/>
          <w:szCs w:val="26"/>
          <w:lang w:eastAsia="en-US"/>
        </w:rPr>
        <w:tab/>
      </w:r>
      <w:bookmarkStart w:id="17" w:name="_Toc142156015"/>
      <w:bookmarkStart w:id="18" w:name="_Toc163147175"/>
      <w:r w:rsidRPr="00711B6D">
        <w:rPr>
          <w:b/>
          <w:bCs/>
          <w:sz w:val="28"/>
          <w:szCs w:val="26"/>
          <w:lang w:eastAsia="en-US"/>
        </w:rPr>
        <w:t>2.1. Общие положения. Предпосылки и допущения к расчетной схеме</w:t>
      </w:r>
      <w:bookmarkEnd w:id="17"/>
      <w:bookmarkEnd w:id="18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В основу определения напряжений на оси площадки земляного полотна положено решение плоской задачи теории упругости.</w:t>
      </w:r>
    </w:p>
    <w:p w:rsidR="00711B6D" w:rsidRPr="00711B6D" w:rsidRDefault="00E04A84" w:rsidP="00E04A84">
      <w:pPr>
        <w:ind w:firstLine="708"/>
        <w:jc w:val="both"/>
        <w:rPr>
          <w:rFonts w:eastAsia="Calibri"/>
          <w:sz w:val="28"/>
          <w:szCs w:val="22"/>
          <w:lang w:eastAsia="en-US"/>
        </w:rPr>
      </w:pPr>
      <w:r>
        <w:rPr>
          <w:rFonts w:eastAsia="Calibri"/>
          <w:noProof/>
          <w:sz w:val="28"/>
          <w:szCs w:val="22"/>
        </w:rPr>
        <w:drawing>
          <wp:inline distT="0" distB="0" distL="0" distR="0" wp14:anchorId="1F1E1420">
            <wp:extent cx="5264287" cy="284226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266" cy="285142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ab/>
        <w:t xml:space="preserve">Рисунок 1. Схема передачи нагрузки колеса на балласт и </w:t>
      </w:r>
      <w:r w:rsidRPr="00711B6D">
        <w:rPr>
          <w:rFonts w:eastAsia="Calibri"/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ab/>
        <w:t>основную площадку земляного полотна при воздействии двухосной тележки.</w:t>
      </w:r>
    </w:p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Предпосылки и допущения: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определяются от трех шпал: расчетной и двух соседних;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криволинейная эпюра напряжений под шпалой заменяется на ломаную, состоящую из прямоугольника и двух треугольников. Под соседними шпалами на прямоугольную эпюру;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зависят от давления шпалы на балласт, ширины шпалы, эпюры и толщины балласта.  Не зависят от рода балласта;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определяются при толщине балласта более 15 см, если толщина балласта меньше, то принимаются напряжения равные напряжениям балласта;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определяются от всех колес расчетного поезда. В расчет берется среднее из наибольших напряжений в балласте. Если расчетный поезд выделить не удается, то расчет ведут по наибольшему массовому грузовому вагону.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color w:val="000000"/>
          <w:sz w:val="28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lastRenderedPageBreak/>
        <w:tab/>
      </w:r>
      <w:r w:rsidRPr="00711B6D">
        <w:rPr>
          <w:b/>
          <w:bCs/>
          <w:sz w:val="28"/>
          <w:szCs w:val="26"/>
          <w:lang w:eastAsia="en-US"/>
        </w:rPr>
        <w:tab/>
      </w:r>
      <w:bookmarkStart w:id="19" w:name="_Toc142156016"/>
      <w:bookmarkStart w:id="20" w:name="_Toc163147176"/>
      <w:r w:rsidRPr="00711B6D">
        <w:rPr>
          <w:b/>
          <w:bCs/>
          <w:color w:val="000000"/>
          <w:sz w:val="28"/>
          <w:szCs w:val="26"/>
          <w:lang w:eastAsia="en-US"/>
        </w:rPr>
        <w:t xml:space="preserve">2.2. Определение напряжений на основной площадке </w:t>
      </w:r>
      <w:r w:rsidRPr="00711B6D">
        <w:rPr>
          <w:b/>
          <w:bCs/>
          <w:color w:val="000000"/>
          <w:sz w:val="28"/>
          <w:szCs w:val="26"/>
          <w:lang w:eastAsia="en-US"/>
        </w:rPr>
        <w:tab/>
      </w:r>
      <w:r w:rsidRPr="00711B6D">
        <w:rPr>
          <w:b/>
          <w:bCs/>
          <w:color w:val="000000"/>
          <w:sz w:val="28"/>
          <w:szCs w:val="26"/>
          <w:lang w:eastAsia="en-US"/>
        </w:rPr>
        <w:tab/>
      </w:r>
      <w:r w:rsidRPr="00711B6D">
        <w:rPr>
          <w:b/>
          <w:bCs/>
          <w:color w:val="000000"/>
          <w:sz w:val="28"/>
          <w:szCs w:val="26"/>
          <w:lang w:eastAsia="en-US"/>
        </w:rPr>
        <w:tab/>
        <w:t>земляного полотна от наиболее массового грузового вагона</w:t>
      </w:r>
      <w:bookmarkEnd w:id="19"/>
      <w:bookmarkEnd w:id="20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2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Ведем расчеты для вагона, летом в прямом участке пути.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2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>Расчетная формула для определения нормальных напряжений</w:t>
      </w:r>
      <w:proofErr w:type="gramStart"/>
      <w:r w:rsidRPr="00711B6D">
        <w:rPr>
          <w:rFonts w:eastAsia="Calibri"/>
          <w:sz w:val="28"/>
          <w:szCs w:val="22"/>
          <w:lang w:eastAsia="en-US"/>
        </w:rPr>
        <w:t xml:space="preserve">, </w:t>
      </w:r>
      <m:oMath>
        <m:sSub>
          <m:sSubPr>
            <m:ctrlPr>
              <w:rPr>
                <w:rFonts w:ascii="Cambria Math" w:eastAsia="Calibri" w:hAnsi="Cambria Math"/>
                <w:i/>
                <w:sz w:val="36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6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6"/>
                <w:szCs w:val="22"/>
                <w:lang w:eastAsia="en-US"/>
              </w:rPr>
              <m:t>h</m:t>
            </m:r>
          </m:sub>
        </m:sSub>
      </m:oMath>
      <w:r w:rsidRPr="00711B6D">
        <w:rPr>
          <w:rFonts w:eastAsia="Calibri"/>
          <w:sz w:val="28"/>
          <w:szCs w:val="22"/>
          <w:lang w:eastAsia="en-US"/>
        </w:rPr>
        <w:t>,</w:t>
      </w:r>
      <w:proofErr w:type="gramEnd"/>
      <w:r w:rsidRPr="00711B6D">
        <w:rPr>
          <w:rFonts w:eastAsia="Calibri"/>
          <w:sz w:val="28"/>
          <w:szCs w:val="22"/>
          <w:lang w:eastAsia="en-US"/>
        </w:rPr>
        <w:t xml:space="preserve"> кгс/см</w:t>
      </w:r>
      <w:r w:rsidRPr="00711B6D">
        <w:rPr>
          <w:rFonts w:eastAsia="Calibri"/>
          <w:sz w:val="28"/>
          <w:szCs w:val="22"/>
          <w:vertAlign w:val="superscript"/>
          <w:lang w:eastAsia="en-US"/>
        </w:rPr>
        <w:t>2</w:t>
      </w:r>
      <w:r w:rsidRPr="00711B6D">
        <w:rPr>
          <w:rFonts w:eastAsia="Calibri"/>
          <w:sz w:val="28"/>
          <w:szCs w:val="22"/>
          <w:lang w:eastAsia="en-US"/>
        </w:rPr>
        <w:t xml:space="preserve">, на основной площадке земляного полотна на глубине </w:t>
      </w:r>
      <w:r w:rsidRPr="00711B6D">
        <w:rPr>
          <w:rFonts w:eastAsia="Calibri"/>
          <w:sz w:val="28"/>
          <w:szCs w:val="22"/>
          <w:lang w:val="en-US" w:eastAsia="en-US"/>
        </w:rPr>
        <w:t>h</w:t>
      </w:r>
      <w:r w:rsidRPr="00711B6D">
        <w:rPr>
          <w:rFonts w:eastAsia="Calibri"/>
          <w:sz w:val="28"/>
          <w:szCs w:val="22"/>
          <w:lang w:eastAsia="en-US"/>
        </w:rPr>
        <w:t xml:space="preserve"> от подошвы шпалы по расчетной вертикали имеет вид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0674DF" w:rsidP="00711B6D">
      <w:pPr>
        <w:spacing w:line="276" w:lineRule="auto"/>
        <w:jc w:val="center"/>
        <w:rPr>
          <w:sz w:val="22"/>
          <w:szCs w:val="22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</m:sub>
        </m:sSub>
        <m:r>
          <w:rPr>
            <w:rFonts w:ascii="Cambria Math" w:eastAsia="Calibri"/>
            <w:sz w:val="32"/>
            <w:szCs w:val="22"/>
            <w:lang w:eastAsia="en-US"/>
          </w:rPr>
          <m:t>=</m:t>
        </m:r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22"/>
                <w:lang w:eastAsia="en-US"/>
              </w:rPr>
              <m:t>1</m:t>
            </m:r>
          </m:sub>
        </m:sSub>
        <m:r>
          <w:rPr>
            <w:rFonts w:ascii="Cambria Math" w:eastAsia="Calibri"/>
            <w:sz w:val="32"/>
            <w:szCs w:val="22"/>
            <w:lang w:eastAsia="en-US"/>
          </w:rPr>
          <m:t>+</m:t>
        </m:r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22"/>
                <w:lang w:eastAsia="en-US"/>
              </w:rPr>
              <m:t>2</m:t>
            </m:r>
          </m:sub>
        </m:sSub>
        <m:r>
          <w:rPr>
            <w:rFonts w:ascii="Cambria Math" w:eastAsia="Calibri"/>
            <w:sz w:val="32"/>
            <w:szCs w:val="22"/>
            <w:lang w:eastAsia="en-US"/>
          </w:rPr>
          <m:t>+</m:t>
        </m:r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22"/>
                <w:lang w:eastAsia="en-US"/>
              </w:rPr>
              <m:t>3</m:t>
            </m:r>
          </m:sub>
        </m:sSub>
      </m:oMath>
      <w:r w:rsidR="00711B6D" w:rsidRPr="00711B6D">
        <w:rPr>
          <w:sz w:val="28"/>
          <w:szCs w:val="22"/>
          <w:lang w:eastAsia="en-US"/>
        </w:rPr>
        <w:t>,</w:t>
      </w:r>
    </w:p>
    <w:p w:rsidR="00711B6D" w:rsidRPr="00711B6D" w:rsidRDefault="00711B6D" w:rsidP="00711B6D">
      <w:pPr>
        <w:spacing w:line="276" w:lineRule="auto"/>
        <w:rPr>
          <w:sz w:val="22"/>
          <w:szCs w:val="22"/>
          <w:lang w:eastAsia="en-US"/>
        </w:rPr>
      </w:pPr>
    </w:p>
    <w:tbl>
      <w:tblPr>
        <w:tblStyle w:val="1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222"/>
        <w:gridCol w:w="1276"/>
        <w:gridCol w:w="356"/>
        <w:gridCol w:w="6903"/>
      </w:tblGrid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2"/>
                <w:lang w:eastAsia="en-US"/>
              </w:rPr>
              <w:t>где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val="en-US" w:eastAsia="en-US"/>
              </w:rPr>
            </w:pPr>
          </w:p>
        </w:tc>
        <w:tc>
          <w:tcPr>
            <w:tcW w:w="0" w:type="auto"/>
          </w:tcPr>
          <w:p w:rsidR="00711B6D" w:rsidRPr="00711B6D" w:rsidRDefault="000674DF" w:rsidP="00711B6D">
            <w:pPr>
              <w:rPr>
                <w:rFonts w:eastAsia="Calibri"/>
                <w:sz w:val="32"/>
                <w:szCs w:val="32"/>
                <w:lang w:val="en-US" w:eastAsia="en-US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  <w:sz w:val="32"/>
                      <w:szCs w:val="32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σ</m:t>
                  </m:r>
                </m:e>
                <m:sub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h</m:t>
                  </m:r>
                  <m:r>
                    <w:rPr>
                      <w:rFonts w:ascii="Cambria Math" w:eastAsia="Calibri"/>
                      <w:sz w:val="32"/>
                      <w:szCs w:val="32"/>
                      <w:lang w:eastAsia="en-US"/>
                    </w:rPr>
                    <m:t>1</m:t>
                  </m:r>
                </m:sub>
              </m:sSub>
            </m:oMath>
            <w:r w:rsidR="00711B6D" w:rsidRPr="00711B6D">
              <w:rPr>
                <w:sz w:val="32"/>
                <w:szCs w:val="32"/>
                <w:lang w:eastAsia="en-US"/>
              </w:rPr>
              <w:t>,</w:t>
            </w:r>
            <m:oMath>
              <m:r>
                <w:rPr>
                  <w:rFonts w:ascii="Cambria Math" w:eastAsia="Calibri"/>
                  <w:sz w:val="32"/>
                  <w:szCs w:val="32"/>
                  <w:lang w:eastAsia="en-US"/>
                </w:rPr>
                <m:t xml:space="preserve">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sz w:val="32"/>
                      <w:szCs w:val="32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σ</m:t>
                  </m:r>
                </m:e>
                <m:sub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h</m:t>
                  </m:r>
                  <m:r>
                    <w:rPr>
                      <w:rFonts w:ascii="Cambria Math" w:eastAsia="Calibri"/>
                      <w:sz w:val="32"/>
                      <w:szCs w:val="32"/>
                      <w:lang w:eastAsia="en-US"/>
                    </w:rPr>
                    <m:t>3</m:t>
                  </m:r>
                </m:sub>
              </m:sSub>
            </m:oMath>
          </w:p>
          <w:p w:rsidR="00711B6D" w:rsidRPr="00711B6D" w:rsidRDefault="00711B6D" w:rsidP="00711B6D">
            <w:pPr>
              <w:rPr>
                <w:rFonts w:eastAsia="Calibri"/>
                <w:sz w:val="32"/>
                <w:szCs w:val="32"/>
                <w:lang w:val="en-US"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2"/>
                <w:lang w:eastAsia="en-US"/>
              </w:rPr>
              <w:t>напряжения от воздействия соответственно 1-ой и 3-ей шпал, лежащих по обе стороны от расчетной шпалы;</w:t>
            </w:r>
          </w:p>
        </w:tc>
      </w:tr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0674DF" w:rsidP="00711B6D">
            <w:pPr>
              <w:rPr>
                <w:rFonts w:eastAsia="Calibri"/>
                <w:sz w:val="28"/>
                <w:szCs w:val="22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sz w:val="32"/>
                        <w:szCs w:val="22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sz w:val="32"/>
                        <w:szCs w:val="22"/>
                        <w:lang w:eastAsia="en-US"/>
                      </w:rPr>
                      <m:t>σ</m:t>
                    </m:r>
                  </m:e>
                  <m:sub>
                    <m:r>
                      <w:rPr>
                        <w:rFonts w:ascii="Cambria Math" w:eastAsia="Calibri" w:hAnsi="Cambria Math"/>
                        <w:sz w:val="32"/>
                        <w:szCs w:val="22"/>
                        <w:lang w:eastAsia="en-US"/>
                      </w:rPr>
                      <m:t>h</m:t>
                    </m:r>
                    <m:r>
                      <w:rPr>
                        <w:rFonts w:ascii="Cambria Math" w:eastAsia="Calibri"/>
                        <w:sz w:val="32"/>
                        <w:szCs w:val="22"/>
                        <w:lang w:eastAsia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2"/>
                <w:lang w:eastAsia="en-US"/>
              </w:rPr>
              <w:t>напряжения от воздействия 2-ой шпалы в сечении пути под расчетным колесом.</w:t>
            </w:r>
          </w:p>
        </w:tc>
      </w:tr>
    </w:tbl>
    <w:p w:rsidR="00711B6D" w:rsidRPr="00711B6D" w:rsidRDefault="00711B6D" w:rsidP="00711B6D">
      <w:pPr>
        <w:spacing w:line="276" w:lineRule="auto"/>
        <w:rPr>
          <w:sz w:val="22"/>
          <w:szCs w:val="22"/>
          <w:lang w:eastAsia="en-US"/>
        </w:rPr>
      </w:pPr>
    </w:p>
    <w:p w:rsidR="00711B6D" w:rsidRPr="00711B6D" w:rsidRDefault="00711B6D" w:rsidP="00711B6D">
      <w:pPr>
        <w:spacing w:line="276" w:lineRule="auto"/>
        <w:jc w:val="both"/>
        <w:rPr>
          <w:sz w:val="28"/>
          <w:szCs w:val="22"/>
          <w:lang w:eastAsia="en-US"/>
        </w:rPr>
      </w:pPr>
      <w:r w:rsidRPr="00711B6D">
        <w:rPr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>Нормальные вертикальные напряжения</w:t>
      </w:r>
      <w:proofErr w:type="gramStart"/>
      <w:r w:rsidRPr="00711B6D">
        <w:rPr>
          <w:rFonts w:eastAsia="Calibri"/>
          <w:sz w:val="28"/>
          <w:szCs w:val="22"/>
          <w:lang w:eastAsia="en-US"/>
        </w:rPr>
        <w:t xml:space="preserve">,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3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3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32"/>
                <w:lang w:eastAsia="en-US"/>
              </w:rPr>
              <m:t>h</m:t>
            </m:r>
            <m:r>
              <w:rPr>
                <w:rFonts w:ascii="Cambria Math" w:eastAsia="Calibri"/>
                <w:sz w:val="28"/>
                <w:szCs w:val="32"/>
                <w:lang w:eastAsia="en-US"/>
              </w:rPr>
              <m:t>2</m:t>
            </m:r>
          </m:sub>
        </m:sSub>
      </m:oMath>
      <w:r w:rsidRPr="00711B6D">
        <w:rPr>
          <w:rFonts w:eastAsia="Calibri"/>
          <w:sz w:val="28"/>
          <w:szCs w:val="22"/>
          <w:lang w:eastAsia="en-US"/>
        </w:rPr>
        <w:t>,</w:t>
      </w:r>
      <w:proofErr w:type="gramEnd"/>
      <w:r w:rsidRPr="00711B6D">
        <w:rPr>
          <w:rFonts w:eastAsia="Calibri"/>
          <w:sz w:val="28"/>
          <w:szCs w:val="22"/>
          <w:lang w:eastAsia="en-US"/>
        </w:rPr>
        <w:t xml:space="preserve"> кгс/см</w:t>
      </w:r>
      <w:r w:rsidRPr="00711B6D">
        <w:rPr>
          <w:rFonts w:eastAsia="Calibri"/>
          <w:sz w:val="28"/>
          <w:szCs w:val="22"/>
          <w:vertAlign w:val="superscript"/>
          <w:lang w:eastAsia="en-US"/>
        </w:rPr>
        <w:t>2</w:t>
      </w:r>
      <w:r w:rsidRPr="00711B6D">
        <w:rPr>
          <w:rFonts w:eastAsia="Calibri"/>
          <w:sz w:val="28"/>
          <w:szCs w:val="22"/>
          <w:lang w:eastAsia="en-US"/>
        </w:rPr>
        <w:t>, под расчетной шпалой определяется по формуле</w:t>
      </w:r>
    </w:p>
    <w:p w:rsidR="00711B6D" w:rsidRPr="00711B6D" w:rsidRDefault="00711B6D" w:rsidP="00711B6D">
      <w:pPr>
        <w:jc w:val="both"/>
        <w:rPr>
          <w:sz w:val="28"/>
          <w:szCs w:val="22"/>
          <w:lang w:eastAsia="en-US"/>
        </w:rPr>
      </w:pPr>
    </w:p>
    <w:p w:rsidR="00711B6D" w:rsidRPr="00711B6D" w:rsidRDefault="000674DF" w:rsidP="00711B6D">
      <w:pPr>
        <w:spacing w:after="200" w:line="276" w:lineRule="auto"/>
        <w:jc w:val="center"/>
        <w:rPr>
          <w:sz w:val="32"/>
          <w:szCs w:val="32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sz w:val="28"/>
                <w:szCs w:val="3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h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32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32"/>
            <w:lang w:eastAsia="en-US"/>
          </w:rPr>
          <m:t>=</m:t>
        </m:r>
        <m:sSub>
          <m:sSubPr>
            <m:ctrlPr>
              <w:rPr>
                <w:rFonts w:ascii="Cambria Math" w:eastAsia="Calibri" w:hAnsi="Cambria Math"/>
                <w:sz w:val="28"/>
                <w:szCs w:val="3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бр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32"/>
            <w:lang w:eastAsia="en-US"/>
          </w:rPr>
          <m:t>×æ</m:t>
        </m:r>
        <m:r>
          <m:rPr>
            <m:sty m:val="p"/>
          </m:rPr>
          <w:rPr>
            <w:rFonts w:ascii="Cambria Math" w:hAnsi="Cambria Math"/>
            <w:sz w:val="28"/>
            <w:szCs w:val="32"/>
            <w:lang w:eastAsia="en-US"/>
          </w:rPr>
          <m:t>×</m:t>
        </m:r>
        <m:r>
          <m:rPr>
            <m:sty m:val="p"/>
          </m:rPr>
          <w:rPr>
            <w:rFonts w:ascii="Cambria Math"/>
            <w:sz w:val="28"/>
            <w:szCs w:val="32"/>
            <w:lang w:eastAsia="en-US"/>
          </w:rPr>
          <m:t>(2,55</m:t>
        </m:r>
        <m:sSub>
          <m:sSubPr>
            <m:ctrlPr>
              <w:rPr>
                <w:rFonts w:ascii="Cambria Math" w:hAnsi="Cambria Math"/>
                <w:sz w:val="28"/>
                <w:szCs w:val="3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32"/>
                <w:lang w:eastAsia="en-US"/>
              </w:rPr>
              <m:t>С</m:t>
            </m:r>
          </m:e>
          <m:sub>
            <m:r>
              <m:rPr>
                <m:sty m:val="p"/>
              </m:rPr>
              <w:rPr>
                <w:rFonts w:ascii="Cambria Math"/>
                <w:sz w:val="28"/>
                <w:szCs w:val="32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/>
            <w:sz w:val="28"/>
            <w:szCs w:val="32"/>
            <w:lang w:eastAsia="en-US"/>
          </w:rPr>
          <m:t>+</m:t>
        </m:r>
        <m:d>
          <m:dPr>
            <m:ctrlPr>
              <w:rPr>
                <w:rFonts w:ascii="Cambria Math" w:hAnsi="Cambria Math"/>
                <w:sz w:val="28"/>
                <w:szCs w:val="32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/>
                <w:sz w:val="28"/>
                <w:szCs w:val="32"/>
                <w:lang w:eastAsia="en-US"/>
              </w:rPr>
              <m:t>0,635</m:t>
            </m:r>
            <m:sSub>
              <m:sSubPr>
                <m:ctrl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  <m:t>С</m:t>
                </m:r>
              </m:e>
              <m:sub>
                <m:r>
                  <m:rPr>
                    <m:sty m:val="p"/>
                  </m:rPr>
                  <w:rPr>
                    <w:rFonts w:ascii="Cambria Math"/>
                    <w:sz w:val="28"/>
                    <w:szCs w:val="32"/>
                    <w:lang w:eastAsia="en-US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32"/>
                <w:lang w:eastAsia="en-US"/>
              </w:rPr>
              <m:t>-</m:t>
            </m:r>
            <m:r>
              <m:rPr>
                <m:sty m:val="p"/>
              </m:rPr>
              <w:rPr>
                <w:rFonts w:ascii="Cambria Math"/>
                <w:sz w:val="28"/>
                <w:szCs w:val="32"/>
                <w:lang w:eastAsia="en-US"/>
              </w:rPr>
              <m:t>1,275</m:t>
            </m:r>
            <m:sSub>
              <m:sSubPr>
                <m:ctrl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  <m:t>С</m:t>
                </m:r>
              </m:e>
              <m:sub>
                <m:r>
                  <m:rPr>
                    <m:sty m:val="p"/>
                  </m:rPr>
                  <w:rPr>
                    <w:rFonts w:ascii="Cambria Math"/>
                    <w:sz w:val="28"/>
                    <w:szCs w:val="32"/>
                    <w:lang w:eastAsia="en-US"/>
                  </w:rPr>
                  <m:t>2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32"/>
            <w:lang w:eastAsia="en-US"/>
          </w:rPr>
          <m:t>×m</m:t>
        </m:r>
        <m:r>
          <m:rPr>
            <m:sty m:val="p"/>
          </m:rPr>
          <w:rPr>
            <w:rFonts w:ascii="Cambria Math"/>
            <w:sz w:val="28"/>
            <w:szCs w:val="32"/>
            <w:lang w:eastAsia="en-US"/>
          </w:rPr>
          <m:t>)</m:t>
        </m:r>
      </m:oMath>
      <w:r w:rsidR="00711B6D" w:rsidRPr="00711B6D">
        <w:rPr>
          <w:sz w:val="32"/>
          <w:szCs w:val="32"/>
          <w:lang w:eastAsia="en-US"/>
        </w:rPr>
        <w:t>,</w:t>
      </w:r>
    </w:p>
    <w:tbl>
      <w:tblPr>
        <w:tblStyle w:val="1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222"/>
        <w:gridCol w:w="1050"/>
        <w:gridCol w:w="356"/>
        <w:gridCol w:w="7129"/>
      </w:tblGrid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æ</m:t>
                </m:r>
              </m:oMath>
            </m:oMathPara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252B02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коэффициент, учитывающий неравномерность распределения давления вдоль шпалы (</w:t>
            </w:r>
            <w:r w:rsidR="006D72B1">
              <w:rPr>
                <w:rFonts w:eastAsia="Calibri"/>
                <w:sz w:val="28"/>
                <w:szCs w:val="28"/>
                <w:highlight w:val="green"/>
                <w:lang w:eastAsia="en-US"/>
              </w:rPr>
              <w:fldChar w:fldCharType="begin"/>
            </w:r>
            <w:r w:rsidR="006D72B1">
              <w:rPr>
                <w:rFonts w:eastAsia="Calibri"/>
                <w:sz w:val="28"/>
                <w:szCs w:val="28"/>
                <w:highlight w:val="green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sz w:val="28"/>
                <w:szCs w:val="28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Sheet!R52C1 </w:instrText>
            </w:r>
            <w:r w:rsidR="006D72B1">
              <w:rPr>
                <w:rFonts w:eastAsia="Calibri"/>
                <w:sz w:val="28"/>
                <w:szCs w:val="28"/>
                <w:highlight w:val="green"/>
                <w:lang w:eastAsia="en-US"/>
              </w:rPr>
              <w:instrText xml:space="preserve">\t \* MERGEFORMAT </w:instrText>
            </w:r>
            <w:r w:rsidR="006D72B1">
              <w:rPr>
                <w:rFonts w:eastAsia="Calibri"/>
                <w:sz w:val="28"/>
                <w:szCs w:val="28"/>
                <w:highlight w:val="green"/>
                <w:lang w:eastAsia="en-US"/>
              </w:rPr>
              <w:fldChar w:fldCharType="separate"/>
            </w:r>
            <w:r w:rsidR="000072AB" w:rsidRPr="000072AB">
              <w:rPr>
                <w:sz w:val="28"/>
                <w:szCs w:val="28"/>
              </w:rPr>
              <w:t>0.7</w:t>
            </w:r>
            <w:r w:rsidR="006D72B1">
              <w:rPr>
                <w:rFonts w:eastAsia="Calibri"/>
                <w:sz w:val="28"/>
                <w:szCs w:val="28"/>
                <w:highlight w:val="green"/>
                <w:lang w:eastAsia="en-US"/>
              </w:rPr>
              <w:fldChar w:fldCharType="end"/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);</w:t>
            </w:r>
          </w:p>
        </w:tc>
      </w:tr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  <w:lang w:eastAsia="en-US"/>
                  </w:rPr>
                  <m:t>m</m:t>
                </m:r>
              </m:oMath>
            </m:oMathPara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 концентрации напряжений;</w:t>
            </w:r>
          </w:p>
        </w:tc>
      </w:tr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0674DF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С</m:t>
                  </m:r>
                </m:e>
                <m:sub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2</m:t>
                  </m:r>
                </m:sub>
              </m:sSub>
            </m:oMath>
            <w:r w:rsidR="00711B6D" w:rsidRPr="00711B6D">
              <w:rPr>
                <w:rFonts w:eastAsia="Calibri"/>
                <w:sz w:val="28"/>
                <w:szCs w:val="28"/>
                <w:lang w:eastAsia="en-US"/>
              </w:rPr>
              <w:t>и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 xml:space="preserve"> </m:t>
                  </m:r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С</m:t>
                  </m:r>
                </m:e>
                <m:sub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1</m:t>
                  </m:r>
                </m:sub>
              </m:sSub>
            </m:oMath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EF094A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коэффициенты, зависящие от ширины шпалы понизу и толщины балласта под шпалой, С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 xml:space="preserve">1 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= </w:t>
            </w:r>
            <w:r w:rsidR="006D72B1">
              <w:rPr>
                <w:rFonts w:eastAsia="Calibri"/>
                <w:sz w:val="32"/>
                <w:szCs w:val="28"/>
                <w:lang w:eastAsia="en-US"/>
              </w:rPr>
              <w:fldChar w:fldCharType="begin"/>
            </w:r>
            <w:r w:rsidR="006D72B1">
              <w:rPr>
                <w:rFonts w:eastAsia="Calibri"/>
                <w:sz w:val="32"/>
                <w:szCs w:val="28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sz w:val="32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Sheet!R63C1 </w:instrText>
            </w:r>
            <w:r w:rsidR="006D72B1">
              <w:rPr>
                <w:rFonts w:eastAsia="Calibri"/>
                <w:sz w:val="32"/>
                <w:szCs w:val="28"/>
                <w:lang w:eastAsia="en-US"/>
              </w:rPr>
              <w:instrText xml:space="preserve">\t \* MERGEFORMAT </w:instrText>
            </w:r>
            <w:r w:rsidR="006D72B1">
              <w:rPr>
                <w:rFonts w:eastAsia="Calibri"/>
                <w:sz w:val="32"/>
                <w:szCs w:val="28"/>
                <w:lang w:eastAsia="en-US"/>
              </w:rPr>
              <w:fldChar w:fldCharType="separate"/>
            </w:r>
            <w:r w:rsidR="000072AB" w:rsidRPr="000072AB">
              <w:rPr>
                <w:sz w:val="28"/>
              </w:rPr>
              <w:t>0.206</w:t>
            </w:r>
            <w:r w:rsidR="006D72B1">
              <w:rPr>
                <w:rFonts w:eastAsia="Calibri"/>
                <w:sz w:val="32"/>
                <w:szCs w:val="28"/>
                <w:lang w:eastAsia="en-US"/>
              </w:rPr>
              <w:fldChar w:fldCharType="end"/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 С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2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= </w:t>
            </w:r>
            <w:r w:rsidR="006D72B1">
              <w:rPr>
                <w:rFonts w:eastAsia="Calibri"/>
                <w:sz w:val="32"/>
                <w:szCs w:val="28"/>
                <w:lang w:eastAsia="en-US"/>
              </w:rPr>
              <w:fldChar w:fldCharType="begin"/>
            </w:r>
            <w:r w:rsidR="006D72B1">
              <w:rPr>
                <w:rFonts w:eastAsia="Calibri"/>
                <w:sz w:val="32"/>
                <w:szCs w:val="28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sz w:val="32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Sheet!R64C1 </w:instrText>
            </w:r>
            <w:r w:rsidR="006D72B1">
              <w:rPr>
                <w:rFonts w:eastAsia="Calibri"/>
                <w:sz w:val="32"/>
                <w:szCs w:val="28"/>
                <w:lang w:eastAsia="en-US"/>
              </w:rPr>
              <w:instrText xml:space="preserve">\t \* MERGEFORMAT </w:instrText>
            </w:r>
            <w:r w:rsidR="006D72B1">
              <w:rPr>
                <w:rFonts w:eastAsia="Calibri"/>
                <w:sz w:val="32"/>
                <w:szCs w:val="28"/>
                <w:lang w:eastAsia="en-US"/>
              </w:rPr>
              <w:fldChar w:fldCharType="separate"/>
            </w:r>
            <w:r w:rsidR="000072AB" w:rsidRPr="000072AB">
              <w:rPr>
                <w:sz w:val="28"/>
              </w:rPr>
              <w:t>0.1</w:t>
            </w:r>
            <w:r w:rsidR="006D72B1">
              <w:rPr>
                <w:rFonts w:eastAsia="Calibri"/>
                <w:sz w:val="32"/>
                <w:szCs w:val="28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0674DF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sz w:val="28"/>
                        <w:szCs w:val="28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>σ</m:t>
                    </m:r>
                  </m:e>
                  <m:sub>
                    <m:r>
                      <w:rPr>
                        <w:rFonts w:ascii="Cambria Math" w:eastAsia="Calibri"/>
                        <w:sz w:val="28"/>
                        <w:szCs w:val="28"/>
                        <w:lang w:eastAsia="en-US"/>
                      </w:rPr>
                      <m:t>бр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EA40D5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давление расчетной шпалы на балластный слой, кг\см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 xml:space="preserve">2 </w:t>
            </w:r>
            <w:r w:rsidRPr="0051581C">
              <w:rPr>
                <w:rFonts w:eastAsia="Calibri"/>
                <w:sz w:val="28"/>
                <w:szCs w:val="28"/>
                <w:lang w:eastAsia="en-US"/>
              </w:rPr>
              <w:t>(</w:t>
            </w:r>
            <w:r w:rsidR="006D72B1"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 w:rsidR="006D72B1"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Sheet!R51C5 </w:instrText>
            </w:r>
            <w:r w:rsidR="006D72B1">
              <w:rPr>
                <w:rFonts w:eastAsia="Calibri"/>
                <w:sz w:val="28"/>
                <w:szCs w:val="28"/>
                <w:lang w:eastAsia="en-US"/>
              </w:rPr>
              <w:instrText xml:space="preserve">\t \* MERGEFORMAT </w:instrText>
            </w:r>
            <w:r w:rsidR="006D72B1"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  <w:r w:rsidR="000072AB" w:rsidRPr="000072AB">
              <w:rPr>
                <w:sz w:val="28"/>
                <w:szCs w:val="28"/>
              </w:rPr>
              <w:t>2.29</w:t>
            </w:r>
            <w:r w:rsidR="006D72B1"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).</w:t>
            </w:r>
          </w:p>
        </w:tc>
      </w:tr>
    </w:tbl>
    <w:p w:rsidR="00711B6D" w:rsidRPr="0051581C" w:rsidRDefault="00711B6D" w:rsidP="00711B6D">
      <w:pPr>
        <w:spacing w:after="200" w:line="276" w:lineRule="auto"/>
        <w:rPr>
          <w:sz w:val="28"/>
          <w:szCs w:val="28"/>
          <w:lang w:eastAsia="en-US"/>
        </w:rPr>
      </w:pPr>
      <m:oMathPara>
        <m:oMath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m=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8,9</m:t>
              </m:r>
            </m:num>
            <m:den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бр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+4,35</m:t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8,9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Sheet!R51C5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2.29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+4,35</m:t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val="en-US" w:eastAsia="en-US"/>
            </w:rPr>
            <m:t xml:space="preserve"> LINK Excel.Sheet.12 C:\\Users\\Администратор\\PycharmProjects\\kursach-vsp\\УЛЬТИМАТИВНАЯ_Формулы.xlsx Sheet!R55C5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1.31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val="en-US"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highlight w:val="green"/>
              <w:lang w:val="en-US" w:eastAsia="en-US"/>
            </w:rPr>
            <m:t>&gt;</m:t>
          </m:r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1,0</m:t>
          </m:r>
        </m:oMath>
      </m:oMathPara>
    </w:p>
    <w:p w:rsidR="00711B6D" w:rsidRPr="00351C18" w:rsidRDefault="000674DF" w:rsidP="00711B6D">
      <w:pPr>
        <w:spacing w:after="200" w:line="276" w:lineRule="auto"/>
        <w:jc w:val="center"/>
        <w:rPr>
          <w:sz w:val="28"/>
          <w:szCs w:val="28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h2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Sheet!R51C5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2.29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×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Sheet!R52C1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0.7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>×</m:t>
        </m:r>
        <m:d>
          <m:dPr>
            <m:ctrlPr>
              <w:rPr>
                <w:rFonts w:ascii="Cambria Math" w:hAnsi="Cambria Math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eastAsia="en-US"/>
              </w:rPr>
              <m:t>2,55×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Sheet!R64C1 \t \* MERGEFORMAT 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0.1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eastAsia="en-US"/>
              </w:rPr>
              <w:fldChar w:fldCharType="end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eastAsia="en-US"/>
              </w:rPr>
              <m:t>+</m:t>
            </m:r>
            <m:d>
              <m:dPr>
                <m:ctrlPr>
                  <w:rPr>
                    <w:rFonts w:ascii="Cambria Math" w:hAnsi="Cambria Math"/>
                    <w:sz w:val="28"/>
                    <w:szCs w:val="28"/>
                    <w:lang w:eastAsia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eastAsia="en-US"/>
                  </w:rPr>
                  <m:t>0,635×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Sheet!R63C1 \t \* MERGEFORMAT 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0.206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eastAsia="en-US"/>
                  </w:rPr>
                  <w:fldChar w:fldCharType="end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eastAsia="en-US"/>
                  </w:rPr>
                  <m:t>-1,275×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Sheet!R64C1 \t \* MERGEFORMAT 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0.1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eastAsia="en-US"/>
                  </w:rPr>
                  <w:fldChar w:fldCharType="end"/>
                </m:r>
              </m:e>
            </m:d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eastAsia="en-US"/>
              </w:rPr>
              <m:t>×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Sheet!R55C5 \t \* MERGEFORMAT 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1.31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eastAsia="en-US"/>
              </w:rPr>
              <w:fldChar w:fldCharType="end"/>
            </m:r>
          </m:e>
        </m:d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Sheet!R56C5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0.416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end"/>
        </m:r>
      </m:oMath>
      <w:r w:rsidR="00C221DF" w:rsidRPr="0068099F">
        <w:rPr>
          <w:sz w:val="28"/>
          <w:szCs w:val="28"/>
          <w:lang w:eastAsia="en-US"/>
        </w:rPr>
        <w:t xml:space="preserve"> </w:t>
      </w:r>
      <w:r w:rsidR="00711B6D" w:rsidRPr="00351C18">
        <w:rPr>
          <w:sz w:val="28"/>
          <w:szCs w:val="28"/>
          <w:lang w:eastAsia="en-US"/>
        </w:rPr>
        <w:t>кгс/см</w:t>
      </w:r>
      <w:r w:rsidR="00711B6D" w:rsidRPr="00351C18">
        <w:rPr>
          <w:sz w:val="28"/>
          <w:szCs w:val="28"/>
          <w:vertAlign w:val="superscript"/>
          <w:lang w:eastAsia="en-US"/>
        </w:rPr>
        <w:t>2</w:t>
      </w:r>
    </w:p>
    <w:p w:rsidR="00711B6D" w:rsidRPr="0051581C" w:rsidRDefault="00711B6D" w:rsidP="00711B6D">
      <w:pPr>
        <w:spacing w:after="200" w:line="276" w:lineRule="auto"/>
        <w:jc w:val="both"/>
        <w:rPr>
          <w:sz w:val="28"/>
          <w:szCs w:val="28"/>
          <w:lang w:eastAsia="en-US"/>
        </w:rPr>
      </w:pPr>
      <w:r w:rsidRPr="0051581C">
        <w:rPr>
          <w:rFonts w:eastAsia="Calibri"/>
          <w:sz w:val="28"/>
          <w:szCs w:val="28"/>
          <w:lang w:eastAsia="en-US"/>
        </w:rPr>
        <w:tab/>
        <w:t>Напряжения от соседней шпалы 3</w:t>
      </w:r>
      <w:proofErr w:type="gramStart"/>
      <w:r w:rsidRPr="0051581C">
        <w:rPr>
          <w:rFonts w:eastAsia="Calibri"/>
          <w:sz w:val="28"/>
          <w:szCs w:val="28"/>
          <w:lang w:eastAsia="en-US"/>
        </w:rPr>
        <w:t xml:space="preserve">,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h1</m:t>
            </m:r>
          </m:sub>
        </m:sSub>
      </m:oMath>
      <w:r w:rsidRPr="0051581C">
        <w:rPr>
          <w:rFonts w:eastAsia="Calibri"/>
          <w:sz w:val="28"/>
          <w:szCs w:val="28"/>
          <w:lang w:eastAsia="en-US"/>
        </w:rPr>
        <w:t>,</w:t>
      </w:r>
      <w:proofErr w:type="gramEnd"/>
      <w:r w:rsidRPr="0051581C">
        <w:rPr>
          <w:rFonts w:eastAsia="Calibri"/>
          <w:sz w:val="28"/>
          <w:szCs w:val="28"/>
          <w:lang w:eastAsia="en-US"/>
        </w:rPr>
        <w:t xml:space="preserve"> кгс/см</w:t>
      </w:r>
      <w:r w:rsidRPr="0051581C">
        <w:rPr>
          <w:rFonts w:eastAsia="Calibri"/>
          <w:sz w:val="28"/>
          <w:szCs w:val="28"/>
          <w:vertAlign w:val="superscript"/>
          <w:lang w:eastAsia="en-US"/>
        </w:rPr>
        <w:t>2</w:t>
      </w:r>
      <w:r w:rsidRPr="0051581C">
        <w:rPr>
          <w:rFonts w:eastAsia="Calibri"/>
          <w:sz w:val="28"/>
          <w:szCs w:val="28"/>
          <w:lang w:eastAsia="en-US"/>
        </w:rPr>
        <w:t>, определяется по формуле</w:t>
      </w:r>
    </w:p>
    <w:p w:rsidR="00711B6D" w:rsidRPr="0051581C" w:rsidRDefault="000674DF" w:rsidP="00711B6D">
      <w:pPr>
        <w:spacing w:after="200" w:line="276" w:lineRule="auto"/>
        <w:jc w:val="center"/>
        <w:rPr>
          <w:sz w:val="28"/>
          <w:szCs w:val="28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h1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=0,25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б1,2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>×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A</m:t>
        </m:r>
      </m:oMath>
      <w:r w:rsidR="00711B6D" w:rsidRPr="0051581C">
        <w:rPr>
          <w:sz w:val="28"/>
          <w:szCs w:val="28"/>
          <w:lang w:eastAsia="en-US"/>
        </w:rPr>
        <w:t>,</w:t>
      </w:r>
    </w:p>
    <w:tbl>
      <w:tblPr>
        <w:tblStyle w:val="112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222"/>
        <w:gridCol w:w="397"/>
        <w:gridCol w:w="310"/>
        <w:gridCol w:w="7720"/>
      </w:tblGrid>
      <w:tr w:rsidR="00711B6D" w:rsidRPr="0051581C" w:rsidTr="00711B6D">
        <w:tc>
          <w:tcPr>
            <w:tcW w:w="598" w:type="dxa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1581C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0" w:type="auto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m:oMathPara>
              <m:oMath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A</m:t>
                </m:r>
              </m:oMath>
            </m:oMathPara>
          </w:p>
        </w:tc>
        <w:tc>
          <w:tcPr>
            <w:tcW w:w="0" w:type="auto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1581C"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  <w:tc>
          <w:tcPr>
            <w:tcW w:w="0" w:type="auto"/>
          </w:tcPr>
          <w:p w:rsidR="00711B6D" w:rsidRPr="0051581C" w:rsidRDefault="00711B6D" w:rsidP="00C221DF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1581C">
              <w:rPr>
                <w:rFonts w:eastAsia="Calibri"/>
                <w:sz w:val="28"/>
                <w:szCs w:val="28"/>
                <w:lang w:eastAsia="en-US"/>
              </w:rPr>
              <w:t>коэффициент, учитывающий расстояние между шпалами, ширину шпалы и глубину (</w:t>
            </w:r>
            <w:r w:rsidR="006D72B1"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 w:rsidR="006D72B1"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0072AB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Sheet!R57C1 </w:instrText>
            </w:r>
            <w:r w:rsidR="006D72B1">
              <w:rPr>
                <w:rFonts w:eastAsia="Calibri"/>
                <w:sz w:val="28"/>
                <w:szCs w:val="28"/>
                <w:lang w:eastAsia="en-US"/>
              </w:rPr>
              <w:instrText xml:space="preserve">\t \* MERGEFORMAT </w:instrText>
            </w:r>
            <w:r w:rsidR="006D72B1"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  <w:r w:rsidR="000072AB" w:rsidRPr="000072AB">
              <w:rPr>
                <w:sz w:val="28"/>
                <w:szCs w:val="28"/>
              </w:rPr>
              <w:t>0.248</w:t>
            </w:r>
            <w:r w:rsidR="006D72B1"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 w:rsidRPr="0051581C">
              <w:rPr>
                <w:rFonts w:eastAsia="Calibri"/>
                <w:sz w:val="28"/>
                <w:szCs w:val="28"/>
                <w:lang w:eastAsia="en-US"/>
              </w:rPr>
              <w:t>).</w:t>
            </w:r>
          </w:p>
        </w:tc>
      </w:tr>
    </w:tbl>
    <w:p w:rsidR="00711B6D" w:rsidRPr="004928C3" w:rsidRDefault="00711B6D" w:rsidP="00711B6D">
      <w:pPr>
        <w:rPr>
          <w:sz w:val="28"/>
          <w:szCs w:val="28"/>
          <w:lang w:eastAsia="en-US"/>
        </w:rPr>
      </w:pPr>
    </w:p>
    <w:p w:rsidR="00711B6D" w:rsidRPr="004928C3" w:rsidRDefault="000674DF" w:rsidP="00711B6D">
      <w:pPr>
        <w:spacing w:after="200"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23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k×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ш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Ω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α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экв</m:t>
              </m:r>
            </m:sub>
            <m:sup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II</m:t>
              </m:r>
            </m:sup>
          </m:sSubSup>
        </m:oMath>
      </m:oMathPara>
    </w:p>
    <w:p w:rsidR="00711B6D" w:rsidRPr="004928C3" w:rsidRDefault="000674DF" w:rsidP="00711B6D">
      <w:pPr>
        <w:spacing w:after="200"/>
        <w:rPr>
          <w:sz w:val="28"/>
          <w:szCs w:val="28"/>
          <w:lang w:val="en-US"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color w:val="000000"/>
                  <w:sz w:val="28"/>
                  <w:szCs w:val="28"/>
                  <w:lang w:val="en-US"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en-US"/>
                </w:rPr>
                <m:t>экв</m:t>
              </m:r>
            </m:sub>
            <m:sup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en-US"/>
                </w:rPr>
                <m:t>II</m:t>
              </m:r>
            </m:sup>
          </m:sSubSup>
          <m:r>
            <w:rPr>
              <w:rFonts w:ascii="Cambria Math" w:hAnsi="Cambria Math"/>
              <w:color w:val="000000"/>
              <w:sz w:val="28"/>
              <w:szCs w:val="28"/>
              <w:lang w:val="en-US" w:eastAsia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en-US"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color w:val="000000"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max</m:t>
                  </m:r>
                </m:sub>
                <m:sup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eastAsia="en-US"/>
                    </w:rPr>
                    <m:t>вер</m:t>
                  </m:r>
                </m:sup>
              </m:sSubSup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)+ P</m:t>
              </m: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cp</m:t>
              </m:r>
            </m:sub>
          </m:sSub>
          <m:r>
            <w:rPr>
              <w:rFonts w:ascii="Cambria Math" w:eastAsia="Calibri" w:hAnsi="Cambria Math"/>
              <w:color w:val="000000"/>
              <w:sz w:val="28"/>
              <w:szCs w:val="28"/>
              <w:lang w:val="en-US" w:eastAsia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∑η</m:t>
              </m: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i</m:t>
              </m:r>
            </m:sub>
          </m:sSub>
        </m:oMath>
      </m:oMathPara>
    </w:p>
    <w:p w:rsidR="00711B6D" w:rsidRPr="004928C3" w:rsidRDefault="00711B6D" w:rsidP="00711B6D">
      <w:pPr>
        <w:rPr>
          <w:rFonts w:eastAsia="Calibri"/>
          <w:sz w:val="28"/>
          <w:szCs w:val="28"/>
          <w:lang w:val="en-US" w:eastAsia="en-US"/>
        </w:rPr>
      </w:pPr>
      <m:oMath>
        <m:r>
          <w:rPr>
            <w:rFonts w:ascii="Cambria Math" w:hAnsi="Cambria Math"/>
            <w:sz w:val="28"/>
            <w:szCs w:val="28"/>
            <w:highlight w:val="green"/>
            <w:lang w:val="en-US" w:eastAsia="en-US"/>
          </w:rPr>
          <w:lastRenderedPageBreak/>
          <m:t>η</m:t>
        </m:r>
      </m:oMath>
      <w:r w:rsidRPr="004928C3">
        <w:rPr>
          <w:rFonts w:eastAsia="Calibri"/>
          <w:sz w:val="28"/>
          <w:szCs w:val="28"/>
          <w:highlight w:val="green"/>
          <w:vertAlign w:val="subscript"/>
          <w:lang w:val="en-US" w:eastAsia="en-US"/>
        </w:rPr>
        <w:t>I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: x = 55 </w:t>
      </w:r>
      <w:proofErr w:type="spellStart"/>
      <w:r w:rsidRPr="004928C3">
        <w:rPr>
          <w:rFonts w:eastAsia="Calibri"/>
          <w:sz w:val="28"/>
          <w:szCs w:val="28"/>
          <w:highlight w:val="green"/>
          <w:lang w:val="en-US" w:eastAsia="en-US"/>
        </w:rPr>
        <w:t>см</w:t>
      </w:r>
      <w:proofErr w:type="spellEnd"/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; </w:t>
      </w:r>
      <w:proofErr w:type="spellStart"/>
      <w:r w:rsidRPr="004928C3">
        <w:rPr>
          <w:rFonts w:eastAsia="Calibri"/>
          <w:sz w:val="28"/>
          <w:szCs w:val="28"/>
          <w:highlight w:val="green"/>
          <w:lang w:val="en-US" w:eastAsia="en-US"/>
        </w:rPr>
        <w:t>kx</w:t>
      </w:r>
      <w:proofErr w:type="spellEnd"/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 = </w:t>
      </w:r>
      <w:hyperlink w:anchor="_Hlk150699462" w:history="1" w:docLocation="1,6749,6756,0,,0,01638">
        <w:r w:rsidR="006D72B1">
          <w:rPr>
            <w:rStyle w:val="af5"/>
            <w:rFonts w:eastAsia="Calibri"/>
            <w:sz w:val="28"/>
            <w:szCs w:val="28"/>
            <w:highlight w:val="green"/>
            <w:lang w:val="en-US" w:eastAsia="en-US"/>
          </w:rPr>
          <w:fldChar w:fldCharType="begin"/>
        </w:r>
        <w:r w:rsidR="006D72B1">
          <w:rPr>
            <w:rStyle w:val="af5"/>
            <w:rFonts w:eastAsia="Calibri"/>
            <w:sz w:val="28"/>
            <w:szCs w:val="28"/>
            <w:highlight w:val="green"/>
            <w:lang w:val="en-US" w:eastAsia="en-US"/>
          </w:rPr>
          <w:instrText xml:space="preserve"> LINK </w:instrText>
        </w:r>
        <w:r w:rsidR="000072AB">
          <w:rPr>
            <w:rStyle w:val="af5"/>
            <w:rFonts w:eastAsia="Calibri"/>
            <w:sz w:val="28"/>
            <w:szCs w:val="28"/>
            <w:highlight w:val="green"/>
            <w:lang w:val="en-US" w:eastAsia="en-US"/>
          </w:rPr>
          <w:instrText xml:space="preserve">Excel.Sheet.12 C:\\Users\\Администратор\\PycharmProjects\\kursach-vsp\\УЛЬТИМАТИВНАЯ_Формулы.xlsx Sheet!R18C5 </w:instrText>
        </w:r>
        <w:r w:rsidR="006D72B1">
          <w:rPr>
            <w:rStyle w:val="af5"/>
            <w:rFonts w:eastAsia="Calibri"/>
            <w:sz w:val="28"/>
            <w:szCs w:val="28"/>
            <w:highlight w:val="green"/>
            <w:lang w:val="en-US" w:eastAsia="en-US"/>
          </w:rPr>
          <w:instrText xml:space="preserve">\t \* MERGEFORMAT </w:instrText>
        </w:r>
        <w:r w:rsidR="006D72B1">
          <w:rPr>
            <w:rStyle w:val="af5"/>
            <w:rFonts w:eastAsia="Calibri"/>
            <w:sz w:val="28"/>
            <w:szCs w:val="28"/>
            <w:highlight w:val="green"/>
            <w:lang w:val="en-US" w:eastAsia="en-US"/>
          </w:rPr>
          <w:fldChar w:fldCharType="separate"/>
        </w:r>
        <w:r w:rsidR="000072AB" w:rsidRPr="000072AB">
          <w:rPr>
            <w:sz w:val="28"/>
            <w:szCs w:val="28"/>
            <w:lang w:val="en-US"/>
          </w:rPr>
          <w:t>0.01145</w:t>
        </w:r>
        <w:r w:rsidR="006D72B1">
          <w:rPr>
            <w:rStyle w:val="af5"/>
            <w:rFonts w:eastAsia="Calibri"/>
            <w:sz w:val="28"/>
            <w:szCs w:val="28"/>
            <w:highlight w:val="green"/>
            <w:lang w:val="en-US" w:eastAsia="en-US"/>
          </w:rPr>
          <w:fldChar w:fldCharType="end"/>
        </w:r>
      </w:hyperlink>
      <w:r w:rsidR="00C725DE" w:rsidRPr="004928C3">
        <w:rPr>
          <w:rFonts w:eastAsia="Calibri"/>
          <w:sz w:val="28"/>
          <w:szCs w:val="28"/>
          <w:highlight w:val="green"/>
          <w:lang w:val="en-US" w:eastAsia="en-US"/>
        </w:rPr>
        <w:t>×55 = 0,629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>; η =</w:t>
      </w:r>
      <w:r w:rsidRPr="004928C3">
        <w:rPr>
          <w:rFonts w:eastAsia="Calibri"/>
          <w:sz w:val="28"/>
          <w:szCs w:val="28"/>
          <w:lang w:val="en-US" w:eastAsia="en-US"/>
        </w:rPr>
        <w:t xml:space="preserve"> </w:t>
      </w:r>
      <w:r w:rsidR="00777F9D" w:rsidRPr="004928C3">
        <w:rPr>
          <w:rFonts w:eastAsia="Calibri"/>
          <w:sz w:val="28"/>
          <w:szCs w:val="28"/>
          <w:highlight w:val="green"/>
          <w:lang w:val="en-US" w:eastAsia="en-US"/>
        </w:rPr>
        <w:t>0.74428</w:t>
      </w:r>
    </w:p>
    <w:p w:rsidR="00711B6D" w:rsidRPr="004928C3" w:rsidRDefault="00711B6D" w:rsidP="00711B6D">
      <w:pPr>
        <w:rPr>
          <w:sz w:val="28"/>
          <w:szCs w:val="28"/>
          <w:highlight w:val="green"/>
          <w:lang w:val="en-US" w:eastAsia="en-US"/>
        </w:rPr>
      </w:pPr>
      <m:oMath>
        <m:r>
          <w:rPr>
            <w:rFonts w:ascii="Cambria Math" w:hAnsi="Cambria Math"/>
            <w:sz w:val="28"/>
            <w:szCs w:val="28"/>
            <w:highlight w:val="green"/>
            <w:lang w:val="en-US" w:eastAsia="en-US"/>
          </w:rPr>
          <m:t>η</m:t>
        </m:r>
      </m:oMath>
      <w:r w:rsidRPr="004928C3">
        <w:rPr>
          <w:rFonts w:eastAsia="Calibri"/>
          <w:sz w:val="28"/>
          <w:szCs w:val="28"/>
          <w:highlight w:val="green"/>
          <w:vertAlign w:val="subscript"/>
          <w:lang w:val="en-US" w:eastAsia="en-US"/>
        </w:rPr>
        <w:t>II</w:t>
      </w:r>
      <w:r w:rsidR="00C725DE" w:rsidRPr="004928C3">
        <w:rPr>
          <w:rFonts w:eastAsia="Calibri"/>
          <w:sz w:val="28"/>
          <w:szCs w:val="28"/>
          <w:highlight w:val="green"/>
          <w:lang w:val="en-US" w:eastAsia="en-US"/>
        </w:rPr>
        <w:t>: x = 185+55 = 240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 </w:t>
      </w:r>
      <w:r w:rsidRPr="004928C3">
        <w:rPr>
          <w:rFonts w:eastAsia="Calibri"/>
          <w:sz w:val="28"/>
          <w:szCs w:val="28"/>
          <w:highlight w:val="green"/>
          <w:lang w:eastAsia="en-US"/>
        </w:rPr>
        <w:t>см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; </w:t>
      </w:r>
      <w:proofErr w:type="spellStart"/>
      <w:r w:rsidRPr="004928C3">
        <w:rPr>
          <w:rFonts w:eastAsia="Calibri"/>
          <w:sz w:val="28"/>
          <w:szCs w:val="28"/>
          <w:highlight w:val="green"/>
          <w:lang w:val="en-US" w:eastAsia="en-US"/>
        </w:rPr>
        <w:t>kx</w:t>
      </w:r>
      <w:proofErr w:type="spellEnd"/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 = </w:t>
      </w:r>
      <w:hyperlink w:anchor="_Hlk150699462" w:history="1" w:docLocation="1,6749,6756,0,,0,01638">
        <w:r w:rsidR="006D72B1">
          <w:rPr>
            <w:rStyle w:val="af5"/>
            <w:rFonts w:eastAsia="Calibri"/>
            <w:sz w:val="28"/>
            <w:szCs w:val="28"/>
            <w:highlight w:val="green"/>
            <w:lang w:val="en-US" w:eastAsia="en-US"/>
          </w:rPr>
          <w:fldChar w:fldCharType="begin"/>
        </w:r>
        <w:r w:rsidR="006D72B1">
          <w:rPr>
            <w:rStyle w:val="af5"/>
            <w:rFonts w:eastAsia="Calibri"/>
            <w:sz w:val="28"/>
            <w:szCs w:val="28"/>
            <w:highlight w:val="green"/>
            <w:lang w:val="en-US" w:eastAsia="en-US"/>
          </w:rPr>
          <w:instrText xml:space="preserve"> LINK </w:instrText>
        </w:r>
        <w:r w:rsidR="000072AB">
          <w:rPr>
            <w:rStyle w:val="af5"/>
            <w:rFonts w:eastAsia="Calibri"/>
            <w:sz w:val="28"/>
            <w:szCs w:val="28"/>
            <w:highlight w:val="green"/>
            <w:lang w:val="en-US" w:eastAsia="en-US"/>
          </w:rPr>
          <w:instrText xml:space="preserve">Excel.Sheet.12 C:\\Users\\Администратор\\PycharmProjects\\kursach-vsp\\УЛЬТИМАТИВНАЯ_Формулы.xlsx Sheet!R18C5 </w:instrText>
        </w:r>
        <w:r w:rsidR="006D72B1">
          <w:rPr>
            <w:rStyle w:val="af5"/>
            <w:rFonts w:eastAsia="Calibri"/>
            <w:sz w:val="28"/>
            <w:szCs w:val="28"/>
            <w:highlight w:val="green"/>
            <w:lang w:val="en-US" w:eastAsia="en-US"/>
          </w:rPr>
          <w:instrText xml:space="preserve">\t \* MERGEFORMAT </w:instrText>
        </w:r>
        <w:r w:rsidR="006D72B1">
          <w:rPr>
            <w:rStyle w:val="af5"/>
            <w:rFonts w:eastAsia="Calibri"/>
            <w:sz w:val="28"/>
            <w:szCs w:val="28"/>
            <w:highlight w:val="green"/>
            <w:lang w:val="en-US" w:eastAsia="en-US"/>
          </w:rPr>
          <w:fldChar w:fldCharType="separate"/>
        </w:r>
        <w:r w:rsidR="000072AB" w:rsidRPr="000072AB">
          <w:rPr>
            <w:sz w:val="28"/>
            <w:szCs w:val="28"/>
            <w:lang w:val="en-US"/>
          </w:rPr>
          <w:t>0.01145</w:t>
        </w:r>
        <w:r w:rsidR="006D72B1">
          <w:rPr>
            <w:rStyle w:val="af5"/>
            <w:rFonts w:eastAsia="Calibri"/>
            <w:sz w:val="28"/>
            <w:szCs w:val="28"/>
            <w:highlight w:val="green"/>
            <w:lang w:val="en-US" w:eastAsia="en-US"/>
          </w:rPr>
          <w:fldChar w:fldCharType="end"/>
        </w:r>
      </w:hyperlink>
      <w:r w:rsidRPr="004928C3">
        <w:rPr>
          <w:rFonts w:eastAsia="Calibri"/>
          <w:sz w:val="28"/>
          <w:szCs w:val="28"/>
          <w:highlight w:val="green"/>
          <w:lang w:val="en-US" w:eastAsia="en-US"/>
        </w:rPr>
        <w:t>×</w:t>
      </w:r>
      <w:r w:rsidR="00C725DE" w:rsidRPr="004928C3">
        <w:rPr>
          <w:rFonts w:eastAsia="Calibri"/>
          <w:sz w:val="28"/>
          <w:szCs w:val="28"/>
          <w:highlight w:val="green"/>
          <w:lang w:val="en-US" w:eastAsia="en-US"/>
        </w:rPr>
        <w:t>24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>0</w:t>
      </w:r>
      <w:r w:rsidR="00C725DE"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 = 2,748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; </w:t>
      </w:r>
      <m:oMath>
        <m:r>
          <w:rPr>
            <w:rFonts w:ascii="Cambria Math" w:hAnsi="Cambria Math"/>
            <w:sz w:val="28"/>
            <w:szCs w:val="28"/>
            <w:highlight w:val="green"/>
            <w:lang w:val="en-US" w:eastAsia="en-US"/>
          </w:rPr>
          <m:t>η</m:t>
        </m:r>
      </m:oMath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 = </w:t>
      </w:r>
      <w:r w:rsidR="00777F9D" w:rsidRPr="004928C3">
        <w:rPr>
          <w:rFonts w:eastAsia="Calibri"/>
          <w:sz w:val="28"/>
          <w:szCs w:val="28"/>
          <w:lang w:val="en-US" w:eastAsia="en-US"/>
        </w:rPr>
        <w:t>-</w:t>
      </w:r>
      <w:r w:rsidR="00777F9D" w:rsidRPr="004928C3">
        <w:rPr>
          <w:rFonts w:eastAsia="Calibri"/>
          <w:sz w:val="28"/>
          <w:szCs w:val="28"/>
          <w:highlight w:val="green"/>
          <w:lang w:val="en-US" w:eastAsia="en-US"/>
        </w:rPr>
        <w:t>0.03459</w:t>
      </w:r>
    </w:p>
    <w:p w:rsidR="00711B6D" w:rsidRDefault="00711B6D" w:rsidP="00424FC9">
      <w:pPr>
        <w:rPr>
          <w:rFonts w:eastAsia="Calibri"/>
          <w:sz w:val="28"/>
          <w:szCs w:val="28"/>
          <w:lang w:eastAsia="en-US"/>
        </w:rPr>
      </w:pPr>
      <m:oMath>
        <m:r>
          <w:rPr>
            <w:rFonts w:ascii="Cambria Math" w:hAnsi="Cambria Math"/>
            <w:sz w:val="28"/>
            <w:szCs w:val="28"/>
            <w:highlight w:val="green"/>
            <w:lang w:val="en-US" w:eastAsia="en-US"/>
          </w:rPr>
          <m:t>η</m:t>
        </m:r>
      </m:oMath>
      <w:r w:rsidRPr="004928C3">
        <w:rPr>
          <w:rFonts w:eastAsia="Calibri"/>
          <w:sz w:val="28"/>
          <w:szCs w:val="28"/>
          <w:highlight w:val="green"/>
          <w:vertAlign w:val="subscript"/>
          <w:lang w:val="en-US" w:eastAsia="en-US"/>
        </w:rPr>
        <w:t>III</w:t>
      </w:r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: 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>x</w:t>
      </w:r>
      <w:r w:rsidR="00C725DE" w:rsidRPr="004928C3">
        <w:rPr>
          <w:rFonts w:eastAsia="Calibri"/>
          <w:sz w:val="28"/>
          <w:szCs w:val="28"/>
          <w:highlight w:val="green"/>
          <w:lang w:eastAsia="en-US"/>
        </w:rPr>
        <w:t xml:space="preserve"> = 185+185+55=42</w:t>
      </w:r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5 см; </w:t>
      </w:r>
      <w:proofErr w:type="spellStart"/>
      <w:r w:rsidRPr="004928C3">
        <w:rPr>
          <w:rFonts w:eastAsia="Calibri"/>
          <w:sz w:val="28"/>
          <w:szCs w:val="28"/>
          <w:highlight w:val="green"/>
          <w:lang w:val="en-US" w:eastAsia="en-US"/>
        </w:rPr>
        <w:t>kx</w:t>
      </w:r>
      <w:proofErr w:type="spellEnd"/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 = </w:t>
      </w:r>
      <w:hyperlink w:anchor="_Hlk150699462" w:history="1" w:docLocation="1,6749,6756,0,,0,01638">
        <w:r w:rsidR="006D72B1">
          <w:rPr>
            <w:rStyle w:val="af5"/>
            <w:rFonts w:eastAsia="Calibri"/>
            <w:sz w:val="28"/>
            <w:szCs w:val="28"/>
            <w:highlight w:val="green"/>
            <w:lang w:eastAsia="en-US"/>
          </w:rPr>
          <w:fldChar w:fldCharType="begin"/>
        </w:r>
        <w:r w:rsidR="006D72B1">
          <w:rPr>
            <w:rStyle w:val="af5"/>
            <w:rFonts w:eastAsia="Calibri"/>
            <w:sz w:val="28"/>
            <w:szCs w:val="28"/>
            <w:highlight w:val="green"/>
            <w:lang w:eastAsia="en-US"/>
          </w:rPr>
          <w:instrText xml:space="preserve"> LINK </w:instrText>
        </w:r>
        <w:r w:rsidR="000072AB">
          <w:rPr>
            <w:rStyle w:val="af5"/>
            <w:rFonts w:eastAsia="Calibri"/>
            <w:sz w:val="28"/>
            <w:szCs w:val="28"/>
            <w:highlight w:val="green"/>
            <w:lang w:eastAsia="en-US"/>
          </w:rPr>
          <w:instrText xml:space="preserve">Excel.Sheet.12 C:\\Users\\Администратор\\PycharmProjects\\kursach-vsp\\УЛЬТИМАТИВНАЯ_Формулы.xlsx Sheet!R18C5 </w:instrText>
        </w:r>
        <w:r w:rsidR="006D72B1">
          <w:rPr>
            <w:rStyle w:val="af5"/>
            <w:rFonts w:eastAsia="Calibri"/>
            <w:sz w:val="28"/>
            <w:szCs w:val="28"/>
            <w:highlight w:val="green"/>
            <w:lang w:eastAsia="en-US"/>
          </w:rPr>
          <w:instrText xml:space="preserve">\t \* MERGEFORMAT </w:instrText>
        </w:r>
        <w:r w:rsidR="006D72B1">
          <w:rPr>
            <w:rStyle w:val="af5"/>
            <w:rFonts w:eastAsia="Calibri"/>
            <w:sz w:val="28"/>
            <w:szCs w:val="28"/>
            <w:highlight w:val="green"/>
            <w:lang w:eastAsia="en-US"/>
          </w:rPr>
          <w:fldChar w:fldCharType="separate"/>
        </w:r>
        <w:r w:rsidR="000072AB" w:rsidRPr="000072AB">
          <w:rPr>
            <w:sz w:val="28"/>
            <w:szCs w:val="28"/>
          </w:rPr>
          <w:t>0.01145</w:t>
        </w:r>
        <w:r w:rsidR="006D72B1">
          <w:rPr>
            <w:rStyle w:val="af5"/>
            <w:rFonts w:eastAsia="Calibri"/>
            <w:sz w:val="28"/>
            <w:szCs w:val="28"/>
            <w:highlight w:val="green"/>
            <w:lang w:eastAsia="en-US"/>
          </w:rPr>
          <w:fldChar w:fldCharType="end"/>
        </w:r>
      </w:hyperlink>
      <w:r w:rsidR="00C725DE" w:rsidRPr="004928C3">
        <w:rPr>
          <w:rFonts w:eastAsia="Calibri"/>
          <w:sz w:val="28"/>
          <w:szCs w:val="28"/>
          <w:highlight w:val="green"/>
          <w:lang w:eastAsia="en-US"/>
        </w:rPr>
        <w:t>×49</w:t>
      </w:r>
      <w:r w:rsidR="005721A6" w:rsidRPr="004928C3">
        <w:rPr>
          <w:rFonts w:eastAsia="Calibri"/>
          <w:sz w:val="28"/>
          <w:szCs w:val="28"/>
          <w:highlight w:val="green"/>
          <w:lang w:eastAsia="en-US"/>
        </w:rPr>
        <w:t>5</w:t>
      </w:r>
      <w:r w:rsidR="00C725DE" w:rsidRPr="004928C3">
        <w:rPr>
          <w:rFonts w:eastAsia="Calibri"/>
          <w:sz w:val="28"/>
          <w:szCs w:val="28"/>
          <w:highlight w:val="green"/>
          <w:lang w:eastAsia="en-US"/>
        </w:rPr>
        <w:t xml:space="preserve"> = 4</w:t>
      </w:r>
      <w:proofErr w:type="gramStart"/>
      <w:r w:rsidR="00C725DE" w:rsidRPr="004928C3">
        <w:rPr>
          <w:rFonts w:eastAsia="Calibri"/>
          <w:sz w:val="28"/>
          <w:szCs w:val="28"/>
          <w:highlight w:val="green"/>
          <w:lang w:eastAsia="en-US"/>
        </w:rPr>
        <w:t>,86</w:t>
      </w:r>
      <w:proofErr w:type="gramEnd"/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; </w:t>
      </w:r>
      <m:oMath>
        <m:r>
          <w:rPr>
            <w:rFonts w:ascii="Cambria Math" w:hAnsi="Cambria Math"/>
            <w:sz w:val="28"/>
            <w:szCs w:val="28"/>
            <w:highlight w:val="green"/>
            <w:lang w:val="en-US" w:eastAsia="en-US"/>
          </w:rPr>
          <m:t>η</m:t>
        </m:r>
      </m:oMath>
      <w:r w:rsidR="00EA40D5" w:rsidRPr="004928C3">
        <w:rPr>
          <w:rFonts w:eastAsia="Calibri"/>
          <w:sz w:val="28"/>
          <w:szCs w:val="28"/>
          <w:highlight w:val="green"/>
          <w:lang w:eastAsia="en-US"/>
        </w:rPr>
        <w:t xml:space="preserve"> = </w:t>
      </w:r>
      <w:r w:rsidR="00777F9D" w:rsidRPr="004928C3">
        <w:rPr>
          <w:rFonts w:eastAsia="Calibri"/>
          <w:sz w:val="28"/>
          <w:szCs w:val="28"/>
          <w:lang w:eastAsia="en-US"/>
        </w:rPr>
        <w:t>-0</w:t>
      </w:r>
      <w:r w:rsidR="00777F9D" w:rsidRPr="004928C3">
        <w:rPr>
          <w:rFonts w:eastAsia="Calibri"/>
          <w:sz w:val="28"/>
          <w:szCs w:val="28"/>
          <w:highlight w:val="green"/>
          <w:lang w:eastAsia="en-US"/>
        </w:rPr>
        <w:t>.00643</w:t>
      </w:r>
    </w:p>
    <w:p w:rsidR="00424FC9" w:rsidRPr="004928C3" w:rsidRDefault="00424FC9" w:rsidP="00424FC9">
      <w:pPr>
        <w:rPr>
          <w:rFonts w:eastAsia="Calibri"/>
          <w:sz w:val="28"/>
          <w:szCs w:val="28"/>
          <w:highlight w:val="green"/>
          <w:lang w:val="en-US" w:eastAsia="en-US"/>
        </w:rPr>
      </w:pPr>
      <m:oMath>
        <m:r>
          <w:rPr>
            <w:rFonts w:ascii="Cambria Math" w:hAnsi="Cambria Math"/>
            <w:sz w:val="28"/>
            <w:szCs w:val="28"/>
            <w:lang w:val="en-US" w:eastAsia="en-US"/>
          </w:rPr>
          <m:t>η</m:t>
        </m:r>
      </m:oMath>
      <w:r w:rsidRPr="004928C3">
        <w:rPr>
          <w:rFonts w:eastAsia="Calibri"/>
          <w:sz w:val="28"/>
          <w:szCs w:val="28"/>
          <w:highlight w:val="green"/>
          <w:vertAlign w:val="subscript"/>
          <w:lang w:val="en-US" w:eastAsia="en-US"/>
        </w:rPr>
        <w:t>I</w:t>
      </w:r>
      <w:r>
        <w:rPr>
          <w:rFonts w:eastAsia="Calibri"/>
          <w:sz w:val="28"/>
          <w:szCs w:val="28"/>
          <w:highlight w:val="green"/>
          <w:vertAlign w:val="subscript"/>
          <w:lang w:val="en-US" w:eastAsia="en-US"/>
        </w:rPr>
        <w:t>V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: x = 55 </w:t>
      </w:r>
      <w:r w:rsidRPr="004928C3">
        <w:rPr>
          <w:rFonts w:eastAsia="Calibri"/>
          <w:sz w:val="28"/>
          <w:szCs w:val="28"/>
          <w:highlight w:val="green"/>
          <w:lang w:eastAsia="en-US"/>
        </w:rPr>
        <w:t>см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; </w:t>
      </w:r>
      <w:proofErr w:type="spellStart"/>
      <w:r w:rsidRPr="004928C3">
        <w:rPr>
          <w:rFonts w:eastAsia="Calibri"/>
          <w:sz w:val="28"/>
          <w:szCs w:val="28"/>
          <w:highlight w:val="green"/>
          <w:lang w:val="en-US" w:eastAsia="en-US"/>
        </w:rPr>
        <w:t>kx</w:t>
      </w:r>
      <w:proofErr w:type="spellEnd"/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 = </w:t>
      </w:r>
      <w:r w:rsidR="006D72B1">
        <w:rPr>
          <w:rFonts w:eastAsia="Calibri"/>
          <w:sz w:val="28"/>
          <w:szCs w:val="28"/>
          <w:highlight w:val="green"/>
          <w:lang w:val="en-US" w:eastAsia="en-US"/>
        </w:rPr>
        <w:fldChar w:fldCharType="begin"/>
      </w:r>
      <w:r w:rsidR="006D72B1">
        <w:rPr>
          <w:rFonts w:eastAsia="Calibri"/>
          <w:sz w:val="28"/>
          <w:szCs w:val="28"/>
          <w:highlight w:val="green"/>
          <w:lang w:val="en-US" w:eastAsia="en-US"/>
        </w:rPr>
        <w:instrText xml:space="preserve"> LINK </w:instrText>
      </w:r>
      <w:r w:rsidR="000072AB">
        <w:rPr>
          <w:rFonts w:eastAsia="Calibri"/>
          <w:sz w:val="28"/>
          <w:szCs w:val="28"/>
          <w:highlight w:val="green"/>
          <w:lang w:val="en-US" w:eastAsia="en-US"/>
        </w:rPr>
        <w:instrText xml:space="preserve">Excel.Sheet.12 C:\\Users\\Администратор\\PycharmProjects\\kursach-vsp\\УЛЬТИМАТИВНАЯ_Формулы.xlsx Sheet!R18C5 </w:instrText>
      </w:r>
      <w:r w:rsidR="006D72B1">
        <w:rPr>
          <w:rFonts w:eastAsia="Calibri"/>
          <w:sz w:val="28"/>
          <w:szCs w:val="28"/>
          <w:highlight w:val="green"/>
          <w:lang w:val="en-US" w:eastAsia="en-US"/>
        </w:rPr>
        <w:instrText xml:space="preserve">\t \* MERGEFORMAT </w:instrText>
      </w:r>
      <w:r w:rsidR="006D72B1">
        <w:rPr>
          <w:rFonts w:eastAsia="Calibri"/>
          <w:sz w:val="28"/>
          <w:szCs w:val="28"/>
          <w:highlight w:val="green"/>
          <w:lang w:val="en-US" w:eastAsia="en-US"/>
        </w:rPr>
        <w:fldChar w:fldCharType="separate"/>
      </w:r>
      <w:r w:rsidR="000072AB" w:rsidRPr="000072AB">
        <w:rPr>
          <w:sz w:val="28"/>
          <w:szCs w:val="28"/>
          <w:lang w:val="en-US"/>
        </w:rPr>
        <w:t>0.01145</w:t>
      </w:r>
      <w:r w:rsidR="006D72B1">
        <w:rPr>
          <w:rFonts w:eastAsia="Calibri"/>
          <w:sz w:val="28"/>
          <w:szCs w:val="28"/>
          <w:highlight w:val="green"/>
          <w:lang w:val="en-US" w:eastAsia="en-US"/>
        </w:rPr>
        <w:fldChar w:fldCharType="end"/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>×55 = 0</w:t>
      </w:r>
      <w:proofErr w:type="gramStart"/>
      <w:r w:rsidRPr="004928C3">
        <w:rPr>
          <w:rFonts w:eastAsia="Calibri"/>
          <w:sz w:val="28"/>
          <w:szCs w:val="28"/>
          <w:highlight w:val="green"/>
          <w:lang w:val="en-US" w:eastAsia="en-US"/>
        </w:rPr>
        <w:t>,63</w:t>
      </w:r>
      <w:proofErr w:type="gramEnd"/>
      <w:r w:rsidRPr="004928C3">
        <w:rPr>
          <w:rFonts w:eastAsia="Calibri"/>
          <w:sz w:val="28"/>
          <w:szCs w:val="28"/>
          <w:highlight w:val="green"/>
          <w:lang w:val="en-US" w:eastAsia="en-US"/>
        </w:rPr>
        <w:t>; η = 0.74428</w:t>
      </w:r>
    </w:p>
    <w:p w:rsidR="00424FC9" w:rsidRPr="004928C3" w:rsidRDefault="00424FC9" w:rsidP="00711B6D">
      <w:pPr>
        <w:spacing w:after="240"/>
        <w:rPr>
          <w:rFonts w:eastAsia="Calibri"/>
          <w:sz w:val="28"/>
          <w:szCs w:val="28"/>
          <w:lang w:eastAsia="en-US"/>
        </w:rPr>
      </w:pPr>
    </w:p>
    <w:p w:rsidR="00711B6D" w:rsidRPr="004928C3" w:rsidRDefault="000674DF" w:rsidP="00711B6D">
      <w:pPr>
        <w:jc w:val="both"/>
        <w:rPr>
          <w:rFonts w:eastAsia="Calibri"/>
          <w:sz w:val="28"/>
          <w:szCs w:val="28"/>
          <w:highlight w:val="green"/>
          <w:lang w:eastAsia="en-US"/>
        </w:rPr>
      </w:pPr>
      <m:oMathPara>
        <m:oMath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Р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экв 1–2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II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 xml:space="preserve"> LINK Excel.Sheet.12 C:\\Users\\Администратор\\PycharmProjects\\kursach-vsp\\УЛЬТИМАТИВНАЯ_Формулы.xlsx Sheet!R33C5 \t \* MERGEFORMAT </m:t>
          </m:r>
          <m:r>
            <w:rPr>
              <w:rFonts w:ascii="Cambria Math" w:eastAsia="Calibri" w:hAnsi="Cambria Math"/>
              <w:i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17985.58</m:t>
          </m:r>
          <m:r>
            <w:rPr>
              <w:rFonts w:ascii="Cambria Math" w:eastAsia="Calibri" w:hAnsi="Cambria Math"/>
              <w:i/>
              <w:sz w:val="28"/>
              <w:szCs w:val="28"/>
              <w:highlight w:val="green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highlight w:val="green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0.67668</m:t>
              </m:r>
              <m:ctrlPr>
                <w:rPr>
                  <w:rFonts w:ascii="Cambria Math" w:eastAsia="Calibri" w:hAnsi="Cambria Math"/>
                  <w:sz w:val="28"/>
                  <w:szCs w:val="28"/>
                  <w:highlight w:val="green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highlight w:val="green"/>
              <w:lang w:val="en-US" w:eastAsia="en-US"/>
            </w:rPr>
            <m:t>+</m:t>
          </m:r>
          <m:r>
            <w:rPr>
              <w:rFonts w:ascii="Cambria Math" w:eastAsia="Calibri" w:hAnsi="Cambria Math"/>
              <w:i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 xml:space="preserve"> LINK Excel.Sheet.12 C:\\Users\\Администратор\\PycharmProjects\\kursach-vsp\\УЛЬТИМАТИВНАЯ_Формулы.xlsx Sheet!R27C5 \t \* MERGEFORMAT </m:t>
          </m:r>
          <m:r>
            <w:rPr>
              <w:rFonts w:ascii="Cambria Math" w:eastAsia="Calibri" w:hAnsi="Cambria Math"/>
              <w:i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16400.38</m:t>
          </m:r>
          <m:r>
            <w:rPr>
              <w:rFonts w:ascii="Cambria Math" w:eastAsia="Calibri" w:hAnsi="Cambria Math"/>
              <w:i/>
              <w:sz w:val="28"/>
              <w:szCs w:val="28"/>
              <w:highlight w:val="green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highlight w:val="green"/>
                  <w:lang w:eastAsia="en-US"/>
                </w:rPr>
              </m:ctrlPr>
            </m:d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-0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.04301</m:t>
              </m:r>
            </m:e>
          </m:d>
        </m:oMath>
      </m:oMathPara>
    </w:p>
    <w:p w:rsidR="00711B6D" w:rsidRPr="004928C3" w:rsidRDefault="000674DF" w:rsidP="00711B6D">
      <w:pPr>
        <w:jc w:val="both"/>
        <w:rPr>
          <w:rFonts w:ascii="Cambria Math" w:eastAsia="Calibri" w:hAnsi="Cambria Math"/>
          <w:sz w:val="28"/>
          <w:szCs w:val="28"/>
          <w:lang w:eastAsia="en-US"/>
          <w:oMath/>
        </w:rPr>
      </w:pPr>
      <m:oMathPara>
        <m:oMath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highlight w:val="green"/>
                  <w:lang w:val="en-US" w:eastAsia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highlight w:val="green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highlight w:val="green"/>
                      <w:lang w:val="en-US" w:eastAsia="en-US"/>
                    </w:rPr>
                    <m:t>Р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highlight w:val="green"/>
                      <w:lang w:val="en-US" w:eastAsia="en-US"/>
                    </w:rPr>
                    <m:t>экв 1–2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highlight w:val="green"/>
                      <w:lang w:val="en-US" w:eastAsia="en-US"/>
                    </w:rPr>
                    <m:t>II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  <w:highlight w:val="green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highlight w:val="green"/>
              <w:lang w:val="en-US" w:eastAsia="en-US"/>
            </w:rPr>
            <m:t xml:space="preserve">=12044.44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  <w:lang w:eastAsia="en-US"/>
            </w:rPr>
            <m:t>кгс</m:t>
          </m:r>
        </m:oMath>
      </m:oMathPara>
    </w:p>
    <w:p w:rsidR="00711B6D" w:rsidRPr="004928C3" w:rsidRDefault="00711B6D" w:rsidP="00711B6D">
      <w:pPr>
        <w:ind w:left="720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br/>
      </w: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13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Sheet!R18C5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0.01145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×55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Sheet!R23C5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3092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>×</m:t>
          </m:r>
          <m:r>
            <w:rPr>
              <w:rFonts w:ascii="Cambria Math" w:hAnsi="Cambria Math"/>
              <w:sz w:val="28"/>
              <w:szCs w:val="28"/>
              <w:highlight w:val="green"/>
              <w:lang w:eastAsia="en-US"/>
            </w:rPr>
            <m:t xml:space="preserve">12044.44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>=1.34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m:rPr>
              <m:nor/>
            </m:rPr>
            <w:rPr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711B6D">
      <w:pPr>
        <w:jc w:val="center"/>
        <w:rPr>
          <w:rFonts w:eastAsia="Calibri"/>
          <w:sz w:val="28"/>
          <w:szCs w:val="28"/>
          <w:lang w:eastAsia="en-US"/>
        </w:rPr>
      </w:pPr>
    </w:p>
    <w:p w:rsidR="00711B6D" w:rsidRPr="004928C3" w:rsidRDefault="000674DF" w:rsidP="00711B6D">
      <w:pPr>
        <w:jc w:val="center"/>
        <w:rPr>
          <w:rFonts w:eastAsia="Calibri"/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h1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=0,25×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 xml:space="preserve">1.34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 xml:space="preserve"> LINK Excel.Sheet.12 C:\\Users\\Администратор\\PycharmProjects\\kursach-vsp\\УЛЬТИМАТИВНАЯ_Формулы.xlsx Sheet!R57C1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0.248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>=0.0653</m:t>
          </m:r>
          <m:r>
            <m:rPr>
              <m:nor/>
            </m:rPr>
            <w:rPr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Напряжения на основной площадке земляного полотна от соседней шпалы (3) определяется аналогично напряжению под шпалой 1, учитывая разное расположение шпал относительно осей вагона.</w:t>
      </w:r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4928C3" w:rsidRDefault="000674DF" w:rsidP="00711B6D">
      <w:pPr>
        <w:spacing w:after="200" w:line="276" w:lineRule="auto"/>
        <w:rPr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=0,25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б1,3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×A</m:t>
          </m:r>
        </m:oMath>
      </m:oMathPara>
    </w:p>
    <w:p w:rsidR="00711B6D" w:rsidRPr="004928C3" w:rsidRDefault="000674DF" w:rsidP="00711B6D">
      <w:pPr>
        <w:spacing w:after="200" w:line="276" w:lineRule="auto"/>
        <w:rPr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11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k×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ш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Ω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α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экв</m:t>
              </m:r>
            </m:sub>
            <m:sup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II</m:t>
              </m:r>
            </m:sup>
          </m:sSubSup>
        </m:oMath>
      </m:oMathPara>
    </w:p>
    <w:p w:rsidR="00711B6D" w:rsidRPr="004928C3" w:rsidRDefault="00711B6D" w:rsidP="00711B6D">
      <w:pPr>
        <w:rPr>
          <w:rFonts w:eastAsia="Calibri"/>
          <w:sz w:val="28"/>
          <w:szCs w:val="28"/>
          <w:highlight w:val="green"/>
          <w:lang w:val="en-US" w:eastAsia="en-US"/>
        </w:rPr>
      </w:pPr>
      <m:oMath>
        <m:r>
          <w:rPr>
            <w:rFonts w:ascii="Cambria Math" w:hAnsi="Cambria Math"/>
            <w:sz w:val="28"/>
            <w:szCs w:val="28"/>
            <w:lang w:val="en-US" w:eastAsia="en-US"/>
          </w:rPr>
          <m:t>η</m:t>
        </m:r>
      </m:oMath>
      <w:r w:rsidRPr="004928C3">
        <w:rPr>
          <w:rFonts w:eastAsia="Calibri"/>
          <w:sz w:val="28"/>
          <w:szCs w:val="28"/>
          <w:highlight w:val="green"/>
          <w:vertAlign w:val="subscript"/>
          <w:lang w:val="en-US" w:eastAsia="en-US"/>
        </w:rPr>
        <w:t>I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: x = 55 </w:t>
      </w:r>
      <w:r w:rsidRPr="004928C3">
        <w:rPr>
          <w:rFonts w:eastAsia="Calibri"/>
          <w:sz w:val="28"/>
          <w:szCs w:val="28"/>
          <w:highlight w:val="green"/>
          <w:lang w:eastAsia="en-US"/>
        </w:rPr>
        <w:t>см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; </w:t>
      </w:r>
      <w:proofErr w:type="spellStart"/>
      <w:r w:rsidRPr="004928C3">
        <w:rPr>
          <w:rFonts w:eastAsia="Calibri"/>
          <w:sz w:val="28"/>
          <w:szCs w:val="28"/>
          <w:highlight w:val="green"/>
          <w:lang w:val="en-US" w:eastAsia="en-US"/>
        </w:rPr>
        <w:t>kx</w:t>
      </w:r>
      <w:proofErr w:type="spellEnd"/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 = </w:t>
      </w:r>
      <w:r w:rsidR="006D72B1">
        <w:rPr>
          <w:rFonts w:eastAsia="Calibri"/>
          <w:sz w:val="28"/>
          <w:szCs w:val="28"/>
          <w:highlight w:val="green"/>
          <w:lang w:val="en-US" w:eastAsia="en-US"/>
        </w:rPr>
        <w:fldChar w:fldCharType="begin"/>
      </w:r>
      <w:r w:rsidR="006D72B1">
        <w:rPr>
          <w:rFonts w:eastAsia="Calibri"/>
          <w:sz w:val="28"/>
          <w:szCs w:val="28"/>
          <w:highlight w:val="green"/>
          <w:lang w:val="en-US" w:eastAsia="en-US"/>
        </w:rPr>
        <w:instrText xml:space="preserve"> LINK </w:instrText>
      </w:r>
      <w:r w:rsidR="000072AB">
        <w:rPr>
          <w:rFonts w:eastAsia="Calibri"/>
          <w:sz w:val="28"/>
          <w:szCs w:val="28"/>
          <w:highlight w:val="green"/>
          <w:lang w:val="en-US" w:eastAsia="en-US"/>
        </w:rPr>
        <w:instrText xml:space="preserve">Excel.Sheet.12 C:\\Users\\Администратор\\PycharmProjects\\kursach-vsp\\УЛЬТИМАТИВНАЯ_Формулы.xlsx Sheet!R18C5 </w:instrText>
      </w:r>
      <w:r w:rsidR="006D72B1">
        <w:rPr>
          <w:rFonts w:eastAsia="Calibri"/>
          <w:sz w:val="28"/>
          <w:szCs w:val="28"/>
          <w:highlight w:val="green"/>
          <w:lang w:val="en-US" w:eastAsia="en-US"/>
        </w:rPr>
        <w:instrText xml:space="preserve">\t \* MERGEFORMAT </w:instrText>
      </w:r>
      <w:r w:rsidR="006D72B1">
        <w:rPr>
          <w:rFonts w:eastAsia="Calibri"/>
          <w:sz w:val="28"/>
          <w:szCs w:val="28"/>
          <w:highlight w:val="green"/>
          <w:lang w:val="en-US" w:eastAsia="en-US"/>
        </w:rPr>
        <w:fldChar w:fldCharType="separate"/>
      </w:r>
      <w:r w:rsidR="000072AB" w:rsidRPr="000072AB">
        <w:rPr>
          <w:sz w:val="28"/>
          <w:szCs w:val="28"/>
          <w:lang w:val="en-US"/>
        </w:rPr>
        <w:t>0.01145</w:t>
      </w:r>
      <w:r w:rsidR="006D72B1">
        <w:rPr>
          <w:rFonts w:eastAsia="Calibri"/>
          <w:sz w:val="28"/>
          <w:szCs w:val="28"/>
          <w:highlight w:val="green"/>
          <w:lang w:val="en-US" w:eastAsia="en-US"/>
        </w:rPr>
        <w:fldChar w:fldCharType="end"/>
      </w:r>
      <w:r w:rsidR="00777F9D" w:rsidRPr="004928C3">
        <w:rPr>
          <w:rFonts w:eastAsia="Calibri"/>
          <w:sz w:val="28"/>
          <w:szCs w:val="28"/>
          <w:highlight w:val="green"/>
          <w:lang w:val="en-US" w:eastAsia="en-US"/>
        </w:rPr>
        <w:t>×55 = 0</w:t>
      </w:r>
      <w:proofErr w:type="gramStart"/>
      <w:r w:rsidR="00777F9D" w:rsidRPr="004928C3">
        <w:rPr>
          <w:rFonts w:eastAsia="Calibri"/>
          <w:sz w:val="28"/>
          <w:szCs w:val="28"/>
          <w:highlight w:val="green"/>
          <w:lang w:val="en-US" w:eastAsia="en-US"/>
        </w:rPr>
        <w:t>,63</w:t>
      </w:r>
      <w:proofErr w:type="gramEnd"/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; η = </w:t>
      </w:r>
      <w:r w:rsidR="00777F9D" w:rsidRPr="004928C3">
        <w:rPr>
          <w:rFonts w:eastAsia="Calibri"/>
          <w:sz w:val="28"/>
          <w:szCs w:val="28"/>
          <w:highlight w:val="green"/>
          <w:lang w:val="en-US" w:eastAsia="en-US"/>
        </w:rPr>
        <w:t>0.74428</w:t>
      </w:r>
    </w:p>
    <w:p w:rsidR="00711B6D" w:rsidRPr="004928C3" w:rsidRDefault="00711B6D" w:rsidP="00711B6D">
      <w:pPr>
        <w:rPr>
          <w:sz w:val="28"/>
          <w:szCs w:val="28"/>
          <w:highlight w:val="green"/>
          <w:lang w:val="en-US" w:eastAsia="en-US"/>
        </w:rPr>
      </w:pPr>
      <m:oMath>
        <m:r>
          <w:rPr>
            <w:rFonts w:ascii="Cambria Math" w:hAnsi="Cambria Math"/>
            <w:sz w:val="28"/>
            <w:szCs w:val="28"/>
            <w:highlight w:val="green"/>
            <w:lang w:val="en-US" w:eastAsia="en-US"/>
          </w:rPr>
          <m:t>η</m:t>
        </m:r>
      </m:oMath>
      <w:r w:rsidRPr="004928C3">
        <w:rPr>
          <w:rFonts w:eastAsia="Calibri"/>
          <w:sz w:val="28"/>
          <w:szCs w:val="28"/>
          <w:highlight w:val="green"/>
          <w:vertAlign w:val="subscript"/>
          <w:lang w:val="en-US" w:eastAsia="en-US"/>
        </w:rPr>
        <w:t>II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>: x</w:t>
      </w:r>
      <w:r w:rsidR="00777F9D"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 = 185-55 = 130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 </w:t>
      </w:r>
      <w:r w:rsidRPr="004928C3">
        <w:rPr>
          <w:rFonts w:eastAsia="Calibri"/>
          <w:sz w:val="28"/>
          <w:szCs w:val="28"/>
          <w:highlight w:val="green"/>
          <w:lang w:eastAsia="en-US"/>
        </w:rPr>
        <w:t>см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; </w:t>
      </w:r>
      <w:proofErr w:type="spellStart"/>
      <w:r w:rsidRPr="004928C3">
        <w:rPr>
          <w:rFonts w:eastAsia="Calibri"/>
          <w:sz w:val="28"/>
          <w:szCs w:val="28"/>
          <w:highlight w:val="green"/>
          <w:lang w:val="en-US" w:eastAsia="en-US"/>
        </w:rPr>
        <w:t>kx</w:t>
      </w:r>
      <w:proofErr w:type="spellEnd"/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 = </w:t>
      </w:r>
      <w:r w:rsidR="006D72B1">
        <w:rPr>
          <w:rFonts w:eastAsia="Calibri"/>
          <w:sz w:val="28"/>
          <w:szCs w:val="28"/>
          <w:highlight w:val="green"/>
          <w:lang w:val="en-US" w:eastAsia="en-US"/>
        </w:rPr>
        <w:fldChar w:fldCharType="begin"/>
      </w:r>
      <w:r w:rsidR="006D72B1">
        <w:rPr>
          <w:rFonts w:eastAsia="Calibri"/>
          <w:sz w:val="28"/>
          <w:szCs w:val="28"/>
          <w:highlight w:val="green"/>
          <w:lang w:val="en-US" w:eastAsia="en-US"/>
        </w:rPr>
        <w:instrText xml:space="preserve"> LINK </w:instrText>
      </w:r>
      <w:r w:rsidR="000072AB">
        <w:rPr>
          <w:rFonts w:eastAsia="Calibri"/>
          <w:sz w:val="28"/>
          <w:szCs w:val="28"/>
          <w:highlight w:val="green"/>
          <w:lang w:val="en-US" w:eastAsia="en-US"/>
        </w:rPr>
        <w:instrText xml:space="preserve">Excel.Sheet.12 C:\\Users\\Администратор\\PycharmProjects\\kursach-vsp\\УЛЬТИМАТИВНАЯ_Формулы.xlsx Sheet!R18C5 </w:instrText>
      </w:r>
      <w:r w:rsidR="006D72B1">
        <w:rPr>
          <w:rFonts w:eastAsia="Calibri"/>
          <w:sz w:val="28"/>
          <w:szCs w:val="28"/>
          <w:highlight w:val="green"/>
          <w:lang w:val="en-US" w:eastAsia="en-US"/>
        </w:rPr>
        <w:instrText xml:space="preserve">\t \* MERGEFORMAT </w:instrText>
      </w:r>
      <w:r w:rsidR="006D72B1">
        <w:rPr>
          <w:rFonts w:eastAsia="Calibri"/>
          <w:sz w:val="28"/>
          <w:szCs w:val="28"/>
          <w:highlight w:val="green"/>
          <w:lang w:val="en-US" w:eastAsia="en-US"/>
        </w:rPr>
        <w:fldChar w:fldCharType="separate"/>
      </w:r>
      <w:r w:rsidR="000072AB" w:rsidRPr="000072AB">
        <w:rPr>
          <w:sz w:val="28"/>
          <w:szCs w:val="28"/>
          <w:lang w:val="en-US"/>
        </w:rPr>
        <w:t>0.01145</w:t>
      </w:r>
      <w:r w:rsidR="006D72B1">
        <w:rPr>
          <w:rFonts w:eastAsia="Calibri"/>
          <w:sz w:val="28"/>
          <w:szCs w:val="28"/>
          <w:highlight w:val="green"/>
          <w:lang w:val="en-US" w:eastAsia="en-US"/>
        </w:rPr>
        <w:fldChar w:fldCharType="end"/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>×</w:t>
      </w:r>
      <w:r w:rsidR="00777F9D" w:rsidRPr="004928C3">
        <w:rPr>
          <w:rFonts w:eastAsia="Calibri"/>
          <w:sz w:val="28"/>
          <w:szCs w:val="28"/>
          <w:highlight w:val="green"/>
          <w:lang w:val="en-US" w:eastAsia="en-US"/>
        </w:rPr>
        <w:t>13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>0</w:t>
      </w:r>
      <w:r w:rsidR="00777F9D"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 = 1,488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; </w:t>
      </w:r>
      <m:oMath>
        <m:r>
          <w:rPr>
            <w:rFonts w:ascii="Cambria Math" w:hAnsi="Cambria Math"/>
            <w:sz w:val="28"/>
            <w:szCs w:val="28"/>
            <w:highlight w:val="green"/>
            <w:lang w:val="en-US" w:eastAsia="en-US"/>
          </w:rPr>
          <m:t>η</m:t>
        </m:r>
      </m:oMath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 = </w:t>
      </w:r>
      <w:r w:rsidR="005721A6" w:rsidRPr="004928C3">
        <w:rPr>
          <w:rFonts w:eastAsia="Calibri"/>
          <w:sz w:val="28"/>
          <w:szCs w:val="28"/>
          <w:highlight w:val="green"/>
          <w:lang w:val="en-US" w:eastAsia="en-US"/>
        </w:rPr>
        <w:t>0.0876</w:t>
      </w:r>
    </w:p>
    <w:p w:rsidR="00711B6D" w:rsidRPr="004928C3" w:rsidRDefault="00711B6D" w:rsidP="00424FC9">
      <w:pPr>
        <w:rPr>
          <w:rFonts w:eastAsia="Calibri"/>
          <w:sz w:val="28"/>
          <w:szCs w:val="28"/>
          <w:lang w:eastAsia="en-US"/>
        </w:rPr>
      </w:pPr>
      <m:oMath>
        <m:r>
          <w:rPr>
            <w:rFonts w:ascii="Cambria Math" w:hAnsi="Cambria Math"/>
            <w:sz w:val="28"/>
            <w:szCs w:val="28"/>
            <w:highlight w:val="green"/>
            <w:lang w:val="en-US" w:eastAsia="en-US"/>
          </w:rPr>
          <m:t>η</m:t>
        </m:r>
      </m:oMath>
      <w:r w:rsidRPr="004928C3">
        <w:rPr>
          <w:rFonts w:eastAsia="Calibri"/>
          <w:sz w:val="28"/>
          <w:szCs w:val="28"/>
          <w:highlight w:val="green"/>
          <w:vertAlign w:val="subscript"/>
          <w:lang w:val="en-US" w:eastAsia="en-US"/>
        </w:rPr>
        <w:t>III</w:t>
      </w:r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: 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>x</w:t>
      </w:r>
      <w:r w:rsidR="005721A6" w:rsidRPr="004928C3">
        <w:rPr>
          <w:rFonts w:eastAsia="Calibri"/>
          <w:sz w:val="28"/>
          <w:szCs w:val="28"/>
          <w:highlight w:val="green"/>
          <w:lang w:eastAsia="en-US"/>
        </w:rPr>
        <w:t xml:space="preserve"> = </w:t>
      </w:r>
      <w:r w:rsidR="00777F9D" w:rsidRPr="004928C3">
        <w:rPr>
          <w:rFonts w:eastAsia="Calibri"/>
          <w:sz w:val="28"/>
          <w:szCs w:val="28"/>
          <w:highlight w:val="green"/>
          <w:lang w:eastAsia="en-US"/>
        </w:rPr>
        <w:t>185</w:t>
      </w:r>
      <w:r w:rsidR="005721A6" w:rsidRPr="004928C3">
        <w:rPr>
          <w:rFonts w:eastAsia="Calibri"/>
          <w:sz w:val="28"/>
          <w:szCs w:val="28"/>
          <w:highlight w:val="green"/>
          <w:lang w:eastAsia="en-US"/>
        </w:rPr>
        <w:t>+</w:t>
      </w:r>
      <w:r w:rsidR="00777F9D" w:rsidRPr="004928C3">
        <w:rPr>
          <w:rFonts w:eastAsia="Calibri"/>
          <w:sz w:val="28"/>
          <w:szCs w:val="28"/>
          <w:highlight w:val="green"/>
          <w:lang w:eastAsia="en-US"/>
        </w:rPr>
        <w:t>185-55=31</w:t>
      </w:r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5 см; </w:t>
      </w:r>
      <w:proofErr w:type="spellStart"/>
      <w:r w:rsidRPr="004928C3">
        <w:rPr>
          <w:rFonts w:eastAsia="Calibri"/>
          <w:sz w:val="28"/>
          <w:szCs w:val="28"/>
          <w:highlight w:val="green"/>
          <w:lang w:val="en-US" w:eastAsia="en-US"/>
        </w:rPr>
        <w:t>kx</w:t>
      </w:r>
      <w:proofErr w:type="spellEnd"/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 = </w:t>
      </w:r>
      <w:r w:rsidR="006D72B1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6D72B1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0072AB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Sheet!R18C5 </w:instrText>
      </w:r>
      <w:r w:rsidR="006D72B1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6D72B1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0072AB" w:rsidRPr="000072AB">
        <w:rPr>
          <w:sz w:val="28"/>
          <w:szCs w:val="28"/>
        </w:rPr>
        <w:t>0.01145</w:t>
      </w:r>
      <w:r w:rsidR="006D72B1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5721A6" w:rsidRPr="004928C3">
        <w:rPr>
          <w:rFonts w:eastAsia="Calibri"/>
          <w:sz w:val="28"/>
          <w:szCs w:val="28"/>
          <w:highlight w:val="green"/>
          <w:lang w:eastAsia="en-US"/>
        </w:rPr>
        <w:t>×305</w:t>
      </w:r>
      <w:r w:rsidR="00777F9D" w:rsidRPr="004928C3">
        <w:rPr>
          <w:rFonts w:eastAsia="Calibri"/>
          <w:sz w:val="28"/>
          <w:szCs w:val="28"/>
          <w:highlight w:val="green"/>
          <w:lang w:eastAsia="en-US"/>
        </w:rPr>
        <w:t xml:space="preserve"> = 3</w:t>
      </w:r>
      <w:proofErr w:type="gramStart"/>
      <w:r w:rsidR="00777F9D" w:rsidRPr="004928C3">
        <w:rPr>
          <w:rFonts w:eastAsia="Calibri"/>
          <w:sz w:val="28"/>
          <w:szCs w:val="28"/>
          <w:highlight w:val="green"/>
          <w:lang w:eastAsia="en-US"/>
        </w:rPr>
        <w:t>,60</w:t>
      </w:r>
      <w:proofErr w:type="gramEnd"/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; </w:t>
      </w:r>
      <m:oMath>
        <m:r>
          <w:rPr>
            <w:rFonts w:ascii="Cambria Math" w:hAnsi="Cambria Math"/>
            <w:sz w:val="28"/>
            <w:szCs w:val="28"/>
            <w:highlight w:val="green"/>
            <w:lang w:val="en-US" w:eastAsia="en-US"/>
          </w:rPr>
          <m:t>η</m:t>
        </m:r>
      </m:oMath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 = </w:t>
      </w:r>
      <w:r w:rsidR="005721A6" w:rsidRPr="004928C3">
        <w:rPr>
          <w:rFonts w:eastAsia="Calibri"/>
          <w:sz w:val="28"/>
          <w:szCs w:val="28"/>
          <w:lang w:eastAsia="en-US"/>
        </w:rPr>
        <w:t>-</w:t>
      </w:r>
      <w:r w:rsidR="005721A6" w:rsidRPr="004928C3">
        <w:rPr>
          <w:rFonts w:eastAsia="Calibri"/>
          <w:sz w:val="28"/>
          <w:szCs w:val="28"/>
          <w:highlight w:val="green"/>
          <w:lang w:eastAsia="en-US"/>
        </w:rPr>
        <w:t>0.00622</w:t>
      </w:r>
    </w:p>
    <w:p w:rsidR="00424FC9" w:rsidRPr="004928C3" w:rsidRDefault="00424FC9" w:rsidP="00424FC9">
      <w:pPr>
        <w:rPr>
          <w:rFonts w:eastAsia="Calibri"/>
          <w:sz w:val="28"/>
          <w:szCs w:val="28"/>
          <w:highlight w:val="green"/>
          <w:lang w:val="en-US" w:eastAsia="en-US"/>
        </w:rPr>
      </w:pPr>
      <m:oMath>
        <m:r>
          <w:rPr>
            <w:rFonts w:ascii="Cambria Math" w:hAnsi="Cambria Math"/>
            <w:sz w:val="28"/>
            <w:szCs w:val="28"/>
            <w:lang w:val="en-US" w:eastAsia="en-US"/>
          </w:rPr>
          <m:t>η</m:t>
        </m:r>
      </m:oMath>
      <w:r w:rsidRPr="004928C3">
        <w:rPr>
          <w:rFonts w:eastAsia="Calibri"/>
          <w:sz w:val="28"/>
          <w:szCs w:val="28"/>
          <w:highlight w:val="green"/>
          <w:vertAlign w:val="subscript"/>
          <w:lang w:val="en-US" w:eastAsia="en-US"/>
        </w:rPr>
        <w:t>I</w:t>
      </w:r>
      <w:r>
        <w:rPr>
          <w:rFonts w:eastAsia="Calibri"/>
          <w:sz w:val="28"/>
          <w:szCs w:val="28"/>
          <w:highlight w:val="green"/>
          <w:vertAlign w:val="subscript"/>
          <w:lang w:val="en-US" w:eastAsia="en-US"/>
        </w:rPr>
        <w:t>V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: x = 55 </w:t>
      </w:r>
      <w:r w:rsidRPr="004928C3">
        <w:rPr>
          <w:rFonts w:eastAsia="Calibri"/>
          <w:sz w:val="28"/>
          <w:szCs w:val="28"/>
          <w:highlight w:val="green"/>
          <w:lang w:eastAsia="en-US"/>
        </w:rPr>
        <w:t>см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; </w:t>
      </w:r>
      <w:proofErr w:type="spellStart"/>
      <w:r w:rsidRPr="004928C3">
        <w:rPr>
          <w:rFonts w:eastAsia="Calibri"/>
          <w:sz w:val="28"/>
          <w:szCs w:val="28"/>
          <w:highlight w:val="green"/>
          <w:lang w:val="en-US" w:eastAsia="en-US"/>
        </w:rPr>
        <w:t>kx</w:t>
      </w:r>
      <w:proofErr w:type="spellEnd"/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 = </w:t>
      </w:r>
      <w:r w:rsidR="006D72B1">
        <w:rPr>
          <w:rFonts w:eastAsia="Calibri"/>
          <w:sz w:val="28"/>
          <w:szCs w:val="28"/>
          <w:highlight w:val="green"/>
          <w:lang w:val="en-US" w:eastAsia="en-US"/>
        </w:rPr>
        <w:fldChar w:fldCharType="begin"/>
      </w:r>
      <w:r w:rsidR="006D72B1">
        <w:rPr>
          <w:rFonts w:eastAsia="Calibri"/>
          <w:sz w:val="28"/>
          <w:szCs w:val="28"/>
          <w:highlight w:val="green"/>
          <w:lang w:val="en-US" w:eastAsia="en-US"/>
        </w:rPr>
        <w:instrText xml:space="preserve"> LINK </w:instrText>
      </w:r>
      <w:r w:rsidR="000072AB">
        <w:rPr>
          <w:rFonts w:eastAsia="Calibri"/>
          <w:sz w:val="28"/>
          <w:szCs w:val="28"/>
          <w:highlight w:val="green"/>
          <w:lang w:val="en-US" w:eastAsia="en-US"/>
        </w:rPr>
        <w:instrText xml:space="preserve">Excel.Sheet.12 C:\\Users\\Администратор\\PycharmProjects\\kursach-vsp\\УЛЬТИМАТИВНАЯ_Формулы.xlsx Sheet!R18C5 </w:instrText>
      </w:r>
      <w:r w:rsidR="006D72B1">
        <w:rPr>
          <w:rFonts w:eastAsia="Calibri"/>
          <w:sz w:val="28"/>
          <w:szCs w:val="28"/>
          <w:highlight w:val="green"/>
          <w:lang w:val="en-US" w:eastAsia="en-US"/>
        </w:rPr>
        <w:instrText xml:space="preserve">\t \* MERGEFORMAT </w:instrText>
      </w:r>
      <w:r w:rsidR="006D72B1">
        <w:rPr>
          <w:rFonts w:eastAsia="Calibri"/>
          <w:sz w:val="28"/>
          <w:szCs w:val="28"/>
          <w:highlight w:val="green"/>
          <w:lang w:val="en-US" w:eastAsia="en-US"/>
        </w:rPr>
        <w:fldChar w:fldCharType="separate"/>
      </w:r>
      <w:r w:rsidR="000072AB" w:rsidRPr="000072AB">
        <w:rPr>
          <w:sz w:val="28"/>
          <w:szCs w:val="28"/>
          <w:lang w:val="en-US"/>
        </w:rPr>
        <w:t>0.01145</w:t>
      </w:r>
      <w:r w:rsidR="006D72B1">
        <w:rPr>
          <w:rFonts w:eastAsia="Calibri"/>
          <w:sz w:val="28"/>
          <w:szCs w:val="28"/>
          <w:highlight w:val="green"/>
          <w:lang w:val="en-US" w:eastAsia="en-US"/>
        </w:rPr>
        <w:fldChar w:fldCharType="end"/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>×55 = 0</w:t>
      </w:r>
      <w:proofErr w:type="gramStart"/>
      <w:r w:rsidRPr="004928C3">
        <w:rPr>
          <w:rFonts w:eastAsia="Calibri"/>
          <w:sz w:val="28"/>
          <w:szCs w:val="28"/>
          <w:highlight w:val="green"/>
          <w:lang w:val="en-US" w:eastAsia="en-US"/>
        </w:rPr>
        <w:t>,63</w:t>
      </w:r>
      <w:proofErr w:type="gramEnd"/>
      <w:r w:rsidRPr="004928C3">
        <w:rPr>
          <w:rFonts w:eastAsia="Calibri"/>
          <w:sz w:val="28"/>
          <w:szCs w:val="28"/>
          <w:highlight w:val="green"/>
          <w:lang w:val="en-US" w:eastAsia="en-US"/>
        </w:rPr>
        <w:t>; η = 0.74428</w:t>
      </w:r>
    </w:p>
    <w:p w:rsidR="00424FC9" w:rsidRPr="004928C3" w:rsidRDefault="00424FC9" w:rsidP="00711B6D">
      <w:pPr>
        <w:rPr>
          <w:rFonts w:eastAsia="Calibri"/>
          <w:sz w:val="28"/>
          <w:szCs w:val="28"/>
          <w:lang w:eastAsia="en-US"/>
        </w:rPr>
      </w:pPr>
    </w:p>
    <w:p w:rsidR="00711B6D" w:rsidRPr="004928C3" w:rsidRDefault="000674DF" w:rsidP="00711B6D">
      <w:pPr>
        <w:rPr>
          <w:rFonts w:eastAsia="Calibri"/>
          <w:sz w:val="28"/>
          <w:szCs w:val="28"/>
          <w:lang w:val="en-US" w:eastAsia="en-US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Р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экв2–3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II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Sheet!R33C5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17985.58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×(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0.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val="en-US" w:eastAsia="en-US"/>
            </w:rPr>
            <m:t>58399</m:t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)+</m:t>
          </m:r>
          <m:r>
            <w:rPr>
              <w:rFonts w:ascii="Cambria Math" w:eastAsia="Calibri" w:hAnsi="Cambria Math"/>
              <w:i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 xml:space="preserve"> LINK Excel.Sheet.12 C:\\Users\\Администратор\\PycharmProjects\\kursach-vsp\\УЛЬТИМАТИВНАЯ_Формулы.xlsx Sheet!R27C6 \t \* MERGEFORMAT </m:t>
          </m:r>
          <m:r>
            <w:rPr>
              <w:rFonts w:ascii="Cambria Math" w:eastAsia="Calibri" w:hAnsi="Cambria Math"/>
              <w:i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16400.38</m:t>
          </m:r>
          <m:r>
            <w:rPr>
              <w:rFonts w:ascii="Cambria Math" w:eastAsia="Calibri" w:hAnsi="Cambria Math"/>
              <w:i/>
              <w:sz w:val="28"/>
              <w:szCs w:val="28"/>
              <w:highlight w:val="green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(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0.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val="en-US" w:eastAsia="en-US"/>
            </w:rPr>
            <m:t>0876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>-0.00622</m:t>
          </m:r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)</m:t>
          </m:r>
        </m:oMath>
      </m:oMathPara>
    </w:p>
    <w:p w:rsidR="00711B6D" w:rsidRPr="004928C3" w:rsidRDefault="000674DF" w:rsidP="00711B6D">
      <w:pPr>
        <w:spacing w:after="200" w:line="276" w:lineRule="auto"/>
        <w:rPr>
          <w:sz w:val="28"/>
          <w:szCs w:val="28"/>
          <w:lang w:val="en-US" w:eastAsia="en-US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Р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экв2–3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II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=</m:t>
          </m:r>
          <m:r>
            <w:rPr>
              <w:rFonts w:ascii="Cambria Math" w:hAnsi="Cambria Math"/>
              <w:sz w:val="28"/>
              <w:szCs w:val="28"/>
              <w:highlight w:val="green"/>
              <w:lang w:val="en-US" w:eastAsia="en-US"/>
            </w:rPr>
            <m:t>11097.20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кгс</m:t>
          </m:r>
        </m:oMath>
      </m:oMathPara>
    </w:p>
    <w:p w:rsidR="00711B6D" w:rsidRPr="004928C3" w:rsidRDefault="000674DF" w:rsidP="00711B6D">
      <w:pPr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2.3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Sheet!R18C5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0.01145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×55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Sheet!R23C5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3092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hAnsi="Cambria Math"/>
              <w:sz w:val="28"/>
              <w:szCs w:val="28"/>
              <w:highlight w:val="green"/>
              <w:lang w:eastAsia="en-US"/>
            </w:rPr>
            <m:t xml:space="preserve">11097.20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>1.57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m:rPr>
              <m:nor/>
            </m:rPr>
            <w:rPr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br/>
      </w: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h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=0,25×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>1.57×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Sheet!R57C1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0.248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>0,0765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m:rPr>
              <m:nor/>
            </m:rPr>
            <w:rPr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sz w:val="28"/>
          <w:szCs w:val="28"/>
          <w:lang w:eastAsia="en-US"/>
        </w:rPr>
        <w:tab/>
        <w:t>Вычислив необходимые данные, определяем суммарное напряжение на основной площадке земляного полотна</w:t>
      </w:r>
    </w:p>
    <w:p w:rsidR="00711B6D" w:rsidRPr="004928C3" w:rsidRDefault="000674DF" w:rsidP="00711B6D">
      <w:pPr>
        <w:spacing w:before="240" w:after="240"/>
        <w:jc w:val="both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=0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>,0653+0,579+0,0765 =0.7208</m:t>
          </m:r>
          <m:r>
            <m:rPr>
              <m:nor/>
            </m:rPr>
            <w:rPr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  <w:highlight w:val="green"/>
              <w:lang w:eastAsia="en-US"/>
            </w:rPr>
            <m:t>&lt;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highlight w:val="green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highlight w:val="green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highlight w:val="green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highlight w:val="green"/>
                      <w:lang w:eastAsia="en-US"/>
                    </w:rPr>
                    <m:t>h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highlight w:val="green"/>
                  <w:lang w:eastAsia="en-US"/>
                </w:rPr>
                <m:t>=0,8</m:t>
              </m:r>
              <m:ctrlPr>
                <w:rPr>
                  <w:rFonts w:ascii="Cambria Math" w:eastAsia="Calibri" w:hAnsi="Cambria Math"/>
                  <w:sz w:val="28"/>
                  <w:szCs w:val="28"/>
                  <w:highlight w:val="green"/>
                  <w:lang w:val="en-US" w:eastAsia="en-US"/>
                </w:rPr>
              </m:ctrlPr>
            </m:e>
          </m:d>
        </m:oMath>
      </m:oMathPara>
    </w:p>
    <w:p w:rsidR="00711B6D" w:rsidRPr="004928C3" w:rsidRDefault="00711B6D" w:rsidP="00711B6D">
      <w:pPr>
        <w:ind w:hanging="142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 xml:space="preserve">Линии влияния прогибов от осей экипажа при определении напряжений на основной площадке земляного полотна приведены в Приложении 3. </w:t>
      </w:r>
    </w:p>
    <w:p w:rsidR="00711B6D" w:rsidRPr="004928C3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8"/>
          <w:lang w:eastAsia="en-US"/>
        </w:rPr>
      </w:pPr>
      <w:bookmarkStart w:id="21" w:name="_Toc142156017"/>
      <w:r w:rsidRPr="004928C3">
        <w:rPr>
          <w:rFonts w:eastAsia="Calibri"/>
          <w:sz w:val="28"/>
          <w:szCs w:val="28"/>
          <w:lang w:eastAsia="en-US"/>
        </w:rPr>
        <w:br w:type="page"/>
      </w:r>
    </w:p>
    <w:p w:rsidR="00711B6D" w:rsidRPr="0051581C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22" w:name="_Toc163147177"/>
      <w:r w:rsidRPr="0051581C">
        <w:rPr>
          <w:b/>
          <w:bCs/>
          <w:sz w:val="28"/>
          <w:szCs w:val="28"/>
          <w:lang w:eastAsia="en-US"/>
        </w:rPr>
        <w:lastRenderedPageBreak/>
        <w:t>2.3. Выводы</w:t>
      </w:r>
      <w:bookmarkEnd w:id="21"/>
      <w:bookmarkEnd w:id="22"/>
      <w:r w:rsidRPr="0051581C">
        <w:rPr>
          <w:b/>
          <w:bCs/>
          <w:sz w:val="28"/>
          <w:szCs w:val="28"/>
          <w:lang w:eastAsia="en-US"/>
        </w:rPr>
        <w:t xml:space="preserve"> </w:t>
      </w:r>
    </w:p>
    <w:p w:rsidR="00711B6D" w:rsidRPr="0051581C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51581C" w:rsidRDefault="00711B6D" w:rsidP="00711B6D">
      <w:pPr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51581C">
        <w:rPr>
          <w:rFonts w:eastAsia="Calibri"/>
          <w:sz w:val="28"/>
          <w:szCs w:val="28"/>
          <w:lang w:eastAsia="en-US"/>
        </w:rPr>
        <w:tab/>
      </w:r>
      <w:r w:rsidRPr="0051581C">
        <w:rPr>
          <w:rFonts w:eastAsia="Calibri"/>
          <w:sz w:val="28"/>
          <w:szCs w:val="28"/>
          <w:highlight w:val="green"/>
          <w:lang w:eastAsia="en-US"/>
        </w:rPr>
        <w:t>Выполненные расчеты позволяют сделать следующие выводы:</w:t>
      </w:r>
    </w:p>
    <w:p w:rsidR="00711B6D" w:rsidRPr="0051581C" w:rsidRDefault="00711B6D" w:rsidP="00711B6D">
      <w:pPr>
        <w:ind w:left="360"/>
        <w:jc w:val="both"/>
        <w:rPr>
          <w:rFonts w:eastAsia="Calibri"/>
          <w:sz w:val="28"/>
          <w:szCs w:val="28"/>
          <w:lang w:eastAsia="en-US"/>
        </w:rPr>
      </w:pPr>
      <w:r w:rsidRPr="0051581C">
        <w:rPr>
          <w:rFonts w:eastAsia="Calibri"/>
          <w:sz w:val="28"/>
          <w:szCs w:val="28"/>
          <w:highlight w:val="green"/>
          <w:lang w:eastAsia="en-US"/>
        </w:rPr>
        <w:t>Условие прочности (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h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=0.7208 </m:t>
        </m:r>
        <m:f>
          <m:fPr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</m:ctrlPr>
          </m:fPr>
          <m:num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кгс</m:t>
            </m:r>
          </m:num>
          <m:den>
            <m:sSup>
              <m:sSupPr>
                <m:ctrl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</m:ctrlPr>
              </m:s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см</m:t>
                </m:r>
              </m:e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2</m:t>
                </m:r>
              </m:sup>
            </m:sSup>
          </m:den>
        </m:f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&gt;</m:t>
        </m:r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h</m:t>
                </m:r>
              </m:sub>
            </m:s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=0,8</m:t>
            </m:r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val="en-US" w:eastAsia="en-US"/>
              </w:rPr>
            </m:ctrlPr>
          </m:e>
        </m:d>
      </m:oMath>
      <w:r w:rsidRPr="0051581C">
        <w:rPr>
          <w:sz w:val="28"/>
          <w:szCs w:val="28"/>
          <w:highlight w:val="green"/>
          <w:lang w:eastAsia="en-US"/>
        </w:rPr>
        <w:t>) вы</w:t>
      </w:r>
      <w:r w:rsidRPr="0051581C">
        <w:rPr>
          <w:rFonts w:eastAsia="Calibri"/>
          <w:sz w:val="28"/>
          <w:szCs w:val="28"/>
          <w:highlight w:val="green"/>
          <w:lang w:eastAsia="en-US"/>
        </w:rPr>
        <w:t>полняется, следовательно, данная конструкция пути</w:t>
      </w:r>
      <w:r w:rsidR="00F71D67" w:rsidRPr="0051581C">
        <w:rPr>
          <w:rFonts w:eastAsia="Calibri"/>
          <w:sz w:val="28"/>
          <w:szCs w:val="28"/>
          <w:highlight w:val="green"/>
          <w:lang w:eastAsia="en-US"/>
        </w:rPr>
        <w:t xml:space="preserve"> может</w:t>
      </w:r>
      <w:r w:rsidRPr="0051581C">
        <w:rPr>
          <w:rFonts w:eastAsia="Calibri"/>
          <w:sz w:val="28"/>
          <w:szCs w:val="28"/>
          <w:highlight w:val="green"/>
          <w:lang w:eastAsia="en-US"/>
        </w:rPr>
        <w:t xml:space="preserve"> эксплуатироваться.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2"/>
          <w:lang w:eastAsia="en-US"/>
        </w:rPr>
      </w:pPr>
      <w:r w:rsidRPr="0051581C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23" w:name="_Toc142156018"/>
      <w:bookmarkStart w:id="24" w:name="_Toc163147178"/>
      <w:r w:rsidRPr="00711B6D">
        <w:rPr>
          <w:b/>
          <w:bCs/>
          <w:sz w:val="28"/>
          <w:szCs w:val="28"/>
          <w:lang w:eastAsia="en-US"/>
        </w:rPr>
        <w:lastRenderedPageBreak/>
        <w:t xml:space="preserve">3. Расчет </w:t>
      </w:r>
      <w:proofErr w:type="spellStart"/>
      <w:r w:rsidRPr="00711B6D">
        <w:rPr>
          <w:b/>
          <w:bCs/>
          <w:sz w:val="28"/>
          <w:szCs w:val="28"/>
          <w:lang w:eastAsia="en-US"/>
        </w:rPr>
        <w:t>бесстыкового</w:t>
      </w:r>
      <w:proofErr w:type="spellEnd"/>
      <w:r w:rsidRPr="00711B6D">
        <w:rPr>
          <w:b/>
          <w:bCs/>
          <w:sz w:val="28"/>
          <w:szCs w:val="28"/>
          <w:lang w:eastAsia="en-US"/>
        </w:rPr>
        <w:t xml:space="preserve"> пути</w:t>
      </w:r>
      <w:bookmarkEnd w:id="23"/>
      <w:bookmarkEnd w:id="24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keepNext/>
        <w:keepLines/>
        <w:numPr>
          <w:ilvl w:val="1"/>
          <w:numId w:val="6"/>
        </w:numPr>
        <w:spacing w:after="200" w:line="259" w:lineRule="auto"/>
        <w:ind w:right="-17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25" w:name="_Toc142156019"/>
      <w:bookmarkStart w:id="26" w:name="_Toc163147179"/>
      <w:r w:rsidRPr="00711B6D">
        <w:rPr>
          <w:b/>
          <w:bCs/>
          <w:sz w:val="28"/>
          <w:szCs w:val="28"/>
          <w:lang w:eastAsia="en-US"/>
        </w:rPr>
        <w:t xml:space="preserve">Расчет </w:t>
      </w:r>
      <w:proofErr w:type="spellStart"/>
      <w:r w:rsidRPr="00711B6D">
        <w:rPr>
          <w:b/>
          <w:bCs/>
          <w:sz w:val="28"/>
          <w:szCs w:val="28"/>
          <w:lang w:eastAsia="en-US"/>
        </w:rPr>
        <w:t>бесстыкового</w:t>
      </w:r>
      <w:proofErr w:type="spellEnd"/>
      <w:r w:rsidRPr="00711B6D">
        <w:rPr>
          <w:b/>
          <w:bCs/>
          <w:sz w:val="28"/>
          <w:szCs w:val="28"/>
          <w:lang w:eastAsia="en-US"/>
        </w:rPr>
        <w:t xml:space="preserve"> пути по условию прочности</w:t>
      </w:r>
      <w:bookmarkEnd w:id="25"/>
      <w:bookmarkEnd w:id="26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Нормальные напряжения от изгиба рельса определяются в кромках подошвы и головки под воздействием вертикальных сил от колес Электровоза, движущегося с максимально возможной скоростью. В момент прохода экипажа изгибные напряжения под поездной нагрузкой суммируются с температурными напряжениями в рельсовых плетях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бесстыкового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 пути. Очевидно, что прочность рельсовой плети лимитируется этими суммарными напряжениями, которые имеют наибольшую величину: летом – в кромках головки рельса; зимой – в кромках подошвы рельса.</w:t>
      </w:r>
    </w:p>
    <w:p w:rsidR="00711B6D" w:rsidRPr="00711B6D" w:rsidRDefault="00711B6D" w:rsidP="00711B6D">
      <w:pPr>
        <w:ind w:firstLine="709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Прочность рельса будет обеспечена, если нормальные суммарные напряжения не превысят допускаемых величин, то есть:</w:t>
      </w:r>
    </w:p>
    <w:p w:rsidR="00711B6D" w:rsidRPr="00711B6D" w:rsidRDefault="00711B6D" w:rsidP="00711B6D">
      <w:pPr>
        <w:ind w:left="885"/>
        <w:contextualSpacing/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4928C3" w:rsidRDefault="000674DF" w:rsidP="00711B6D">
      <w:pPr>
        <w:jc w:val="center"/>
        <w:rPr>
          <w:rFonts w:eastAsia="Calibri"/>
          <w:i/>
          <w:sz w:val="28"/>
          <w:szCs w:val="28"/>
          <w:lang w:val="en-US"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кп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[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σ</m:t>
          </m:r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]</m:t>
          </m:r>
        </m:oMath>
      </m:oMathPara>
    </w:p>
    <w:p w:rsidR="00711B6D" w:rsidRPr="004928C3" w:rsidRDefault="00711B6D" w:rsidP="00711B6D">
      <w:pPr>
        <w:ind w:firstLine="709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  <w:proofErr w:type="gramStart"/>
      <w:r w:rsidRPr="004928C3">
        <w:rPr>
          <w:rFonts w:eastAsia="Calibri"/>
          <w:sz w:val="28"/>
          <w:szCs w:val="28"/>
          <w:lang w:eastAsia="en-US"/>
        </w:rPr>
        <w:t>где,</w:t>
      </w:r>
      <w:r w:rsidRPr="004928C3">
        <w:rPr>
          <w:rFonts w:eastAsia="Calibri"/>
          <w:sz w:val="28"/>
          <w:szCs w:val="28"/>
          <w:lang w:eastAsia="en-US"/>
        </w:rPr>
        <w:tab/>
      </w:r>
      <w:proofErr w:type="gramEnd"/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</m:d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допускаемые напряжения;</w:t>
      </w:r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</m:d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=4000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кгс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/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для термоупрочненных рельсов;</w:t>
      </w:r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 xml:space="preserve"> коэффициент запаса прочности;</w:t>
      </w:r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=1</m:t>
        </m:r>
        <m:r>
          <m:rPr>
            <m:sty m:val="p"/>
          </m:rPr>
          <w:rPr>
            <w:rFonts w:ascii="Cambria Math" w:eastAsia="Calibri"/>
            <w:sz w:val="28"/>
            <w:szCs w:val="28"/>
            <w:highlight w:val="green"/>
            <w:lang w:eastAsia="en-US"/>
          </w:rPr>
          <m:t>,3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для новых рельсов;</w:t>
      </w:r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кп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 xml:space="preserve"> кромочные напряжения в подошве рельса;</w:t>
      </w:r>
    </w:p>
    <w:p w:rsidR="00711B6D" w:rsidRPr="004928C3" w:rsidRDefault="000674DF" w:rsidP="00711B6D">
      <w:pPr>
        <w:ind w:left="1276" w:hanging="567"/>
        <w:rPr>
          <w:rFonts w:eastAsia="Calibri"/>
          <w:sz w:val="28"/>
          <w:szCs w:val="28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t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="00711B6D" w:rsidRPr="004928C3">
        <w:rPr>
          <w:rFonts w:eastAsia="Calibri"/>
          <w:sz w:val="28"/>
          <w:szCs w:val="28"/>
          <w:lang w:eastAsia="en-US"/>
        </w:rPr>
        <w:t xml:space="preserve"> напряжения в поперечном сечении рельса от действия температурных сил;</w:t>
      </w:r>
    </w:p>
    <w:p w:rsidR="00711B6D" w:rsidRPr="004928C3" w:rsidRDefault="000674DF" w:rsidP="00711B6D">
      <w:pPr>
        <w:spacing w:before="240"/>
        <w:jc w:val="both"/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∆t</m:t>
          </m:r>
        </m:oMath>
      </m:oMathPara>
    </w:p>
    <w:p w:rsidR="00711B6D" w:rsidRPr="004928C3" w:rsidRDefault="00711B6D" w:rsidP="00711B6D">
      <w:pPr>
        <w:rPr>
          <w:rFonts w:ascii="Calibri" w:eastAsia="Calibri" w:hAnsi="Calibri"/>
          <w:sz w:val="28"/>
          <w:szCs w:val="28"/>
          <w:lang w:val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proofErr w:type="gramStart"/>
      <w:r w:rsidRPr="004928C3">
        <w:rPr>
          <w:rFonts w:eastAsia="Calibri"/>
          <w:sz w:val="28"/>
          <w:szCs w:val="28"/>
          <w:lang w:eastAsia="en-US"/>
        </w:rPr>
        <w:t>где,</w:t>
      </w:r>
      <w:r w:rsidRPr="004928C3">
        <w:rPr>
          <w:rFonts w:eastAsia="Calibri"/>
          <w:sz w:val="28"/>
          <w:szCs w:val="28"/>
          <w:lang w:eastAsia="en-US"/>
        </w:rPr>
        <w:tab/>
      </w:r>
      <w:proofErr w:type="gramEnd"/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α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=1,2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∙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-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5</m:t>
            </m:r>
          </m:sup>
        </m:sSup>
      </m:oMath>
      <w:r w:rsidRPr="004928C3">
        <w:rPr>
          <w:rFonts w:eastAsia="Calibri"/>
          <w:sz w:val="28"/>
          <w:szCs w:val="28"/>
          <w:lang w:eastAsia="en-US"/>
        </w:rPr>
        <w:t xml:space="preserve"> – коэффициент температурного расширения стали;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E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=2,1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∙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6</m:t>
            </m:r>
          </m:sup>
        </m:sSup>
        <m:r>
          <w:rPr>
            <w:rFonts w:ascii="Cambria Math" w:eastAsia="Calibri" w:hAnsi="Cambria Math"/>
            <w:sz w:val="28"/>
            <w:szCs w:val="28"/>
            <w:lang w:eastAsia="en-US"/>
          </w:rPr>
          <m:t>кгс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/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</m:oMath>
      <w:r w:rsidRPr="004928C3">
        <w:rPr>
          <w:rFonts w:eastAsia="Calibri"/>
          <w:sz w:val="28"/>
          <w:szCs w:val="28"/>
          <w:lang w:eastAsia="en-US"/>
        </w:rPr>
        <w:t xml:space="preserve"> – модуль упругости рельсовой стали;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 xml:space="preserve">Подставляя, получим: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αE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=25,2 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>кгс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/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</m:oMath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∆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t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изменение температуры рельсовой плети по сравнению с температурой ее закрепления;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Из условия прочности получим наибольшие допускаемые изменения температуры рельсовой плети по сравнению с температурой ее закрепления:</w:t>
      </w:r>
      <w:r w:rsidRPr="004928C3">
        <w:rPr>
          <w:rFonts w:eastAsia="Calibri"/>
          <w:noProof/>
          <w:sz w:val="28"/>
          <w:szCs w:val="28"/>
        </w:rPr>
        <w:t xml:space="preserve"> 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0674DF" w:rsidP="00711B6D">
      <w:pPr>
        <w:jc w:val="both"/>
        <w:rPr>
          <w:sz w:val="28"/>
          <w:szCs w:val="28"/>
          <w:lang w:val="en-US"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highlight w:val="green"/>
          <w:lang w:eastAsia="en-US"/>
        </w:rPr>
        <w:t>Электровоз</w:t>
      </w:r>
      <w:r w:rsidRPr="004928C3">
        <w:rPr>
          <w:rFonts w:eastAsia="Calibri"/>
          <w:sz w:val="28"/>
          <w:szCs w:val="28"/>
          <w:lang w:eastAsia="en-US"/>
        </w:rPr>
        <w:t xml:space="preserve"> – прямая – зима: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0674DF" w:rsidP="00711B6D">
      <w:pPr>
        <w:jc w:val="both"/>
        <w:rPr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4000-1,3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Sheet!R49C2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894.31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Sheet!R67C2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112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lastRenderedPageBreak/>
        <w:tab/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Электровоз – кривая – зима:</w:t>
      </w:r>
    </w:p>
    <w:p w:rsidR="00711B6D" w:rsidRPr="004928C3" w:rsidRDefault="00711B6D" w:rsidP="00711B6D">
      <w:pPr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4928C3" w:rsidRDefault="000674DF" w:rsidP="00711B6D">
      <w:pPr>
        <w:jc w:val="both"/>
        <w:rPr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4000-1,3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Sheet!R49C4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912.78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Sheet!R67C4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111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Вагон – прямая – зима:</w:t>
      </w: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0674DF" w:rsidP="00711B6D">
      <w:pPr>
        <w:jc w:val="both"/>
        <w:rPr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3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∙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Sheet!R49C6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889.48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Sheet!R67C6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112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711B6D" w:rsidRPr="004928C3" w:rsidRDefault="00711B6D" w:rsidP="00711B6D">
      <w:pPr>
        <w:jc w:val="both"/>
        <w:rPr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Вагон – кривая – зима:</w:t>
      </w: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0674DF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4000-1,3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Sheet!R49C8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1006.51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106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711B6D" w:rsidRPr="004928C3" w:rsidRDefault="00711B6D" w:rsidP="00711B6D">
      <w:pPr>
        <w:jc w:val="both"/>
        <w:rPr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 xml:space="preserve">К дальнейшим расчёту принимаем минимальные </w:t>
      </w:r>
      <w:proofErr w:type="gramStart"/>
      <w:r w:rsidRPr="004928C3">
        <w:rPr>
          <w:rFonts w:eastAsia="Calibri"/>
          <w:sz w:val="28"/>
          <w:szCs w:val="28"/>
          <w:lang w:eastAsia="en-US"/>
        </w:rPr>
        <w:t xml:space="preserve">значения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∆</m:t>
            </m:r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р</m:t>
                </m:r>
              </m:sub>
            </m:sSub>
          </m:e>
        </m:d>
      </m:oMath>
      <w:r w:rsidRPr="004928C3">
        <w:rPr>
          <w:rFonts w:eastAsia="Calibri"/>
          <w:sz w:val="28"/>
          <w:szCs w:val="28"/>
          <w:lang w:eastAsia="en-US"/>
        </w:rPr>
        <w:t xml:space="preserve"> для</w:t>
      </w:r>
      <w:proofErr w:type="gramEnd"/>
      <w:r w:rsidRPr="004928C3">
        <w:rPr>
          <w:rFonts w:eastAsia="Calibri"/>
          <w:sz w:val="28"/>
          <w:szCs w:val="28"/>
          <w:lang w:eastAsia="en-US"/>
        </w:rPr>
        <w:t xml:space="preserve"> прямого и кривого участков.</w:t>
      </w:r>
    </w:p>
    <w:p w:rsidR="00711B6D" w:rsidRPr="004928C3" w:rsidRDefault="00711B6D" w:rsidP="00711B6D">
      <w:pPr>
        <w:jc w:val="both"/>
        <w:rPr>
          <w:rFonts w:ascii="Calibri" w:eastAsia="Calibri" w:hAnsi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Подставив известные данные в формулы, определяем условие прочности:</w:t>
      </w:r>
    </w:p>
    <w:p w:rsidR="00711B6D" w:rsidRPr="004928C3" w:rsidRDefault="000674DF" w:rsidP="00711B6D">
      <w:pPr>
        <w:spacing w:before="240"/>
        <w:jc w:val="center"/>
        <w:rPr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(</m:t>
              </m:r>
              <m:r>
                <w:rPr>
                  <w:rFonts w:ascii="Cambria Math"/>
                  <w:sz w:val="28"/>
                  <w:szCs w:val="28"/>
                </w:rPr>
                <m:t>Вагон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)</m:t>
              </m:r>
            </m:sub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прямая</m:t>
              </m:r>
            </m:sup>
          </m:sSubSup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∆t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=2</m:t>
          </m:r>
          <m:r>
            <m:rPr>
              <m:sty m:val="p"/>
            </m:rPr>
            <w:rPr>
              <w:rFonts w:ascii="Cambria Math"/>
              <w:sz w:val="28"/>
              <w:szCs w:val="28"/>
              <w:highlight w:val="green"/>
              <w:lang w:val="en-US"/>
            </w:rPr>
            <m:t>5,2</m:t>
          </m:r>
          <m:r>
            <m:rPr>
              <m:sty m:val="p"/>
            </m:rPr>
            <w:rPr>
              <w:rFonts w:ascii="Cambria Math"/>
              <w:sz w:val="28"/>
              <w:szCs w:val="28"/>
              <w:highlight w:val="green"/>
            </w:rPr>
            <m:t>×</m:t>
          </m:r>
          <m:r>
            <m:rPr>
              <m:sty m:val="p"/>
            </m:rPr>
            <w:rPr>
              <w:rFonts w:ascii="Cambria Math"/>
              <w:sz w:val="28"/>
              <w:szCs w:val="28"/>
              <w:highlight w:val="green"/>
              <w:lang w:val="en-US"/>
            </w:rPr>
            <m:t>72 =1814,14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кгс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2</m:t>
              </m:r>
            </m:sup>
          </m:sSup>
        </m:oMath>
      </m:oMathPara>
    </w:p>
    <w:p w:rsidR="00711B6D" w:rsidRPr="004928C3" w:rsidRDefault="000674DF" w:rsidP="00711B6D">
      <w:pPr>
        <w:spacing w:before="120"/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кп</m:t>
              </m:r>
            </m:sub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зима</m:t>
              </m:r>
            </m:sup>
          </m:sSubSup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</m:oMath>
      </m:oMathPara>
    </w:p>
    <w:p w:rsidR="00711B6D" w:rsidRPr="004928C3" w:rsidRDefault="00711B6D" w:rsidP="00711B6D">
      <w:pPr>
        <w:spacing w:before="120"/>
        <w:jc w:val="center"/>
        <w:rPr>
          <w:rFonts w:ascii="Calibri" w:eastAsia="Calibri" w:hAnsi="Calibri"/>
          <w:sz w:val="28"/>
          <w:szCs w:val="28"/>
          <w:lang w:eastAsia="en-US"/>
        </w:rPr>
      </w:pPr>
      <m:oMathPara>
        <m:oMath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 xml:space="preserve">.xlsx Sheet!R49C6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889.48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1,3+</m:t>
          </m:r>
          <m:r>
            <m:rPr>
              <m:sty m:val="p"/>
            </m:rPr>
            <w:rPr>
              <w:rFonts w:ascii="Cambria Math"/>
              <w:sz w:val="28"/>
              <w:szCs w:val="28"/>
              <w:highlight w:val="green"/>
              <w:lang w:val="en-US"/>
            </w:rPr>
            <m:t>2671,2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=3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663,22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highlight w:val="green"/>
                  <w:lang w:eastAsia="en-US"/>
                </w:rPr>
                <m:t>кгс</m:t>
              </m:r>
            </m:num>
            <m:den>
              <m:sSup>
                <m:sSupPr>
                  <m:ctrlPr>
                    <w:rPr>
                      <w:rFonts w:ascii="Cambria Math" w:eastAsia="Calibri" w:hAnsi="Cambria Math"/>
                      <w:sz w:val="28"/>
                      <w:szCs w:val="28"/>
                      <w:highlight w:val="green"/>
                      <w:lang w:val="en-US"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highlight w:val="green"/>
                      <w:lang w:eastAsia="en-US"/>
                    </w:rPr>
                    <m:t>см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highlight w:val="green"/>
                      <w:lang w:eastAsia="en-US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highlight w:val="green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highlight w:val="green"/>
                  <w:lang w:eastAsia="en-US"/>
                </w:rPr>
                <m:t>σ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 xml:space="preserve"> =4000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кгс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/</m:t>
          </m:r>
          <m:sSup>
            <m:sSup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0674DF" w:rsidP="00711B6D">
      <w:pPr>
        <w:spacing w:before="240"/>
        <w:jc w:val="center"/>
        <w:rPr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(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Вагон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)</m:t>
              </m:r>
            </m:sub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кривая</m:t>
              </m:r>
            </m:sup>
          </m:sSubSup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∆t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=2</m:t>
          </m:r>
          <m:r>
            <m:rPr>
              <m:sty m:val="p"/>
            </m:rPr>
            <w:rPr>
              <w:rFonts w:ascii="Cambria Math"/>
              <w:sz w:val="28"/>
              <w:szCs w:val="28"/>
              <w:highlight w:val="green"/>
              <w:lang w:val="en-US"/>
            </w:rPr>
            <m:t>5,2</m:t>
          </m:r>
          <m:r>
            <m:rPr>
              <m:sty m:val="p"/>
            </m:rPr>
            <w:rPr>
              <w:rFonts w:ascii="Cambria Math"/>
              <w:sz w:val="28"/>
              <w:szCs w:val="28"/>
              <w:highlight w:val="green"/>
            </w:rPr>
            <m:t>×</m:t>
          </m:r>
          <m:r>
            <m:rPr>
              <m:sty m:val="p"/>
            </m:rPr>
            <w:rPr>
              <w:rFonts w:ascii="Cambria Math"/>
              <w:sz w:val="28"/>
              <w:szCs w:val="28"/>
              <w:highlight w:val="green"/>
            </w:rPr>
            <m:t>65</m:t>
          </m:r>
          <m:r>
            <m:rPr>
              <m:sty m:val="p"/>
            </m:rPr>
            <w:rPr>
              <w:rFonts w:ascii="Cambria Math"/>
              <w:sz w:val="28"/>
              <w:szCs w:val="28"/>
              <w:highlight w:val="green"/>
              <w:lang w:val="en-US"/>
            </w:rPr>
            <m:t>=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1638 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кгс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2</m:t>
              </m:r>
            </m:sup>
          </m:sSup>
        </m:oMath>
      </m:oMathPara>
    </w:p>
    <w:p w:rsidR="00711B6D" w:rsidRPr="004928C3" w:rsidRDefault="000674DF" w:rsidP="00711B6D">
      <w:pPr>
        <w:spacing w:before="120"/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кп</m:t>
              </m:r>
            </m:sub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зима</m:t>
              </m:r>
            </m:sup>
          </m:sSubSup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</m:oMath>
      </m:oMathPara>
    </w:p>
    <w:p w:rsidR="00711B6D" w:rsidRPr="004928C3" w:rsidRDefault="00E91EFB" w:rsidP="00711B6D">
      <w:pPr>
        <w:spacing w:before="120"/>
        <w:jc w:val="center"/>
        <w:rPr>
          <w:rFonts w:ascii="Calibri" w:eastAsia="Calibri" w:hAnsi="Calibri"/>
          <w:sz w:val="28"/>
          <w:szCs w:val="28"/>
          <w:lang w:eastAsia="en-US"/>
        </w:rPr>
      </w:pPr>
      <m:oMathPara>
        <m:oMath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 xml:space="preserve">.xlsx Sheet!R49C4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912.78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1,3+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1638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=3979,49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highlight w:val="green"/>
                  <w:lang w:eastAsia="en-US"/>
                </w:rPr>
                <m:t>кгс</m:t>
              </m:r>
            </m:num>
            <m:den>
              <m:sSup>
                <m:sSupPr>
                  <m:ctrlPr>
                    <w:rPr>
                      <w:rFonts w:ascii="Cambria Math" w:eastAsia="Calibri" w:hAnsi="Cambria Math"/>
                      <w:sz w:val="28"/>
                      <w:szCs w:val="28"/>
                      <w:highlight w:val="green"/>
                      <w:lang w:val="en-US"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highlight w:val="green"/>
                      <w:lang w:eastAsia="en-US"/>
                    </w:rPr>
                    <m:t>см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highlight w:val="green"/>
                      <w:lang w:eastAsia="en-US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highlight w:val="green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highlight w:val="green"/>
                  <w:lang w:eastAsia="en-US"/>
                </w:rPr>
                <m:t>σ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 xml:space="preserve"> =4000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кгс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/</m:t>
          </m:r>
          <m:sSup>
            <m:sSup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jc w:val="both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highlight w:val="green"/>
          <w:lang w:eastAsia="en-US"/>
        </w:rPr>
        <w:t>Вывод: условие прочности выполняется, следовательно, прочность рельса обеспечена.</w:t>
      </w:r>
      <w:r w:rsidRPr="004928C3">
        <w:rPr>
          <w:rFonts w:eastAsia="Calibri"/>
          <w:noProof/>
          <w:sz w:val="28"/>
          <w:szCs w:val="28"/>
        </w:rPr>
        <w:t xml:space="preserve"> </w:t>
      </w:r>
    </w:p>
    <w:p w:rsidR="00711B6D" w:rsidRPr="004928C3" w:rsidRDefault="00711B6D" w:rsidP="00711B6D">
      <w:pPr>
        <w:spacing w:line="259" w:lineRule="auto"/>
        <w:ind w:left="11" w:right="-17" w:hanging="11"/>
        <w:jc w:val="center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noProof/>
          <w:sz w:val="28"/>
          <w:szCs w:val="28"/>
        </w:rPr>
        <w:br w:type="page"/>
      </w:r>
    </w:p>
    <w:p w:rsidR="00711B6D" w:rsidRPr="00711B6D" w:rsidRDefault="00711B6D" w:rsidP="00711B6D">
      <w:pPr>
        <w:keepNext/>
        <w:keepLines/>
        <w:numPr>
          <w:ilvl w:val="1"/>
          <w:numId w:val="5"/>
        </w:numPr>
        <w:spacing w:before="200" w:after="200" w:line="259" w:lineRule="auto"/>
        <w:ind w:right="-17"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27" w:name="_Toc142156020"/>
      <w:bookmarkStart w:id="28" w:name="_Toc163147180"/>
      <w:r w:rsidRPr="00711B6D">
        <w:rPr>
          <w:b/>
          <w:bCs/>
          <w:sz w:val="28"/>
          <w:szCs w:val="26"/>
          <w:lang w:eastAsia="en-US"/>
        </w:rPr>
        <w:lastRenderedPageBreak/>
        <w:t xml:space="preserve">.  Расчет </w:t>
      </w:r>
      <w:proofErr w:type="spellStart"/>
      <w:r w:rsidRPr="00711B6D">
        <w:rPr>
          <w:b/>
          <w:bCs/>
          <w:sz w:val="28"/>
          <w:szCs w:val="26"/>
          <w:lang w:eastAsia="en-US"/>
        </w:rPr>
        <w:t>бесстыкового</w:t>
      </w:r>
      <w:proofErr w:type="spellEnd"/>
      <w:r w:rsidRPr="00711B6D">
        <w:rPr>
          <w:b/>
          <w:bCs/>
          <w:sz w:val="28"/>
          <w:szCs w:val="26"/>
          <w:lang w:eastAsia="en-US"/>
        </w:rPr>
        <w:t xml:space="preserve"> пути по условию устойчивости С.П. Першина</w:t>
      </w:r>
      <w:bookmarkEnd w:id="27"/>
      <w:bookmarkEnd w:id="28"/>
    </w:p>
    <w:p w:rsidR="00711B6D" w:rsidRPr="00711B6D" w:rsidRDefault="00711B6D" w:rsidP="00711B6D">
      <w:pPr>
        <w:keepNext/>
        <w:keepLines/>
        <w:numPr>
          <w:ilvl w:val="1"/>
          <w:numId w:val="5"/>
        </w:numPr>
        <w:spacing w:before="200" w:after="200" w:line="259" w:lineRule="auto"/>
        <w:ind w:right="-17"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29" w:name="_Toc163147181"/>
      <w:bookmarkEnd w:id="29"/>
    </w:p>
    <w:p w:rsidR="00711B6D" w:rsidRPr="00711B6D" w:rsidRDefault="00711B6D" w:rsidP="00711B6D">
      <w:pPr>
        <w:ind w:firstLine="708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Минимальное значение продольной сжимающей силы, при которой может произойти температурный выброс пути, называется критической.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Величина критической температурной силы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к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,</m:t>
        </m:r>
      </m:oMath>
      <w:r w:rsidRPr="00711B6D">
        <w:rPr>
          <w:rFonts w:eastAsia="Calibri"/>
          <w:sz w:val="28"/>
          <w:szCs w:val="28"/>
          <w:lang w:eastAsia="en-US"/>
        </w:rPr>
        <w:t xml:space="preserve"> определяются по методу С.П. Першина:</w:t>
      </w:r>
    </w:p>
    <w:p w:rsidR="00711B6D" w:rsidRPr="00711B6D" w:rsidRDefault="000674DF" w:rsidP="00711B6D">
      <w:pPr>
        <w:spacing w:before="120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к</m:t>
              </m:r>
            </m:sub>
          </m:sSub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A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μ</m:t>
                  </m:r>
                </m:sup>
              </m:sSup>
            </m:den>
          </m:f>
          <m:r>
            <m:rPr>
              <m:sty m:val="p"/>
            </m:rPr>
            <w:rPr>
              <w:rFonts w:ascii="Cambria Math"/>
              <w:sz w:val="28"/>
            </w:rPr>
            <m:t>×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m:rPr>
              <m:sty m:val="p"/>
            </m:rPr>
            <w:rPr>
              <w:rFonts w:ascii="Cambria Math"/>
              <w:sz w:val="28"/>
            </w:rPr>
            <m:t>×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2</m:t>
              </m:r>
            </m:sub>
          </m:sSub>
          <m:r>
            <m:rPr>
              <m:sty m:val="p"/>
            </m:rPr>
            <w:rPr>
              <w:rFonts w:ascii="Cambria Math"/>
              <w:sz w:val="28"/>
            </w:rPr>
            <m:t>×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3</m:t>
              </m:r>
            </m:sub>
          </m:sSub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proofErr w:type="gramStart"/>
      <w:r w:rsidRPr="004928C3">
        <w:rPr>
          <w:rFonts w:eastAsia="Calibri"/>
          <w:sz w:val="28"/>
          <w:szCs w:val="28"/>
          <w:lang w:eastAsia="en-US"/>
        </w:rPr>
        <w:t xml:space="preserve">где,   </w:t>
      </w:r>
      <w:proofErr w:type="gramEnd"/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A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и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μ-</m:t>
        </m:r>
      </m:oMath>
      <w:r w:rsidRPr="004928C3">
        <w:rPr>
          <w:rFonts w:eastAsia="Calibri"/>
          <w:sz w:val="28"/>
          <w:szCs w:val="28"/>
          <w:lang w:eastAsia="en-US"/>
        </w:rPr>
        <w:t xml:space="preserve"> параметры, зависящие от типа рельса и радиуса кривой;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A</m:t>
        </m:r>
        <m:r>
          <m:rPr>
            <m:sty m:val="p"/>
          </m:rPr>
          <w:rPr>
            <w:rFonts w:ascii="Cambria Math" w:eastAsia="Calibri"/>
            <w:sz w:val="28"/>
            <w:szCs w:val="28"/>
            <w:highlight w:val="green"/>
            <w:lang w:eastAsia="en-US"/>
          </w:rPr>
          <m:t>=5170</m:t>
        </m:r>
      </m:oMath>
      <w:proofErr w:type="gramStart"/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,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μ</m:t>
        </m:r>
        <m:r>
          <m:rPr>
            <m:sty m:val="p"/>
          </m:rPr>
          <w:rPr>
            <w:rFonts w:ascii="Cambria Math" w:eastAsia="Calibri"/>
            <w:sz w:val="28"/>
            <w:szCs w:val="28"/>
            <w:highlight w:val="green"/>
            <w:lang w:eastAsia="en-US"/>
          </w:rPr>
          <m:t>=0,60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 xml:space="preserve"> на</w:t>
      </w:r>
      <w:proofErr w:type="gramEnd"/>
      <w:r w:rsidRPr="004928C3">
        <w:rPr>
          <w:rFonts w:eastAsia="Calibri"/>
          <w:sz w:val="28"/>
          <w:szCs w:val="28"/>
          <w:lang w:eastAsia="en-US"/>
        </w:rPr>
        <w:t xml:space="preserve"> прямой, при рельсах </w:t>
      </w:r>
      <w:hyperlink w:anchor="_Hlk150698864" w:history="1" w:docLocation="1,6490,6493,0,,Р50">
        <w:r w:rsidR="005C35CE" w:rsidRPr="00424FC9">
          <w:rPr>
            <w:rStyle w:val="af5"/>
            <w:rFonts w:eastAsia="Calibri"/>
            <w:color w:val="000000" w:themeColor="text1"/>
            <w:sz w:val="28"/>
            <w:szCs w:val="28"/>
            <w:highlight w:val="green"/>
            <w:u w:val="none"/>
            <w:lang w:eastAsia="en-US"/>
          </w:rPr>
          <w:t>Р50</w:t>
        </w:r>
      </w:hyperlink>
      <w:r w:rsidRPr="004928C3">
        <w:rPr>
          <w:rFonts w:eastAsia="Calibri"/>
          <w:sz w:val="28"/>
          <w:szCs w:val="28"/>
          <w:highlight w:val="green"/>
          <w:lang w:eastAsia="en-US"/>
        </w:rPr>
        <w:t>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val="en-US" w:eastAsia="en-US"/>
          </w:rPr>
          <m:t>A</m:t>
        </m:r>
        <m:r>
          <m:rPr>
            <m:sty m:val="p"/>
          </m:rPr>
          <w:rPr>
            <w:rFonts w:ascii="Cambria Math" w:eastAsia="Calibri"/>
            <w:sz w:val="28"/>
            <w:szCs w:val="28"/>
            <w:highlight w:val="green"/>
            <w:lang w:eastAsia="en-US"/>
          </w:rPr>
          <m:t>=3042</m:t>
        </m:r>
      </m:oMath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,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μ</m:t>
        </m:r>
        <m:r>
          <m:rPr>
            <m:sty m:val="p"/>
          </m:rPr>
          <w:rPr>
            <w:rFonts w:ascii="Cambria Math" w:eastAsia="Calibri"/>
            <w:sz w:val="28"/>
            <w:szCs w:val="28"/>
            <w:highlight w:val="green"/>
            <w:lang w:eastAsia="en-US"/>
          </w:rPr>
          <m:t>=0,376</m:t>
        </m:r>
        <m:r>
          <m:rPr>
            <m:sty m:val="p"/>
          </m:rPr>
          <w:rPr>
            <w:rFonts w:ascii="Cambria Math" w:eastAsia="Calibri"/>
            <w:sz w:val="28"/>
            <w:szCs w:val="28"/>
            <w:highlight w:val="green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highlight w:val="green"/>
          <w:lang w:eastAsia="en-US"/>
        </w:rPr>
        <w:t>на</w:t>
      </w:r>
      <w:r w:rsidRPr="004928C3">
        <w:rPr>
          <w:rFonts w:eastAsia="Calibri"/>
          <w:sz w:val="28"/>
          <w:szCs w:val="28"/>
          <w:lang w:eastAsia="en-US"/>
        </w:rPr>
        <w:t xml:space="preserve"> кривой </w:t>
      </w:r>
      <w:r w:rsidR="00F71D67" w:rsidRPr="004928C3">
        <w:rPr>
          <w:rFonts w:eastAsia="Calibri"/>
          <w:sz w:val="28"/>
          <w:szCs w:val="28"/>
          <w:highlight w:val="green"/>
          <w:lang w:eastAsia="en-US"/>
        </w:rPr>
        <w:t>R = 60</w:t>
      </w:r>
      <w:r w:rsidRPr="004928C3">
        <w:rPr>
          <w:rFonts w:eastAsia="Calibri"/>
          <w:sz w:val="28"/>
          <w:szCs w:val="28"/>
          <w:highlight w:val="green"/>
          <w:lang w:eastAsia="en-US"/>
        </w:rPr>
        <w:t>0</w:t>
      </w:r>
      <w:r w:rsidRPr="004928C3">
        <w:rPr>
          <w:rFonts w:eastAsia="Calibri"/>
          <w:sz w:val="28"/>
          <w:szCs w:val="28"/>
          <w:lang w:eastAsia="en-US"/>
        </w:rPr>
        <w:t xml:space="preserve"> м, при рельсах </w:t>
      </w:r>
      <w:hyperlink w:anchor="_Hlk150698864" w:history="1" w:docLocation="1,6490,6493,0,,Р50">
        <w:r w:rsidR="005C35CE" w:rsidRPr="00424FC9">
          <w:rPr>
            <w:rStyle w:val="af5"/>
            <w:rFonts w:eastAsia="Calibri"/>
            <w:color w:val="000000" w:themeColor="text1"/>
            <w:sz w:val="28"/>
            <w:szCs w:val="28"/>
            <w:highlight w:val="green"/>
            <w:u w:val="none"/>
            <w:lang w:eastAsia="en-US"/>
          </w:rPr>
          <w:t>Р50</w:t>
        </w:r>
      </w:hyperlink>
      <w:r w:rsidRPr="004928C3">
        <w:rPr>
          <w:rFonts w:eastAsia="Calibri"/>
          <w:sz w:val="28"/>
          <w:szCs w:val="28"/>
          <w:lang w:eastAsia="en-US"/>
        </w:rPr>
        <w:t>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sz w:val="28"/>
          <w:szCs w:val="28"/>
          <w:lang w:eastAsia="en-US"/>
        </w:rPr>
        <w:t xml:space="preserve">         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i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 xml:space="preserve"> средний уклон начальной неровности.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i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=2</m:t>
        </m:r>
      </m:oMath>
      <w:r w:rsidRPr="004928C3">
        <w:rPr>
          <w:rFonts w:eastAsia="Calibri"/>
          <w:sz w:val="28"/>
          <w:szCs w:val="28"/>
          <w:lang w:eastAsia="en-US"/>
        </w:rPr>
        <w:t>‰–для прямых;</w:t>
      </w:r>
    </w:p>
    <w:p w:rsidR="00711B6D" w:rsidRPr="004928C3" w:rsidRDefault="00711B6D" w:rsidP="00711B6D">
      <w:pPr>
        <w:jc w:val="both"/>
        <w:rPr>
          <w:sz w:val="28"/>
          <w:szCs w:val="28"/>
        </w:rPr>
      </w:pPr>
      <w:r w:rsidRPr="004928C3">
        <w:rPr>
          <w:sz w:val="28"/>
          <w:szCs w:val="28"/>
        </w:rPr>
        <w:t xml:space="preserve">         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i</m:t>
        </m:r>
        <m:r>
          <m:rPr>
            <m:sty m:val="p"/>
          </m:rPr>
          <w:rPr>
            <w:rFonts w:ascii="Cambria Math"/>
            <w:sz w:val="28"/>
            <w:szCs w:val="28"/>
            <w:highlight w:val="green"/>
          </w:rPr>
          <m:t>=3</m:t>
        </m:r>
      </m:oMath>
      <w:r w:rsidRPr="004928C3">
        <w:rPr>
          <w:sz w:val="28"/>
          <w:szCs w:val="28"/>
          <w:highlight w:val="green"/>
        </w:rPr>
        <w:t>‰–для кривой R = 650 м</w:t>
      </w:r>
      <w:r w:rsidRPr="004928C3">
        <w:rPr>
          <w:sz w:val="28"/>
          <w:szCs w:val="28"/>
        </w:rPr>
        <w:t>;</w:t>
      </w:r>
    </w:p>
    <w:p w:rsidR="00711B6D" w:rsidRPr="004928C3" w:rsidRDefault="00711B6D" w:rsidP="00711B6D">
      <w:pPr>
        <w:ind w:left="709" w:hanging="229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sz w:val="28"/>
          <w:szCs w:val="28"/>
          <w:lang w:eastAsia="en-US"/>
        </w:rPr>
        <w:t xml:space="preserve"> 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1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 xml:space="preserve"> коэффициент, зависящий от сопротивления балласта смещению </w:t>
      </w:r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шпалы (принимаем 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>k</w:t>
      </w:r>
      <w:r w:rsidRPr="004928C3">
        <w:rPr>
          <w:rFonts w:eastAsia="Calibri"/>
          <w:sz w:val="28"/>
          <w:szCs w:val="28"/>
          <w:highlight w:val="green"/>
          <w:vertAlign w:val="subscript"/>
          <w:lang w:eastAsia="en-US"/>
        </w:rPr>
        <w:t xml:space="preserve">1 </w:t>
      </w:r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при сопротивлении балласта смещению шпал в 4кН, </w:t>
      </w:r>
      <w:proofErr w:type="gramStart"/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тогда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 w:hAnsi="Calibri"/>
                <w:sz w:val="28"/>
                <w:szCs w:val="28"/>
                <w:highlight w:val="green"/>
                <w:lang w:eastAsia="en-US"/>
              </w:rPr>
              <m:t>1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highlight w:val="green"/>
            <w:lang w:eastAsia="en-US"/>
          </w:rPr>
          <m:t>=0,9</m:t>
        </m:r>
      </m:oMath>
      <w:r w:rsidRPr="004928C3">
        <w:rPr>
          <w:rFonts w:eastAsia="Calibri"/>
          <w:sz w:val="28"/>
          <w:szCs w:val="28"/>
          <w:highlight w:val="green"/>
          <w:lang w:eastAsia="en-US"/>
        </w:rPr>
        <w:t>)</w:t>
      </w:r>
      <w:proofErr w:type="gramEnd"/>
      <w:r w:rsidRPr="004928C3">
        <w:rPr>
          <w:rFonts w:eastAsia="Calibri"/>
          <w:sz w:val="28"/>
          <w:szCs w:val="28"/>
          <w:highlight w:val="green"/>
          <w:lang w:eastAsia="en-US"/>
        </w:rPr>
        <w:t>;</w:t>
      </w:r>
    </w:p>
    <w:p w:rsidR="00711B6D" w:rsidRPr="004928C3" w:rsidRDefault="00711B6D" w:rsidP="00711B6D">
      <w:pPr>
        <w:ind w:left="709" w:hanging="87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sz w:val="28"/>
          <w:szCs w:val="28"/>
          <w:lang w:eastAsia="en-US"/>
        </w:rPr>
        <w:t xml:space="preserve">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коэффициент, зависящий от эпюры шпал (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 w:hAnsi="Calibri"/>
                <w:sz w:val="28"/>
                <w:szCs w:val="28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=1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-при эпюре шпал на прямой 1840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шт./км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;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 w:hAnsi="Calibri"/>
                <w:sz w:val="28"/>
                <w:szCs w:val="28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=1,08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-при эпюре шпал на кривой 2000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шт./км</m:t>
        </m:r>
      </m:oMath>
      <w:r w:rsidRPr="004928C3">
        <w:rPr>
          <w:rFonts w:eastAsia="Calibri"/>
          <w:sz w:val="28"/>
          <w:szCs w:val="28"/>
          <w:lang w:eastAsia="en-US"/>
        </w:rPr>
        <w:t>;</w:t>
      </w:r>
    </w:p>
    <w:p w:rsidR="00711B6D" w:rsidRPr="004928C3" w:rsidRDefault="00711B6D" w:rsidP="00711B6D">
      <w:pPr>
        <w:ind w:left="709" w:hanging="120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sz w:val="28"/>
          <w:szCs w:val="28"/>
          <w:lang w:eastAsia="en-US"/>
        </w:rPr>
        <w:t xml:space="preserve">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3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коэффициент, учитывающий влияние сопротивления повороту рельсов по подкладкам и шпалам (</w:t>
      </w:r>
      <w:r w:rsidRPr="004928C3">
        <w:rPr>
          <w:rFonts w:eastAsia="Calibri"/>
          <w:sz w:val="28"/>
          <w:szCs w:val="28"/>
          <w:lang w:val="en-US" w:eastAsia="en-US"/>
        </w:rPr>
        <w:t>k</w:t>
      </w:r>
      <w:r w:rsidRPr="004928C3">
        <w:rPr>
          <w:rFonts w:eastAsia="Calibri"/>
          <w:sz w:val="28"/>
          <w:szCs w:val="28"/>
          <w:vertAlign w:val="subscript"/>
          <w:lang w:eastAsia="en-US"/>
        </w:rPr>
        <w:t>3</w:t>
      </w:r>
      <w:r w:rsidRPr="004928C3">
        <w:rPr>
          <w:rFonts w:eastAsia="Calibri"/>
          <w:sz w:val="28"/>
          <w:szCs w:val="28"/>
          <w:lang w:eastAsia="en-US"/>
        </w:rPr>
        <w:t xml:space="preserve"> принимаем пря затяжке болтов </w:t>
      </w:r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в 25 кН/см; на </w:t>
      </w:r>
      <w:proofErr w:type="gramStart"/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прямой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highlight w:val="green"/>
                <w:lang w:eastAsia="en-US"/>
              </w:rPr>
              <m:t>3</m:t>
            </m:r>
          </m:sub>
        </m:sSub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=1,03</m:t>
        </m:r>
      </m:oMath>
      <w:r w:rsidRPr="004928C3">
        <w:rPr>
          <w:rFonts w:eastAsia="Calibri"/>
          <w:sz w:val="28"/>
          <w:szCs w:val="28"/>
          <w:highlight w:val="green"/>
          <w:lang w:eastAsia="en-US"/>
        </w:rPr>
        <w:t>,</w:t>
      </w:r>
      <w:proofErr w:type="gramEnd"/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 на кривой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highlight w:val="green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highlight w:val="green"/>
                <w:lang w:eastAsia="en-US"/>
              </w:rPr>
              <m:t>3</m:t>
            </m:r>
          </m:sub>
        </m:sSub>
        <m:r>
          <w:rPr>
            <w:rFonts w:ascii="Cambria Math" w:eastAsia="Calibri"/>
            <w:sz w:val="28"/>
            <w:szCs w:val="28"/>
            <w:highlight w:val="green"/>
            <w:lang w:eastAsia="en-US"/>
          </w:rPr>
          <m:t>=1,05</m:t>
        </m:r>
      </m:oMath>
      <w:r w:rsidRPr="004928C3">
        <w:rPr>
          <w:rFonts w:eastAsia="Calibri"/>
          <w:sz w:val="28"/>
          <w:szCs w:val="28"/>
          <w:highlight w:val="green"/>
          <w:lang w:eastAsia="en-US"/>
        </w:rPr>
        <w:t>.</w:t>
      </w:r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left="600" w:hanging="120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 xml:space="preserve">   </w:t>
      </w:r>
      <w:r w:rsidRPr="004928C3">
        <w:rPr>
          <w:rFonts w:ascii="Calibri" w:eastAsia="Calibri" w:hAnsi="Calibri"/>
          <w:sz w:val="28"/>
          <w:szCs w:val="28"/>
          <w:lang w:eastAsia="en-US"/>
        </w:rPr>
        <w:tab/>
        <w:t xml:space="preserve"> </w:t>
      </w:r>
      <w:r w:rsidRPr="004928C3">
        <w:rPr>
          <w:rFonts w:eastAsia="Calibri"/>
          <w:sz w:val="28"/>
          <w:szCs w:val="28"/>
          <w:lang w:eastAsia="en-US"/>
        </w:rPr>
        <w:t xml:space="preserve">Для прямого участка пути   </w:t>
      </w:r>
    </w:p>
    <w:p w:rsidR="00711B6D" w:rsidRPr="004928C3" w:rsidRDefault="00711B6D" w:rsidP="00711B6D">
      <w:pPr>
        <w:ind w:left="600" w:hanging="120"/>
        <w:rPr>
          <w:rFonts w:eastAsia="Calibri"/>
          <w:sz w:val="28"/>
          <w:szCs w:val="28"/>
          <w:lang w:eastAsia="en-US"/>
        </w:rPr>
      </w:pPr>
    </w:p>
    <w:p w:rsidR="00711B6D" w:rsidRPr="004928C3" w:rsidRDefault="000674DF" w:rsidP="00711B6D">
      <w:pPr>
        <w:spacing w:before="120"/>
        <w:jc w:val="center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к</m:t>
            </m:r>
          </m:sub>
        </m:sSub>
        <m:r>
          <m:rPr>
            <m:sty m:val="p"/>
          </m:rPr>
          <w:rPr>
            <w:rFonts w:asci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  <w:highlight w:val="green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/>
                <w:sz w:val="28"/>
                <w:szCs w:val="28"/>
                <w:highlight w:val="green"/>
              </w:rPr>
              <m:t>5170</m:t>
            </m:r>
          </m:num>
          <m:den>
            <m:r>
              <m:rPr>
                <m:sty m:val="p"/>
              </m:rPr>
              <w:rPr>
                <w:rFonts w:ascii="Cambria Math"/>
                <w:sz w:val="28"/>
                <w:szCs w:val="28"/>
                <w:highlight w:val="green"/>
              </w:rPr>
              <m:t>2^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highlight w:val="green"/>
                <w:lang w:eastAsia="en-US"/>
              </w:rPr>
              <m:t>0,60</m:t>
            </m:r>
          </m:den>
        </m:f>
        <m:r>
          <m:rPr>
            <m:sty m:val="p"/>
          </m:rPr>
          <w:rPr>
            <w:rFonts w:ascii="Cambria Math"/>
            <w:sz w:val="28"/>
            <w:szCs w:val="28"/>
            <w:highlight w:val="green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  <w:highlight w:val="green"/>
          </w:rPr>
          <m:t>0,9</m:t>
        </m:r>
        <m:r>
          <m:rPr>
            <m:sty m:val="p"/>
          </m:rPr>
          <w:rPr>
            <w:rFonts w:ascii="Cambria Math"/>
            <w:sz w:val="28"/>
            <w:szCs w:val="28"/>
            <w:highlight w:val="green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  <w:highlight w:val="green"/>
          </w:rPr>
          <m:t>1</m:t>
        </m:r>
        <m:r>
          <m:rPr>
            <m:sty m:val="p"/>
          </m:rPr>
          <w:rPr>
            <w:rFonts w:ascii="Cambria Math"/>
            <w:sz w:val="28"/>
            <w:szCs w:val="28"/>
            <w:highlight w:val="green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  <w:highlight w:val="green"/>
          </w:rPr>
          <m:t>1,03=</m:t>
        </m:r>
      </m:oMath>
      <w:r w:rsidR="00711B6D" w:rsidRPr="004928C3">
        <w:rPr>
          <w:sz w:val="28"/>
          <w:szCs w:val="28"/>
          <w:highlight w:val="green"/>
        </w:rPr>
        <w:t xml:space="preserve"> 3161,93 кН = 322427,129</w:t>
      </w:r>
      <w:r w:rsidR="00711B6D" w:rsidRPr="004928C3">
        <w:rPr>
          <w:sz w:val="28"/>
          <w:szCs w:val="28"/>
        </w:rPr>
        <w:t xml:space="preserve"> кгс</w:t>
      </w:r>
    </w:p>
    <w:p w:rsidR="00711B6D" w:rsidRPr="004928C3" w:rsidRDefault="00711B6D" w:rsidP="00711B6D">
      <w:pPr>
        <w:spacing w:after="200" w:line="276" w:lineRule="auto"/>
        <w:rPr>
          <w:rFonts w:ascii="Calibri" w:eastAsia="Calibri" w:hAnsi="Calibri"/>
          <w:sz w:val="28"/>
          <w:szCs w:val="28"/>
        </w:rPr>
      </w:pP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Для кривого участка пути</w:t>
      </w: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0674DF" w:rsidP="00711B6D">
      <w:pPr>
        <w:spacing w:before="120"/>
        <w:jc w:val="center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к</m:t>
            </m:r>
          </m:sub>
        </m:sSub>
        <m:r>
          <m:rPr>
            <m:sty m:val="p"/>
          </m:rPr>
          <w:rPr>
            <w:rFonts w:asci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  <w:highlight w:val="green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highlight w:val="green"/>
                <w:lang w:eastAsia="en-US"/>
              </w:rPr>
              <m:t>3042</m:t>
            </m:r>
          </m:num>
          <m:den>
            <m:r>
              <m:rPr>
                <m:sty m:val="p"/>
              </m:rPr>
              <w:rPr>
                <w:rFonts w:ascii="Cambria Math"/>
                <w:sz w:val="28"/>
                <w:szCs w:val="28"/>
                <w:highlight w:val="green"/>
              </w:rPr>
              <m:t>3^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highlight w:val="green"/>
                <w:lang w:eastAsia="en-US"/>
              </w:rPr>
              <m:t>0,376</m:t>
            </m:r>
          </m:den>
        </m:f>
        <m:r>
          <m:rPr>
            <m:sty m:val="p"/>
          </m:rPr>
          <w:rPr>
            <w:rFonts w:ascii="Cambria Math"/>
            <w:sz w:val="28"/>
            <w:szCs w:val="28"/>
            <w:highlight w:val="green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  <w:highlight w:val="green"/>
          </w:rPr>
          <m:t>0,9</m:t>
        </m:r>
        <m:r>
          <m:rPr>
            <m:sty m:val="p"/>
          </m:rPr>
          <w:rPr>
            <w:rFonts w:ascii="Cambria Math"/>
            <w:sz w:val="28"/>
            <w:szCs w:val="28"/>
            <w:highlight w:val="green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  <w:highlight w:val="green"/>
          </w:rPr>
          <m:t>1,08</m:t>
        </m:r>
        <m:r>
          <m:rPr>
            <m:sty m:val="p"/>
          </m:rPr>
          <w:rPr>
            <w:rFonts w:ascii="Cambria Math"/>
            <w:sz w:val="28"/>
            <w:szCs w:val="28"/>
            <w:highlight w:val="green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  <w:highlight w:val="green"/>
          </w:rPr>
          <m:t>1,05=</m:t>
        </m:r>
      </m:oMath>
      <w:r w:rsidR="00711B6D" w:rsidRPr="004928C3">
        <w:rPr>
          <w:sz w:val="28"/>
          <w:szCs w:val="28"/>
          <w:highlight w:val="green"/>
        </w:rPr>
        <w:t xml:space="preserve"> 2054,08 кН = 209457.86</w:t>
      </w:r>
      <w:r w:rsidR="00711B6D" w:rsidRPr="004928C3">
        <w:rPr>
          <w:sz w:val="28"/>
          <w:szCs w:val="28"/>
        </w:rPr>
        <w:t xml:space="preserve"> кгс</w:t>
      </w:r>
    </w:p>
    <w:p w:rsidR="00711B6D" w:rsidRPr="004928C3" w:rsidRDefault="00711B6D" w:rsidP="00711B6D">
      <w:pPr>
        <w:spacing w:after="200" w:line="276" w:lineRule="auto"/>
        <w:rPr>
          <w:rFonts w:ascii="Calibri" w:eastAsia="Calibri" w:hAnsi="Calibri"/>
          <w:sz w:val="28"/>
          <w:szCs w:val="28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>Допускаемое по условию устойчивости значение горизонтальной продольной силы:</w:t>
      </w:r>
    </w:p>
    <w:p w:rsidR="00711B6D" w:rsidRPr="004928C3" w:rsidRDefault="000674DF" w:rsidP="00711B6D">
      <w:pPr>
        <w:spacing w:before="120"/>
        <w:jc w:val="both"/>
        <w:rPr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</m:d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/>
                      <w:sz w:val="28"/>
                      <w:szCs w:val="28"/>
                    </w:rPr>
                    <m:t>к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/>
                      <w:sz w:val="28"/>
                      <w:szCs w:val="28"/>
                    </w:rPr>
                    <m:t>з</m:t>
                  </m:r>
                </m:sub>
              </m:sSub>
            </m:den>
          </m:f>
        </m:oMath>
      </m:oMathPara>
    </w:p>
    <w:p w:rsidR="00711B6D" w:rsidRPr="004928C3" w:rsidRDefault="00711B6D" w:rsidP="00711B6D">
      <w:pPr>
        <w:jc w:val="both"/>
        <w:rPr>
          <w:rFonts w:eastAsia="Calibri"/>
          <w:noProof/>
          <w:sz w:val="28"/>
          <w:szCs w:val="28"/>
        </w:rPr>
      </w:pPr>
      <w:proofErr w:type="gramStart"/>
      <w:r w:rsidRPr="004928C3">
        <w:rPr>
          <w:rFonts w:eastAsia="Calibri"/>
          <w:sz w:val="28"/>
          <w:szCs w:val="28"/>
          <w:lang w:eastAsia="en-US"/>
        </w:rPr>
        <w:t xml:space="preserve">где,   </w:t>
      </w:r>
      <w:proofErr w:type="gramEnd"/>
      <w:r w:rsidRPr="004928C3">
        <w:rPr>
          <w:rFonts w:eastAsia="Calibri"/>
          <w:sz w:val="28"/>
          <w:szCs w:val="28"/>
          <w:lang w:eastAsia="en-US"/>
        </w:rPr>
        <w:t xml:space="preserve">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=1,5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коэффициент запаса устойчивости;</w:t>
      </w:r>
      <w:r w:rsidRPr="004928C3">
        <w:rPr>
          <w:rFonts w:eastAsia="Calibri"/>
          <w:noProof/>
          <w:sz w:val="28"/>
          <w:szCs w:val="28"/>
        </w:rPr>
        <w:t xml:space="preserve"> 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 xml:space="preserve">Для прямого участка пути   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0674DF" w:rsidP="00711B6D">
      <w:pPr>
        <w:spacing w:before="120"/>
        <w:jc w:val="both"/>
        <w:rPr>
          <w:sz w:val="28"/>
          <w:szCs w:val="28"/>
          <w:lang w:val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</m:d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highlight w:val="green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highlight w:val="green"/>
                </w:rPr>
                <m:t>322427</m:t>
              </m:r>
            </m:num>
            <m:den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highlight w:val="green"/>
                  <w:lang w:val="en-US"/>
                </w:rPr>
                <m:t>1,5</m:t>
              </m:r>
            </m:den>
          </m:f>
          <m:r>
            <m:rPr>
              <m:sty m:val="p"/>
            </m:rPr>
            <w:rPr>
              <w:rFonts w:ascii="Cambria Math"/>
              <w:sz w:val="28"/>
              <w:szCs w:val="28"/>
              <w:highlight w:val="green"/>
              <w:lang w:val="en-US"/>
            </w:rPr>
            <m:t>=214951</m:t>
          </m:r>
          <m: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к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гс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</m:oMath>
      </m:oMathPara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Для кривого участка пути</w:t>
      </w:r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0674DF" w:rsidP="00711B6D">
      <w:pPr>
        <w:spacing w:before="120"/>
        <w:jc w:val="both"/>
        <w:rPr>
          <w:i/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</m:d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highlight w:val="green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highlight w:val="green"/>
                </w:rPr>
                <m:t>209457</m:t>
              </m:r>
            </m:num>
            <m:den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highlight w:val="green"/>
                  <w:lang w:val="en-US"/>
                </w:rPr>
                <m:t>1,5</m:t>
              </m:r>
            </m:den>
          </m:f>
          <m:r>
            <m:rPr>
              <m:sty m:val="p"/>
            </m:rPr>
            <w:rPr>
              <w:rFonts w:ascii="Cambria Math"/>
              <w:sz w:val="28"/>
              <w:szCs w:val="28"/>
              <w:highlight w:val="green"/>
              <w:lang w:val="en-US"/>
            </w:rPr>
            <m:t>=139638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к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гс</m:t>
          </m:r>
        </m:oMath>
      </m:oMathPara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>Расчетное допускаемое изменение температуры рельсовой плети по сравнению с температурой ее закрепления из условия устойчивости:</w:t>
      </w:r>
    </w:p>
    <w:p w:rsidR="00711B6D" w:rsidRPr="004928C3" w:rsidRDefault="000674DF" w:rsidP="00711B6D">
      <w:pPr>
        <w:spacing w:before="120" w:after="240"/>
        <w:jc w:val="both"/>
        <w:rPr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/>
                  <w:sz w:val="28"/>
                  <w:szCs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/>
                      <w:sz w:val="28"/>
                      <w:szCs w:val="28"/>
                    </w:rPr>
                    <m:t>у</m:t>
                  </m:r>
                </m:sub>
              </m:sSub>
            </m:e>
          </m:d>
          <m: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P</m:t>
                  </m:r>
                </m:e>
              </m:d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αE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/>
                      <w:sz w:val="28"/>
                      <w:szCs w:val="28"/>
                      <w:lang w:val="en-US"/>
                    </w:rPr>
                    <m:t>"</m:t>
                  </m:r>
                </m:sup>
              </m:sSup>
            </m:den>
          </m:f>
        </m:oMath>
      </m:oMathPara>
    </w:p>
    <w:p w:rsidR="00711B6D" w:rsidRPr="004928C3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  <w:proofErr w:type="gramStart"/>
      <w:r w:rsidRPr="004928C3">
        <w:rPr>
          <w:rFonts w:eastAsia="Calibri"/>
          <w:sz w:val="28"/>
          <w:szCs w:val="28"/>
          <w:lang w:eastAsia="en-US"/>
        </w:rPr>
        <w:t xml:space="preserve">где,   </w:t>
      </w:r>
      <w:proofErr w:type="gramEnd"/>
      <m:oMath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F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"</m:t>
            </m:r>
          </m:sup>
        </m:sSup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=6</m:t>
        </m:r>
        <m:r>
          <m:rPr>
            <m:sty m:val="p"/>
          </m:rPr>
          <w:rPr>
            <w:rFonts w:ascii="Cambria Math" w:eastAsia="Calibri"/>
            <w:sz w:val="28"/>
            <w:szCs w:val="28"/>
            <w:highlight w:val="green"/>
            <w:lang w:eastAsia="en-US"/>
          </w:rPr>
          <m:t>5,99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highlight w:val="green"/>
            <w:lang w:eastAsia="en-US"/>
          </w:rPr>
          <m:t>∙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highlight w:val="green"/>
            <w:lang w:eastAsia="en-US"/>
          </w:rPr>
          <m:t>2=131,98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  <m: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 xml:space="preserve"> площадь поперечного сечения двух </w:t>
      </w:r>
      <w:r w:rsidRPr="004928C3">
        <w:rPr>
          <w:rFonts w:eastAsia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ab/>
        <w:t xml:space="preserve">рельсов </w:t>
      </w:r>
      <w:r w:rsidR="005C35CE" w:rsidRPr="00795726">
        <w:rPr>
          <w:rStyle w:val="af5"/>
          <w:rFonts w:eastAsia="Calibri"/>
          <w:color w:val="000000" w:themeColor="text1"/>
          <w:sz w:val="28"/>
          <w:szCs w:val="28"/>
          <w:highlight w:val="green"/>
          <w:u w:val="none"/>
          <w:lang w:eastAsia="en-US"/>
        </w:rPr>
        <w:t>Р50</w:t>
      </w:r>
      <w:r w:rsidRPr="004928C3">
        <w:rPr>
          <w:rFonts w:eastAsia="Calibri"/>
          <w:sz w:val="28"/>
          <w:szCs w:val="28"/>
          <w:lang w:eastAsia="en-US"/>
        </w:rPr>
        <w:t>;</w:t>
      </w:r>
    </w:p>
    <w:p w:rsidR="00711B6D" w:rsidRPr="004928C3" w:rsidRDefault="00711B6D" w:rsidP="00711B6D">
      <w:pPr>
        <w:spacing w:after="200" w:line="276" w:lineRule="auto"/>
        <w:jc w:val="both"/>
        <w:rPr>
          <w:rFonts w:ascii="Cambria Math" w:eastAsia="Calibri"/>
          <w:sz w:val="28"/>
          <w:szCs w:val="28"/>
          <w:lang w:eastAsia="en-US"/>
          <w:oMath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>Для прямого</w:t>
      </w:r>
      <w:r w:rsidRPr="004928C3">
        <w:rPr>
          <w:sz w:val="28"/>
          <w:szCs w:val="28"/>
          <w:lang w:eastAsia="en-US"/>
        </w:rPr>
        <w:t xml:space="preserve"> участка </w:t>
      </w:r>
    </w:p>
    <w:p w:rsidR="00711B6D" w:rsidRPr="004928C3" w:rsidRDefault="000674DF" w:rsidP="00711B6D">
      <w:pPr>
        <w:spacing w:after="200" w:line="276" w:lineRule="auto"/>
        <w:rPr>
          <w:rFonts w:eastAsia="Calibri"/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highlight w:val="green"/>
                  <w:lang w:val="en-US" w:eastAsia="en-US"/>
                </w:rPr>
              </m:ctrlPr>
            </m:dPr>
            <m:e>
              <m:r>
                <w:rPr>
                  <w:rFonts w:ascii="Cambria Math" w:eastAsia="Calibri" w:hAnsi="Cambria Math"/>
                  <w:sz w:val="28"/>
                  <w:szCs w:val="28"/>
                  <w:highlight w:val="green"/>
                  <w:lang w:val="en-US"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highlight w:val="green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highlight w:val="green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eastAsia="Calibri"/>
                      <w:sz w:val="28"/>
                      <w:szCs w:val="28"/>
                      <w:highlight w:val="green"/>
                      <w:lang w:eastAsia="en-US"/>
                    </w:rPr>
                    <m:t>у</m:t>
                  </m:r>
                </m:sub>
              </m:sSub>
            </m:e>
          </m:d>
          <m:r>
            <w:rPr>
              <w:rFonts w:ascii="Cambria Math" w:eastAsia="Calibri"/>
              <w:sz w:val="28"/>
              <w:szCs w:val="28"/>
              <w:highlight w:val="green"/>
              <w:lang w:val="en-US"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highlight w:val="green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highlight w:val="green"/>
                  <w:lang w:val="en-US"/>
                </w:rPr>
                <m:t>214951</m:t>
              </m:r>
              <m:r>
                <w:rPr>
                  <w:rFonts w:ascii="Cambria Math"/>
                  <w:sz w:val="28"/>
                  <w:szCs w:val="28"/>
                  <w:highlight w:val="green"/>
                  <w:lang w:val="en-US"/>
                </w:rPr>
                <m:t xml:space="preserve"> 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highlight w:val="green"/>
                  <w:lang w:val="en-US" w:eastAsia="en-US"/>
                </w:rPr>
                <m:t>25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highlight w:val="green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green"/>
                  <w:lang w:eastAsia="en-US"/>
                </w:rPr>
                <m:t>131,98</m:t>
              </m:r>
              <m:r>
                <w:rPr>
                  <w:rFonts w:ascii="Cambria Math"/>
                  <w:sz w:val="28"/>
                  <w:szCs w:val="28"/>
                  <w:highlight w:val="green"/>
                  <w:lang w:val="en-US"/>
                </w:rPr>
                <m:t xml:space="preserve"> </m:t>
              </m:r>
            </m:den>
          </m:f>
          <m:r>
            <w:rPr>
              <w:rFonts w:ascii="Cambria Math" w:eastAsia="Calibri"/>
              <w:sz w:val="28"/>
              <w:szCs w:val="28"/>
              <w:highlight w:val="green"/>
              <w:lang w:val="en-US" w:eastAsia="en-US"/>
            </w:rPr>
            <m:t xml:space="preserve">=65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С</m:t>
          </m:r>
          <m:r>
            <w:rPr>
              <w:rFonts w:ascii="Cambria Math" w:eastAsia="Calibri"/>
              <w:sz w:val="28"/>
              <w:szCs w:val="28"/>
              <w:lang w:val="en-US" w:eastAsia="en-US"/>
            </w:rPr>
            <m:t xml:space="preserve"> </m:t>
          </m:r>
        </m:oMath>
      </m:oMathPara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Для кривого</w:t>
      </w:r>
      <w:r w:rsidRPr="004928C3">
        <w:rPr>
          <w:sz w:val="28"/>
          <w:szCs w:val="28"/>
          <w:lang w:eastAsia="en-US"/>
        </w:rPr>
        <w:t xml:space="preserve"> участка</w:t>
      </w: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0674DF" w:rsidP="00711B6D">
      <w:pPr>
        <w:rPr>
          <w:rFonts w:eastAsia="Calibri"/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w:rPr>
              <w:rFonts w:ascii="Cambria Math" w:eastAsia="Calibri"/>
              <w:sz w:val="28"/>
              <w:szCs w:val="28"/>
              <w:lang w:val="en-US"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highlight w:val="green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highlight w:val="green"/>
                </w:rPr>
                <m:t>139638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green"/>
                  <w:lang w:val="en-US" w:eastAsia="en-US"/>
                </w:rPr>
                <m:t xml:space="preserve"> 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highlight w:val="green"/>
                  <w:lang w:val="en-US" w:eastAsia="en-US"/>
                </w:rPr>
                <m:t>25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highlight w:val="green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green"/>
                  <w:lang w:eastAsia="en-US"/>
                </w:rPr>
                <m:t>131,98</m:t>
              </m:r>
            </m:den>
          </m:f>
          <m:r>
            <w:rPr>
              <w:rFonts w:ascii="Cambria Math" w:eastAsia="Calibri"/>
              <w:sz w:val="28"/>
              <w:szCs w:val="28"/>
              <w:highlight w:val="green"/>
              <w:lang w:val="en-US" w:eastAsia="en-US"/>
            </w:rPr>
            <m:t>=42</m:t>
          </m:r>
          <m:r>
            <w:rPr>
              <w:rFonts w:ascii="Cambria Math" w:eastAsia="Calibri"/>
              <w:sz w:val="28"/>
              <w:szCs w:val="28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̊С</m:t>
          </m:r>
          <m:r>
            <w:rPr>
              <w:rFonts w:ascii="Cambria Math" w:eastAsia="Calibri"/>
              <w:sz w:val="28"/>
              <w:szCs w:val="28"/>
              <w:lang w:val="en-US" w:eastAsia="en-US"/>
            </w:rPr>
            <m:t xml:space="preserve"> </m:t>
          </m:r>
        </m:oMath>
      </m:oMathPara>
    </w:p>
    <w:p w:rsidR="00711B6D" w:rsidRPr="004928C3" w:rsidRDefault="00711B6D" w:rsidP="00711B6D">
      <w:pPr>
        <w:spacing w:line="259" w:lineRule="auto"/>
        <w:ind w:left="11" w:right="-17" w:hanging="11"/>
        <w:jc w:val="center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i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30" w:name="_Toc142156021"/>
      <w:bookmarkStart w:id="31" w:name="_Toc163147182"/>
      <w:r w:rsidRPr="00711B6D">
        <w:rPr>
          <w:b/>
          <w:bCs/>
          <w:sz w:val="28"/>
          <w:szCs w:val="26"/>
          <w:lang w:eastAsia="en-US"/>
        </w:rPr>
        <w:lastRenderedPageBreak/>
        <w:t xml:space="preserve">3.3. Определение расчетного интервала закрепления плетей </w:t>
      </w:r>
      <w:proofErr w:type="spellStart"/>
      <w:r w:rsidRPr="00711B6D">
        <w:rPr>
          <w:b/>
          <w:bCs/>
          <w:sz w:val="28"/>
          <w:szCs w:val="26"/>
          <w:lang w:eastAsia="en-US"/>
        </w:rPr>
        <w:t>бесстыкового</w:t>
      </w:r>
      <w:proofErr w:type="spellEnd"/>
      <w:r w:rsidRPr="00711B6D">
        <w:rPr>
          <w:b/>
          <w:bCs/>
          <w:sz w:val="28"/>
          <w:szCs w:val="26"/>
          <w:lang w:eastAsia="en-US"/>
        </w:rPr>
        <w:t xml:space="preserve"> пути на постоянный режим эксплуатации</w:t>
      </w:r>
      <w:bookmarkEnd w:id="30"/>
      <w:bookmarkEnd w:id="31"/>
    </w:p>
    <w:p w:rsidR="00711B6D" w:rsidRPr="00711B6D" w:rsidRDefault="00711B6D" w:rsidP="00711B6D">
      <w:pPr>
        <w:tabs>
          <w:tab w:val="left" w:pos="3015"/>
        </w:tabs>
        <w:ind w:firstLine="284"/>
        <w:rPr>
          <w:rFonts w:eastAsia="Calibri"/>
          <w:sz w:val="32"/>
          <w:szCs w:val="22"/>
          <w:lang w:eastAsia="en-US"/>
        </w:rPr>
      </w:pPr>
      <w:r w:rsidRPr="00711B6D">
        <w:rPr>
          <w:rFonts w:eastAsia="Calibri"/>
          <w:i/>
          <w:szCs w:val="22"/>
          <w:lang w:eastAsia="en-US"/>
        </w:rPr>
        <w:tab/>
      </w:r>
    </w:p>
    <w:p w:rsidR="00711B6D" w:rsidRPr="00711B6D" w:rsidRDefault="00711B6D" w:rsidP="00711B6D">
      <w:pPr>
        <w:ind w:firstLine="539"/>
        <w:jc w:val="both"/>
        <w:rPr>
          <w:rFonts w:eastAsia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Режим эксплуатации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бесстыкового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 пути определяется по результату сопоставления фактической годовой амплитуды температуры рельсов Т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А</w:t>
      </w:r>
      <w:r w:rsidRPr="00711B6D">
        <w:rPr>
          <w:rFonts w:eastAsia="Calibri"/>
          <w:sz w:val="28"/>
          <w:szCs w:val="28"/>
          <w:lang w:eastAsia="en-US"/>
        </w:rPr>
        <w:t xml:space="preserve"> и допустимой годовой амплитуды температуры рельсов [Т].</w:t>
      </w:r>
    </w:p>
    <w:p w:rsidR="00711B6D" w:rsidRPr="00711B6D" w:rsidRDefault="00711B6D" w:rsidP="00711B6D">
      <w:pPr>
        <w:ind w:firstLine="539"/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 xml:space="preserve">По </w:t>
      </w:r>
      <w:r w:rsidR="004E279C">
        <w:rPr>
          <w:color w:val="000000"/>
          <w:sz w:val="28"/>
          <w:szCs w:val="28"/>
          <w:lang w:eastAsia="en-US"/>
        </w:rPr>
        <w:t>данным многолетних наблюдений на</w:t>
      </w:r>
      <w:r w:rsidR="00F71D67">
        <w:rPr>
          <w:color w:val="000000"/>
          <w:sz w:val="28"/>
          <w:szCs w:val="28"/>
          <w:lang w:eastAsia="en-US"/>
        </w:rPr>
        <w:t xml:space="preserve"> станции </w:t>
      </w:r>
      <w:r w:rsidR="00F71D67" w:rsidRPr="00AE1CB0">
        <w:rPr>
          <w:color w:val="000000"/>
          <w:sz w:val="28"/>
          <w:szCs w:val="28"/>
          <w:highlight w:val="green"/>
          <w:lang w:eastAsia="en-US"/>
        </w:rPr>
        <w:t>Калининград</w:t>
      </w:r>
      <w:r w:rsidRPr="00711B6D">
        <w:rPr>
          <w:color w:val="000000"/>
          <w:sz w:val="28"/>
          <w:szCs w:val="28"/>
          <w:lang w:eastAsia="en-US"/>
        </w:rPr>
        <w:t xml:space="preserve"> абсолютный максимум температуры рельсов равен</w:t>
      </w:r>
      <m:oMath>
        <m:sSub>
          <m:sSubPr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 xml:space="preserve"> 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eastAsia="en-US"/>
              </w:rPr>
              <m:t>t</m:t>
            </m:r>
          </m:e>
          <m:sub>
            <m:func>
              <m:func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funcPr>
              <m:fNam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max</m:t>
                </m:r>
              </m:e>
            </m:func>
          </m:sub>
        </m:sSub>
        <m:r>
          <w:rPr>
            <w:rFonts w:ascii="Cambria Math"/>
            <w:color w:val="000000"/>
            <w:sz w:val="28"/>
            <w:szCs w:val="28"/>
            <w:lang w:eastAsia="en-US"/>
          </w:rPr>
          <m:t>= +</m:t>
        </m:r>
        <m: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56</m:t>
        </m:r>
      </m:oMath>
      <w:r w:rsidRPr="00711B6D">
        <w:rPr>
          <w:color w:val="000000"/>
          <w:sz w:val="28"/>
          <w:szCs w:val="28"/>
          <w:lang w:eastAsia="en-US"/>
        </w:rPr>
        <w:t>°</w:t>
      </w:r>
      <w:r w:rsidRPr="00711B6D">
        <w:rPr>
          <w:color w:val="000000"/>
          <w:sz w:val="28"/>
          <w:szCs w:val="28"/>
          <w:lang w:val="en-US" w:eastAsia="en-US"/>
        </w:rPr>
        <w:t>C</w:t>
      </w:r>
      <w:r w:rsidRPr="00711B6D">
        <w:rPr>
          <w:color w:val="000000"/>
          <w:sz w:val="28"/>
          <w:szCs w:val="28"/>
          <w:lang w:eastAsia="en-US"/>
        </w:rPr>
        <w:t xml:space="preserve">, абсолютный минимум  </w:t>
      </w:r>
      <m:oMath>
        <m:sSub>
          <m:sSubPr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 xml:space="preserve"> 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eastAsia="en-US"/>
              </w:rPr>
              <m:t>t</m:t>
            </m:r>
          </m:e>
          <m:sub>
            <m:func>
              <m:func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funcPr>
              <m:fNam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</m:t>
                </m:r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en-US"/>
                  </w:rPr>
                  <m:t>in</m:t>
                </m:r>
              </m:fName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min</m:t>
                </m:r>
              </m:e>
            </m:func>
          </m:sub>
        </m:sSub>
        <m:r>
          <w:rPr>
            <w:rFonts w:ascii="Cambria Math"/>
            <w:color w:val="000000"/>
            <w:sz w:val="28"/>
            <w:szCs w:val="28"/>
            <w:lang w:eastAsia="en-US"/>
          </w:rPr>
          <m:t xml:space="preserve">= </m:t>
        </m:r>
        <m: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-</m:t>
        </m:r>
        <m: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33</m:t>
        </m:r>
      </m:oMath>
      <w:r w:rsidRPr="00711B6D">
        <w:rPr>
          <w:color w:val="000000"/>
          <w:sz w:val="28"/>
          <w:szCs w:val="28"/>
          <w:lang w:eastAsia="en-US"/>
        </w:rPr>
        <w:t xml:space="preserve"> °</w:t>
      </w:r>
      <w:r w:rsidRPr="00711B6D">
        <w:rPr>
          <w:color w:val="000000"/>
          <w:sz w:val="28"/>
          <w:szCs w:val="28"/>
          <w:lang w:val="en-US" w:eastAsia="en-US"/>
        </w:rPr>
        <w:t>C</w:t>
      </w:r>
      <w:r w:rsidRPr="00711B6D">
        <w:rPr>
          <w:color w:val="000000"/>
          <w:sz w:val="28"/>
          <w:szCs w:val="28"/>
          <w:lang w:eastAsia="en-US"/>
        </w:rPr>
        <w:t xml:space="preserve">, </w:t>
      </w:r>
      <w:r w:rsidRPr="00711B6D">
        <w:rPr>
          <w:rFonts w:eastAsia="Calibri"/>
          <w:sz w:val="28"/>
          <w:szCs w:val="28"/>
          <w:shd w:val="clear" w:color="auto" w:fill="FFFFFF"/>
          <w:lang w:eastAsia="en-US"/>
        </w:rPr>
        <w:t>расчётная температурная амплитуда, Т</w:t>
      </w:r>
      <w:r w:rsidRPr="00711B6D">
        <w:rPr>
          <w:rFonts w:eastAsia="Calibri"/>
          <w:sz w:val="28"/>
          <w:szCs w:val="28"/>
          <w:bdr w:val="none" w:sz="0" w:space="0" w:color="auto" w:frame="1"/>
          <w:shd w:val="clear" w:color="auto" w:fill="FFFFFF"/>
          <w:vertAlign w:val="subscript"/>
          <w:lang w:eastAsia="en-US"/>
        </w:rPr>
        <w:t>А</w:t>
      </w:r>
      <w:r w:rsidR="00F71D67">
        <w:rPr>
          <w:rFonts w:eastAsia="Calibri"/>
          <w:sz w:val="28"/>
          <w:szCs w:val="28"/>
          <w:shd w:val="clear" w:color="auto" w:fill="FFFFFF"/>
          <w:lang w:eastAsia="en-US"/>
        </w:rPr>
        <w:t>= 8</w:t>
      </w:r>
      <w:r w:rsidRPr="004E279C">
        <w:rPr>
          <w:rFonts w:eastAsia="Calibri"/>
          <w:sz w:val="28"/>
          <w:szCs w:val="28"/>
          <w:highlight w:val="green"/>
          <w:shd w:val="clear" w:color="auto" w:fill="FFFFFF"/>
          <w:lang w:eastAsia="en-US"/>
        </w:rPr>
        <w:t>9</w:t>
      </w:r>
      <w:r w:rsidRPr="004E279C">
        <w:rPr>
          <w:color w:val="000000"/>
          <w:sz w:val="28"/>
          <w:szCs w:val="28"/>
          <w:highlight w:val="green"/>
          <w:lang w:eastAsia="en-US"/>
        </w:rPr>
        <w:t>°</w:t>
      </w:r>
      <w:r w:rsidRPr="00711B6D">
        <w:rPr>
          <w:color w:val="000000"/>
          <w:sz w:val="28"/>
          <w:szCs w:val="28"/>
          <w:lang w:val="en-US" w:eastAsia="en-US"/>
        </w:rPr>
        <w:t>C</w:t>
      </w:r>
      <w:r w:rsidRPr="00711B6D">
        <w:rPr>
          <w:color w:val="000000"/>
          <w:sz w:val="28"/>
          <w:szCs w:val="28"/>
          <w:lang w:eastAsia="en-US"/>
        </w:rPr>
        <w:t xml:space="preserve"> (в соответствии с Приложением ТУ-2000).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711B6D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  <w:r w:rsidRPr="00711B6D">
        <w:rPr>
          <w:rFonts w:ascii="Calibri" w:hAnsi="Calibri"/>
          <w:color w:val="000000"/>
          <w:sz w:val="22"/>
          <w:szCs w:val="28"/>
          <w:lang w:eastAsia="en-US"/>
        </w:rPr>
        <w:tab/>
      </w:r>
      <w:r w:rsidRPr="00711B6D">
        <w:rPr>
          <w:color w:val="000000"/>
          <w:sz w:val="28"/>
          <w:szCs w:val="28"/>
          <w:lang w:eastAsia="en-US"/>
        </w:rPr>
        <w:t xml:space="preserve">Возможность укладки </w:t>
      </w:r>
      <w:proofErr w:type="spellStart"/>
      <w:r w:rsidRPr="00711B6D">
        <w:rPr>
          <w:color w:val="000000"/>
          <w:sz w:val="28"/>
          <w:szCs w:val="28"/>
          <w:lang w:eastAsia="en-US"/>
        </w:rPr>
        <w:t>бесстыкового</w:t>
      </w:r>
      <w:proofErr w:type="spellEnd"/>
      <w:r w:rsidRPr="00711B6D">
        <w:rPr>
          <w:color w:val="000000"/>
          <w:sz w:val="28"/>
          <w:szCs w:val="28"/>
          <w:lang w:eastAsia="en-US"/>
        </w:rPr>
        <w:t xml:space="preserve"> пути в заданном районе определяется из условия: </w:t>
      </w:r>
    </w:p>
    <w:p w:rsidR="00711B6D" w:rsidRPr="00711B6D" w:rsidRDefault="000674DF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lang w:eastAsia="en-US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lang w:eastAsia="en-US"/>
                </w:rPr>
                <m:t>А</m:t>
              </m:r>
            </m:sub>
          </m:sSub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lang w:val="en-US" w:eastAsia="en-US"/>
                </w:rPr>
                <m:t>T</m:t>
              </m:r>
            </m:e>
          </m:d>
        </m:oMath>
      </m:oMathPara>
    </w:p>
    <w:p w:rsidR="00711B6D" w:rsidRPr="00711B6D" w:rsidRDefault="00711B6D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</w:p>
    <w:p w:rsidR="00711B6D" w:rsidRPr="00711B6D" w:rsidRDefault="00711B6D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  <w:proofErr w:type="gramStart"/>
      <w:r w:rsidRPr="00711B6D">
        <w:rPr>
          <w:color w:val="000000"/>
          <w:sz w:val="28"/>
          <w:szCs w:val="28"/>
          <w:lang w:eastAsia="en-US"/>
        </w:rPr>
        <w:t xml:space="preserve">где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lang w:val="en-US" w:eastAsia="en-US"/>
              </w:rPr>
              <m:t>T</m:t>
            </m:r>
          </m:e>
        </m:d>
      </m:oMath>
      <w:r w:rsidRPr="00711B6D">
        <w:rPr>
          <w:color w:val="000000"/>
          <w:sz w:val="28"/>
          <w:szCs w:val="28"/>
          <w:lang w:eastAsia="en-US"/>
        </w:rPr>
        <w:t xml:space="preserve"> —</w:t>
      </w:r>
      <w:proofErr w:type="gramEnd"/>
      <w:r w:rsidRPr="00711B6D">
        <w:rPr>
          <w:color w:val="000000"/>
          <w:sz w:val="28"/>
          <w:szCs w:val="28"/>
          <w:lang w:eastAsia="en-US"/>
        </w:rPr>
        <w:t xml:space="preserve"> допускаемая температурная амплитуда, °</w:t>
      </w:r>
      <w:r w:rsidRPr="00711B6D">
        <w:rPr>
          <w:color w:val="000000"/>
          <w:sz w:val="28"/>
          <w:szCs w:val="28"/>
          <w:lang w:val="en-US" w:eastAsia="en-US"/>
        </w:rPr>
        <w:t>C</w:t>
      </w:r>
      <w:r w:rsidRPr="00711B6D">
        <w:rPr>
          <w:color w:val="000000"/>
          <w:sz w:val="28"/>
          <w:szCs w:val="28"/>
          <w:lang w:eastAsia="en-US"/>
        </w:rPr>
        <w:t>;</w:t>
      </w:r>
    </w:p>
    <w:p w:rsidR="00711B6D" w:rsidRPr="00711B6D" w:rsidRDefault="00711B6D" w:rsidP="00711B6D">
      <w:pPr>
        <w:tabs>
          <w:tab w:val="left" w:pos="567"/>
        </w:tabs>
        <w:spacing w:after="240"/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 xml:space="preserve">        </w:t>
      </w:r>
      <m:oMath>
        <m:sSub>
          <m:sSubPr>
            <m:ctrlPr>
              <w:rPr>
                <w:rFonts w:ascii="Cambria Math" w:hAnsi="Cambria Math"/>
                <w:color w:val="000000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lang w:eastAsia="en-US"/>
              </w:rPr>
              <m:t>Т</m:t>
            </m:r>
          </m:e>
          <m:sub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lang w:eastAsia="en-US"/>
              </w:rPr>
              <m:t>А</m:t>
            </m:r>
          </m:sub>
        </m:sSub>
      </m:oMath>
      <w:r w:rsidRPr="00711B6D">
        <w:rPr>
          <w:color w:val="000000"/>
          <w:sz w:val="28"/>
          <w:szCs w:val="28"/>
          <w:lang w:eastAsia="en-US"/>
        </w:rPr>
        <w:t xml:space="preserve"> — расчётная температурная амплитуда, °</w:t>
      </w:r>
      <w:r w:rsidRPr="00711B6D">
        <w:rPr>
          <w:color w:val="000000"/>
          <w:sz w:val="28"/>
          <w:szCs w:val="28"/>
          <w:lang w:val="en-US" w:eastAsia="en-US"/>
        </w:rPr>
        <w:t>C</w:t>
      </w:r>
      <w:r w:rsidRPr="00711B6D">
        <w:rPr>
          <w:color w:val="000000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Допускаемую температурную амплитуду определяем по формуле:</w:t>
      </w:r>
    </w:p>
    <w:p w:rsidR="00711B6D" w:rsidRPr="00711B6D" w:rsidRDefault="000674DF" w:rsidP="00711B6D">
      <w:pPr>
        <w:spacing w:before="240" w:after="240"/>
        <w:jc w:val="both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T</m:t>
              </m:r>
            </m:e>
          </m:d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</m:t>
                  </m:r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p</m:t>
                  </m:r>
                </m:sub>
              </m:sSub>
            </m:e>
          </m:d>
          <m: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∆t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-∆</m:t>
          </m:r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t</m:t>
              </m:r>
            </m:e>
            <m:sub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w:rPr>
              <w:rFonts w:ascii="Cambria Math" w:eastAsia="Calibri"/>
              <w:sz w:val="28"/>
              <w:szCs w:val="28"/>
              <w:lang w:eastAsia="en-US"/>
            </w:rPr>
            <m:t>,</m:t>
          </m:r>
        </m:oMath>
      </m:oMathPara>
    </w:p>
    <w:p w:rsidR="00711B6D" w:rsidRPr="00711B6D" w:rsidRDefault="00711B6D" w:rsidP="00711B6D">
      <w:pPr>
        <w:tabs>
          <w:tab w:val="left" w:pos="567"/>
        </w:tabs>
        <w:ind w:left="567" w:hanging="567"/>
        <w:jc w:val="both"/>
        <w:rPr>
          <w:color w:val="000000"/>
          <w:sz w:val="28"/>
          <w:szCs w:val="28"/>
          <w:lang w:eastAsia="en-US"/>
        </w:rPr>
      </w:pPr>
      <w:proofErr w:type="gramStart"/>
      <w:r w:rsidRPr="00711B6D">
        <w:rPr>
          <w:rFonts w:eastAsia="Calibri"/>
          <w:sz w:val="28"/>
          <w:szCs w:val="28"/>
          <w:lang w:eastAsia="en-US"/>
        </w:rPr>
        <w:t xml:space="preserve">где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>∆</m:t>
            </m:r>
            <m:sSub>
              <m:sSub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w:rPr>
                    <w:rFonts w:ascii="Cambria Math"/>
                    <w:color w:val="000000"/>
                    <w:sz w:val="28"/>
                    <w:szCs w:val="28"/>
                    <w:lang w:eastAsia="en-US"/>
                  </w:rPr>
                  <m:t>у</m:t>
                </m:r>
              </m:sub>
            </m:sSub>
          </m:e>
        </m:d>
      </m:oMath>
      <w:r w:rsidRPr="00711B6D">
        <w:rPr>
          <w:color w:val="000000"/>
          <w:sz w:val="28"/>
          <w:szCs w:val="28"/>
          <w:lang w:eastAsia="en-US"/>
        </w:rPr>
        <w:t xml:space="preserve"> —</w:t>
      </w:r>
      <w:proofErr w:type="gramEnd"/>
      <w:r w:rsidRPr="00711B6D">
        <w:rPr>
          <w:color w:val="000000"/>
          <w:sz w:val="28"/>
          <w:szCs w:val="28"/>
          <w:lang w:eastAsia="en-US"/>
        </w:rPr>
        <w:t xml:space="preserve"> допускаемое повышение температуры рельсовых плетей относительно температуры их закрепления определяемое из условия обеспечения устойчивости пути выбросу;</w:t>
      </w:r>
    </w:p>
    <w:p w:rsidR="00711B6D" w:rsidRPr="00711B6D" w:rsidRDefault="00711B6D" w:rsidP="00711B6D">
      <w:pPr>
        <w:tabs>
          <w:tab w:val="left" w:pos="567"/>
        </w:tabs>
        <w:ind w:left="567" w:hanging="567"/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>∆</m:t>
            </m:r>
            <m:sSub>
              <m:sSub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w:rPr>
                    <w:rFonts w:ascii="Cambria Math"/>
                    <w:color w:val="000000"/>
                    <w:sz w:val="28"/>
                    <w:szCs w:val="28"/>
                    <w:lang w:eastAsia="en-US"/>
                  </w:rPr>
                  <m:t>р</m:t>
                </m:r>
              </m:sub>
            </m:sSub>
          </m:e>
        </m:d>
      </m:oMath>
      <w:r w:rsidRPr="00711B6D">
        <w:rPr>
          <w:color w:val="000000"/>
          <w:sz w:val="28"/>
          <w:szCs w:val="28"/>
          <w:lang w:eastAsia="en-US"/>
        </w:rPr>
        <w:t xml:space="preserve"> — допускаемое понижение температуры рельсовых плетей относительно температуры их закрепления определяемое из условия </w:t>
      </w:r>
      <w:proofErr w:type="gramStart"/>
      <w:r w:rsidRPr="00711B6D">
        <w:rPr>
          <w:color w:val="000000"/>
          <w:sz w:val="28"/>
          <w:szCs w:val="28"/>
          <w:lang w:eastAsia="en-US"/>
        </w:rPr>
        <w:t>обеспечения  прочности</w:t>
      </w:r>
      <w:proofErr w:type="gramEnd"/>
      <w:r w:rsidRPr="00711B6D">
        <w:rPr>
          <w:color w:val="000000"/>
          <w:sz w:val="28"/>
          <w:szCs w:val="28"/>
          <w:lang w:eastAsia="en-US"/>
        </w:rPr>
        <w:t xml:space="preserve"> при совместном воздействии на путь подвижного состава и температуры;</w:t>
      </w:r>
    </w:p>
    <w:p w:rsidR="00711B6D" w:rsidRPr="00711B6D" w:rsidRDefault="00711B6D" w:rsidP="00711B6D">
      <w:pPr>
        <w:jc w:val="both"/>
        <w:rPr>
          <w:rFonts w:ascii="Calibri" w:eastAsia="Calibri" w:hAnsi="Calibri"/>
          <w:sz w:val="22"/>
          <w:szCs w:val="28"/>
          <w:lang w:eastAsia="en-US"/>
        </w:rPr>
      </w:pPr>
      <w:r w:rsidRPr="00711B6D">
        <w:rPr>
          <w:sz w:val="28"/>
          <w:szCs w:val="28"/>
          <w:lang w:eastAsia="en-US"/>
        </w:rPr>
        <w:tab/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∆</m:t>
        </m:r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t</m:t>
            </m:r>
          </m:e>
          <m:sub>
            <m: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</m:oMath>
      <w:r w:rsidRPr="00711B6D">
        <w:rPr>
          <w:rFonts w:eastAsia="Calibri"/>
          <w:sz w:val="28"/>
          <w:szCs w:val="28"/>
          <w:lang w:eastAsia="en-US"/>
        </w:rPr>
        <w:t xml:space="preserve"> — температура закрепления рельсов (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∆</m:t>
        </m:r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t</m:t>
            </m:r>
          </m:e>
          <m:sub>
            <m: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w:rPr>
            <w:rFonts w:ascii="Cambria Math" w:eastAsia="Calibri"/>
            <w:sz w:val="28"/>
            <w:szCs w:val="28"/>
            <w:lang w:eastAsia="en-US"/>
          </w:rPr>
          <m:t>=10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>°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val="en-US" w:eastAsia="en-US"/>
          </w:rPr>
          <m:t>C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)</m:t>
        </m:r>
        <m:r>
          <w:rPr>
            <w:rFonts w:ascii="Cambria Math" w:eastAsia="Calibri"/>
            <w:sz w:val="28"/>
            <w:szCs w:val="28"/>
            <w:lang w:eastAsia="en-US"/>
          </w:rPr>
          <m:t xml:space="preserve"> </m:t>
        </m:r>
      </m:oMath>
      <w:r w:rsidRPr="00711B6D">
        <w:rPr>
          <w:rFonts w:eastAsia="Calibri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jc w:val="both"/>
        <w:rPr>
          <w:rFonts w:ascii="Calibri" w:eastAsia="Calibri" w:hAnsi="Calibri"/>
          <w:sz w:val="22"/>
          <w:szCs w:val="28"/>
          <w:lang w:eastAsia="en-US"/>
        </w:rPr>
      </w:pPr>
    </w:p>
    <w:p w:rsidR="00711B6D" w:rsidRPr="00711B6D" w:rsidRDefault="00711B6D" w:rsidP="00711B6D">
      <w:pPr>
        <w:ind w:firstLine="540"/>
        <w:jc w:val="both"/>
        <w:rPr>
          <w:rFonts w:eastAsia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Для прямого</w:t>
      </w:r>
      <w:r w:rsidRPr="00711B6D">
        <w:rPr>
          <w:sz w:val="28"/>
          <w:szCs w:val="28"/>
          <w:lang w:eastAsia="en-US"/>
        </w:rPr>
        <w:t xml:space="preserve"> участка</w:t>
      </w:r>
    </w:p>
    <w:p w:rsidR="00711B6D" w:rsidRPr="00711B6D" w:rsidRDefault="000674DF" w:rsidP="00711B6D">
      <w:pPr>
        <w:spacing w:before="240" w:after="240"/>
        <w:ind w:firstLine="540"/>
        <w:jc w:val="both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p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-∆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72+</m:t>
          </m:r>
          <m:r>
            <w:rPr>
              <w:rFonts w:ascii="Cambria Math" w:eastAsia="Calibri"/>
              <w:sz w:val="28"/>
              <w:szCs w:val="28"/>
              <w:highlight w:val="green"/>
              <w:lang w:val="en-US" w:eastAsia="en-US"/>
            </w:rPr>
            <m:t>65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>-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10=127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℃</m:t>
          </m:r>
        </m:oMath>
      </m:oMathPara>
    </w:p>
    <w:p w:rsidR="00711B6D" w:rsidRPr="00711B6D" w:rsidRDefault="00711B6D" w:rsidP="00711B6D">
      <w:pPr>
        <w:tabs>
          <w:tab w:val="left" w:pos="3015"/>
        </w:tabs>
        <w:ind w:firstLine="567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Для кривого</w:t>
      </w:r>
      <w:r w:rsidRPr="00711B6D">
        <w:rPr>
          <w:sz w:val="28"/>
          <w:szCs w:val="28"/>
          <w:lang w:eastAsia="en-US"/>
        </w:rPr>
        <w:t xml:space="preserve"> участка</w:t>
      </w:r>
    </w:p>
    <w:p w:rsidR="00711B6D" w:rsidRPr="00711B6D" w:rsidRDefault="000674DF" w:rsidP="00711B6D">
      <w:pPr>
        <w:tabs>
          <w:tab w:val="left" w:pos="3015"/>
        </w:tabs>
        <w:spacing w:before="240" w:after="240"/>
        <w:ind w:firstLine="284"/>
        <w:jc w:val="both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p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-∆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=65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+42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>-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10=97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℃</m:t>
          </m:r>
        </m:oMath>
      </m:oMathPara>
    </w:p>
    <w:p w:rsidR="00711B6D" w:rsidRPr="00711B6D" w:rsidRDefault="00711B6D" w:rsidP="00711B6D">
      <w:pPr>
        <w:ind w:left="567"/>
        <w:jc w:val="both"/>
        <w:rPr>
          <w:rFonts w:eastAsia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Для прямого</w:t>
      </w:r>
      <w:r w:rsidRPr="00711B6D">
        <w:rPr>
          <w:sz w:val="28"/>
          <w:szCs w:val="28"/>
          <w:lang w:eastAsia="en-US"/>
        </w:rPr>
        <w:t xml:space="preserve"> участка</w:t>
      </w:r>
    </w:p>
    <w:p w:rsidR="00711B6D" w:rsidRPr="00711B6D" w:rsidRDefault="000674DF" w:rsidP="00711B6D">
      <w:pPr>
        <w:tabs>
          <w:tab w:val="left" w:pos="3675"/>
        </w:tabs>
        <w:ind w:firstLine="284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А</m:t>
              </m:r>
            </m:sub>
          </m:sSub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=89</m:t>
          </m:r>
          <m:r>
            <m:rPr>
              <m:sty m:val="p"/>
            </m:rPr>
            <w:rPr>
              <w:rFonts w:ascii="Cambria Math" w:hAnsi="Cambria Math"/>
              <w:color w:val="000000"/>
              <w:sz w:val="28"/>
              <w:szCs w:val="28"/>
              <w:highlight w:val="green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highlight w:val="green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=127</m:t>
          </m:r>
        </m:oMath>
      </m:oMathPara>
    </w:p>
    <w:p w:rsidR="00711B6D" w:rsidRPr="00711B6D" w:rsidRDefault="00711B6D" w:rsidP="00711B6D">
      <w:pPr>
        <w:tabs>
          <w:tab w:val="left" w:pos="3675"/>
        </w:tabs>
        <w:ind w:firstLine="567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Для кривого</w:t>
      </w:r>
      <w:r w:rsidRPr="00711B6D">
        <w:rPr>
          <w:sz w:val="28"/>
          <w:szCs w:val="28"/>
          <w:lang w:eastAsia="en-US"/>
        </w:rPr>
        <w:t xml:space="preserve"> участка</w:t>
      </w:r>
    </w:p>
    <w:p w:rsidR="00711B6D" w:rsidRPr="00711B6D" w:rsidRDefault="000674DF" w:rsidP="00711B6D">
      <w:pPr>
        <w:ind w:firstLine="284"/>
        <w:jc w:val="right"/>
        <w:rPr>
          <w:rFonts w:eastAsia="Calibri"/>
          <w:i/>
          <w:szCs w:val="22"/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А</m:t>
              </m:r>
            </m:sub>
          </m:sSub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=89</m:t>
          </m:r>
          <m:r>
            <m:rPr>
              <m:sty m:val="p"/>
            </m:rPr>
            <w:rPr>
              <w:rFonts w:ascii="Cambria Math" w:hAnsi="Cambria Math"/>
              <w:color w:val="000000"/>
              <w:sz w:val="28"/>
              <w:szCs w:val="28"/>
              <w:highlight w:val="green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highlight w:val="green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97</m:t>
          </m:r>
        </m:oMath>
      </m:oMathPara>
    </w:p>
    <w:p w:rsidR="00711B6D" w:rsidRPr="00711B6D" w:rsidRDefault="00711B6D" w:rsidP="00711B6D">
      <w:pPr>
        <w:tabs>
          <w:tab w:val="left" w:pos="567"/>
        </w:tabs>
        <w:ind w:firstLine="284"/>
        <w:jc w:val="both"/>
        <w:rPr>
          <w:rFonts w:eastAsia="Calibri"/>
          <w:color w:val="000000"/>
          <w:sz w:val="28"/>
          <w:szCs w:val="28"/>
          <w:lang w:eastAsia="en-US"/>
        </w:rPr>
      </w:pPr>
      <w:r w:rsidRPr="00711B6D">
        <w:rPr>
          <w:rFonts w:eastAsia="Calibri"/>
          <w:i/>
          <w:szCs w:val="22"/>
          <w:lang w:eastAsia="en-US"/>
        </w:rPr>
        <w:tab/>
      </w:r>
      <w:r w:rsidRPr="004E279C">
        <w:rPr>
          <w:rFonts w:eastAsia="Calibri"/>
          <w:sz w:val="28"/>
          <w:szCs w:val="28"/>
          <w:highlight w:val="green"/>
          <w:lang w:eastAsia="en-US"/>
        </w:rPr>
        <w:t xml:space="preserve">Вывод: </w:t>
      </w:r>
      <w:proofErr w:type="gramStart"/>
      <w:r w:rsidRPr="004E279C">
        <w:rPr>
          <w:rFonts w:eastAsia="Calibri"/>
          <w:sz w:val="28"/>
          <w:szCs w:val="28"/>
          <w:highlight w:val="green"/>
          <w:lang w:eastAsia="en-US"/>
        </w:rPr>
        <w:t>Условие</w:t>
      </w:r>
      <w:r w:rsidRPr="004E279C">
        <w:rPr>
          <w:color w:val="000000"/>
          <w:sz w:val="28"/>
          <w:szCs w:val="28"/>
          <w:highlight w:val="green"/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/>
                <w:color w:val="000000"/>
                <w:sz w:val="28"/>
                <w:szCs w:val="28"/>
                <w:highlight w:val="green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highlight w:val="green"/>
                <w:lang w:eastAsia="en-US"/>
              </w:rPr>
              <m:t>Т</m:t>
            </m:r>
          </m:e>
          <m:sub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highlight w:val="green"/>
                <w:lang w:eastAsia="en-US"/>
              </w:rPr>
              <m:t>А</m:t>
            </m:r>
          </m:sub>
        </m:sSub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≤</m:t>
        </m:r>
        <m:d>
          <m:dPr>
            <m:begChr m:val="["/>
            <m:endChr m:val="]"/>
            <m:ctrlPr>
              <w:rPr>
                <w:rFonts w:ascii="Cambria Math" w:hAnsi="Cambria Math"/>
                <w:color w:val="000000"/>
                <w:sz w:val="28"/>
                <w:szCs w:val="28"/>
                <w:highlight w:val="green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highlight w:val="green"/>
                <w:lang w:val="en-US" w:eastAsia="en-US"/>
              </w:rPr>
              <m:t>T</m:t>
            </m:r>
          </m:e>
        </m:d>
      </m:oMath>
      <w:r w:rsidR="0068099F">
        <w:rPr>
          <w:rFonts w:eastAsia="Calibri"/>
          <w:color w:val="000000"/>
          <w:sz w:val="28"/>
          <w:szCs w:val="28"/>
          <w:highlight w:val="green"/>
          <w:lang w:eastAsia="en-US"/>
        </w:rPr>
        <w:t xml:space="preserve"> выполняется</w:t>
      </w:r>
      <w:proofErr w:type="gramEnd"/>
      <w:r w:rsidR="0068099F">
        <w:rPr>
          <w:rFonts w:eastAsia="Calibri"/>
          <w:color w:val="000000"/>
          <w:sz w:val="28"/>
          <w:szCs w:val="28"/>
          <w:highlight w:val="green"/>
          <w:lang w:eastAsia="en-US"/>
        </w:rPr>
        <w:t xml:space="preserve"> для кривого и</w:t>
      </w:r>
      <w:r w:rsidRPr="004E279C">
        <w:rPr>
          <w:rFonts w:eastAsia="Calibri"/>
          <w:color w:val="000000"/>
          <w:sz w:val="28"/>
          <w:szCs w:val="28"/>
          <w:highlight w:val="green"/>
          <w:lang w:eastAsia="en-US"/>
        </w:rPr>
        <w:t xml:space="preserve"> прямого участка пути, следовательно </w:t>
      </w:r>
      <w:r w:rsidRPr="004E279C">
        <w:rPr>
          <w:rFonts w:eastAsia="Calibri"/>
          <w:sz w:val="28"/>
          <w:szCs w:val="28"/>
          <w:highlight w:val="green"/>
          <w:lang w:eastAsia="en-US"/>
        </w:rPr>
        <w:t xml:space="preserve">эксплуатировать </w:t>
      </w:r>
      <w:proofErr w:type="spellStart"/>
      <w:r w:rsidRPr="004E279C">
        <w:rPr>
          <w:rFonts w:eastAsia="Calibri"/>
          <w:sz w:val="28"/>
          <w:szCs w:val="28"/>
          <w:highlight w:val="green"/>
          <w:lang w:eastAsia="en-US"/>
        </w:rPr>
        <w:t>бесстыковой</w:t>
      </w:r>
      <w:proofErr w:type="spellEnd"/>
      <w:r w:rsidRPr="004E279C">
        <w:rPr>
          <w:rFonts w:eastAsia="Calibri"/>
          <w:sz w:val="28"/>
          <w:szCs w:val="28"/>
          <w:highlight w:val="green"/>
          <w:lang w:eastAsia="en-US"/>
        </w:rPr>
        <w:t xml:space="preserve"> путь можно.</w:t>
      </w:r>
      <w:r w:rsidRPr="004E279C">
        <w:rPr>
          <w:rFonts w:eastAsia="Calibri"/>
          <w:color w:val="000000"/>
          <w:sz w:val="28"/>
          <w:szCs w:val="28"/>
          <w:highlight w:val="green"/>
          <w:lang w:eastAsia="en-US"/>
        </w:rPr>
        <w:t xml:space="preserve"> Сезонные температурные разрядки не требуются.</w:t>
      </w:r>
      <w:r w:rsidRPr="00711B6D">
        <w:rPr>
          <w:rFonts w:eastAsia="Calibri"/>
          <w:color w:val="000000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6"/>
          <w:szCs w:val="26"/>
          <w:lang w:eastAsia="en-US"/>
        </w:rPr>
      </w:pPr>
      <w:bookmarkStart w:id="32" w:name="_Toc142156022"/>
      <w:bookmarkStart w:id="33" w:name="_Toc163147183"/>
      <w:r w:rsidRPr="00711B6D">
        <w:rPr>
          <w:b/>
          <w:bCs/>
          <w:sz w:val="28"/>
          <w:szCs w:val="26"/>
          <w:lang w:eastAsia="en-US"/>
        </w:rPr>
        <w:lastRenderedPageBreak/>
        <w:t xml:space="preserve">3.4. Определение оптимального интервала закрепления плетей </w:t>
      </w:r>
      <w:proofErr w:type="spellStart"/>
      <w:r w:rsidRPr="00711B6D">
        <w:rPr>
          <w:b/>
          <w:bCs/>
          <w:sz w:val="28"/>
          <w:szCs w:val="26"/>
          <w:lang w:eastAsia="en-US"/>
        </w:rPr>
        <w:t>бесстыкового</w:t>
      </w:r>
      <w:proofErr w:type="spellEnd"/>
      <w:r w:rsidRPr="00711B6D">
        <w:rPr>
          <w:b/>
          <w:bCs/>
          <w:sz w:val="28"/>
          <w:szCs w:val="26"/>
          <w:lang w:eastAsia="en-US"/>
        </w:rPr>
        <w:t xml:space="preserve"> пути на постоянный режим эксплуатации</w:t>
      </w:r>
      <w:bookmarkEnd w:id="32"/>
      <w:bookmarkEnd w:id="33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708"/>
        <w:jc w:val="both"/>
        <w:rPr>
          <w:rFonts w:eastAsia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Выбор оптимального интервала закрепления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бесстыкового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 пути в пределах расчетного, шириной 10˚С производится исходя из следующих пунктов: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>1) Оптимальный интервал закрепления рельсовой плети должен отвечать условиям прочности и устойчивости;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711B6D" w:rsidP="00711B6D">
      <w:pPr>
        <w:jc w:val="both"/>
        <w:rPr>
          <w:rFonts w:ascii="Calibri" w:eastAsia="Calibri" w:hAnsi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2) Оптимальный интервал закрепления должен отвечать условию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нераскрытия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 зазора при случайном изломе плети </w:t>
      </w:r>
      <w:proofErr w:type="gramStart"/>
      <w:r w:rsidRPr="00711B6D">
        <w:rPr>
          <w:rFonts w:eastAsia="Calibri"/>
          <w:sz w:val="28"/>
          <w:szCs w:val="28"/>
          <w:lang w:eastAsia="en-US"/>
        </w:rPr>
        <w:t xml:space="preserve">зимой </w:t>
      </w:r>
      <m:oMath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>λ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≤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 xml:space="preserve">50 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мм</m:t>
        </m:r>
      </m:oMath>
      <w:r w:rsidRPr="00711B6D">
        <w:rPr>
          <w:rFonts w:eastAsia="Calibri"/>
          <w:color w:val="000000"/>
          <w:sz w:val="28"/>
          <w:szCs w:val="28"/>
          <w:lang w:eastAsia="en-US"/>
        </w:rPr>
        <w:t>,</w:t>
      </w:r>
      <w:proofErr w:type="gramEnd"/>
      <w:r w:rsidRPr="00711B6D">
        <w:rPr>
          <w:rFonts w:eastAsia="Calibri"/>
          <w:color w:val="000000"/>
          <w:sz w:val="28"/>
          <w:szCs w:val="28"/>
          <w:lang w:eastAsia="en-US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∆</m:t>
                </m:r>
                <m: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заз</m:t>
                </m:r>
              </m:sub>
            </m:sSub>
          </m:e>
        </m:d>
        <m:r>
          <w:rPr>
            <w:rFonts w:ascii="Cambria Math" w:eastAsia="Calibri"/>
            <w:sz w:val="28"/>
            <w:szCs w:val="28"/>
            <w:lang w:eastAsia="en-US"/>
          </w:rPr>
          <m:t>=60</m:t>
        </m:r>
        <m:r>
          <w:rPr>
            <w:rFonts w:ascii="Cambria Math" w:eastAsia="Calibri"/>
            <w:sz w:val="28"/>
            <w:szCs w:val="28"/>
            <w:lang w:eastAsia="en-US"/>
          </w:rPr>
          <m:t>…</m:t>
        </m:r>
        <m:r>
          <w:rPr>
            <w:rFonts w:ascii="Cambria Math" w:eastAsia="Calibri"/>
            <w:sz w:val="28"/>
            <w:szCs w:val="28"/>
            <w:lang w:eastAsia="en-US"/>
          </w:rPr>
          <m:t xml:space="preserve">70 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>℃</m:t>
        </m:r>
      </m:oMath>
      <w:r w:rsidRPr="00711B6D">
        <w:rPr>
          <w:rFonts w:eastAsia="Calibri"/>
          <w:sz w:val="28"/>
          <w:szCs w:val="28"/>
          <w:lang w:eastAsia="en-US"/>
        </w:rPr>
        <w:t>;</w:t>
      </w:r>
    </w:p>
    <w:p w:rsidR="00711B6D" w:rsidRPr="00711B6D" w:rsidRDefault="00711B6D" w:rsidP="00711B6D">
      <w:pPr>
        <w:rPr>
          <w:rFonts w:ascii="Calibri" w:eastAsia="Calibri" w:hAnsi="Calibri"/>
          <w:sz w:val="22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 xml:space="preserve">3) Величины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∆</m:t>
                </m:r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p</m:t>
                </m:r>
              </m:sub>
            </m:sSub>
          </m:e>
        </m:d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и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∆t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у</m:t>
                </m:r>
              </m:sub>
            </m:sSub>
          </m:e>
        </m:d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</m:oMath>
      <w:r w:rsidRPr="00711B6D">
        <w:rPr>
          <w:rFonts w:eastAsia="Calibri"/>
          <w:sz w:val="28"/>
          <w:szCs w:val="28"/>
          <w:lang w:eastAsia="en-US"/>
        </w:rPr>
        <w:t>должны быть откоректированны исходя из фактического состояния железнодорожного пути;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4) Оптимальный интервал закрепления должен иметь наибольшую вероятность проявления в годичном цикле изменения температуры;</w:t>
      </w:r>
    </w:p>
    <w:p w:rsidR="00711B6D" w:rsidRPr="00711B6D" w:rsidRDefault="00711B6D" w:rsidP="00711B6D">
      <w:pPr>
        <w:jc w:val="both"/>
        <w:rPr>
          <w:rFonts w:eastAsia="Calibri"/>
          <w:i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5) Оптимальный интервал закрепления рельсовой нити на постоянный режим эксплуатации должен создавать минимальные ограничения в работе путевых машин </w:t>
      </w:r>
      <m:oMath>
        <m:d>
          <m:dPr>
            <m:begChr m:val="|"/>
            <m:endChr m:val="|"/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1</m:t>
                </m:r>
              </m:sub>
            </m:s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-</m:t>
            </m:r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2</m:t>
                </m:r>
              </m:sub>
            </m:sSub>
          </m:e>
        </m:d>
        <m:r>
          <w:rPr>
            <w:rFonts w:ascii="Cambria Math" w:eastAsia="Calibri"/>
            <w:sz w:val="28"/>
            <w:szCs w:val="28"/>
            <w:lang w:eastAsia="en-US"/>
          </w:rPr>
          <m:t>→</m:t>
        </m:r>
        <m:r>
          <w:rPr>
            <w:rFonts w:ascii="Cambria Math" w:eastAsia="Calibri"/>
            <w:sz w:val="28"/>
            <w:szCs w:val="28"/>
            <w:lang w:eastAsia="en-US"/>
          </w:rPr>
          <m:t>0</m:t>
        </m:r>
      </m:oMath>
      <w:r w:rsidRPr="00711B6D">
        <w:rPr>
          <w:rFonts w:eastAsia="Calibri"/>
          <w:sz w:val="28"/>
          <w:szCs w:val="28"/>
          <w:lang w:eastAsia="en-US"/>
        </w:rPr>
        <w:t xml:space="preserve">   и  </w:t>
      </w:r>
      <w:proofErr w:type="gramStart"/>
      <w:r w:rsidRPr="00711B6D">
        <w:rPr>
          <w:rFonts w:eastAsia="Calibri"/>
          <w:sz w:val="28"/>
          <w:szCs w:val="28"/>
          <w:lang w:eastAsia="en-US"/>
        </w:rPr>
        <w:t xml:space="preserve">  </w:t>
      </w:r>
      <m:oMath>
        <m:d>
          <m:dPr>
            <m:begChr m:val="|"/>
            <m:endChr m:val="|"/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1</m:t>
                </m:r>
              </m:sub>
            </m:sSub>
            <m:r>
              <w:rPr>
                <w:rFonts w:ascii="Cambria Math" w:eastAsia="Calibri"/>
                <w:sz w:val="28"/>
                <w:szCs w:val="28"/>
                <w:lang w:eastAsia="en-US"/>
              </w:rPr>
              <m:t>+</m:t>
            </m:r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2</m:t>
                </m:r>
              </m:sub>
            </m:sSub>
          </m:e>
        </m:d>
        <m:r>
          <w:rPr>
            <w:rFonts w:ascii="Cambria Math" w:eastAsia="Calibri"/>
            <w:sz w:val="28"/>
            <w:szCs w:val="28"/>
            <w:lang w:eastAsia="en-US"/>
          </w:rPr>
          <m:t>→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min</m:t>
        </m:r>
      </m:oMath>
      <w:r w:rsidRPr="00711B6D">
        <w:rPr>
          <w:sz w:val="28"/>
          <w:szCs w:val="28"/>
          <w:lang w:eastAsia="en-US"/>
        </w:rPr>
        <w:t>.</w:t>
      </w:r>
      <w:proofErr w:type="gramEnd"/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>Определяем границы закрепления интервала рельсовой плети по формулам:</w:t>
      </w:r>
    </w:p>
    <w:p w:rsidR="00711B6D" w:rsidRPr="00711B6D" w:rsidRDefault="00711B6D" w:rsidP="00711B6D">
      <w:pPr>
        <w:ind w:firstLine="360"/>
        <w:jc w:val="center"/>
        <w:rPr>
          <w:rFonts w:eastAsia="Calibri"/>
          <w:sz w:val="28"/>
          <w:szCs w:val="28"/>
          <w:lang w:val="en-US" w:eastAsia="en-US"/>
        </w:rPr>
      </w:pPr>
      <w:proofErr w:type="gramStart"/>
      <w:r w:rsidRPr="00711B6D">
        <w:rPr>
          <w:rFonts w:eastAsia="Calibri"/>
          <w:sz w:val="28"/>
          <w:szCs w:val="28"/>
          <w:lang w:val="en-US" w:eastAsia="en-US"/>
        </w:rPr>
        <w:t>max[</w:t>
      </w:r>
      <w:proofErr w:type="gramEnd"/>
      <w:r w:rsidRPr="00711B6D">
        <w:rPr>
          <w:rFonts w:eastAsia="Calibri"/>
          <w:sz w:val="28"/>
          <w:szCs w:val="28"/>
          <w:lang w:eastAsia="en-US"/>
        </w:rPr>
        <w:sym w:font="Symbol" w:char="0044"/>
      </w:r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711B6D">
        <w:rPr>
          <w:rFonts w:eastAsia="Calibri"/>
          <w:sz w:val="28"/>
          <w:szCs w:val="28"/>
          <w:lang w:val="en-US" w:eastAsia="en-US"/>
        </w:rPr>
        <w:t xml:space="preserve">] = </w:t>
      </w:r>
      <w:proofErr w:type="spellStart"/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val="en-US" w:eastAsia="en-US"/>
        </w:rPr>
        <w:t>maxmax</w:t>
      </w:r>
      <w:proofErr w:type="spellEnd"/>
      <m:oMath>
        <m:r>
          <w:rPr>
            <w:rFonts w:ascii="Cambria Math" w:eastAsia="Calibri" w:hAnsi="Cambria Math"/>
            <w:sz w:val="28"/>
            <w:szCs w:val="28"/>
            <w:lang w:val="en-US" w:eastAsia="en-US"/>
          </w:rPr>
          <m:t>-</m:t>
        </m:r>
      </m:oMath>
      <w:r w:rsidRPr="00711B6D">
        <w:rPr>
          <w:rFonts w:eastAsia="Calibri"/>
          <w:sz w:val="28"/>
          <w:szCs w:val="28"/>
          <w:lang w:val="en-US" w:eastAsia="en-US"/>
        </w:rPr>
        <w:t xml:space="preserve"> [</w:t>
      </w:r>
      <w:r w:rsidRPr="00711B6D">
        <w:rPr>
          <w:rFonts w:eastAsia="Calibri"/>
          <w:sz w:val="28"/>
          <w:szCs w:val="28"/>
          <w:lang w:eastAsia="en-US"/>
        </w:rPr>
        <w:sym w:font="Symbol" w:char="0044"/>
      </w:r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у</w:t>
      </w:r>
      <w:r w:rsidRPr="00711B6D">
        <w:rPr>
          <w:rFonts w:eastAsia="Calibri"/>
          <w:sz w:val="28"/>
          <w:szCs w:val="28"/>
          <w:lang w:val="en-US" w:eastAsia="en-US"/>
        </w:rPr>
        <w:t>]</w:t>
      </w:r>
    </w:p>
    <w:p w:rsidR="00711B6D" w:rsidRPr="00711B6D" w:rsidRDefault="00711B6D" w:rsidP="00711B6D">
      <w:pPr>
        <w:ind w:left="360"/>
        <w:contextualSpacing/>
        <w:jc w:val="center"/>
        <w:rPr>
          <w:rFonts w:eastAsia="Calibri"/>
          <w:sz w:val="28"/>
          <w:szCs w:val="28"/>
          <w:lang w:val="en-US" w:eastAsia="en-US"/>
        </w:rPr>
      </w:pPr>
      <w:proofErr w:type="gramStart"/>
      <w:r w:rsidRPr="00711B6D">
        <w:rPr>
          <w:rFonts w:eastAsia="Calibri"/>
          <w:sz w:val="28"/>
          <w:szCs w:val="28"/>
          <w:lang w:val="en-US" w:eastAsia="en-US"/>
        </w:rPr>
        <w:t>min[</w:t>
      </w:r>
      <w:proofErr w:type="gramEnd"/>
      <w:r w:rsidRPr="00711B6D">
        <w:rPr>
          <w:rFonts w:eastAsia="Calibri"/>
          <w:sz w:val="28"/>
          <w:szCs w:val="28"/>
          <w:lang w:eastAsia="en-US"/>
        </w:rPr>
        <w:sym w:font="Symbol" w:char="0044"/>
      </w:r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711B6D">
        <w:rPr>
          <w:rFonts w:eastAsia="Calibri"/>
          <w:sz w:val="28"/>
          <w:szCs w:val="28"/>
          <w:lang w:val="en-US" w:eastAsia="en-US"/>
        </w:rPr>
        <w:t xml:space="preserve">] = </w:t>
      </w:r>
      <w:proofErr w:type="spellStart"/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val="en-US" w:eastAsia="en-US"/>
        </w:rPr>
        <w:t>min</w:t>
      </w:r>
      <w:proofErr w:type="spellEnd"/>
      <w:r w:rsidRPr="00711B6D">
        <w:rPr>
          <w:rFonts w:eastAsia="Calibri"/>
          <w:sz w:val="28"/>
          <w:szCs w:val="28"/>
          <w:vertAlign w:val="subscript"/>
          <w:lang w:val="en-US" w:eastAsia="en-US"/>
        </w:rPr>
        <w:t xml:space="preserve"> min</w:t>
      </w:r>
      <w:r w:rsidRPr="00711B6D">
        <w:rPr>
          <w:rFonts w:eastAsia="Calibri"/>
          <w:sz w:val="28"/>
          <w:szCs w:val="28"/>
          <w:lang w:val="en-US" w:eastAsia="en-US"/>
        </w:rPr>
        <w:t xml:space="preserve"> + [</w:t>
      </w:r>
      <w:r w:rsidRPr="00711B6D">
        <w:rPr>
          <w:rFonts w:eastAsia="Calibri"/>
          <w:sz w:val="28"/>
          <w:szCs w:val="28"/>
          <w:lang w:eastAsia="en-US"/>
        </w:rPr>
        <w:sym w:font="Symbol" w:char="0044"/>
      </w:r>
      <w:proofErr w:type="spellStart"/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val="en-US" w:eastAsia="en-US"/>
        </w:rPr>
        <w:t>p</w:t>
      </w:r>
      <w:proofErr w:type="spellEnd"/>
      <w:r w:rsidRPr="00711B6D">
        <w:rPr>
          <w:rFonts w:eastAsia="Calibri"/>
          <w:sz w:val="28"/>
          <w:szCs w:val="28"/>
          <w:lang w:val="en-US" w:eastAsia="en-US"/>
        </w:rPr>
        <w:t>]</w:t>
      </w:r>
    </w:p>
    <w:p w:rsidR="00711B6D" w:rsidRPr="00711B6D" w:rsidRDefault="00711B6D" w:rsidP="00711B6D">
      <w:pPr>
        <w:ind w:left="360"/>
        <w:contextualSpacing/>
        <w:jc w:val="center"/>
        <w:rPr>
          <w:rFonts w:eastAsia="Calibri"/>
          <w:sz w:val="28"/>
          <w:szCs w:val="28"/>
          <w:lang w:val="en-US" w:eastAsia="en-US"/>
        </w:rPr>
      </w:pPr>
    </w:p>
    <w:p w:rsidR="00711B6D" w:rsidRPr="00711B6D" w:rsidRDefault="00711B6D" w:rsidP="00711B6D">
      <w:pPr>
        <w:spacing w:after="200" w:line="276" w:lineRule="auto"/>
        <w:ind w:left="1134" w:hanging="1134"/>
        <w:jc w:val="both"/>
        <w:rPr>
          <w:rFonts w:eastAsia="Calibri"/>
          <w:color w:val="000000"/>
          <w:sz w:val="28"/>
          <w:szCs w:val="28"/>
          <w:lang w:eastAsia="en-US"/>
        </w:rPr>
      </w:pPr>
      <w:r w:rsidRPr="00711B6D">
        <w:rPr>
          <w:rFonts w:eastAsia="Calibri"/>
          <w:color w:val="000000"/>
          <w:sz w:val="28"/>
          <w:szCs w:val="28"/>
          <w:lang w:eastAsia="en-US"/>
        </w:rPr>
        <w:t>где </w:t>
      </w:r>
      <w:proofErr w:type="spellStart"/>
      <w:r w:rsidRPr="00711B6D">
        <w:rPr>
          <w:rFonts w:eastAsia="Calibri"/>
          <w:iCs/>
          <w:color w:val="000000"/>
          <w:sz w:val="28"/>
          <w:szCs w:val="28"/>
          <w:lang w:val="en-US" w:eastAsia="en-US"/>
        </w:rPr>
        <w:t>t</w:t>
      </w:r>
      <w:r w:rsidRPr="00711B6D">
        <w:rPr>
          <w:rFonts w:eastAsia="Calibri"/>
          <w:iCs/>
          <w:color w:val="000000"/>
          <w:sz w:val="28"/>
          <w:szCs w:val="28"/>
          <w:vertAlign w:val="subscript"/>
          <w:lang w:val="en-US" w:eastAsia="en-US"/>
        </w:rPr>
        <w:t>maxmax</w:t>
      </w:r>
      <w:proofErr w:type="spellEnd"/>
      <w:r w:rsidRPr="00711B6D">
        <w:rPr>
          <w:rFonts w:eastAsia="Calibri"/>
          <w:color w:val="000000"/>
          <w:sz w:val="28"/>
          <w:szCs w:val="28"/>
          <w:lang w:val="en-US" w:eastAsia="en-US"/>
        </w:rPr>
        <w:t> </w:t>
      </w:r>
      <w:r w:rsidRPr="00711B6D">
        <w:rPr>
          <w:rFonts w:eastAsia="Calibri"/>
          <w:color w:val="000000"/>
          <w:sz w:val="28"/>
          <w:szCs w:val="28"/>
          <w:lang w:eastAsia="en-US"/>
        </w:rPr>
        <w:t xml:space="preserve">– расчетная максимальная температура рельса, т. е. наибольшая температура рельсов, возможная в данном географическом пункте; </w:t>
      </w:r>
    </w:p>
    <w:p w:rsidR="00711B6D" w:rsidRPr="00711B6D" w:rsidRDefault="00711B6D" w:rsidP="00711B6D">
      <w:pPr>
        <w:spacing w:after="200" w:line="276" w:lineRule="auto"/>
        <w:ind w:left="1134" w:hanging="708"/>
        <w:jc w:val="both"/>
        <w:rPr>
          <w:rFonts w:ascii="Calibri" w:eastAsia="Calibri" w:hAnsi="Calibri"/>
          <w:color w:val="000000"/>
          <w:sz w:val="22"/>
          <w:szCs w:val="28"/>
          <w:lang w:eastAsia="en-US"/>
        </w:rPr>
      </w:pPr>
      <w:r w:rsidRPr="00711B6D">
        <w:rPr>
          <w:rFonts w:eastAsia="Calibri"/>
          <w:iCs/>
          <w:color w:val="000000"/>
          <w:sz w:val="28"/>
          <w:szCs w:val="28"/>
          <w:lang w:eastAsia="en-US"/>
        </w:rPr>
        <w:t> </w:t>
      </w:r>
      <w:proofErr w:type="spellStart"/>
      <w:proofErr w:type="gramStart"/>
      <w:r w:rsidRPr="00711B6D">
        <w:rPr>
          <w:rFonts w:eastAsia="Calibri"/>
          <w:iCs/>
          <w:color w:val="000000"/>
          <w:sz w:val="28"/>
          <w:szCs w:val="28"/>
          <w:lang w:val="en-US" w:eastAsia="en-US"/>
        </w:rPr>
        <w:t>t</w:t>
      </w:r>
      <w:r w:rsidRPr="00711B6D">
        <w:rPr>
          <w:rFonts w:eastAsia="Calibri"/>
          <w:iCs/>
          <w:color w:val="000000"/>
          <w:sz w:val="28"/>
          <w:szCs w:val="28"/>
          <w:vertAlign w:val="subscript"/>
          <w:lang w:val="en-US" w:eastAsia="en-US"/>
        </w:rPr>
        <w:t>minmin</w:t>
      </w:r>
      <w:proofErr w:type="spellEnd"/>
      <w:proofErr w:type="gramEnd"/>
      <w:r w:rsidRPr="00711B6D">
        <w:rPr>
          <w:rFonts w:eastAsia="Calibri"/>
          <w:color w:val="000000"/>
          <w:sz w:val="28"/>
          <w:szCs w:val="28"/>
          <w:lang w:eastAsia="en-US"/>
        </w:rPr>
        <w:t> – расчетная минимальная температура, т. е. наименьшая температура рельсов, возможная в данном географическом пункте.</w:t>
      </w:r>
    </w:p>
    <w:p w:rsidR="00711B6D" w:rsidRPr="00711B6D" w:rsidRDefault="00711B6D" w:rsidP="00711B6D">
      <w:pPr>
        <w:spacing w:after="200" w:line="276" w:lineRule="auto"/>
        <w:ind w:firstLine="708"/>
        <w:jc w:val="both"/>
        <w:rPr>
          <w:rFonts w:eastAsia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Для прямого</w:t>
      </w:r>
      <w:r w:rsidRPr="00711B6D">
        <w:rPr>
          <w:sz w:val="28"/>
          <w:szCs w:val="28"/>
          <w:lang w:eastAsia="en-US"/>
        </w:rPr>
        <w:t xml:space="preserve"> участка</w:t>
      </w:r>
    </w:p>
    <w:p w:rsidR="00711B6D" w:rsidRPr="000674DF" w:rsidRDefault="00711B6D" w:rsidP="00711B6D">
      <w:pPr>
        <w:spacing w:after="120" w:line="360" w:lineRule="auto"/>
        <w:ind w:left="720"/>
        <w:contextualSpacing/>
        <w:jc w:val="center"/>
        <w:rPr>
          <w:rFonts w:eastAsia="Calibri"/>
          <w:sz w:val="28"/>
          <w:szCs w:val="28"/>
          <w:lang w:val="en-US" w:eastAsia="en-US"/>
        </w:rPr>
      </w:pPr>
      <w:proofErr w:type="gramStart"/>
      <w:r w:rsidRPr="00711B6D">
        <w:rPr>
          <w:rFonts w:eastAsia="Calibri"/>
          <w:sz w:val="28"/>
          <w:szCs w:val="28"/>
          <w:lang w:val="en-US" w:eastAsia="en-US"/>
        </w:rPr>
        <w:t>min</w:t>
      </w:r>
      <w:r w:rsidRPr="000674DF">
        <w:rPr>
          <w:rFonts w:eastAsia="Calibri"/>
          <w:sz w:val="28"/>
          <w:szCs w:val="28"/>
          <w:lang w:val="en-US" w:eastAsia="en-US"/>
        </w:rPr>
        <w:t>[</w:t>
      </w:r>
      <w:proofErr w:type="gramEnd"/>
      <w:r w:rsidRPr="00711B6D">
        <w:rPr>
          <w:rFonts w:eastAsia="Calibri"/>
          <w:sz w:val="28"/>
          <w:szCs w:val="28"/>
          <w:lang w:eastAsia="en-US"/>
        </w:rPr>
        <w:sym w:font="Symbol" w:char="0044"/>
      </w:r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0674DF">
        <w:rPr>
          <w:rFonts w:eastAsia="Calibri"/>
          <w:sz w:val="28"/>
          <w:szCs w:val="28"/>
          <w:lang w:val="en-US" w:eastAsia="en-US"/>
        </w:rPr>
        <w:t xml:space="preserve">] = </w:t>
      </w:r>
      <w:proofErr w:type="spellStart"/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val="en-US" w:eastAsia="en-US"/>
        </w:rPr>
        <w:t>max</w:t>
      </w:r>
      <w:proofErr w:type="spellEnd"/>
      <w:r w:rsidRPr="000674DF">
        <w:rPr>
          <w:rFonts w:eastAsia="Calibri"/>
          <w:sz w:val="28"/>
          <w:szCs w:val="28"/>
          <w:vertAlign w:val="subscript"/>
          <w:lang w:val="en-US" w:eastAsia="en-US"/>
        </w:rPr>
        <w:t xml:space="preserve"> </w:t>
      </w:r>
      <w:r w:rsidRPr="00711B6D">
        <w:rPr>
          <w:rFonts w:eastAsia="Calibri"/>
          <w:sz w:val="28"/>
          <w:szCs w:val="28"/>
          <w:vertAlign w:val="subscript"/>
          <w:lang w:val="en-US" w:eastAsia="en-US"/>
        </w:rPr>
        <w:t>max</w:t>
      </w:r>
      <m:oMath>
        <m:r>
          <w:rPr>
            <w:rFonts w:ascii="Cambria Math" w:eastAsia="Calibri" w:hAnsi="Cambria Math"/>
            <w:sz w:val="28"/>
            <w:szCs w:val="28"/>
            <w:lang w:val="en-US" w:eastAsia="en-US"/>
          </w:rPr>
          <m:t>-</m:t>
        </m:r>
      </m:oMath>
      <w:r w:rsidRPr="000674DF">
        <w:rPr>
          <w:rFonts w:eastAsia="Calibri"/>
          <w:sz w:val="28"/>
          <w:szCs w:val="28"/>
          <w:lang w:val="en-US" w:eastAsia="en-US"/>
        </w:rPr>
        <w:t xml:space="preserve"> [</w:t>
      </w:r>
      <w:r w:rsidRPr="00711B6D">
        <w:rPr>
          <w:rFonts w:eastAsia="Calibri"/>
          <w:sz w:val="28"/>
          <w:szCs w:val="28"/>
          <w:lang w:eastAsia="en-US"/>
        </w:rPr>
        <w:sym w:font="Symbol" w:char="0044"/>
      </w:r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у</w:t>
      </w:r>
      <w:r w:rsidRPr="000674DF">
        <w:rPr>
          <w:rFonts w:eastAsia="Calibri"/>
          <w:sz w:val="28"/>
          <w:szCs w:val="28"/>
          <w:lang w:val="en-US" w:eastAsia="en-US"/>
        </w:rPr>
        <w:t>] = +</w:t>
      </w:r>
      <w:r w:rsidR="00830079" w:rsidRPr="000674DF">
        <w:rPr>
          <w:rFonts w:eastAsia="Calibri"/>
          <w:sz w:val="28"/>
          <w:szCs w:val="28"/>
          <w:highlight w:val="green"/>
          <w:lang w:val="en-US" w:eastAsia="en-US"/>
        </w:rPr>
        <w:t>56</w:t>
      </w:r>
      <m:oMath>
        <m:r>
          <w:rPr>
            <w:rFonts w:ascii="Cambria Math" w:eastAsia="Calibri"/>
            <w:sz w:val="28"/>
            <w:szCs w:val="28"/>
            <w:highlight w:val="green"/>
            <w:lang w:val="en-US" w:eastAsia="en-US"/>
          </w:rPr>
          <m:t xml:space="preserve"> </m:t>
        </m:r>
        <m:r>
          <w:rPr>
            <w:rFonts w:ascii="Cambria Math" w:eastAsia="Calibri"/>
            <w:sz w:val="28"/>
            <w:szCs w:val="28"/>
            <w:highlight w:val="green"/>
            <w:lang w:val="en-US" w:eastAsia="en-US"/>
          </w:rPr>
          <m:t>–</m:t>
        </m:r>
        <m:r>
          <w:rPr>
            <w:rFonts w:ascii="Cambria Math" w:eastAsia="Calibri"/>
            <w:sz w:val="28"/>
            <w:szCs w:val="28"/>
            <w:highlight w:val="green"/>
            <w:lang w:val="en-US" w:eastAsia="en-US"/>
          </w:rPr>
          <m:t>65</m:t>
        </m:r>
      </m:oMath>
      <w:r w:rsidR="00830079" w:rsidRPr="000674DF">
        <w:rPr>
          <w:rFonts w:eastAsia="Calibri"/>
          <w:sz w:val="28"/>
          <w:szCs w:val="28"/>
          <w:highlight w:val="green"/>
          <w:lang w:val="en-US" w:eastAsia="en-US"/>
        </w:rPr>
        <w:t xml:space="preserve"> = - 9</w:t>
      </w:r>
      <m:oMath>
        <m:r>
          <w:rPr>
            <w:rFonts w:ascii="Cambria Math" w:eastAsia="Calibri" w:hAnsi="Cambria Math"/>
            <w:sz w:val="28"/>
            <w:szCs w:val="28"/>
            <w:lang w:val="en-US" w:eastAsia="en-US"/>
          </w:rPr>
          <m:t>℃</m:t>
        </m:r>
      </m:oMath>
    </w:p>
    <w:p w:rsidR="00711B6D" w:rsidRDefault="00711B6D" w:rsidP="00711B6D">
      <w:pPr>
        <w:spacing w:after="120" w:line="360" w:lineRule="auto"/>
        <w:ind w:left="720"/>
        <w:contextualSpacing/>
        <w:jc w:val="center"/>
        <w:rPr>
          <w:rFonts w:eastAsia="Calibri"/>
          <w:sz w:val="28"/>
          <w:szCs w:val="28"/>
          <w:lang w:val="en-US" w:eastAsia="en-US"/>
        </w:rPr>
      </w:pPr>
      <w:proofErr w:type="gramStart"/>
      <w:r w:rsidRPr="00711B6D">
        <w:rPr>
          <w:rFonts w:eastAsia="Calibri"/>
          <w:sz w:val="28"/>
          <w:szCs w:val="28"/>
          <w:lang w:val="en-US" w:eastAsia="en-US"/>
        </w:rPr>
        <w:t>max[</w:t>
      </w:r>
      <w:proofErr w:type="gramEnd"/>
      <w:r w:rsidRPr="00711B6D">
        <w:rPr>
          <w:rFonts w:eastAsia="Calibri"/>
          <w:sz w:val="28"/>
          <w:szCs w:val="28"/>
          <w:lang w:eastAsia="en-US"/>
        </w:rPr>
        <w:sym w:font="Symbol" w:char="0044"/>
      </w:r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711B6D">
        <w:rPr>
          <w:rFonts w:eastAsia="Calibri"/>
          <w:sz w:val="28"/>
          <w:szCs w:val="28"/>
          <w:lang w:val="en-US" w:eastAsia="en-US"/>
        </w:rPr>
        <w:t xml:space="preserve">] = </w:t>
      </w:r>
      <w:proofErr w:type="spellStart"/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val="en-US" w:eastAsia="en-US"/>
        </w:rPr>
        <w:t>min</w:t>
      </w:r>
      <w:proofErr w:type="spellEnd"/>
      <w:r w:rsidRPr="00711B6D">
        <w:rPr>
          <w:rFonts w:eastAsia="Calibri"/>
          <w:sz w:val="28"/>
          <w:szCs w:val="28"/>
          <w:vertAlign w:val="subscript"/>
          <w:lang w:val="en-US" w:eastAsia="en-US"/>
        </w:rPr>
        <w:t xml:space="preserve"> min</w:t>
      </w:r>
      <w:r w:rsidRPr="00711B6D">
        <w:rPr>
          <w:rFonts w:eastAsia="Calibri"/>
          <w:sz w:val="28"/>
          <w:szCs w:val="28"/>
          <w:lang w:val="en-US" w:eastAsia="en-US"/>
        </w:rPr>
        <w:t xml:space="preserve"> + [</w:t>
      </w:r>
      <w:r w:rsidRPr="00711B6D">
        <w:rPr>
          <w:rFonts w:eastAsia="Calibri"/>
          <w:sz w:val="28"/>
          <w:szCs w:val="28"/>
          <w:lang w:eastAsia="en-US"/>
        </w:rPr>
        <w:sym w:font="Symbol" w:char="0044"/>
      </w:r>
      <w:proofErr w:type="spellStart"/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val="en-US" w:eastAsia="en-US"/>
        </w:rPr>
        <w:t>p</w:t>
      </w:r>
      <w:proofErr w:type="spellEnd"/>
      <w:r w:rsidRPr="00711B6D">
        <w:rPr>
          <w:rFonts w:eastAsia="Calibri"/>
          <w:sz w:val="28"/>
          <w:szCs w:val="28"/>
          <w:lang w:val="en-US" w:eastAsia="en-US"/>
        </w:rPr>
        <w:t>] =</w:t>
      </w:r>
      <m:oMath>
        <m:r>
          <w:rPr>
            <w:rFonts w:ascii="Cambria Math" w:eastAsia="Calibri"/>
            <w:sz w:val="28"/>
            <w:szCs w:val="28"/>
            <w:lang w:val="en-US" w:eastAsia="en-US"/>
          </w:rPr>
          <m:t xml:space="preserve"> </m:t>
        </m:r>
        <m:r>
          <w:rPr>
            <w:rFonts w:ascii="Cambria Math" w:eastAsia="Calibri"/>
            <w:sz w:val="28"/>
            <w:szCs w:val="28"/>
            <w:lang w:val="en-US" w:eastAsia="en-US"/>
          </w:rPr>
          <m:t>–</m:t>
        </m:r>
      </m:oMath>
      <w:r w:rsidR="00830079" w:rsidRPr="00830079">
        <w:rPr>
          <w:rFonts w:eastAsia="Calibri"/>
          <w:sz w:val="28"/>
          <w:szCs w:val="28"/>
          <w:highlight w:val="green"/>
          <w:lang w:val="en-US" w:eastAsia="en-US"/>
        </w:rPr>
        <w:t>33</w:t>
      </w:r>
      <w:r w:rsidR="00830079">
        <w:rPr>
          <w:rFonts w:eastAsia="Calibri"/>
          <w:sz w:val="28"/>
          <w:szCs w:val="28"/>
          <w:highlight w:val="green"/>
          <w:lang w:val="en-US" w:eastAsia="en-US"/>
        </w:rPr>
        <w:t>+72= 39</w:t>
      </w:r>
      <w:r w:rsidRPr="00711B6D">
        <w:rPr>
          <w:rFonts w:eastAsia="Calibri"/>
          <w:sz w:val="28"/>
          <w:szCs w:val="28"/>
          <w:lang w:val="en-US" w:eastAsia="en-US"/>
        </w:rPr>
        <w:t xml:space="preserve"> </w:t>
      </w:r>
      <m:oMath>
        <m:r>
          <w:rPr>
            <w:rFonts w:ascii="Cambria Math" w:eastAsia="Calibri" w:hAnsi="Cambria Math"/>
            <w:sz w:val="28"/>
            <w:szCs w:val="28"/>
            <w:lang w:val="en-US" w:eastAsia="en-US"/>
          </w:rPr>
          <m:t>℃</m:t>
        </m:r>
      </m:oMath>
    </w:p>
    <w:p w:rsidR="00C72B18" w:rsidRPr="00711B6D" w:rsidRDefault="00C72B18" w:rsidP="00C72B18">
      <w:pPr>
        <w:spacing w:after="200" w:line="276" w:lineRule="auto"/>
        <w:ind w:firstLine="708"/>
        <w:jc w:val="both"/>
        <w:rPr>
          <w:rFonts w:eastAsia="Calibri"/>
          <w:sz w:val="22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Для крив</w:t>
      </w:r>
      <w:r w:rsidRPr="00711B6D">
        <w:rPr>
          <w:rFonts w:eastAsia="Calibri"/>
          <w:sz w:val="28"/>
          <w:szCs w:val="28"/>
          <w:lang w:eastAsia="en-US"/>
        </w:rPr>
        <w:t>ого</w:t>
      </w:r>
      <w:r w:rsidRPr="00711B6D">
        <w:rPr>
          <w:sz w:val="28"/>
          <w:szCs w:val="28"/>
          <w:lang w:eastAsia="en-US"/>
        </w:rPr>
        <w:t xml:space="preserve"> участка</w:t>
      </w:r>
    </w:p>
    <w:p w:rsidR="00C72B18" w:rsidRPr="000674DF" w:rsidRDefault="00C72B18" w:rsidP="00C72B18">
      <w:pPr>
        <w:spacing w:after="120" w:line="360" w:lineRule="auto"/>
        <w:ind w:left="720"/>
        <w:contextualSpacing/>
        <w:jc w:val="center"/>
        <w:rPr>
          <w:rFonts w:eastAsia="Calibri"/>
          <w:sz w:val="28"/>
          <w:szCs w:val="28"/>
          <w:lang w:val="en-US" w:eastAsia="en-US"/>
        </w:rPr>
      </w:pPr>
      <w:proofErr w:type="gramStart"/>
      <w:r w:rsidRPr="00711B6D">
        <w:rPr>
          <w:rFonts w:eastAsia="Calibri"/>
          <w:sz w:val="28"/>
          <w:szCs w:val="28"/>
          <w:lang w:val="en-US" w:eastAsia="en-US"/>
        </w:rPr>
        <w:t>min</w:t>
      </w:r>
      <w:r w:rsidRPr="000674DF">
        <w:rPr>
          <w:rFonts w:eastAsia="Calibri"/>
          <w:sz w:val="28"/>
          <w:szCs w:val="28"/>
          <w:lang w:val="en-US" w:eastAsia="en-US"/>
        </w:rPr>
        <w:t>[</w:t>
      </w:r>
      <w:proofErr w:type="gramEnd"/>
      <w:r w:rsidRPr="00711B6D">
        <w:rPr>
          <w:rFonts w:eastAsia="Calibri"/>
          <w:sz w:val="28"/>
          <w:szCs w:val="28"/>
          <w:lang w:eastAsia="en-US"/>
        </w:rPr>
        <w:sym w:font="Symbol" w:char="0044"/>
      </w:r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0674DF">
        <w:rPr>
          <w:rFonts w:eastAsia="Calibri"/>
          <w:sz w:val="28"/>
          <w:szCs w:val="28"/>
          <w:lang w:val="en-US" w:eastAsia="en-US"/>
        </w:rPr>
        <w:t xml:space="preserve">] = </w:t>
      </w:r>
      <w:proofErr w:type="spellStart"/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val="en-US" w:eastAsia="en-US"/>
        </w:rPr>
        <w:t>max</w:t>
      </w:r>
      <w:proofErr w:type="spellEnd"/>
      <w:r w:rsidRPr="000674DF">
        <w:rPr>
          <w:rFonts w:eastAsia="Calibri"/>
          <w:sz w:val="28"/>
          <w:szCs w:val="28"/>
          <w:vertAlign w:val="subscript"/>
          <w:lang w:val="en-US" w:eastAsia="en-US"/>
        </w:rPr>
        <w:t xml:space="preserve"> </w:t>
      </w:r>
      <w:r w:rsidRPr="00711B6D">
        <w:rPr>
          <w:rFonts w:eastAsia="Calibri"/>
          <w:sz w:val="28"/>
          <w:szCs w:val="28"/>
          <w:vertAlign w:val="subscript"/>
          <w:lang w:val="en-US" w:eastAsia="en-US"/>
        </w:rPr>
        <w:t>max</w:t>
      </w:r>
      <m:oMath>
        <m:r>
          <w:rPr>
            <w:rFonts w:ascii="Cambria Math" w:eastAsia="Calibri" w:hAnsi="Cambria Math"/>
            <w:sz w:val="28"/>
            <w:szCs w:val="28"/>
            <w:lang w:val="en-US" w:eastAsia="en-US"/>
          </w:rPr>
          <m:t>-</m:t>
        </m:r>
      </m:oMath>
      <w:r w:rsidRPr="000674DF">
        <w:rPr>
          <w:rFonts w:eastAsia="Calibri"/>
          <w:sz w:val="28"/>
          <w:szCs w:val="28"/>
          <w:lang w:val="en-US" w:eastAsia="en-US"/>
        </w:rPr>
        <w:t xml:space="preserve"> [</w:t>
      </w:r>
      <w:r w:rsidRPr="00711B6D">
        <w:rPr>
          <w:rFonts w:eastAsia="Calibri"/>
          <w:sz w:val="28"/>
          <w:szCs w:val="28"/>
          <w:lang w:eastAsia="en-US"/>
        </w:rPr>
        <w:sym w:font="Symbol" w:char="0044"/>
      </w:r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у</w:t>
      </w:r>
      <w:r w:rsidRPr="000674DF">
        <w:rPr>
          <w:rFonts w:eastAsia="Calibri"/>
          <w:sz w:val="28"/>
          <w:szCs w:val="28"/>
          <w:lang w:val="en-US" w:eastAsia="en-US"/>
        </w:rPr>
        <w:t>] = +</w:t>
      </w:r>
      <w:r w:rsidR="00830079" w:rsidRPr="000674DF">
        <w:rPr>
          <w:rFonts w:eastAsia="Calibri"/>
          <w:sz w:val="28"/>
          <w:szCs w:val="28"/>
          <w:highlight w:val="green"/>
          <w:lang w:val="en-US" w:eastAsia="en-US"/>
        </w:rPr>
        <w:t>56</w:t>
      </w:r>
      <m:oMath>
        <m:r>
          <w:rPr>
            <w:rFonts w:ascii="Cambria Math" w:eastAsia="Calibri"/>
            <w:sz w:val="28"/>
            <w:szCs w:val="28"/>
            <w:highlight w:val="green"/>
            <w:lang w:val="en-US" w:eastAsia="en-US"/>
          </w:rPr>
          <m:t xml:space="preserve"> </m:t>
        </m:r>
        <m:r>
          <w:rPr>
            <w:rFonts w:ascii="Cambria Math" w:eastAsia="Calibri"/>
            <w:sz w:val="28"/>
            <w:szCs w:val="28"/>
            <w:highlight w:val="green"/>
            <w:lang w:val="en-US" w:eastAsia="en-US"/>
          </w:rPr>
          <m:t>–</m:t>
        </m:r>
        <m:r>
          <w:rPr>
            <w:rFonts w:ascii="Cambria Math" w:eastAsia="Calibri"/>
            <w:sz w:val="28"/>
            <w:szCs w:val="28"/>
            <w:highlight w:val="green"/>
            <w:lang w:val="en-US" w:eastAsia="en-US"/>
          </w:rPr>
          <m:t>42</m:t>
        </m:r>
      </m:oMath>
      <w:r w:rsidR="00830079" w:rsidRPr="000674DF">
        <w:rPr>
          <w:rFonts w:eastAsia="Calibri"/>
          <w:sz w:val="28"/>
          <w:szCs w:val="28"/>
          <w:highlight w:val="green"/>
          <w:lang w:val="en-US" w:eastAsia="en-US"/>
        </w:rPr>
        <w:t xml:space="preserve"> = - 14</w:t>
      </w:r>
      <m:oMath>
        <m:r>
          <w:rPr>
            <w:rFonts w:ascii="Cambria Math" w:eastAsia="Calibri" w:hAnsi="Cambria Math"/>
            <w:sz w:val="28"/>
            <w:szCs w:val="28"/>
            <w:lang w:val="en-US" w:eastAsia="en-US"/>
          </w:rPr>
          <m:t>℃</m:t>
        </m:r>
      </m:oMath>
    </w:p>
    <w:p w:rsidR="00C72B18" w:rsidRPr="00711B6D" w:rsidRDefault="00C72B18" w:rsidP="00C72B18">
      <w:pPr>
        <w:spacing w:after="120" w:line="360" w:lineRule="auto"/>
        <w:ind w:left="720"/>
        <w:contextualSpacing/>
        <w:jc w:val="center"/>
        <w:rPr>
          <w:rFonts w:ascii="Calibri" w:eastAsia="Calibri" w:hAnsi="Calibri"/>
          <w:sz w:val="22"/>
          <w:szCs w:val="28"/>
          <w:lang w:val="en-US" w:eastAsia="en-US"/>
        </w:rPr>
      </w:pPr>
      <w:proofErr w:type="gramStart"/>
      <w:r w:rsidRPr="00711B6D">
        <w:rPr>
          <w:rFonts w:eastAsia="Calibri"/>
          <w:sz w:val="28"/>
          <w:szCs w:val="28"/>
          <w:lang w:val="en-US" w:eastAsia="en-US"/>
        </w:rPr>
        <w:t>max[</w:t>
      </w:r>
      <w:proofErr w:type="gramEnd"/>
      <w:r w:rsidRPr="00711B6D">
        <w:rPr>
          <w:rFonts w:eastAsia="Calibri"/>
          <w:sz w:val="28"/>
          <w:szCs w:val="28"/>
          <w:lang w:eastAsia="en-US"/>
        </w:rPr>
        <w:sym w:font="Symbol" w:char="0044"/>
      </w:r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711B6D">
        <w:rPr>
          <w:rFonts w:eastAsia="Calibri"/>
          <w:sz w:val="28"/>
          <w:szCs w:val="28"/>
          <w:lang w:val="en-US" w:eastAsia="en-US"/>
        </w:rPr>
        <w:t xml:space="preserve">] = </w:t>
      </w:r>
      <w:proofErr w:type="spellStart"/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val="en-US" w:eastAsia="en-US"/>
        </w:rPr>
        <w:t>min</w:t>
      </w:r>
      <w:proofErr w:type="spellEnd"/>
      <w:r w:rsidRPr="00711B6D">
        <w:rPr>
          <w:rFonts w:eastAsia="Calibri"/>
          <w:sz w:val="28"/>
          <w:szCs w:val="28"/>
          <w:vertAlign w:val="subscript"/>
          <w:lang w:val="en-US" w:eastAsia="en-US"/>
        </w:rPr>
        <w:t xml:space="preserve"> min</w:t>
      </w:r>
      <w:r w:rsidRPr="00711B6D">
        <w:rPr>
          <w:rFonts w:eastAsia="Calibri"/>
          <w:sz w:val="28"/>
          <w:szCs w:val="28"/>
          <w:lang w:val="en-US" w:eastAsia="en-US"/>
        </w:rPr>
        <w:t xml:space="preserve"> + [</w:t>
      </w:r>
      <w:r w:rsidRPr="00711B6D">
        <w:rPr>
          <w:rFonts w:eastAsia="Calibri"/>
          <w:sz w:val="28"/>
          <w:szCs w:val="28"/>
          <w:lang w:eastAsia="en-US"/>
        </w:rPr>
        <w:sym w:font="Symbol" w:char="0044"/>
      </w:r>
      <w:proofErr w:type="spellStart"/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val="en-US" w:eastAsia="en-US"/>
        </w:rPr>
        <w:t>p</w:t>
      </w:r>
      <w:proofErr w:type="spellEnd"/>
      <w:r w:rsidRPr="00711B6D">
        <w:rPr>
          <w:rFonts w:eastAsia="Calibri"/>
          <w:sz w:val="28"/>
          <w:szCs w:val="28"/>
          <w:lang w:val="en-US" w:eastAsia="en-US"/>
        </w:rPr>
        <w:t>] =</w:t>
      </w:r>
      <m:oMath>
        <m:r>
          <w:rPr>
            <w:rFonts w:ascii="Cambria Math" w:eastAsia="Calibri"/>
            <w:sz w:val="28"/>
            <w:szCs w:val="28"/>
            <w:lang w:val="en-US" w:eastAsia="en-US"/>
          </w:rPr>
          <m:t xml:space="preserve"> </m:t>
        </m:r>
        <m:r>
          <w:rPr>
            <w:rFonts w:ascii="Cambria Math" w:eastAsia="Calibri"/>
            <w:sz w:val="28"/>
            <w:szCs w:val="28"/>
            <w:lang w:val="en-US" w:eastAsia="en-US"/>
          </w:rPr>
          <m:t>–</m:t>
        </m:r>
      </m:oMath>
      <w:r w:rsidR="00830079" w:rsidRPr="00830079">
        <w:rPr>
          <w:rFonts w:eastAsia="Calibri"/>
          <w:sz w:val="28"/>
          <w:szCs w:val="28"/>
          <w:highlight w:val="green"/>
          <w:lang w:val="en-US" w:eastAsia="en-US"/>
        </w:rPr>
        <w:t>33</w:t>
      </w:r>
      <w:r w:rsidR="00830079">
        <w:rPr>
          <w:rFonts w:eastAsia="Calibri"/>
          <w:sz w:val="28"/>
          <w:szCs w:val="28"/>
          <w:highlight w:val="green"/>
          <w:lang w:val="en-US" w:eastAsia="en-US"/>
        </w:rPr>
        <w:t>+65= 32</w:t>
      </w:r>
      <w:r w:rsidRPr="00711B6D">
        <w:rPr>
          <w:rFonts w:eastAsia="Calibri"/>
          <w:sz w:val="28"/>
          <w:szCs w:val="28"/>
          <w:lang w:val="en-US" w:eastAsia="en-US"/>
        </w:rPr>
        <w:t xml:space="preserve"> </w:t>
      </w:r>
      <m:oMath>
        <m:r>
          <w:rPr>
            <w:rFonts w:ascii="Cambria Math" w:eastAsia="Calibri" w:hAnsi="Cambria Math"/>
            <w:sz w:val="28"/>
            <w:szCs w:val="28"/>
            <w:lang w:val="en-US" w:eastAsia="en-US"/>
          </w:rPr>
          <m:t>℃</m:t>
        </m:r>
      </m:oMath>
    </w:p>
    <w:p w:rsidR="00C72B18" w:rsidRPr="00711B6D" w:rsidRDefault="00C72B18" w:rsidP="00711B6D">
      <w:pPr>
        <w:spacing w:after="120" w:line="360" w:lineRule="auto"/>
        <w:ind w:left="720"/>
        <w:contextualSpacing/>
        <w:jc w:val="center"/>
        <w:rPr>
          <w:rFonts w:ascii="Calibri" w:eastAsia="Calibri" w:hAnsi="Calibri"/>
          <w:sz w:val="22"/>
          <w:szCs w:val="28"/>
          <w:lang w:val="en-US" w:eastAsia="en-US"/>
        </w:rPr>
      </w:pPr>
    </w:p>
    <w:p w:rsidR="00711B6D" w:rsidRPr="00711B6D" w:rsidRDefault="00711B6D" w:rsidP="00711B6D">
      <w:pPr>
        <w:ind w:left="720"/>
        <w:contextualSpacing/>
        <w:jc w:val="both"/>
        <w:rPr>
          <w:rFonts w:eastAsia="Calibri"/>
          <w:sz w:val="28"/>
          <w:szCs w:val="28"/>
          <w:lang w:val="en-US" w:eastAsia="en-US"/>
        </w:rPr>
      </w:pPr>
    </w:p>
    <w:p w:rsidR="00711B6D" w:rsidRPr="00711B6D" w:rsidRDefault="00711B6D" w:rsidP="00711B6D">
      <w:pPr>
        <w:ind w:left="720"/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По результатам расчёта строим температурную диаграмму (Приложение 4).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34" w:name="_Toc142156023"/>
      <w:bookmarkStart w:id="35" w:name="_Toc163147184"/>
      <w:r w:rsidRPr="00711B6D">
        <w:rPr>
          <w:b/>
          <w:bCs/>
          <w:sz w:val="28"/>
          <w:szCs w:val="28"/>
          <w:lang w:eastAsia="en-US"/>
        </w:rPr>
        <w:lastRenderedPageBreak/>
        <w:t>3.5.  Выводы</w:t>
      </w:r>
      <w:bookmarkEnd w:id="34"/>
      <w:bookmarkEnd w:id="35"/>
      <w:r w:rsidRPr="00711B6D">
        <w:rPr>
          <w:b/>
          <w:bCs/>
          <w:sz w:val="28"/>
          <w:szCs w:val="28"/>
          <w:lang w:eastAsia="en-US"/>
        </w:rPr>
        <w:t xml:space="preserve"> </w:t>
      </w:r>
    </w:p>
    <w:p w:rsidR="00711B6D" w:rsidRPr="00711B6D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4E279C">
        <w:rPr>
          <w:rFonts w:eastAsia="Calibri"/>
          <w:sz w:val="28"/>
          <w:szCs w:val="28"/>
          <w:highlight w:val="green"/>
          <w:lang w:eastAsia="en-US"/>
        </w:rPr>
        <w:t xml:space="preserve">Заданная конструкция пути может эксплуатироваться районе </w:t>
      </w:r>
      <w:r w:rsidRPr="004E279C">
        <w:rPr>
          <w:rFonts w:eastAsia="Calibri"/>
          <w:sz w:val="28"/>
          <w:szCs w:val="28"/>
          <w:highlight w:val="green"/>
          <w:lang w:val="en-US" w:eastAsia="en-US"/>
        </w:rPr>
        <w:t>c</w:t>
      </w:r>
      <w:proofErr w:type="spellStart"/>
      <w:r w:rsidRPr="004E279C">
        <w:rPr>
          <w:rFonts w:eastAsia="Calibri"/>
          <w:sz w:val="28"/>
          <w:szCs w:val="28"/>
          <w:highlight w:val="green"/>
          <w:lang w:eastAsia="en-US"/>
        </w:rPr>
        <w:t>танции</w:t>
      </w:r>
      <w:proofErr w:type="spellEnd"/>
      <w:r w:rsidRPr="004E279C">
        <w:rPr>
          <w:rFonts w:eastAsia="Calibri"/>
          <w:sz w:val="28"/>
          <w:szCs w:val="28"/>
          <w:highlight w:val="green"/>
          <w:lang w:eastAsia="en-US"/>
        </w:rPr>
        <w:t xml:space="preserve"> Батецкая без разрядки температурных напряжений.</w:t>
      </w:r>
    </w:p>
    <w:p w:rsidR="00711B6D" w:rsidRPr="00711B6D" w:rsidRDefault="00711B6D" w:rsidP="00711B6D">
      <w:pPr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Закрепление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бесстыковых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 рельсовых плетей необходимо проводить в соответствии с Инструкцией по устройству, укладке, содержанию и ремонту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бесстыкового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 пути (ТУ 2788р от 29.12.2012) [4] в интервале температур </w:t>
      </w:r>
      <w:proofErr w:type="gramStart"/>
      <w:r w:rsidRPr="00711B6D">
        <w:rPr>
          <w:rFonts w:eastAsia="Calibri"/>
          <w:sz w:val="28"/>
          <w:szCs w:val="28"/>
          <w:lang w:eastAsia="en-US"/>
        </w:rPr>
        <w:t xml:space="preserve">рельсов  </w:t>
      </w:r>
      <w:r w:rsidR="00830079">
        <w:rPr>
          <w:rFonts w:eastAsia="Calibri"/>
          <w:sz w:val="28"/>
          <w:szCs w:val="28"/>
          <w:highlight w:val="green"/>
          <w:lang w:eastAsia="en-US"/>
        </w:rPr>
        <w:t>20</w:t>
      </w:r>
      <w:proofErr w:type="gramEnd"/>
      <w:r w:rsidR="00830079">
        <w:rPr>
          <w:rFonts w:eastAsia="Calibri"/>
          <w:sz w:val="28"/>
          <w:szCs w:val="28"/>
          <w:highlight w:val="green"/>
          <w:lang w:eastAsia="en-US"/>
        </w:rPr>
        <w:t>…30</w:t>
      </w:r>
      <m:oMath>
        <m:sSup>
          <m:sSup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0</m:t>
            </m:r>
          </m:sup>
        </m:sSup>
      </m:oMath>
      <w:r w:rsidRPr="00711B6D">
        <w:rPr>
          <w:rFonts w:eastAsia="Calibri"/>
          <w:sz w:val="28"/>
          <w:szCs w:val="28"/>
          <w:lang w:eastAsia="en-US"/>
        </w:rPr>
        <w:t>C.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36" w:name="_Toc142156024"/>
      <w:bookmarkStart w:id="37" w:name="_Toc163147185"/>
      <w:r w:rsidRPr="00711B6D">
        <w:rPr>
          <w:b/>
          <w:bCs/>
          <w:sz w:val="28"/>
          <w:szCs w:val="28"/>
          <w:lang w:eastAsia="en-US"/>
        </w:rPr>
        <w:lastRenderedPageBreak/>
        <w:t>Заключение</w:t>
      </w:r>
      <w:bookmarkEnd w:id="36"/>
      <w:bookmarkEnd w:id="37"/>
    </w:p>
    <w:p w:rsidR="00711B6D" w:rsidRPr="00711B6D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</w:r>
      <w:r w:rsidRPr="00711B6D"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  <w:t>На протяжении всего периода существования железных дорог велись поиски конструкций стыков, которые обеспечили бы такую же прочность и устойчивость пути, как в местах соединения рельсов, так и вне стыков. Однако устранить полностью вредное влияние стыков до сих пор не удалось. Рельсовые стыки остаются основными возбудителями динамических, а нередко и ударных воздействий подвижного состава на путь; они же – очаги постоянных расстройств пути. Затраты труда на содержание стыков достигают 40% всех затрат на текущее содержание пути.</w:t>
      </w:r>
    </w:p>
    <w:p w:rsidR="00711B6D" w:rsidRPr="00711B6D" w:rsidRDefault="00711B6D" w:rsidP="00711B6D">
      <w:pPr>
        <w:jc w:val="both"/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</w:r>
      <w:r w:rsidRPr="00711B6D"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  <w:t>Чтобы сократить число рельсовых стыков в пути, в течение ряда десятилетий стремились увеличить стандартную длину рельсов. Однако коренное решение проблемы рельсового стыка воплотилось в так называемом</w:t>
      </w:r>
      <w:r w:rsidRPr="00711B6D">
        <w:rPr>
          <w:rFonts w:eastAsia="Calibri"/>
          <w:i/>
          <w:iCs/>
          <w:color w:val="272727"/>
          <w:sz w:val="28"/>
          <w:szCs w:val="28"/>
          <w:shd w:val="clear" w:color="auto" w:fill="FFFFFF"/>
          <w:lang w:eastAsia="en-US"/>
        </w:rPr>
        <w:t xml:space="preserve"> </w:t>
      </w:r>
      <w:proofErr w:type="spellStart"/>
      <w:r w:rsidRPr="00711B6D">
        <w:rPr>
          <w:rFonts w:eastAsia="Calibri"/>
          <w:iCs/>
          <w:color w:val="272727"/>
          <w:sz w:val="28"/>
          <w:szCs w:val="28"/>
          <w:shd w:val="clear" w:color="auto" w:fill="FFFFFF"/>
          <w:lang w:eastAsia="en-US"/>
        </w:rPr>
        <w:t>бесстыковом</w:t>
      </w:r>
      <w:proofErr w:type="spellEnd"/>
      <w:r w:rsidRPr="00711B6D">
        <w:rPr>
          <w:rFonts w:eastAsia="Calibri"/>
          <w:iCs/>
          <w:color w:val="272727"/>
          <w:sz w:val="28"/>
          <w:szCs w:val="28"/>
          <w:shd w:val="clear" w:color="auto" w:fill="FFFFFF"/>
          <w:lang w:eastAsia="en-US"/>
        </w:rPr>
        <w:t xml:space="preserve"> пути</w:t>
      </w:r>
      <w:r w:rsidRPr="00711B6D">
        <w:rPr>
          <w:rFonts w:eastAsia="Calibri"/>
          <w:i/>
          <w:color w:val="272727"/>
          <w:sz w:val="28"/>
          <w:szCs w:val="28"/>
          <w:shd w:val="clear" w:color="auto" w:fill="FFFFFF"/>
          <w:lang w:eastAsia="en-US"/>
        </w:rPr>
        <w:t>,</w:t>
      </w:r>
      <w:r w:rsidRPr="00711B6D"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  <w:t xml:space="preserve"> в котором число рельсовых стыков сокращается в десятки, а при непрерывной сварке рельсов не только на перегонах, но и в пределах станций, в том числе и на стрелочных переводах в тысячи раз.</w:t>
      </w:r>
    </w:p>
    <w:p w:rsidR="00711B6D" w:rsidRPr="00711B6D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 xml:space="preserve">В данном курсовом проекте при заданных условиях был произведен комплексный расчёт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бесстыкового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 пути на прочность и устойчивость и определение напряжений на основной </w:t>
      </w:r>
      <w:proofErr w:type="gramStart"/>
      <w:r w:rsidRPr="00711B6D">
        <w:rPr>
          <w:rFonts w:eastAsia="Calibri"/>
          <w:sz w:val="28"/>
          <w:szCs w:val="28"/>
          <w:lang w:eastAsia="en-US"/>
        </w:rPr>
        <w:t>площадке  полотна</w:t>
      </w:r>
      <w:proofErr w:type="gramEnd"/>
      <w:r w:rsidRPr="00711B6D">
        <w:rPr>
          <w:rFonts w:eastAsia="Calibri"/>
          <w:sz w:val="28"/>
          <w:szCs w:val="28"/>
          <w:lang w:eastAsia="en-US"/>
        </w:rPr>
        <w:t>. По полученным данным путь отвечает следующим требованиям:</w:t>
      </w:r>
    </w:p>
    <w:p w:rsidR="00711B6D" w:rsidRPr="00D34B59" w:rsidRDefault="00711B6D" w:rsidP="00711B6D">
      <w:pPr>
        <w:numPr>
          <w:ilvl w:val="0"/>
          <w:numId w:val="16"/>
        </w:numPr>
        <w:spacing w:after="200" w:line="276" w:lineRule="auto"/>
        <w:ind w:right="-17"/>
        <w:contextualSpacing/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D34B59">
        <w:rPr>
          <w:rFonts w:eastAsia="Calibri"/>
          <w:sz w:val="28"/>
          <w:szCs w:val="28"/>
          <w:highlight w:val="green"/>
          <w:lang w:eastAsia="en-US"/>
        </w:rPr>
        <w:t>напряжения в кромке подошвы рельса, на шпале и балласте должны быть меньше допускаемых — сравнив полученные значения с допустимыми мы выяснили, что прочность рассматриваемой конструкции верхнего строения пути обеспечена и эксплуатация подвижного состава в данных условиях возможна;</w:t>
      </w:r>
    </w:p>
    <w:p w:rsidR="00711B6D" w:rsidRPr="00D34B59" w:rsidRDefault="00711B6D" w:rsidP="00711B6D">
      <w:pPr>
        <w:numPr>
          <w:ilvl w:val="0"/>
          <w:numId w:val="16"/>
        </w:numPr>
        <w:spacing w:after="200" w:line="276" w:lineRule="auto"/>
        <w:ind w:right="-17"/>
        <w:contextualSpacing/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D34B59">
        <w:rPr>
          <w:rFonts w:eastAsia="Calibri"/>
          <w:sz w:val="28"/>
          <w:szCs w:val="28"/>
          <w:highlight w:val="green"/>
          <w:lang w:eastAsia="en-US"/>
        </w:rPr>
        <w:t>достаточно ли прочен путь для заданной грузонапряженности —условие прочности выполняется, следовательно, данная конструкция пути позволяет пропускать тоннаж;</w:t>
      </w:r>
    </w:p>
    <w:p w:rsidR="00711B6D" w:rsidRPr="00711B6D" w:rsidRDefault="00711B6D" w:rsidP="00711B6D">
      <w:pPr>
        <w:numPr>
          <w:ilvl w:val="0"/>
          <w:numId w:val="16"/>
        </w:numPr>
        <w:spacing w:after="200" w:line="276" w:lineRule="auto"/>
        <w:ind w:right="-17"/>
        <w:contextualSpacing/>
        <w:jc w:val="both"/>
        <w:rPr>
          <w:rFonts w:eastAsia="Calibri"/>
          <w:sz w:val="28"/>
          <w:szCs w:val="28"/>
          <w:lang w:eastAsia="en-US"/>
        </w:rPr>
      </w:pPr>
      <w:r w:rsidRPr="00D34B59">
        <w:rPr>
          <w:rFonts w:eastAsia="Calibri"/>
          <w:sz w:val="28"/>
          <w:szCs w:val="28"/>
          <w:highlight w:val="green"/>
          <w:lang w:eastAsia="en-US"/>
        </w:rPr>
        <w:t xml:space="preserve">отвечает ли </w:t>
      </w:r>
      <w:proofErr w:type="spellStart"/>
      <w:r w:rsidRPr="00D34B59">
        <w:rPr>
          <w:rFonts w:eastAsia="Calibri"/>
          <w:sz w:val="28"/>
          <w:szCs w:val="28"/>
          <w:highlight w:val="green"/>
          <w:lang w:eastAsia="en-US"/>
        </w:rPr>
        <w:t>бесстыковой</w:t>
      </w:r>
      <w:proofErr w:type="spellEnd"/>
      <w:r w:rsidRPr="00D34B59">
        <w:rPr>
          <w:rFonts w:eastAsia="Calibri"/>
          <w:sz w:val="28"/>
          <w:szCs w:val="28"/>
          <w:highlight w:val="green"/>
          <w:lang w:eastAsia="en-US"/>
        </w:rPr>
        <w:t xml:space="preserve"> путь условиям прочности и устойчивости, и совпадает ли расчётная и оптимальная температуры</w:t>
      </w:r>
      <w:r w:rsidRPr="00711B6D">
        <w:rPr>
          <w:rFonts w:eastAsia="Calibri"/>
          <w:sz w:val="28"/>
          <w:szCs w:val="28"/>
          <w:lang w:eastAsia="en-US"/>
        </w:rPr>
        <w:t xml:space="preserve"> закрепления рельсовых плетей — расчетный и оптимальный интервал совпадают, условие прочности </w:t>
      </w:r>
      <w:r w:rsidR="00830079">
        <w:rPr>
          <w:rFonts w:eastAsia="Calibri"/>
          <w:sz w:val="28"/>
          <w:szCs w:val="28"/>
          <w:lang w:eastAsia="en-US"/>
        </w:rPr>
        <w:t xml:space="preserve">будет </w:t>
      </w:r>
      <w:proofErr w:type="gramStart"/>
      <w:r w:rsidR="00830079">
        <w:rPr>
          <w:rFonts w:eastAsia="Calibri"/>
          <w:sz w:val="28"/>
          <w:szCs w:val="28"/>
          <w:lang w:eastAsia="en-US"/>
        </w:rPr>
        <w:t>соблюдаться  в</w:t>
      </w:r>
      <w:proofErr w:type="gramEnd"/>
      <w:r w:rsidR="00830079">
        <w:rPr>
          <w:rFonts w:eastAsia="Calibri"/>
          <w:sz w:val="28"/>
          <w:szCs w:val="28"/>
          <w:lang w:eastAsia="en-US"/>
        </w:rPr>
        <w:t xml:space="preserve"> пределах-33</w:t>
      </w:r>
      <w:r w:rsidR="00830079">
        <w:rPr>
          <w:rFonts w:eastAsia="Calibri"/>
          <w:sz w:val="28"/>
          <w:szCs w:val="28"/>
          <w:highlight w:val="green"/>
          <w:lang w:eastAsia="en-US"/>
        </w:rPr>
        <w:t>...56</w:t>
      </w:r>
      <w:r w:rsidRPr="00711B6D">
        <w:rPr>
          <w:rFonts w:eastAsia="Calibri"/>
          <w:sz w:val="28"/>
          <w:szCs w:val="28"/>
          <w:lang w:eastAsia="en-US"/>
        </w:rPr>
        <w:t>˚С. (</w:t>
      </w:r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 xml:space="preserve">опт по ТУ-2000 </w:t>
      </w:r>
      <w:r w:rsidRPr="00711B6D">
        <w:rPr>
          <w:rFonts w:eastAsia="Calibri"/>
          <w:sz w:val="28"/>
          <w:szCs w:val="28"/>
          <w:lang w:eastAsia="en-US"/>
        </w:rPr>
        <w:t xml:space="preserve">=  </w:t>
      </w:r>
      <w:r w:rsidRPr="004E279C">
        <w:rPr>
          <w:rFonts w:eastAsia="Calibri"/>
          <w:sz w:val="28"/>
          <w:szCs w:val="28"/>
          <w:highlight w:val="green"/>
          <w:lang w:eastAsia="en-US"/>
        </w:rPr>
        <w:t>30±5</w:t>
      </w:r>
      <w:r w:rsidRPr="00711B6D">
        <w:rPr>
          <w:rFonts w:eastAsia="Calibri"/>
          <w:sz w:val="28"/>
          <w:szCs w:val="28"/>
          <w:lang w:eastAsia="en-US"/>
        </w:rPr>
        <w:t xml:space="preserve"> ˚С, а Δ</w:t>
      </w:r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опт</w:t>
      </w:r>
      <w:r w:rsidRPr="00711B6D">
        <w:rPr>
          <w:rFonts w:eastAsia="Calibri"/>
          <w:sz w:val="28"/>
          <w:szCs w:val="28"/>
          <w:lang w:eastAsia="en-US"/>
        </w:rPr>
        <w:t xml:space="preserve"> =  </w:t>
      </w:r>
      <w:r w:rsidR="00830079">
        <w:rPr>
          <w:rFonts w:eastAsia="Calibri"/>
          <w:sz w:val="28"/>
          <w:szCs w:val="28"/>
          <w:highlight w:val="green"/>
          <w:lang w:eastAsia="en-US"/>
        </w:rPr>
        <w:t>25</w:t>
      </w:r>
      <w:r w:rsidRPr="004E279C">
        <w:rPr>
          <w:rFonts w:eastAsia="Calibri"/>
          <w:sz w:val="28"/>
          <w:szCs w:val="28"/>
          <w:highlight w:val="green"/>
          <w:lang w:eastAsia="en-US"/>
        </w:rPr>
        <w:t>±5</w:t>
      </w:r>
      <w:r w:rsidRPr="00711B6D">
        <w:rPr>
          <w:rFonts w:eastAsia="Calibri"/>
          <w:sz w:val="28"/>
          <w:szCs w:val="28"/>
          <w:lang w:eastAsia="en-US"/>
        </w:rPr>
        <w:t xml:space="preserve"> ˚С).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711B6D" w:rsidP="00711B6D">
      <w:pPr>
        <w:spacing w:line="259" w:lineRule="auto"/>
        <w:ind w:left="11" w:right="-17" w:hanging="1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 w:line="276" w:lineRule="auto"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38" w:name="_Toc142156025"/>
      <w:bookmarkStart w:id="39" w:name="_Toc163147186"/>
      <w:r w:rsidRPr="00711B6D">
        <w:rPr>
          <w:b/>
          <w:bCs/>
          <w:sz w:val="28"/>
          <w:szCs w:val="26"/>
          <w:lang w:eastAsia="en-US"/>
        </w:rPr>
        <w:lastRenderedPageBreak/>
        <w:t>Библиографический список</w:t>
      </w:r>
      <w:bookmarkEnd w:id="38"/>
      <w:bookmarkEnd w:id="39"/>
    </w:p>
    <w:p w:rsidR="00711B6D" w:rsidRPr="00711B6D" w:rsidRDefault="00711B6D" w:rsidP="00711B6D">
      <w:pPr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Оформление текстовых документов: Методические указания для курсового и дипломного проектирования.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ЦПТ 52/14 Методика оценки воздействия подвижного состава на путь по условиям обеспечения его надежности.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 xml:space="preserve">Технические указания по устройству, укладке, содержанию и ремонту </w:t>
      </w:r>
      <w:proofErr w:type="spellStart"/>
      <w:r w:rsidRPr="00711B6D">
        <w:rPr>
          <w:sz w:val="28"/>
        </w:rPr>
        <w:t>бесстыкового</w:t>
      </w:r>
      <w:proofErr w:type="spellEnd"/>
      <w:r w:rsidRPr="00711B6D">
        <w:rPr>
          <w:sz w:val="28"/>
        </w:rPr>
        <w:t xml:space="preserve"> пути (ТУ-2000). М.: Транспорт, 2000.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 xml:space="preserve">Инструкция по устройству, укладке, содержанию и ремонту </w:t>
      </w:r>
      <w:proofErr w:type="spellStart"/>
      <w:r w:rsidRPr="00711B6D">
        <w:rPr>
          <w:sz w:val="28"/>
        </w:rPr>
        <w:t>бесстыкового</w:t>
      </w:r>
      <w:proofErr w:type="spellEnd"/>
      <w:r w:rsidRPr="00711B6D">
        <w:rPr>
          <w:sz w:val="28"/>
        </w:rPr>
        <w:t xml:space="preserve"> пути (ТУ 2788р от 29.12.2012).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 xml:space="preserve">Железнодорожный путь/ Т.Г. Яковлева, Н.И. </w:t>
      </w:r>
      <w:proofErr w:type="spellStart"/>
      <w:r w:rsidRPr="00711B6D">
        <w:rPr>
          <w:sz w:val="28"/>
        </w:rPr>
        <w:t>Карпущенко</w:t>
      </w:r>
      <w:proofErr w:type="spellEnd"/>
      <w:r w:rsidRPr="00711B6D">
        <w:rPr>
          <w:sz w:val="28"/>
        </w:rPr>
        <w:t xml:space="preserve">, С.И. </w:t>
      </w:r>
      <w:proofErr w:type="spellStart"/>
      <w:r w:rsidRPr="00711B6D">
        <w:rPr>
          <w:sz w:val="28"/>
        </w:rPr>
        <w:t>Клинов</w:t>
      </w:r>
      <w:proofErr w:type="spellEnd"/>
      <w:r w:rsidRPr="00711B6D">
        <w:rPr>
          <w:sz w:val="28"/>
        </w:rPr>
        <w:t xml:space="preserve">, Н.Н. </w:t>
      </w:r>
      <w:proofErr w:type="spellStart"/>
      <w:r w:rsidRPr="00711B6D">
        <w:rPr>
          <w:sz w:val="28"/>
        </w:rPr>
        <w:t>Путря</w:t>
      </w:r>
      <w:proofErr w:type="spellEnd"/>
      <w:r w:rsidRPr="00711B6D">
        <w:rPr>
          <w:sz w:val="28"/>
        </w:rPr>
        <w:t xml:space="preserve">, М.П. </w:t>
      </w:r>
      <w:proofErr w:type="gramStart"/>
      <w:r w:rsidRPr="00711B6D">
        <w:rPr>
          <w:sz w:val="28"/>
        </w:rPr>
        <w:t>Смирнов.:</w:t>
      </w:r>
      <w:proofErr w:type="gramEnd"/>
      <w:r w:rsidRPr="00711B6D">
        <w:rPr>
          <w:sz w:val="28"/>
        </w:rPr>
        <w:t xml:space="preserve"> Под редакцией Т.Г. Яковлевой.  2-е изд., с измен</w:t>
      </w:r>
      <w:proofErr w:type="gramStart"/>
      <w:r w:rsidRPr="00711B6D">
        <w:rPr>
          <w:sz w:val="28"/>
        </w:rPr>
        <w:t>.</w:t>
      </w:r>
      <w:proofErr w:type="gramEnd"/>
      <w:r w:rsidRPr="00711B6D">
        <w:rPr>
          <w:sz w:val="28"/>
        </w:rPr>
        <w:t xml:space="preserve"> и </w:t>
      </w:r>
      <w:proofErr w:type="spellStart"/>
      <w:r w:rsidRPr="00711B6D">
        <w:rPr>
          <w:sz w:val="28"/>
        </w:rPr>
        <w:t>дополн</w:t>
      </w:r>
      <w:proofErr w:type="spellEnd"/>
      <w:r w:rsidRPr="00711B6D">
        <w:rPr>
          <w:sz w:val="28"/>
        </w:rPr>
        <w:t>. – М.: Транспорт, 1999.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 xml:space="preserve">Основы устройства и расчетов железнодорожного пути/ В.Г. Альбрехт, С.В. </w:t>
      </w:r>
      <w:proofErr w:type="spellStart"/>
      <w:r w:rsidRPr="00711B6D">
        <w:rPr>
          <w:sz w:val="28"/>
        </w:rPr>
        <w:t>Амелин</w:t>
      </w:r>
      <w:proofErr w:type="spellEnd"/>
      <w:r w:rsidRPr="00711B6D">
        <w:rPr>
          <w:sz w:val="28"/>
        </w:rPr>
        <w:t xml:space="preserve">, М.П. Смирнов, В.Я. Шульга, Т.Г. </w:t>
      </w:r>
      <w:proofErr w:type="gramStart"/>
      <w:r w:rsidRPr="00711B6D">
        <w:rPr>
          <w:sz w:val="28"/>
        </w:rPr>
        <w:t>Яковлева.:</w:t>
      </w:r>
      <w:proofErr w:type="gramEnd"/>
    </w:p>
    <w:p w:rsidR="00711B6D" w:rsidRPr="00711B6D" w:rsidRDefault="00711B6D" w:rsidP="00711B6D">
      <w:pPr>
        <w:ind w:left="795"/>
        <w:jc w:val="both"/>
        <w:rPr>
          <w:sz w:val="28"/>
        </w:rPr>
      </w:pPr>
      <w:r w:rsidRPr="00711B6D">
        <w:rPr>
          <w:sz w:val="28"/>
        </w:rPr>
        <w:t xml:space="preserve">Под редакцией С.В. </w:t>
      </w:r>
      <w:proofErr w:type="spellStart"/>
      <w:r w:rsidRPr="00711B6D">
        <w:rPr>
          <w:sz w:val="28"/>
        </w:rPr>
        <w:t>Амелина</w:t>
      </w:r>
      <w:proofErr w:type="spellEnd"/>
      <w:r w:rsidRPr="00711B6D">
        <w:rPr>
          <w:sz w:val="28"/>
        </w:rPr>
        <w:t xml:space="preserve"> и Т.Г. Яковлевой. – М.: Транспорт, 1990.</w:t>
      </w:r>
    </w:p>
    <w:p w:rsidR="00CC147E" w:rsidRPr="00CC147E" w:rsidRDefault="00CC147E" w:rsidP="00CC147E">
      <w:pPr>
        <w:jc w:val="center"/>
        <w:rPr>
          <w:rFonts w:ascii="Tahoma" w:hAnsi="Tahoma" w:cs="Tahoma"/>
          <w:sz w:val="28"/>
          <w:szCs w:val="28"/>
        </w:rPr>
      </w:pPr>
    </w:p>
    <w:sectPr w:rsidR="00CC147E" w:rsidRPr="00CC147E" w:rsidSect="00CC147E">
      <w:footerReference w:type="default" r:id="rId93"/>
      <w:pgSz w:w="11906" w:h="16838" w:code="9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C64DC" w:rsidRDefault="009C64DC" w:rsidP="00CC147E">
      <w:r>
        <w:separator/>
      </w:r>
    </w:p>
  </w:endnote>
  <w:endnote w:type="continuationSeparator" w:id="0">
    <w:p w:rsidR="009C64DC" w:rsidRDefault="009C64DC" w:rsidP="00CC14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674DF" w:rsidRDefault="000674DF" w:rsidP="00711B6D">
    <w:pPr>
      <w:pStyle w:val="a3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>
      <w:rPr>
        <w:rStyle w:val="a5"/>
        <w:noProof/>
      </w:rPr>
      <w:t>1</w:t>
    </w:r>
    <w:r>
      <w:rPr>
        <w:rStyle w:val="a5"/>
      </w:rPr>
      <w:fldChar w:fldCharType="end"/>
    </w:r>
  </w:p>
  <w:p w:rsidR="000674DF" w:rsidRDefault="000674DF" w:rsidP="00711B6D">
    <w:pPr>
      <w:pStyle w:val="a3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674DF" w:rsidRPr="00D4460B" w:rsidRDefault="000674DF" w:rsidP="00711B6D">
    <w:pPr>
      <w:pStyle w:val="a3"/>
      <w:ind w:right="360"/>
      <w:rPr>
        <w:sz w:val="32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674DF" w:rsidRDefault="000674DF" w:rsidP="00CC147E">
    <w:pPr>
      <w:pStyle w:val="a3"/>
      <w:tabs>
        <w:tab w:val="clear" w:pos="4677"/>
        <w:tab w:val="clear" w:pos="9355"/>
        <w:tab w:val="left" w:pos="3900"/>
      </w:tabs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674DF" w:rsidRPr="00D4460B" w:rsidRDefault="000674DF" w:rsidP="00711B6D">
    <w:pPr>
      <w:pStyle w:val="a3"/>
      <w:ind w:right="360"/>
      <w:rPr>
        <w:sz w:val="32"/>
      </w:rPr>
    </w:pPr>
    <w:r w:rsidRPr="00CC147E">
      <w:rPr>
        <w:rFonts w:eastAsia="Calibri"/>
        <w:noProof/>
        <w:sz w:val="28"/>
        <w:szCs w:val="22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3FA0C8C0" wp14:editId="16424A11">
              <wp:simplePos x="0" y="0"/>
              <wp:positionH relativeFrom="column">
                <wp:posOffset>5968201</wp:posOffset>
              </wp:positionH>
              <wp:positionV relativeFrom="page">
                <wp:posOffset>10118190</wp:posOffset>
              </wp:positionV>
              <wp:extent cx="644236" cy="415637"/>
              <wp:effectExtent l="0" t="0" r="0" b="3810"/>
              <wp:wrapNone/>
              <wp:docPr id="1" name="Rectangl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44236" cy="41563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0674DF" w:rsidRDefault="000674DF" w:rsidP="00CC147E"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 w:rsidR="00B238CA">
                            <w:rPr>
                              <w:noProof/>
                            </w:rPr>
                            <w:t>31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FA0C8C0" id="Rectangle 21" o:spid="_x0000_s1027" style="position:absolute;margin-left:469.95pt;margin-top:796.7pt;width:50.75pt;height:32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" filled="f" stroked="f">
              <v:textbox>
                <w:txbxContent>
                  <w:p w:rsidR="000674DF" w:rsidRDefault="000674DF" w:rsidP="00CC147E"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 w:rsidR="00B238CA">
                      <w:rPr>
                        <w:noProof/>
                      </w:rPr>
                      <w:t>31</w:t>
                    </w:r>
                    <w:r>
                      <w:fldChar w:fldCharType="end"/>
                    </w:r>
                  </w:p>
                </w:txbxContent>
              </v:textbox>
              <w10:wrap anchory="page"/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0" allowOverlap="1" wp14:anchorId="08201943" wp14:editId="5275E3D3">
              <wp:simplePos x="0" y="0"/>
              <wp:positionH relativeFrom="page">
                <wp:posOffset>809625</wp:posOffset>
              </wp:positionH>
              <wp:positionV relativeFrom="page">
                <wp:posOffset>266700</wp:posOffset>
              </wp:positionV>
              <wp:extent cx="6588760" cy="10189210"/>
              <wp:effectExtent l="0" t="0" r="21590" b="21590"/>
              <wp:wrapNone/>
              <wp:docPr id="20" name="Группа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674DF" w:rsidRDefault="000674DF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674DF" w:rsidRDefault="000674DF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674DF" w:rsidRDefault="000674DF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674DF" w:rsidRDefault="000674DF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9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674DF" w:rsidRDefault="000674DF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674DF" w:rsidRDefault="000674DF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1" name="Rectangle 21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674DF" w:rsidRPr="00013BDE" w:rsidRDefault="000674DF" w:rsidP="00CC147E">
                            <w:pPr>
                              <w:pStyle w:val="a9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Пояснительная записка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8201943" id="Группа 35" o:spid="_x0000_s1028" style="position:absolute;margin-left:63.75pt;margin-top:21pt;width:518.8pt;height:802.3pt;z-index:25166336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" o:allowincell="f">
              <v:rect id="Rectangle 3" o:spid="_x0000_s1029" style="position:absolute;width:20000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xiFI8MA&#10;AADaAAAADwAAAGRycy9kb3ducmV2LnhtbESPzWrDMBCE74G+g9hAb7GcHErjRDZOwZBTaV0/wGJt&#10;bRNr5VryT/r0VaHQ4zAz3zDnbDW9mGl0nWUF+ygGQVxb3XGjoPoods8gnEfW2FsmBXdykKUPmzMm&#10;2i78TnPpGxEg7BJU0Ho/JFK6uiWDLrIDcfA+7WjQBzk2Uo+4BLjp5SGOn6TBjsNCiwO9tFTfysko&#10;uPl1fs2b8rs4Vpdj/XbJl+krV+pxu+YnEJ5W/x/+a1+1ggP8Xgk3QKY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0xiFI8MAAADaAAAADwAAAAAAAAAAAAAAAACYAgAAZHJzL2Rv&#10;d25yZXYueG1sUEsFBgAAAAAEAAQA9QAAAIgDAAAAAA==&#10;" filled="f" strokeweight="2pt"/>
              <v:line id="Line 4" o:spid="_x0000_s1030" style="position:absolute;visibility:visible;mso-wrap-style:square" from="1093,18949" to="1095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4plaTL4AAADaAAAADwAAAGRycy9kb3ducmV2LnhtbESPwQrCMBBE74L/EFbwpqmKItUoIlS8&#10;idWLt7VZ22KzKU3U+vdGEDwOM/OGWa5bU4knNa60rGA0jEAQZ1aXnCs4n5LBHITzyBory6TgTQ7W&#10;q25nibG2Lz7SM/W5CBB2MSoovK9jKV1WkEE3tDVx8G62MeiDbHKpG3wFuKnkOIpm0mDJYaHAmrYF&#10;Zff0YRTcL+dpsjts9alKN/qaJ/5yvWml+r12swDhqfX/8K+91wom8L0SboBcfQA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DimVpMvgAAANoAAAAPAAAAAAAAAAAAAAAAAKEC&#10;AABkcnMvZG93bnJldi54bWxQSwUGAAAAAAQABAD5AAAAjAMAAAAA&#10;" strokeweight="2pt"/>
              <v:line id="Line 5" o:spid="_x0000_s1031" style="position:absolute;visibility:visible;mso-wrap-style:square" from="10,18941" to="19977,1894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KPjEr8AAADbAAAADwAAAGRycy9kb3ducmV2LnhtbESPwQrCMBBE74L/EFbwpqmiItUoIlS8&#10;idWLt7VZ22KzKU3U+vdGEDwOM/OGWa5bU4knNa60rGA0jEAQZ1aXnCs4n5LBHITzyBory6TgTQ7W&#10;q25nibG2Lz7SM/W5CBB2MSoovK9jKV1WkEE3tDVx8G62MeiDbHKpG3wFuKnkOIpm0mDJYaHAmrYF&#10;Zff0YRTcL+dpsjts9alKN/qaJ/5yvWml+r12swDhqfX/8K+91wrGE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hKPjEr8AAADbAAAADwAAAAAAAAAAAAAAAACh&#10;AgAAZHJzL2Rvd25yZXYueG1sUEsFBgAAAAAEAAQA+QAAAI0DAAAAAA==&#10;" strokeweight="2pt"/>
              <v:line id="Line 6" o:spid="_x0000_s1032" style="position:absolute;visibility:visible;mso-wrap-style:square" from="2186,18949" to="2188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6+9Gib8AAADbAAAADwAAAGRycy9kb3ducmV2LnhtbESPwQrCMBBE74L/EFbwpqmCItUoIlS8&#10;idVLb2uztsVmU5qo9e+NIHgcZuYNs9p0phZPal1lWcFkHIEgzq2uuFBwOSejBQjnkTXWlknBmxxs&#10;1v3eCmNtX3yiZ+oLESDsYlRQet/EUrq8JINubBvi4N1sa9AH2RZSt/gKcFPLaRTNpcGKw0KJDe1K&#10;yu/pwyi4Z5dZsj/u9LlOt/paJD673rRSw0G3XYLw1Pl/+Nc+aAXTGXy/hB8g1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6+9Gib8AAADbAAAADwAAAAAAAAAAAAAAAACh&#10;AgAAZHJzL2Rvd25yZXYueG1sUEsFBgAAAAAEAAQA+QAAAI0DAAAAAA==&#10;" strokeweight="2pt"/>
              <v:line id="Line 7" o:spid="_x0000_s1033" style="position:absolute;visibility:visible;mso-wrap-style:square" from="4919,18949" to="4921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z3Y/r8AAADbAAAADwAAAGRycy9kb3ducmV2LnhtbESPwQrCMBBE74L/EFbwpqmCItUoIlS8&#10;idVLb2uztsVmU5qo9e+NIHgcZuYNs9p0phZPal1lWcFkHIEgzq2uuFBwOSejBQjnkTXWlknBmxxs&#10;1v3eCmNtX3yiZ+oLESDsYlRQet/EUrq8JINubBvi4N1sa9AH2RZSt/gKcFPLaRTNpcGKw0KJDe1K&#10;yu/pwyi4Z5dZsj/u9LlOt/paJD673rRSw0G3XYLw1Pl/+Nc+aAXTOXy/hB8g1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Gz3Y/r8AAADbAAAADwAAAAAAAAAAAAAAAACh&#10;AgAAZHJzL2Rvd25yZXYueG1sUEsFBgAAAAAEAAQA+QAAAI0DAAAAAA==&#10;" strokeweight="2pt"/>
              <v:line id="Line 8" o:spid="_x0000_s1034" style="position:absolute;visibility:visible;mso-wrap-style:square" from="6557,18959" to="655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HF9Zb8AAADbAAAADwAAAGRycy9kb3ducmV2LnhtbESPzQrCMBCE74LvEFbwpqmCP1SjiFDx&#10;JlYv3tZmbYvNpjRR69sbQfA4zMw3zHLdmko8qXGlZQWjYQSCOLO65FzB+ZQM5iCcR9ZYWSYFb3Kw&#10;XnU7S4y1ffGRnqnPRYCwi1FB4X0dS+myggy6oa2Jg3ezjUEfZJNL3eArwE0lx1E0lQZLDgsF1rQt&#10;KLunD6PgfjlPkt1hq09VutHXPPGX600r1e+1mwUIT63/h3/tvVYwnsH3S/gBcvUB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dHF9Zb8AAADbAAAADwAAAAAAAAAAAAAAAACh&#10;AgAAZHJzL2Rvd25yZXYueG1sUEsFBgAAAAAEAAQA+QAAAI0DAAAAAA==&#10;" strokeweight="2pt"/>
              <v:line id="Line 9" o:spid="_x0000_s1035" style="position:absolute;visibility:visible;mso-wrap-style:square" from="7650,18949" to="7652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e7pF7wAAADbAAAADwAAAGRycy9kb3ducmV2LnhtbERPuwrCMBTdBf8hXMFNUwVFqqmIUHET&#10;q4vbtbl9YHNTmqj1780gOB7Oe7PtTSNe1LnasoLZNAJBnFtdc6ngekknKxDOI2tsLJOCDznYJsPB&#10;BmNt33ymV+ZLEULYxaig8r6NpXR5RQbd1LbEgStsZ9AH2JVSd/gO4aaR8yhaSoM1h4YKW9pXlD+y&#10;p1HwuF0X6eG015cm2+l7mfrbvdBKjUf9bg3CU+//4p/7qBXMw9jwJfwAmXwB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Be7pF7wAAADbAAAADwAAAAAAAAAAAAAAAAChAgAA&#10;ZHJzL2Rvd25yZXYueG1sUEsFBgAAAAAEAAQA+QAAAIoDAAAAAA==&#10;" strokeweight="2pt"/>
              <v:line id="Line 10" o:spid="_x0000_s1036" style="position:absolute;visibility:visible;mso-wrap-style:square" from="18905,18949" to="1890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qJMjL8AAADbAAAADwAAAGRycy9kb3ducmV2LnhtbESPwQrCMBBE74L/EFbwpqmCotUoIlS8&#10;idWLt7VZ22KzKU3U+vdGEDwOM/OGWa5bU4knNa60rGA0jEAQZ1aXnCs4n5LBDITzyBory6TgTQ7W&#10;q25nibG2Lz7SM/W5CBB2MSoovK9jKV1WkEE3tDVx8G62MeiDbHKpG3wFuKnkOIqm0mDJYaHAmrYF&#10;Zff0YRTcL+dJsjts9alKN/qaJ/5yvWml+r12swDhqfX/8K+91wrGc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aqJMjL8AAADbAAAADwAAAAAAAAAAAAAAAACh&#10;AgAAZHJzL2Rvd25yZXYueG1sUEsFBgAAAAAEAAQA+QAAAI0DAAAAAA==&#10;" strokeweight="2pt"/>
              <v:line id="Line 11" o:spid="_x0000_s1037" style="position:absolute;visibility:visible;mso-wrap-style:square" from="10,19293" to="7631,1929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uu6KMEAAADbAAAADwAAAGRycy9kb3ducmV2LnhtbERPy2oCMRTdF/yHcIXuakYLUqdGKT6g&#10;4kIc/YDr5HYydXIzJFGnfr1ZCF0ezns672wjruRD7VjBcJCBIC6drrlScDys3z5AhIissXFMCv4o&#10;wHzWe5lirt2N93QtYiVSCIccFZgY21zKUBqyGAauJU7cj/MWY4K+ktrjLYXbRo6ybCwt1pwaDLa0&#10;MFSei4tVsPGn7Xl4r4w88cavmt1yEuyvUq/97usTRKQu/ouf7m+t4D2tT1/SD5CzBw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CG67oowQAAANsAAAAPAAAAAAAAAAAAAAAA&#10;AKECAABkcnMvZG93bnJldi54bWxQSwUGAAAAAAQABAD5AAAAjwMAAAAA&#10;" strokeweight="1pt"/>
              <v:line id="Line 12" o:spid="_x0000_s1038" style="position:absolute;visibility:visible;mso-wrap-style:square" from="10,19646" to="7631,1964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Q3WV78AAADbAAAADwAAAGRycy9kb3ducmV2LnhtbESPwQrCMBBE74L/EFbwpqmKItUoIlS8&#10;idWLt7VZ22KzKU3U+vdGEDwOM/OGWa5bU4knNa60rGA0jEAQZ1aXnCs4n5LBHITzyBory6TgTQ7W&#10;q25nibG2Lz7SM/W5CBB2MSoovK9jKV1WkEE3tDVx8G62MeiDbHKpG3wFuKnkOIpm0mDJYaHAmrYF&#10;Zff0YRTcL+dpsjts9alKN/qaJ/5yvWml+r12swDhqfX/8K+91womI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EQ3WV78AAADbAAAADwAAAAAAAAAAAAAAAACh&#10;AgAAZHJzL2Rvd25yZXYueG1sUEsFBgAAAAAEAAQA+QAAAI0DAAAAAA==&#10;" strokeweight="2pt"/>
              <v:line id="Line 13" o:spid="_x0000_s1039" style="position:absolute;visibility:visible;mso-wrap-style:square" from="18919,19296" to="19990,1929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6mOTNsQAAADbAAAADwAAAGRycy9kb3ducmV2LnhtbESP0WoCMRRE3wX/IVyhbzVrKWJXs0vR&#10;ChUfpLYfcN1cN1s3N0sSdduvb4SCj8PMnGEWZW9bcSEfGscKJuMMBHHldMO1gq/P9eMMRIjIGlvH&#10;pOCHApTFcLDAXLsrf9BlH2uRIBxyVGBi7HIpQ2XIYhi7jjh5R+ctxiR9LbXHa4LbVj5l2VRabDgt&#10;GOxoaag67c9WwcYftqfJb23kgTf+rd2tXoL9Vuph1L/OQUTq4z38337XCqbPcPuSfoAs/g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qY5M2xAAAANsAAAAPAAAAAAAAAAAA&#10;AAAAAKECAABkcnMvZG93bnJldi54bWxQSwUGAAAAAAQABAD5AAAAkgMAAAAA&#10;" strokeweight="1pt"/>
              <v:rect id="Rectangle 14" o:spid="_x0000_s1040" style="position:absolute;left:54;top:19660;width:10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xjO8cAA&#10;AADbAAAADwAAAGRycy9kb3ducmV2LnhtbESPQYvCMBSE74L/ITxhb5oqbtFqlCIIXrer4PHRPNtq&#10;81KTqN1/v1lY8DjMzDfMetubVjzJ+caygukkAUFcWt1wpeD4vR8vQPiArLG1TAp+yMN2MxysMdP2&#10;xV/0LEIlIoR9hgrqELpMSl/WZNBPbEccvYt1BkOUrpLa4SvCTStnSZJKgw3HhRo72tVU3oqHUZDn&#10;1/50L5a493KRuFTPdZWflfoY9fkKRKA+vMP/7YNWkH7C35f4A+TmF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2xjO8cAAAADbAAAADwAAAAAAAAAAAAAAAACYAgAAZHJzL2Rvd25y&#10;ZXYueG1sUEsFBgAAAAAEAAQA9QAAAIUDAAAAAA==&#10;" filled="f" stroked="f" strokeweight=".25pt">
                <v:textbox inset="1pt,1pt,1pt,1pt">
                  <w:txbxContent>
                    <w:p w:rsidR="000072AB" w:rsidRDefault="000072AB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41" style="position:absolute;left:1139;top:19660;width:1001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8pQhsAA&#10;AADbAAAADwAAAGRycy9kb3ducmV2LnhtbESPQYvCMBSE74L/ITxhbzZdWYp2jVIEwatVweOjebbd&#10;bV5qErX+eyMs7HGYmW+Y5XownbiT861lBZ9JCoK4srrlWsHxsJ3OQfiArLGzTAqe5GG9Go+WmGv7&#10;4D3dy1CLCGGfo4ImhD6X0lcNGfSJ7Ymjd7HOYIjS1VI7fES46eQsTTNpsOW40GBPm4aq3/JmFBTF&#10;z3C6lgvcejlPXaa/dF2clfqYDMU3iEBD+A//tXdaQZbB+0v8AXL1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K8pQhsAAAADbAAAADwAAAAAAAAAAAAAAAACYAgAAZHJzL2Rvd25y&#10;ZXYueG1sUEsFBgAAAAAEAAQA9QAAAIUDAAAAAA==&#10;" filled="f" stroked="f" strokeweight=".25pt">
                <v:textbox inset="1pt,1pt,1pt,1pt">
                  <w:txbxContent>
                    <w:p w:rsidR="000072AB" w:rsidRDefault="000072AB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2" style="position:absolute;left:2267;top:19660;width:2573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Ib1HcAA&#10;AADbAAAADwAAAGRycy9kb3ducmV2LnhtbESPQYvCMBSE74L/ITxhb5oqUrUapQiC1+0qeHw0z7ba&#10;vNQkavffbxYW9jjMzDfMZtebVrzI+caygukkAUFcWt1wpeD0dRgvQfiArLG1TAq+ycNuOxxsMNP2&#10;zZ/0KkIlIoR9hgrqELpMSl/WZNBPbEccvat1BkOUrpLa4TvCTStnSZJKgw3HhRo72tdU3ounUZDn&#10;t/78KFZ48HKZuFTPdZVflPoY9fkaRKA+/If/2ketIF3A75f4A+T2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RIb1HcAAAADbAAAADwAAAAAAAAAAAAAAAACYAgAAZHJzL2Rvd25y&#10;ZXYueG1sUEsFBgAAAAAEAAQA9QAAAIUDAAAAAA==&#10;" filled="f" stroked="f" strokeweight=".25pt">
                <v:textbox inset="1pt,1pt,1pt,1pt">
                  <w:txbxContent>
                    <w:p w:rsidR="000072AB" w:rsidRDefault="000072AB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43" style="position:absolute;left:4983;top:19660;width:1534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Rlhb78A&#10;AADbAAAADwAAAGRycy9kb3ducmV2LnhtbERPz2vCMBS+D/Y/hCd4m6lDStcZpQwKXq0KOz6at7ba&#10;vHRJbOt/vxwGHj++39v9bHoxkvOdZQXrVQKCuLa640bB+VS+ZSB8QNbYWyYFD/Kw372+bDHXduIj&#10;jVVoRAxhn6OCNoQhl9LXLRn0KzsQR+7HOoMhQtdI7XCK4aaX70mSSoMdx4YWB/pqqb5Vd6OgKK7z&#10;5bf6wNLLLHGp3uim+FZquZiLTxCB5vAU/7sPWkEax8Yv8QfI3R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A1GWFvvwAAANsAAAAPAAAAAAAAAAAAAAAAAJgCAABkcnMvZG93bnJl&#10;di54bWxQSwUGAAAAAAQABAD1AAAAhAMAAAAA&#10;" filled="f" stroked="f" strokeweight=".25pt">
                <v:textbox inset="1pt,1pt,1pt,1pt">
                  <w:txbxContent>
                    <w:p w:rsidR="000072AB" w:rsidRDefault="000072AB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44" style="position:absolute;left:6604;top:19660;width:10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lXE9MAA&#10;AADbAAAADwAAAGRycy9kb3ducmV2LnhtbESPQYvCMBSE7wv+h/AEb2u6IsV2jVIEwat1Fzw+mmfb&#10;3ealJlHrvzeC4HGYmW+Y5XownbiS861lBV/TBARxZXXLtYKfw/ZzAcIHZI2dZVJwJw/r1ehjibm2&#10;N97TtQy1iBD2OSpoQuhzKX3VkEE/tT1x9E7WGQxRulpqh7cIN52cJUkqDbYcFxrsadNQ9V9ejIKi&#10;+Bt+z2WGWy8XiUv1XNfFUanJeCi+QQQawjv8au+0gjSD55f4A+Tq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WlXE9MAAAADbAAAADwAAAAAAAAAAAAAAAACYAgAAZHJzL2Rvd25y&#10;ZXYueG1sUEsFBgAAAAAEAAQA9QAAAIUDAAAAAA==&#10;" filled="f" stroked="f" strokeweight=".25pt">
                <v:textbox inset="1pt,1pt,1pt,1pt">
                  <w:txbxContent>
                    <w:p w:rsidR="000072AB" w:rsidRDefault="000072AB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5" style="position:absolute;left:18949;top:18977;width:1001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rb7tL0A&#10;AADbAAAADwAAAGRycy9kb3ducmV2LnhtbERPy4rCMBTdC/5DuII7TRXxUY1SBGG2dkZweWmubbW5&#10;qUlG69+bheDycN6bXWca8SDna8sKJuMEBHFhdc2lgr/fw2gJwgdkjY1lUvAiD7ttv7fBVNsnH+mR&#10;h1LEEPYpKqhCaFMpfVGRQT+2LXHkLtYZDBG6UmqHzxhuGjlNkrk0WHNsqLClfUXFLf83CrLs2p3u&#10;+QoPXi4TN9czXWZnpYaDLluDCNSFr/jj/tEKFnF9/BJ/gNy+AQ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Trb7tL0AAADbAAAADwAAAAAAAAAAAAAAAACYAgAAZHJzL2Rvd25yZXYu&#10;eG1sUEsFBgAAAAAEAAQA9QAAAIIDAAAAAA==&#10;" filled="f" stroked="f" strokeweight=".25pt">
                <v:textbox inset="1pt,1pt,1pt,1pt">
                  <w:txbxContent>
                    <w:p w:rsidR="000072AB" w:rsidRDefault="000072AB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_x0000_s1046" style="position:absolute;left:7745;top:19221;width:11075;height:4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fpeL8AA&#10;AADbAAAADwAAAGRycy9kb3ducmV2LnhtbESPT4vCMBTE74LfITxhb5oq4p+uUYogeLUqeHw0b9vu&#10;Ni81idr99kYQPA4z8xtmtelMI+7kfG1ZwXiUgCAurK65VHA67oYLED4ga2wsk4J/8rBZ93srTLV9&#10;8IHueShFhLBPUUEVQptK6YuKDPqRbYmj92OdwRClK6V2+Ihw08hJksykwZrjQoUtbSsq/vKbUZBl&#10;v935mi9x5+UicTM91WV2Uepr0GXfIAJ14RN+t/dawXwMry/xB8j1E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IfpeL8AAAADbAAAADwAAAAAAAAAAAAAAAACYAgAAZHJzL2Rvd25y&#10;ZXYueG1sUEsFBgAAAAAEAAQA9QAAAIUDAAAAAA==&#10;" filled="f" stroked="f" strokeweight=".25pt">
                <v:textbox inset="1pt,1pt,1pt,1pt">
                  <w:txbxContent>
                    <w:p w:rsidR="000072AB" w:rsidRPr="00013BDE" w:rsidRDefault="000072AB" w:rsidP="00CC147E">
                      <w:pPr>
                        <w:pStyle w:val="a9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Пояснительная записка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C64DC" w:rsidRDefault="009C64DC" w:rsidP="00CC147E">
      <w:r>
        <w:separator/>
      </w:r>
    </w:p>
  </w:footnote>
  <w:footnote w:type="continuationSeparator" w:id="0">
    <w:p w:rsidR="009C64DC" w:rsidRDefault="009C64DC" w:rsidP="00CC147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F12884"/>
    <w:multiLevelType w:val="hybridMultilevel"/>
    <w:tmpl w:val="2898BD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B51D86"/>
    <w:multiLevelType w:val="multilevel"/>
    <w:tmpl w:val="887687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6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1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6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7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1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560" w:hanging="1440"/>
      </w:pPr>
      <w:rPr>
        <w:rFonts w:hint="default"/>
      </w:rPr>
    </w:lvl>
  </w:abstractNum>
  <w:abstractNum w:abstractNumId="2" w15:restartNumberingAfterBreak="0">
    <w:nsid w:val="156A3832"/>
    <w:multiLevelType w:val="multilevel"/>
    <w:tmpl w:val="1A5C7CD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655E01"/>
    <w:multiLevelType w:val="hybridMultilevel"/>
    <w:tmpl w:val="F28C92A8"/>
    <w:lvl w:ilvl="0" w:tplc="BA5C0A06">
      <w:start w:val="1"/>
      <w:numFmt w:val="decimal"/>
      <w:lvlText w:val="%1."/>
      <w:lvlJc w:val="left"/>
      <w:pPr>
        <w:tabs>
          <w:tab w:val="num" w:pos="795"/>
        </w:tabs>
        <w:ind w:left="795" w:hanging="43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8AE6242"/>
    <w:multiLevelType w:val="multilevel"/>
    <w:tmpl w:val="7F80D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BB06A2"/>
    <w:multiLevelType w:val="multilevel"/>
    <w:tmpl w:val="5E94B3B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447269"/>
    <w:multiLevelType w:val="hybridMultilevel"/>
    <w:tmpl w:val="380A40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28723D"/>
    <w:multiLevelType w:val="hybridMultilevel"/>
    <w:tmpl w:val="BFA22A0E"/>
    <w:lvl w:ilvl="0" w:tplc="89F035E2">
      <w:start w:val="1"/>
      <w:numFmt w:val="bullet"/>
      <w:lvlText w:val="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" w15:restartNumberingAfterBreak="0">
    <w:nsid w:val="36D66E71"/>
    <w:multiLevelType w:val="multilevel"/>
    <w:tmpl w:val="7292A61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F63068"/>
    <w:multiLevelType w:val="multilevel"/>
    <w:tmpl w:val="FDFA1A7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3A307635"/>
    <w:multiLevelType w:val="multilevel"/>
    <w:tmpl w:val="3CA85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C634F2"/>
    <w:multiLevelType w:val="hybridMultilevel"/>
    <w:tmpl w:val="DB74B1B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A31F0E"/>
    <w:multiLevelType w:val="multilevel"/>
    <w:tmpl w:val="480A2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571A2E"/>
    <w:multiLevelType w:val="hybridMultilevel"/>
    <w:tmpl w:val="F7787D52"/>
    <w:lvl w:ilvl="0" w:tplc="89F035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966EF6"/>
    <w:multiLevelType w:val="hybridMultilevel"/>
    <w:tmpl w:val="52D4E9B4"/>
    <w:lvl w:ilvl="0" w:tplc="89F035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034255"/>
    <w:multiLevelType w:val="hybridMultilevel"/>
    <w:tmpl w:val="0C5C86EA"/>
    <w:lvl w:ilvl="0" w:tplc="89F035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3"/>
  </w:num>
  <w:num w:numId="3">
    <w:abstractNumId w:val="3"/>
  </w:num>
  <w:num w:numId="4">
    <w:abstractNumId w:val="0"/>
  </w:num>
  <w:num w:numId="5">
    <w:abstractNumId w:val="1"/>
  </w:num>
  <w:num w:numId="6">
    <w:abstractNumId w:val="9"/>
  </w:num>
  <w:num w:numId="7">
    <w:abstractNumId w:val="14"/>
  </w:num>
  <w:num w:numId="8">
    <w:abstractNumId w:val="11"/>
  </w:num>
  <w:num w:numId="9">
    <w:abstractNumId w:val="12"/>
  </w:num>
  <w:num w:numId="10">
    <w:abstractNumId w:val="4"/>
  </w:num>
  <w:num w:numId="11">
    <w:abstractNumId w:val="10"/>
  </w:num>
  <w:num w:numId="12">
    <w:abstractNumId w:val="8"/>
  </w:num>
  <w:num w:numId="13">
    <w:abstractNumId w:val="2"/>
  </w:num>
  <w:num w:numId="14">
    <w:abstractNumId w:val="5"/>
  </w:num>
  <w:num w:numId="15">
    <w:abstractNumId w:val="6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56DE"/>
    <w:rsid w:val="000072AB"/>
    <w:rsid w:val="00021A5B"/>
    <w:rsid w:val="00033C61"/>
    <w:rsid w:val="0004552D"/>
    <w:rsid w:val="00046383"/>
    <w:rsid w:val="00062DA5"/>
    <w:rsid w:val="000674DF"/>
    <w:rsid w:val="000820A7"/>
    <w:rsid w:val="000D53BE"/>
    <w:rsid w:val="000E3041"/>
    <w:rsid w:val="0011721E"/>
    <w:rsid w:val="00132359"/>
    <w:rsid w:val="00141E70"/>
    <w:rsid w:val="0015300C"/>
    <w:rsid w:val="00154110"/>
    <w:rsid w:val="00156241"/>
    <w:rsid w:val="00160ABD"/>
    <w:rsid w:val="001949D6"/>
    <w:rsid w:val="001A1A95"/>
    <w:rsid w:val="001E645A"/>
    <w:rsid w:val="00223085"/>
    <w:rsid w:val="00223B4E"/>
    <w:rsid w:val="00241151"/>
    <w:rsid w:val="00241B5D"/>
    <w:rsid w:val="002442DE"/>
    <w:rsid w:val="00252B02"/>
    <w:rsid w:val="00254B10"/>
    <w:rsid w:val="002713FD"/>
    <w:rsid w:val="00294DC1"/>
    <w:rsid w:val="002977C5"/>
    <w:rsid w:val="002A1514"/>
    <w:rsid w:val="002C4EDF"/>
    <w:rsid w:val="002F1DCA"/>
    <w:rsid w:val="002F381F"/>
    <w:rsid w:val="00300CFF"/>
    <w:rsid w:val="00302342"/>
    <w:rsid w:val="00302E63"/>
    <w:rsid w:val="00314177"/>
    <w:rsid w:val="00324ED6"/>
    <w:rsid w:val="003331AF"/>
    <w:rsid w:val="00344061"/>
    <w:rsid w:val="00351C18"/>
    <w:rsid w:val="00365618"/>
    <w:rsid w:val="00382486"/>
    <w:rsid w:val="003A30A4"/>
    <w:rsid w:val="003B56DE"/>
    <w:rsid w:val="003C1899"/>
    <w:rsid w:val="003D650F"/>
    <w:rsid w:val="003D7D89"/>
    <w:rsid w:val="003E53AD"/>
    <w:rsid w:val="0040670F"/>
    <w:rsid w:val="00420D41"/>
    <w:rsid w:val="00424FC9"/>
    <w:rsid w:val="004453A3"/>
    <w:rsid w:val="004479A0"/>
    <w:rsid w:val="00447E18"/>
    <w:rsid w:val="004511C3"/>
    <w:rsid w:val="00451989"/>
    <w:rsid w:val="00457DDC"/>
    <w:rsid w:val="0046298B"/>
    <w:rsid w:val="00482E6F"/>
    <w:rsid w:val="004900AB"/>
    <w:rsid w:val="004928C3"/>
    <w:rsid w:val="004E279C"/>
    <w:rsid w:val="00503796"/>
    <w:rsid w:val="0051581C"/>
    <w:rsid w:val="00516A56"/>
    <w:rsid w:val="005249DC"/>
    <w:rsid w:val="005253CA"/>
    <w:rsid w:val="00530AB6"/>
    <w:rsid w:val="005369AA"/>
    <w:rsid w:val="005721A6"/>
    <w:rsid w:val="005834E8"/>
    <w:rsid w:val="005C1F57"/>
    <w:rsid w:val="005C35CE"/>
    <w:rsid w:val="005D0685"/>
    <w:rsid w:val="005D6EAC"/>
    <w:rsid w:val="0060177A"/>
    <w:rsid w:val="00607235"/>
    <w:rsid w:val="00615201"/>
    <w:rsid w:val="00623DE6"/>
    <w:rsid w:val="00624196"/>
    <w:rsid w:val="00634471"/>
    <w:rsid w:val="00646DBE"/>
    <w:rsid w:val="0065390A"/>
    <w:rsid w:val="00664CFE"/>
    <w:rsid w:val="00675E63"/>
    <w:rsid w:val="0068099F"/>
    <w:rsid w:val="00682AB1"/>
    <w:rsid w:val="0068753E"/>
    <w:rsid w:val="00687752"/>
    <w:rsid w:val="006A7F16"/>
    <w:rsid w:val="006B7ACE"/>
    <w:rsid w:val="006C53FE"/>
    <w:rsid w:val="006C5D15"/>
    <w:rsid w:val="006D72B1"/>
    <w:rsid w:val="00707702"/>
    <w:rsid w:val="00711B6D"/>
    <w:rsid w:val="0072331C"/>
    <w:rsid w:val="00730775"/>
    <w:rsid w:val="00734E69"/>
    <w:rsid w:val="00740E58"/>
    <w:rsid w:val="00766125"/>
    <w:rsid w:val="00777F9D"/>
    <w:rsid w:val="00786F36"/>
    <w:rsid w:val="00790129"/>
    <w:rsid w:val="00795726"/>
    <w:rsid w:val="007B0FB0"/>
    <w:rsid w:val="007C1FE3"/>
    <w:rsid w:val="007C21B3"/>
    <w:rsid w:val="007C4DAB"/>
    <w:rsid w:val="007C7ADC"/>
    <w:rsid w:val="007F15AF"/>
    <w:rsid w:val="00812E11"/>
    <w:rsid w:val="00830079"/>
    <w:rsid w:val="00832F87"/>
    <w:rsid w:val="00834ED8"/>
    <w:rsid w:val="0085260F"/>
    <w:rsid w:val="00886EA2"/>
    <w:rsid w:val="00896D57"/>
    <w:rsid w:val="008D4885"/>
    <w:rsid w:val="008F22B7"/>
    <w:rsid w:val="008F4EC5"/>
    <w:rsid w:val="009073E6"/>
    <w:rsid w:val="0092724E"/>
    <w:rsid w:val="009330F6"/>
    <w:rsid w:val="00933232"/>
    <w:rsid w:val="00933CEE"/>
    <w:rsid w:val="009633FB"/>
    <w:rsid w:val="00963DDB"/>
    <w:rsid w:val="0097628B"/>
    <w:rsid w:val="00991C48"/>
    <w:rsid w:val="009961A2"/>
    <w:rsid w:val="00996476"/>
    <w:rsid w:val="009B715D"/>
    <w:rsid w:val="009C00B8"/>
    <w:rsid w:val="009C23F1"/>
    <w:rsid w:val="009C64DC"/>
    <w:rsid w:val="009D2C69"/>
    <w:rsid w:val="009D7697"/>
    <w:rsid w:val="009F1584"/>
    <w:rsid w:val="00A13FDF"/>
    <w:rsid w:val="00A16596"/>
    <w:rsid w:val="00A250ED"/>
    <w:rsid w:val="00A508E7"/>
    <w:rsid w:val="00A54B0C"/>
    <w:rsid w:val="00A7536C"/>
    <w:rsid w:val="00A956AA"/>
    <w:rsid w:val="00AA3457"/>
    <w:rsid w:val="00AB2274"/>
    <w:rsid w:val="00AC5C8D"/>
    <w:rsid w:val="00AD02FA"/>
    <w:rsid w:val="00AE1CB0"/>
    <w:rsid w:val="00B039D7"/>
    <w:rsid w:val="00B04CE7"/>
    <w:rsid w:val="00B10D81"/>
    <w:rsid w:val="00B12E05"/>
    <w:rsid w:val="00B238CA"/>
    <w:rsid w:val="00B833BE"/>
    <w:rsid w:val="00BC2FA8"/>
    <w:rsid w:val="00C06EC6"/>
    <w:rsid w:val="00C07A51"/>
    <w:rsid w:val="00C221DF"/>
    <w:rsid w:val="00C70F54"/>
    <w:rsid w:val="00C71073"/>
    <w:rsid w:val="00C725DE"/>
    <w:rsid w:val="00C72B18"/>
    <w:rsid w:val="00C870EF"/>
    <w:rsid w:val="00C9039E"/>
    <w:rsid w:val="00C97958"/>
    <w:rsid w:val="00CA7A95"/>
    <w:rsid w:val="00CC147E"/>
    <w:rsid w:val="00CD3E72"/>
    <w:rsid w:val="00CE12DE"/>
    <w:rsid w:val="00CF4EA4"/>
    <w:rsid w:val="00D17F6B"/>
    <w:rsid w:val="00D224DB"/>
    <w:rsid w:val="00D34B59"/>
    <w:rsid w:val="00D3762C"/>
    <w:rsid w:val="00D504D5"/>
    <w:rsid w:val="00D72154"/>
    <w:rsid w:val="00D77589"/>
    <w:rsid w:val="00D84432"/>
    <w:rsid w:val="00D92DBD"/>
    <w:rsid w:val="00E04A84"/>
    <w:rsid w:val="00E24AA1"/>
    <w:rsid w:val="00E375E4"/>
    <w:rsid w:val="00E41991"/>
    <w:rsid w:val="00E41E15"/>
    <w:rsid w:val="00E465A3"/>
    <w:rsid w:val="00E52CE2"/>
    <w:rsid w:val="00E56B69"/>
    <w:rsid w:val="00E60746"/>
    <w:rsid w:val="00E6620E"/>
    <w:rsid w:val="00E77E44"/>
    <w:rsid w:val="00E8115D"/>
    <w:rsid w:val="00E91EFB"/>
    <w:rsid w:val="00E9752B"/>
    <w:rsid w:val="00EA0002"/>
    <w:rsid w:val="00EA40D5"/>
    <w:rsid w:val="00EB5563"/>
    <w:rsid w:val="00ED394F"/>
    <w:rsid w:val="00ED45A1"/>
    <w:rsid w:val="00EF094A"/>
    <w:rsid w:val="00EF44C4"/>
    <w:rsid w:val="00EF4B83"/>
    <w:rsid w:val="00EF666B"/>
    <w:rsid w:val="00F30768"/>
    <w:rsid w:val="00F322E9"/>
    <w:rsid w:val="00F32ED2"/>
    <w:rsid w:val="00F51AC5"/>
    <w:rsid w:val="00F525DE"/>
    <w:rsid w:val="00F60DE8"/>
    <w:rsid w:val="00F71D67"/>
    <w:rsid w:val="00F76E4A"/>
    <w:rsid w:val="00F80B6E"/>
    <w:rsid w:val="00F80FD2"/>
    <w:rsid w:val="00F95BEC"/>
    <w:rsid w:val="00FA65B0"/>
    <w:rsid w:val="00FB0282"/>
    <w:rsid w:val="00FB0438"/>
    <w:rsid w:val="00FB7F49"/>
    <w:rsid w:val="00FC12B4"/>
    <w:rsid w:val="00FC6EB0"/>
    <w:rsid w:val="00FE6EC8"/>
    <w:rsid w:val="00FF1011"/>
    <w:rsid w:val="00FF37B9"/>
    <w:rsid w:val="00FF6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5:chartTrackingRefBased/>
  <w15:docId w15:val="{3B51D060-B949-4D4B-A3A8-C83484BA3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259" w:lineRule="auto"/>
        <w:ind w:left="11" w:right="-17" w:hanging="11"/>
        <w:jc w:val="center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24FC9"/>
    <w:pPr>
      <w:spacing w:line="240" w:lineRule="auto"/>
      <w:ind w:left="0" w:right="0"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CC147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11B6D"/>
    <w:pPr>
      <w:keepNext/>
      <w:keepLines/>
      <w:spacing w:before="40" w:line="259" w:lineRule="auto"/>
      <w:ind w:left="11" w:right="-17" w:hanging="11"/>
      <w:jc w:val="center"/>
      <w:outlineLvl w:val="1"/>
    </w:pPr>
    <w:rPr>
      <w:rFonts w:ascii="Cambria" w:hAnsi="Cambria"/>
      <w:b/>
      <w:bCs/>
      <w:color w:val="4F81BD"/>
      <w:sz w:val="26"/>
      <w:szCs w:val="26"/>
      <w:lang w:eastAsia="en-US"/>
    </w:rPr>
  </w:style>
  <w:style w:type="paragraph" w:styleId="5">
    <w:name w:val="heading 5"/>
    <w:basedOn w:val="a"/>
    <w:next w:val="a"/>
    <w:link w:val="50"/>
    <w:qFormat/>
    <w:rsid w:val="00711B6D"/>
    <w:pPr>
      <w:keepNext/>
      <w:jc w:val="right"/>
      <w:outlineLvl w:val="4"/>
    </w:pPr>
    <w:rPr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141">
    <w:name w:val="Font Style141"/>
    <w:rsid w:val="00CC147E"/>
    <w:rPr>
      <w:rFonts w:ascii="Tahoma" w:hAnsi="Tahoma" w:cs="Tahoma"/>
      <w:sz w:val="24"/>
      <w:szCs w:val="24"/>
    </w:rPr>
  </w:style>
  <w:style w:type="paragraph" w:styleId="a3">
    <w:name w:val="footer"/>
    <w:basedOn w:val="a"/>
    <w:link w:val="a4"/>
    <w:uiPriority w:val="99"/>
    <w:rsid w:val="00CC147E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CC147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page number"/>
    <w:basedOn w:val="a0"/>
    <w:rsid w:val="00CC147E"/>
  </w:style>
  <w:style w:type="character" w:customStyle="1" w:styleId="10">
    <w:name w:val="Заголовок 1 Знак"/>
    <w:basedOn w:val="a0"/>
    <w:link w:val="1"/>
    <w:uiPriority w:val="9"/>
    <w:rsid w:val="00CC147E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6">
    <w:name w:val="TOC Heading"/>
    <w:basedOn w:val="1"/>
    <w:next w:val="a"/>
    <w:uiPriority w:val="39"/>
    <w:unhideWhenUsed/>
    <w:qFormat/>
    <w:rsid w:val="00CC147E"/>
    <w:pPr>
      <w:spacing w:line="259" w:lineRule="auto"/>
      <w:outlineLvl w:val="9"/>
    </w:pPr>
  </w:style>
  <w:style w:type="paragraph" w:styleId="a7">
    <w:name w:val="header"/>
    <w:basedOn w:val="a"/>
    <w:link w:val="a8"/>
    <w:uiPriority w:val="99"/>
    <w:unhideWhenUsed/>
    <w:rsid w:val="00CC147E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CC147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9">
    <w:name w:val="Чертежный"/>
    <w:rsid w:val="00CC147E"/>
    <w:pPr>
      <w:spacing w:line="240" w:lineRule="auto"/>
      <w:ind w:left="0" w:right="0" w:firstLine="0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table" w:customStyle="1" w:styleId="11">
    <w:name w:val="Сетка таблицы1"/>
    <w:basedOn w:val="a1"/>
    <w:next w:val="aa"/>
    <w:uiPriority w:val="59"/>
    <w:rsid w:val="00711B6D"/>
    <w:pPr>
      <w:spacing w:line="240" w:lineRule="auto"/>
      <w:ind w:left="0" w:right="0" w:firstLine="0"/>
      <w:jc w:val="left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a">
    <w:name w:val="Table Grid"/>
    <w:basedOn w:val="a1"/>
    <w:uiPriority w:val="39"/>
    <w:rsid w:val="00711B6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semiHidden/>
    <w:rsid w:val="00711B6D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50">
    <w:name w:val="Заголовок 5 Знак"/>
    <w:basedOn w:val="a0"/>
    <w:link w:val="5"/>
    <w:rsid w:val="00711B6D"/>
    <w:rPr>
      <w:rFonts w:ascii="Times New Roman" w:eastAsia="Times New Roman" w:hAnsi="Times New Roman" w:cs="Times New Roman"/>
      <w:sz w:val="28"/>
      <w:szCs w:val="24"/>
      <w:lang w:eastAsia="ru-RU"/>
    </w:rPr>
  </w:style>
  <w:style w:type="numbering" w:customStyle="1" w:styleId="12">
    <w:name w:val="Нет списка1"/>
    <w:next w:val="a2"/>
    <w:uiPriority w:val="99"/>
    <w:semiHidden/>
    <w:unhideWhenUsed/>
    <w:rsid w:val="00711B6D"/>
  </w:style>
  <w:style w:type="paragraph" w:customStyle="1" w:styleId="110">
    <w:name w:val="Заголовок 11"/>
    <w:basedOn w:val="a"/>
    <w:next w:val="a"/>
    <w:uiPriority w:val="9"/>
    <w:qFormat/>
    <w:rsid w:val="00711B6D"/>
    <w:pPr>
      <w:keepNext/>
      <w:keepLines/>
      <w:spacing w:before="240" w:line="276" w:lineRule="auto"/>
      <w:outlineLvl w:val="0"/>
    </w:pPr>
    <w:rPr>
      <w:rFonts w:ascii="Cambria" w:hAnsi="Cambria"/>
      <w:color w:val="365F91"/>
      <w:sz w:val="32"/>
      <w:szCs w:val="32"/>
      <w:lang w:eastAsia="en-US"/>
    </w:rPr>
  </w:style>
  <w:style w:type="paragraph" w:customStyle="1" w:styleId="21">
    <w:name w:val="Заголовок 21"/>
    <w:basedOn w:val="a"/>
    <w:next w:val="a"/>
    <w:uiPriority w:val="9"/>
    <w:unhideWhenUsed/>
    <w:qFormat/>
    <w:rsid w:val="00711B6D"/>
    <w:pPr>
      <w:keepNext/>
      <w:keepLines/>
      <w:spacing w:before="200" w:line="276" w:lineRule="auto"/>
      <w:outlineLvl w:val="1"/>
    </w:pPr>
    <w:rPr>
      <w:rFonts w:ascii="Cambria" w:hAnsi="Cambria"/>
      <w:b/>
      <w:bCs/>
      <w:color w:val="4F81BD"/>
      <w:sz w:val="26"/>
      <w:szCs w:val="26"/>
      <w:lang w:eastAsia="en-US"/>
    </w:rPr>
  </w:style>
  <w:style w:type="numbering" w:customStyle="1" w:styleId="111">
    <w:name w:val="Нет списка11"/>
    <w:next w:val="a2"/>
    <w:uiPriority w:val="99"/>
    <w:semiHidden/>
    <w:unhideWhenUsed/>
    <w:rsid w:val="00711B6D"/>
  </w:style>
  <w:style w:type="paragraph" w:customStyle="1" w:styleId="13">
    <w:name w:val="Верхний колонтитул1"/>
    <w:basedOn w:val="a"/>
    <w:next w:val="a7"/>
    <w:uiPriority w:val="99"/>
    <w:unhideWhenUsed/>
    <w:rsid w:val="00711B6D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14">
    <w:name w:val="Нижний колонтитул1"/>
    <w:basedOn w:val="a"/>
    <w:next w:val="a3"/>
    <w:uiPriority w:val="99"/>
    <w:unhideWhenUsed/>
    <w:rsid w:val="00711B6D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15">
    <w:name w:val="Абзац списка1"/>
    <w:basedOn w:val="a"/>
    <w:next w:val="ab"/>
    <w:uiPriority w:val="34"/>
    <w:qFormat/>
    <w:rsid w:val="00711B6D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3">
    <w:name w:val="Body Text 3"/>
    <w:basedOn w:val="a"/>
    <w:link w:val="30"/>
    <w:rsid w:val="00711B6D"/>
    <w:pPr>
      <w:spacing w:after="120"/>
    </w:pPr>
    <w:rPr>
      <w:sz w:val="16"/>
      <w:szCs w:val="16"/>
    </w:rPr>
  </w:style>
  <w:style w:type="character" w:customStyle="1" w:styleId="30">
    <w:name w:val="Основной текст 3 Знак"/>
    <w:basedOn w:val="a0"/>
    <w:link w:val="3"/>
    <w:rsid w:val="00711B6D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16">
    <w:name w:val="Основной текст с отступом1"/>
    <w:basedOn w:val="a"/>
    <w:next w:val="ac"/>
    <w:link w:val="ad"/>
    <w:uiPriority w:val="99"/>
    <w:semiHidden/>
    <w:unhideWhenUsed/>
    <w:rsid w:val="00711B6D"/>
    <w:pPr>
      <w:spacing w:after="120" w:line="276" w:lineRule="auto"/>
      <w:ind w:left="283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d">
    <w:name w:val="Основной текст с отступом Знак"/>
    <w:basedOn w:val="a0"/>
    <w:link w:val="16"/>
    <w:uiPriority w:val="99"/>
    <w:semiHidden/>
    <w:rsid w:val="00711B6D"/>
  </w:style>
  <w:style w:type="paragraph" w:customStyle="1" w:styleId="17">
    <w:name w:val="Текст выноски1"/>
    <w:basedOn w:val="a"/>
    <w:next w:val="ae"/>
    <w:link w:val="af"/>
    <w:uiPriority w:val="99"/>
    <w:semiHidden/>
    <w:unhideWhenUsed/>
    <w:rsid w:val="00711B6D"/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af">
    <w:name w:val="Текст выноски Знак"/>
    <w:basedOn w:val="a0"/>
    <w:link w:val="17"/>
    <w:uiPriority w:val="99"/>
    <w:semiHidden/>
    <w:rsid w:val="00711B6D"/>
    <w:rPr>
      <w:rFonts w:ascii="Tahoma" w:hAnsi="Tahoma" w:cs="Tahoma"/>
      <w:sz w:val="16"/>
      <w:szCs w:val="16"/>
    </w:rPr>
  </w:style>
  <w:style w:type="paragraph" w:customStyle="1" w:styleId="18">
    <w:name w:val="Заголовок оглавления1"/>
    <w:basedOn w:val="1"/>
    <w:next w:val="a"/>
    <w:uiPriority w:val="39"/>
    <w:unhideWhenUsed/>
    <w:qFormat/>
    <w:rsid w:val="00711B6D"/>
    <w:pPr>
      <w:spacing w:line="259" w:lineRule="auto"/>
      <w:ind w:left="11" w:right="-17" w:hanging="11"/>
      <w:jc w:val="center"/>
    </w:pPr>
    <w:rPr>
      <w:rFonts w:ascii="Cambria" w:eastAsia="Times New Roman" w:hAnsi="Cambria" w:cs="Times New Roman"/>
      <w:color w:val="365F91"/>
      <w:lang w:eastAsia="en-US"/>
    </w:rPr>
  </w:style>
  <w:style w:type="paragraph" w:customStyle="1" w:styleId="210">
    <w:name w:val="Оглавление 21"/>
    <w:basedOn w:val="a"/>
    <w:next w:val="a"/>
    <w:autoRedefine/>
    <w:uiPriority w:val="39"/>
    <w:unhideWhenUsed/>
    <w:rsid w:val="00711B6D"/>
    <w:pPr>
      <w:spacing w:after="100" w:line="276" w:lineRule="auto"/>
      <w:ind w:left="220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9">
    <w:name w:val="Гиперссылка1"/>
    <w:basedOn w:val="a0"/>
    <w:uiPriority w:val="99"/>
    <w:unhideWhenUsed/>
    <w:rsid w:val="00711B6D"/>
    <w:rPr>
      <w:color w:val="0000FF"/>
      <w:u w:val="single"/>
    </w:rPr>
  </w:style>
  <w:style w:type="character" w:customStyle="1" w:styleId="FontStyle12">
    <w:name w:val="Font Style12"/>
    <w:basedOn w:val="a0"/>
    <w:uiPriority w:val="99"/>
    <w:rsid w:val="00711B6D"/>
    <w:rPr>
      <w:rFonts w:ascii="Times New Roman" w:hAnsi="Times New Roman" w:cs="Times New Roman"/>
      <w:b/>
      <w:bCs/>
      <w:sz w:val="26"/>
      <w:szCs w:val="26"/>
    </w:rPr>
  </w:style>
  <w:style w:type="table" w:customStyle="1" w:styleId="112">
    <w:name w:val="Сетка таблицы11"/>
    <w:basedOn w:val="a1"/>
    <w:next w:val="aa"/>
    <w:uiPriority w:val="59"/>
    <w:rsid w:val="00711B6D"/>
    <w:pPr>
      <w:spacing w:line="240" w:lineRule="auto"/>
      <w:ind w:left="0" w:right="0" w:firstLine="0"/>
      <w:jc w:val="left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a">
    <w:name w:val="Название объекта1"/>
    <w:basedOn w:val="a"/>
    <w:next w:val="a"/>
    <w:uiPriority w:val="35"/>
    <w:unhideWhenUsed/>
    <w:qFormat/>
    <w:rsid w:val="00711B6D"/>
    <w:pPr>
      <w:spacing w:after="200"/>
    </w:pPr>
    <w:rPr>
      <w:rFonts w:asciiTheme="minorHAnsi" w:eastAsiaTheme="minorHAnsi" w:hAnsiTheme="minorHAnsi" w:cstheme="minorBidi"/>
      <w:b/>
      <w:bCs/>
      <w:color w:val="4F81BD"/>
      <w:sz w:val="18"/>
      <w:szCs w:val="18"/>
      <w:lang w:eastAsia="en-US"/>
    </w:rPr>
  </w:style>
  <w:style w:type="character" w:styleId="af0">
    <w:name w:val="Placeholder Text"/>
    <w:basedOn w:val="a0"/>
    <w:uiPriority w:val="99"/>
    <w:semiHidden/>
    <w:rsid w:val="00711B6D"/>
    <w:rPr>
      <w:color w:val="808080"/>
    </w:rPr>
  </w:style>
  <w:style w:type="paragraph" w:customStyle="1" w:styleId="af1">
    <w:name w:val="Формула"/>
    <w:basedOn w:val="a"/>
    <w:next w:val="a"/>
    <w:rsid w:val="00711B6D"/>
    <w:pPr>
      <w:spacing w:before="120" w:after="240"/>
      <w:jc w:val="center"/>
    </w:pPr>
  </w:style>
  <w:style w:type="character" w:customStyle="1" w:styleId="apple-converted-space">
    <w:name w:val="apple-converted-space"/>
    <w:basedOn w:val="a0"/>
    <w:rsid w:val="00711B6D"/>
  </w:style>
  <w:style w:type="character" w:styleId="af2">
    <w:name w:val="Emphasis"/>
    <w:basedOn w:val="a0"/>
    <w:uiPriority w:val="20"/>
    <w:qFormat/>
    <w:rsid w:val="00711B6D"/>
    <w:rPr>
      <w:i/>
      <w:iCs/>
    </w:rPr>
  </w:style>
  <w:style w:type="paragraph" w:styleId="af3">
    <w:name w:val="Normal (Web)"/>
    <w:basedOn w:val="a"/>
    <w:uiPriority w:val="99"/>
    <w:semiHidden/>
    <w:unhideWhenUsed/>
    <w:rsid w:val="00711B6D"/>
    <w:pPr>
      <w:spacing w:before="100" w:beforeAutospacing="1" w:after="100" w:afterAutospacing="1"/>
    </w:pPr>
  </w:style>
  <w:style w:type="character" w:styleId="af4">
    <w:name w:val="Strong"/>
    <w:basedOn w:val="a0"/>
    <w:uiPriority w:val="22"/>
    <w:qFormat/>
    <w:rsid w:val="00711B6D"/>
    <w:rPr>
      <w:b/>
      <w:bCs/>
    </w:rPr>
  </w:style>
  <w:style w:type="character" w:customStyle="1" w:styleId="113">
    <w:name w:val="Заголовок 1 Знак1"/>
    <w:basedOn w:val="a0"/>
    <w:uiPriority w:val="9"/>
    <w:rsid w:val="00711B6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11">
    <w:name w:val="Заголовок 2 Знак1"/>
    <w:basedOn w:val="a0"/>
    <w:uiPriority w:val="9"/>
    <w:semiHidden/>
    <w:rsid w:val="00711B6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b">
    <w:name w:val="Верхний колонтитул Знак1"/>
    <w:basedOn w:val="a0"/>
    <w:uiPriority w:val="99"/>
    <w:rsid w:val="00711B6D"/>
  </w:style>
  <w:style w:type="character" w:customStyle="1" w:styleId="1c">
    <w:name w:val="Нижний колонтитул Знак1"/>
    <w:basedOn w:val="a0"/>
    <w:uiPriority w:val="99"/>
    <w:rsid w:val="00711B6D"/>
  </w:style>
  <w:style w:type="paragraph" w:styleId="ab">
    <w:name w:val="List Paragraph"/>
    <w:basedOn w:val="a"/>
    <w:uiPriority w:val="34"/>
    <w:qFormat/>
    <w:rsid w:val="00711B6D"/>
    <w:pPr>
      <w:spacing w:line="259" w:lineRule="auto"/>
      <w:ind w:left="720" w:right="-17" w:hanging="11"/>
      <w:contextualSpacing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c">
    <w:name w:val="Body Text Indent"/>
    <w:basedOn w:val="a"/>
    <w:link w:val="1d"/>
    <w:uiPriority w:val="99"/>
    <w:semiHidden/>
    <w:unhideWhenUsed/>
    <w:rsid w:val="00711B6D"/>
    <w:pPr>
      <w:spacing w:after="120" w:line="259" w:lineRule="auto"/>
      <w:ind w:left="283" w:right="-17" w:hanging="11"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d">
    <w:name w:val="Основной текст с отступом Знак1"/>
    <w:basedOn w:val="a0"/>
    <w:link w:val="ac"/>
    <w:uiPriority w:val="99"/>
    <w:semiHidden/>
    <w:rsid w:val="00711B6D"/>
  </w:style>
  <w:style w:type="paragraph" w:styleId="ae">
    <w:name w:val="Balloon Text"/>
    <w:basedOn w:val="a"/>
    <w:link w:val="1e"/>
    <w:uiPriority w:val="99"/>
    <w:semiHidden/>
    <w:unhideWhenUsed/>
    <w:rsid w:val="00711B6D"/>
    <w:pPr>
      <w:ind w:left="11" w:right="-17" w:hanging="11"/>
      <w:jc w:val="center"/>
    </w:pPr>
    <w:rPr>
      <w:rFonts w:ascii="Segoe UI" w:eastAsiaTheme="minorHAnsi" w:hAnsi="Segoe UI" w:cs="Segoe UI"/>
      <w:sz w:val="18"/>
      <w:szCs w:val="18"/>
      <w:lang w:eastAsia="en-US"/>
    </w:rPr>
  </w:style>
  <w:style w:type="character" w:customStyle="1" w:styleId="1e">
    <w:name w:val="Текст выноски Знак1"/>
    <w:basedOn w:val="a0"/>
    <w:link w:val="ae"/>
    <w:uiPriority w:val="99"/>
    <w:semiHidden/>
    <w:rsid w:val="00711B6D"/>
    <w:rPr>
      <w:rFonts w:ascii="Segoe UI" w:hAnsi="Segoe UI" w:cs="Segoe UI"/>
      <w:sz w:val="18"/>
      <w:szCs w:val="18"/>
    </w:rPr>
  </w:style>
  <w:style w:type="character" w:styleId="af5">
    <w:name w:val="Hyperlink"/>
    <w:basedOn w:val="a0"/>
    <w:uiPriority w:val="99"/>
    <w:unhideWhenUsed/>
    <w:rsid w:val="00711B6D"/>
    <w:rPr>
      <w:color w:val="0563C1" w:themeColor="hyperlink"/>
      <w:u w:val="single"/>
    </w:rPr>
  </w:style>
  <w:style w:type="table" w:customStyle="1" w:styleId="22">
    <w:name w:val="Сетка таблицы2"/>
    <w:basedOn w:val="a1"/>
    <w:next w:val="aa"/>
    <w:uiPriority w:val="39"/>
    <w:rsid w:val="00711B6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3">
    <w:name w:val="toc 2"/>
    <w:basedOn w:val="a"/>
    <w:next w:val="a"/>
    <w:autoRedefine/>
    <w:uiPriority w:val="39"/>
    <w:unhideWhenUsed/>
    <w:rsid w:val="00711B6D"/>
    <w:pPr>
      <w:spacing w:after="100" w:line="259" w:lineRule="auto"/>
      <w:ind w:left="220" w:right="-17" w:hanging="11"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f">
    <w:name w:val="toc 1"/>
    <w:basedOn w:val="a"/>
    <w:next w:val="a"/>
    <w:autoRedefine/>
    <w:uiPriority w:val="39"/>
    <w:semiHidden/>
    <w:unhideWhenUsed/>
    <w:rsid w:val="00711B6D"/>
    <w:pPr>
      <w:spacing w:after="100" w:line="259" w:lineRule="auto"/>
      <w:ind w:right="-17" w:hanging="11"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af6">
    <w:name w:val="FollowedHyperlink"/>
    <w:basedOn w:val="a0"/>
    <w:uiPriority w:val="99"/>
    <w:semiHidden/>
    <w:unhideWhenUsed/>
    <w:rsid w:val="00FF37B9"/>
    <w:rPr>
      <w:color w:val="954F72" w:themeColor="followedHyperlink"/>
      <w:u w:val="single"/>
    </w:rPr>
  </w:style>
  <w:style w:type="paragraph" w:styleId="af7">
    <w:name w:val="caption"/>
    <w:basedOn w:val="a"/>
    <w:next w:val="a"/>
    <w:uiPriority w:val="35"/>
    <w:unhideWhenUsed/>
    <w:qFormat/>
    <w:rsid w:val="00302342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311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0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6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2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0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0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0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0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8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8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7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4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5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03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95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9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0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0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wmf"/><Relationship Id="rId18" Type="http://schemas.openxmlformats.org/officeDocument/2006/relationships/oleObject" Target="embeddings/oleObject4.bin"/><Relationship Id="rId26" Type="http://schemas.openxmlformats.org/officeDocument/2006/relationships/oleObject" Target="embeddings/oleObject8.bin"/><Relationship Id="rId39" Type="http://schemas.openxmlformats.org/officeDocument/2006/relationships/image" Target="media/image15.wmf"/><Relationship Id="rId21" Type="http://schemas.openxmlformats.org/officeDocument/2006/relationships/image" Target="media/image6.wmf"/><Relationship Id="rId34" Type="http://schemas.openxmlformats.org/officeDocument/2006/relationships/oleObject" Target="embeddings/oleObject12.bin"/><Relationship Id="rId42" Type="http://schemas.openxmlformats.org/officeDocument/2006/relationships/oleObject" Target="embeddings/oleObject16.bin"/><Relationship Id="rId47" Type="http://schemas.openxmlformats.org/officeDocument/2006/relationships/image" Target="media/image19.wmf"/><Relationship Id="rId50" Type="http://schemas.openxmlformats.org/officeDocument/2006/relationships/image" Target="media/image20.wmf"/><Relationship Id="rId55" Type="http://schemas.openxmlformats.org/officeDocument/2006/relationships/oleObject" Target="embeddings/oleObject23.bin"/><Relationship Id="rId63" Type="http://schemas.openxmlformats.org/officeDocument/2006/relationships/oleObject" Target="embeddings/oleObject27.bin"/><Relationship Id="rId68" Type="http://schemas.openxmlformats.org/officeDocument/2006/relationships/image" Target="media/image29.wmf"/><Relationship Id="rId76" Type="http://schemas.openxmlformats.org/officeDocument/2006/relationships/image" Target="media/image33.wmf"/><Relationship Id="rId84" Type="http://schemas.openxmlformats.org/officeDocument/2006/relationships/image" Target="media/image37.wmf"/><Relationship Id="rId89" Type="http://schemas.openxmlformats.org/officeDocument/2006/relationships/oleObject" Target="embeddings/oleObject40.bin"/><Relationship Id="rId7" Type="http://schemas.openxmlformats.org/officeDocument/2006/relationships/endnotes" Target="endnotes.xml"/><Relationship Id="rId71" Type="http://schemas.openxmlformats.org/officeDocument/2006/relationships/oleObject" Target="embeddings/oleObject31.bin"/><Relationship Id="rId92" Type="http://schemas.openxmlformats.org/officeDocument/2006/relationships/image" Target="media/image41.png"/><Relationship Id="rId2" Type="http://schemas.openxmlformats.org/officeDocument/2006/relationships/numbering" Target="numbering.xml"/><Relationship Id="rId16" Type="http://schemas.openxmlformats.org/officeDocument/2006/relationships/oleObject" Target="embeddings/oleObject3.bin"/><Relationship Id="rId29" Type="http://schemas.openxmlformats.org/officeDocument/2006/relationships/image" Target="media/image10.wmf"/><Relationship Id="rId11" Type="http://schemas.openxmlformats.org/officeDocument/2006/relationships/image" Target="media/image1.wmf"/><Relationship Id="rId24" Type="http://schemas.openxmlformats.org/officeDocument/2006/relationships/oleObject" Target="embeddings/oleObject7.bin"/><Relationship Id="rId32" Type="http://schemas.openxmlformats.org/officeDocument/2006/relationships/oleObject" Target="embeddings/oleObject11.bin"/><Relationship Id="rId37" Type="http://schemas.openxmlformats.org/officeDocument/2006/relationships/image" Target="media/image14.wmf"/><Relationship Id="rId40" Type="http://schemas.openxmlformats.org/officeDocument/2006/relationships/oleObject" Target="embeddings/oleObject15.bin"/><Relationship Id="rId45" Type="http://schemas.openxmlformats.org/officeDocument/2006/relationships/image" Target="media/image18.wmf"/><Relationship Id="rId53" Type="http://schemas.openxmlformats.org/officeDocument/2006/relationships/oleObject" Target="embeddings/oleObject22.bin"/><Relationship Id="rId58" Type="http://schemas.openxmlformats.org/officeDocument/2006/relationships/image" Target="media/image24.wmf"/><Relationship Id="rId66" Type="http://schemas.openxmlformats.org/officeDocument/2006/relationships/image" Target="media/image28.wmf"/><Relationship Id="rId74" Type="http://schemas.openxmlformats.org/officeDocument/2006/relationships/image" Target="media/image32.wmf"/><Relationship Id="rId79" Type="http://schemas.openxmlformats.org/officeDocument/2006/relationships/oleObject" Target="embeddings/oleObject35.bin"/><Relationship Id="rId87" Type="http://schemas.openxmlformats.org/officeDocument/2006/relationships/oleObject" Target="embeddings/oleObject39.bin"/><Relationship Id="rId5" Type="http://schemas.openxmlformats.org/officeDocument/2006/relationships/webSettings" Target="webSettings.xml"/><Relationship Id="rId61" Type="http://schemas.openxmlformats.org/officeDocument/2006/relationships/oleObject" Target="embeddings/oleObject26.bin"/><Relationship Id="rId82" Type="http://schemas.openxmlformats.org/officeDocument/2006/relationships/image" Target="media/image36.wmf"/><Relationship Id="rId90" Type="http://schemas.openxmlformats.org/officeDocument/2006/relationships/image" Target="media/image40.wmf"/><Relationship Id="rId95" Type="http://schemas.openxmlformats.org/officeDocument/2006/relationships/theme" Target="theme/theme1.xml"/><Relationship Id="rId19" Type="http://schemas.openxmlformats.org/officeDocument/2006/relationships/image" Target="media/image5.wmf"/><Relationship Id="rId14" Type="http://schemas.openxmlformats.org/officeDocument/2006/relationships/oleObject" Target="embeddings/oleObject2.bin"/><Relationship Id="rId22" Type="http://schemas.openxmlformats.org/officeDocument/2006/relationships/oleObject" Target="embeddings/oleObject6.bin"/><Relationship Id="rId27" Type="http://schemas.openxmlformats.org/officeDocument/2006/relationships/image" Target="media/image9.wmf"/><Relationship Id="rId30" Type="http://schemas.openxmlformats.org/officeDocument/2006/relationships/oleObject" Target="embeddings/oleObject10.bin"/><Relationship Id="rId35" Type="http://schemas.openxmlformats.org/officeDocument/2006/relationships/image" Target="media/image13.wmf"/><Relationship Id="rId43" Type="http://schemas.openxmlformats.org/officeDocument/2006/relationships/image" Target="media/image17.wmf"/><Relationship Id="rId48" Type="http://schemas.openxmlformats.org/officeDocument/2006/relationships/oleObject" Target="embeddings/oleObject19.bin"/><Relationship Id="rId56" Type="http://schemas.openxmlformats.org/officeDocument/2006/relationships/image" Target="media/image23.wmf"/><Relationship Id="rId64" Type="http://schemas.openxmlformats.org/officeDocument/2006/relationships/image" Target="media/image27.wmf"/><Relationship Id="rId69" Type="http://schemas.openxmlformats.org/officeDocument/2006/relationships/oleObject" Target="embeddings/oleObject30.bin"/><Relationship Id="rId77" Type="http://schemas.openxmlformats.org/officeDocument/2006/relationships/oleObject" Target="embeddings/oleObject34.bin"/><Relationship Id="rId8" Type="http://schemas.openxmlformats.org/officeDocument/2006/relationships/footer" Target="footer1.xml"/><Relationship Id="rId51" Type="http://schemas.openxmlformats.org/officeDocument/2006/relationships/oleObject" Target="embeddings/oleObject21.bin"/><Relationship Id="rId72" Type="http://schemas.openxmlformats.org/officeDocument/2006/relationships/image" Target="media/image31.wmf"/><Relationship Id="rId80" Type="http://schemas.openxmlformats.org/officeDocument/2006/relationships/image" Target="media/image35.wmf"/><Relationship Id="rId85" Type="http://schemas.openxmlformats.org/officeDocument/2006/relationships/oleObject" Target="embeddings/oleObject38.bin"/><Relationship Id="rId93" Type="http://schemas.openxmlformats.org/officeDocument/2006/relationships/footer" Target="footer4.xml"/><Relationship Id="rId3" Type="http://schemas.openxmlformats.org/officeDocument/2006/relationships/styles" Target="styles.xml"/><Relationship Id="rId12" Type="http://schemas.openxmlformats.org/officeDocument/2006/relationships/oleObject" Target="embeddings/oleObject1.bin"/><Relationship Id="rId17" Type="http://schemas.openxmlformats.org/officeDocument/2006/relationships/image" Target="media/image4.wmf"/><Relationship Id="rId25" Type="http://schemas.openxmlformats.org/officeDocument/2006/relationships/image" Target="media/image8.wmf"/><Relationship Id="rId33" Type="http://schemas.openxmlformats.org/officeDocument/2006/relationships/image" Target="media/image12.wmf"/><Relationship Id="rId38" Type="http://schemas.openxmlformats.org/officeDocument/2006/relationships/oleObject" Target="embeddings/oleObject14.bin"/><Relationship Id="rId46" Type="http://schemas.openxmlformats.org/officeDocument/2006/relationships/oleObject" Target="embeddings/oleObject18.bin"/><Relationship Id="rId59" Type="http://schemas.openxmlformats.org/officeDocument/2006/relationships/oleObject" Target="embeddings/oleObject25.bin"/><Relationship Id="rId67" Type="http://schemas.openxmlformats.org/officeDocument/2006/relationships/oleObject" Target="embeddings/oleObject29.bin"/><Relationship Id="rId20" Type="http://schemas.openxmlformats.org/officeDocument/2006/relationships/oleObject" Target="embeddings/oleObject5.bin"/><Relationship Id="rId41" Type="http://schemas.openxmlformats.org/officeDocument/2006/relationships/image" Target="media/image16.wmf"/><Relationship Id="rId54" Type="http://schemas.openxmlformats.org/officeDocument/2006/relationships/image" Target="media/image22.wmf"/><Relationship Id="rId62" Type="http://schemas.openxmlformats.org/officeDocument/2006/relationships/image" Target="media/image26.wmf"/><Relationship Id="rId70" Type="http://schemas.openxmlformats.org/officeDocument/2006/relationships/image" Target="media/image30.wmf"/><Relationship Id="rId75" Type="http://schemas.openxmlformats.org/officeDocument/2006/relationships/oleObject" Target="embeddings/oleObject33.bin"/><Relationship Id="rId83" Type="http://schemas.openxmlformats.org/officeDocument/2006/relationships/oleObject" Target="embeddings/oleObject37.bin"/><Relationship Id="rId88" Type="http://schemas.openxmlformats.org/officeDocument/2006/relationships/image" Target="media/image39.wmf"/><Relationship Id="rId91" Type="http://schemas.openxmlformats.org/officeDocument/2006/relationships/oleObject" Target="embeddings/oleObject41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wmf"/><Relationship Id="rId23" Type="http://schemas.openxmlformats.org/officeDocument/2006/relationships/image" Target="media/image7.wmf"/><Relationship Id="rId28" Type="http://schemas.openxmlformats.org/officeDocument/2006/relationships/oleObject" Target="embeddings/oleObject9.bin"/><Relationship Id="rId36" Type="http://schemas.openxmlformats.org/officeDocument/2006/relationships/oleObject" Target="embeddings/oleObject13.bin"/><Relationship Id="rId49" Type="http://schemas.openxmlformats.org/officeDocument/2006/relationships/oleObject" Target="embeddings/oleObject20.bin"/><Relationship Id="rId57" Type="http://schemas.openxmlformats.org/officeDocument/2006/relationships/oleObject" Target="embeddings/oleObject24.bin"/><Relationship Id="rId10" Type="http://schemas.openxmlformats.org/officeDocument/2006/relationships/footer" Target="footer3.xml"/><Relationship Id="rId31" Type="http://schemas.openxmlformats.org/officeDocument/2006/relationships/image" Target="media/image11.wmf"/><Relationship Id="rId44" Type="http://schemas.openxmlformats.org/officeDocument/2006/relationships/oleObject" Target="embeddings/oleObject17.bin"/><Relationship Id="rId52" Type="http://schemas.openxmlformats.org/officeDocument/2006/relationships/image" Target="media/image21.wmf"/><Relationship Id="rId60" Type="http://schemas.openxmlformats.org/officeDocument/2006/relationships/image" Target="media/image25.wmf"/><Relationship Id="rId65" Type="http://schemas.openxmlformats.org/officeDocument/2006/relationships/oleObject" Target="embeddings/oleObject28.bin"/><Relationship Id="rId73" Type="http://schemas.openxmlformats.org/officeDocument/2006/relationships/oleObject" Target="embeddings/oleObject32.bin"/><Relationship Id="rId78" Type="http://schemas.openxmlformats.org/officeDocument/2006/relationships/image" Target="media/image34.wmf"/><Relationship Id="rId81" Type="http://schemas.openxmlformats.org/officeDocument/2006/relationships/oleObject" Target="embeddings/oleObject36.bin"/><Relationship Id="rId86" Type="http://schemas.openxmlformats.org/officeDocument/2006/relationships/image" Target="media/image38.wmf"/><Relationship Id="rId9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6411AE-DB9C-4D99-B7B3-F197C40605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2376</TotalTime>
  <Pages>31</Pages>
  <Words>14439</Words>
  <Characters>82307</Characters>
  <Application>Microsoft Office Word</Application>
  <DocSecurity>0</DocSecurity>
  <Lines>685</Lines>
  <Paragraphs>193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monsterbelk00@gmail.com</dc:creator>
  <cp:keywords/>
  <dc:description/>
  <cp:lastModifiedBy>monsterbelk00@gmail.com</cp:lastModifiedBy>
  <cp:revision>24</cp:revision>
  <cp:lastPrinted>2023-11-15T08:18:00Z</cp:lastPrinted>
  <dcterms:created xsi:type="dcterms:W3CDTF">2023-11-09T20:27:00Z</dcterms:created>
  <dcterms:modified xsi:type="dcterms:W3CDTF">2024-04-04T20:12:00Z</dcterms:modified>
</cp:coreProperties>
</file>