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A9474" w14:textId="7BEE0B37" w:rsidR="002D1AD1" w:rsidRDefault="002D1AD1" w:rsidP="002D1AD1">
      <w:pPr>
        <w:spacing w:line="480" w:lineRule="auto"/>
        <w:rPr>
          <w:rFonts w:ascii="Times New Roman" w:hAnsi="Times New Roman" w:cs="Times New Roman"/>
        </w:rPr>
      </w:pPr>
      <w:r>
        <w:rPr>
          <w:rFonts w:ascii="Times New Roman" w:hAnsi="Times New Roman" w:cs="Times New Roman"/>
        </w:rPr>
        <w:t>Nilam Abdul-Haqq</w:t>
      </w:r>
    </w:p>
    <w:p w14:paraId="5A35E38C" w14:textId="2F8B14F0" w:rsidR="002D1AD1" w:rsidRDefault="002D1AD1" w:rsidP="002D1AD1">
      <w:pPr>
        <w:spacing w:line="480" w:lineRule="auto"/>
        <w:rPr>
          <w:rFonts w:ascii="Times New Roman" w:hAnsi="Times New Roman" w:cs="Times New Roman"/>
        </w:rPr>
      </w:pPr>
      <w:r>
        <w:rPr>
          <w:rFonts w:ascii="Times New Roman" w:hAnsi="Times New Roman" w:cs="Times New Roman"/>
        </w:rPr>
        <w:t xml:space="preserve">CSD-430 </w:t>
      </w:r>
      <w:proofErr w:type="gramStart"/>
      <w:r>
        <w:rPr>
          <w:rFonts w:ascii="Times New Roman" w:hAnsi="Times New Roman" w:cs="Times New Roman"/>
        </w:rPr>
        <w:t>Server Side</w:t>
      </w:r>
      <w:proofErr w:type="gramEnd"/>
      <w:r>
        <w:rPr>
          <w:rFonts w:ascii="Times New Roman" w:hAnsi="Times New Roman" w:cs="Times New Roman"/>
        </w:rPr>
        <w:t xml:space="preserve"> Development</w:t>
      </w:r>
    </w:p>
    <w:p w14:paraId="2470F123" w14:textId="39228D31" w:rsidR="002D1AD1" w:rsidRDefault="002D1AD1" w:rsidP="002D1AD1">
      <w:pPr>
        <w:spacing w:line="480" w:lineRule="auto"/>
        <w:rPr>
          <w:rFonts w:ascii="Times New Roman" w:hAnsi="Times New Roman" w:cs="Times New Roman"/>
        </w:rPr>
      </w:pPr>
      <w:r>
        <w:rPr>
          <w:rFonts w:ascii="Times New Roman" w:hAnsi="Times New Roman" w:cs="Times New Roman"/>
        </w:rPr>
        <w:t>Assignment 10.1</w:t>
      </w:r>
    </w:p>
    <w:p w14:paraId="2974BC87" w14:textId="273FF303" w:rsidR="002D1AD1" w:rsidRDefault="002D1AD1" w:rsidP="002D1AD1">
      <w:pPr>
        <w:spacing w:line="480" w:lineRule="auto"/>
        <w:rPr>
          <w:rFonts w:ascii="Times New Roman" w:hAnsi="Times New Roman" w:cs="Times New Roman"/>
        </w:rPr>
      </w:pPr>
      <w:r>
        <w:rPr>
          <w:rFonts w:ascii="Times New Roman" w:hAnsi="Times New Roman" w:cs="Times New Roman"/>
        </w:rPr>
        <w:t>October. 6, 2025</w:t>
      </w:r>
    </w:p>
    <w:p w14:paraId="3C90C724" w14:textId="6FE24323" w:rsidR="002D1AD1" w:rsidRDefault="002D1AD1" w:rsidP="002D1AD1">
      <w:pPr>
        <w:spacing w:line="480" w:lineRule="auto"/>
        <w:jc w:val="center"/>
        <w:rPr>
          <w:rFonts w:ascii="Times New Roman" w:hAnsi="Times New Roman" w:cs="Times New Roman"/>
        </w:rPr>
      </w:pPr>
      <w:r>
        <w:rPr>
          <w:rFonts w:ascii="Times New Roman" w:hAnsi="Times New Roman" w:cs="Times New Roman"/>
        </w:rPr>
        <w:t>Creating Custom Tags in JSP</w:t>
      </w:r>
    </w:p>
    <w:p w14:paraId="37D21160" w14:textId="017614CC" w:rsidR="002E20C9" w:rsidRPr="002E20C9" w:rsidRDefault="002E20C9" w:rsidP="002E20C9">
      <w:pPr>
        <w:spacing w:line="480" w:lineRule="auto"/>
        <w:ind w:firstLine="720"/>
        <w:rPr>
          <w:rFonts w:ascii="Times New Roman" w:hAnsi="Times New Roman" w:cs="Times New Roman"/>
        </w:rPr>
      </w:pPr>
      <w:proofErr w:type="spellStart"/>
      <w:r w:rsidRPr="002E20C9">
        <w:rPr>
          <w:rFonts w:ascii="Times New Roman" w:hAnsi="Times New Roman" w:cs="Times New Roman"/>
        </w:rPr>
        <w:t>JavaServer</w:t>
      </w:r>
      <w:proofErr w:type="spellEnd"/>
      <w:r w:rsidRPr="002E20C9">
        <w:rPr>
          <w:rFonts w:ascii="Times New Roman" w:hAnsi="Times New Roman" w:cs="Times New Roman"/>
        </w:rPr>
        <w:t xml:space="preserve"> Pages (JSP) technology has long provided developers with a robust and flexible way to embed dynamic Java content directly into web pages. However, as applications grow more complex, maintaining readability and reusability </w:t>
      </w:r>
      <w:proofErr w:type="gramStart"/>
      <w:r w:rsidRPr="002E20C9">
        <w:rPr>
          <w:rFonts w:ascii="Times New Roman" w:hAnsi="Times New Roman" w:cs="Times New Roman"/>
        </w:rPr>
        <w:t>becomes</w:t>
      </w:r>
      <w:proofErr w:type="gramEnd"/>
      <w:r w:rsidRPr="002E20C9">
        <w:rPr>
          <w:rFonts w:ascii="Times New Roman" w:hAnsi="Times New Roman" w:cs="Times New Roman"/>
        </w:rPr>
        <w:t xml:space="preserve"> challenging when business logic is intertwined with HTML markup. To solve this, developers can use </w:t>
      </w:r>
      <w:r w:rsidRPr="002E20C9">
        <w:rPr>
          <w:rFonts w:ascii="Times New Roman" w:hAnsi="Times New Roman" w:cs="Times New Roman"/>
          <w:i/>
          <w:iCs/>
        </w:rPr>
        <w:t>custom tags</w:t>
      </w:r>
      <w:r w:rsidRPr="002E20C9">
        <w:rPr>
          <w:rFonts w:ascii="Times New Roman" w:hAnsi="Times New Roman" w:cs="Times New Roman"/>
        </w:rPr>
        <w:t>, a feature that enables them to encapsulate Java functionality into simple, reusable components that resemble standard HTML tags. This paper explores the process of creating custom tags in JSP, examines their advantages and disadvantages, outlines development requirements, and shares personal opinions on their use.</w:t>
      </w:r>
    </w:p>
    <w:p w14:paraId="5133E2C5" w14:textId="77777777" w:rsidR="002E20C9" w:rsidRPr="002E20C9" w:rsidRDefault="002E20C9" w:rsidP="002E20C9">
      <w:pPr>
        <w:spacing w:line="480" w:lineRule="auto"/>
        <w:ind w:firstLine="720"/>
        <w:rPr>
          <w:rFonts w:ascii="Times New Roman" w:hAnsi="Times New Roman" w:cs="Times New Roman"/>
        </w:rPr>
      </w:pPr>
      <w:r w:rsidRPr="002E20C9">
        <w:rPr>
          <w:rFonts w:ascii="Times New Roman" w:hAnsi="Times New Roman" w:cs="Times New Roman"/>
        </w:rPr>
        <w:t>Custom tags in JSP are user-defined components that extend the capabilities of JSP by allowing developers to encapsulate reusable functionality (</w:t>
      </w:r>
      <w:proofErr w:type="spellStart"/>
      <w:r w:rsidRPr="002E20C9">
        <w:rPr>
          <w:rFonts w:ascii="Times New Roman" w:hAnsi="Times New Roman" w:cs="Times New Roman"/>
        </w:rPr>
        <w:t>TutorialsPoint</w:t>
      </w:r>
      <w:proofErr w:type="spellEnd"/>
      <w:r w:rsidRPr="002E20C9">
        <w:rPr>
          <w:rFonts w:ascii="Times New Roman" w:hAnsi="Times New Roman" w:cs="Times New Roman"/>
        </w:rPr>
        <w:t>). Instead of writing repetitive Java code directly in JSP pages, developers can place that logic inside a tag handler class and use it as a custom tag within their JSP files. This approach promotes separation of concerns by keeping presentation and business logic distinct.</w:t>
      </w:r>
    </w:p>
    <w:p w14:paraId="4E8F89D0" w14:textId="77777777" w:rsidR="002E20C9" w:rsidRPr="002E20C9" w:rsidRDefault="002E20C9" w:rsidP="002E20C9">
      <w:pPr>
        <w:spacing w:line="480" w:lineRule="auto"/>
        <w:ind w:firstLine="720"/>
        <w:rPr>
          <w:rFonts w:ascii="Times New Roman" w:hAnsi="Times New Roman" w:cs="Times New Roman"/>
        </w:rPr>
      </w:pPr>
      <w:r w:rsidRPr="002E20C9">
        <w:rPr>
          <w:rFonts w:ascii="Times New Roman" w:hAnsi="Times New Roman" w:cs="Times New Roman"/>
        </w:rPr>
        <w:t xml:space="preserve">JSP custom tags originated from the need to simplify dynamic web development. As JSP evolved in the early 2000s alongside servlets, developers often faced code duplication and poor readability due to </w:t>
      </w:r>
      <w:proofErr w:type="spellStart"/>
      <w:r w:rsidRPr="002E20C9">
        <w:rPr>
          <w:rFonts w:ascii="Times New Roman" w:hAnsi="Times New Roman" w:cs="Times New Roman"/>
        </w:rPr>
        <w:t>scriptlets</w:t>
      </w:r>
      <w:proofErr w:type="spellEnd"/>
      <w:r w:rsidRPr="002E20C9">
        <w:rPr>
          <w:rFonts w:ascii="Times New Roman" w:hAnsi="Times New Roman" w:cs="Times New Roman"/>
        </w:rPr>
        <w:t xml:space="preserve"> (&lt;% %&gt;). The Java Community introduced </w:t>
      </w:r>
      <w:r w:rsidRPr="002E20C9">
        <w:rPr>
          <w:rFonts w:ascii="Times New Roman" w:hAnsi="Times New Roman" w:cs="Times New Roman"/>
          <w:i/>
          <w:iCs/>
        </w:rPr>
        <w:t>Tag Libraries</w:t>
      </w:r>
      <w:r w:rsidRPr="002E20C9">
        <w:rPr>
          <w:rFonts w:ascii="Times New Roman" w:hAnsi="Times New Roman" w:cs="Times New Roman"/>
        </w:rPr>
        <w:t xml:space="preserve"> to solve </w:t>
      </w:r>
      <w:r w:rsidRPr="002E20C9">
        <w:rPr>
          <w:rFonts w:ascii="Times New Roman" w:hAnsi="Times New Roman" w:cs="Times New Roman"/>
        </w:rPr>
        <w:lastRenderedPageBreak/>
        <w:t xml:space="preserve">this problem, allowing developers to create reusable tags described in Tag Library Descriptor (TLD) files and implemented in Java classes (Oracle, </w:t>
      </w:r>
      <w:r w:rsidRPr="002E20C9">
        <w:rPr>
          <w:rFonts w:ascii="Times New Roman" w:hAnsi="Times New Roman" w:cs="Times New Roman"/>
          <w:i/>
          <w:iCs/>
        </w:rPr>
        <w:t>Custom Tags in JSP Pages</w:t>
      </w:r>
      <w:r w:rsidRPr="002E20C9">
        <w:rPr>
          <w:rFonts w:ascii="Times New Roman" w:hAnsi="Times New Roman" w:cs="Times New Roman"/>
        </w:rPr>
        <w:t>).</w:t>
      </w:r>
    </w:p>
    <w:p w14:paraId="63F13D95" w14:textId="53A4B972" w:rsidR="002E20C9" w:rsidRPr="002E20C9" w:rsidRDefault="002E20C9" w:rsidP="002E20C9">
      <w:pPr>
        <w:spacing w:line="480" w:lineRule="auto"/>
        <w:ind w:firstLine="720"/>
        <w:rPr>
          <w:rFonts w:ascii="Times New Roman" w:hAnsi="Times New Roman" w:cs="Times New Roman"/>
        </w:rPr>
      </w:pPr>
      <w:r w:rsidRPr="002E20C9">
        <w:rPr>
          <w:rFonts w:ascii="Times New Roman" w:hAnsi="Times New Roman" w:cs="Times New Roman"/>
        </w:rPr>
        <w:t>According to Baeldung, custom tags function similarly to components in modern frameworks—they abstract common behavior into concise and reusable building blocks. This evolution mirrors the movement toward component-based architecture, which is now seen in frameworks such as React, Angular, and Spring MVC.</w:t>
      </w:r>
    </w:p>
    <w:p w14:paraId="49E7826A" w14:textId="77777777"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Developing a JSP custom tag involves three main steps: creating a tag handler class, defining a Tag Library Descriptor (TLD) file, and declaring the tag in a JSP page.</w:t>
      </w:r>
    </w:p>
    <w:p w14:paraId="5182F6CC" w14:textId="77777777" w:rsidR="002E20C9" w:rsidRPr="002E20C9" w:rsidRDefault="002E20C9" w:rsidP="002E20C9">
      <w:pPr>
        <w:numPr>
          <w:ilvl w:val="0"/>
          <w:numId w:val="1"/>
        </w:numPr>
        <w:spacing w:line="480" w:lineRule="auto"/>
        <w:rPr>
          <w:rFonts w:ascii="Times New Roman" w:hAnsi="Times New Roman" w:cs="Times New Roman"/>
        </w:rPr>
      </w:pPr>
      <w:r w:rsidRPr="002E20C9">
        <w:rPr>
          <w:rFonts w:ascii="Times New Roman" w:hAnsi="Times New Roman" w:cs="Times New Roman"/>
          <w:b/>
          <w:bCs/>
        </w:rPr>
        <w:t>Create a Tag Handler Class</w:t>
      </w:r>
      <w:r w:rsidRPr="002E20C9">
        <w:rPr>
          <w:rFonts w:ascii="Times New Roman" w:hAnsi="Times New Roman" w:cs="Times New Roman"/>
        </w:rPr>
        <w:t xml:space="preserve"> – The handler class must extend </w:t>
      </w:r>
      <w:proofErr w:type="spellStart"/>
      <w:r w:rsidRPr="002E20C9">
        <w:rPr>
          <w:rFonts w:ascii="Times New Roman" w:hAnsi="Times New Roman" w:cs="Times New Roman"/>
        </w:rPr>
        <w:t>SimpleTagSupport</w:t>
      </w:r>
      <w:proofErr w:type="spellEnd"/>
      <w:r w:rsidRPr="002E20C9">
        <w:rPr>
          <w:rFonts w:ascii="Times New Roman" w:hAnsi="Times New Roman" w:cs="Times New Roman"/>
        </w:rPr>
        <w:t xml:space="preserve"> or implement the Tag interface. This class defines the logic that </w:t>
      </w:r>
      <w:proofErr w:type="gramStart"/>
      <w:r w:rsidRPr="002E20C9">
        <w:rPr>
          <w:rFonts w:ascii="Times New Roman" w:hAnsi="Times New Roman" w:cs="Times New Roman"/>
        </w:rPr>
        <w:t>executes</w:t>
      </w:r>
      <w:proofErr w:type="gramEnd"/>
      <w:r w:rsidRPr="002E20C9">
        <w:rPr>
          <w:rFonts w:ascii="Times New Roman" w:hAnsi="Times New Roman" w:cs="Times New Roman"/>
        </w:rPr>
        <w:t xml:space="preserve"> when the tag is used.</w:t>
      </w:r>
    </w:p>
    <w:p w14:paraId="2842C53B" w14:textId="77777777" w:rsidR="002E20C9" w:rsidRPr="002E20C9" w:rsidRDefault="002E20C9" w:rsidP="002E20C9">
      <w:pPr>
        <w:numPr>
          <w:ilvl w:val="0"/>
          <w:numId w:val="1"/>
        </w:numPr>
        <w:spacing w:line="480" w:lineRule="auto"/>
        <w:rPr>
          <w:rFonts w:ascii="Times New Roman" w:hAnsi="Times New Roman" w:cs="Times New Roman"/>
        </w:rPr>
      </w:pPr>
      <w:r w:rsidRPr="002E20C9">
        <w:rPr>
          <w:rFonts w:ascii="Times New Roman" w:hAnsi="Times New Roman" w:cs="Times New Roman"/>
          <w:b/>
          <w:bCs/>
        </w:rPr>
        <w:t>Define the TLD File</w:t>
      </w:r>
      <w:r w:rsidRPr="002E20C9">
        <w:rPr>
          <w:rFonts w:ascii="Times New Roman" w:hAnsi="Times New Roman" w:cs="Times New Roman"/>
        </w:rPr>
        <w:t xml:space="preserve"> – The Tag Library Descriptor defines the tag name, attributes, and corresponding handler class.</w:t>
      </w:r>
    </w:p>
    <w:p w14:paraId="24952919" w14:textId="77777777" w:rsidR="002E20C9" w:rsidRPr="002E20C9" w:rsidRDefault="002E20C9" w:rsidP="002E20C9">
      <w:pPr>
        <w:numPr>
          <w:ilvl w:val="0"/>
          <w:numId w:val="1"/>
        </w:numPr>
        <w:spacing w:line="480" w:lineRule="auto"/>
        <w:rPr>
          <w:rFonts w:ascii="Times New Roman" w:hAnsi="Times New Roman" w:cs="Times New Roman"/>
        </w:rPr>
      </w:pPr>
      <w:r w:rsidRPr="002E20C9">
        <w:rPr>
          <w:rFonts w:ascii="Times New Roman" w:hAnsi="Times New Roman" w:cs="Times New Roman"/>
          <w:b/>
          <w:bCs/>
        </w:rPr>
        <w:t>Use the Tag in a JSP File</w:t>
      </w:r>
      <w:r w:rsidRPr="002E20C9">
        <w:rPr>
          <w:rFonts w:ascii="Times New Roman" w:hAnsi="Times New Roman" w:cs="Times New Roman"/>
        </w:rPr>
        <w:t xml:space="preserve"> – Finally, the tag library is imported with a </w:t>
      </w:r>
      <w:proofErr w:type="spellStart"/>
      <w:r w:rsidRPr="002E20C9">
        <w:rPr>
          <w:rFonts w:ascii="Times New Roman" w:hAnsi="Times New Roman" w:cs="Times New Roman"/>
        </w:rPr>
        <w:t>taglib</w:t>
      </w:r>
      <w:proofErr w:type="spellEnd"/>
      <w:r w:rsidRPr="002E20C9">
        <w:rPr>
          <w:rFonts w:ascii="Times New Roman" w:hAnsi="Times New Roman" w:cs="Times New Roman"/>
        </w:rPr>
        <w:t xml:space="preserve"> directive, and the custom tag is used in the JSP.</w:t>
      </w:r>
    </w:p>
    <w:p w14:paraId="7CCEF5C3" w14:textId="77777777"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 xml:space="preserve">According to Oracle’s documentation, the TLD acts as the “blueprint” for how JSP interprets and processes each tag. When the JSP engine encounters a custom tag, it delegates execution to the Java class defined in the TLD (Oracle, </w:t>
      </w:r>
      <w:r w:rsidRPr="002E20C9">
        <w:rPr>
          <w:rFonts w:ascii="Times New Roman" w:hAnsi="Times New Roman" w:cs="Times New Roman"/>
          <w:i/>
          <w:iCs/>
        </w:rPr>
        <w:t>Understanding and Creating Custom JSP Tags</w:t>
      </w:r>
      <w:r w:rsidRPr="002E20C9">
        <w:rPr>
          <w:rFonts w:ascii="Times New Roman" w:hAnsi="Times New Roman" w:cs="Times New Roman"/>
        </w:rPr>
        <w:t>).</w:t>
      </w:r>
    </w:p>
    <w:p w14:paraId="60A4B26C" w14:textId="2876A695"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 xml:space="preserve">Custom tags offer several key advantages. They simplify code maintenance by promoting reuse and separation of presentation logic. Developers can encapsulate frequently used dynamic operations—like formatting, authentication checks, or UI components—into simple, consistent </w:t>
      </w:r>
      <w:r w:rsidRPr="002E20C9">
        <w:rPr>
          <w:rFonts w:ascii="Times New Roman" w:hAnsi="Times New Roman" w:cs="Times New Roman"/>
        </w:rPr>
        <w:lastRenderedPageBreak/>
        <w:t>tags. This improves readability and maintainability across large enterprise applications (</w:t>
      </w:r>
      <w:proofErr w:type="spellStart"/>
      <w:r w:rsidRPr="002E20C9">
        <w:rPr>
          <w:rFonts w:ascii="Times New Roman" w:hAnsi="Times New Roman" w:cs="Times New Roman"/>
        </w:rPr>
        <w:t>GeeksforGeeks</w:t>
      </w:r>
      <w:proofErr w:type="spellEnd"/>
      <w:r w:rsidRPr="002E20C9">
        <w:rPr>
          <w:rFonts w:ascii="Times New Roman" w:hAnsi="Times New Roman" w:cs="Times New Roman"/>
        </w:rPr>
        <w:t>). Additionally, custom tags can be combined into libraries and shared across multiple projects, improving development efficiency.</w:t>
      </w:r>
    </w:p>
    <w:p w14:paraId="295DB33A" w14:textId="737F92B2"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 xml:space="preserve">However, custom tags are not without drawbacks. They can introduce additional complexity during setup, particularly when defining TLD files and managing </w:t>
      </w:r>
      <w:proofErr w:type="spellStart"/>
      <w:r w:rsidRPr="002E20C9">
        <w:rPr>
          <w:rFonts w:ascii="Times New Roman" w:hAnsi="Times New Roman" w:cs="Times New Roman"/>
        </w:rPr>
        <w:t>classpaths</w:t>
      </w:r>
      <w:proofErr w:type="spellEnd"/>
      <w:r w:rsidRPr="002E20C9">
        <w:rPr>
          <w:rFonts w:ascii="Times New Roman" w:hAnsi="Times New Roman" w:cs="Times New Roman"/>
        </w:rPr>
        <w:t>. Debugging can also be more challenging because the logic is abstracted away from the JSP file. Overusing tags for simple operations can lead to unnecessary overhead. As Oracle notes, developers should use custom tags strategically, focusing on encapsulating reusable or complex logic rather than trivial functionality (</w:t>
      </w:r>
      <w:r w:rsidRPr="002E20C9">
        <w:rPr>
          <w:rFonts w:ascii="Times New Roman" w:hAnsi="Times New Roman" w:cs="Times New Roman"/>
          <w:i/>
          <w:iCs/>
        </w:rPr>
        <w:t>Custom Tags in JSP Pages</w:t>
      </w:r>
      <w:r w:rsidRPr="002E20C9">
        <w:rPr>
          <w:rFonts w:ascii="Times New Roman" w:hAnsi="Times New Roman" w:cs="Times New Roman"/>
        </w:rPr>
        <w:t>).</w:t>
      </w:r>
    </w:p>
    <w:p w14:paraId="0AB17152" w14:textId="77777777" w:rsidR="002E20C9" w:rsidRPr="002E20C9" w:rsidRDefault="002E20C9" w:rsidP="002E20C9">
      <w:pPr>
        <w:spacing w:line="480" w:lineRule="auto"/>
        <w:rPr>
          <w:rFonts w:ascii="Times New Roman" w:hAnsi="Times New Roman" w:cs="Times New Roman"/>
        </w:rPr>
      </w:pPr>
      <w:r w:rsidRPr="002E20C9">
        <w:rPr>
          <w:rFonts w:ascii="Times New Roman" w:hAnsi="Times New Roman" w:cs="Times New Roman"/>
          <w:b/>
          <w:bCs/>
        </w:rPr>
        <w:t>Development Requirements:</w:t>
      </w:r>
      <w:r w:rsidRPr="002E20C9">
        <w:rPr>
          <w:rFonts w:ascii="Times New Roman" w:hAnsi="Times New Roman" w:cs="Times New Roman"/>
        </w:rPr>
        <w:br/>
        <w:t>To successfully create and deploy a custom tag, developers need the following:</w:t>
      </w:r>
    </w:p>
    <w:p w14:paraId="54550192" w14:textId="77777777" w:rsidR="002E20C9" w:rsidRPr="002E20C9" w:rsidRDefault="002E20C9" w:rsidP="002E20C9">
      <w:pPr>
        <w:numPr>
          <w:ilvl w:val="0"/>
          <w:numId w:val="2"/>
        </w:numPr>
        <w:spacing w:line="480" w:lineRule="auto"/>
        <w:rPr>
          <w:rFonts w:ascii="Times New Roman" w:hAnsi="Times New Roman" w:cs="Times New Roman"/>
        </w:rPr>
      </w:pPr>
      <w:r w:rsidRPr="002E20C9">
        <w:rPr>
          <w:rFonts w:ascii="Times New Roman" w:hAnsi="Times New Roman" w:cs="Times New Roman"/>
        </w:rPr>
        <w:t>A web container that supports JSP 2.0 or later.</w:t>
      </w:r>
    </w:p>
    <w:p w14:paraId="5C2A3360" w14:textId="77777777" w:rsidR="002E20C9" w:rsidRPr="002E20C9" w:rsidRDefault="002E20C9" w:rsidP="002E20C9">
      <w:pPr>
        <w:numPr>
          <w:ilvl w:val="0"/>
          <w:numId w:val="2"/>
        </w:numPr>
        <w:spacing w:line="480" w:lineRule="auto"/>
        <w:rPr>
          <w:rFonts w:ascii="Times New Roman" w:hAnsi="Times New Roman" w:cs="Times New Roman"/>
        </w:rPr>
      </w:pPr>
      <w:r w:rsidRPr="002E20C9">
        <w:rPr>
          <w:rFonts w:ascii="Times New Roman" w:hAnsi="Times New Roman" w:cs="Times New Roman"/>
        </w:rPr>
        <w:t>Properly structured WEB-INF directory containing the .</w:t>
      </w:r>
      <w:proofErr w:type="spellStart"/>
      <w:r w:rsidRPr="002E20C9">
        <w:rPr>
          <w:rFonts w:ascii="Times New Roman" w:hAnsi="Times New Roman" w:cs="Times New Roman"/>
        </w:rPr>
        <w:t>tld</w:t>
      </w:r>
      <w:proofErr w:type="spellEnd"/>
      <w:r w:rsidRPr="002E20C9">
        <w:rPr>
          <w:rFonts w:ascii="Times New Roman" w:hAnsi="Times New Roman" w:cs="Times New Roman"/>
        </w:rPr>
        <w:t xml:space="preserve"> file and tag handler classes.</w:t>
      </w:r>
    </w:p>
    <w:p w14:paraId="13533769" w14:textId="27228CC8" w:rsidR="002E20C9" w:rsidRPr="002E20C9" w:rsidRDefault="002E20C9" w:rsidP="002E20C9">
      <w:pPr>
        <w:numPr>
          <w:ilvl w:val="0"/>
          <w:numId w:val="2"/>
        </w:numPr>
        <w:spacing w:line="480" w:lineRule="auto"/>
        <w:rPr>
          <w:rFonts w:ascii="Times New Roman" w:hAnsi="Times New Roman" w:cs="Times New Roman"/>
        </w:rPr>
      </w:pPr>
      <w:r w:rsidRPr="002E20C9">
        <w:rPr>
          <w:rFonts w:ascii="Times New Roman" w:hAnsi="Times New Roman" w:cs="Times New Roman"/>
        </w:rPr>
        <w:t>Updated deployment descriptor (web.xml), if required, to register the tag library.</w:t>
      </w:r>
    </w:p>
    <w:p w14:paraId="538214CF" w14:textId="77777777"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From my perspective as a student and aspiring developer, I find JSP custom tags a powerful tool for building clean and modular web applications. They align with best practices like abstraction and encapsulation, which are central to Java development. I especially appreciate how they allow front-end developers to use server-side logic without directly touching Java code—much like using a component library in modern frameworks.</w:t>
      </w:r>
    </w:p>
    <w:p w14:paraId="060065A6" w14:textId="7B8DABD9" w:rsidR="002E20C9" w:rsidRP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 xml:space="preserve">That said, I also recognize that with newer frameworks such as Spring Boot and Jakarta EE’s </w:t>
      </w:r>
      <w:proofErr w:type="spellStart"/>
      <w:r w:rsidRPr="002E20C9">
        <w:rPr>
          <w:rFonts w:ascii="Times New Roman" w:hAnsi="Times New Roman" w:cs="Times New Roman"/>
        </w:rPr>
        <w:t>Facelets</w:t>
      </w:r>
      <w:proofErr w:type="spellEnd"/>
      <w:r w:rsidRPr="002E20C9">
        <w:rPr>
          <w:rFonts w:ascii="Times New Roman" w:hAnsi="Times New Roman" w:cs="Times New Roman"/>
        </w:rPr>
        <w:t>, many developers now rely less on JSP. However, the principles behind custom tags—</w:t>
      </w:r>
      <w:r w:rsidRPr="002E20C9">
        <w:rPr>
          <w:rFonts w:ascii="Times New Roman" w:hAnsi="Times New Roman" w:cs="Times New Roman"/>
        </w:rPr>
        <w:lastRenderedPageBreak/>
        <w:t>modularity, reusability, and separation of concerns—are timeless. For teams maintaining legacy systems or transitioning to newer architectures, mastering custom tags is still worthwhile. In my view, they remain a strong educational bridge between classic JSP development and modern web frameworks.</w:t>
      </w:r>
    </w:p>
    <w:p w14:paraId="399D902C" w14:textId="3FCB3550" w:rsidR="002E20C9" w:rsidRDefault="002E20C9" w:rsidP="002E20C9">
      <w:pPr>
        <w:spacing w:line="480" w:lineRule="auto"/>
        <w:ind w:firstLine="360"/>
        <w:rPr>
          <w:rFonts w:ascii="Times New Roman" w:hAnsi="Times New Roman" w:cs="Times New Roman"/>
        </w:rPr>
      </w:pPr>
      <w:r w:rsidRPr="002E20C9">
        <w:rPr>
          <w:rFonts w:ascii="Times New Roman" w:hAnsi="Times New Roman" w:cs="Times New Roman"/>
        </w:rPr>
        <w:t>Custom tags in JSP provide a structured and maintainable way to integrate Java logic within web pages. They encourage code reuse, enhance readability, and support modular design—fundamental practices in software engineering. While they require setup and discipline to implement correctly, their long-term benefits outweigh the initial learning curve. Understanding and applying JSP custom tags equips developers with skills that remain relevant even as technologies evolve, reinforcing the foundational principles of clean and maintainable web development.</w:t>
      </w:r>
    </w:p>
    <w:p w14:paraId="71C907B7" w14:textId="77777777" w:rsidR="002E20C9" w:rsidRDefault="002E20C9">
      <w:pPr>
        <w:rPr>
          <w:rFonts w:ascii="Times New Roman" w:hAnsi="Times New Roman" w:cs="Times New Roman"/>
        </w:rPr>
      </w:pPr>
      <w:r>
        <w:rPr>
          <w:rFonts w:ascii="Times New Roman" w:hAnsi="Times New Roman" w:cs="Times New Roman"/>
        </w:rPr>
        <w:br w:type="page"/>
      </w:r>
    </w:p>
    <w:p w14:paraId="6CF64BEA" w14:textId="669BBD0B" w:rsidR="002E20C9" w:rsidRDefault="002E20C9" w:rsidP="002E20C9">
      <w:pPr>
        <w:spacing w:line="480" w:lineRule="auto"/>
        <w:ind w:firstLine="360"/>
        <w:jc w:val="center"/>
        <w:rPr>
          <w:rFonts w:ascii="Times New Roman" w:hAnsi="Times New Roman" w:cs="Times New Roman"/>
        </w:rPr>
      </w:pPr>
      <w:r>
        <w:rPr>
          <w:rFonts w:ascii="Times New Roman" w:hAnsi="Times New Roman" w:cs="Times New Roman"/>
        </w:rPr>
        <w:lastRenderedPageBreak/>
        <w:t>Works Cited</w:t>
      </w:r>
    </w:p>
    <w:p w14:paraId="57DB94F9" w14:textId="73066BB8" w:rsidR="002D1AD1" w:rsidRPr="002D1AD1" w:rsidRDefault="002D1AD1" w:rsidP="002D1AD1">
      <w:pPr>
        <w:spacing w:line="480" w:lineRule="auto"/>
        <w:ind w:left="360" w:hanging="360"/>
        <w:rPr>
          <w:rFonts w:ascii="Times New Roman" w:hAnsi="Times New Roman" w:cs="Times New Roman"/>
        </w:rPr>
      </w:pPr>
      <w:proofErr w:type="spellStart"/>
      <w:r w:rsidRPr="002D1AD1">
        <w:rPr>
          <w:rFonts w:ascii="Times New Roman" w:hAnsi="Times New Roman" w:cs="Times New Roman"/>
        </w:rPr>
        <w:t>Baeldung</w:t>
      </w:r>
      <w:proofErr w:type="spellEnd"/>
      <w:r w:rsidRPr="002D1AD1">
        <w:rPr>
          <w:rFonts w:ascii="Times New Roman" w:hAnsi="Times New Roman" w:cs="Times New Roman"/>
        </w:rPr>
        <w:t xml:space="preserve">. </w:t>
      </w:r>
      <w:r w:rsidRPr="002D1AD1">
        <w:rPr>
          <w:rFonts w:ascii="Times New Roman" w:hAnsi="Times New Roman" w:cs="Times New Roman"/>
          <w:i/>
          <w:iCs/>
        </w:rPr>
        <w:t xml:space="preserve">“Guide to </w:t>
      </w:r>
      <w:proofErr w:type="spellStart"/>
      <w:r w:rsidRPr="002D1AD1">
        <w:rPr>
          <w:rFonts w:ascii="Times New Roman" w:hAnsi="Times New Roman" w:cs="Times New Roman"/>
          <w:i/>
          <w:iCs/>
        </w:rPr>
        <w:t>JavaServer</w:t>
      </w:r>
      <w:proofErr w:type="spellEnd"/>
      <w:r w:rsidRPr="002D1AD1">
        <w:rPr>
          <w:rFonts w:ascii="Times New Roman" w:hAnsi="Times New Roman" w:cs="Times New Roman"/>
          <w:i/>
          <w:iCs/>
        </w:rPr>
        <w:t xml:space="preserve"> Pages (JSP).”</w:t>
      </w:r>
      <w:r w:rsidRPr="002D1AD1">
        <w:rPr>
          <w:rFonts w:ascii="Times New Roman" w:hAnsi="Times New Roman" w:cs="Times New Roman"/>
        </w:rPr>
        <w:t xml:space="preserve"> </w:t>
      </w:r>
      <w:proofErr w:type="spellStart"/>
      <w:r w:rsidRPr="002D1AD1">
        <w:rPr>
          <w:rFonts w:ascii="Times New Roman" w:hAnsi="Times New Roman" w:cs="Times New Roman"/>
        </w:rPr>
        <w:t>Baeldung</w:t>
      </w:r>
      <w:proofErr w:type="spellEnd"/>
      <w:r w:rsidRPr="002D1AD1">
        <w:rPr>
          <w:rFonts w:ascii="Times New Roman" w:hAnsi="Times New Roman" w:cs="Times New Roman"/>
        </w:rPr>
        <w:t xml:space="preserve">, 19 Mar. 2025, </w:t>
      </w:r>
      <w:hyperlink r:id="rId5" w:history="1">
        <w:r w:rsidRPr="00A35C5D">
          <w:rPr>
            <w:rStyle w:val="Hyperlink"/>
            <w:rFonts w:ascii="Times New Roman" w:hAnsi="Times New Roman" w:cs="Times New Roman"/>
          </w:rPr>
          <w:t>https://www.baeldung.com/jsp</w:t>
        </w:r>
      </w:hyperlink>
      <w:r>
        <w:rPr>
          <w:rFonts w:ascii="Times New Roman" w:hAnsi="Times New Roman" w:cs="Times New Roman"/>
        </w:rPr>
        <w:t xml:space="preserve"> </w:t>
      </w:r>
    </w:p>
    <w:p w14:paraId="1DEEE7C8" w14:textId="5C4D673F" w:rsidR="002D1AD1" w:rsidRPr="002D1AD1" w:rsidRDefault="002D1AD1" w:rsidP="002D1AD1">
      <w:pPr>
        <w:spacing w:line="480" w:lineRule="auto"/>
        <w:ind w:left="360" w:hanging="360"/>
        <w:rPr>
          <w:rFonts w:ascii="Times New Roman" w:hAnsi="Times New Roman" w:cs="Times New Roman"/>
        </w:rPr>
      </w:pPr>
      <w:proofErr w:type="spellStart"/>
      <w:r w:rsidRPr="002D1AD1">
        <w:rPr>
          <w:rFonts w:ascii="Times New Roman" w:hAnsi="Times New Roman" w:cs="Times New Roman"/>
        </w:rPr>
        <w:t>GeeksforGeeks</w:t>
      </w:r>
      <w:proofErr w:type="spellEnd"/>
      <w:r w:rsidRPr="002D1AD1">
        <w:rPr>
          <w:rFonts w:ascii="Times New Roman" w:hAnsi="Times New Roman" w:cs="Times New Roman"/>
        </w:rPr>
        <w:t xml:space="preserve">. </w:t>
      </w:r>
      <w:r w:rsidRPr="002D1AD1">
        <w:rPr>
          <w:rFonts w:ascii="Times New Roman" w:hAnsi="Times New Roman" w:cs="Times New Roman"/>
          <w:i/>
          <w:iCs/>
        </w:rPr>
        <w:t>“Custom Tags in JSP.”</w:t>
      </w:r>
      <w:r w:rsidRPr="002D1AD1">
        <w:rPr>
          <w:rFonts w:ascii="Times New Roman" w:hAnsi="Times New Roman" w:cs="Times New Roman"/>
        </w:rPr>
        <w:t xml:space="preserve"> </w:t>
      </w:r>
      <w:proofErr w:type="spellStart"/>
      <w:r w:rsidRPr="002D1AD1">
        <w:rPr>
          <w:rFonts w:ascii="Times New Roman" w:hAnsi="Times New Roman" w:cs="Times New Roman"/>
        </w:rPr>
        <w:t>GeeksforGeeks</w:t>
      </w:r>
      <w:proofErr w:type="spellEnd"/>
      <w:r w:rsidRPr="002D1AD1">
        <w:rPr>
          <w:rFonts w:ascii="Times New Roman" w:hAnsi="Times New Roman" w:cs="Times New Roman"/>
        </w:rPr>
        <w:t xml:space="preserve">, 23 July 2025, </w:t>
      </w:r>
      <w:hyperlink r:id="rId6" w:history="1">
        <w:r w:rsidRPr="00A35C5D">
          <w:rPr>
            <w:rStyle w:val="Hyperlink"/>
            <w:rFonts w:ascii="Times New Roman" w:hAnsi="Times New Roman" w:cs="Times New Roman"/>
          </w:rPr>
          <w:t>https://www.geeksforgeeks.org/java/custom-tags-in-jsp/</w:t>
        </w:r>
      </w:hyperlink>
      <w:r>
        <w:rPr>
          <w:rFonts w:ascii="Times New Roman" w:hAnsi="Times New Roman" w:cs="Times New Roman"/>
        </w:rPr>
        <w:t xml:space="preserve"> </w:t>
      </w:r>
    </w:p>
    <w:p w14:paraId="713E9688" w14:textId="112B04EF" w:rsidR="002D1AD1" w:rsidRPr="002D1AD1" w:rsidRDefault="002D1AD1" w:rsidP="002D1AD1">
      <w:pPr>
        <w:spacing w:line="480" w:lineRule="auto"/>
        <w:ind w:left="360" w:hanging="360"/>
        <w:rPr>
          <w:rFonts w:ascii="Times New Roman" w:hAnsi="Times New Roman" w:cs="Times New Roman"/>
        </w:rPr>
      </w:pPr>
      <w:r w:rsidRPr="002D1AD1">
        <w:rPr>
          <w:rFonts w:ascii="Times New Roman" w:hAnsi="Times New Roman" w:cs="Times New Roman"/>
        </w:rPr>
        <w:t xml:space="preserve">Oracle. </w:t>
      </w:r>
      <w:r w:rsidRPr="002D1AD1">
        <w:rPr>
          <w:rFonts w:ascii="Times New Roman" w:hAnsi="Times New Roman" w:cs="Times New Roman"/>
          <w:i/>
          <w:iCs/>
        </w:rPr>
        <w:t>“Custom Tags in JSP Pages.”</w:t>
      </w:r>
      <w:r w:rsidRPr="002D1AD1">
        <w:rPr>
          <w:rFonts w:ascii="Times New Roman" w:hAnsi="Times New Roman" w:cs="Times New Roman"/>
        </w:rPr>
        <w:t xml:space="preserve"> </w:t>
      </w:r>
      <w:r w:rsidRPr="002D1AD1">
        <w:rPr>
          <w:rFonts w:ascii="Times New Roman" w:hAnsi="Times New Roman" w:cs="Times New Roman"/>
          <w:i/>
          <w:iCs/>
        </w:rPr>
        <w:t>The Java EE 5 Tutorial</w:t>
      </w:r>
      <w:r w:rsidRPr="002D1AD1">
        <w:rPr>
          <w:rFonts w:ascii="Times New Roman" w:hAnsi="Times New Roman" w:cs="Times New Roman"/>
        </w:rPr>
        <w:t xml:space="preserve">, Oracle, </w:t>
      </w:r>
      <w:hyperlink r:id="rId7" w:history="1">
        <w:r w:rsidRPr="00A35C5D">
          <w:rPr>
            <w:rStyle w:val="Hyperlink"/>
            <w:rFonts w:ascii="Times New Roman" w:hAnsi="Times New Roman" w:cs="Times New Roman"/>
          </w:rPr>
          <w:t>https://docs.oracle.com/cd/E19879-01/819-3669/bnalj/index.html</w:t>
        </w:r>
      </w:hyperlink>
      <w:r>
        <w:rPr>
          <w:rFonts w:ascii="Times New Roman" w:hAnsi="Times New Roman" w:cs="Times New Roman"/>
        </w:rPr>
        <w:t xml:space="preserve"> </w:t>
      </w:r>
    </w:p>
    <w:p w14:paraId="0921C610" w14:textId="46C4308A" w:rsidR="002D1AD1" w:rsidRPr="002D1AD1" w:rsidRDefault="002D1AD1" w:rsidP="002D1AD1">
      <w:pPr>
        <w:spacing w:line="480" w:lineRule="auto"/>
        <w:ind w:left="360" w:hanging="360"/>
        <w:rPr>
          <w:rFonts w:ascii="Times New Roman" w:hAnsi="Times New Roman" w:cs="Times New Roman"/>
        </w:rPr>
      </w:pPr>
      <w:r w:rsidRPr="002D1AD1">
        <w:rPr>
          <w:rFonts w:ascii="Times New Roman" w:hAnsi="Times New Roman" w:cs="Times New Roman"/>
        </w:rPr>
        <w:t xml:space="preserve">Oracle. </w:t>
      </w:r>
      <w:r w:rsidRPr="002D1AD1">
        <w:rPr>
          <w:rFonts w:ascii="Times New Roman" w:hAnsi="Times New Roman" w:cs="Times New Roman"/>
          <w:i/>
          <w:iCs/>
        </w:rPr>
        <w:t>“Understanding and Creating Custom JSP Tags.”</w:t>
      </w:r>
      <w:r w:rsidRPr="002D1AD1">
        <w:rPr>
          <w:rFonts w:ascii="Times New Roman" w:hAnsi="Times New Roman" w:cs="Times New Roman"/>
        </w:rPr>
        <w:t xml:space="preserve"> </w:t>
      </w:r>
      <w:r w:rsidRPr="002D1AD1">
        <w:rPr>
          <w:rFonts w:ascii="Times New Roman" w:hAnsi="Times New Roman" w:cs="Times New Roman"/>
          <w:i/>
          <w:iCs/>
        </w:rPr>
        <w:t>WebLogic Server Documentation</w:t>
      </w:r>
      <w:r w:rsidRPr="002D1AD1">
        <w:rPr>
          <w:rFonts w:ascii="Times New Roman" w:hAnsi="Times New Roman" w:cs="Times New Roman"/>
        </w:rPr>
        <w:t xml:space="preserve">, Oracle, </w:t>
      </w:r>
      <w:hyperlink r:id="rId8" w:history="1">
        <w:r w:rsidRPr="00A35C5D">
          <w:rPr>
            <w:rStyle w:val="Hyperlink"/>
            <w:rFonts w:ascii="Times New Roman" w:hAnsi="Times New Roman" w:cs="Times New Roman"/>
          </w:rPr>
          <w:t>https://docs.oracle.com/middleware/1213/wls/TAGLB/quickstart.htm</w:t>
        </w:r>
      </w:hyperlink>
      <w:r>
        <w:rPr>
          <w:rFonts w:ascii="Times New Roman" w:hAnsi="Times New Roman" w:cs="Times New Roman"/>
        </w:rPr>
        <w:t xml:space="preserve"> </w:t>
      </w:r>
    </w:p>
    <w:p w14:paraId="6FB80197" w14:textId="57730D55" w:rsidR="002D1AD1" w:rsidRPr="002D1AD1" w:rsidRDefault="002D1AD1" w:rsidP="002D1AD1">
      <w:pPr>
        <w:spacing w:line="480" w:lineRule="auto"/>
        <w:ind w:left="360" w:hanging="360"/>
        <w:rPr>
          <w:rFonts w:ascii="Times New Roman" w:hAnsi="Times New Roman" w:cs="Times New Roman"/>
        </w:rPr>
      </w:pPr>
      <w:proofErr w:type="spellStart"/>
      <w:r w:rsidRPr="002D1AD1">
        <w:rPr>
          <w:rFonts w:ascii="Times New Roman" w:hAnsi="Times New Roman" w:cs="Times New Roman"/>
        </w:rPr>
        <w:t>TutorialsPoint</w:t>
      </w:r>
      <w:proofErr w:type="spellEnd"/>
      <w:r w:rsidRPr="002D1AD1">
        <w:rPr>
          <w:rFonts w:ascii="Times New Roman" w:hAnsi="Times New Roman" w:cs="Times New Roman"/>
        </w:rPr>
        <w:t xml:space="preserve">. </w:t>
      </w:r>
      <w:r w:rsidRPr="002D1AD1">
        <w:rPr>
          <w:rFonts w:ascii="Times New Roman" w:hAnsi="Times New Roman" w:cs="Times New Roman"/>
          <w:i/>
          <w:iCs/>
        </w:rPr>
        <w:t>“JSP - Custom Tags.”</w:t>
      </w:r>
      <w:r w:rsidRPr="002D1AD1">
        <w:rPr>
          <w:rFonts w:ascii="Times New Roman" w:hAnsi="Times New Roman" w:cs="Times New Roman"/>
        </w:rPr>
        <w:t xml:space="preserve"> </w:t>
      </w:r>
      <w:proofErr w:type="spellStart"/>
      <w:r w:rsidRPr="002D1AD1">
        <w:rPr>
          <w:rFonts w:ascii="Times New Roman" w:hAnsi="Times New Roman" w:cs="Times New Roman"/>
        </w:rPr>
        <w:t>TutorialsPoint</w:t>
      </w:r>
      <w:proofErr w:type="spellEnd"/>
      <w:r w:rsidRPr="002D1AD1">
        <w:rPr>
          <w:rFonts w:ascii="Times New Roman" w:hAnsi="Times New Roman" w:cs="Times New Roman"/>
        </w:rPr>
        <w:t xml:space="preserve">, </w:t>
      </w:r>
      <w:hyperlink r:id="rId9" w:history="1">
        <w:r w:rsidRPr="00A35C5D">
          <w:rPr>
            <w:rStyle w:val="Hyperlink"/>
            <w:rFonts w:ascii="Times New Roman" w:hAnsi="Times New Roman" w:cs="Times New Roman"/>
          </w:rPr>
          <w:t>https://www.tutorialspoint.com/jsp/jsp_custom_tags.htm</w:t>
        </w:r>
      </w:hyperlink>
      <w:r>
        <w:rPr>
          <w:rFonts w:ascii="Times New Roman" w:hAnsi="Times New Roman" w:cs="Times New Roman"/>
        </w:rPr>
        <w:t xml:space="preserve"> </w:t>
      </w:r>
    </w:p>
    <w:p w14:paraId="270F6967" w14:textId="77777777" w:rsidR="002E20C9" w:rsidRPr="002E20C9" w:rsidRDefault="002E20C9" w:rsidP="002E20C9">
      <w:pPr>
        <w:spacing w:line="480" w:lineRule="auto"/>
        <w:ind w:firstLine="360"/>
        <w:rPr>
          <w:rFonts w:ascii="Times New Roman" w:hAnsi="Times New Roman" w:cs="Times New Roman"/>
        </w:rPr>
      </w:pPr>
    </w:p>
    <w:sectPr w:rsidR="002E20C9" w:rsidRPr="002E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92D5C"/>
    <w:multiLevelType w:val="multilevel"/>
    <w:tmpl w:val="CA5C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27E48"/>
    <w:multiLevelType w:val="multilevel"/>
    <w:tmpl w:val="B35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16901">
    <w:abstractNumId w:val="0"/>
  </w:num>
  <w:num w:numId="2" w16cid:durableId="131275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C9"/>
    <w:rsid w:val="000A58EE"/>
    <w:rsid w:val="002D1AD1"/>
    <w:rsid w:val="002E20C9"/>
    <w:rsid w:val="00302177"/>
    <w:rsid w:val="00A44F8E"/>
    <w:rsid w:val="00A6201C"/>
    <w:rsid w:val="00C60BFD"/>
    <w:rsid w:val="00D5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B758"/>
  <w15:chartTrackingRefBased/>
  <w15:docId w15:val="{941B7D08-709F-4710-93A1-BDEF2B55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0C9"/>
    <w:rPr>
      <w:rFonts w:eastAsiaTheme="majorEastAsia" w:cstheme="majorBidi"/>
      <w:color w:val="272727" w:themeColor="text1" w:themeTint="D8"/>
    </w:rPr>
  </w:style>
  <w:style w:type="paragraph" w:styleId="Title">
    <w:name w:val="Title"/>
    <w:basedOn w:val="Normal"/>
    <w:next w:val="Normal"/>
    <w:link w:val="TitleChar"/>
    <w:uiPriority w:val="10"/>
    <w:qFormat/>
    <w:rsid w:val="002E2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0C9"/>
    <w:pPr>
      <w:spacing w:before="160"/>
      <w:jc w:val="center"/>
    </w:pPr>
    <w:rPr>
      <w:i/>
      <w:iCs/>
      <w:color w:val="404040" w:themeColor="text1" w:themeTint="BF"/>
    </w:rPr>
  </w:style>
  <w:style w:type="character" w:customStyle="1" w:styleId="QuoteChar">
    <w:name w:val="Quote Char"/>
    <w:basedOn w:val="DefaultParagraphFont"/>
    <w:link w:val="Quote"/>
    <w:uiPriority w:val="29"/>
    <w:rsid w:val="002E20C9"/>
    <w:rPr>
      <w:i/>
      <w:iCs/>
      <w:color w:val="404040" w:themeColor="text1" w:themeTint="BF"/>
    </w:rPr>
  </w:style>
  <w:style w:type="paragraph" w:styleId="ListParagraph">
    <w:name w:val="List Paragraph"/>
    <w:basedOn w:val="Normal"/>
    <w:uiPriority w:val="34"/>
    <w:qFormat/>
    <w:rsid w:val="002E20C9"/>
    <w:pPr>
      <w:ind w:left="720"/>
      <w:contextualSpacing/>
    </w:pPr>
  </w:style>
  <w:style w:type="character" w:styleId="IntenseEmphasis">
    <w:name w:val="Intense Emphasis"/>
    <w:basedOn w:val="DefaultParagraphFont"/>
    <w:uiPriority w:val="21"/>
    <w:qFormat/>
    <w:rsid w:val="002E20C9"/>
    <w:rPr>
      <w:i/>
      <w:iCs/>
      <w:color w:val="0F4761" w:themeColor="accent1" w:themeShade="BF"/>
    </w:rPr>
  </w:style>
  <w:style w:type="paragraph" w:styleId="IntenseQuote">
    <w:name w:val="Intense Quote"/>
    <w:basedOn w:val="Normal"/>
    <w:next w:val="Normal"/>
    <w:link w:val="IntenseQuoteChar"/>
    <w:uiPriority w:val="30"/>
    <w:qFormat/>
    <w:rsid w:val="002E2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0C9"/>
    <w:rPr>
      <w:i/>
      <w:iCs/>
      <w:color w:val="0F4761" w:themeColor="accent1" w:themeShade="BF"/>
    </w:rPr>
  </w:style>
  <w:style w:type="character" w:styleId="IntenseReference">
    <w:name w:val="Intense Reference"/>
    <w:basedOn w:val="DefaultParagraphFont"/>
    <w:uiPriority w:val="32"/>
    <w:qFormat/>
    <w:rsid w:val="002E20C9"/>
    <w:rPr>
      <w:b/>
      <w:bCs/>
      <w:smallCaps/>
      <w:color w:val="0F4761" w:themeColor="accent1" w:themeShade="BF"/>
      <w:spacing w:val="5"/>
    </w:rPr>
  </w:style>
  <w:style w:type="character" w:styleId="Hyperlink">
    <w:name w:val="Hyperlink"/>
    <w:basedOn w:val="DefaultParagraphFont"/>
    <w:uiPriority w:val="99"/>
    <w:unhideWhenUsed/>
    <w:rsid w:val="002D1AD1"/>
    <w:rPr>
      <w:color w:val="467886" w:themeColor="hyperlink"/>
      <w:u w:val="single"/>
    </w:rPr>
  </w:style>
  <w:style w:type="character" w:styleId="UnresolvedMention">
    <w:name w:val="Unresolved Mention"/>
    <w:basedOn w:val="DefaultParagraphFont"/>
    <w:uiPriority w:val="99"/>
    <w:semiHidden/>
    <w:unhideWhenUsed/>
    <w:rsid w:val="002D1AD1"/>
    <w:rPr>
      <w:color w:val="605E5C"/>
      <w:shd w:val="clear" w:color="auto" w:fill="E1DFDD"/>
    </w:rPr>
  </w:style>
  <w:style w:type="character" w:styleId="FollowedHyperlink">
    <w:name w:val="FollowedHyperlink"/>
    <w:basedOn w:val="DefaultParagraphFont"/>
    <w:uiPriority w:val="99"/>
    <w:semiHidden/>
    <w:unhideWhenUsed/>
    <w:rsid w:val="002D1A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213/wls/TAGLB/quickstart.htm" TargetMode="External"/><Relationship Id="rId3" Type="http://schemas.openxmlformats.org/officeDocument/2006/relationships/settings" Target="settings.xml"/><Relationship Id="rId7" Type="http://schemas.openxmlformats.org/officeDocument/2006/relationships/hyperlink" Target="https://docs.oracle.com/cd/E19879-01/819-3669/bnalj/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custom-tags-in-jsp/" TargetMode="External"/><Relationship Id="rId11" Type="http://schemas.openxmlformats.org/officeDocument/2006/relationships/theme" Target="theme/theme1.xml"/><Relationship Id="rId5" Type="http://schemas.openxmlformats.org/officeDocument/2006/relationships/hyperlink" Target="https://www.baeldung.com/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sp/jsp_custom_t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2025-10-06T12:11:00Z</dcterms:created>
  <dcterms:modified xsi:type="dcterms:W3CDTF">2025-10-06T12:11:00Z</dcterms:modified>
</cp:coreProperties>
</file>