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9ACAC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F05AA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DUALİTE (İKİLEM) </w:t>
      </w:r>
    </w:p>
    <w:p w14:paraId="1C61EA80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Her doğrusal programlama sorununa karşı gelen bir dual sorun vardır. </w:t>
      </w:r>
    </w:p>
    <w:p w14:paraId="736DE3D3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Dual sorunu çözmek Primal sorunu çözmekten daha rahat olabilir. </w:t>
      </w:r>
    </w:p>
    <w:p w14:paraId="7A449515" w14:textId="77777777" w:rsid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>Matematiksel özelliklerinin yanı sıra dualite ekonomik yorumlarda getirir ve duyarlılık analizine yardımcı olur.</w:t>
      </w:r>
    </w:p>
    <w:p w14:paraId="27535278" w14:textId="41A199F7" w:rsidR="00F05AA6" w:rsidRDefault="00F05AA6" w:rsidP="00F05AA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Primal Model </w:t>
      </w:r>
    </w:p>
    <w:p w14:paraId="5F65A266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Amaç fonksiyonu; </w:t>
      </w:r>
    </w:p>
    <w:p w14:paraId="72C3550F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Zmax = C1X1 + C2X2 + C3X3 + … + CnXn </w:t>
      </w:r>
    </w:p>
    <w:p w14:paraId="4AA315A3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Sınırlayıcı şartlar; </w:t>
      </w:r>
    </w:p>
    <w:p w14:paraId="6D81EB59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a11x1 + a12x2 + ..... + a1nxn ≤ b1 </w:t>
      </w:r>
    </w:p>
    <w:p w14:paraId="2C2EAD12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a21x1 + a22x2 + ..... + a2nxn ≤ b2 </w:t>
      </w:r>
    </w:p>
    <w:p w14:paraId="15B24935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</w:p>
    <w:p w14:paraId="73AF3C89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am1x1 + amx2 + ..... + amnxn ≤ bm </w:t>
      </w:r>
    </w:p>
    <w:p w14:paraId="24B23C26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Pozitif Şartı </w:t>
      </w:r>
    </w:p>
    <w:p w14:paraId="64BA3254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X1 ≥ 0 X2 ≥ 0 X3 ≥ 0 ... Xn ≥ 0 </w:t>
      </w:r>
    </w:p>
    <w:p w14:paraId="3D2F55E0" w14:textId="77777777" w:rsid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7CBA23" w14:textId="1BFC878B" w:rsidR="00F05AA6" w:rsidRPr="00F05AA6" w:rsidRDefault="00F05AA6" w:rsidP="00F05AA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Dual Model</w:t>
      </w:r>
    </w:p>
    <w:p w14:paraId="16F930E1" w14:textId="5BFE43D2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Amaç fonksiyonu; </w:t>
      </w:r>
    </w:p>
    <w:p w14:paraId="70D4D4D8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Qmin = b1V1 + b2V2 + b3V3 + … + bnVm </w:t>
      </w:r>
    </w:p>
    <w:p w14:paraId="2FF649A5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Sınırlayıcı şartlar; </w:t>
      </w:r>
    </w:p>
    <w:p w14:paraId="16741D6E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a11V1 + a21V2 + ..... + am1Vm ≤ C1 </w:t>
      </w:r>
    </w:p>
    <w:p w14:paraId="7F99BA4E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a12V1 + a22V2 + ..... + am2Vm ≤ C2 </w:t>
      </w:r>
    </w:p>
    <w:p w14:paraId="478D4F20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... </w:t>
      </w:r>
    </w:p>
    <w:p w14:paraId="13216428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a1nV1 + a2nV2 + ..... + amnxn ≤ Cn </w:t>
      </w:r>
    </w:p>
    <w:p w14:paraId="030C0ABB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Pozitif Şartı </w:t>
      </w:r>
    </w:p>
    <w:p w14:paraId="00046441" w14:textId="77777777" w:rsidR="00F05AA6" w:rsidRPr="00F05AA6" w:rsidRDefault="00F05AA6" w:rsidP="00F05A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V1 ≥ 0 V2 ≥ 0 V3 ≥ 0 ... Vm ≥ 0 </w:t>
      </w:r>
    </w:p>
    <w:p w14:paraId="4386CD8F" w14:textId="77777777" w:rsidR="00F05AA6" w:rsidRPr="00F05AA6" w:rsidRDefault="00F05AA6" w:rsidP="00F05AA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• Amaç fonksiyonların optimum değerleri hem Primal hem Dual’ de eşittir. </w:t>
      </w:r>
    </w:p>
    <w:p w14:paraId="2588BD6A" w14:textId="77777777" w:rsidR="00F05AA6" w:rsidRPr="00F05AA6" w:rsidRDefault="00F05AA6" w:rsidP="00F05AA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• Primal modeldeki b1 , b2 , bm ler dual modelde amaç fonksiyonu katsayısı olarak geçiyor. </w:t>
      </w:r>
    </w:p>
    <w:p w14:paraId="09D745BB" w14:textId="77777777" w:rsidR="00F05AA6" w:rsidRPr="00F05AA6" w:rsidRDefault="00F05AA6" w:rsidP="00F05AA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• Eşitsizliklerde yön değişikliği (≤ , ≥) </w:t>
      </w:r>
    </w:p>
    <w:p w14:paraId="229ACF95" w14:textId="77777777" w:rsidR="00F05AA6" w:rsidRPr="00F05AA6" w:rsidRDefault="00F05AA6" w:rsidP="00F05AA6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5AA6">
        <w:rPr>
          <w:rFonts w:ascii="Times New Roman" w:hAnsi="Times New Roman" w:cs="Times New Roman"/>
          <w:b/>
          <w:bCs/>
          <w:sz w:val="24"/>
          <w:szCs w:val="24"/>
        </w:rPr>
        <w:t xml:space="preserve">• Transpoze </w:t>
      </w:r>
    </w:p>
    <w:p w14:paraId="66E42DD6" w14:textId="77777777" w:rsidR="00F05AA6" w:rsidRDefault="00F05AA6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B49B47" w14:textId="714B0AA4" w:rsidR="00CF4811" w:rsidRPr="00CF4811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1">
        <w:rPr>
          <w:rFonts w:ascii="Times New Roman" w:hAnsi="Times New Roman" w:cs="Times New Roman"/>
          <w:b/>
          <w:bCs/>
          <w:sz w:val="24"/>
          <w:szCs w:val="24"/>
        </w:rPr>
        <w:t>Dualite Teoremleri</w:t>
      </w:r>
    </w:p>
    <w:p w14:paraId="4BB5A392" w14:textId="1B49C102" w:rsidR="00CF4811" w:rsidRPr="001E429C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29C">
        <w:rPr>
          <w:rFonts w:ascii="Times New Roman" w:hAnsi="Times New Roman" w:cs="Times New Roman"/>
          <w:b/>
          <w:bCs/>
          <w:sz w:val="24"/>
          <w:szCs w:val="24"/>
        </w:rPr>
        <w:t xml:space="preserve">1) Z* = Q* </w:t>
      </w:r>
      <w:r w:rsidR="002575E9" w:rsidRPr="001E429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1E429C">
        <w:rPr>
          <w:rFonts w:ascii="Times New Roman" w:hAnsi="Times New Roman" w:cs="Times New Roman"/>
          <w:b/>
          <w:bCs/>
          <w:sz w:val="24"/>
          <w:szCs w:val="24"/>
        </w:rPr>
        <w:t>*optimum sonucu temsil eder.</w:t>
      </w:r>
    </w:p>
    <w:p w14:paraId="1250FB66" w14:textId="50BC49D4" w:rsidR="00CF4811" w:rsidRPr="000F0497" w:rsidRDefault="00CF4811" w:rsidP="00CF4811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Primal modelin optimum sonucu</w:t>
      </w:r>
      <w:r w:rsidR="002575E9"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nda </w:t>
      </w:r>
      <w:r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2575E9"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maç </w:t>
      </w:r>
      <w:r w:rsidR="002575E9"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onksiyon değeri ile Dual modelin optimum sonucu</w:t>
      </w:r>
      <w:r w:rsidR="002575E9"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nda</w:t>
      </w:r>
      <w:r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="002575E9"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A</w:t>
      </w:r>
      <w:r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maç </w:t>
      </w:r>
      <w:r w:rsidR="002575E9"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 w:rsidRPr="000F0497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onksiyon değeri birbirine eşittir.</w:t>
      </w:r>
    </w:p>
    <w:p w14:paraId="47C925FC" w14:textId="77777777" w:rsidR="00CF4811" w:rsidRPr="001E429C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29C">
        <w:rPr>
          <w:rFonts w:ascii="Times New Roman" w:hAnsi="Times New Roman" w:cs="Times New Roman"/>
          <w:b/>
          <w:bCs/>
          <w:sz w:val="24"/>
          <w:szCs w:val="24"/>
        </w:rPr>
        <w:t>2) Xj . Lj = 0 (Her j ürünü için)</w:t>
      </w:r>
    </w:p>
    <w:p w14:paraId="0AC31BA7" w14:textId="77777777" w:rsidR="00CF4811" w:rsidRPr="001E429C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429C">
        <w:rPr>
          <w:rFonts w:ascii="Times New Roman" w:hAnsi="Times New Roman" w:cs="Times New Roman"/>
          <w:b/>
          <w:bCs/>
          <w:sz w:val="24"/>
          <w:szCs w:val="24"/>
        </w:rPr>
        <w:t>3) Si . Vi = 0 (Her i girdisi için)</w:t>
      </w:r>
    </w:p>
    <w:p w14:paraId="55AFBB26" w14:textId="77777777" w:rsid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E12039" w14:textId="160B9715" w:rsidR="002575E9" w:rsidRP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Örnek</w:t>
      </w:r>
    </w:p>
    <w:p w14:paraId="6A9DE8F8" w14:textId="77777777" w:rsidR="002575E9" w:rsidRP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Zmax = 12X1 + 4X2</w:t>
      </w:r>
    </w:p>
    <w:p w14:paraId="46FF701F" w14:textId="77777777" w:rsidR="002575E9" w:rsidRP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3X1 + 2X2 ≤ 6</w:t>
      </w:r>
    </w:p>
    <w:p w14:paraId="507D4308" w14:textId="77777777" w:rsidR="002575E9" w:rsidRP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½X1 + X2 ≤ 4</w:t>
      </w:r>
    </w:p>
    <w:p w14:paraId="708167B7" w14:textId="77777777" w:rsidR="002575E9" w:rsidRP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a) Verilen doğrusal programlama modelini Simplex yöntemle çözünüz.</w:t>
      </w:r>
    </w:p>
    <w:p w14:paraId="2F74C135" w14:textId="77777777" w:rsidR="002575E9" w:rsidRP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b) Sorunun dualini alınız</w:t>
      </w:r>
    </w:p>
    <w:p w14:paraId="2D24CD1F" w14:textId="77777777" w:rsidR="002575E9" w:rsidRPr="002575E9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c) Dual sorunu Simpleks yöntemle çözünüz</w:t>
      </w:r>
    </w:p>
    <w:p w14:paraId="0D704349" w14:textId="77DDE0F2" w:rsidR="00CF4811" w:rsidRDefault="002575E9" w:rsidP="002575E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d) Dualite teoremlerini ispatlayınız.</w:t>
      </w:r>
    </w:p>
    <w:p w14:paraId="1AC534E5" w14:textId="51AB7553" w:rsidR="002575E9" w:rsidRDefault="002575E9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C0C6CC" w14:textId="37A5F160" w:rsidR="002575E9" w:rsidRDefault="002575E9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29C9F0" w14:textId="0234E2C5" w:rsidR="000F0497" w:rsidRDefault="000F0497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EC464E" w14:textId="77777777" w:rsidR="000F0497" w:rsidRDefault="000F0497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47573" w14:textId="77777777" w:rsidR="002575E9" w:rsidRDefault="002575E9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0886BE" w14:textId="1A8AFDB9" w:rsidR="00CF4811" w:rsidRPr="00CF4811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F4811">
        <w:rPr>
          <w:rFonts w:ascii="Times New Roman" w:hAnsi="Times New Roman" w:cs="Times New Roman"/>
          <w:b/>
          <w:bCs/>
          <w:sz w:val="24"/>
          <w:szCs w:val="24"/>
        </w:rPr>
        <w:t>Örnek</w:t>
      </w:r>
    </w:p>
    <w:p w14:paraId="34262641" w14:textId="77777777" w:rsidR="00CF4811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Zmax = 6X1 + 8X2</w:t>
      </w:r>
    </w:p>
    <w:p w14:paraId="36964F93" w14:textId="77777777" w:rsidR="00CF4811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4X1 + 5X2 ≤ 40</w:t>
      </w:r>
    </w:p>
    <w:p w14:paraId="3F778A93" w14:textId="77777777" w:rsidR="00CF4811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4X1 + 10X2 = 60</w:t>
      </w:r>
    </w:p>
    <w:p w14:paraId="680C10E0" w14:textId="77777777" w:rsidR="00CF4811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X1 , X2 ≥ 0</w:t>
      </w:r>
    </w:p>
    <w:p w14:paraId="31F05BA9" w14:textId="77777777" w:rsidR="00CF4811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a) Verilen doğrusal programlama modelini Simplex yöntemle çözünüz.</w:t>
      </w:r>
    </w:p>
    <w:p w14:paraId="6CF926A7" w14:textId="77777777" w:rsidR="00CF4811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b) Sorunun dualini alınız</w:t>
      </w:r>
    </w:p>
    <w:p w14:paraId="2D4CC0B7" w14:textId="77777777" w:rsidR="00CF4811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c) Dual sorunu Simpleks yöntemle çözünüz</w:t>
      </w:r>
    </w:p>
    <w:p w14:paraId="166A8918" w14:textId="748A039F" w:rsidR="00636F5C" w:rsidRPr="002575E9" w:rsidRDefault="00CF4811" w:rsidP="00CF48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575E9">
        <w:rPr>
          <w:rFonts w:ascii="Times New Roman" w:hAnsi="Times New Roman" w:cs="Times New Roman"/>
          <w:b/>
          <w:bCs/>
          <w:sz w:val="24"/>
          <w:szCs w:val="24"/>
        </w:rPr>
        <w:t>d) Dualite teoremlerini ispatlayınız.</w:t>
      </w:r>
    </w:p>
    <w:sectPr w:rsidR="00636F5C" w:rsidRPr="002575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CB7D4"/>
    <w:multiLevelType w:val="hybridMultilevel"/>
    <w:tmpl w:val="1F5C8D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11"/>
    <w:rsid w:val="000F0497"/>
    <w:rsid w:val="001E429C"/>
    <w:rsid w:val="002575E9"/>
    <w:rsid w:val="00636F5C"/>
    <w:rsid w:val="00CF4811"/>
    <w:rsid w:val="00F0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E111F"/>
  <w15:chartTrackingRefBased/>
  <w15:docId w15:val="{342287A1-AE3E-477C-B87E-4CFF246B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EEA4A84A6AF4E1419E145C40A43B95F5" ma:contentTypeVersion="5" ma:contentTypeDescription="Yeni belge oluşturun." ma:contentTypeScope="" ma:versionID="3381ffa835ed0f7379b6935f63ff95b3">
  <xsd:schema xmlns:xsd="http://www.w3.org/2001/XMLSchema" xmlns:xs="http://www.w3.org/2001/XMLSchema" xmlns:p="http://schemas.microsoft.com/office/2006/metadata/properties" xmlns:ns2="b971c31f-3d57-4390-b4d2-8b729f033cd2" targetNamespace="http://schemas.microsoft.com/office/2006/metadata/properties" ma:root="true" ma:fieldsID="f8c549b6050c467d3f14dadbe50b887f" ns2:_="">
    <xsd:import namespace="b971c31f-3d57-4390-b4d2-8b729f033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1c31f-3d57-4390-b4d2-8b729f033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964319-31C1-4320-9649-FD3AEE443838}"/>
</file>

<file path=customXml/itemProps2.xml><?xml version="1.0" encoding="utf-8"?>
<ds:datastoreItem xmlns:ds="http://schemas.openxmlformats.org/officeDocument/2006/customXml" ds:itemID="{E6EA5C82-7C3A-490F-9AC2-022309A42072}"/>
</file>

<file path=customXml/itemProps3.xml><?xml version="1.0" encoding="utf-8"?>
<ds:datastoreItem xmlns:ds="http://schemas.openxmlformats.org/officeDocument/2006/customXml" ds:itemID="{05B7B42C-EAB8-408B-AA35-229CC21E59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Gerşil</dc:creator>
  <cp:keywords/>
  <dc:description/>
  <cp:lastModifiedBy>Mustafa Gerşil</cp:lastModifiedBy>
  <cp:revision>4</cp:revision>
  <dcterms:created xsi:type="dcterms:W3CDTF">2021-01-11T09:57:00Z</dcterms:created>
  <dcterms:modified xsi:type="dcterms:W3CDTF">2021-01-11T13:26:00Z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0x010100EEA4A84A6AF4E1419E145C40A43B95F5</vt:lpwstr>
  </property>
</Properties>
</file>