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E3" w:rsidRDefault="00EA2EE3" w:rsidP="00EF38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ÚLOHY NA </w:t>
      </w:r>
      <w:r w:rsidR="0088434A" w:rsidRPr="00EF3858">
        <w:rPr>
          <w:b/>
          <w:sz w:val="32"/>
          <w:szCs w:val="32"/>
        </w:rPr>
        <w:t>ODRAZ A LOM SVETLA</w:t>
      </w:r>
    </w:p>
    <w:p w:rsidR="007C396F" w:rsidRPr="00905A89" w:rsidRDefault="00EA2EE3" w:rsidP="00EF3858">
      <w:pPr>
        <w:jc w:val="center"/>
        <w:rPr>
          <w:b/>
          <w:sz w:val="24"/>
          <w:szCs w:val="24"/>
        </w:rPr>
      </w:pPr>
      <w:r w:rsidRPr="00905A89">
        <w:rPr>
          <w:b/>
          <w:sz w:val="24"/>
          <w:szCs w:val="24"/>
        </w:rPr>
        <w:t>s riešeniami urobenými na online hodine 05.11.2020</w:t>
      </w:r>
    </w:p>
    <w:p w:rsidR="00905A89" w:rsidRDefault="00EA2EE3" w:rsidP="00EF385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(modrou farbou je vyznačená </w:t>
      </w:r>
      <w:proofErr w:type="spellStart"/>
      <w:r>
        <w:rPr>
          <w:sz w:val="24"/>
          <w:szCs w:val="24"/>
        </w:rPr>
        <w:t>D.ú</w:t>
      </w:r>
      <w:proofErr w:type="spellEnd"/>
      <w:r>
        <w:rPr>
          <w:sz w:val="24"/>
          <w:szCs w:val="24"/>
        </w:rPr>
        <w:t>. na utorok 10.11.2020,</w:t>
      </w:r>
    </w:p>
    <w:p w:rsidR="00EA2EE3" w:rsidRDefault="00905A89" w:rsidP="00EF3858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výsledky</w:t>
      </w:r>
      <w:r w:rsidR="00EA2EE3">
        <w:rPr>
          <w:sz w:val="24"/>
          <w:szCs w:val="24"/>
        </w:rPr>
        <w:t xml:space="preserve"> je potrebné </w:t>
      </w:r>
      <w:r>
        <w:rPr>
          <w:sz w:val="24"/>
          <w:szCs w:val="24"/>
        </w:rPr>
        <w:t xml:space="preserve">doplniť </w:t>
      </w:r>
      <w:r w:rsidR="00EA2EE3">
        <w:rPr>
          <w:sz w:val="24"/>
          <w:szCs w:val="24"/>
        </w:rPr>
        <w:t>na EDUPAGE)</w:t>
      </w:r>
    </w:p>
    <w:p w:rsidR="00EA2EE3" w:rsidRPr="00EA2EE3" w:rsidRDefault="00EA2EE3" w:rsidP="00EF3858">
      <w:pPr>
        <w:jc w:val="center"/>
        <w:rPr>
          <w:sz w:val="24"/>
          <w:szCs w:val="24"/>
        </w:rPr>
      </w:pPr>
    </w:p>
    <w:p w:rsidR="0060342C" w:rsidRPr="00BD7712" w:rsidRDefault="002F0068" w:rsidP="0060342C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BD7712">
        <w:rPr>
          <w:b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69.2pt;margin-top:60.75pt;width:24.8pt;height:19.4pt;z-index:251680768" filled="f" stroked="f">
            <v:textbox style="mso-next-textbox:#_x0000_s1035">
              <w:txbxContent>
                <w:p w:rsidR="002F0068" w:rsidRDefault="002F0068" w:rsidP="002F0068">
                  <w:r>
                    <w:rPr>
                      <w:rFonts w:cstheme="minorHAnsi"/>
                    </w:rPr>
                    <w:t>β</w:t>
                  </w:r>
                </w:p>
              </w:txbxContent>
            </v:textbox>
          </v:shape>
        </w:pict>
      </w:r>
      <w:r w:rsidRPr="00BD7712">
        <w:rPr>
          <w:b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69.2pt;margin-top:36.3pt;width:.9pt;height:67.2pt;z-index:251679744" o:connectortype="straight" strokecolor="red"/>
        </w:pict>
      </w:r>
      <w:r w:rsidRPr="00BD7712">
        <w:rPr>
          <w:b/>
          <w:noProof/>
          <w:sz w:val="24"/>
          <w:szCs w:val="24"/>
          <w:lang w:eastAsia="sk-SK"/>
        </w:rPr>
        <w:pict>
          <v:shape id="_x0000_s1031" type="#_x0000_t32" style="position:absolute;left:0;text-align:left;margin-left:228.55pt;margin-top:40.45pt;width:.9pt;height:67.2pt;z-index:251676672" o:connectortype="straight" strokecolor="red"/>
        </w:pict>
      </w:r>
      <w:r w:rsidRPr="00BD7712">
        <w:rPr>
          <w:b/>
          <w:noProof/>
          <w:sz w:val="24"/>
          <w:szCs w:val="24"/>
          <w:lang w:eastAsia="sk-SK"/>
        </w:rPr>
        <w:pict>
          <v:shape id="_x0000_s1028" type="#_x0000_t202" style="position:absolute;left:0;text-align:left;margin-left:71.1pt;margin-top:50.65pt;width:24.8pt;height:19.4pt;z-index:251673600" stroked="f">
            <v:textbox style="mso-next-textbox:#_x0000_s1028">
              <w:txbxContent>
                <w:p w:rsidR="002F0068" w:rsidRDefault="002F0068">
                  <w:r>
                    <w:rPr>
                      <w:rFonts w:cstheme="minorHAnsi"/>
                    </w:rPr>
                    <w:t>α</w:t>
                  </w:r>
                </w:p>
              </w:txbxContent>
            </v:textbox>
          </v:shape>
        </w:pict>
      </w:r>
      <w:r w:rsidRPr="00BD7712">
        <w:rPr>
          <w:b/>
          <w:noProof/>
          <w:sz w:val="24"/>
          <w:szCs w:val="24"/>
          <w:lang w:eastAsia="sk-SK"/>
        </w:rPr>
        <w:pict>
          <v:shape id="_x0000_s1029" type="#_x0000_t202" style="position:absolute;left:0;text-align:left;margin-left:104.9pt;margin-top:53.9pt;width:24.8pt;height:19.4pt;z-index:251674624" stroked="f">
            <v:textbox style="mso-next-textbox:#_x0000_s1029">
              <w:txbxContent>
                <w:p w:rsidR="002F0068" w:rsidRDefault="002F0068" w:rsidP="002F0068">
                  <w:r>
                    <w:rPr>
                      <w:rFonts w:cstheme="minorHAnsi"/>
                    </w:rPr>
                    <w:t>β</w:t>
                  </w:r>
                </w:p>
              </w:txbxContent>
            </v:textbox>
          </v:shape>
        </w:pict>
      </w:r>
      <w:r w:rsidRPr="00BD7712">
        <w:rPr>
          <w:b/>
          <w:noProof/>
          <w:sz w:val="24"/>
          <w:szCs w:val="24"/>
          <w:lang w:eastAsia="sk-SK"/>
        </w:rPr>
        <w:pict>
          <v:shape id="_x0000_s1027" type="#_x0000_t32" style="position:absolute;left:0;text-align:left;margin-left:100.65pt;margin-top:36.85pt;width:.9pt;height:67.2pt;z-index:251672576" o:connectortype="straight" strokecolor="red"/>
        </w:pict>
      </w:r>
      <w:r w:rsidRPr="00BD7712">
        <w:rPr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42368" behindDoc="0" locked="0" layoutInCell="0" allowOverlap="0" wp14:anchorId="79610429" wp14:editId="19E98A30">
            <wp:simplePos x="0" y="0"/>
            <wp:positionH relativeFrom="column">
              <wp:posOffset>448221</wp:posOffset>
            </wp:positionH>
            <wp:positionV relativeFrom="paragraph">
              <wp:posOffset>380097</wp:posOffset>
            </wp:positionV>
            <wp:extent cx="5165090" cy="1132840"/>
            <wp:effectExtent l="0" t="0" r="0" b="0"/>
            <wp:wrapTopAndBottom/>
            <wp:docPr id="1" name="Obrázok 1" descr="odrazy-r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6" descr="odrazy-ro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42C" w:rsidRPr="00BD7712">
        <w:rPr>
          <w:b/>
          <w:sz w:val="24"/>
          <w:szCs w:val="24"/>
        </w:rPr>
        <w:t>Napíš pod príslušný náčrtok veľkosť uhla odrazu!</w:t>
      </w:r>
    </w:p>
    <w:p w:rsidR="00EB6D0F" w:rsidRPr="00BD7712" w:rsidRDefault="00BD7712" w:rsidP="00EB6D0F">
      <w:pPr>
        <w:rPr>
          <w:color w:val="FF0000"/>
          <w:sz w:val="24"/>
          <w:szCs w:val="24"/>
        </w:rPr>
      </w:pPr>
      <w:r w:rsidRPr="00BD7712">
        <w:rPr>
          <w:noProof/>
          <w:color w:val="FF0000"/>
          <w:sz w:val="24"/>
          <w:szCs w:val="24"/>
          <w:lang w:eastAsia="sk-SK"/>
        </w:rPr>
        <w:pict>
          <v:shape id="_x0000_s1030" type="#_x0000_t202" style="position:absolute;margin-left:37.4pt;margin-top:95.55pt;width:120.7pt;height:21.5pt;z-index:251675648" stroked="f">
            <v:textbox style="mso-next-textbox:#_x0000_s1030">
              <w:txbxContent>
                <w:p w:rsidR="002F0068" w:rsidRPr="00BD7712" w:rsidRDefault="00BD7712" w:rsidP="002F0068">
                  <w:pPr>
                    <w:rPr>
                      <w:color w:val="FF0000"/>
                    </w:rPr>
                  </w:pPr>
                  <w:r w:rsidRPr="00BD7712">
                    <w:rPr>
                      <w:rFonts w:cstheme="minorHAnsi"/>
                      <w:color w:val="FF0000"/>
                      <w:u w:val="single"/>
                    </w:rPr>
                    <w:t>Riešenia:</w:t>
                  </w:r>
                  <w:r>
                    <w:rPr>
                      <w:rFonts w:cstheme="minorHAnsi"/>
                      <w:color w:val="FF0000"/>
                    </w:rPr>
                    <w:t xml:space="preserve"> </w:t>
                  </w:r>
                  <w:r w:rsidR="002F0068" w:rsidRPr="00BD7712">
                    <w:rPr>
                      <w:rFonts w:cstheme="minorHAnsi"/>
                      <w:color w:val="FF0000"/>
                    </w:rPr>
                    <w:t>β= 80°:2 = 40°</w:t>
                  </w:r>
                </w:p>
              </w:txbxContent>
            </v:textbox>
          </v:shape>
        </w:pict>
      </w:r>
      <w:r w:rsidR="002F0068" w:rsidRPr="00BD7712">
        <w:rPr>
          <w:noProof/>
          <w:color w:val="FF0000"/>
          <w:sz w:val="24"/>
          <w:szCs w:val="24"/>
          <w:lang w:eastAsia="sk-SK"/>
        </w:rPr>
        <w:pict>
          <v:shape id="_x0000_s1033" type="#_x0000_t202" style="position:absolute;margin-left:343.4pt;margin-top:94.25pt;width:109.95pt;height:22.4pt;z-index:251678720" stroked="f">
            <v:textbox style="mso-next-textbox:#_x0000_s1033">
              <w:txbxContent>
                <w:p w:rsidR="002F0068" w:rsidRPr="00BD7712" w:rsidRDefault="002F0068" w:rsidP="002F0068">
                  <w:pPr>
                    <w:rPr>
                      <w:color w:val="FF0000"/>
                    </w:rPr>
                  </w:pPr>
                  <w:r w:rsidRPr="00BD7712">
                    <w:rPr>
                      <w:rFonts w:cstheme="minorHAnsi"/>
                      <w:color w:val="FF0000"/>
                    </w:rPr>
                    <w:t>β = 90°-60°=30°</w:t>
                  </w:r>
                </w:p>
              </w:txbxContent>
            </v:textbox>
          </v:shape>
        </w:pict>
      </w:r>
      <w:r w:rsidR="002F0068" w:rsidRPr="00BD7712">
        <w:rPr>
          <w:noProof/>
          <w:color w:val="FF0000"/>
          <w:sz w:val="24"/>
          <w:szCs w:val="24"/>
          <w:lang w:eastAsia="sk-SK"/>
        </w:rPr>
        <w:pict>
          <v:shape id="_x0000_s1032" type="#_x0000_t202" style="position:absolute;margin-left:196.4pt;margin-top:96.8pt;width:86.35pt;height:21.5pt;z-index:251677696" stroked="f">
            <v:textbox style="mso-next-textbox:#_x0000_s1032">
              <w:txbxContent>
                <w:p w:rsidR="002F0068" w:rsidRPr="00BD7712" w:rsidRDefault="002F0068" w:rsidP="002F0068">
                  <w:pPr>
                    <w:rPr>
                      <w:color w:val="FF0000"/>
                    </w:rPr>
                  </w:pPr>
                  <w:r w:rsidRPr="00BD7712">
                    <w:rPr>
                      <w:rFonts w:cstheme="minorHAnsi"/>
                      <w:color w:val="FF0000"/>
                    </w:rPr>
                    <w:t>β = 0°</w:t>
                  </w:r>
                </w:p>
              </w:txbxContent>
            </v:textbox>
          </v:shape>
        </w:pict>
      </w:r>
    </w:p>
    <w:p w:rsidR="00E51872" w:rsidRPr="00BD7712" w:rsidRDefault="00BD7712" w:rsidP="00E51872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42" type="#_x0000_t202" style="position:absolute;left:0;text-align:left;margin-left:354.1pt;margin-top:16.4pt;width:24.8pt;height:19.4pt;z-index:251687936" filled="f" stroked="f">
            <v:textbox style="mso-next-textbox:#_x0000_s1042">
              <w:txbxContent>
                <w:p w:rsidR="00BD7712" w:rsidRPr="00BD7712" w:rsidRDefault="00BD7712" w:rsidP="00BD7712">
                  <w:pPr>
                    <w:rPr>
                      <w:color w:val="FF0000"/>
                    </w:rPr>
                  </w:pPr>
                  <w:r w:rsidRPr="00BD7712">
                    <w:rPr>
                      <w:rFonts w:cstheme="minorHAnsi"/>
                      <w:color w:val="FF0000"/>
                    </w:rPr>
                    <w:t>γ</w:t>
                  </w:r>
                </w:p>
              </w:txbxContent>
            </v:textbox>
          </v:shape>
        </w:pict>
      </w:r>
      <w:r w:rsidR="00E51872" w:rsidRPr="00BD7712">
        <w:rPr>
          <w:b/>
          <w:sz w:val="24"/>
          <w:szCs w:val="24"/>
        </w:rPr>
        <w:t>Ak je uhol dopadu 63˚, potom je uhol medzi dopadajúcim a odrazeným lúčom:</w:t>
      </w:r>
    </w:p>
    <w:p w:rsidR="000E574B" w:rsidRPr="00BD7712" w:rsidRDefault="00BD7712" w:rsidP="00E51872">
      <w:pPr>
        <w:pStyle w:val="Odsekzoznamu"/>
        <w:rPr>
          <w:color w:val="FF0000"/>
          <w:sz w:val="24"/>
          <w:szCs w:val="24"/>
          <w:u w:val="single"/>
        </w:rPr>
      </w:pPr>
      <w:r>
        <w:rPr>
          <w:noProof/>
          <w:sz w:val="24"/>
          <w:szCs w:val="24"/>
          <w:lang w:eastAsia="sk-SK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5" type="#_x0000_t19" style="position:absolute;left:0;text-align:left;margin-left:284.35pt;margin-top:13.55pt;width:94.15pt;height:23.3pt;z-index:251688960" coordsize="43161,21600" adj="-11570332,,21561" path="wr-39,,43161,43200,,20300,43161,21600nfewr-39,,43161,43200,,20300,43161,21600l21561,21600nsxe" strokecolor="red">
            <v:path o:connectlocs="0,20300;43161,21600;21561,21600"/>
          </v:shape>
        </w:pict>
      </w:r>
      <w:r w:rsidR="000E574B" w:rsidRPr="00BD7712">
        <w:rPr>
          <w:noProof/>
          <w:color w:val="FF0000"/>
          <w:u w:val="single"/>
          <w:lang w:eastAsia="sk-SK"/>
        </w:rPr>
        <w:drawing>
          <wp:anchor distT="0" distB="0" distL="114300" distR="114300" simplePos="0" relativeHeight="251651584" behindDoc="0" locked="0" layoutInCell="1" allowOverlap="1" wp14:anchorId="2A901457" wp14:editId="746914B6">
            <wp:simplePos x="0" y="0"/>
            <wp:positionH relativeFrom="column">
              <wp:posOffset>3163490</wp:posOffset>
            </wp:positionH>
            <wp:positionV relativeFrom="paragraph">
              <wp:posOffset>83748</wp:posOffset>
            </wp:positionV>
            <wp:extent cx="2008648" cy="1403479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" t="10143" r="7892" b="3401"/>
                    <a:stretch/>
                  </pic:blipFill>
                  <pic:spPr bwMode="auto">
                    <a:xfrm>
                      <a:off x="0" y="0"/>
                      <a:ext cx="2019875" cy="1411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712">
        <w:rPr>
          <w:color w:val="FF0000"/>
          <w:sz w:val="24"/>
          <w:szCs w:val="24"/>
          <w:u w:val="single"/>
        </w:rPr>
        <w:t>Riešenie:</w:t>
      </w:r>
    </w:p>
    <w:p w:rsidR="00BD7712" w:rsidRPr="00BD7712" w:rsidRDefault="00BD7712" w:rsidP="00BD7712">
      <w:pPr>
        <w:ind w:firstLine="708"/>
        <w:rPr>
          <w:rFonts w:cstheme="minorHAnsi"/>
          <w:color w:val="FF0000"/>
        </w:rPr>
      </w:pPr>
      <w:r w:rsidRPr="00BD7712">
        <w:rPr>
          <w:rFonts w:cstheme="minorHAnsi"/>
          <w:color w:val="FF0000"/>
        </w:rPr>
        <w:t>α = 63°=β</w:t>
      </w:r>
      <w:r w:rsidRPr="00BD7712">
        <w:rPr>
          <w:rFonts w:cstheme="minorHAnsi"/>
          <w:color w:val="FF0000"/>
        </w:rPr>
        <w:t xml:space="preserve"> (Zákon odrazu)</w:t>
      </w:r>
    </w:p>
    <w:p w:rsidR="00BD7712" w:rsidRDefault="00BD7712" w:rsidP="00BD7712">
      <w:pPr>
        <w:ind w:firstLine="708"/>
        <w:rPr>
          <w:rFonts w:cstheme="minorHAnsi"/>
          <w:color w:val="FF0000"/>
        </w:rPr>
      </w:pPr>
      <w:r w:rsidRPr="00BD7712">
        <w:rPr>
          <w:rFonts w:cstheme="minorHAnsi"/>
          <w:color w:val="FF0000"/>
        </w:rPr>
        <w:t xml:space="preserve">uhol </w:t>
      </w:r>
      <w:r w:rsidRPr="00BD7712">
        <w:rPr>
          <w:rFonts w:cstheme="minorHAnsi"/>
          <w:color w:val="FF0000"/>
        </w:rPr>
        <w:t xml:space="preserve">medzi </w:t>
      </w:r>
      <w:r w:rsidRPr="00BD7712">
        <w:rPr>
          <w:rFonts w:cstheme="minorHAnsi"/>
          <w:color w:val="FF0000"/>
        </w:rPr>
        <w:t>α, β</w:t>
      </w:r>
      <w:r w:rsidRPr="00BD7712">
        <w:rPr>
          <w:rFonts w:cstheme="minorHAnsi"/>
          <w:color w:val="FF0000"/>
        </w:rPr>
        <w:t xml:space="preserve"> ....</w:t>
      </w:r>
      <w:r w:rsidRPr="00BD7712">
        <w:rPr>
          <w:rFonts w:cstheme="minorHAnsi"/>
          <w:color w:val="FF0000"/>
        </w:rPr>
        <w:t xml:space="preserve"> γ</w:t>
      </w:r>
      <w:r w:rsidRPr="00BD7712">
        <w:rPr>
          <w:rFonts w:cstheme="minorHAnsi"/>
          <w:color w:val="FF0000"/>
        </w:rPr>
        <w:t xml:space="preserve"> </w:t>
      </w:r>
      <w:r w:rsidRPr="00BD7712">
        <w:rPr>
          <w:rFonts w:cstheme="minorHAnsi"/>
          <w:color w:val="FF0000"/>
        </w:rPr>
        <w:t>=</w:t>
      </w:r>
      <w:r w:rsidRPr="00BD7712">
        <w:rPr>
          <w:rFonts w:cstheme="minorHAnsi"/>
          <w:color w:val="FF0000"/>
        </w:rPr>
        <w:t xml:space="preserve"> </w:t>
      </w:r>
      <w:r w:rsidRPr="00BD7712">
        <w:rPr>
          <w:rFonts w:cstheme="minorHAnsi"/>
          <w:color w:val="FF0000"/>
        </w:rPr>
        <w:t xml:space="preserve">α </w:t>
      </w:r>
      <w:r w:rsidRPr="00BD7712">
        <w:rPr>
          <w:rFonts w:cstheme="minorHAnsi"/>
          <w:color w:val="FF0000"/>
        </w:rPr>
        <w:t xml:space="preserve">+ </w:t>
      </w:r>
      <w:r w:rsidRPr="00BD7712">
        <w:rPr>
          <w:rFonts w:cstheme="minorHAnsi"/>
          <w:color w:val="FF0000"/>
        </w:rPr>
        <w:t>β</w:t>
      </w:r>
      <w:r w:rsidRPr="00BD7712">
        <w:rPr>
          <w:rFonts w:cstheme="minorHAnsi"/>
          <w:color w:val="FF0000"/>
        </w:rPr>
        <w:t xml:space="preserve"> =</w:t>
      </w:r>
      <w:r w:rsidRPr="00BD7712">
        <w:rPr>
          <w:rFonts w:cstheme="minorHAnsi"/>
          <w:color w:val="FF0000"/>
        </w:rPr>
        <w:t xml:space="preserve">  126°</w:t>
      </w:r>
    </w:p>
    <w:p w:rsidR="00BD7712" w:rsidRDefault="00BD7712" w:rsidP="00BD7712">
      <w:pPr>
        <w:spacing w:after="0" w:line="240" w:lineRule="auto"/>
        <w:ind w:firstLine="708"/>
        <w:rPr>
          <w:color w:val="FF0000"/>
        </w:rPr>
      </w:pPr>
      <w:r w:rsidRPr="00BD7712">
        <w:rPr>
          <w:color w:val="FF0000"/>
          <w:u w:val="single"/>
        </w:rPr>
        <w:t>Odpoveď:</w:t>
      </w:r>
      <w:r w:rsidRPr="00BD7712">
        <w:rPr>
          <w:color w:val="FF0000"/>
        </w:rPr>
        <w:t xml:space="preserve"> Uhol </w:t>
      </w:r>
      <w:r>
        <w:rPr>
          <w:color w:val="FF0000"/>
        </w:rPr>
        <w:t xml:space="preserve">medzi dopadajúcim </w:t>
      </w:r>
    </w:p>
    <w:p w:rsidR="00BD7712" w:rsidRPr="00BD7712" w:rsidRDefault="00BD7712" w:rsidP="00BD7712">
      <w:pPr>
        <w:spacing w:after="0" w:line="240" w:lineRule="auto"/>
        <w:ind w:left="708" w:firstLine="708"/>
        <w:rPr>
          <w:rFonts w:cstheme="minorHAnsi"/>
          <w:color w:val="FF0000"/>
        </w:rPr>
      </w:pPr>
      <w:r>
        <w:rPr>
          <w:color w:val="FF0000"/>
        </w:rPr>
        <w:t>a odrazeným lúčom je 126°.</w:t>
      </w:r>
    </w:p>
    <w:p w:rsidR="000E574B" w:rsidRDefault="000E574B" w:rsidP="00E51872">
      <w:pPr>
        <w:pStyle w:val="Odsekzoznamu"/>
        <w:rPr>
          <w:sz w:val="24"/>
          <w:szCs w:val="24"/>
        </w:rPr>
      </w:pPr>
    </w:p>
    <w:p w:rsidR="00EB6D0F" w:rsidRPr="00BD7712" w:rsidRDefault="00565C4C" w:rsidP="00EB6D0F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BD7712">
        <w:rPr>
          <w:b/>
          <w:noProof/>
          <w:lang w:eastAsia="sk-SK"/>
        </w:rPr>
        <w:drawing>
          <wp:anchor distT="0" distB="0" distL="114300" distR="114300" simplePos="0" relativeHeight="251667968" behindDoc="0" locked="0" layoutInCell="1" allowOverlap="1" wp14:anchorId="573B2B62" wp14:editId="13FC32B5">
            <wp:simplePos x="0" y="0"/>
            <wp:positionH relativeFrom="column">
              <wp:posOffset>3247828</wp:posOffset>
            </wp:positionH>
            <wp:positionV relativeFrom="paragraph">
              <wp:posOffset>302418</wp:posOffset>
            </wp:positionV>
            <wp:extent cx="2008648" cy="1403479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" t="10143" r="7892" b="3401"/>
                    <a:stretch/>
                  </pic:blipFill>
                  <pic:spPr bwMode="auto">
                    <a:xfrm>
                      <a:off x="0" y="0"/>
                      <a:ext cx="2008648" cy="140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D0F" w:rsidRPr="00BD7712">
        <w:rPr>
          <w:b/>
          <w:sz w:val="24"/>
          <w:szCs w:val="24"/>
        </w:rPr>
        <w:t>Odrazený lúč zviera s rovinným zrkadlom uhol 40</w:t>
      </w:r>
      <w:r w:rsidR="00EB6D0F" w:rsidRPr="00BD7712">
        <w:rPr>
          <w:rFonts w:cstheme="minorHAnsi"/>
          <w:b/>
          <w:sz w:val="24"/>
          <w:szCs w:val="24"/>
        </w:rPr>
        <w:t>⁰</w:t>
      </w:r>
      <w:r w:rsidR="00EB6D0F" w:rsidRPr="00BD7712">
        <w:rPr>
          <w:b/>
          <w:sz w:val="24"/>
          <w:szCs w:val="24"/>
        </w:rPr>
        <w:t xml:space="preserve"> . Aký veľký je uhol dopadu?</w:t>
      </w:r>
    </w:p>
    <w:p w:rsidR="00BD7712" w:rsidRPr="00BD7712" w:rsidRDefault="00BD7712" w:rsidP="00BD7712">
      <w:pPr>
        <w:pStyle w:val="Odsekzoznamu"/>
        <w:rPr>
          <w:rFonts w:cstheme="minorHAnsi"/>
          <w:color w:val="FF0000"/>
          <w:u w:val="single"/>
        </w:rPr>
      </w:pPr>
      <w:r w:rsidRPr="00BD7712">
        <w:rPr>
          <w:rFonts w:cstheme="minorHAnsi"/>
          <w:color w:val="FF0000"/>
          <w:u w:val="single"/>
        </w:rPr>
        <w:t>Riešenie:</w:t>
      </w:r>
    </w:p>
    <w:p w:rsidR="00BD7712" w:rsidRPr="00BD7712" w:rsidRDefault="00BD7712" w:rsidP="00BD7712">
      <w:pPr>
        <w:pStyle w:val="Odsekzoznamu"/>
        <w:rPr>
          <w:color w:val="FF0000"/>
        </w:rPr>
      </w:pPr>
      <w:r w:rsidRPr="00BD7712">
        <w:rPr>
          <w:rFonts w:cstheme="minorHAnsi"/>
          <w:color w:val="FF0000"/>
        </w:rPr>
        <w:t>γ</w:t>
      </w:r>
      <w:r w:rsidRPr="00BD7712">
        <w:rPr>
          <w:color w:val="FF0000"/>
        </w:rPr>
        <w:t>=40°</w:t>
      </w:r>
      <w:r w:rsidRPr="00BD7712">
        <w:rPr>
          <w:color w:val="FF0000"/>
        </w:rPr>
        <w:t xml:space="preserve"> (gama)</w:t>
      </w:r>
    </w:p>
    <w:p w:rsidR="00BD7712" w:rsidRPr="00BD7712" w:rsidRDefault="00BD7712" w:rsidP="00BD7712">
      <w:pPr>
        <w:pStyle w:val="Odsekzoznamu"/>
        <w:rPr>
          <w:color w:val="FF0000"/>
        </w:rPr>
      </w:pPr>
      <w:r w:rsidRPr="00BD7712">
        <w:rPr>
          <w:rFonts w:cstheme="minorHAnsi"/>
          <w:color w:val="FF0000"/>
        </w:rPr>
        <w:t>α</w:t>
      </w:r>
      <w:r w:rsidRPr="00BD7712">
        <w:rPr>
          <w:rFonts w:cstheme="minorHAnsi"/>
          <w:color w:val="FF0000"/>
        </w:rPr>
        <w:t xml:space="preserve"> </w:t>
      </w:r>
      <w:r w:rsidRPr="00BD7712">
        <w:rPr>
          <w:color w:val="FF0000"/>
        </w:rPr>
        <w:t>=</w:t>
      </w:r>
      <w:r w:rsidRPr="00BD7712">
        <w:rPr>
          <w:color w:val="FF0000"/>
        </w:rPr>
        <w:t xml:space="preserve"> </w:t>
      </w:r>
      <w:r w:rsidRPr="00BD7712">
        <w:rPr>
          <w:rFonts w:cstheme="minorHAnsi"/>
          <w:color w:val="FF0000"/>
        </w:rPr>
        <w:t>β</w:t>
      </w:r>
      <w:r w:rsidRPr="00BD7712">
        <w:rPr>
          <w:rFonts w:cstheme="minorHAnsi"/>
          <w:color w:val="FF0000"/>
        </w:rPr>
        <w:t xml:space="preserve"> </w:t>
      </w:r>
      <w:r w:rsidRPr="00BD7712">
        <w:rPr>
          <w:color w:val="FF0000"/>
        </w:rPr>
        <w:t>=</w:t>
      </w:r>
      <w:r w:rsidRPr="00BD7712">
        <w:rPr>
          <w:color w:val="FF0000"/>
        </w:rPr>
        <w:t xml:space="preserve"> </w:t>
      </w:r>
      <w:r w:rsidRPr="00BD7712">
        <w:rPr>
          <w:color w:val="FF0000"/>
        </w:rPr>
        <w:t>90°-40° =50°</w:t>
      </w:r>
    </w:p>
    <w:p w:rsidR="00EB6D0F" w:rsidRPr="00BD7712" w:rsidRDefault="00BD7712" w:rsidP="00EB6D0F">
      <w:pPr>
        <w:rPr>
          <w:color w:val="FF0000"/>
        </w:rPr>
      </w:pPr>
      <w:r w:rsidRPr="00BD7712">
        <w:rPr>
          <w:noProof/>
          <w:color w:val="FF0000"/>
          <w:sz w:val="24"/>
          <w:szCs w:val="24"/>
          <w:lang w:eastAsia="sk-SK"/>
        </w:rPr>
        <w:pict>
          <v:shape id="_x0000_s1039" type="#_x0000_t202" style="position:absolute;margin-left:375.25pt;margin-top:11.45pt;width:24.8pt;height:19.4pt;z-index:251684864" filled="f" stroked="f">
            <v:textbox style="mso-next-textbox:#_x0000_s1039">
              <w:txbxContent>
                <w:p w:rsidR="002F0068" w:rsidRPr="00BD7712" w:rsidRDefault="002F0068" w:rsidP="002F0068">
                  <w:pPr>
                    <w:rPr>
                      <w:color w:val="FF0000"/>
                    </w:rPr>
                  </w:pPr>
                  <w:r w:rsidRPr="00BD7712">
                    <w:rPr>
                      <w:rFonts w:cstheme="minorHAnsi"/>
                      <w:color w:val="FF0000"/>
                    </w:rPr>
                    <w:t>γ</w:t>
                  </w:r>
                </w:p>
              </w:txbxContent>
            </v:textbox>
          </v:shape>
        </w:pict>
      </w:r>
      <w:r w:rsidRPr="00BD7712">
        <w:rPr>
          <w:noProof/>
          <w:color w:val="FF0000"/>
          <w:sz w:val="24"/>
          <w:szCs w:val="24"/>
          <w:lang w:eastAsia="sk-SK"/>
        </w:rPr>
        <w:pict>
          <v:shape id="_x0000_s1038" type="#_x0000_t19" style="position:absolute;margin-left:357.25pt;margin-top:18.65pt;width:21.25pt;height:23.3pt;z-index:251683840" strokecolor="red"/>
        </w:pict>
      </w:r>
      <w:r w:rsidRPr="00BD7712">
        <w:rPr>
          <w:color w:val="FF0000"/>
          <w:sz w:val="24"/>
          <w:szCs w:val="24"/>
        </w:rPr>
        <w:tab/>
      </w:r>
      <w:r w:rsidRPr="00BD7712">
        <w:rPr>
          <w:color w:val="FF0000"/>
          <w:u w:val="single"/>
        </w:rPr>
        <w:t>Odpoveď:</w:t>
      </w:r>
      <w:r w:rsidRPr="00BD7712">
        <w:rPr>
          <w:color w:val="FF0000"/>
        </w:rPr>
        <w:t xml:space="preserve"> Uhol dopadu je 50°.</w:t>
      </w:r>
    </w:p>
    <w:p w:rsidR="00EB6D0F" w:rsidRDefault="00EB6D0F" w:rsidP="00EB6D0F">
      <w:pPr>
        <w:rPr>
          <w:sz w:val="24"/>
          <w:szCs w:val="24"/>
        </w:rPr>
      </w:pPr>
    </w:p>
    <w:p w:rsidR="00565C4C" w:rsidRPr="00EF3858" w:rsidRDefault="00565C4C" w:rsidP="00EB6D0F">
      <w:pPr>
        <w:rPr>
          <w:sz w:val="24"/>
          <w:szCs w:val="24"/>
        </w:rPr>
      </w:pPr>
    </w:p>
    <w:p w:rsidR="00EB6D0F" w:rsidRPr="00BD7712" w:rsidRDefault="00565C4C" w:rsidP="00EB6D0F">
      <w:pPr>
        <w:pStyle w:val="Odsekzoznamu"/>
        <w:numPr>
          <w:ilvl w:val="0"/>
          <w:numId w:val="1"/>
        </w:numPr>
        <w:rPr>
          <w:b/>
          <w:color w:val="244061" w:themeColor="accent1" w:themeShade="80"/>
          <w:sz w:val="24"/>
          <w:szCs w:val="24"/>
        </w:rPr>
      </w:pPr>
      <w:r w:rsidRPr="00BD7712">
        <w:rPr>
          <w:b/>
          <w:noProof/>
          <w:color w:val="244061" w:themeColor="accent1" w:themeShade="80"/>
          <w:lang w:eastAsia="sk-SK"/>
        </w:rPr>
        <w:drawing>
          <wp:anchor distT="0" distB="0" distL="114300" distR="114300" simplePos="0" relativeHeight="251672064" behindDoc="0" locked="0" layoutInCell="1" allowOverlap="1" wp14:anchorId="746D83C6" wp14:editId="286533A0">
            <wp:simplePos x="0" y="0"/>
            <wp:positionH relativeFrom="column">
              <wp:posOffset>3244033</wp:posOffset>
            </wp:positionH>
            <wp:positionV relativeFrom="paragraph">
              <wp:posOffset>316569</wp:posOffset>
            </wp:positionV>
            <wp:extent cx="2008648" cy="1403479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" t="10143" r="7892" b="3401"/>
                    <a:stretch/>
                  </pic:blipFill>
                  <pic:spPr bwMode="auto">
                    <a:xfrm>
                      <a:off x="0" y="0"/>
                      <a:ext cx="2008648" cy="140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D0F" w:rsidRPr="00BD7712">
        <w:rPr>
          <w:b/>
          <w:color w:val="244061" w:themeColor="accent1" w:themeShade="80"/>
          <w:sz w:val="24"/>
          <w:szCs w:val="24"/>
        </w:rPr>
        <w:t>Aký je uhol dopadu, keď lúč dopadajúci na rovinné zrkadlo a lúč odrazený od zrkadla zvierajú uhol 90</w:t>
      </w:r>
      <w:r w:rsidR="00EB6D0F" w:rsidRPr="00BD7712">
        <w:rPr>
          <w:rFonts w:cstheme="minorHAnsi"/>
          <w:b/>
          <w:color w:val="244061" w:themeColor="accent1" w:themeShade="80"/>
          <w:sz w:val="24"/>
          <w:szCs w:val="24"/>
        </w:rPr>
        <w:t>⁰</w:t>
      </w:r>
      <w:r w:rsidR="00EB6D0F" w:rsidRPr="00BD7712">
        <w:rPr>
          <w:b/>
          <w:color w:val="244061" w:themeColor="accent1" w:themeShade="80"/>
          <w:sz w:val="24"/>
          <w:szCs w:val="24"/>
        </w:rPr>
        <w:t>?</w:t>
      </w:r>
    </w:p>
    <w:p w:rsidR="00EB6D0F" w:rsidRDefault="00EB6D0F" w:rsidP="00EB6D0F">
      <w:pPr>
        <w:pStyle w:val="Odsekzoznamu"/>
        <w:rPr>
          <w:sz w:val="24"/>
          <w:szCs w:val="24"/>
        </w:rPr>
      </w:pPr>
    </w:p>
    <w:p w:rsidR="00EB6D0F" w:rsidRDefault="00EB6D0F" w:rsidP="00EB6D0F">
      <w:pPr>
        <w:pStyle w:val="Odsekzoznamu"/>
        <w:rPr>
          <w:sz w:val="24"/>
          <w:szCs w:val="24"/>
        </w:rPr>
      </w:pPr>
    </w:p>
    <w:p w:rsidR="00565C4C" w:rsidRDefault="00565C4C" w:rsidP="00EB6D0F">
      <w:pPr>
        <w:pStyle w:val="Odsekzoznamu"/>
        <w:rPr>
          <w:sz w:val="24"/>
          <w:szCs w:val="24"/>
        </w:rPr>
      </w:pPr>
    </w:p>
    <w:p w:rsidR="00EB6D0F" w:rsidRPr="00EF3858" w:rsidRDefault="00EB6D0F" w:rsidP="00EB6D0F">
      <w:pPr>
        <w:pStyle w:val="Odsekzoznamu"/>
        <w:rPr>
          <w:sz w:val="24"/>
          <w:szCs w:val="24"/>
        </w:rPr>
      </w:pPr>
    </w:p>
    <w:p w:rsidR="00EB6D0F" w:rsidRDefault="00EB6D0F" w:rsidP="00EB6D0F">
      <w:pPr>
        <w:rPr>
          <w:sz w:val="24"/>
          <w:szCs w:val="24"/>
        </w:rPr>
      </w:pPr>
    </w:p>
    <w:p w:rsidR="00EB6D0F" w:rsidRPr="00EA2EE3" w:rsidRDefault="00565C4C" w:rsidP="00EB6D0F">
      <w:pPr>
        <w:pStyle w:val="Odsekzoznamu"/>
        <w:numPr>
          <w:ilvl w:val="0"/>
          <w:numId w:val="1"/>
        </w:numPr>
        <w:rPr>
          <w:b/>
          <w:color w:val="244061" w:themeColor="accent1" w:themeShade="80"/>
          <w:sz w:val="24"/>
          <w:szCs w:val="24"/>
        </w:rPr>
      </w:pPr>
      <w:r w:rsidRPr="00EA2EE3">
        <w:rPr>
          <w:b/>
          <w:noProof/>
          <w:color w:val="244061" w:themeColor="accent1" w:themeShade="80"/>
          <w:lang w:eastAsia="sk-SK"/>
        </w:rPr>
        <w:drawing>
          <wp:anchor distT="0" distB="0" distL="114300" distR="114300" simplePos="0" relativeHeight="251678208" behindDoc="0" locked="0" layoutInCell="1" allowOverlap="1" wp14:anchorId="13C9CDC1" wp14:editId="3FE716CB">
            <wp:simplePos x="0" y="0"/>
            <wp:positionH relativeFrom="column">
              <wp:posOffset>3335093</wp:posOffset>
            </wp:positionH>
            <wp:positionV relativeFrom="paragraph">
              <wp:posOffset>241711</wp:posOffset>
            </wp:positionV>
            <wp:extent cx="2008648" cy="1403479"/>
            <wp:effectExtent l="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" t="10143" r="7892" b="3401"/>
                    <a:stretch/>
                  </pic:blipFill>
                  <pic:spPr bwMode="auto">
                    <a:xfrm>
                      <a:off x="0" y="0"/>
                      <a:ext cx="2008648" cy="140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D0F" w:rsidRPr="00EA2EE3">
        <w:rPr>
          <w:b/>
          <w:color w:val="244061" w:themeColor="accent1" w:themeShade="80"/>
          <w:sz w:val="24"/>
          <w:szCs w:val="24"/>
        </w:rPr>
        <w:t>Aký je uhol dopadu, keď lúč dopadajúci na zrkadlo a zrkadlo zvierajú uhol 20°?</w:t>
      </w:r>
    </w:p>
    <w:p w:rsidR="0060342C" w:rsidRDefault="0060342C" w:rsidP="00EF3858">
      <w:pPr>
        <w:rPr>
          <w:sz w:val="24"/>
          <w:szCs w:val="24"/>
        </w:rPr>
      </w:pPr>
    </w:p>
    <w:p w:rsidR="00EB6D0F" w:rsidRDefault="00EB6D0F" w:rsidP="00EF3858">
      <w:pPr>
        <w:rPr>
          <w:sz w:val="24"/>
          <w:szCs w:val="24"/>
        </w:rPr>
      </w:pPr>
    </w:p>
    <w:p w:rsidR="00EB6D0F" w:rsidRDefault="00EB6D0F" w:rsidP="00EF3858">
      <w:pPr>
        <w:rPr>
          <w:sz w:val="24"/>
          <w:szCs w:val="24"/>
        </w:rPr>
      </w:pPr>
    </w:p>
    <w:p w:rsidR="0060342C" w:rsidRPr="00EF3858" w:rsidRDefault="0060342C" w:rsidP="00EF3858">
      <w:pPr>
        <w:rPr>
          <w:sz w:val="24"/>
          <w:szCs w:val="24"/>
        </w:rPr>
      </w:pPr>
    </w:p>
    <w:p w:rsidR="0060333B" w:rsidRPr="00EA2EE3" w:rsidRDefault="0060333B" w:rsidP="0088434A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A2EE3">
        <w:rPr>
          <w:b/>
          <w:sz w:val="24"/>
          <w:szCs w:val="24"/>
        </w:rPr>
        <w:t xml:space="preserve">Rýchlosť šírenia svetla vo vode je 225 000 km/s, v liehu 220 000 km/s. Lieh je opticky </w:t>
      </w:r>
      <w:r w:rsidR="00A92932" w:rsidRPr="00EA2EE3">
        <w:rPr>
          <w:b/>
          <w:color w:val="FF0000"/>
          <w:sz w:val="24"/>
          <w:szCs w:val="24"/>
          <w:u w:val="single"/>
        </w:rPr>
        <w:t>hustejší</w:t>
      </w:r>
      <w:r w:rsidRPr="00EA2EE3">
        <w:rPr>
          <w:b/>
          <w:sz w:val="24"/>
          <w:szCs w:val="24"/>
        </w:rPr>
        <w:t xml:space="preserve"> ako voda. Pri p</w:t>
      </w:r>
      <w:r w:rsidR="00F17D46" w:rsidRPr="00EA2EE3">
        <w:rPr>
          <w:b/>
          <w:sz w:val="24"/>
          <w:szCs w:val="24"/>
        </w:rPr>
        <w:t xml:space="preserve">rechode z liehu do vody nastáva, ktorý z nasledujúcich lomov?  </w:t>
      </w:r>
      <w:r w:rsidR="00EA2EE3" w:rsidRPr="00EA2EE3">
        <w:rPr>
          <w:b/>
          <w:color w:val="FF0000"/>
          <w:sz w:val="24"/>
          <w:szCs w:val="24"/>
          <w:u w:val="single"/>
        </w:rPr>
        <w:t xml:space="preserve">Odpoveď: </w:t>
      </w:r>
      <w:r w:rsidR="00A92932" w:rsidRPr="00EA2EE3">
        <w:rPr>
          <w:b/>
          <w:color w:val="FF0000"/>
          <w:sz w:val="24"/>
          <w:szCs w:val="24"/>
          <w:u w:val="single"/>
        </w:rPr>
        <w:t>Lom ku kolmici, lebo lieh spomaľuje lúč.</w:t>
      </w:r>
    </w:p>
    <w:p w:rsidR="00F17D46" w:rsidRDefault="00A92932" w:rsidP="00B27387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41" type="#_x0000_t32" style="position:absolute;margin-left:61.25pt;margin-top:18.8pt;width:96.25pt;height:95pt;flip:y;z-index:251686912" o:connectortype="straight" strokecolor="red" strokeweight="6pt"/>
        </w:pict>
      </w:r>
      <w:r>
        <w:rPr>
          <w:noProof/>
          <w:lang w:eastAsia="sk-SK"/>
        </w:rPr>
        <w:pict>
          <v:shape id="_x0000_s1040" type="#_x0000_t32" style="position:absolute;margin-left:88.1pt;margin-top:12.55pt;width:52.9pt;height:100.1pt;z-index:251685888" o:connectortype="straight" strokecolor="red" strokeweight="6pt"/>
        </w:pict>
      </w:r>
      <w:r w:rsidR="00F17D46">
        <w:rPr>
          <w:noProof/>
          <w:lang w:eastAsia="sk-SK"/>
        </w:rPr>
        <w:drawing>
          <wp:anchor distT="0" distB="0" distL="114300" distR="114300" simplePos="0" relativeHeight="251657728" behindDoc="0" locked="0" layoutInCell="1" allowOverlap="1" wp14:anchorId="4DB1A09C" wp14:editId="326B6A8C">
            <wp:simplePos x="0" y="0"/>
            <wp:positionH relativeFrom="column">
              <wp:posOffset>3356494</wp:posOffset>
            </wp:positionH>
            <wp:positionV relativeFrom="paragraph">
              <wp:posOffset>5715</wp:posOffset>
            </wp:positionV>
            <wp:extent cx="1443315" cy="1577662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7" t="4334" r="6555" b="4131"/>
                    <a:stretch/>
                  </pic:blipFill>
                  <pic:spPr bwMode="auto">
                    <a:xfrm>
                      <a:off x="0" y="0"/>
                      <a:ext cx="1443315" cy="157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D46">
        <w:rPr>
          <w:noProof/>
          <w:lang w:eastAsia="sk-SK"/>
        </w:rPr>
        <w:drawing>
          <wp:anchor distT="0" distB="0" distL="114300" distR="114300" simplePos="0" relativeHeight="251654656" behindDoc="0" locked="0" layoutInCell="1" allowOverlap="1" wp14:anchorId="24B3F0E0" wp14:editId="262C75D4">
            <wp:simplePos x="0" y="0"/>
            <wp:positionH relativeFrom="column">
              <wp:posOffset>613472</wp:posOffset>
            </wp:positionH>
            <wp:positionV relativeFrom="paragraph">
              <wp:posOffset>37965</wp:posOffset>
            </wp:positionV>
            <wp:extent cx="1719329" cy="1577437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1" t="3588" r="2959" b="8028"/>
                    <a:stretch/>
                  </pic:blipFill>
                  <pic:spPr bwMode="auto">
                    <a:xfrm>
                      <a:off x="0" y="0"/>
                      <a:ext cx="1730652" cy="158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D46" w:rsidRDefault="00F17D46" w:rsidP="00B27387">
      <w:pPr>
        <w:rPr>
          <w:sz w:val="24"/>
          <w:szCs w:val="24"/>
        </w:rPr>
      </w:pPr>
    </w:p>
    <w:p w:rsidR="00F17D46" w:rsidRDefault="00F17D46" w:rsidP="00B27387">
      <w:pPr>
        <w:rPr>
          <w:sz w:val="24"/>
          <w:szCs w:val="24"/>
        </w:rPr>
      </w:pPr>
    </w:p>
    <w:p w:rsidR="00B27387" w:rsidRDefault="00B27387" w:rsidP="00B27387">
      <w:pPr>
        <w:rPr>
          <w:sz w:val="24"/>
          <w:szCs w:val="24"/>
        </w:rPr>
      </w:pPr>
    </w:p>
    <w:p w:rsidR="00F17D46" w:rsidRDefault="00F17D46" w:rsidP="00B27387">
      <w:pPr>
        <w:rPr>
          <w:sz w:val="24"/>
          <w:szCs w:val="24"/>
        </w:rPr>
      </w:pPr>
    </w:p>
    <w:p w:rsidR="00B27387" w:rsidRPr="00EA2EE3" w:rsidRDefault="00B27387" w:rsidP="00692F74">
      <w:pPr>
        <w:pStyle w:val="Odsekzoznamu"/>
        <w:numPr>
          <w:ilvl w:val="0"/>
          <w:numId w:val="1"/>
        </w:numPr>
        <w:tabs>
          <w:tab w:val="left" w:pos="3969"/>
        </w:tabs>
        <w:spacing w:after="120"/>
        <w:rPr>
          <w:b/>
          <w:color w:val="002060"/>
          <w:sz w:val="24"/>
        </w:rPr>
      </w:pPr>
      <w:r w:rsidRPr="00EA2EE3">
        <w:rPr>
          <w:b/>
          <w:color w:val="002060"/>
          <w:sz w:val="24"/>
        </w:rPr>
        <w:t xml:space="preserve">Svetlo sa šíri v skle rýchlosťou 197 000 km/s, vo vzduchu približne rýchlosťou  300 000 km/s. </w:t>
      </w:r>
      <w:r w:rsidRPr="00EA2EE3">
        <w:rPr>
          <w:b/>
          <w:color w:val="002060"/>
          <w:sz w:val="24"/>
          <w:szCs w:val="24"/>
        </w:rPr>
        <w:t>Sklo je opticky………………. ako vzduch</w:t>
      </w:r>
      <w:r w:rsidRPr="00EA2EE3">
        <w:rPr>
          <w:b/>
          <w:color w:val="002060"/>
        </w:rPr>
        <w:t xml:space="preserve">.  </w:t>
      </w:r>
      <w:r w:rsidRPr="00EA2EE3">
        <w:rPr>
          <w:b/>
          <w:color w:val="002060"/>
          <w:sz w:val="24"/>
        </w:rPr>
        <w:t>Po prechode svetla zo skla do vzduchu nastáva ………………….</w:t>
      </w:r>
    </w:p>
    <w:p w:rsidR="00EA2EE3" w:rsidRPr="00EA2EE3" w:rsidRDefault="00EA2EE3" w:rsidP="00EA2EE3">
      <w:pPr>
        <w:pStyle w:val="Odsekzoznamu"/>
        <w:tabs>
          <w:tab w:val="left" w:pos="3969"/>
        </w:tabs>
        <w:spacing w:after="120"/>
        <w:rPr>
          <w:b/>
          <w:color w:val="002060"/>
          <w:sz w:val="24"/>
        </w:rPr>
      </w:pPr>
    </w:p>
    <w:p w:rsidR="001B3186" w:rsidRPr="00EA2EE3" w:rsidRDefault="001B3186" w:rsidP="001B3186">
      <w:pPr>
        <w:pStyle w:val="Odsekzoznamu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EA2EE3">
        <w:rPr>
          <w:b/>
          <w:color w:val="002060"/>
          <w:sz w:val="24"/>
          <w:szCs w:val="24"/>
        </w:rPr>
        <w:t>Svetlo dopadá zo vzduchu pod uhlom 60° na rozhranie s vodou. Láme sa a vo vode sa šíri pod uhlom 38°. Nastal lom ......................</w:t>
      </w:r>
    </w:p>
    <w:p w:rsidR="00F36B03" w:rsidRDefault="00F36B03" w:rsidP="00F36B03">
      <w:pPr>
        <w:rPr>
          <w:sz w:val="24"/>
          <w:szCs w:val="24"/>
        </w:rPr>
      </w:pPr>
      <w:r w:rsidRPr="00BA6E59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3120" behindDoc="0" locked="0" layoutInCell="1" allowOverlap="1" wp14:anchorId="44CB9C7A" wp14:editId="523ECD1C">
            <wp:simplePos x="0" y="0"/>
            <wp:positionH relativeFrom="column">
              <wp:posOffset>1582921</wp:posOffset>
            </wp:positionH>
            <wp:positionV relativeFrom="paragraph">
              <wp:posOffset>107029</wp:posOffset>
            </wp:positionV>
            <wp:extent cx="2371233" cy="1378039"/>
            <wp:effectExtent l="0" t="0" r="0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6000" contras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189" cy="137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B03" w:rsidRDefault="00F36B03" w:rsidP="00F36B03">
      <w:pPr>
        <w:rPr>
          <w:sz w:val="24"/>
          <w:szCs w:val="24"/>
        </w:rPr>
      </w:pPr>
    </w:p>
    <w:p w:rsidR="00F36B03" w:rsidRDefault="00F36B03" w:rsidP="00F36B03">
      <w:pPr>
        <w:rPr>
          <w:sz w:val="24"/>
          <w:szCs w:val="24"/>
        </w:rPr>
      </w:pPr>
    </w:p>
    <w:p w:rsidR="00F36B03" w:rsidRPr="00F36B03" w:rsidRDefault="00F36B03" w:rsidP="00F36B03">
      <w:pPr>
        <w:rPr>
          <w:sz w:val="24"/>
          <w:szCs w:val="24"/>
        </w:rPr>
      </w:pPr>
    </w:p>
    <w:p w:rsidR="00F36B03" w:rsidRDefault="00F36B03" w:rsidP="00F36B03">
      <w:pPr>
        <w:rPr>
          <w:sz w:val="24"/>
          <w:szCs w:val="24"/>
        </w:rPr>
      </w:pPr>
    </w:p>
    <w:p w:rsidR="00B72EC2" w:rsidRDefault="00B72EC2" w:rsidP="00F36B03">
      <w:pPr>
        <w:rPr>
          <w:sz w:val="24"/>
          <w:szCs w:val="24"/>
        </w:rPr>
      </w:pPr>
    </w:p>
    <w:p w:rsidR="00EA2EE3" w:rsidRDefault="00EA2EE3" w:rsidP="00F36B03">
      <w:pPr>
        <w:rPr>
          <w:sz w:val="24"/>
          <w:szCs w:val="24"/>
        </w:rPr>
      </w:pPr>
    </w:p>
    <w:p w:rsidR="00EA2EE3" w:rsidRDefault="00EA2EE3" w:rsidP="00F36B03">
      <w:pPr>
        <w:rPr>
          <w:sz w:val="24"/>
          <w:szCs w:val="24"/>
        </w:rPr>
      </w:pPr>
    </w:p>
    <w:p w:rsidR="00B72EC2" w:rsidRDefault="00B72EC2" w:rsidP="00F36B03">
      <w:pPr>
        <w:rPr>
          <w:sz w:val="24"/>
          <w:szCs w:val="24"/>
        </w:rPr>
      </w:pPr>
    </w:p>
    <w:p w:rsidR="00E51872" w:rsidRPr="00BD7712" w:rsidRDefault="00E51872" w:rsidP="00E51872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BD7712">
        <w:rPr>
          <w:b/>
          <w:sz w:val="24"/>
          <w:szCs w:val="24"/>
        </w:rPr>
        <w:lastRenderedPageBreak/>
        <w:t>Svetlo dopadajúce zo vzduchu pod uhlom dopadu 45</w:t>
      </w:r>
      <w:r w:rsidRPr="00BD7712">
        <w:rPr>
          <w:b/>
          <w:sz w:val="24"/>
          <w:szCs w:val="24"/>
        </w:rPr>
        <w:sym w:font="Symbol" w:char="F0B0"/>
      </w:r>
      <w:r w:rsidRPr="00BD7712">
        <w:rPr>
          <w:b/>
          <w:sz w:val="24"/>
          <w:szCs w:val="24"/>
        </w:rPr>
        <w:t xml:space="preserve"> na rozhranie s iným optickým prostredím sa v danom prostredí láme a šíri sa  v ňom pod uhlom lomu  28</w:t>
      </w:r>
      <w:r w:rsidRPr="00BD7712">
        <w:rPr>
          <w:b/>
          <w:sz w:val="24"/>
          <w:szCs w:val="24"/>
        </w:rPr>
        <w:sym w:font="Symbol" w:char="F0B0"/>
      </w:r>
      <w:r w:rsidRPr="00BD7712">
        <w:rPr>
          <w:b/>
          <w:sz w:val="24"/>
          <w:szCs w:val="24"/>
        </w:rPr>
        <w:t xml:space="preserve">. Vypočítaj index lomu.  Zisti, či toto optické prostredie je voda alebo sklo? </w:t>
      </w:r>
    </w:p>
    <w:p w:rsidR="00BD7712" w:rsidRPr="00EA2EE3" w:rsidRDefault="00BD7712" w:rsidP="00A92932">
      <w:pPr>
        <w:pStyle w:val="Odsekzoznamu"/>
        <w:rPr>
          <w:rFonts w:cstheme="minorHAnsi"/>
          <w:color w:val="FF0000"/>
          <w:u w:val="single"/>
        </w:rPr>
      </w:pPr>
      <w:r w:rsidRPr="00EA2EE3">
        <w:rPr>
          <w:rFonts w:cstheme="minorHAnsi"/>
          <w:color w:val="FF0000"/>
          <w:u w:val="single"/>
        </w:rPr>
        <w:t>Riešenie:</w:t>
      </w:r>
    </w:p>
    <w:p w:rsidR="00A92932" w:rsidRPr="00EA2EE3" w:rsidRDefault="00A92932" w:rsidP="00A92932">
      <w:pPr>
        <w:pStyle w:val="Odsekzoznamu"/>
        <w:rPr>
          <w:rFonts w:cstheme="minorHAnsi"/>
          <w:color w:val="FF0000"/>
        </w:rPr>
      </w:pPr>
      <w:r w:rsidRPr="00EA2EE3">
        <w:rPr>
          <w:rFonts w:cstheme="minorHAnsi"/>
          <w:color w:val="FF0000"/>
        </w:rPr>
        <w:t>α =</w:t>
      </w:r>
      <w:r w:rsidRPr="00EA2EE3">
        <w:rPr>
          <w:rFonts w:cstheme="minorHAnsi"/>
          <w:color w:val="FF0000"/>
        </w:rPr>
        <w:t xml:space="preserve"> 45</w:t>
      </w:r>
      <w:r w:rsidRPr="00EA2EE3">
        <w:rPr>
          <w:rFonts w:cstheme="minorHAnsi"/>
          <w:color w:val="FF0000"/>
        </w:rPr>
        <w:t>°</w:t>
      </w:r>
    </w:p>
    <w:p w:rsidR="00A92932" w:rsidRPr="00EA2EE3" w:rsidRDefault="00A92932" w:rsidP="00A92932">
      <w:pPr>
        <w:pStyle w:val="Odsekzoznamu"/>
        <w:rPr>
          <w:rFonts w:cstheme="minorHAnsi"/>
          <w:color w:val="FF0000"/>
          <w:u w:val="single"/>
        </w:rPr>
      </w:pPr>
      <w:r w:rsidRPr="00EA2EE3">
        <w:rPr>
          <w:rFonts w:cstheme="minorHAnsi"/>
          <w:color w:val="FF0000"/>
          <w:u w:val="single"/>
        </w:rPr>
        <w:t xml:space="preserve">β = </w:t>
      </w:r>
      <w:r w:rsidRPr="00EA2EE3">
        <w:rPr>
          <w:rFonts w:cstheme="minorHAnsi"/>
          <w:color w:val="FF0000"/>
          <w:u w:val="single"/>
        </w:rPr>
        <w:t>28</w:t>
      </w:r>
      <w:r w:rsidRPr="00EA2EE3">
        <w:rPr>
          <w:rFonts w:cstheme="minorHAnsi"/>
          <w:color w:val="FF0000"/>
          <w:u w:val="single"/>
        </w:rPr>
        <w:t>°</w:t>
      </w:r>
    </w:p>
    <w:p w:rsidR="00A92932" w:rsidRPr="00EA2EE3" w:rsidRDefault="00A92932" w:rsidP="00A92932">
      <w:pPr>
        <w:pStyle w:val="Odsekzoznamu"/>
        <w:rPr>
          <w:rFonts w:eastAsiaTheme="minorEastAsia" w:cstheme="minorHAnsi"/>
          <w:color w:val="FF0000"/>
        </w:rPr>
      </w:pPr>
      <w:r w:rsidRPr="00EA2EE3">
        <w:rPr>
          <w:rFonts w:cstheme="minorHAnsi"/>
          <w:color w:val="FF0000"/>
        </w:rPr>
        <w:t xml:space="preserve">n=?                           </w:t>
      </w:r>
      <m:oMath>
        <m:r>
          <w:rPr>
            <w:rFonts w:ascii="Cambria Math" w:hAnsi="Cambria Math" w:cstheme="minorHAnsi"/>
            <w:color w:val="FF0000"/>
          </w:rPr>
          <m:t>n=</m:t>
        </m:r>
        <m:f>
          <m:fPr>
            <m:ctrlPr>
              <w:rPr>
                <w:rFonts w:ascii="Cambria Math" w:hAnsi="Cambria Math" w:cstheme="minorHAnsi"/>
                <w:i/>
                <w:color w:val="FF0000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color w:val="FF0000"/>
                  </w:rPr>
                  <m:t>β</m:t>
                </m:r>
              </m:e>
            </m:func>
          </m:den>
        </m:f>
        <m:r>
          <w:rPr>
            <w:rFonts w:ascii="Cambria Math" w:hAnsi="Cambria Math" w:cstheme="minorHAnsi"/>
            <w:color w:val="FF0000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FF0000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</w:rPr>
                  <m:t>45°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color w:val="FF0000"/>
                  </w:rPr>
                  <m:t>28°</m:t>
                </m:r>
              </m:e>
            </m:func>
          </m:den>
        </m:f>
        <m:r>
          <w:rPr>
            <w:rFonts w:ascii="Cambria Math" w:hAnsi="Cambria Math" w:cstheme="minorHAnsi"/>
            <w:color w:val="FF0000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FF0000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</w:rPr>
              <m:t>0,7071</m:t>
            </m:r>
          </m:num>
          <m:den>
            <m:r>
              <w:rPr>
                <w:rFonts w:ascii="Cambria Math" w:hAnsi="Cambria Math" w:cstheme="minorHAnsi"/>
                <w:color w:val="FF0000"/>
              </w:rPr>
              <m:t>0,4695</m:t>
            </m:r>
          </m:den>
        </m:f>
        <m:r>
          <w:rPr>
            <w:rFonts w:ascii="Cambria Math" w:hAnsi="Cambria Math" w:cstheme="minorHAnsi"/>
            <w:color w:val="FF0000"/>
          </w:rPr>
          <m:t>=1,50</m:t>
        </m:r>
      </m:oMath>
      <w:r w:rsidR="00205BA2" w:rsidRPr="00EA2EE3">
        <w:rPr>
          <w:rFonts w:eastAsiaTheme="minorEastAsia" w:cstheme="minorHAnsi"/>
          <w:color w:val="FF0000"/>
        </w:rPr>
        <w:t xml:space="preserve">  </w:t>
      </w:r>
    </w:p>
    <w:p w:rsidR="00205BA2" w:rsidRPr="00EA2EE3" w:rsidRDefault="00205BA2" w:rsidP="00A92932">
      <w:pPr>
        <w:pStyle w:val="Odsekzoznamu"/>
        <w:rPr>
          <w:rFonts w:cstheme="minorHAnsi"/>
          <w:color w:val="FF0000"/>
        </w:rPr>
      </w:pPr>
      <w:r w:rsidRPr="00EA2EE3">
        <w:rPr>
          <w:rFonts w:eastAsiaTheme="minorEastAsia" w:cstheme="minorHAnsi"/>
          <w:color w:val="FF0000"/>
        </w:rPr>
        <w:t>Hustejšie optické prostredie je SKLO</w:t>
      </w:r>
      <w:r w:rsidR="00BD7712" w:rsidRPr="00EA2EE3">
        <w:rPr>
          <w:rFonts w:eastAsiaTheme="minorEastAsia" w:cstheme="minorHAnsi"/>
          <w:color w:val="FF0000"/>
        </w:rPr>
        <w:t>, keďže výsledný index lomu zodpovedá hodnote pre tento materiál</w:t>
      </w:r>
      <w:r w:rsidRPr="00EA2EE3">
        <w:rPr>
          <w:rFonts w:eastAsiaTheme="minorEastAsia" w:cstheme="minorHAnsi"/>
          <w:color w:val="FF0000"/>
        </w:rPr>
        <w:t>.</w:t>
      </w:r>
    </w:p>
    <w:p w:rsidR="00653918" w:rsidRDefault="00653918" w:rsidP="00E51872">
      <w:pPr>
        <w:pStyle w:val="Odsekzoznamu"/>
        <w:rPr>
          <w:sz w:val="24"/>
          <w:szCs w:val="24"/>
        </w:rPr>
      </w:pPr>
    </w:p>
    <w:p w:rsidR="00653918" w:rsidRPr="00EA2EE3" w:rsidRDefault="00653918" w:rsidP="004408C1">
      <w:pPr>
        <w:pStyle w:val="Odsekzoznamu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EA2EE3">
        <w:rPr>
          <w:b/>
          <w:color w:val="002060"/>
          <w:sz w:val="24"/>
          <w:szCs w:val="24"/>
        </w:rPr>
        <w:t>Svetlo dopadajúce zo vzduchu pod uhlom dopadu 60</w:t>
      </w:r>
      <w:r w:rsidRPr="00EA2EE3">
        <w:rPr>
          <w:b/>
          <w:color w:val="002060"/>
          <w:sz w:val="24"/>
          <w:szCs w:val="24"/>
        </w:rPr>
        <w:sym w:font="Symbol" w:char="F0B0"/>
      </w:r>
      <w:r w:rsidRPr="00EA2EE3">
        <w:rPr>
          <w:b/>
          <w:color w:val="002060"/>
          <w:sz w:val="24"/>
          <w:szCs w:val="24"/>
        </w:rPr>
        <w:t xml:space="preserve"> na rozhranie s iným optickým prostredím sa v danom prostredí láme a šíri sa  v ňom pod uhlom lomu  40,5</w:t>
      </w:r>
      <w:r w:rsidRPr="00EA2EE3">
        <w:rPr>
          <w:b/>
          <w:color w:val="002060"/>
          <w:sz w:val="24"/>
          <w:szCs w:val="24"/>
        </w:rPr>
        <w:sym w:font="Symbol" w:char="F0B0"/>
      </w:r>
      <w:r w:rsidRPr="00EA2EE3">
        <w:rPr>
          <w:b/>
          <w:color w:val="002060"/>
          <w:sz w:val="24"/>
          <w:szCs w:val="24"/>
        </w:rPr>
        <w:t xml:space="preserve">            Vypočítaj index lomu.  Zisti, či toto optické prostredie je voda alebo sklo? </w:t>
      </w:r>
    </w:p>
    <w:p w:rsidR="00653918" w:rsidRDefault="00653918" w:rsidP="00E51872">
      <w:pPr>
        <w:pStyle w:val="Odsekzoznamu"/>
        <w:rPr>
          <w:sz w:val="24"/>
          <w:szCs w:val="24"/>
        </w:rPr>
      </w:pPr>
    </w:p>
    <w:p w:rsidR="000E574B" w:rsidRDefault="000E574B" w:rsidP="00E51872">
      <w:pPr>
        <w:pStyle w:val="Odsekzoznamu"/>
        <w:rPr>
          <w:sz w:val="24"/>
          <w:szCs w:val="24"/>
        </w:rPr>
      </w:pPr>
    </w:p>
    <w:p w:rsidR="000E574B" w:rsidRDefault="000E574B" w:rsidP="00E51872">
      <w:pPr>
        <w:pStyle w:val="Odsekzoznamu"/>
        <w:rPr>
          <w:sz w:val="24"/>
          <w:szCs w:val="24"/>
        </w:rPr>
      </w:pPr>
    </w:p>
    <w:p w:rsidR="000E574B" w:rsidRDefault="000E574B" w:rsidP="00E51872">
      <w:pPr>
        <w:pStyle w:val="Odsekzoznamu"/>
        <w:rPr>
          <w:sz w:val="24"/>
          <w:szCs w:val="24"/>
        </w:rPr>
      </w:pPr>
    </w:p>
    <w:p w:rsidR="000E574B" w:rsidRDefault="000E574B" w:rsidP="00E51872">
      <w:pPr>
        <w:pStyle w:val="Odsekzoznamu"/>
        <w:rPr>
          <w:sz w:val="24"/>
          <w:szCs w:val="24"/>
        </w:rPr>
      </w:pPr>
    </w:p>
    <w:p w:rsidR="000E574B" w:rsidRPr="00F36B03" w:rsidRDefault="000E574B" w:rsidP="00E51872">
      <w:pPr>
        <w:pStyle w:val="Odsekzoznamu"/>
        <w:rPr>
          <w:sz w:val="24"/>
          <w:szCs w:val="24"/>
        </w:rPr>
      </w:pPr>
    </w:p>
    <w:sectPr w:rsidR="000E574B" w:rsidRPr="00F36B03" w:rsidSect="007C3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BA7"/>
    <w:multiLevelType w:val="hybridMultilevel"/>
    <w:tmpl w:val="7A72D1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22DE4"/>
    <w:multiLevelType w:val="hybridMultilevel"/>
    <w:tmpl w:val="7D50FA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53DB3"/>
    <w:multiLevelType w:val="hybridMultilevel"/>
    <w:tmpl w:val="E2C65132"/>
    <w:lvl w:ilvl="0" w:tplc="86783F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434A"/>
    <w:rsid w:val="000E574B"/>
    <w:rsid w:val="001B3186"/>
    <w:rsid w:val="00205BA2"/>
    <w:rsid w:val="002F0068"/>
    <w:rsid w:val="00565C4C"/>
    <w:rsid w:val="0060333B"/>
    <w:rsid w:val="0060342C"/>
    <w:rsid w:val="00653918"/>
    <w:rsid w:val="006D13A1"/>
    <w:rsid w:val="00704E6F"/>
    <w:rsid w:val="00727FEC"/>
    <w:rsid w:val="007403D9"/>
    <w:rsid w:val="007C396F"/>
    <w:rsid w:val="0088434A"/>
    <w:rsid w:val="00905A89"/>
    <w:rsid w:val="00A92932"/>
    <w:rsid w:val="00B27387"/>
    <w:rsid w:val="00B72EC2"/>
    <w:rsid w:val="00BD7712"/>
    <w:rsid w:val="00E51872"/>
    <w:rsid w:val="00EA2EE3"/>
    <w:rsid w:val="00EB6D0F"/>
    <w:rsid w:val="00EF3858"/>
    <w:rsid w:val="00F17D46"/>
    <w:rsid w:val="00F3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34"/>
        <o:r id="V:Rule4" type="arc" idref="#_x0000_s1038"/>
        <o:r id="V:Rule5" type="connector" idref="#_x0000_s1040"/>
        <o:r id="V:Rule6" type="connector" idref="#_x0000_s1041"/>
        <o:r id="V:Rule7" type="arc" idref="#_x0000_s1045"/>
      </o:rules>
    </o:shapelayout>
  </w:shapeDefaults>
  <w:decimalSymbol w:val=","/>
  <w:listSeparator w:val=";"/>
  <w14:docId w14:val="69B5CA5D"/>
  <w15:docId w15:val="{73A45C65-F35E-458C-A5EA-F0E5CCBF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C39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434A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semiHidden/>
    <w:unhideWhenUsed/>
    <w:rsid w:val="00B27387"/>
    <w:pPr>
      <w:spacing w:after="120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B27387"/>
    <w:rPr>
      <w:rFonts w:eastAsiaTheme="minorEastAsia"/>
      <w:lang w:eastAsia="sk-SK"/>
    </w:rPr>
  </w:style>
  <w:style w:type="character" w:styleId="Zstupntext">
    <w:name w:val="Placeholder Text"/>
    <w:basedOn w:val="Predvolenpsmoodseku"/>
    <w:uiPriority w:val="99"/>
    <w:semiHidden/>
    <w:rsid w:val="00A929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Dušan Andraško</cp:lastModifiedBy>
  <cp:revision>18</cp:revision>
  <dcterms:created xsi:type="dcterms:W3CDTF">2012-10-19T17:01:00Z</dcterms:created>
  <dcterms:modified xsi:type="dcterms:W3CDTF">2020-11-05T11:09:00Z</dcterms:modified>
</cp:coreProperties>
</file>