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4E1" w:rsidRDefault="003954E1" w:rsidP="003954E1">
      <w:pPr>
        <w:spacing w:after="0"/>
        <w:rPr>
          <w:b/>
          <w:sz w:val="56"/>
          <w:szCs w:val="56"/>
        </w:rPr>
      </w:pPr>
      <w:r w:rsidRPr="003954E1">
        <w:rPr>
          <w:b/>
          <w:sz w:val="56"/>
          <w:szCs w:val="56"/>
        </w:rPr>
        <w:t xml:space="preserve">      </w:t>
      </w:r>
    </w:p>
    <w:p w:rsidR="00840B48" w:rsidRDefault="003954E1" w:rsidP="00840B48">
      <w:pPr>
        <w:spacing w:after="0" w:line="240" w:lineRule="auto"/>
        <w:rPr>
          <w:b/>
          <w:sz w:val="72"/>
          <w:szCs w:val="72"/>
        </w:rPr>
      </w:pPr>
      <w:r w:rsidRPr="00840B48">
        <w:rPr>
          <w:b/>
          <w:sz w:val="72"/>
          <w:szCs w:val="72"/>
        </w:rPr>
        <w:t xml:space="preserve">     </w:t>
      </w:r>
      <w:r w:rsidR="00840B48">
        <w:rPr>
          <w:b/>
          <w:sz w:val="72"/>
          <w:szCs w:val="72"/>
        </w:rPr>
        <w:t xml:space="preserve">    </w:t>
      </w:r>
      <w:r w:rsidRPr="00840B48">
        <w:rPr>
          <w:b/>
          <w:sz w:val="72"/>
          <w:szCs w:val="72"/>
        </w:rPr>
        <w:t xml:space="preserve"> </w:t>
      </w:r>
      <w:proofErr w:type="spellStart"/>
      <w:r w:rsidRPr="00840B48">
        <w:rPr>
          <w:b/>
          <w:sz w:val="72"/>
          <w:szCs w:val="72"/>
        </w:rPr>
        <w:t>Ekonomat</w:t>
      </w:r>
      <w:proofErr w:type="spellEnd"/>
      <w:r w:rsidRPr="00840B48">
        <w:rPr>
          <w:b/>
          <w:sz w:val="72"/>
          <w:szCs w:val="72"/>
        </w:rPr>
        <w:t xml:space="preserve">            Šatňa               </w:t>
      </w:r>
    </w:p>
    <w:p w:rsidR="00840B48" w:rsidRDefault="00840B48" w:rsidP="00840B48">
      <w:pPr>
        <w:spacing w:after="0" w:line="240" w:lineRule="auto"/>
        <w:rPr>
          <w:b/>
          <w:sz w:val="72"/>
          <w:szCs w:val="72"/>
        </w:rPr>
      </w:pPr>
    </w:p>
    <w:p w:rsidR="003954E1" w:rsidRPr="00840B48" w:rsidRDefault="00840B48" w:rsidP="00840B48">
      <w:pPr>
        <w:spacing w:after="0" w:line="240" w:lineRule="auto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       </w:t>
      </w:r>
      <w:r w:rsidR="003954E1" w:rsidRPr="00840B48">
        <w:rPr>
          <w:b/>
          <w:sz w:val="72"/>
          <w:szCs w:val="72"/>
        </w:rPr>
        <w:t>Kancelária</w:t>
      </w:r>
      <w:r>
        <w:rPr>
          <w:b/>
          <w:sz w:val="72"/>
          <w:szCs w:val="72"/>
        </w:rPr>
        <w:t xml:space="preserve">         </w:t>
      </w:r>
      <w:r w:rsidRPr="00840B48">
        <w:rPr>
          <w:b/>
          <w:sz w:val="72"/>
          <w:szCs w:val="72"/>
        </w:rPr>
        <w:t>Mraznička</w:t>
      </w:r>
    </w:p>
    <w:p w:rsidR="003954E1" w:rsidRPr="00840B48" w:rsidRDefault="003954E1" w:rsidP="00840B48">
      <w:pPr>
        <w:spacing w:after="0" w:line="240" w:lineRule="auto"/>
        <w:rPr>
          <w:b/>
          <w:sz w:val="72"/>
          <w:szCs w:val="72"/>
        </w:rPr>
      </w:pPr>
    </w:p>
    <w:p w:rsidR="003954E1" w:rsidRPr="00840B48" w:rsidRDefault="003954E1" w:rsidP="00840B48">
      <w:pPr>
        <w:spacing w:after="0" w:line="240" w:lineRule="auto"/>
        <w:rPr>
          <w:b/>
          <w:sz w:val="72"/>
          <w:szCs w:val="72"/>
        </w:rPr>
      </w:pPr>
      <w:r w:rsidRPr="00840B48">
        <w:rPr>
          <w:b/>
          <w:sz w:val="72"/>
          <w:szCs w:val="72"/>
        </w:rPr>
        <w:t xml:space="preserve">  </w:t>
      </w:r>
      <w:r w:rsidR="00840B48">
        <w:rPr>
          <w:b/>
          <w:sz w:val="72"/>
          <w:szCs w:val="72"/>
        </w:rPr>
        <w:t xml:space="preserve">      </w:t>
      </w:r>
      <w:r w:rsidRPr="00840B48">
        <w:rPr>
          <w:b/>
          <w:sz w:val="72"/>
          <w:szCs w:val="72"/>
        </w:rPr>
        <w:t xml:space="preserve">Chladiaca miestnosť               </w:t>
      </w:r>
    </w:p>
    <w:p w:rsidR="003954E1" w:rsidRPr="00840B48" w:rsidRDefault="003954E1" w:rsidP="00840B48">
      <w:pPr>
        <w:spacing w:after="0" w:line="240" w:lineRule="auto"/>
        <w:rPr>
          <w:b/>
          <w:sz w:val="72"/>
          <w:szCs w:val="72"/>
        </w:rPr>
      </w:pPr>
      <w:r w:rsidRPr="00840B48">
        <w:rPr>
          <w:b/>
          <w:sz w:val="72"/>
          <w:szCs w:val="72"/>
        </w:rPr>
        <w:t xml:space="preserve">    </w:t>
      </w:r>
    </w:p>
    <w:p w:rsidR="00840B48" w:rsidRDefault="003954E1" w:rsidP="00840B48">
      <w:pPr>
        <w:spacing w:after="0" w:line="240" w:lineRule="auto"/>
        <w:rPr>
          <w:b/>
          <w:sz w:val="72"/>
          <w:szCs w:val="72"/>
        </w:rPr>
      </w:pPr>
      <w:r w:rsidRPr="00840B48">
        <w:rPr>
          <w:b/>
          <w:sz w:val="72"/>
          <w:szCs w:val="72"/>
        </w:rPr>
        <w:t xml:space="preserve">   </w:t>
      </w:r>
      <w:r w:rsidR="00840B48">
        <w:rPr>
          <w:b/>
          <w:sz w:val="72"/>
          <w:szCs w:val="72"/>
        </w:rPr>
        <w:t xml:space="preserve">   </w:t>
      </w:r>
      <w:r w:rsidRPr="00840B48">
        <w:rPr>
          <w:b/>
          <w:sz w:val="72"/>
          <w:szCs w:val="72"/>
        </w:rPr>
        <w:t xml:space="preserve"> Sklad obalového materiálu          </w:t>
      </w:r>
    </w:p>
    <w:p w:rsidR="00840B48" w:rsidRDefault="00840B48" w:rsidP="00840B48">
      <w:pPr>
        <w:spacing w:after="0" w:line="240" w:lineRule="auto"/>
        <w:rPr>
          <w:b/>
          <w:sz w:val="72"/>
          <w:szCs w:val="72"/>
        </w:rPr>
      </w:pPr>
    </w:p>
    <w:p w:rsidR="003954E1" w:rsidRPr="00840B48" w:rsidRDefault="00840B48" w:rsidP="00840B48">
      <w:pPr>
        <w:spacing w:after="0" w:line="240" w:lineRule="auto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     </w:t>
      </w:r>
      <w:r w:rsidR="003954E1" w:rsidRPr="00840B48">
        <w:rPr>
          <w:b/>
          <w:sz w:val="72"/>
          <w:szCs w:val="72"/>
        </w:rPr>
        <w:t>Suchý sklad</w:t>
      </w:r>
      <w:r>
        <w:rPr>
          <w:b/>
          <w:sz w:val="72"/>
          <w:szCs w:val="72"/>
        </w:rPr>
        <w:t xml:space="preserve">        </w:t>
      </w:r>
      <w:r w:rsidRPr="00840B48">
        <w:rPr>
          <w:b/>
          <w:sz w:val="72"/>
          <w:szCs w:val="72"/>
        </w:rPr>
        <w:t>Suchý sklad</w:t>
      </w:r>
    </w:p>
    <w:p w:rsidR="003954E1" w:rsidRPr="00840B48" w:rsidRDefault="003954E1" w:rsidP="00840B48">
      <w:pPr>
        <w:spacing w:after="0" w:line="240" w:lineRule="auto"/>
        <w:rPr>
          <w:b/>
          <w:sz w:val="72"/>
          <w:szCs w:val="72"/>
        </w:rPr>
      </w:pPr>
    </w:p>
    <w:p w:rsidR="003954E1" w:rsidRPr="00840B48" w:rsidRDefault="003954E1" w:rsidP="00840B48">
      <w:pPr>
        <w:spacing w:after="0" w:line="240" w:lineRule="auto"/>
        <w:rPr>
          <w:b/>
          <w:sz w:val="72"/>
          <w:szCs w:val="72"/>
        </w:rPr>
      </w:pPr>
      <w:r w:rsidRPr="00840B48">
        <w:rPr>
          <w:b/>
          <w:sz w:val="72"/>
          <w:szCs w:val="72"/>
        </w:rPr>
        <w:t xml:space="preserve">        Chladnička suroviny                 </w:t>
      </w:r>
    </w:p>
    <w:p w:rsidR="003954E1" w:rsidRPr="00840B48" w:rsidRDefault="003954E1" w:rsidP="00840B48">
      <w:pPr>
        <w:spacing w:after="0" w:line="240" w:lineRule="auto"/>
        <w:rPr>
          <w:b/>
          <w:sz w:val="72"/>
          <w:szCs w:val="72"/>
        </w:rPr>
      </w:pPr>
    </w:p>
    <w:p w:rsidR="003954E1" w:rsidRPr="00840B48" w:rsidRDefault="003954E1" w:rsidP="00840B48">
      <w:pPr>
        <w:spacing w:after="0" w:line="240" w:lineRule="auto"/>
        <w:rPr>
          <w:b/>
          <w:sz w:val="72"/>
          <w:szCs w:val="72"/>
        </w:rPr>
      </w:pPr>
      <w:r w:rsidRPr="00840B48">
        <w:rPr>
          <w:b/>
          <w:sz w:val="72"/>
          <w:szCs w:val="72"/>
        </w:rPr>
        <w:t xml:space="preserve">   Chladnička rozpracované výrobky</w:t>
      </w:r>
    </w:p>
    <w:p w:rsidR="003954E1" w:rsidRPr="00840B48" w:rsidRDefault="003954E1" w:rsidP="00840B48">
      <w:pPr>
        <w:spacing w:after="0" w:line="240" w:lineRule="auto"/>
        <w:rPr>
          <w:b/>
          <w:sz w:val="72"/>
          <w:szCs w:val="72"/>
        </w:rPr>
      </w:pPr>
    </w:p>
    <w:p w:rsidR="003954E1" w:rsidRPr="00840B48" w:rsidRDefault="003954E1" w:rsidP="00840B48">
      <w:pPr>
        <w:spacing w:after="0" w:line="240" w:lineRule="auto"/>
        <w:rPr>
          <w:b/>
          <w:sz w:val="72"/>
          <w:szCs w:val="72"/>
        </w:rPr>
      </w:pPr>
      <w:r w:rsidRPr="00840B48">
        <w:rPr>
          <w:b/>
          <w:sz w:val="72"/>
          <w:szCs w:val="72"/>
        </w:rPr>
        <w:t xml:space="preserve">      Chladnička hotové výrobky</w:t>
      </w:r>
    </w:p>
    <w:p w:rsidR="003954E1" w:rsidRPr="00840B48" w:rsidRDefault="003954E1" w:rsidP="00840B48">
      <w:pPr>
        <w:spacing w:after="0" w:line="240" w:lineRule="auto"/>
        <w:rPr>
          <w:b/>
          <w:sz w:val="72"/>
          <w:szCs w:val="72"/>
        </w:rPr>
      </w:pPr>
    </w:p>
    <w:p w:rsidR="003954E1" w:rsidRPr="00840B48" w:rsidRDefault="003954E1" w:rsidP="00840B48">
      <w:pPr>
        <w:spacing w:after="0" w:line="240" w:lineRule="auto"/>
        <w:rPr>
          <w:b/>
          <w:sz w:val="72"/>
          <w:szCs w:val="72"/>
        </w:rPr>
      </w:pPr>
    </w:p>
    <w:p w:rsidR="003954E1" w:rsidRPr="00840B48" w:rsidRDefault="003954E1" w:rsidP="00840B48">
      <w:pPr>
        <w:spacing w:after="0" w:line="240" w:lineRule="auto"/>
        <w:rPr>
          <w:b/>
          <w:sz w:val="72"/>
          <w:szCs w:val="72"/>
        </w:rPr>
      </w:pPr>
    </w:p>
    <w:p w:rsidR="003954E1" w:rsidRDefault="003954E1" w:rsidP="003954E1">
      <w:pPr>
        <w:spacing w:after="0"/>
        <w:rPr>
          <w:b/>
          <w:sz w:val="50"/>
          <w:szCs w:val="50"/>
        </w:rPr>
      </w:pPr>
      <w:r>
        <w:rPr>
          <w:noProof/>
          <w:lang w:eastAsia="sk-SK"/>
        </w:rPr>
        <w:drawing>
          <wp:inline distT="0" distB="0" distL="0" distR="0">
            <wp:extent cx="7020560" cy="7020560"/>
            <wp:effectExtent l="19050" t="0" r="8890" b="0"/>
            <wp:docPr id="1" name="fullResImage" descr="https://www.aaapapir.sk/nepovolanym-vstup-zakazany-bezpecnostna-tabulka-samolepka-a4_ies8683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llResImage" descr="https://www.aaapapir.sk/nepovolanym-vstup-zakazany-bezpecnostna-tabulka-samolepka-a4_ies86830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560" cy="702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55931">
        <w:rPr>
          <w:b/>
          <w:sz w:val="50"/>
          <w:szCs w:val="50"/>
        </w:rPr>
        <w:t xml:space="preserve"> </w:t>
      </w:r>
    </w:p>
    <w:p w:rsidR="00255931" w:rsidRDefault="00255931" w:rsidP="003954E1">
      <w:pPr>
        <w:spacing w:after="0"/>
        <w:rPr>
          <w:b/>
          <w:sz w:val="50"/>
          <w:szCs w:val="50"/>
        </w:rPr>
      </w:pPr>
    </w:p>
    <w:p w:rsidR="00255931" w:rsidRDefault="00255931" w:rsidP="003954E1">
      <w:pPr>
        <w:spacing w:after="0"/>
        <w:rPr>
          <w:b/>
          <w:sz w:val="50"/>
          <w:szCs w:val="50"/>
        </w:rPr>
      </w:pPr>
    </w:p>
    <w:p w:rsidR="00255931" w:rsidRDefault="00255931" w:rsidP="003954E1">
      <w:pPr>
        <w:spacing w:after="0"/>
        <w:rPr>
          <w:b/>
          <w:sz w:val="50"/>
          <w:szCs w:val="50"/>
        </w:rPr>
      </w:pPr>
    </w:p>
    <w:p w:rsidR="00255931" w:rsidRDefault="00255931" w:rsidP="003954E1">
      <w:pPr>
        <w:spacing w:after="0"/>
        <w:rPr>
          <w:b/>
          <w:sz w:val="50"/>
          <w:szCs w:val="50"/>
        </w:rPr>
      </w:pPr>
    </w:p>
    <w:p w:rsidR="00255931" w:rsidRPr="003954E1" w:rsidRDefault="00255931" w:rsidP="003954E1">
      <w:pPr>
        <w:spacing w:after="0"/>
        <w:rPr>
          <w:b/>
          <w:sz w:val="50"/>
          <w:szCs w:val="50"/>
        </w:rPr>
      </w:pPr>
      <w:r>
        <w:rPr>
          <w:noProof/>
          <w:lang w:eastAsia="sk-SK"/>
        </w:rPr>
        <w:drawing>
          <wp:inline distT="0" distB="0" distL="0" distR="0">
            <wp:extent cx="9000000" cy="2965345"/>
            <wp:effectExtent l="0" t="3009900" r="0" b="2997305"/>
            <wp:docPr id="4" name="fancybox-img" descr="Vstup len pre zamestnanc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ncybox-img" descr="Vstup len pre zamestnancov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000000" cy="2965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55931" w:rsidRPr="003954E1" w:rsidSect="00255931">
      <w:pgSz w:w="11907" w:h="16839" w:orient="landscape" w:code="9"/>
      <w:pgMar w:top="709" w:right="425" w:bottom="426" w:left="426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0C3C" w:rsidRDefault="00DF0C3C" w:rsidP="00840B48">
      <w:pPr>
        <w:spacing w:after="0" w:line="240" w:lineRule="auto"/>
      </w:pPr>
      <w:r>
        <w:separator/>
      </w:r>
    </w:p>
  </w:endnote>
  <w:endnote w:type="continuationSeparator" w:id="0">
    <w:p w:rsidR="00DF0C3C" w:rsidRDefault="00DF0C3C" w:rsidP="00840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0C3C" w:rsidRDefault="00DF0C3C" w:rsidP="00840B48">
      <w:pPr>
        <w:spacing w:after="0" w:line="240" w:lineRule="auto"/>
      </w:pPr>
      <w:r>
        <w:separator/>
      </w:r>
    </w:p>
  </w:footnote>
  <w:footnote w:type="continuationSeparator" w:id="0">
    <w:p w:rsidR="00DF0C3C" w:rsidRDefault="00DF0C3C" w:rsidP="00840B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954E1"/>
    <w:rsid w:val="00253CE4"/>
    <w:rsid w:val="00255931"/>
    <w:rsid w:val="003954E1"/>
    <w:rsid w:val="004C5EDB"/>
    <w:rsid w:val="00840B48"/>
    <w:rsid w:val="00DF0C3C"/>
    <w:rsid w:val="00E32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53CE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954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954E1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semiHidden/>
    <w:unhideWhenUsed/>
    <w:rsid w:val="00840B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840B48"/>
  </w:style>
  <w:style w:type="paragraph" w:styleId="Pta">
    <w:name w:val="footer"/>
    <w:basedOn w:val="Normlny"/>
    <w:link w:val="PtaChar"/>
    <w:uiPriority w:val="99"/>
    <w:semiHidden/>
    <w:unhideWhenUsed/>
    <w:rsid w:val="00840B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840B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ntb</dc:creator>
  <cp:keywords/>
  <dc:description/>
  <cp:lastModifiedBy>ntb</cp:lastModifiedBy>
  <cp:revision>3</cp:revision>
  <cp:lastPrinted>2019-12-08T21:02:00Z</cp:lastPrinted>
  <dcterms:created xsi:type="dcterms:W3CDTF">2019-12-08T20:34:00Z</dcterms:created>
  <dcterms:modified xsi:type="dcterms:W3CDTF">2019-12-08T21:03:00Z</dcterms:modified>
</cp:coreProperties>
</file>