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4E7" w:rsidRPr="00A1492D" w:rsidRDefault="00A1492D" w:rsidP="00A1492D">
      <w:pPr>
        <w:ind w:left="-993" w:right="-993"/>
        <w:rPr>
          <w:rFonts w:ascii="Book Antiqua" w:hAnsi="Book Antiqua"/>
          <w:sz w:val="24"/>
          <w:szCs w:val="24"/>
        </w:rPr>
      </w:pPr>
      <w:r w:rsidRPr="00A1492D">
        <w:rPr>
          <w:rFonts w:ascii="Book Antiqua" w:hAnsi="Book Antiqua"/>
          <w:sz w:val="24"/>
          <w:szCs w:val="24"/>
        </w:rPr>
        <w:t>Ježiš povedal: „Ako Mojžiš vyzdvihol na púšti hada, tak musí byť vyzdvihnutý aj Syn človeka, aby každý, kto</w:t>
      </w:r>
      <w:r>
        <w:rPr>
          <w:rFonts w:ascii="Book Antiqua" w:hAnsi="Book Antiqua"/>
          <w:sz w:val="24"/>
          <w:szCs w:val="24"/>
        </w:rPr>
        <w:t xml:space="preserve"> verí, mal v ňom večný život.“ </w:t>
      </w:r>
      <w:proofErr w:type="spellStart"/>
      <w:r w:rsidRPr="00A1492D">
        <w:rPr>
          <w:rFonts w:ascii="Book Antiqua" w:hAnsi="Book Antiqua"/>
          <w:sz w:val="24"/>
          <w:szCs w:val="24"/>
        </w:rPr>
        <w:t>Jn</w:t>
      </w:r>
      <w:proofErr w:type="spellEnd"/>
      <w:r w:rsidRPr="00A1492D">
        <w:rPr>
          <w:rFonts w:ascii="Book Antiqua" w:hAnsi="Book Antiqua"/>
          <w:sz w:val="24"/>
          <w:szCs w:val="24"/>
        </w:rPr>
        <w:t xml:space="preserve"> 3, 7b–15; Sk 4, 32–37; Ž 93 </w:t>
      </w:r>
      <w:r w:rsidRPr="00A1492D">
        <w:rPr>
          <w:rFonts w:ascii="Book Antiqua" w:hAnsi="Book Antiqua"/>
          <w:sz w:val="24"/>
          <w:szCs w:val="24"/>
        </w:rPr>
        <w:br/>
        <w:t xml:space="preserve">Denne sa pozeráme na hada – symbol uzdravenia, keď prechádzame okolo lekárne. Nič nám to už nehovorí, pretože sme si zvykli na rôzne obrázky a logá. Medený had pre Židov bol však obrazom, ktorý fungoval. Takýmto symbolom sa mal stať aj Ježiš na kríži. Chcel sa stať obrazom, ktorý lieči. Nie je to však zázračný obraz, ktorý funguje ako talizman. V Ježišových ranách na kríži totiž môžeme vidieť svoje vlastné rany. Otvorený pohľad na rany je prvým predpokladom ich vyliečenia. Ježiš sa ani po svojom zmŕtvychvstaní nesnažil skrývať svoje – naše rany (por. </w:t>
      </w:r>
      <w:proofErr w:type="spellStart"/>
      <w:r w:rsidRPr="00A1492D">
        <w:rPr>
          <w:rFonts w:ascii="Book Antiqua" w:hAnsi="Book Antiqua"/>
          <w:sz w:val="24"/>
          <w:szCs w:val="24"/>
        </w:rPr>
        <w:t>Jn</w:t>
      </w:r>
      <w:proofErr w:type="spellEnd"/>
      <w:r w:rsidRPr="00A1492D">
        <w:rPr>
          <w:rFonts w:ascii="Book Antiqua" w:hAnsi="Book Antiqua"/>
          <w:sz w:val="24"/>
          <w:szCs w:val="24"/>
        </w:rPr>
        <w:t xml:space="preserve"> 20, 19–31). Vedel, že akákoľvek identifikácia s nimi môže človeku pomôcť. Ten, kto sa nebojí siahnuť do vlastných rán, limitov a na vlastné dno, potom skôr pochopí rany a obmedzenia druhých. Má možnosť vidieť rany celého sveta a urobiť niečo pre ich odstránenie. Ježiš na kríži je teda výzvou k nerezignovaniu, k solidarite a snahe nájsť spôsob hojenia. Telesných aj duševných rán. Kríž a lekárne majú veľa spoločného.</w:t>
      </w:r>
    </w:p>
    <w:sectPr w:rsidR="000154E7" w:rsidRPr="00A1492D" w:rsidSect="00D5092D">
      <w:pgSz w:w="11906" w:h="16838"/>
      <w:pgMar w:top="28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3CF9"/>
    <w:rsid w:val="000154E7"/>
    <w:rsid w:val="00592352"/>
    <w:rsid w:val="00675D36"/>
    <w:rsid w:val="00A1492D"/>
    <w:rsid w:val="00C93CF9"/>
    <w:rsid w:val="00D5092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9235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C93CF9"/>
    <w:rPr>
      <w:b/>
      <w:bCs/>
    </w:rPr>
  </w:style>
  <w:style w:type="paragraph" w:styleId="Normlnweb">
    <w:name w:val="Normal (Web)"/>
    <w:basedOn w:val="Normln"/>
    <w:uiPriority w:val="99"/>
    <w:semiHidden/>
    <w:unhideWhenUsed/>
    <w:rsid w:val="00C93CF9"/>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C93CF9"/>
    <w:rPr>
      <w:i/>
      <w:iCs/>
    </w:rPr>
  </w:style>
</w:styles>
</file>

<file path=word/webSettings.xml><?xml version="1.0" encoding="utf-8"?>
<w:webSettings xmlns:r="http://schemas.openxmlformats.org/officeDocument/2006/relationships" xmlns:w="http://schemas.openxmlformats.org/wordprocessingml/2006/main">
  <w:divs>
    <w:div w:id="2103841837">
      <w:bodyDiv w:val="1"/>
      <w:marLeft w:val="0"/>
      <w:marRight w:val="0"/>
      <w:marTop w:val="0"/>
      <w:marBottom w:val="0"/>
      <w:divBdr>
        <w:top w:val="none" w:sz="0" w:space="0" w:color="auto"/>
        <w:left w:val="none" w:sz="0" w:space="0" w:color="auto"/>
        <w:bottom w:val="none" w:sz="0" w:space="0" w:color="auto"/>
        <w:right w:val="none" w:sz="0" w:space="0" w:color="auto"/>
      </w:divBdr>
      <w:divsChild>
        <w:div w:id="1871142275">
          <w:marLeft w:val="0"/>
          <w:marRight w:val="0"/>
          <w:marTop w:val="0"/>
          <w:marBottom w:val="0"/>
          <w:divBdr>
            <w:top w:val="none" w:sz="0" w:space="0" w:color="auto"/>
            <w:left w:val="none" w:sz="0" w:space="0" w:color="auto"/>
            <w:bottom w:val="none" w:sz="0" w:space="0" w:color="auto"/>
            <w:right w:val="none" w:sz="0" w:space="0" w:color="auto"/>
          </w:divBdr>
          <w:divsChild>
            <w:div w:id="1867214395">
              <w:marLeft w:val="0"/>
              <w:marRight w:val="0"/>
              <w:marTop w:val="0"/>
              <w:marBottom w:val="0"/>
              <w:divBdr>
                <w:top w:val="none" w:sz="0" w:space="0" w:color="auto"/>
                <w:left w:val="none" w:sz="0" w:space="0" w:color="auto"/>
                <w:bottom w:val="none" w:sz="0" w:space="0" w:color="auto"/>
                <w:right w:val="none" w:sz="0" w:space="0" w:color="auto"/>
              </w:divBdr>
              <w:divsChild>
                <w:div w:id="1658224028">
                  <w:marLeft w:val="0"/>
                  <w:marRight w:val="0"/>
                  <w:marTop w:val="0"/>
                  <w:marBottom w:val="0"/>
                  <w:divBdr>
                    <w:top w:val="none" w:sz="0" w:space="0" w:color="auto"/>
                    <w:left w:val="none" w:sz="0" w:space="0" w:color="auto"/>
                    <w:bottom w:val="none" w:sz="0" w:space="0" w:color="auto"/>
                    <w:right w:val="none" w:sz="0" w:space="0" w:color="auto"/>
                  </w:divBdr>
                  <w:divsChild>
                    <w:div w:id="1385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Pages>
  <Words>171</Words>
  <Characters>978</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2009-04-20T20:13:00Z</cp:lastPrinted>
  <dcterms:created xsi:type="dcterms:W3CDTF">2009-04-20T10:58:00Z</dcterms:created>
  <dcterms:modified xsi:type="dcterms:W3CDTF">2009-04-20T20:14:00Z</dcterms:modified>
</cp:coreProperties>
</file>