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C36" w:rsidRPr="00EE4DC4" w:rsidRDefault="00FF4C36" w:rsidP="00EE4DC4">
      <w:pPr>
        <w:jc w:val="center"/>
        <w:rPr>
          <w:b/>
          <w:color w:val="FF0000"/>
          <w:sz w:val="36"/>
          <w:szCs w:val="36"/>
        </w:rPr>
      </w:pPr>
      <w:bookmarkStart w:id="0" w:name="_GoBack"/>
      <w:bookmarkEnd w:id="0"/>
      <w:r w:rsidRPr="00EE4DC4">
        <w:rPr>
          <w:b/>
          <w:color w:val="FF0000"/>
          <w:sz w:val="36"/>
          <w:szCs w:val="36"/>
        </w:rPr>
        <w:t>KVADRATICKÉ  NEROVNICE</w:t>
      </w:r>
    </w:p>
    <w:p w:rsidR="00FF4C36" w:rsidRDefault="00FF4C36">
      <w:r>
        <w:t>Zozačiatku sa riešia úplne ako kvadratické rovnice zo včerajšej úlohy. Takže vzorový príklad zo včera si vezmeme v tvare nerovnice (musíme to mať upravené na všeobecný tvar ax</w:t>
      </w:r>
      <w:r>
        <w:rPr>
          <w:vertAlign w:val="superscript"/>
        </w:rPr>
        <w:t xml:space="preserve">2 </w:t>
      </w:r>
      <w:r>
        <w:t>+ bx + c – ak nemáme, najprv upravíme). Takže včerajší príklad:</w:t>
      </w:r>
    </w:p>
    <w:p w:rsidR="00BC1F46" w:rsidRDefault="00BC1F46"/>
    <w:p w:rsidR="00BC1F46" w:rsidRDefault="00BC1F46"/>
    <w:p w:rsidR="00FF4C36" w:rsidRPr="00087137" w:rsidRDefault="005A7F68">
      <w:pPr>
        <w:rPr>
          <w:sz w:val="32"/>
          <w:szCs w:val="32"/>
        </w:rPr>
      </w:pPr>
      <w:r w:rsidRPr="005A7F68">
        <w:rPr>
          <w:sz w:val="24"/>
          <w:szCs w:val="24"/>
        </w:rPr>
        <w:t>Pr.1:</w:t>
      </w:r>
      <w:r>
        <w:t xml:space="preserve">      </w:t>
      </w:r>
      <w:r w:rsidR="00FF4C36" w:rsidRPr="005A7F68">
        <w:rPr>
          <w:b/>
          <w:sz w:val="32"/>
          <w:szCs w:val="32"/>
        </w:rPr>
        <w:t>4x</w:t>
      </w:r>
      <w:r w:rsidR="00FF4C36" w:rsidRPr="005A7F68">
        <w:rPr>
          <w:b/>
          <w:sz w:val="32"/>
          <w:szCs w:val="32"/>
          <w:vertAlign w:val="superscript"/>
        </w:rPr>
        <w:t xml:space="preserve">2 </w:t>
      </w:r>
      <w:r w:rsidR="00FF4C36" w:rsidRPr="005A7F68">
        <w:rPr>
          <w:b/>
          <w:sz w:val="32"/>
          <w:szCs w:val="32"/>
        </w:rPr>
        <w:t>– 8x – 32 &gt; 0</w:t>
      </w:r>
      <w:r w:rsidR="00FF4C36" w:rsidRPr="00087137">
        <w:rPr>
          <w:sz w:val="32"/>
          <w:szCs w:val="32"/>
        </w:rPr>
        <w:t xml:space="preserve"> </w:t>
      </w:r>
    </w:p>
    <w:p w:rsidR="00FF4C36" w:rsidRDefault="00FF4C36" w:rsidP="00FF4C36">
      <w:pPr>
        <w:ind w:firstLine="708"/>
      </w:pPr>
      <w:r>
        <w:t>D = b</w:t>
      </w:r>
      <w:r>
        <w:rPr>
          <w:vertAlign w:val="superscript"/>
        </w:rPr>
        <w:t>2</w:t>
      </w:r>
      <w:r>
        <w:t xml:space="preserve"> – 4.a.c = 64 – 4. 4.(-32) = 64 + 512 = 576</w:t>
      </w:r>
    </w:p>
    <w:p w:rsidR="00FF4C36" w:rsidRDefault="00FF4C36" w:rsidP="00FF4C36">
      <w:pPr>
        <w:ind w:firstLine="708"/>
      </w:pPr>
      <w:r w:rsidRPr="00FF4C36">
        <w:t>X</w:t>
      </w:r>
      <w:r w:rsidRPr="00FF4C36">
        <w:rPr>
          <w:vertAlign w:val="subscript"/>
        </w:rPr>
        <w:t xml:space="preserve">1,2 </w:t>
      </w:r>
      <w:r w:rsidRPr="00FF4C36">
        <w:t>= - 2 ; 4 a parabola je konvexná, lebo a &gt; 0</w:t>
      </w:r>
    </w:p>
    <w:p w:rsidR="00BC1F46" w:rsidRPr="00FF4C36" w:rsidRDefault="00BC1F46" w:rsidP="00FF4C36">
      <w:pPr>
        <w:ind w:firstLine="708"/>
      </w:pPr>
    </w:p>
    <w:p w:rsidR="0068516B" w:rsidRDefault="00FF4C36" w:rsidP="00BC1F46">
      <w:pPr>
        <w:ind w:left="708"/>
        <w:rPr>
          <w:rFonts w:eastAsiaTheme="minorEastAsia"/>
        </w:rPr>
      </w:pPr>
      <w:r w:rsidRPr="00FF4C36">
        <w:t>Nakreslíme si graf konvexnej paraboly</w:t>
      </w:r>
      <w:r>
        <w:t xml:space="preserve"> prechádzajúcej bodmi x</w:t>
      </w:r>
      <w:r>
        <w:rPr>
          <w:vertAlign w:val="subscript"/>
        </w:rPr>
        <w:t xml:space="preserve">1 </w:t>
      </w:r>
      <w:r>
        <w:t>a x</w:t>
      </w:r>
      <w:r>
        <w:rPr>
          <w:vertAlign w:val="subscript"/>
        </w:rPr>
        <w:t xml:space="preserve">2 </w:t>
      </w:r>
      <w:r>
        <w:t xml:space="preserve"> a keďže znak nerovnosti v nerovnici </w:t>
      </w:r>
      <w:r w:rsidR="00BC1F46">
        <w:t xml:space="preserve">je </w:t>
      </w:r>
      <w:r w:rsidR="00BC1F46" w:rsidRPr="00BC1F46">
        <w:rPr>
          <w:b/>
        </w:rPr>
        <w:t>väčší ako 0</w:t>
      </w:r>
      <w:r w:rsidR="00BC1F46">
        <w:t xml:space="preserve">, vyznačíme všetky x, ktoré majú </w:t>
      </w:r>
      <w:r w:rsidR="00BC1F46" w:rsidRPr="00BC1F46">
        <w:rPr>
          <w:b/>
        </w:rPr>
        <w:t>kladnú funkčnú hodnotu</w:t>
      </w:r>
      <w:r w:rsidR="00BC1F46">
        <w:rPr>
          <w:b/>
        </w:rPr>
        <w:t xml:space="preserve"> </w:t>
      </w:r>
      <w:r w:rsidR="00BC1F46" w:rsidRPr="00BC1F46">
        <w:t>(viď zelené čiary v grafe)</w:t>
      </w:r>
      <w:r w:rsidR="00BC1F46">
        <w:rPr>
          <w:b/>
        </w:rPr>
        <w:t xml:space="preserve"> </w:t>
      </w:r>
      <w:r w:rsidR="00BC1F46">
        <w:t xml:space="preserve"> –----  teda      x </w:t>
      </w:r>
      <m:oMath>
        <m:r>
          <w:rPr>
            <w:rFonts w:ascii="Cambria Math" w:hAnsi="Cambria Math"/>
          </w:rPr>
          <m:t>∈</m:t>
        </m:r>
      </m:oMath>
      <w:r w:rsidR="00BC1F46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-∞; -2</m:t>
            </m:r>
          </m:e>
        </m:d>
        <m:r>
          <w:rPr>
            <w:rFonts w:ascii="Cambria Math" w:hAnsi="Cambria Math"/>
          </w:rPr>
          <m:t xml:space="preserve"> ∪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 ; ∞</m:t>
            </m:r>
          </m:e>
        </m:d>
      </m:oMath>
      <w:r w:rsidR="00BC1F46">
        <w:rPr>
          <w:rFonts w:eastAsiaTheme="minorEastAsia"/>
        </w:rPr>
        <w:t xml:space="preserve">. V bodoch  - 2 a 4 dáme </w:t>
      </w:r>
      <w:r w:rsidR="00BC1F46" w:rsidRPr="00BC1F46">
        <w:rPr>
          <w:rFonts w:eastAsiaTheme="minorEastAsia"/>
          <w:u w:val="single"/>
        </w:rPr>
        <w:t>prázdny krúžok</w:t>
      </w:r>
      <w:r w:rsidR="00BC1F46">
        <w:rPr>
          <w:rFonts w:eastAsiaTheme="minorEastAsia"/>
        </w:rPr>
        <w:t>, lebo hľadáme len hodnoty väčšie ako 0 (znak nerovnosti v nerovnici nepripúšťa rovnosť nule). A preto sú pri bodoch – 2 a 4 otvorené intervaly.</w:t>
      </w:r>
    </w:p>
    <w:p w:rsidR="00BC1F46" w:rsidRDefault="00BC1F46" w:rsidP="00BC1F46">
      <w:pPr>
        <w:ind w:left="708"/>
        <w:rPr>
          <w:rFonts w:eastAsiaTheme="minorEastAsia"/>
        </w:rPr>
      </w:pPr>
    </w:p>
    <w:p w:rsidR="00BC1F46" w:rsidRDefault="00BC1F46" w:rsidP="00BC1F46">
      <w:pPr>
        <w:ind w:left="708"/>
        <w:rPr>
          <w:rFonts w:eastAsiaTheme="minorEastAsia"/>
        </w:rPr>
      </w:pPr>
    </w:p>
    <w:p w:rsidR="00BC1F46" w:rsidRPr="00FF4C36" w:rsidRDefault="00BC1F46" w:rsidP="00BC1F46">
      <w:pPr>
        <w:ind w:left="708"/>
      </w:pPr>
    </w:p>
    <w:p w:rsidR="00BC1F46" w:rsidRDefault="0068516B" w:rsidP="00B61A8C">
      <w:pPr>
        <w:tabs>
          <w:tab w:val="right" w:pos="10466"/>
        </w:tabs>
      </w:pPr>
      <w:r>
        <w:t xml:space="preserve">   </w:t>
      </w:r>
      <w:r w:rsidR="00FF4C36">
        <w:rPr>
          <w:noProof/>
          <w:lang w:eastAsia="sk-SK"/>
        </w:rPr>
        <w:drawing>
          <wp:inline distT="0" distB="0" distL="0" distR="0">
            <wp:extent cx="4737100" cy="2635885"/>
            <wp:effectExtent l="19050" t="0" r="6350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263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F46" w:rsidRDefault="00BC1F46" w:rsidP="00B61A8C">
      <w:pPr>
        <w:tabs>
          <w:tab w:val="right" w:pos="10466"/>
        </w:tabs>
        <w:rPr>
          <w:b/>
          <w:sz w:val="36"/>
          <w:szCs w:val="36"/>
        </w:rPr>
      </w:pPr>
    </w:p>
    <w:p w:rsidR="0068516B" w:rsidRDefault="00BC1F46" w:rsidP="00B61A8C">
      <w:pPr>
        <w:tabs>
          <w:tab w:val="right" w:pos="10466"/>
        </w:tabs>
      </w:pPr>
      <w:r w:rsidRPr="00BC1F46">
        <w:rPr>
          <w:b/>
          <w:sz w:val="36"/>
          <w:szCs w:val="36"/>
        </w:rPr>
        <w:t xml:space="preserve">K = </w:t>
      </w:r>
      <m:oMath>
        <m:d>
          <m:dPr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-∞; -2</m:t>
            </m:r>
          </m:e>
        </m:d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∪ </m:t>
        </m:r>
        <m:d>
          <m:dPr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4 ; ∞</m:t>
            </m:r>
          </m:e>
        </m:d>
      </m:oMath>
      <w:r w:rsidR="00B61A8C">
        <w:tab/>
      </w:r>
    </w:p>
    <w:p w:rsidR="00B61A8C" w:rsidRDefault="00B61A8C" w:rsidP="00B61A8C">
      <w:pPr>
        <w:rPr>
          <w:b/>
        </w:rPr>
      </w:pPr>
    </w:p>
    <w:p w:rsidR="00FF4C36" w:rsidRDefault="00FF4C36" w:rsidP="00B61A8C">
      <w:pPr>
        <w:rPr>
          <w:b/>
        </w:rPr>
      </w:pPr>
    </w:p>
    <w:p w:rsidR="003F5CA3" w:rsidRDefault="003F5CA3" w:rsidP="00B61A8C">
      <w:pPr>
        <w:rPr>
          <w:b/>
        </w:rPr>
      </w:pPr>
    </w:p>
    <w:p w:rsidR="00FF4C36" w:rsidRPr="00087137" w:rsidRDefault="005A7F68" w:rsidP="00B61A8C">
      <w:pPr>
        <w:rPr>
          <w:sz w:val="32"/>
          <w:szCs w:val="32"/>
        </w:rPr>
      </w:pPr>
      <w:r w:rsidRPr="005A7F68">
        <w:rPr>
          <w:sz w:val="24"/>
          <w:szCs w:val="24"/>
        </w:rPr>
        <w:lastRenderedPageBreak/>
        <w:t>Pr.2:</w:t>
      </w:r>
      <w:r>
        <w:rPr>
          <w:sz w:val="32"/>
          <w:szCs w:val="32"/>
        </w:rPr>
        <w:t xml:space="preserve"> </w:t>
      </w:r>
      <w:r w:rsidR="00BC1F46" w:rsidRPr="0008713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="00BC1F46" w:rsidRPr="005A7F68">
        <w:rPr>
          <w:b/>
          <w:sz w:val="32"/>
          <w:szCs w:val="32"/>
        </w:rPr>
        <w:t>3x</w:t>
      </w:r>
      <w:r w:rsidR="00BC1F46" w:rsidRPr="005A7F68">
        <w:rPr>
          <w:b/>
          <w:sz w:val="32"/>
          <w:szCs w:val="32"/>
          <w:vertAlign w:val="superscript"/>
        </w:rPr>
        <w:t xml:space="preserve">2 </w:t>
      </w:r>
      <w:r w:rsidR="00BC1F46" w:rsidRPr="005A7F68">
        <w:rPr>
          <w:b/>
          <w:sz w:val="32"/>
          <w:szCs w:val="32"/>
        </w:rPr>
        <w:t>+ 3x – 60 ≤ 0</w:t>
      </w:r>
    </w:p>
    <w:p w:rsidR="00BC1F46" w:rsidRDefault="00BC1F46" w:rsidP="00B61A8C">
      <w:r>
        <w:tab/>
        <w:t>D = b</w:t>
      </w:r>
      <w:r>
        <w:rPr>
          <w:vertAlign w:val="superscript"/>
        </w:rPr>
        <w:t>2</w:t>
      </w:r>
      <w:r>
        <w:t xml:space="preserve"> – 4.a.c = 9 – 4. 3. (- 60) = 9 + 720 = 729</w:t>
      </w:r>
    </w:p>
    <w:p w:rsidR="00BC1F46" w:rsidRDefault="00BC1F46" w:rsidP="00B61A8C">
      <w:r>
        <w:tab/>
      </w:r>
      <w:r w:rsidRPr="00FF4C36">
        <w:t>X</w:t>
      </w:r>
      <w:r w:rsidRPr="00FF4C36">
        <w:rPr>
          <w:vertAlign w:val="subscript"/>
        </w:rPr>
        <w:t xml:space="preserve">1,2 </w:t>
      </w:r>
      <w:r w:rsidRPr="00FF4C36">
        <w:t>=</w:t>
      </w:r>
      <w:r>
        <w:t xml:space="preserve">  - 5 ; 4</w:t>
      </w:r>
      <w:r w:rsidR="00087137">
        <w:t xml:space="preserve"> a parabola je konvexná</w:t>
      </w:r>
    </w:p>
    <w:p w:rsidR="00BC1F46" w:rsidRDefault="00BC1F46" w:rsidP="00B61A8C"/>
    <w:p w:rsidR="00BC1F46" w:rsidRDefault="00BC1F46" w:rsidP="00BC1F46">
      <w:pPr>
        <w:ind w:left="708"/>
        <w:rPr>
          <w:rFonts w:eastAsiaTheme="minorEastAsia"/>
        </w:rPr>
      </w:pPr>
      <w:r w:rsidRPr="00FF4C36">
        <w:t>Nakreslíme si graf konvexnej paraboly</w:t>
      </w:r>
      <w:r>
        <w:t xml:space="preserve"> prechádzajúcej bodmi x</w:t>
      </w:r>
      <w:r>
        <w:rPr>
          <w:vertAlign w:val="subscript"/>
        </w:rPr>
        <w:t xml:space="preserve">1 </w:t>
      </w:r>
      <w:r>
        <w:t>a x</w:t>
      </w:r>
      <w:r>
        <w:rPr>
          <w:vertAlign w:val="subscript"/>
        </w:rPr>
        <w:t xml:space="preserve">2 </w:t>
      </w:r>
      <w:r>
        <w:t xml:space="preserve"> a keďže znak nerovnosti v nerovnici je </w:t>
      </w:r>
      <w:r w:rsidR="00C61A6C">
        <w:rPr>
          <w:b/>
        </w:rPr>
        <w:t xml:space="preserve">menší alebo rovný </w:t>
      </w:r>
      <w:r w:rsidRPr="00BC1F46">
        <w:rPr>
          <w:b/>
        </w:rPr>
        <w:t xml:space="preserve"> 0</w:t>
      </w:r>
      <w:r>
        <w:t xml:space="preserve">, vyznačíme všetky x, ktoré majú </w:t>
      </w:r>
      <w:r w:rsidR="00C61A6C">
        <w:rPr>
          <w:b/>
        </w:rPr>
        <w:t>zápornú</w:t>
      </w:r>
      <w:r w:rsidRPr="00BC1F46">
        <w:rPr>
          <w:b/>
        </w:rPr>
        <w:t xml:space="preserve"> funkčnú hodnotu</w:t>
      </w:r>
      <w:r w:rsidR="00C61A6C">
        <w:rPr>
          <w:b/>
        </w:rPr>
        <w:t xml:space="preserve"> alebo rovnú 0</w:t>
      </w:r>
      <w:r>
        <w:rPr>
          <w:b/>
        </w:rPr>
        <w:t xml:space="preserve"> </w:t>
      </w:r>
      <w:r w:rsidRPr="00BC1F46">
        <w:t>(viď zelené čiary v grafe)</w:t>
      </w:r>
      <w:r>
        <w:rPr>
          <w:b/>
        </w:rPr>
        <w:t xml:space="preserve"> </w:t>
      </w:r>
      <w:r>
        <w:t xml:space="preserve"> –----  teda      x </w:t>
      </w:r>
      <m:oMath>
        <m:r>
          <w:rPr>
            <w:rFonts w:ascii="Cambria Math" w:hAnsi="Cambria Math"/>
          </w:rPr>
          <m:t xml:space="preserve">∈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-5 ;4</m:t>
            </m:r>
          </m:e>
        </m:d>
      </m:oMath>
      <w:r>
        <w:rPr>
          <w:rFonts w:eastAsiaTheme="minorEastAsia"/>
        </w:rPr>
        <w:t xml:space="preserve">. V bodoch  - </w:t>
      </w:r>
      <w:r w:rsidR="00087137">
        <w:rPr>
          <w:rFonts w:eastAsiaTheme="minorEastAsia"/>
        </w:rPr>
        <w:t xml:space="preserve">5 </w:t>
      </w:r>
      <w:r>
        <w:rPr>
          <w:rFonts w:eastAsiaTheme="minorEastAsia"/>
        </w:rPr>
        <w:t xml:space="preserve">a 4 dáme </w:t>
      </w:r>
      <w:r w:rsidR="00087137">
        <w:rPr>
          <w:rFonts w:eastAsiaTheme="minorEastAsia"/>
          <w:u w:val="single"/>
        </w:rPr>
        <w:t>plný</w:t>
      </w:r>
      <w:r w:rsidRPr="00BC1F46">
        <w:rPr>
          <w:rFonts w:eastAsiaTheme="minorEastAsia"/>
          <w:u w:val="single"/>
        </w:rPr>
        <w:t xml:space="preserve"> krúžok</w:t>
      </w:r>
      <w:r w:rsidR="00087137">
        <w:rPr>
          <w:rFonts w:eastAsiaTheme="minorEastAsia"/>
        </w:rPr>
        <w:t xml:space="preserve">, lebo hľadáme hodnoty menšie alebo aj rovné </w:t>
      </w:r>
      <w:r>
        <w:rPr>
          <w:rFonts w:eastAsiaTheme="minorEastAsia"/>
        </w:rPr>
        <w:t>0 (znak nerovnosti v</w:t>
      </w:r>
      <w:r w:rsidR="00087137">
        <w:rPr>
          <w:rFonts w:eastAsiaTheme="minorEastAsia"/>
        </w:rPr>
        <w:t xml:space="preserve"> nerovnici </w:t>
      </w:r>
      <w:r>
        <w:rPr>
          <w:rFonts w:eastAsiaTheme="minorEastAsia"/>
        </w:rPr>
        <w:t xml:space="preserve">pripúšťa rovnosť nule). A preto sú pri bodoch – </w:t>
      </w:r>
      <w:r w:rsidR="00087137">
        <w:rPr>
          <w:rFonts w:eastAsiaTheme="minorEastAsia"/>
        </w:rPr>
        <w:t>5</w:t>
      </w:r>
      <w:r>
        <w:rPr>
          <w:rFonts w:eastAsiaTheme="minorEastAsia"/>
        </w:rPr>
        <w:t xml:space="preserve"> a 4 </w:t>
      </w:r>
      <w:r w:rsidR="00087137">
        <w:rPr>
          <w:rFonts w:eastAsiaTheme="minorEastAsia"/>
        </w:rPr>
        <w:t>uzavret</w:t>
      </w:r>
      <w:r>
        <w:rPr>
          <w:rFonts w:eastAsiaTheme="minorEastAsia"/>
        </w:rPr>
        <w:t>é intervaly.</w:t>
      </w:r>
    </w:p>
    <w:p w:rsidR="00BC1F46" w:rsidRDefault="00BC1F46" w:rsidP="00B61A8C"/>
    <w:p w:rsidR="00BC1F46" w:rsidRPr="00BC1F46" w:rsidRDefault="00BC1F46" w:rsidP="00B61A8C">
      <w:r>
        <w:tab/>
        <w:t xml:space="preserve"> </w:t>
      </w:r>
      <w:r w:rsidR="00C61A6C">
        <w:rPr>
          <w:noProof/>
          <w:lang w:eastAsia="sk-SK"/>
        </w:rPr>
        <w:drawing>
          <wp:inline distT="0" distB="0" distL="0" distR="0">
            <wp:extent cx="5340350" cy="3988435"/>
            <wp:effectExtent l="19050" t="0" r="0" b="0"/>
            <wp:docPr id="3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398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F46" w:rsidRDefault="00BC1F46" w:rsidP="00B61A8C">
      <w:pPr>
        <w:rPr>
          <w:b/>
        </w:rPr>
      </w:pPr>
    </w:p>
    <w:p w:rsidR="00BC1F46" w:rsidRPr="005A7F68" w:rsidRDefault="00087137" w:rsidP="00B61A8C">
      <w:pPr>
        <w:rPr>
          <w:b/>
          <w:sz w:val="36"/>
          <w:szCs w:val="36"/>
        </w:rPr>
      </w:pPr>
      <w:r w:rsidRPr="005A7F68">
        <w:rPr>
          <w:b/>
          <w:sz w:val="36"/>
          <w:szCs w:val="36"/>
        </w:rPr>
        <w:t xml:space="preserve">K = </w:t>
      </w:r>
      <m:oMath>
        <m:d>
          <m:dPr>
            <m:begChr m:val="〈"/>
            <m:endChr m:val="〉"/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-5 ;4</m:t>
            </m:r>
          </m:e>
        </m:d>
      </m:oMath>
    </w:p>
    <w:p w:rsidR="00BC1F46" w:rsidRDefault="00BC1F46" w:rsidP="00B61A8C">
      <w:pPr>
        <w:rPr>
          <w:b/>
        </w:rPr>
      </w:pPr>
    </w:p>
    <w:p w:rsidR="00BC1F46" w:rsidRDefault="00BC1F46" w:rsidP="00B61A8C">
      <w:pPr>
        <w:rPr>
          <w:b/>
        </w:rPr>
      </w:pPr>
    </w:p>
    <w:p w:rsidR="00BC1F46" w:rsidRDefault="00BC1F46" w:rsidP="00B61A8C">
      <w:pPr>
        <w:rPr>
          <w:b/>
        </w:rPr>
      </w:pPr>
    </w:p>
    <w:p w:rsidR="00087137" w:rsidRDefault="00087137" w:rsidP="00B61A8C">
      <w:pPr>
        <w:rPr>
          <w:b/>
        </w:rPr>
      </w:pPr>
    </w:p>
    <w:p w:rsidR="00087137" w:rsidRDefault="00087137" w:rsidP="00B61A8C">
      <w:pPr>
        <w:rPr>
          <w:b/>
        </w:rPr>
      </w:pPr>
    </w:p>
    <w:p w:rsidR="00087137" w:rsidRDefault="00087137" w:rsidP="00B61A8C">
      <w:pPr>
        <w:rPr>
          <w:b/>
        </w:rPr>
      </w:pPr>
    </w:p>
    <w:p w:rsidR="00087137" w:rsidRDefault="005A7F68" w:rsidP="00B61A8C">
      <w:pPr>
        <w:rPr>
          <w:sz w:val="32"/>
          <w:szCs w:val="32"/>
        </w:rPr>
      </w:pPr>
      <w:r w:rsidRPr="005A7F68">
        <w:rPr>
          <w:sz w:val="24"/>
          <w:szCs w:val="24"/>
        </w:rPr>
        <w:lastRenderedPageBreak/>
        <w:t xml:space="preserve">Pr.3: </w:t>
      </w:r>
      <w:r>
        <w:t xml:space="preserve">   </w:t>
      </w:r>
      <w:r w:rsidR="00087137" w:rsidRPr="00087137">
        <w:t xml:space="preserve"> </w:t>
      </w:r>
      <w:r w:rsidR="00087137">
        <w:t xml:space="preserve"> </w:t>
      </w:r>
      <w:r w:rsidR="00087137" w:rsidRPr="005A7F68">
        <w:rPr>
          <w:b/>
          <w:sz w:val="32"/>
          <w:szCs w:val="32"/>
        </w:rPr>
        <w:t>– 2x</w:t>
      </w:r>
      <w:r w:rsidR="00087137" w:rsidRPr="005A7F68">
        <w:rPr>
          <w:b/>
          <w:sz w:val="32"/>
          <w:szCs w:val="32"/>
          <w:vertAlign w:val="superscript"/>
        </w:rPr>
        <w:t xml:space="preserve">2 </w:t>
      </w:r>
      <w:r w:rsidR="00087137" w:rsidRPr="005A7F68">
        <w:rPr>
          <w:b/>
          <w:sz w:val="32"/>
          <w:szCs w:val="32"/>
        </w:rPr>
        <w:t>– 8x – 6 ≥ 0</w:t>
      </w:r>
    </w:p>
    <w:p w:rsidR="00087137" w:rsidRDefault="00087137" w:rsidP="00087137">
      <w:pPr>
        <w:ind w:firstLine="708"/>
      </w:pPr>
      <w:r>
        <w:t>D = b</w:t>
      </w:r>
      <w:r>
        <w:rPr>
          <w:vertAlign w:val="superscript"/>
        </w:rPr>
        <w:t>2</w:t>
      </w:r>
      <w:r>
        <w:t xml:space="preserve"> – 4.a.c = 64 – 4. (- 2).(- 6) = 64 – 48 = 16 </w:t>
      </w:r>
    </w:p>
    <w:p w:rsidR="00087137" w:rsidRDefault="00087137" w:rsidP="00087137">
      <w:pPr>
        <w:ind w:firstLine="708"/>
      </w:pPr>
      <w:r w:rsidRPr="00FF4C36">
        <w:t>X</w:t>
      </w:r>
      <w:r w:rsidRPr="00FF4C36">
        <w:rPr>
          <w:vertAlign w:val="subscript"/>
        </w:rPr>
        <w:t xml:space="preserve">1,2 </w:t>
      </w:r>
      <w:r w:rsidRPr="00FF4C36">
        <w:t xml:space="preserve">= - </w:t>
      </w:r>
      <w:r>
        <w:t>3 ; - 1 a parabola je konkávna</w:t>
      </w:r>
    </w:p>
    <w:p w:rsidR="00087137" w:rsidRPr="00087137" w:rsidRDefault="00087137" w:rsidP="00B61A8C"/>
    <w:p w:rsidR="005D14AB" w:rsidRDefault="005D14AB" w:rsidP="005D14AB">
      <w:pPr>
        <w:ind w:left="708"/>
        <w:rPr>
          <w:rFonts w:eastAsiaTheme="minorEastAsia"/>
        </w:rPr>
      </w:pPr>
      <w:r>
        <w:t>Nakreslíme si graf konkáv</w:t>
      </w:r>
      <w:r w:rsidRPr="00FF4C36">
        <w:t>nej paraboly</w:t>
      </w:r>
      <w:r>
        <w:t xml:space="preserve"> prechádzajúcej bodmi x</w:t>
      </w:r>
      <w:r>
        <w:rPr>
          <w:vertAlign w:val="subscript"/>
        </w:rPr>
        <w:t xml:space="preserve">1 </w:t>
      </w:r>
      <w:r>
        <w:t>a x</w:t>
      </w:r>
      <w:r>
        <w:rPr>
          <w:vertAlign w:val="subscript"/>
        </w:rPr>
        <w:t xml:space="preserve">2 </w:t>
      </w:r>
      <w:r>
        <w:t xml:space="preserve"> a keďže znak nerovnosti v nerovnici je </w:t>
      </w:r>
      <w:r w:rsidRPr="00BC1F46">
        <w:rPr>
          <w:b/>
        </w:rPr>
        <w:t xml:space="preserve">väčší </w:t>
      </w:r>
      <w:r>
        <w:rPr>
          <w:b/>
        </w:rPr>
        <w:t xml:space="preserve"> alebo rovný </w:t>
      </w:r>
      <w:r w:rsidRPr="00BC1F46">
        <w:rPr>
          <w:b/>
        </w:rPr>
        <w:t>0</w:t>
      </w:r>
      <w:r>
        <w:t xml:space="preserve">, vyznačíme všetky x, ktoré majú </w:t>
      </w:r>
      <w:r w:rsidRPr="00BC1F46">
        <w:rPr>
          <w:b/>
        </w:rPr>
        <w:t>kladnú funkčnú hodnotu</w:t>
      </w:r>
      <w:r>
        <w:rPr>
          <w:b/>
        </w:rPr>
        <w:t xml:space="preserve"> </w:t>
      </w:r>
      <w:r w:rsidRPr="00BC1F46">
        <w:t>(viď zelené čiary v grafe)</w:t>
      </w:r>
      <w:r>
        <w:rPr>
          <w:b/>
        </w:rPr>
        <w:t xml:space="preserve"> </w:t>
      </w:r>
      <w:r>
        <w:t xml:space="preserve"> –----   a v bodoch – 3 a – 1 dáme </w:t>
      </w:r>
      <w:r w:rsidRPr="005D14AB">
        <w:rPr>
          <w:u w:val="single"/>
        </w:rPr>
        <w:t>plné</w:t>
      </w:r>
      <w:r>
        <w:t xml:space="preserve"> krúžky, interval uzavretý. Teda   x </w:t>
      </w:r>
      <m:oMath>
        <m:r>
          <w:rPr>
            <w:rFonts w:ascii="Cambria Math" w:hAnsi="Cambria Math"/>
          </w:rPr>
          <m:t>∈</m:t>
        </m:r>
      </m:oMath>
      <w:r>
        <w:t xml:space="preserve"> 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 ;-1</m:t>
            </m:r>
          </m:e>
        </m:d>
      </m:oMath>
      <w:r>
        <w:rPr>
          <w:rFonts w:eastAsiaTheme="minorEastAsia"/>
        </w:rPr>
        <w:t xml:space="preserve"> .</w:t>
      </w:r>
    </w:p>
    <w:p w:rsidR="00BC1F46" w:rsidRDefault="00BC1F46" w:rsidP="00B61A8C">
      <w:pPr>
        <w:rPr>
          <w:b/>
        </w:rPr>
      </w:pPr>
    </w:p>
    <w:p w:rsidR="00087137" w:rsidRDefault="00087137" w:rsidP="00B61A8C">
      <w:pPr>
        <w:rPr>
          <w:b/>
        </w:rPr>
      </w:pPr>
      <w:r>
        <w:rPr>
          <w:b/>
          <w:noProof/>
          <w:lang w:eastAsia="sk-SK"/>
        </w:rPr>
        <w:drawing>
          <wp:inline distT="0" distB="0" distL="0" distR="0">
            <wp:extent cx="5914390" cy="3735705"/>
            <wp:effectExtent l="19050" t="0" r="0" b="0"/>
            <wp:docPr id="4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373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137" w:rsidRDefault="00087137" w:rsidP="00B61A8C">
      <w:pPr>
        <w:rPr>
          <w:b/>
        </w:rPr>
      </w:pPr>
    </w:p>
    <w:p w:rsidR="00087137" w:rsidRDefault="00087137" w:rsidP="00B61A8C">
      <w:pPr>
        <w:rPr>
          <w:b/>
        </w:rPr>
      </w:pPr>
    </w:p>
    <w:p w:rsidR="005D14AB" w:rsidRPr="005A7F68" w:rsidRDefault="005D14AB" w:rsidP="005D14AB">
      <w:pPr>
        <w:rPr>
          <w:b/>
          <w:sz w:val="36"/>
          <w:szCs w:val="36"/>
        </w:rPr>
      </w:pPr>
      <w:r w:rsidRPr="005A7F68">
        <w:rPr>
          <w:b/>
          <w:sz w:val="36"/>
          <w:szCs w:val="36"/>
        </w:rPr>
        <w:t xml:space="preserve">K = </w:t>
      </w:r>
      <m:oMath>
        <m:d>
          <m:dPr>
            <m:begChr m:val="〈"/>
            <m:endChr m:val="〉"/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-3 ;-1</m:t>
            </m:r>
          </m:e>
        </m:d>
      </m:oMath>
    </w:p>
    <w:p w:rsidR="00087137" w:rsidRDefault="00087137" w:rsidP="00B61A8C">
      <w:pPr>
        <w:rPr>
          <w:b/>
        </w:rPr>
      </w:pPr>
    </w:p>
    <w:p w:rsidR="00087137" w:rsidRDefault="00087137" w:rsidP="00B61A8C">
      <w:pPr>
        <w:rPr>
          <w:b/>
        </w:rPr>
      </w:pPr>
    </w:p>
    <w:p w:rsidR="00087137" w:rsidRDefault="00087137" w:rsidP="00B61A8C">
      <w:pPr>
        <w:rPr>
          <w:b/>
        </w:rPr>
      </w:pPr>
    </w:p>
    <w:p w:rsidR="005D14AB" w:rsidRDefault="005D14AB" w:rsidP="00B61A8C">
      <w:pPr>
        <w:rPr>
          <w:b/>
        </w:rPr>
      </w:pPr>
    </w:p>
    <w:p w:rsidR="005D14AB" w:rsidRDefault="005D14AB" w:rsidP="00B61A8C">
      <w:pPr>
        <w:rPr>
          <w:b/>
        </w:rPr>
      </w:pPr>
    </w:p>
    <w:p w:rsidR="005D14AB" w:rsidRDefault="005D14AB" w:rsidP="00B61A8C">
      <w:pPr>
        <w:rPr>
          <w:b/>
        </w:rPr>
      </w:pPr>
    </w:p>
    <w:p w:rsidR="005A7F68" w:rsidRDefault="005A7F68" w:rsidP="00B61A8C">
      <w:pPr>
        <w:rPr>
          <w:b/>
        </w:rPr>
      </w:pPr>
    </w:p>
    <w:p w:rsidR="005D14AB" w:rsidRDefault="005A7F68" w:rsidP="00B61A8C">
      <w:pPr>
        <w:rPr>
          <w:sz w:val="32"/>
          <w:szCs w:val="32"/>
        </w:rPr>
      </w:pPr>
      <w:r w:rsidRPr="005A7F68">
        <w:rPr>
          <w:sz w:val="24"/>
          <w:szCs w:val="24"/>
        </w:rPr>
        <w:lastRenderedPageBreak/>
        <w:t>Pr.4:</w:t>
      </w:r>
      <w:r>
        <w:rPr>
          <w:b/>
        </w:rPr>
        <w:t xml:space="preserve"> </w:t>
      </w:r>
      <w:r w:rsidR="005D14AB">
        <w:t xml:space="preserve">  </w:t>
      </w:r>
      <w:r>
        <w:t xml:space="preserve">   </w:t>
      </w:r>
      <w:r w:rsidR="005D14AB" w:rsidRPr="005A7F68">
        <w:rPr>
          <w:b/>
          <w:sz w:val="32"/>
          <w:szCs w:val="32"/>
        </w:rPr>
        <w:t>– 5x</w:t>
      </w:r>
      <w:r w:rsidR="005D14AB" w:rsidRPr="005A7F68">
        <w:rPr>
          <w:b/>
          <w:sz w:val="32"/>
          <w:szCs w:val="32"/>
          <w:vertAlign w:val="superscript"/>
        </w:rPr>
        <w:t xml:space="preserve">2 </w:t>
      </w:r>
      <w:r w:rsidR="005D14AB" w:rsidRPr="005A7F68">
        <w:rPr>
          <w:b/>
          <w:sz w:val="32"/>
          <w:szCs w:val="32"/>
        </w:rPr>
        <w:t>+ 20x + 105 ˂ 0</w:t>
      </w:r>
    </w:p>
    <w:p w:rsidR="005D14AB" w:rsidRDefault="005D14AB" w:rsidP="005D14AB">
      <w:pPr>
        <w:ind w:firstLine="708"/>
      </w:pPr>
      <w:r>
        <w:t>D = b</w:t>
      </w:r>
      <w:r>
        <w:rPr>
          <w:vertAlign w:val="superscript"/>
        </w:rPr>
        <w:t>2</w:t>
      </w:r>
      <w:r>
        <w:t xml:space="preserve"> – 4.a.c = 400 – 4. (- 5).105 = 400 + 2100 = 2500</w:t>
      </w:r>
    </w:p>
    <w:p w:rsidR="005D14AB" w:rsidRDefault="005D14AB" w:rsidP="005D14AB">
      <w:pPr>
        <w:ind w:firstLine="708"/>
      </w:pPr>
      <w:r w:rsidRPr="00FF4C36">
        <w:t>X</w:t>
      </w:r>
      <w:r w:rsidRPr="00FF4C36">
        <w:rPr>
          <w:vertAlign w:val="subscript"/>
        </w:rPr>
        <w:t xml:space="preserve">1,2 </w:t>
      </w:r>
      <w:r w:rsidRPr="00FF4C36">
        <w:t xml:space="preserve">= - </w:t>
      </w:r>
      <w:r>
        <w:t>3 ;  7  a parabola je konkávna</w:t>
      </w:r>
    </w:p>
    <w:p w:rsidR="005D14AB" w:rsidRPr="005D14AB" w:rsidRDefault="005D14AB" w:rsidP="00B61A8C"/>
    <w:p w:rsidR="005D14AB" w:rsidRDefault="005D14AB" w:rsidP="005D14AB">
      <w:pPr>
        <w:ind w:left="708"/>
        <w:rPr>
          <w:rFonts w:eastAsiaTheme="minorEastAsia"/>
        </w:rPr>
      </w:pPr>
      <w:r>
        <w:t>Nakreslíme si graf konkáv</w:t>
      </w:r>
      <w:r w:rsidRPr="00FF4C36">
        <w:t>nej paraboly</w:t>
      </w:r>
      <w:r>
        <w:t xml:space="preserve"> prechádzajúcej bodmi x</w:t>
      </w:r>
      <w:r>
        <w:rPr>
          <w:vertAlign w:val="subscript"/>
        </w:rPr>
        <w:t xml:space="preserve">1 </w:t>
      </w:r>
      <w:r>
        <w:t>a x</w:t>
      </w:r>
      <w:r>
        <w:rPr>
          <w:vertAlign w:val="subscript"/>
        </w:rPr>
        <w:t xml:space="preserve">2 </w:t>
      </w:r>
      <w:r>
        <w:t xml:space="preserve"> a keďže znak nerovnosti v nerovnici je </w:t>
      </w:r>
      <w:r>
        <w:rPr>
          <w:b/>
        </w:rPr>
        <w:t xml:space="preserve">menší ako </w:t>
      </w:r>
      <w:r w:rsidRPr="00BC1F46">
        <w:rPr>
          <w:b/>
        </w:rPr>
        <w:t>0</w:t>
      </w:r>
      <w:r>
        <w:t xml:space="preserve">, vyznačíme všetky x, ktoré majú </w:t>
      </w:r>
      <w:r>
        <w:rPr>
          <w:b/>
        </w:rPr>
        <w:t>záporn</w:t>
      </w:r>
      <w:r w:rsidRPr="00BC1F46">
        <w:rPr>
          <w:b/>
        </w:rPr>
        <w:t>ú funkčnú hodnotu</w:t>
      </w:r>
      <w:r>
        <w:rPr>
          <w:b/>
        </w:rPr>
        <w:t xml:space="preserve"> </w:t>
      </w:r>
      <w:r w:rsidRPr="00BC1F46">
        <w:t>(viď zelené čiary v grafe)</w:t>
      </w:r>
      <w:r>
        <w:rPr>
          <w:b/>
        </w:rPr>
        <w:t xml:space="preserve"> </w:t>
      </w:r>
      <w:r>
        <w:t xml:space="preserve"> –----   a v bodoch – 3 a – 1 dáme </w:t>
      </w:r>
      <w:r>
        <w:rPr>
          <w:u w:val="single"/>
        </w:rPr>
        <w:t>prázdne</w:t>
      </w:r>
      <w:r>
        <w:t xml:space="preserve"> krúžky, interval otvorený. Teda   x </w:t>
      </w:r>
      <m:oMath>
        <m:r>
          <w:rPr>
            <w:rFonts w:ascii="Cambria Math" w:hAnsi="Cambria Math"/>
          </w:rPr>
          <m:t>∈</m:t>
        </m:r>
      </m:oMath>
      <w:r>
        <w:t xml:space="preserve">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-∞; -3</m:t>
            </m:r>
          </m:e>
        </m:d>
        <m:r>
          <w:rPr>
            <w:rFonts w:ascii="Cambria Math" w:hAnsi="Cambria Math"/>
          </w:rPr>
          <m:t>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7;∞</m:t>
            </m:r>
          </m:e>
        </m:d>
      </m:oMath>
      <w:r>
        <w:rPr>
          <w:rFonts w:eastAsiaTheme="minorEastAsia"/>
        </w:rPr>
        <w:t>.</w:t>
      </w:r>
    </w:p>
    <w:p w:rsidR="005D14AB" w:rsidRDefault="005D14AB" w:rsidP="00B61A8C"/>
    <w:p w:rsidR="005D14AB" w:rsidRDefault="005D14AB" w:rsidP="00B61A8C">
      <w:pPr>
        <w:rPr>
          <w:noProof/>
          <w:lang w:eastAsia="sk-SK"/>
        </w:rPr>
      </w:pPr>
    </w:p>
    <w:p w:rsidR="005A7F68" w:rsidRDefault="005A7F68" w:rsidP="00B61A8C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6148070" cy="4017645"/>
            <wp:effectExtent l="19050" t="0" r="5080" b="0"/>
            <wp:docPr id="6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401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F68" w:rsidRPr="005A7F68" w:rsidRDefault="005A7F68" w:rsidP="005A7F68">
      <w:pPr>
        <w:rPr>
          <w:b/>
          <w:sz w:val="36"/>
          <w:szCs w:val="36"/>
        </w:rPr>
      </w:pPr>
      <w:r>
        <w:rPr>
          <w:rFonts w:ascii="Cambria Math" w:hAnsi="Cambria Math"/>
        </w:rPr>
        <w:br/>
      </w: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36"/>
              <w:szCs w:val="36"/>
            </w:rPr>
            <m:t xml:space="preserve">K = </m:t>
          </m:r>
          <m:d>
            <m:dPr>
              <m:ctrlPr>
                <w:rPr>
                  <w:rFonts w:ascii="Cambria Math" w:hAnsi="Cambria Math"/>
                  <w:b/>
                  <w:i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-∞; -3</m:t>
              </m:r>
            </m:e>
          </m:d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∪</m:t>
          </m:r>
          <m:d>
            <m:dPr>
              <m:ctrlPr>
                <w:rPr>
                  <w:rFonts w:ascii="Cambria Math" w:hAnsi="Cambria Math"/>
                  <w:b/>
                  <w:i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7;∞</m:t>
              </m:r>
            </m:e>
          </m:d>
        </m:oMath>
      </m:oMathPara>
    </w:p>
    <w:p w:rsidR="005D14AB" w:rsidRDefault="005D14AB" w:rsidP="00B61A8C">
      <w:pPr>
        <w:rPr>
          <w:b/>
        </w:rPr>
      </w:pPr>
    </w:p>
    <w:p w:rsidR="005A7F68" w:rsidRPr="00EB5755" w:rsidRDefault="005A7F68" w:rsidP="00B61A8C">
      <w:pPr>
        <w:rPr>
          <w:sz w:val="24"/>
          <w:szCs w:val="24"/>
        </w:rPr>
      </w:pPr>
      <w:r w:rsidRPr="00EB5755">
        <w:rPr>
          <w:sz w:val="24"/>
          <w:szCs w:val="24"/>
        </w:rPr>
        <w:t>Porozumeli ste?</w:t>
      </w:r>
    </w:p>
    <w:p w:rsidR="005A7F68" w:rsidRPr="00EB5755" w:rsidRDefault="005A7F68" w:rsidP="00B61A8C">
      <w:pPr>
        <w:rPr>
          <w:sz w:val="24"/>
          <w:szCs w:val="24"/>
          <w:u w:val="single"/>
        </w:rPr>
      </w:pPr>
      <w:proofErr w:type="spellStart"/>
      <w:r w:rsidRPr="00EB5755">
        <w:rPr>
          <w:sz w:val="24"/>
          <w:szCs w:val="24"/>
          <w:u w:val="single"/>
        </w:rPr>
        <w:t>Ok</w:t>
      </w:r>
      <w:proofErr w:type="spellEnd"/>
      <w:r w:rsidRPr="00EB5755">
        <w:rPr>
          <w:sz w:val="24"/>
          <w:szCs w:val="24"/>
          <w:u w:val="single"/>
        </w:rPr>
        <w:t>, tak skúste vyriešiť nasledujúce nerovnice</w:t>
      </w:r>
      <w:r w:rsidR="00EB5755" w:rsidRPr="00EB5755">
        <w:rPr>
          <w:sz w:val="24"/>
          <w:szCs w:val="24"/>
          <w:u w:val="single"/>
        </w:rPr>
        <w:t xml:space="preserve"> ako domáce zadanie.</w:t>
      </w:r>
    </w:p>
    <w:p w:rsidR="00691AE4" w:rsidRPr="00EB5755" w:rsidRDefault="00691AE4" w:rsidP="00B61A8C">
      <w:pPr>
        <w:rPr>
          <w:sz w:val="24"/>
          <w:szCs w:val="24"/>
        </w:rPr>
      </w:pPr>
      <w:r w:rsidRPr="00EB5755">
        <w:rPr>
          <w:sz w:val="24"/>
          <w:szCs w:val="24"/>
        </w:rPr>
        <w:t xml:space="preserve">1. </w:t>
      </w:r>
      <w:r w:rsidRPr="00EB5755">
        <w:rPr>
          <w:sz w:val="24"/>
          <w:szCs w:val="24"/>
        </w:rPr>
        <w:tab/>
        <w:t>x</w:t>
      </w:r>
      <w:r w:rsidRPr="00EB5755">
        <w:rPr>
          <w:sz w:val="24"/>
          <w:szCs w:val="24"/>
          <w:vertAlign w:val="superscript"/>
        </w:rPr>
        <w:t xml:space="preserve">2 </w:t>
      </w:r>
      <w:r w:rsidRPr="00EB5755">
        <w:rPr>
          <w:sz w:val="24"/>
          <w:szCs w:val="24"/>
        </w:rPr>
        <w:t xml:space="preserve"> + 6x – 7 ˂ 0</w:t>
      </w:r>
    </w:p>
    <w:p w:rsidR="00691AE4" w:rsidRPr="00EB5755" w:rsidRDefault="00691AE4" w:rsidP="00B61A8C">
      <w:pPr>
        <w:rPr>
          <w:sz w:val="24"/>
          <w:szCs w:val="24"/>
        </w:rPr>
      </w:pPr>
      <w:r w:rsidRPr="00EB5755">
        <w:rPr>
          <w:sz w:val="24"/>
          <w:szCs w:val="24"/>
        </w:rPr>
        <w:t xml:space="preserve">2. </w:t>
      </w:r>
      <w:r w:rsidRPr="00EB5755">
        <w:rPr>
          <w:sz w:val="24"/>
          <w:szCs w:val="24"/>
        </w:rPr>
        <w:tab/>
        <w:t>- 4x</w:t>
      </w:r>
      <w:r w:rsidRPr="00EB5755">
        <w:rPr>
          <w:sz w:val="24"/>
          <w:szCs w:val="24"/>
          <w:vertAlign w:val="superscript"/>
        </w:rPr>
        <w:t xml:space="preserve">2 </w:t>
      </w:r>
      <w:r w:rsidRPr="00EB5755">
        <w:rPr>
          <w:sz w:val="24"/>
          <w:szCs w:val="24"/>
        </w:rPr>
        <w:t xml:space="preserve"> - 32x – 48 ≤ 0</w:t>
      </w:r>
    </w:p>
    <w:p w:rsidR="00691AE4" w:rsidRPr="00EB5755" w:rsidRDefault="00691AE4" w:rsidP="00B61A8C">
      <w:pPr>
        <w:rPr>
          <w:sz w:val="24"/>
          <w:szCs w:val="24"/>
        </w:rPr>
      </w:pPr>
      <w:r w:rsidRPr="00EB5755">
        <w:rPr>
          <w:sz w:val="24"/>
          <w:szCs w:val="24"/>
        </w:rPr>
        <w:t xml:space="preserve">3. </w:t>
      </w:r>
      <w:r w:rsidRPr="00EB5755">
        <w:rPr>
          <w:sz w:val="24"/>
          <w:szCs w:val="24"/>
        </w:rPr>
        <w:tab/>
        <w:t>3x</w:t>
      </w:r>
      <w:r w:rsidRPr="00EB5755">
        <w:rPr>
          <w:sz w:val="24"/>
          <w:szCs w:val="24"/>
          <w:vertAlign w:val="superscript"/>
        </w:rPr>
        <w:t xml:space="preserve">2 </w:t>
      </w:r>
      <w:r w:rsidRPr="00EB5755">
        <w:rPr>
          <w:sz w:val="24"/>
          <w:szCs w:val="24"/>
        </w:rPr>
        <w:t xml:space="preserve"> - 18x + 15 ≥ 0</w:t>
      </w:r>
    </w:p>
    <w:p w:rsidR="00691AE4" w:rsidRPr="00EB5755" w:rsidRDefault="00691AE4" w:rsidP="00B61A8C">
      <w:pPr>
        <w:rPr>
          <w:sz w:val="24"/>
          <w:szCs w:val="24"/>
        </w:rPr>
      </w:pPr>
      <w:r w:rsidRPr="00EB5755">
        <w:rPr>
          <w:sz w:val="24"/>
          <w:szCs w:val="24"/>
        </w:rPr>
        <w:t xml:space="preserve">4. </w:t>
      </w:r>
      <w:r w:rsidRPr="00EB5755">
        <w:rPr>
          <w:sz w:val="24"/>
          <w:szCs w:val="24"/>
        </w:rPr>
        <w:tab/>
        <w:t>- 2x</w:t>
      </w:r>
      <w:r w:rsidRPr="00EB5755">
        <w:rPr>
          <w:sz w:val="24"/>
          <w:szCs w:val="24"/>
          <w:vertAlign w:val="superscript"/>
        </w:rPr>
        <w:t xml:space="preserve">2 </w:t>
      </w:r>
      <w:r w:rsidRPr="00EB5755">
        <w:rPr>
          <w:sz w:val="24"/>
          <w:szCs w:val="24"/>
        </w:rPr>
        <w:t xml:space="preserve"> - 2x + 12 &gt; 0</w:t>
      </w:r>
    </w:p>
    <w:sectPr w:rsidR="00691AE4" w:rsidRPr="00EB5755" w:rsidSect="006851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8516B"/>
    <w:rsid w:val="00087137"/>
    <w:rsid w:val="001542ED"/>
    <w:rsid w:val="002D2C04"/>
    <w:rsid w:val="003F5CA3"/>
    <w:rsid w:val="00553D22"/>
    <w:rsid w:val="005A7F68"/>
    <w:rsid w:val="005D14AB"/>
    <w:rsid w:val="00604C68"/>
    <w:rsid w:val="0068516B"/>
    <w:rsid w:val="00691AE4"/>
    <w:rsid w:val="00B61A8C"/>
    <w:rsid w:val="00BC1F46"/>
    <w:rsid w:val="00C61A6C"/>
    <w:rsid w:val="00EB5755"/>
    <w:rsid w:val="00EE4DC4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6F5BE9-9E04-42BC-93AF-6894A337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D2C0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85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8516B"/>
    <w:rPr>
      <w:rFonts w:ascii="Tahoma" w:hAnsi="Tahoma" w:cs="Tahoma"/>
      <w:sz w:val="16"/>
      <w:szCs w:val="16"/>
    </w:rPr>
  </w:style>
  <w:style w:type="character" w:styleId="Zstupntext">
    <w:name w:val="Placeholder Text"/>
    <w:basedOn w:val="Predvolenpsmoodseku"/>
    <w:uiPriority w:val="99"/>
    <w:semiHidden/>
    <w:rsid w:val="00BC1F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ucitel</cp:lastModifiedBy>
  <cp:revision>2</cp:revision>
  <dcterms:created xsi:type="dcterms:W3CDTF">2021-06-03T07:55:00Z</dcterms:created>
  <dcterms:modified xsi:type="dcterms:W3CDTF">2021-06-03T07:55:00Z</dcterms:modified>
</cp:coreProperties>
</file>