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3E2" w:rsidRDefault="00A933E2" w:rsidP="007818A8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A933E2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933E2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933E2" w:rsidRPr="009106DC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933E2" w:rsidRDefault="00A933E2" w:rsidP="007818A8">
      <w:pPr>
        <w:spacing w:after="0" w:line="240" w:lineRule="auto"/>
        <w:rPr>
          <w:sz w:val="28"/>
          <w:szCs w:val="28"/>
        </w:rPr>
      </w:pPr>
    </w:p>
    <w:p w:rsidR="00A933E2" w:rsidRDefault="00A933E2" w:rsidP="007818A8">
      <w:pPr>
        <w:spacing w:after="0" w:line="240" w:lineRule="auto"/>
        <w:rPr>
          <w:b/>
          <w:bCs/>
          <w:sz w:val="32"/>
          <w:szCs w:val="32"/>
        </w:rPr>
      </w:pPr>
    </w:p>
    <w:p w:rsidR="00A933E2" w:rsidRPr="00AA285B" w:rsidRDefault="00A933E2" w:rsidP="007818A8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140648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(66 h ročne)</w:t>
      </w:r>
    </w:p>
    <w:p w:rsidR="00A933E2" w:rsidRDefault="00A933E2" w:rsidP="007818A8">
      <w:pPr>
        <w:spacing w:after="0" w:line="240" w:lineRule="auto"/>
        <w:rPr>
          <w:b/>
          <w:bCs/>
          <w:sz w:val="24"/>
          <w:szCs w:val="24"/>
        </w:rPr>
      </w:pPr>
    </w:p>
    <w:p w:rsidR="00A933E2" w:rsidRPr="009F2D93" w:rsidRDefault="00A933E2" w:rsidP="007818A8">
      <w:pPr>
        <w:spacing w:after="0" w:line="240" w:lineRule="auto"/>
        <w:rPr>
          <w:b/>
          <w:bCs/>
          <w:sz w:val="24"/>
          <w:szCs w:val="24"/>
        </w:rPr>
      </w:pPr>
      <w:r w:rsidRPr="009F2D93">
        <w:rPr>
          <w:b/>
          <w:sz w:val="24"/>
          <w:szCs w:val="24"/>
        </w:rPr>
        <w:t>Školský rok</w:t>
      </w:r>
      <w:r w:rsidR="00FB6874" w:rsidRPr="009F2D93">
        <w:rPr>
          <w:b/>
          <w:bCs/>
          <w:sz w:val="24"/>
          <w:szCs w:val="24"/>
        </w:rPr>
        <w:t>: 2018/2019</w:t>
      </w:r>
    </w:p>
    <w:p w:rsidR="00A933E2" w:rsidRPr="009F2D93" w:rsidRDefault="00A933E2" w:rsidP="007818A8">
      <w:pPr>
        <w:spacing w:after="0" w:line="240" w:lineRule="auto"/>
        <w:rPr>
          <w:b/>
          <w:sz w:val="24"/>
          <w:szCs w:val="24"/>
        </w:rPr>
      </w:pPr>
      <w:r w:rsidRPr="009F2D93">
        <w:rPr>
          <w:b/>
          <w:sz w:val="24"/>
          <w:szCs w:val="24"/>
        </w:rPr>
        <w:t xml:space="preserve">Trieda: </w:t>
      </w:r>
      <w:r w:rsidRPr="009F2D93">
        <w:rPr>
          <w:b/>
          <w:bCs/>
          <w:sz w:val="24"/>
          <w:szCs w:val="24"/>
        </w:rPr>
        <w:t>3</w:t>
      </w:r>
      <w:r w:rsidR="004312C3" w:rsidRPr="009F2D93">
        <w:rPr>
          <w:b/>
          <w:bCs/>
          <w:sz w:val="24"/>
          <w:szCs w:val="24"/>
        </w:rPr>
        <w:t>. ročník (</w:t>
      </w:r>
      <w:r w:rsidRPr="009F2D93">
        <w:rPr>
          <w:b/>
          <w:bCs/>
          <w:sz w:val="24"/>
          <w:szCs w:val="24"/>
        </w:rPr>
        <w:t>dievčatá</w:t>
      </w:r>
      <w:r w:rsidR="004312C3" w:rsidRPr="009F2D93">
        <w:rPr>
          <w:b/>
          <w:bCs/>
          <w:sz w:val="24"/>
          <w:szCs w:val="24"/>
        </w:rPr>
        <w:t>)</w:t>
      </w:r>
    </w:p>
    <w:p w:rsidR="00A933E2" w:rsidRPr="009F2D93" w:rsidRDefault="00A933E2" w:rsidP="007818A8">
      <w:pPr>
        <w:spacing w:after="0" w:line="240" w:lineRule="auto"/>
        <w:rPr>
          <w:b/>
          <w:sz w:val="24"/>
          <w:szCs w:val="24"/>
        </w:rPr>
      </w:pPr>
      <w:r w:rsidRPr="009F2D93">
        <w:rPr>
          <w:b/>
          <w:sz w:val="24"/>
          <w:szCs w:val="24"/>
        </w:rPr>
        <w:t>Vyučujúci: Mgr. Katarína Vozárová</w:t>
      </w:r>
      <w:bookmarkStart w:id="0" w:name="_GoBack"/>
      <w:bookmarkEnd w:id="0"/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902A61" w:rsidRPr="009106DC" w:rsidRDefault="00902A61" w:rsidP="00902A6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 pre štvorročné štúdium</w:t>
      </w:r>
      <w:r w:rsidRPr="009106DC">
        <w:rPr>
          <w:b/>
          <w:bCs/>
          <w:sz w:val="24"/>
          <w:szCs w:val="24"/>
        </w:rPr>
        <w:t>.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Default="00A933E2" w:rsidP="007818A8">
      <w:pPr>
        <w:spacing w:after="0" w:line="240" w:lineRule="auto"/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7D1BAC" w:rsidRDefault="007D1BAC" w:rsidP="007D1BAC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 dňa  ....................   </w:t>
      </w:r>
      <w:r>
        <w:tab/>
      </w:r>
      <w:r w:rsidR="00DE5905">
        <w:t xml:space="preserve">                    </w:t>
      </w:r>
      <w:r>
        <w:rPr>
          <w:sz w:val="24"/>
          <w:szCs w:val="24"/>
        </w:rPr>
        <w:t>.............................................</w:t>
      </w:r>
    </w:p>
    <w:p w:rsidR="007D1BAC" w:rsidRDefault="007D1BAC" w:rsidP="007D1BA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   </w:t>
      </w:r>
      <w:r w:rsidR="00DE5905">
        <w:t xml:space="preserve">              </w:t>
      </w:r>
      <w:r>
        <w:t xml:space="preserve"> Mgr. Radúz </w:t>
      </w:r>
      <w:proofErr w:type="spellStart"/>
      <w:r>
        <w:t>Burčák</w:t>
      </w:r>
      <w:proofErr w:type="spellEnd"/>
    </w:p>
    <w:p w:rsidR="007D1BAC" w:rsidRDefault="007D1BAC" w:rsidP="007D1BA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="00DE5905">
        <w:rPr>
          <w:sz w:val="24"/>
          <w:szCs w:val="24"/>
        </w:rPr>
        <w:t xml:space="preserve">       </w:t>
      </w:r>
      <w:r>
        <w:rPr>
          <w:sz w:val="24"/>
          <w:szCs w:val="24"/>
        </w:rPr>
        <w:t>vedúci PK SJL, HP a VP</w:t>
      </w:r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DE5905">
        <w:t xml:space="preserve">              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DE5905">
        <w:t xml:space="preserve">                </w:t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DE5905">
        <w:t xml:space="preserve">                   </w:t>
      </w:r>
      <w:r w:rsidRPr="009106DC">
        <w:rPr>
          <w:sz w:val="24"/>
          <w:szCs w:val="24"/>
        </w:rPr>
        <w:t>riaditeľ školy</w:t>
      </w:r>
    </w:p>
    <w:p w:rsidR="00A933E2" w:rsidRDefault="00A933E2" w:rsidP="007818A8">
      <w:pPr>
        <w:tabs>
          <w:tab w:val="left" w:pos="5529"/>
        </w:tabs>
        <w:spacing w:after="0" w:line="240" w:lineRule="auto"/>
      </w:pPr>
    </w:p>
    <w:p w:rsidR="00A933E2" w:rsidRDefault="00A933E2" w:rsidP="007818A8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1004"/>
        <w:gridCol w:w="3551"/>
        <w:gridCol w:w="6946"/>
        <w:gridCol w:w="1417"/>
      </w:tblGrid>
      <w:tr w:rsidR="00A933E2" w:rsidRPr="00A54ED2">
        <w:tc>
          <w:tcPr>
            <w:tcW w:w="1365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A933E2" w:rsidRPr="00A54ED2">
        <w:tc>
          <w:tcPr>
            <w:tcW w:w="1365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982B49" w:rsidRPr="00A54ED2">
        <w:tc>
          <w:tcPr>
            <w:tcW w:w="1365" w:type="dxa"/>
            <w:vMerge w:val="restart"/>
          </w:tcPr>
          <w:p w:rsidR="00982B49" w:rsidRPr="00A54ED2" w:rsidRDefault="00982B49" w:rsidP="00982B49">
            <w:pPr>
              <w:spacing w:after="0" w:line="240" w:lineRule="auto"/>
            </w:pPr>
          </w:p>
        </w:tc>
        <w:tc>
          <w:tcPr>
            <w:tcW w:w="1004" w:type="dxa"/>
          </w:tcPr>
          <w:p w:rsidR="00982B49" w:rsidRPr="00A54ED2" w:rsidRDefault="00982B49" w:rsidP="00982B49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vMerge w:val="restart"/>
          </w:tcPr>
          <w:p w:rsidR="00982B49" w:rsidRPr="00837855" w:rsidRDefault="00982B49" w:rsidP="00982B49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Úvodné hodiny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982B49" w:rsidRDefault="00982B49" w:rsidP="00982B49">
            <w:pPr>
              <w:spacing w:after="0" w:line="240" w:lineRule="auto"/>
            </w:pPr>
            <w:r>
              <w:t xml:space="preserve">Úvodná hodina. Poučenie o bezpečnosti.       </w:t>
            </w:r>
          </w:p>
        </w:tc>
        <w:tc>
          <w:tcPr>
            <w:tcW w:w="1417" w:type="dxa"/>
          </w:tcPr>
          <w:p w:rsidR="00982B49" w:rsidRPr="00A54ED2" w:rsidRDefault="00982B49" w:rsidP="00982B49">
            <w:pPr>
              <w:spacing w:after="0" w:line="240" w:lineRule="auto"/>
            </w:pPr>
          </w:p>
        </w:tc>
      </w:tr>
      <w:tr w:rsidR="00982B49" w:rsidRPr="00A54ED2">
        <w:trPr>
          <w:trHeight w:val="339"/>
        </w:trPr>
        <w:tc>
          <w:tcPr>
            <w:tcW w:w="1365" w:type="dxa"/>
            <w:vMerge/>
          </w:tcPr>
          <w:p w:rsidR="00982B49" w:rsidRPr="00A54ED2" w:rsidRDefault="00982B49" w:rsidP="00982B49">
            <w:pPr>
              <w:spacing w:after="0" w:line="240" w:lineRule="auto"/>
            </w:pPr>
          </w:p>
        </w:tc>
        <w:tc>
          <w:tcPr>
            <w:tcW w:w="1004" w:type="dxa"/>
          </w:tcPr>
          <w:p w:rsidR="00982B49" w:rsidRPr="00A54ED2" w:rsidRDefault="00982B49" w:rsidP="00982B49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vMerge/>
          </w:tcPr>
          <w:p w:rsidR="00982B49" w:rsidRPr="00A54ED2" w:rsidRDefault="00982B49" w:rsidP="00982B49">
            <w:pPr>
              <w:spacing w:after="0" w:line="240" w:lineRule="auto"/>
            </w:pPr>
          </w:p>
        </w:tc>
        <w:tc>
          <w:tcPr>
            <w:tcW w:w="6946" w:type="dxa"/>
          </w:tcPr>
          <w:p w:rsidR="00982B49" w:rsidRDefault="00CB264E" w:rsidP="00982B49">
            <w:pPr>
              <w:spacing w:after="0" w:line="240" w:lineRule="auto"/>
            </w:pPr>
            <w:r w:rsidRPr="00CB264E">
              <w:t xml:space="preserve">Kritériá hodnotenia a klasifikácie. Meranie, váženie.      </w:t>
            </w:r>
          </w:p>
        </w:tc>
        <w:tc>
          <w:tcPr>
            <w:tcW w:w="1417" w:type="dxa"/>
          </w:tcPr>
          <w:p w:rsidR="00982B49" w:rsidRPr="00A54ED2" w:rsidRDefault="00982B49" w:rsidP="00982B49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Diagnostika    (Testy VPV)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Sed-ľah</w:t>
            </w:r>
            <w:proofErr w:type="spellEnd"/>
            <w:r>
              <w:t>, vytrvalostný beh – 1500m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Atletika    </w:t>
            </w:r>
            <w:r w:rsidRPr="00837855">
              <w:rPr>
                <w:b/>
                <w:bCs/>
                <w:u w:val="single"/>
              </w:rPr>
              <w:t>7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Atletické rozcvičenie +  Atletická abeceda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Vysoký, polovysoký, </w:t>
            </w:r>
            <w:proofErr w:type="spellStart"/>
            <w:r>
              <w:t>padavý</w:t>
            </w:r>
            <w:proofErr w:type="spellEnd"/>
            <w:r>
              <w:t xml:space="preserve"> štart, nízky štart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Rozvoj rýchlosti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Rozvoj vytrvalosti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F97D0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9.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Rozvoj rýchlostno-vytrvalostnej disciplíny – 300m behu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10.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Test 300m behu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11.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Štafety -súťaže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Volejbal   </w:t>
            </w:r>
            <w:r w:rsidRPr="00837855">
              <w:rPr>
                <w:b/>
                <w:bCs/>
                <w:u w:val="single"/>
              </w:rPr>
              <w:t>15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zhora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zdola - bagrom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Podanie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Útočný úder - N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F97D0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 Útočný úder - Z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 Blok - </w:t>
            </w:r>
            <w:proofErr w:type="spellStart"/>
            <w:r>
              <w:t>jednoblok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Príjem  podania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Obrana v poli – vyberanie ľahkých lôpt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– Po nahrávke pri sieti,  po nahrávke z poľa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Zaujatie vyčkávacieho postavenia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Postavenie pri príjme podania , postavenie pri útoku súpera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25.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Hra – pravidlá volejbalu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Hra - zápas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27.</w:t>
            </w:r>
          </w:p>
        </w:tc>
        <w:tc>
          <w:tcPr>
            <w:tcW w:w="3551" w:type="dxa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Korčuľovanie   </w:t>
            </w:r>
            <w:r w:rsidRPr="00837855">
              <w:rPr>
                <w:b/>
                <w:bCs/>
                <w:u w:val="single"/>
              </w:rPr>
              <w:t>2</w:t>
            </w:r>
          </w:p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Jazda vpred, jazda vzad. Pribrzdenie, zastavenie – vpred  (vysunutím jednej  nohy), bokom a vzad.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  <w:tcBorders>
              <w:top w:val="nil"/>
            </w:tcBorders>
          </w:tcPr>
          <w:p w:rsidR="00A933E2" w:rsidRPr="00A54ED2" w:rsidRDefault="00A933E2" w:rsidP="00CA2757">
            <w:pPr>
              <w:spacing w:after="0" w:line="240" w:lineRule="auto"/>
            </w:pPr>
          </w:p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28.</w:t>
            </w:r>
          </w:p>
        </w:tc>
        <w:tc>
          <w:tcPr>
            <w:tcW w:w="3551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 xml:space="preserve">Obraty z jazdy vpred do jazdy vzad a opačne, 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nohe, pirueta,  kadetov skok, súťaže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  <w:tcBorders>
              <w:top w:val="nil"/>
            </w:tcBorders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412613" w:rsidP="00CA2757">
            <w:pPr>
              <w:spacing w:after="0" w:line="240" w:lineRule="auto"/>
            </w:pPr>
            <w:r>
              <w:t>29.-31</w:t>
            </w:r>
            <w:r w:rsidR="00A933E2">
              <w:t>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Rytmická gymnastika    </w:t>
            </w:r>
            <w:r w:rsidR="00412613">
              <w:rPr>
                <w:b/>
                <w:bCs/>
                <w:u w:val="single"/>
              </w:rPr>
              <w:t>5</w:t>
            </w: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 xml:space="preserve">Tance- tanečné kroky - chacha, </w:t>
            </w:r>
            <w:proofErr w:type="spellStart"/>
            <w:r>
              <w:t>jive</w:t>
            </w:r>
            <w:proofErr w:type="spellEnd"/>
            <w:r>
              <w:t>, samba, valčík, polka, ...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  <w:tcBorders>
              <w:top w:val="nil"/>
            </w:tcBorders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55"/>
        </w:trPr>
        <w:tc>
          <w:tcPr>
            <w:tcW w:w="14283" w:type="dxa"/>
            <w:gridSpan w:val="5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412613" w:rsidP="00412613">
            <w:pPr>
              <w:spacing w:after="0" w:line="240" w:lineRule="auto"/>
            </w:pPr>
            <w:r>
              <w:t>32</w:t>
            </w:r>
            <w:r w:rsidR="00A933E2">
              <w:t>. – 3</w:t>
            </w:r>
            <w:r>
              <w:t>3</w:t>
            </w:r>
            <w:r w:rsidR="00A933E2">
              <w:t>.</w:t>
            </w:r>
          </w:p>
        </w:tc>
        <w:tc>
          <w:tcPr>
            <w:tcW w:w="3551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 xml:space="preserve">Aerobik. </w:t>
            </w:r>
            <w:proofErr w:type="spellStart"/>
            <w:r>
              <w:t>Zumba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 w:val="restart"/>
          </w:tcPr>
          <w:p w:rsidR="00412613" w:rsidRPr="00A54ED2" w:rsidRDefault="00412613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Default="00412613" w:rsidP="00CA2757">
            <w:pPr>
              <w:spacing w:after="0" w:line="240" w:lineRule="auto"/>
            </w:pPr>
            <w:r>
              <w:t>34.</w:t>
            </w:r>
          </w:p>
        </w:tc>
        <w:tc>
          <w:tcPr>
            <w:tcW w:w="3551" w:type="dxa"/>
            <w:vMerge w:val="restart"/>
          </w:tcPr>
          <w:p w:rsidR="00412613" w:rsidRPr="00837855" w:rsidRDefault="00412613" w:rsidP="00CA2757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Gymnastika  </w:t>
            </w:r>
            <w:r w:rsidRPr="00837855">
              <w:rPr>
                <w:b/>
                <w:bCs/>
                <w:u w:val="single"/>
              </w:rPr>
              <w:t>8</w:t>
            </w:r>
          </w:p>
        </w:tc>
        <w:tc>
          <w:tcPr>
            <w:tcW w:w="6946" w:type="dxa"/>
          </w:tcPr>
          <w:p w:rsidR="00412613" w:rsidRPr="00A54ED2" w:rsidRDefault="00412613" w:rsidP="00CA2757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412613" w:rsidRPr="00A54ED2" w:rsidRDefault="00412613" w:rsidP="00CA2757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/>
          </w:tcPr>
          <w:p w:rsidR="00412613" w:rsidRPr="00A54ED2" w:rsidRDefault="00412613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Default="00412613" w:rsidP="00412613">
            <w:pPr>
              <w:spacing w:after="0" w:line="240" w:lineRule="auto"/>
            </w:pPr>
            <w:r>
              <w:t>35.- 36.</w:t>
            </w:r>
          </w:p>
        </w:tc>
        <w:tc>
          <w:tcPr>
            <w:tcW w:w="3551" w:type="dxa"/>
            <w:vMerge/>
          </w:tcPr>
          <w:p w:rsidR="00412613" w:rsidRPr="00A54ED2" w:rsidRDefault="00412613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412613" w:rsidRPr="00A54ED2" w:rsidRDefault="00412613" w:rsidP="00CA2757">
            <w:pPr>
              <w:spacing w:after="0" w:line="240" w:lineRule="auto"/>
            </w:pPr>
            <w:r>
              <w:t xml:space="preserve">Kotúľ </w:t>
            </w:r>
            <w:proofErr w:type="spellStart"/>
            <w:r>
              <w:t>vpred,kotúľ</w:t>
            </w:r>
            <w:proofErr w:type="spellEnd"/>
            <w:r>
              <w:t xml:space="preserve"> vzad,  kotúle z rôznych východiskových ,  do rôznych konečných polôh, </w:t>
            </w:r>
            <w:r>
              <w:rPr>
                <w:sz w:val="24"/>
                <w:szCs w:val="24"/>
              </w:rPr>
              <w:t xml:space="preserve"> kotúľ letmo</w:t>
            </w:r>
          </w:p>
        </w:tc>
        <w:tc>
          <w:tcPr>
            <w:tcW w:w="1417" w:type="dxa"/>
          </w:tcPr>
          <w:p w:rsidR="00412613" w:rsidRPr="00A54ED2" w:rsidRDefault="00412613" w:rsidP="00CA2757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/>
          </w:tcPr>
          <w:p w:rsidR="00412613" w:rsidRPr="00A54ED2" w:rsidRDefault="00412613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Default="00412613" w:rsidP="00412613">
            <w:pPr>
              <w:spacing w:after="0" w:line="240" w:lineRule="auto"/>
            </w:pPr>
            <w:r w:rsidRPr="00412613">
              <w:t>37.</w:t>
            </w:r>
          </w:p>
        </w:tc>
        <w:tc>
          <w:tcPr>
            <w:tcW w:w="3551" w:type="dxa"/>
            <w:vMerge/>
          </w:tcPr>
          <w:p w:rsidR="00412613" w:rsidRPr="00A54ED2" w:rsidRDefault="00412613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412613" w:rsidRDefault="00412613" w:rsidP="00CA2757">
            <w:pPr>
              <w:spacing w:after="0" w:line="240" w:lineRule="auto"/>
            </w:pPr>
            <w:r w:rsidRPr="00412613">
              <w:t>Stojky – na lopatkách, na hlave, na rukách. Stojka s prechodom do kotúľa, o stenu</w:t>
            </w:r>
          </w:p>
        </w:tc>
        <w:tc>
          <w:tcPr>
            <w:tcW w:w="1417" w:type="dxa"/>
          </w:tcPr>
          <w:p w:rsidR="00412613" w:rsidRPr="00A54ED2" w:rsidRDefault="00412613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412613" w:rsidP="00CA2757">
            <w:pPr>
              <w:spacing w:after="0" w:line="240" w:lineRule="auto"/>
            </w:pPr>
            <w:r>
              <w:t>38</w:t>
            </w:r>
            <w:r w:rsidR="00A933E2">
              <w:t>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412613" w:rsidP="00CA2757">
            <w:pPr>
              <w:spacing w:after="0" w:line="240" w:lineRule="auto"/>
            </w:pPr>
            <w:r>
              <w:t>39</w:t>
            </w:r>
            <w:r w:rsidR="00A933E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Premet vpred  - N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412613" w:rsidP="00CA2757">
            <w:pPr>
              <w:spacing w:after="0" w:line="240" w:lineRule="auto"/>
            </w:pPr>
            <w:r>
              <w:t>40</w:t>
            </w:r>
            <w:r w:rsidR="00A933E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D75D5E" w:rsidP="00CA2757">
            <w:pPr>
              <w:spacing w:after="0" w:line="240" w:lineRule="auto"/>
            </w:pPr>
            <w:r>
              <w:t>Premet vpred  - N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412613" w:rsidP="00CA2757">
            <w:pPr>
              <w:spacing w:after="0" w:line="240" w:lineRule="auto"/>
            </w:pPr>
            <w:r>
              <w:t>41</w:t>
            </w:r>
            <w:r w:rsidR="00A933E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902A61" w:rsidP="001C5C13">
            <w:pPr>
              <w:spacing w:after="0" w:line="240" w:lineRule="auto"/>
            </w:pPr>
            <w:r>
              <w:t>Hrazda -</w:t>
            </w:r>
            <w:r w:rsidR="001C5C13" w:rsidRPr="00DA1363">
              <w:t xml:space="preserve"> vis, vis strmhlav, </w:t>
            </w:r>
            <w:proofErr w:type="spellStart"/>
            <w:r w:rsidR="001C5C13" w:rsidRPr="00DA1363">
              <w:t>vznesmo</w:t>
            </w:r>
            <w:proofErr w:type="spellEnd"/>
            <w:r w:rsidR="001C5C13" w:rsidRPr="00DA1363">
              <w:t xml:space="preserve">, </w:t>
            </w:r>
            <w:proofErr w:type="spellStart"/>
            <w:r w:rsidR="001C5C13" w:rsidRPr="00DA1363">
              <w:t>jazdmo</w:t>
            </w:r>
            <w:proofErr w:type="spellEnd"/>
            <w:r w:rsidR="001C5C13" w:rsidRPr="00DA1363">
              <w:t xml:space="preserve">, stojmo, </w:t>
            </w:r>
            <w:r w:rsidR="001C5C13">
              <w:t>toč vpred,</w:t>
            </w:r>
            <w:r w:rsidR="00DE3D10">
              <w:t xml:space="preserve"> </w:t>
            </w:r>
            <w:proofErr w:type="spellStart"/>
            <w:r w:rsidR="001C5C13">
              <w:t>výmyk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 w:val="restart"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  <w:vMerge w:val="restart"/>
          </w:tcPr>
          <w:p w:rsidR="00412613" w:rsidRPr="00A54ED2" w:rsidRDefault="00412613" w:rsidP="00412613">
            <w:pPr>
              <w:spacing w:after="0" w:line="240" w:lineRule="auto"/>
            </w:pPr>
            <w:r w:rsidRPr="00412613">
              <w:t>Basketbal   8</w:t>
            </w:r>
          </w:p>
        </w:tc>
        <w:tc>
          <w:tcPr>
            <w:tcW w:w="6946" w:type="dxa"/>
          </w:tcPr>
          <w:p w:rsidR="00412613" w:rsidRDefault="00412613" w:rsidP="00412613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43.</w:t>
            </w:r>
          </w:p>
        </w:tc>
        <w:tc>
          <w:tcPr>
            <w:tcW w:w="3551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6946" w:type="dxa"/>
          </w:tcPr>
          <w:p w:rsidR="00412613" w:rsidRDefault="00412613" w:rsidP="00412613">
            <w:pPr>
              <w:spacing w:after="0" w:line="240" w:lineRule="auto"/>
            </w:pPr>
            <w:r w:rsidRPr="00412613">
              <w:t>Hra na 10 prihrávok</w:t>
            </w:r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</w:tcPr>
          <w:p w:rsidR="00412613" w:rsidRPr="00A54ED2" w:rsidRDefault="00412613" w:rsidP="00412613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 w:val="restart"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44.</w:t>
            </w:r>
          </w:p>
        </w:tc>
        <w:tc>
          <w:tcPr>
            <w:tcW w:w="3551" w:type="dxa"/>
            <w:vMerge w:val="restart"/>
          </w:tcPr>
          <w:p w:rsidR="00412613" w:rsidRPr="0094752F" w:rsidRDefault="00412613" w:rsidP="00412613">
            <w:pPr>
              <w:jc w:val="right"/>
            </w:pPr>
          </w:p>
        </w:tc>
        <w:tc>
          <w:tcPr>
            <w:tcW w:w="6946" w:type="dxa"/>
          </w:tcPr>
          <w:p w:rsidR="00412613" w:rsidRDefault="00412613" w:rsidP="00412613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  <w:p w:rsidR="00412613" w:rsidRPr="00A54ED2" w:rsidRDefault="00412613" w:rsidP="00412613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45.</w:t>
            </w:r>
          </w:p>
        </w:tc>
        <w:tc>
          <w:tcPr>
            <w:tcW w:w="3551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6946" w:type="dxa"/>
          </w:tcPr>
          <w:p w:rsidR="00412613" w:rsidRPr="00A54ED2" w:rsidRDefault="00412613" w:rsidP="00412613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46.</w:t>
            </w:r>
          </w:p>
        </w:tc>
        <w:tc>
          <w:tcPr>
            <w:tcW w:w="3551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6946" w:type="dxa"/>
          </w:tcPr>
          <w:p w:rsidR="00412613" w:rsidRPr="00A54ED2" w:rsidRDefault="00412613" w:rsidP="00412613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pozície),streľba po </w:t>
            </w:r>
            <w:proofErr w:type="spellStart"/>
            <w:r>
              <w:t>driblingu</w:t>
            </w:r>
            <w:proofErr w:type="spellEnd"/>
            <w:r>
              <w:t xml:space="preserve">, </w:t>
            </w:r>
            <w:proofErr w:type="spellStart"/>
            <w:r>
              <w:t>dvojtakte</w:t>
            </w:r>
            <w:proofErr w:type="spellEnd"/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Default="00412613" w:rsidP="00412613">
            <w:pPr>
              <w:spacing w:after="0" w:line="240" w:lineRule="auto"/>
            </w:pPr>
            <w:r>
              <w:t>57.</w:t>
            </w:r>
          </w:p>
        </w:tc>
        <w:tc>
          <w:tcPr>
            <w:tcW w:w="3551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6946" w:type="dxa"/>
          </w:tcPr>
          <w:p w:rsidR="00412613" w:rsidRDefault="00412613" w:rsidP="00412613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Default="00412613" w:rsidP="00412613">
            <w:pPr>
              <w:spacing w:after="0" w:line="240" w:lineRule="auto"/>
            </w:pPr>
            <w:r w:rsidRPr="00412613">
              <w:t>48.-49.</w:t>
            </w:r>
          </w:p>
        </w:tc>
        <w:tc>
          <w:tcPr>
            <w:tcW w:w="3551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6946" w:type="dxa"/>
          </w:tcPr>
          <w:p w:rsidR="00412613" w:rsidRDefault="00412613" w:rsidP="00412613">
            <w:pPr>
              <w:spacing w:after="0" w:line="240" w:lineRule="auto"/>
            </w:pPr>
            <w:proofErr w:type="spellStart"/>
            <w:r w:rsidRPr="00412613">
              <w:t>Streetbasketbal</w:t>
            </w:r>
            <w:proofErr w:type="spellEnd"/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</w:tcPr>
          <w:p w:rsidR="00412613" w:rsidRPr="00A54ED2" w:rsidRDefault="00412613" w:rsidP="00412613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Apríl</w:t>
            </w:r>
          </w:p>
        </w:tc>
        <w:tc>
          <w:tcPr>
            <w:tcW w:w="12918" w:type="dxa"/>
            <w:gridSpan w:val="4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rPr>
          <w:trHeight w:val="252"/>
        </w:trPr>
        <w:tc>
          <w:tcPr>
            <w:tcW w:w="1365" w:type="dxa"/>
            <w:vMerge w:val="restart"/>
          </w:tcPr>
          <w:p w:rsidR="00412613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Default="00412613" w:rsidP="00412613">
            <w:pPr>
              <w:spacing w:after="0" w:line="240" w:lineRule="auto"/>
            </w:pPr>
          </w:p>
        </w:tc>
        <w:tc>
          <w:tcPr>
            <w:tcW w:w="3551" w:type="dxa"/>
          </w:tcPr>
          <w:p w:rsidR="00412613" w:rsidRPr="00FD6223" w:rsidRDefault="00412613" w:rsidP="00412613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rPr>
          <w:trHeight w:val="270"/>
        </w:trPr>
        <w:tc>
          <w:tcPr>
            <w:tcW w:w="1365" w:type="dxa"/>
            <w:vMerge/>
          </w:tcPr>
          <w:p w:rsidR="00412613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Default="00412613" w:rsidP="00412613">
            <w:pPr>
              <w:spacing w:after="0" w:line="240" w:lineRule="auto"/>
            </w:pPr>
            <w:r>
              <w:t>50.-53.</w:t>
            </w:r>
          </w:p>
        </w:tc>
        <w:tc>
          <w:tcPr>
            <w:tcW w:w="3551" w:type="dxa"/>
          </w:tcPr>
          <w:p w:rsidR="00412613" w:rsidRPr="00837855" w:rsidRDefault="00412613" w:rsidP="0041261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Kondičná gymnastika  </w:t>
            </w:r>
            <w:r w:rsidRPr="00837855">
              <w:rPr>
                <w:b/>
                <w:bCs/>
                <w:u w:val="single"/>
              </w:rPr>
              <w:t>6</w:t>
            </w:r>
          </w:p>
        </w:tc>
        <w:tc>
          <w:tcPr>
            <w:tcW w:w="6946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Posilňovanie – kruhový tréning</w:t>
            </w:r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rPr>
          <w:trHeight w:val="270"/>
        </w:trPr>
        <w:tc>
          <w:tcPr>
            <w:tcW w:w="1365" w:type="dxa"/>
            <w:vMerge w:val="restart"/>
          </w:tcPr>
          <w:p w:rsidR="00412613" w:rsidRDefault="00412613" w:rsidP="00412613">
            <w:pPr>
              <w:spacing w:after="0" w:line="240" w:lineRule="auto"/>
            </w:pPr>
          </w:p>
          <w:p w:rsidR="00412613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Default="00412613" w:rsidP="00412613">
            <w:pPr>
              <w:spacing w:after="0" w:line="240" w:lineRule="auto"/>
            </w:pPr>
            <w:r>
              <w:t>54.</w:t>
            </w:r>
          </w:p>
        </w:tc>
        <w:tc>
          <w:tcPr>
            <w:tcW w:w="3551" w:type="dxa"/>
            <w:vMerge w:val="restart"/>
          </w:tcPr>
          <w:p w:rsidR="00412613" w:rsidRPr="00FD6223" w:rsidRDefault="00412613" w:rsidP="00412613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 xml:space="preserve">Cvičenie s </w:t>
            </w:r>
            <w:proofErr w:type="spellStart"/>
            <w:r>
              <w:t>fitloptami</w:t>
            </w:r>
            <w:proofErr w:type="spellEnd"/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rPr>
          <w:trHeight w:val="210"/>
        </w:trPr>
        <w:tc>
          <w:tcPr>
            <w:tcW w:w="1365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Default="00412613" w:rsidP="00412613">
            <w:pPr>
              <w:spacing w:after="0" w:line="240" w:lineRule="auto"/>
            </w:pPr>
            <w:r>
              <w:t>55.</w:t>
            </w:r>
          </w:p>
        </w:tc>
        <w:tc>
          <w:tcPr>
            <w:tcW w:w="3551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6946" w:type="dxa"/>
          </w:tcPr>
          <w:p w:rsidR="00412613" w:rsidRPr="00A54ED2" w:rsidRDefault="00412613" w:rsidP="00412613">
            <w:pPr>
              <w:spacing w:after="0" w:line="240" w:lineRule="auto"/>
            </w:pPr>
            <w:proofErr w:type="spellStart"/>
            <w:r>
              <w:t>Ropeskipping</w:t>
            </w:r>
            <w:proofErr w:type="spellEnd"/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</w:tcPr>
          <w:p w:rsidR="00412613" w:rsidRPr="00A54ED2" w:rsidRDefault="00412613" w:rsidP="00412613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4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 w:val="restart"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56.</w:t>
            </w:r>
          </w:p>
        </w:tc>
        <w:tc>
          <w:tcPr>
            <w:tcW w:w="3551" w:type="dxa"/>
            <w:vMerge w:val="restart"/>
          </w:tcPr>
          <w:p w:rsidR="00412613" w:rsidRPr="005223B3" w:rsidRDefault="00412613" w:rsidP="00412613">
            <w:pPr>
              <w:spacing w:after="0" w:line="240" w:lineRule="auto"/>
              <w:rPr>
                <w:b/>
                <w:bCs/>
              </w:rPr>
            </w:pPr>
            <w:r w:rsidRPr="005223B3">
              <w:rPr>
                <w:b/>
                <w:bCs/>
              </w:rPr>
              <w:t xml:space="preserve">Teoretické poznatky   </w:t>
            </w:r>
            <w:r w:rsidRPr="005223B3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Správna výživa. Strava a šport</w:t>
            </w:r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57.</w:t>
            </w:r>
          </w:p>
        </w:tc>
        <w:tc>
          <w:tcPr>
            <w:tcW w:w="3551" w:type="dxa"/>
            <w:vMerge/>
          </w:tcPr>
          <w:p w:rsidR="00412613" w:rsidRPr="003369E4" w:rsidRDefault="00412613" w:rsidP="00412613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Diéty</w:t>
            </w:r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CB26F0" w:rsidRPr="00A54ED2">
        <w:tc>
          <w:tcPr>
            <w:tcW w:w="1365" w:type="dxa"/>
            <w:vMerge/>
          </w:tcPr>
          <w:p w:rsidR="00CB26F0" w:rsidRPr="00A54ED2" w:rsidRDefault="00CB26F0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CB26F0" w:rsidRDefault="00CB26F0" w:rsidP="00CB26F0">
            <w:pPr>
              <w:spacing w:after="0" w:line="240" w:lineRule="auto"/>
            </w:pPr>
            <w:r>
              <w:t>58.</w:t>
            </w:r>
          </w:p>
        </w:tc>
        <w:tc>
          <w:tcPr>
            <w:tcW w:w="3551" w:type="dxa"/>
            <w:vMerge w:val="restart"/>
          </w:tcPr>
          <w:p w:rsidR="00CB26F0" w:rsidRPr="005223B3" w:rsidRDefault="00CB26F0" w:rsidP="00CB26F0">
            <w:pPr>
              <w:spacing w:after="0" w:line="240" w:lineRule="auto"/>
              <w:rPr>
                <w:b/>
                <w:bCs/>
                <w:u w:val="single"/>
              </w:rPr>
            </w:pPr>
            <w:r w:rsidRPr="00CB26F0">
              <w:rPr>
                <w:b/>
                <w:bCs/>
                <w:u w:val="single"/>
              </w:rPr>
              <w:t>Florbal4</w:t>
            </w:r>
          </w:p>
        </w:tc>
        <w:tc>
          <w:tcPr>
            <w:tcW w:w="6946" w:type="dxa"/>
          </w:tcPr>
          <w:p w:rsidR="00CB26F0" w:rsidRDefault="00CB26F0" w:rsidP="00CB26F0">
            <w:pPr>
              <w:spacing w:after="0" w:line="240" w:lineRule="auto"/>
            </w:pPr>
            <w:proofErr w:type="spellStart"/>
            <w:r>
              <w:t>Florbalová</w:t>
            </w:r>
            <w:proofErr w:type="spellEnd"/>
            <w:r>
              <w:t xml:space="preserve"> rozcvička</w:t>
            </w:r>
          </w:p>
        </w:tc>
        <w:tc>
          <w:tcPr>
            <w:tcW w:w="1417" w:type="dxa"/>
          </w:tcPr>
          <w:p w:rsidR="00CB26F0" w:rsidRPr="00A54ED2" w:rsidRDefault="00CB26F0" w:rsidP="00CB26F0">
            <w:pPr>
              <w:spacing w:after="0" w:line="240" w:lineRule="auto"/>
            </w:pPr>
          </w:p>
        </w:tc>
      </w:tr>
      <w:tr w:rsidR="00CB26F0" w:rsidRPr="00A54ED2">
        <w:tc>
          <w:tcPr>
            <w:tcW w:w="1365" w:type="dxa"/>
            <w:vMerge/>
          </w:tcPr>
          <w:p w:rsidR="00CB26F0" w:rsidRPr="00A54ED2" w:rsidRDefault="00CB26F0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CB26F0" w:rsidRDefault="00CB26F0" w:rsidP="00CB26F0">
            <w:pPr>
              <w:spacing w:after="0" w:line="240" w:lineRule="auto"/>
            </w:pPr>
            <w:r>
              <w:t>59.</w:t>
            </w:r>
          </w:p>
        </w:tc>
        <w:tc>
          <w:tcPr>
            <w:tcW w:w="3551" w:type="dxa"/>
            <w:vMerge/>
          </w:tcPr>
          <w:p w:rsidR="00CB26F0" w:rsidRPr="003369E4" w:rsidRDefault="00CB26F0" w:rsidP="00CB26F0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CB26F0" w:rsidRDefault="00CB26F0" w:rsidP="00CB26F0">
            <w:pPr>
              <w:spacing w:after="0" w:line="240" w:lineRule="auto"/>
            </w:pPr>
            <w:proofErr w:type="spellStart"/>
            <w:r>
              <w:t>HčJ</w:t>
            </w:r>
            <w:proofErr w:type="spellEnd"/>
            <w:r>
              <w:t xml:space="preserve"> – držanie hokejky, vedenie loptičky= </w:t>
            </w:r>
            <w:proofErr w:type="spellStart"/>
            <w:r>
              <w:t>florbalovýdribling</w:t>
            </w:r>
            <w:proofErr w:type="spellEnd"/>
          </w:p>
        </w:tc>
        <w:tc>
          <w:tcPr>
            <w:tcW w:w="1417" w:type="dxa"/>
          </w:tcPr>
          <w:p w:rsidR="00CB26F0" w:rsidRPr="00A54ED2" w:rsidRDefault="00CB26F0" w:rsidP="00CB26F0">
            <w:pPr>
              <w:spacing w:after="0" w:line="240" w:lineRule="auto"/>
            </w:pPr>
          </w:p>
        </w:tc>
      </w:tr>
      <w:tr w:rsidR="00CB26F0" w:rsidRPr="00A54ED2">
        <w:tc>
          <w:tcPr>
            <w:tcW w:w="1365" w:type="dxa"/>
            <w:vMerge/>
          </w:tcPr>
          <w:p w:rsidR="00CB26F0" w:rsidRPr="00A54ED2" w:rsidRDefault="00CB26F0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CB26F0" w:rsidRDefault="00CB26F0" w:rsidP="00CB26F0">
            <w:pPr>
              <w:spacing w:after="0" w:line="240" w:lineRule="auto"/>
            </w:pPr>
            <w:r>
              <w:t>60.</w:t>
            </w:r>
          </w:p>
        </w:tc>
        <w:tc>
          <w:tcPr>
            <w:tcW w:w="3551" w:type="dxa"/>
            <w:vMerge w:val="restart"/>
          </w:tcPr>
          <w:p w:rsidR="00CB26F0" w:rsidRPr="003369E4" w:rsidRDefault="00CB26F0" w:rsidP="00CB26F0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CB26F0" w:rsidRDefault="00CB26F0" w:rsidP="00CB26F0">
            <w:pPr>
              <w:spacing w:after="0" w:line="240" w:lineRule="auto"/>
            </w:pPr>
            <w:r>
              <w:t>HČJ - streľba</w:t>
            </w:r>
          </w:p>
        </w:tc>
        <w:tc>
          <w:tcPr>
            <w:tcW w:w="1417" w:type="dxa"/>
          </w:tcPr>
          <w:p w:rsidR="00CB26F0" w:rsidRPr="00A54ED2" w:rsidRDefault="00CB26F0" w:rsidP="00CB26F0">
            <w:pPr>
              <w:spacing w:after="0" w:line="240" w:lineRule="auto"/>
            </w:pPr>
          </w:p>
        </w:tc>
      </w:tr>
      <w:tr w:rsidR="00CB26F0" w:rsidRPr="00A54ED2">
        <w:tc>
          <w:tcPr>
            <w:tcW w:w="1365" w:type="dxa"/>
            <w:vMerge/>
          </w:tcPr>
          <w:p w:rsidR="00CB26F0" w:rsidRPr="00A54ED2" w:rsidRDefault="00CB26F0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CB26F0" w:rsidRDefault="00CB26F0" w:rsidP="00CB26F0">
            <w:pPr>
              <w:spacing w:after="0" w:line="240" w:lineRule="auto"/>
            </w:pPr>
            <w:r>
              <w:t>61.</w:t>
            </w:r>
          </w:p>
        </w:tc>
        <w:tc>
          <w:tcPr>
            <w:tcW w:w="3551" w:type="dxa"/>
            <w:vMerge/>
          </w:tcPr>
          <w:p w:rsidR="00CB26F0" w:rsidRPr="005223B3" w:rsidRDefault="00CB26F0" w:rsidP="00CB26F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CB26F0" w:rsidRDefault="00CB26F0" w:rsidP="00CB26F0">
            <w:pPr>
              <w:spacing w:after="0" w:line="240" w:lineRule="auto"/>
            </w:pPr>
            <w:r>
              <w:t>HK- prihrávky, obrana</w:t>
            </w:r>
          </w:p>
        </w:tc>
        <w:tc>
          <w:tcPr>
            <w:tcW w:w="1417" w:type="dxa"/>
          </w:tcPr>
          <w:p w:rsidR="00CB26F0" w:rsidRPr="00A54ED2" w:rsidRDefault="00CB26F0" w:rsidP="00CB26F0">
            <w:pPr>
              <w:spacing w:after="0" w:line="240" w:lineRule="auto"/>
            </w:pPr>
          </w:p>
        </w:tc>
      </w:tr>
      <w:tr w:rsidR="00CB26F0" w:rsidRPr="00A54ED2">
        <w:tc>
          <w:tcPr>
            <w:tcW w:w="1365" w:type="dxa"/>
          </w:tcPr>
          <w:p w:rsidR="00CB26F0" w:rsidRPr="00A54ED2" w:rsidRDefault="00CB26F0" w:rsidP="00CB26F0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CB26F0" w:rsidRPr="00A54ED2" w:rsidRDefault="00CB26F0" w:rsidP="00CB26F0">
            <w:pPr>
              <w:spacing w:after="0" w:line="240" w:lineRule="auto"/>
            </w:pPr>
          </w:p>
        </w:tc>
      </w:tr>
      <w:tr w:rsidR="00CB26F0" w:rsidRPr="00A54ED2">
        <w:tc>
          <w:tcPr>
            <w:tcW w:w="1365" w:type="dxa"/>
            <w:vMerge w:val="restart"/>
          </w:tcPr>
          <w:p w:rsidR="00CB26F0" w:rsidRPr="00A54ED2" w:rsidRDefault="00CB26F0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CB26F0" w:rsidRDefault="00CB26F0" w:rsidP="00CB26F0">
            <w:pPr>
              <w:spacing w:after="0" w:line="240" w:lineRule="auto"/>
            </w:pPr>
            <w:r>
              <w:t>62.</w:t>
            </w:r>
          </w:p>
        </w:tc>
        <w:tc>
          <w:tcPr>
            <w:tcW w:w="3551" w:type="dxa"/>
            <w:vMerge w:val="restart"/>
          </w:tcPr>
          <w:p w:rsidR="00CB26F0" w:rsidRPr="00A54ED2" w:rsidRDefault="00CB26F0" w:rsidP="00CB26F0">
            <w:pPr>
              <w:spacing w:after="0" w:line="240" w:lineRule="auto"/>
            </w:pPr>
            <w:r w:rsidRPr="00412613">
              <w:rPr>
                <w:b/>
                <w:bCs/>
              </w:rPr>
              <w:t xml:space="preserve">Atletika    </w:t>
            </w:r>
            <w:r w:rsidRPr="00412613">
              <w:rPr>
                <w:b/>
                <w:bCs/>
                <w:u w:val="single"/>
              </w:rPr>
              <w:t xml:space="preserve"> 2</w:t>
            </w:r>
          </w:p>
        </w:tc>
        <w:tc>
          <w:tcPr>
            <w:tcW w:w="6946" w:type="dxa"/>
          </w:tcPr>
          <w:p w:rsidR="00CB26F0" w:rsidRDefault="00CB26F0" w:rsidP="00CB26F0">
            <w:pPr>
              <w:spacing w:after="0" w:line="240" w:lineRule="auto"/>
            </w:pPr>
            <w:r>
              <w:t>Vrh guľou – N vrhu</w:t>
            </w:r>
          </w:p>
        </w:tc>
        <w:tc>
          <w:tcPr>
            <w:tcW w:w="1417" w:type="dxa"/>
          </w:tcPr>
          <w:p w:rsidR="00CB26F0" w:rsidRPr="00A54ED2" w:rsidRDefault="00CB26F0" w:rsidP="00CB26F0">
            <w:pPr>
              <w:spacing w:after="0" w:line="240" w:lineRule="auto"/>
            </w:pPr>
          </w:p>
        </w:tc>
      </w:tr>
      <w:tr w:rsidR="00CB26F0" w:rsidRPr="00A54ED2">
        <w:tc>
          <w:tcPr>
            <w:tcW w:w="1365" w:type="dxa"/>
            <w:vMerge/>
          </w:tcPr>
          <w:p w:rsidR="00CB26F0" w:rsidRPr="00A54ED2" w:rsidRDefault="00CB26F0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CB26F0" w:rsidRDefault="00CB26F0" w:rsidP="00CB26F0">
            <w:pPr>
              <w:spacing w:after="0" w:line="240" w:lineRule="auto"/>
            </w:pPr>
            <w:r>
              <w:t>63.</w:t>
            </w:r>
          </w:p>
        </w:tc>
        <w:tc>
          <w:tcPr>
            <w:tcW w:w="3551" w:type="dxa"/>
            <w:vMerge/>
          </w:tcPr>
          <w:p w:rsidR="00CB26F0" w:rsidRDefault="00CB26F0" w:rsidP="00CB26F0">
            <w:pPr>
              <w:spacing w:after="0" w:line="240" w:lineRule="auto"/>
            </w:pPr>
          </w:p>
        </w:tc>
        <w:tc>
          <w:tcPr>
            <w:tcW w:w="6946" w:type="dxa"/>
          </w:tcPr>
          <w:p w:rsidR="00CB26F0" w:rsidRDefault="00CB26F0" w:rsidP="00CB26F0">
            <w:pPr>
              <w:spacing w:after="0" w:line="240" w:lineRule="auto"/>
            </w:pPr>
            <w:r>
              <w:t>Vrh guľou – N obrátka,  + súhra</w:t>
            </w:r>
          </w:p>
        </w:tc>
        <w:tc>
          <w:tcPr>
            <w:tcW w:w="1417" w:type="dxa"/>
          </w:tcPr>
          <w:p w:rsidR="00CB26F0" w:rsidRPr="00A54ED2" w:rsidRDefault="00CB26F0" w:rsidP="00CB26F0">
            <w:pPr>
              <w:spacing w:after="0" w:line="240" w:lineRule="auto"/>
            </w:pPr>
          </w:p>
        </w:tc>
      </w:tr>
      <w:tr w:rsidR="00CB26F0" w:rsidRPr="00A54ED2">
        <w:tc>
          <w:tcPr>
            <w:tcW w:w="1365" w:type="dxa"/>
            <w:vMerge/>
          </w:tcPr>
          <w:p w:rsidR="00CB26F0" w:rsidRPr="00A54ED2" w:rsidRDefault="00CB26F0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CB26F0" w:rsidRDefault="00CB26F0" w:rsidP="00CB26F0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vMerge/>
          </w:tcPr>
          <w:p w:rsidR="00CB26F0" w:rsidRDefault="00CB26F0" w:rsidP="00CB26F0">
            <w:pPr>
              <w:spacing w:after="0" w:line="240" w:lineRule="auto"/>
            </w:pPr>
          </w:p>
        </w:tc>
        <w:tc>
          <w:tcPr>
            <w:tcW w:w="6946" w:type="dxa"/>
          </w:tcPr>
          <w:p w:rsidR="00CB26F0" w:rsidRDefault="00CB26F0" w:rsidP="00CB26F0">
            <w:pPr>
              <w:spacing w:after="0" w:line="240" w:lineRule="auto"/>
            </w:pPr>
            <w:r>
              <w:t>Hodnotenie vrh guľou</w:t>
            </w:r>
          </w:p>
        </w:tc>
        <w:tc>
          <w:tcPr>
            <w:tcW w:w="1417" w:type="dxa"/>
          </w:tcPr>
          <w:p w:rsidR="00CB26F0" w:rsidRPr="00A54ED2" w:rsidRDefault="00CB26F0" w:rsidP="00CB26F0">
            <w:pPr>
              <w:spacing w:after="0" w:line="240" w:lineRule="auto"/>
            </w:pPr>
          </w:p>
        </w:tc>
      </w:tr>
      <w:tr w:rsidR="00CB26F0" w:rsidRPr="00A54ED2">
        <w:tc>
          <w:tcPr>
            <w:tcW w:w="1365" w:type="dxa"/>
            <w:vMerge/>
          </w:tcPr>
          <w:p w:rsidR="00CB26F0" w:rsidRPr="00A54ED2" w:rsidRDefault="00CB26F0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CB26F0" w:rsidRDefault="00CB26F0" w:rsidP="00CB26F0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vMerge/>
          </w:tcPr>
          <w:p w:rsidR="00CB26F0" w:rsidRDefault="00CB26F0" w:rsidP="00CB26F0">
            <w:pPr>
              <w:spacing w:after="0" w:line="240" w:lineRule="auto"/>
            </w:pPr>
          </w:p>
        </w:tc>
        <w:tc>
          <w:tcPr>
            <w:tcW w:w="6946" w:type="dxa"/>
          </w:tcPr>
          <w:p w:rsidR="00CB26F0" w:rsidRDefault="00CB26F0" w:rsidP="00CB26F0">
            <w:pPr>
              <w:spacing w:after="0" w:line="240" w:lineRule="auto"/>
            </w:pPr>
            <w:r>
              <w:t>Beh 300m</w:t>
            </w:r>
          </w:p>
        </w:tc>
        <w:tc>
          <w:tcPr>
            <w:tcW w:w="1417" w:type="dxa"/>
          </w:tcPr>
          <w:p w:rsidR="00CB26F0" w:rsidRPr="00A54ED2" w:rsidRDefault="00CB26F0" w:rsidP="00CB26F0">
            <w:pPr>
              <w:spacing w:after="0" w:line="240" w:lineRule="auto"/>
            </w:pPr>
          </w:p>
        </w:tc>
      </w:tr>
      <w:tr w:rsidR="00CB26F0" w:rsidRPr="00A54ED2">
        <w:tc>
          <w:tcPr>
            <w:tcW w:w="1365" w:type="dxa"/>
            <w:vMerge/>
          </w:tcPr>
          <w:p w:rsidR="00CB26F0" w:rsidRPr="00A54ED2" w:rsidRDefault="00CB26F0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CB26F0" w:rsidRDefault="00CB26F0" w:rsidP="00CB26F0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vMerge/>
          </w:tcPr>
          <w:p w:rsidR="00CB26F0" w:rsidRDefault="00CB26F0" w:rsidP="00CB26F0">
            <w:pPr>
              <w:spacing w:after="0" w:line="240" w:lineRule="auto"/>
            </w:pPr>
          </w:p>
        </w:tc>
        <w:tc>
          <w:tcPr>
            <w:tcW w:w="6946" w:type="dxa"/>
          </w:tcPr>
          <w:p w:rsidR="00CB26F0" w:rsidRDefault="00CB26F0" w:rsidP="00CB26F0">
            <w:pPr>
              <w:spacing w:after="0" w:line="240" w:lineRule="auto"/>
            </w:pPr>
            <w:r>
              <w:t>Beh 1500m</w:t>
            </w:r>
          </w:p>
        </w:tc>
        <w:tc>
          <w:tcPr>
            <w:tcW w:w="1417" w:type="dxa"/>
          </w:tcPr>
          <w:p w:rsidR="00CB26F0" w:rsidRPr="00A54ED2" w:rsidRDefault="00CB26F0" w:rsidP="00CB26F0">
            <w:pPr>
              <w:spacing w:after="0" w:line="240" w:lineRule="auto"/>
            </w:pPr>
          </w:p>
        </w:tc>
      </w:tr>
    </w:tbl>
    <w:p w:rsidR="00A933E2" w:rsidRDefault="00A933E2"/>
    <w:sectPr w:rsidR="00A933E2" w:rsidSect="00C93887">
      <w:pgSz w:w="16839" w:h="11907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7818A8"/>
    <w:rsid w:val="000265E6"/>
    <w:rsid w:val="000A1C13"/>
    <w:rsid w:val="001270CE"/>
    <w:rsid w:val="00140648"/>
    <w:rsid w:val="001A179B"/>
    <w:rsid w:val="001B6BD8"/>
    <w:rsid w:val="001C5C13"/>
    <w:rsid w:val="002C01F4"/>
    <w:rsid w:val="002C6F5E"/>
    <w:rsid w:val="00321817"/>
    <w:rsid w:val="003369E4"/>
    <w:rsid w:val="00412613"/>
    <w:rsid w:val="004312C3"/>
    <w:rsid w:val="00463F50"/>
    <w:rsid w:val="0046729A"/>
    <w:rsid w:val="005018F5"/>
    <w:rsid w:val="005223B3"/>
    <w:rsid w:val="005C09ED"/>
    <w:rsid w:val="005E0027"/>
    <w:rsid w:val="006B7534"/>
    <w:rsid w:val="007818A8"/>
    <w:rsid w:val="007D1BAC"/>
    <w:rsid w:val="00837855"/>
    <w:rsid w:val="00844A30"/>
    <w:rsid w:val="00902A61"/>
    <w:rsid w:val="009106DC"/>
    <w:rsid w:val="00924BA8"/>
    <w:rsid w:val="0094752F"/>
    <w:rsid w:val="00982B49"/>
    <w:rsid w:val="009B45C1"/>
    <w:rsid w:val="009F2D93"/>
    <w:rsid w:val="00A54ED2"/>
    <w:rsid w:val="00A933E2"/>
    <w:rsid w:val="00AA285B"/>
    <w:rsid w:val="00AF1B87"/>
    <w:rsid w:val="00B825FD"/>
    <w:rsid w:val="00BC6F7B"/>
    <w:rsid w:val="00BD5911"/>
    <w:rsid w:val="00C561CE"/>
    <w:rsid w:val="00C93887"/>
    <w:rsid w:val="00C9428F"/>
    <w:rsid w:val="00CA2757"/>
    <w:rsid w:val="00CB264E"/>
    <w:rsid w:val="00CB26F0"/>
    <w:rsid w:val="00D27AEC"/>
    <w:rsid w:val="00D75D5E"/>
    <w:rsid w:val="00D91DB4"/>
    <w:rsid w:val="00D95A14"/>
    <w:rsid w:val="00DA4D43"/>
    <w:rsid w:val="00DE3D10"/>
    <w:rsid w:val="00DE5905"/>
    <w:rsid w:val="00F56E28"/>
    <w:rsid w:val="00F97D0C"/>
    <w:rsid w:val="00FB6874"/>
    <w:rsid w:val="00FD6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18A8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81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7818A8"/>
    <w:rPr>
      <w:rFonts w:ascii="Calibri" w:eastAsia="Times New Roman" w:hAnsi="Calibri" w:cs="Calibri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3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388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18A8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81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7818A8"/>
    <w:rPr>
      <w:rFonts w:ascii="Calibri" w:eastAsia="Times New Roman" w:hAnsi="Calibri" w:cs="Calibri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3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388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53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fraar</dc:creator>
  <cp:lastModifiedBy>risiak</cp:lastModifiedBy>
  <cp:revision>10</cp:revision>
  <cp:lastPrinted>2018-08-31T09:31:00Z</cp:lastPrinted>
  <dcterms:created xsi:type="dcterms:W3CDTF">2017-08-28T08:23:00Z</dcterms:created>
  <dcterms:modified xsi:type="dcterms:W3CDTF">2018-09-10T21:54:00Z</dcterms:modified>
</cp:coreProperties>
</file>