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26" w:rsidRDefault="00026F26" w:rsidP="00026F26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BOOK AND LITERATURE</w:t>
      </w: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A0411" w:rsidRDefault="00CA0411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 w:rsidR="001C16DD">
        <w:rPr>
          <w:rFonts w:ascii="Arial" w:hAnsi="Arial" w:cs="Arial"/>
          <w:sz w:val="28"/>
          <w:szCs w:val="28"/>
        </w:rPr>
        <w:t>iterary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genres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explain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85138F">
        <w:rPr>
          <w:rFonts w:ascii="Arial" w:hAnsi="Arial" w:cs="Arial"/>
          <w:sz w:val="28"/>
          <w:szCs w:val="28"/>
        </w:rPr>
        <w:t xml:space="preserve"> </w:t>
      </w:r>
    </w:p>
    <w:p w:rsidR="00CA0411" w:rsidRDefault="00CA0411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</w:t>
      </w:r>
      <w:r w:rsidR="0085138F">
        <w:rPr>
          <w:rFonts w:ascii="Arial" w:hAnsi="Arial" w:cs="Arial"/>
          <w:sz w:val="28"/>
          <w:szCs w:val="28"/>
        </w:rPr>
        <w:t>h</w:t>
      </w:r>
      <w:r w:rsidR="001C16DD">
        <w:rPr>
          <w:rFonts w:ascii="Arial" w:hAnsi="Arial" w:cs="Arial"/>
          <w:sz w:val="28"/>
          <w:szCs w:val="28"/>
        </w:rPr>
        <w:t>y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do </w:t>
      </w:r>
      <w:proofErr w:type="spellStart"/>
      <w:r w:rsidR="001C16DD">
        <w:rPr>
          <w:rFonts w:ascii="Arial" w:hAnsi="Arial" w:cs="Arial"/>
          <w:sz w:val="28"/>
          <w:szCs w:val="28"/>
        </w:rPr>
        <w:t>people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read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1C16DD">
        <w:rPr>
          <w:rFonts w:ascii="Arial" w:hAnsi="Arial" w:cs="Arial"/>
          <w:sz w:val="28"/>
          <w:szCs w:val="28"/>
        </w:rPr>
        <w:t>school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C16DD">
        <w:rPr>
          <w:rFonts w:ascii="Arial" w:hAnsi="Arial" w:cs="Arial"/>
          <w:sz w:val="28"/>
          <w:szCs w:val="28"/>
        </w:rPr>
        <w:t>work</w:t>
      </w:r>
      <w:proofErr w:type="spellEnd"/>
      <w:r w:rsidR="001C16DD">
        <w:rPr>
          <w:rFonts w:ascii="Arial" w:hAnsi="Arial" w:cs="Arial"/>
          <w:sz w:val="28"/>
          <w:szCs w:val="28"/>
        </w:rPr>
        <w:t>, hobby)</w:t>
      </w:r>
      <w:r>
        <w:rPr>
          <w:rFonts w:ascii="Arial" w:hAnsi="Arial" w:cs="Arial"/>
          <w:sz w:val="28"/>
          <w:szCs w:val="28"/>
        </w:rPr>
        <w:t>.</w:t>
      </w:r>
    </w:p>
    <w:p w:rsidR="001C16DD" w:rsidRDefault="00CA0411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</w:t>
      </w:r>
      <w:r w:rsidR="00450A7B">
        <w:rPr>
          <w:rFonts w:ascii="Arial" w:hAnsi="Arial" w:cs="Arial"/>
          <w:sz w:val="28"/>
          <w:szCs w:val="28"/>
        </w:rPr>
        <w:t>hy</w:t>
      </w:r>
      <w:proofErr w:type="spellEnd"/>
      <w:r w:rsidR="00450A7B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 w:rsidR="00450A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0A7B">
        <w:rPr>
          <w:rFonts w:ascii="Arial" w:hAnsi="Arial" w:cs="Arial"/>
          <w:sz w:val="28"/>
          <w:szCs w:val="28"/>
        </w:rPr>
        <w:t>should</w:t>
      </w:r>
      <w:proofErr w:type="spellEnd"/>
      <w:r w:rsidR="00450A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0A7B">
        <w:rPr>
          <w:rFonts w:ascii="Arial" w:hAnsi="Arial" w:cs="Arial"/>
          <w:sz w:val="28"/>
          <w:szCs w:val="28"/>
        </w:rPr>
        <w:t>read</w:t>
      </w:r>
      <w:proofErr w:type="spellEnd"/>
      <w:r w:rsidR="001C16DD">
        <w:rPr>
          <w:rFonts w:ascii="Arial" w:hAnsi="Arial" w:cs="Arial"/>
          <w:sz w:val="28"/>
          <w:szCs w:val="28"/>
        </w:rPr>
        <w:t>.</w:t>
      </w:r>
    </w:p>
    <w:p w:rsidR="00294922" w:rsidRDefault="00294922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Reading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books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from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libraries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26F26" w:rsidRDefault="0085138F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</w:t>
      </w:r>
      <w:r w:rsidR="001C16DD">
        <w:rPr>
          <w:rFonts w:ascii="Arial" w:hAnsi="Arial" w:cs="Arial"/>
          <w:sz w:val="28"/>
          <w:szCs w:val="28"/>
        </w:rPr>
        <w:t>actors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which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influence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our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choice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of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1C16DD">
        <w:rPr>
          <w:rFonts w:ascii="Arial" w:hAnsi="Arial" w:cs="Arial"/>
          <w:sz w:val="28"/>
          <w:szCs w:val="28"/>
        </w:rPr>
        <w:t>book</w:t>
      </w:r>
      <w:proofErr w:type="spellEnd"/>
      <w:r w:rsidR="00026F26">
        <w:rPr>
          <w:rFonts w:ascii="Arial" w:hAnsi="Arial" w:cs="Arial"/>
          <w:sz w:val="28"/>
          <w:szCs w:val="28"/>
        </w:rPr>
        <w:t>.</w:t>
      </w:r>
    </w:p>
    <w:p w:rsidR="00450A7B" w:rsidRPr="0085138F" w:rsidRDefault="0085138F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85138F">
        <w:rPr>
          <w:rFonts w:ascii="Arial" w:hAnsi="Arial" w:cs="Arial"/>
          <w:sz w:val="28"/>
          <w:szCs w:val="28"/>
        </w:rPr>
        <w:t>F</w:t>
      </w:r>
      <w:r w:rsidR="00450A7B" w:rsidRPr="0085138F">
        <w:rPr>
          <w:rFonts w:ascii="Arial" w:hAnsi="Arial" w:cs="Arial"/>
          <w:sz w:val="28"/>
          <w:szCs w:val="28"/>
        </w:rPr>
        <w:t>amous</w:t>
      </w:r>
      <w:proofErr w:type="spellEnd"/>
      <w:r w:rsidR="00450A7B" w:rsidRPr="0085138F">
        <w:rPr>
          <w:rFonts w:ascii="Arial" w:hAnsi="Arial" w:cs="Arial"/>
          <w:sz w:val="28"/>
          <w:szCs w:val="28"/>
        </w:rPr>
        <w:t xml:space="preserve"> Slovak and </w:t>
      </w:r>
      <w:proofErr w:type="spellStart"/>
      <w:r w:rsidR="00450A7B" w:rsidRPr="0085138F">
        <w:rPr>
          <w:rFonts w:ascii="Arial" w:hAnsi="Arial" w:cs="Arial"/>
          <w:sz w:val="28"/>
          <w:szCs w:val="28"/>
        </w:rPr>
        <w:t>foreign</w:t>
      </w:r>
      <w:proofErr w:type="spellEnd"/>
      <w:r w:rsidR="00450A7B" w:rsidRPr="008513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0A7B" w:rsidRPr="0085138F">
        <w:rPr>
          <w:rFonts w:ascii="Arial" w:hAnsi="Arial" w:cs="Arial"/>
          <w:sz w:val="28"/>
          <w:szCs w:val="28"/>
        </w:rPr>
        <w:t>writers</w:t>
      </w:r>
      <w:proofErr w:type="spellEnd"/>
      <w:r w:rsidR="00CA041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A0411">
        <w:rPr>
          <w:rFonts w:ascii="Arial" w:hAnsi="Arial" w:cs="Arial"/>
          <w:sz w:val="28"/>
          <w:szCs w:val="28"/>
        </w:rPr>
        <w:t>their</w:t>
      </w:r>
      <w:proofErr w:type="spellEnd"/>
      <w:r w:rsidR="00CA041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0411">
        <w:rPr>
          <w:rFonts w:ascii="Arial" w:hAnsi="Arial" w:cs="Arial"/>
          <w:sz w:val="28"/>
          <w:szCs w:val="28"/>
        </w:rPr>
        <w:t>works</w:t>
      </w:r>
      <w:proofErr w:type="spellEnd"/>
      <w:r w:rsidR="00450A7B" w:rsidRPr="0085138F">
        <w:rPr>
          <w:rFonts w:ascii="Arial" w:hAnsi="Arial" w:cs="Arial"/>
          <w:sz w:val="28"/>
          <w:szCs w:val="28"/>
        </w:rPr>
        <w:t xml:space="preserve">. </w:t>
      </w:r>
    </w:p>
    <w:p w:rsidR="001C16DD" w:rsidRDefault="0085138F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</w:t>
      </w:r>
      <w:r w:rsidR="00026F26" w:rsidRPr="001C16DD">
        <w:rPr>
          <w:rFonts w:ascii="Arial" w:hAnsi="Arial" w:cs="Arial"/>
          <w:sz w:val="28"/>
          <w:szCs w:val="28"/>
        </w:rPr>
        <w:t>enres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you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like</w:t>
      </w:r>
      <w:proofErr w:type="spellEnd"/>
      <w:r w:rsidR="001C16DD" w:rsidRPr="001C16D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C16DD" w:rsidRPr="001C16DD">
        <w:rPr>
          <w:rFonts w:ascii="Arial" w:hAnsi="Arial" w:cs="Arial"/>
          <w:sz w:val="28"/>
          <w:szCs w:val="28"/>
        </w:rPr>
        <w:t>y</w:t>
      </w:r>
      <w:r w:rsidR="00026F26" w:rsidRPr="001C16DD">
        <w:rPr>
          <w:rFonts w:ascii="Arial" w:hAnsi="Arial" w:cs="Arial"/>
          <w:sz w:val="28"/>
          <w:szCs w:val="28"/>
        </w:rPr>
        <w:t>our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favourite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writer</w:t>
      </w:r>
      <w:proofErr w:type="spellEnd"/>
      <w:r w:rsidR="001C16DD" w:rsidRPr="001C16DD">
        <w:rPr>
          <w:rFonts w:ascii="Arial" w:hAnsi="Arial" w:cs="Arial"/>
          <w:sz w:val="28"/>
          <w:szCs w:val="28"/>
        </w:rPr>
        <w:t xml:space="preserve"> and a </w:t>
      </w:r>
      <w:proofErr w:type="spellStart"/>
      <w:r w:rsidR="001C16DD" w:rsidRPr="001C16DD">
        <w:rPr>
          <w:rFonts w:ascii="Arial" w:hAnsi="Arial" w:cs="Arial"/>
          <w:sz w:val="28"/>
          <w:szCs w:val="28"/>
        </w:rPr>
        <w:t>book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>.</w:t>
      </w:r>
    </w:p>
    <w:p w:rsidR="001C16DD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even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they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not</w:t>
      </w:r>
      <w:proofErr w:type="spellEnd"/>
      <w:r>
        <w:rPr>
          <w:rFonts w:ascii="Arial" w:hAnsi="Arial" w:cs="Arial"/>
          <w:sz w:val="28"/>
          <w:szCs w:val="28"/>
        </w:rPr>
        <w:t xml:space="preserve"> „</w:t>
      </w:r>
      <w:proofErr w:type="spellStart"/>
      <w:r>
        <w:rPr>
          <w:rFonts w:ascii="Arial" w:hAnsi="Arial" w:cs="Arial"/>
          <w:sz w:val="28"/>
          <w:szCs w:val="28"/>
        </w:rPr>
        <w:t>book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lovers</w:t>
      </w:r>
      <w:proofErr w:type="spellEnd"/>
      <w:r>
        <w:rPr>
          <w:rFonts w:ascii="Arial" w:hAnsi="Arial" w:cs="Arial"/>
          <w:sz w:val="28"/>
          <w:szCs w:val="28"/>
        </w:rPr>
        <w:t xml:space="preserve">“. </w:t>
      </w:r>
    </w:p>
    <w:p w:rsidR="00026F26" w:rsidRPr="001C16DD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Analyze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book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English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>.</w:t>
      </w:r>
    </w:p>
    <w:p w:rsidR="00026F26" w:rsidRDefault="0085138F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</w:t>
      </w:r>
      <w:r w:rsidR="001C16DD">
        <w:rPr>
          <w:rFonts w:ascii="Arial" w:hAnsi="Arial" w:cs="Arial"/>
          <w:sz w:val="28"/>
          <w:szCs w:val="28"/>
        </w:rPr>
        <w:t>odern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ways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of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reading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1C16DD">
        <w:rPr>
          <w:rFonts w:ascii="Arial" w:hAnsi="Arial" w:cs="Arial"/>
          <w:sz w:val="28"/>
          <w:szCs w:val="28"/>
        </w:rPr>
        <w:t>c</w:t>
      </w:r>
      <w:r w:rsidR="00026F26">
        <w:rPr>
          <w:rFonts w:ascii="Arial" w:hAnsi="Arial" w:cs="Arial"/>
          <w:sz w:val="28"/>
          <w:szCs w:val="28"/>
        </w:rPr>
        <w:t>ompare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traditional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books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026F26">
        <w:rPr>
          <w:rFonts w:ascii="Arial" w:hAnsi="Arial" w:cs="Arial"/>
          <w:sz w:val="28"/>
          <w:szCs w:val="28"/>
        </w:rPr>
        <w:t>e-books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026F26">
        <w:rPr>
          <w:rFonts w:ascii="Arial" w:hAnsi="Arial" w:cs="Arial"/>
          <w:sz w:val="28"/>
          <w:szCs w:val="28"/>
        </w:rPr>
        <w:t>audiobooks</w:t>
      </w:r>
      <w:proofErr w:type="spellEnd"/>
      <w:r w:rsidR="001C16DD">
        <w:rPr>
          <w:rFonts w:ascii="Arial" w:hAnsi="Arial" w:cs="Arial"/>
          <w:sz w:val="28"/>
          <w:szCs w:val="28"/>
        </w:rPr>
        <w:t>)</w:t>
      </w:r>
      <w:r w:rsidR="00026F26">
        <w:rPr>
          <w:rFonts w:ascii="Arial" w:hAnsi="Arial" w:cs="Arial"/>
          <w:sz w:val="28"/>
          <w:szCs w:val="28"/>
        </w:rPr>
        <w:t>.</w:t>
      </w:r>
    </w:p>
    <w:p w:rsidR="00026F26" w:rsidRDefault="00294922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eading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crisis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at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present</w:t>
      </w:r>
      <w:proofErr w:type="spellEnd"/>
      <w:r w:rsidR="00026F26">
        <w:rPr>
          <w:rFonts w:ascii="Arial" w:hAnsi="Arial" w:cs="Arial"/>
          <w:sz w:val="28"/>
          <w:szCs w:val="28"/>
        </w:rPr>
        <w:t>.</w:t>
      </w:r>
    </w:p>
    <w:p w:rsidR="00D62CB1" w:rsidRDefault="00D62CB1" w:rsidP="00D62CB1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D62CB1" w:rsidRDefault="00D62CB1" w:rsidP="00D62CB1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1C16DD" w:rsidRDefault="001C16DD" w:rsidP="001C16DD">
      <w:pPr>
        <w:pStyle w:val="Standard"/>
        <w:jc w:val="both"/>
        <w:rPr>
          <w:rFonts w:ascii="Arial" w:hAnsi="Arial" w:cs="Arial"/>
          <w:sz w:val="28"/>
          <w:szCs w:val="28"/>
        </w:rPr>
      </w:pPr>
    </w:p>
    <w:sectPr w:rsidR="001C1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F744D"/>
    <w:multiLevelType w:val="multilevel"/>
    <w:tmpl w:val="8D9033FE"/>
    <w:styleLink w:val="WW8Num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26"/>
    <w:rsid w:val="00026F26"/>
    <w:rsid w:val="001C16DD"/>
    <w:rsid w:val="00294922"/>
    <w:rsid w:val="00450A7B"/>
    <w:rsid w:val="0085138F"/>
    <w:rsid w:val="00BE7C9B"/>
    <w:rsid w:val="00CA0411"/>
    <w:rsid w:val="00D6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026F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Bezzoznamu"/>
    <w:rsid w:val="00026F26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026F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Bezzoznamu"/>
    <w:rsid w:val="00026F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dcterms:created xsi:type="dcterms:W3CDTF">2022-07-11T07:33:00Z</dcterms:created>
  <dcterms:modified xsi:type="dcterms:W3CDTF">2023-06-23T09:16:00Z</dcterms:modified>
</cp:coreProperties>
</file>