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7416" w:rsidRDefault="007A6155">
      <w:r>
        <w:t xml:space="preserve">Link for Survey on Readability:   </w:t>
      </w:r>
      <w:hyperlink r:id="rId4" w:history="1">
        <w:r w:rsidRPr="007C20FC">
          <w:rPr>
            <w:rStyle w:val="Hyperlink"/>
          </w:rPr>
          <w:t>https://forms.gle/NUkyRDRFLtb91hYn8</w:t>
        </w:r>
      </w:hyperlink>
    </w:p>
    <w:p w:rsidR="007A6155" w:rsidRDefault="007A6155" w:rsidP="007A6155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7A6155">
        <w:rPr>
          <w:rFonts w:asciiTheme="majorHAnsi" w:hAnsiTheme="majorHAnsi"/>
          <w:b/>
          <w:bCs/>
          <w:sz w:val="40"/>
          <w:szCs w:val="40"/>
        </w:rPr>
        <w:t>Survey Report</w:t>
      </w:r>
    </w:p>
    <w:p w:rsidR="007A6155" w:rsidRDefault="007A6155" w:rsidP="007A6155">
      <w:pPr>
        <w:jc w:val="center"/>
        <w:rPr>
          <w:rFonts w:asciiTheme="majorHAnsi" w:hAnsiTheme="majorHAnsi"/>
          <w:b/>
          <w:bCs/>
          <w:sz w:val="40"/>
          <w:szCs w:val="40"/>
        </w:rPr>
      </w:pPr>
    </w:p>
    <w:p w:rsidR="007A6155" w:rsidRDefault="007A6155" w:rsidP="007A6155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7A6155">
        <w:rPr>
          <w:rFonts w:asciiTheme="majorHAnsi" w:hAnsiTheme="majorHAnsi"/>
          <w:b/>
          <w:bCs/>
          <w:sz w:val="24"/>
          <w:szCs w:val="24"/>
        </w:rPr>
        <w:drawing>
          <wp:inline distT="0" distB="0" distL="0" distR="0" wp14:anchorId="31ADF77D" wp14:editId="5D4C73B1">
            <wp:extent cx="6326883" cy="2286000"/>
            <wp:effectExtent l="0" t="0" r="0" b="0"/>
            <wp:docPr id="3078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8D8BA60D-E1FB-1A67-234D-D5CE94F66B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8">
                      <a:extLst>
                        <a:ext uri="{FF2B5EF4-FFF2-40B4-BE49-F238E27FC236}">
                          <a16:creationId xmlns:a16="http://schemas.microsoft.com/office/drawing/2014/main" id="{8D8BA60D-E1FB-1A67-234D-D5CE94F66B7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92" cy="22893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6155" w:rsidRDefault="007A6155" w:rsidP="007A6155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7A6155">
        <w:rPr>
          <w:rFonts w:asciiTheme="majorHAnsi" w:hAnsiTheme="majorHAnsi"/>
          <w:b/>
          <w:bCs/>
          <w:sz w:val="24"/>
          <w:szCs w:val="24"/>
        </w:rPr>
        <w:drawing>
          <wp:inline distT="0" distB="0" distL="0" distR="0" wp14:anchorId="77A62CAD" wp14:editId="3124E29D">
            <wp:extent cx="6010275" cy="2157378"/>
            <wp:effectExtent l="0" t="0" r="0" b="0"/>
            <wp:docPr id="3077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5D758F93-F57E-A7B5-AA74-70C5BB133F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13">
                      <a:extLst>
                        <a:ext uri="{FF2B5EF4-FFF2-40B4-BE49-F238E27FC236}">
                          <a16:creationId xmlns:a16="http://schemas.microsoft.com/office/drawing/2014/main" id="{5D758F93-F57E-A7B5-AA74-70C5BB133F1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355" cy="2163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6155" w:rsidRDefault="007A6155" w:rsidP="007A6155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7A6155">
        <w:rPr>
          <w:rFonts w:asciiTheme="majorHAnsi" w:hAnsiTheme="majorHAnsi"/>
          <w:b/>
          <w:bCs/>
          <w:sz w:val="24"/>
          <w:szCs w:val="24"/>
        </w:rPr>
        <w:drawing>
          <wp:inline distT="0" distB="0" distL="0" distR="0" wp14:anchorId="405AC41E" wp14:editId="47087CA7">
            <wp:extent cx="5821351" cy="1819275"/>
            <wp:effectExtent l="0" t="0" r="8255" b="0"/>
            <wp:docPr id="3076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5ACF3C32-7A3D-D5D3-0EF0-1C599E7052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9">
                      <a:extLst>
                        <a:ext uri="{FF2B5EF4-FFF2-40B4-BE49-F238E27FC236}">
                          <a16:creationId xmlns:a16="http://schemas.microsoft.com/office/drawing/2014/main" id="{5ACF3C32-7A3D-D5D3-0EF0-1C599E70524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175" cy="1822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6155" w:rsidRDefault="007A6155" w:rsidP="007A6155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7A6155">
        <w:rPr>
          <w:rFonts w:asciiTheme="majorHAnsi" w:hAnsiTheme="majorHAnsi"/>
          <w:b/>
          <w:bCs/>
          <w:sz w:val="24"/>
          <w:szCs w:val="24"/>
        </w:rPr>
        <w:lastRenderedPageBreak/>
        <w:drawing>
          <wp:inline distT="0" distB="0" distL="0" distR="0" wp14:anchorId="307405C5" wp14:editId="6E0E2CCE">
            <wp:extent cx="5562600" cy="2281986"/>
            <wp:effectExtent l="0" t="0" r="0" b="4445"/>
            <wp:docPr id="3075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D3691B42-A2F1-FB1E-7096-5D315D4D04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10">
                      <a:extLst>
                        <a:ext uri="{FF2B5EF4-FFF2-40B4-BE49-F238E27FC236}">
                          <a16:creationId xmlns:a16="http://schemas.microsoft.com/office/drawing/2014/main" id="{D3691B42-A2F1-FB1E-7096-5D315D4D042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118" cy="2289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6155" w:rsidRDefault="007A6155" w:rsidP="007A6155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7A6155">
        <w:rPr>
          <w:rFonts w:asciiTheme="majorHAnsi" w:hAnsiTheme="majorHAnsi"/>
          <w:b/>
          <w:bCs/>
          <w:sz w:val="24"/>
          <w:szCs w:val="24"/>
        </w:rPr>
        <w:drawing>
          <wp:inline distT="0" distB="0" distL="0" distR="0" wp14:anchorId="6EB83FC9" wp14:editId="56D3B309">
            <wp:extent cx="5636895" cy="2256794"/>
            <wp:effectExtent l="0" t="0" r="1905" b="0"/>
            <wp:docPr id="3074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D8965C96-447F-9DBF-B97B-C7101CE83B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11">
                      <a:extLst>
                        <a:ext uri="{FF2B5EF4-FFF2-40B4-BE49-F238E27FC236}">
                          <a16:creationId xmlns:a16="http://schemas.microsoft.com/office/drawing/2014/main" id="{D8965C96-447F-9DBF-B97B-C7101CE83B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122" cy="2262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6155" w:rsidRPr="007A6155" w:rsidRDefault="007A6155" w:rsidP="007A6155">
      <w:pPr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A69A69" wp14:editId="077EB086">
            <wp:extent cx="5386645" cy="2181225"/>
            <wp:effectExtent l="0" t="0" r="5080" b="0"/>
            <wp:docPr id="307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0AC15503-F436-F765-1F98-76078EFC22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" name="Picture 12">
                      <a:extLst>
                        <a:ext uri="{FF2B5EF4-FFF2-40B4-BE49-F238E27FC236}">
                          <a16:creationId xmlns:a16="http://schemas.microsoft.com/office/drawing/2014/main" id="{0AC15503-F436-F765-1F98-76078EFC22A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038" cy="2186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A6155" w:rsidRPr="007A6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55"/>
    <w:rsid w:val="00734FE8"/>
    <w:rsid w:val="007A6155"/>
    <w:rsid w:val="007D129E"/>
    <w:rsid w:val="00F4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13F9"/>
  <w15:chartTrackingRefBased/>
  <w15:docId w15:val="{45FEAD1F-E80D-42EF-A917-385138D2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1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forms.gle/NUkyRDRFLtb91hYn8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Garg</dc:creator>
  <cp:keywords/>
  <dc:description/>
  <cp:lastModifiedBy>Naman Garg</cp:lastModifiedBy>
  <cp:revision>1</cp:revision>
  <dcterms:created xsi:type="dcterms:W3CDTF">2022-12-06T10:37:00Z</dcterms:created>
  <dcterms:modified xsi:type="dcterms:W3CDTF">2022-12-06T10:43:00Z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72f117ec-8637-48ba-a120-c88b6e457283</vt:lpwstr>
  </property>
</Properties>
</file>