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B14B" w14:textId="52131C58" w:rsidR="001964E9" w:rsidRPr="001964E9" w:rsidRDefault="00EF1050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IMPLEMENTALÇÃO DE MELHORIA DA REDE EXTRA MARKET</w:t>
      </w:r>
    </w:p>
    <w:p w14:paraId="68F77338" w14:textId="1DD63462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780C179D" w14:textId="77777777" w:rsidR="0090247B" w:rsidRDefault="0090247B" w:rsidP="00A2437B"/>
    <w:p w14:paraId="2B323A77" w14:textId="77777777" w:rsidR="007D74C2" w:rsidRDefault="007D74C2" w:rsidP="007D74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40F9B2E9" w14:textId="77777777" w:rsidR="007D74C2" w:rsidRDefault="007D74C2" w:rsidP="007D74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Matrícula: 01535001</w:t>
      </w:r>
    </w:p>
    <w:p w14:paraId="465159A7" w14:textId="77777777" w:rsidR="007D74C2" w:rsidRPr="000874B9" w:rsidRDefault="007D74C2" w:rsidP="007D74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Curso: Gestão Financeira</w:t>
      </w:r>
    </w:p>
    <w:p w14:paraId="7C297ED7" w14:textId="3245B4FC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3116307B" w14:textId="73EDFB00" w:rsidR="00720592" w:rsidRPr="00720592" w:rsidRDefault="00720592" w:rsidP="00720592">
      <w:pPr>
        <w:jc w:val="both"/>
        <w:rPr>
          <w:rFonts w:ascii="Arial" w:hAnsi="Arial" w:cs="Arial"/>
          <w:sz w:val="24"/>
          <w:szCs w:val="24"/>
        </w:rPr>
      </w:pPr>
      <w:r w:rsidRPr="00720592">
        <w:rPr>
          <w:rFonts w:ascii="Arial" w:hAnsi="Arial" w:cs="Arial"/>
          <w:sz w:val="24"/>
          <w:szCs w:val="24"/>
        </w:rPr>
        <w:t xml:space="preserve">Como já foi visto a varejista </w:t>
      </w:r>
      <w:r w:rsidR="00DC7BC8" w:rsidRPr="00DC7BC8">
        <w:rPr>
          <w:rFonts w:ascii="Arial" w:hAnsi="Arial" w:cs="Arial"/>
          <w:color w:val="262626"/>
          <w:sz w:val="24"/>
          <w:szCs w:val="24"/>
          <w:shd w:val="clear" w:color="auto" w:fill="FFFFFF"/>
        </w:rPr>
        <w:t>Extra Market</w:t>
      </w:r>
      <w:r w:rsidR="00DC7BC8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</w:t>
      </w:r>
      <w:r w:rsidRPr="00720592">
        <w:rPr>
          <w:rFonts w:ascii="Arial" w:hAnsi="Arial" w:cs="Arial"/>
          <w:sz w:val="24"/>
          <w:szCs w:val="24"/>
        </w:rPr>
        <w:t>de supermercados, tem uma grande oportunidade de crescimento no setor em que atua</w:t>
      </w:r>
      <w:r w:rsidR="00DC7BC8">
        <w:rPr>
          <w:rFonts w:ascii="Arial" w:hAnsi="Arial" w:cs="Arial"/>
          <w:sz w:val="24"/>
          <w:szCs w:val="24"/>
        </w:rPr>
        <w:t>,</w:t>
      </w:r>
      <w:r w:rsidRPr="00720592">
        <w:rPr>
          <w:rFonts w:ascii="Arial" w:hAnsi="Arial" w:cs="Arial"/>
          <w:sz w:val="24"/>
          <w:szCs w:val="24"/>
        </w:rPr>
        <w:t xml:space="preserve"> pois ela já percebeu que consegue manter o preço dos seus produtos de forma competitivamente dentro do mercado atuante, assim fazendo com que seus clientes possam retornar ao estabelecimento e desta forma podendo os fideliz</w:t>
      </w:r>
      <w:r w:rsidR="003B41CC">
        <w:rPr>
          <w:rFonts w:ascii="Arial" w:hAnsi="Arial" w:cs="Arial"/>
          <w:sz w:val="24"/>
          <w:szCs w:val="24"/>
        </w:rPr>
        <w:t>á</w:t>
      </w:r>
      <w:r w:rsidRPr="00720592">
        <w:rPr>
          <w:rFonts w:ascii="Arial" w:hAnsi="Arial" w:cs="Arial"/>
          <w:sz w:val="24"/>
          <w:szCs w:val="24"/>
        </w:rPr>
        <w:t xml:space="preserve">-los. </w:t>
      </w:r>
      <w:r w:rsidR="00DC7BC8">
        <w:rPr>
          <w:rFonts w:ascii="Arial" w:hAnsi="Arial" w:cs="Arial"/>
          <w:sz w:val="24"/>
          <w:szCs w:val="24"/>
        </w:rPr>
        <w:t>P</w:t>
      </w:r>
      <w:r w:rsidRPr="00720592">
        <w:rPr>
          <w:rFonts w:ascii="Arial" w:hAnsi="Arial" w:cs="Arial"/>
          <w:sz w:val="24"/>
          <w:szCs w:val="24"/>
        </w:rPr>
        <w:t xml:space="preserve">orém foi percebido que um dos seus grandes problemas para que não aja essa fidelização, é a </w:t>
      </w:r>
      <w:r w:rsidR="00DC7BC8">
        <w:rPr>
          <w:rFonts w:ascii="Arial" w:hAnsi="Arial" w:cs="Arial"/>
          <w:sz w:val="24"/>
          <w:szCs w:val="24"/>
        </w:rPr>
        <w:t>ins</w:t>
      </w:r>
      <w:r w:rsidRPr="00720592">
        <w:rPr>
          <w:rFonts w:ascii="Arial" w:hAnsi="Arial" w:cs="Arial"/>
          <w:sz w:val="24"/>
          <w:szCs w:val="24"/>
        </w:rPr>
        <w:t xml:space="preserve">atisfação dos clientes perante ao ambiente interno do estabelecimento. Que é muito pequeno na opinião dos próprios. </w:t>
      </w:r>
      <w:r w:rsidR="00DC7BC8">
        <w:rPr>
          <w:rFonts w:ascii="Arial" w:hAnsi="Arial" w:cs="Arial"/>
          <w:sz w:val="24"/>
          <w:szCs w:val="24"/>
        </w:rPr>
        <w:t>C</w:t>
      </w:r>
      <w:r w:rsidRPr="00720592">
        <w:rPr>
          <w:rFonts w:ascii="Arial" w:hAnsi="Arial" w:cs="Arial"/>
          <w:sz w:val="24"/>
          <w:szCs w:val="24"/>
        </w:rPr>
        <w:t xml:space="preserve">om isso a varejista pode buscar investimento de </w:t>
      </w:r>
      <w:r w:rsidR="00DC7BC8">
        <w:rPr>
          <w:rFonts w:ascii="Arial" w:hAnsi="Arial" w:cs="Arial"/>
          <w:sz w:val="24"/>
          <w:szCs w:val="24"/>
        </w:rPr>
        <w:t>B</w:t>
      </w:r>
      <w:r w:rsidRPr="00720592">
        <w:rPr>
          <w:rFonts w:ascii="Arial" w:hAnsi="Arial" w:cs="Arial"/>
          <w:sz w:val="24"/>
          <w:szCs w:val="24"/>
        </w:rPr>
        <w:t xml:space="preserve">ancos ou </w:t>
      </w:r>
      <w:r w:rsidR="00DC7BC8">
        <w:rPr>
          <w:rFonts w:ascii="Arial" w:hAnsi="Arial" w:cs="Arial"/>
          <w:sz w:val="24"/>
          <w:szCs w:val="24"/>
        </w:rPr>
        <w:t>T</w:t>
      </w:r>
      <w:r w:rsidRPr="00720592">
        <w:rPr>
          <w:rFonts w:ascii="Arial" w:hAnsi="Arial" w:cs="Arial"/>
          <w:sz w:val="24"/>
          <w:szCs w:val="24"/>
        </w:rPr>
        <w:t>erceiros, como exemplo empréstimo bancári</w:t>
      </w:r>
      <w:r w:rsidR="00DC7BC8">
        <w:rPr>
          <w:rFonts w:ascii="Arial" w:hAnsi="Arial" w:cs="Arial"/>
          <w:sz w:val="24"/>
          <w:szCs w:val="24"/>
        </w:rPr>
        <w:t>o</w:t>
      </w:r>
      <w:r w:rsidRPr="00720592">
        <w:rPr>
          <w:rFonts w:ascii="Arial" w:hAnsi="Arial" w:cs="Arial"/>
          <w:sz w:val="24"/>
          <w:szCs w:val="24"/>
        </w:rPr>
        <w:t>s ou abrimento de uma conta de ações do estabelecimento. Para que assim possam alavancar o seu caixa para investimentos na infraestrutura do seu mercado.</w:t>
      </w:r>
    </w:p>
    <w:p w14:paraId="533DFE8E" w14:textId="655547DF" w:rsidR="00720592" w:rsidRPr="00720592" w:rsidRDefault="00720592" w:rsidP="00720592">
      <w:pPr>
        <w:jc w:val="both"/>
        <w:rPr>
          <w:rFonts w:ascii="Arial" w:hAnsi="Arial" w:cs="Arial"/>
          <w:sz w:val="24"/>
          <w:szCs w:val="24"/>
        </w:rPr>
      </w:pPr>
      <w:r w:rsidRPr="00720592">
        <w:rPr>
          <w:rFonts w:ascii="Arial" w:hAnsi="Arial" w:cs="Arial"/>
          <w:sz w:val="24"/>
          <w:szCs w:val="24"/>
        </w:rPr>
        <w:t>Após conseguir o orçamento necessário deve-se fazer uma análise dos clientes do supermercado para que assim possa entender qual é o perfil dos que mais frequentam o mercado. E Com isso se possa criar um ambiente interno, mas aconchega</w:t>
      </w:r>
      <w:r>
        <w:rPr>
          <w:rFonts w:ascii="Arial" w:hAnsi="Arial" w:cs="Arial"/>
          <w:sz w:val="24"/>
          <w:szCs w:val="24"/>
        </w:rPr>
        <w:t>nte</w:t>
      </w:r>
      <w:r w:rsidRPr="00720592">
        <w:rPr>
          <w:rFonts w:ascii="Arial" w:hAnsi="Arial" w:cs="Arial"/>
          <w:sz w:val="24"/>
          <w:szCs w:val="24"/>
        </w:rPr>
        <w:t xml:space="preserve"> para os clientes. Dessa forma fazendo com que eles passem mais tempo dentro do supermercado e consequentemente acabe se sentindo mais confortável para compra mais produtos, e assim também podendo desfrutar melhor dos inúmeros descontos do mercado </w:t>
      </w:r>
      <w:r w:rsidR="0097287B" w:rsidRPr="00DC7BC8">
        <w:rPr>
          <w:rFonts w:ascii="Arial" w:hAnsi="Arial" w:cs="Arial"/>
          <w:color w:val="262626"/>
          <w:sz w:val="24"/>
          <w:szCs w:val="24"/>
          <w:shd w:val="clear" w:color="auto" w:fill="FFFFFF"/>
        </w:rPr>
        <w:t>Extra Market</w:t>
      </w:r>
      <w:r w:rsidRPr="00720592">
        <w:rPr>
          <w:rFonts w:ascii="Arial" w:hAnsi="Arial" w:cs="Arial"/>
          <w:sz w:val="24"/>
          <w:szCs w:val="24"/>
        </w:rPr>
        <w:t>, tem a oferecer.</w:t>
      </w:r>
    </w:p>
    <w:p w14:paraId="5B11667D" w14:textId="201D4BA9" w:rsidR="00720592" w:rsidRPr="00F238AA" w:rsidRDefault="00720592" w:rsidP="00720592">
      <w:pPr>
        <w:jc w:val="both"/>
        <w:rPr>
          <w:rFonts w:ascii="Arial" w:hAnsi="Arial" w:cs="Arial"/>
          <w:sz w:val="24"/>
          <w:szCs w:val="24"/>
        </w:rPr>
      </w:pPr>
      <w:r w:rsidRPr="00720592">
        <w:rPr>
          <w:rFonts w:ascii="Arial" w:hAnsi="Arial" w:cs="Arial"/>
          <w:sz w:val="24"/>
          <w:szCs w:val="24"/>
        </w:rPr>
        <w:t>Após ser implanto as melhores dos estabelecimentos, deve-se fazer novamente d</w:t>
      </w:r>
      <w:r>
        <w:rPr>
          <w:rFonts w:ascii="Arial" w:hAnsi="Arial" w:cs="Arial"/>
          <w:sz w:val="24"/>
          <w:szCs w:val="24"/>
        </w:rPr>
        <w:t>u</w:t>
      </w:r>
      <w:r w:rsidRPr="00720592">
        <w:rPr>
          <w:rFonts w:ascii="Arial" w:hAnsi="Arial" w:cs="Arial"/>
          <w:sz w:val="24"/>
          <w:szCs w:val="24"/>
        </w:rPr>
        <w:t xml:space="preserve">as análises, que são elas uma pesquisa de satisfação dos clientes referente ao supermercado, com a opção de perguntar do que pôde ser melhorado em geral do estabelecimento. E a outra é uma nova análise SWOT, como </w:t>
      </w:r>
      <w:r w:rsidR="003B41CC">
        <w:rPr>
          <w:rFonts w:ascii="Arial" w:hAnsi="Arial" w:cs="Arial"/>
          <w:sz w:val="24"/>
          <w:szCs w:val="24"/>
        </w:rPr>
        <w:t xml:space="preserve">forma de </w:t>
      </w:r>
      <w:r w:rsidRPr="00720592">
        <w:rPr>
          <w:rFonts w:ascii="Arial" w:hAnsi="Arial" w:cs="Arial"/>
          <w:sz w:val="24"/>
          <w:szCs w:val="24"/>
        </w:rPr>
        <w:t>um complemento da pesquisa de satisfação dos clientes</w:t>
      </w:r>
      <w:r w:rsidR="003B41CC">
        <w:rPr>
          <w:rFonts w:ascii="Arial" w:hAnsi="Arial" w:cs="Arial"/>
          <w:sz w:val="24"/>
          <w:szCs w:val="24"/>
        </w:rPr>
        <w:t>.</w:t>
      </w:r>
      <w:r w:rsidRPr="00720592">
        <w:rPr>
          <w:rFonts w:ascii="Arial" w:hAnsi="Arial" w:cs="Arial"/>
          <w:sz w:val="24"/>
          <w:szCs w:val="24"/>
        </w:rPr>
        <w:t xml:space="preserve"> </w:t>
      </w:r>
      <w:r w:rsidR="003B41CC" w:rsidRPr="00720592">
        <w:rPr>
          <w:rFonts w:ascii="Arial" w:hAnsi="Arial" w:cs="Arial"/>
          <w:sz w:val="24"/>
          <w:szCs w:val="24"/>
        </w:rPr>
        <w:t>E</w:t>
      </w:r>
      <w:r w:rsidR="003B41CC">
        <w:rPr>
          <w:rFonts w:ascii="Arial" w:hAnsi="Arial" w:cs="Arial"/>
          <w:sz w:val="24"/>
          <w:szCs w:val="24"/>
        </w:rPr>
        <w:t xml:space="preserve"> assim podendo</w:t>
      </w:r>
      <w:r w:rsidRPr="00720592">
        <w:rPr>
          <w:rFonts w:ascii="Arial" w:hAnsi="Arial" w:cs="Arial"/>
          <w:sz w:val="24"/>
          <w:szCs w:val="24"/>
        </w:rPr>
        <w:t xml:space="preserve"> entend</w:t>
      </w:r>
      <w:r w:rsidR="003B41CC">
        <w:rPr>
          <w:rFonts w:ascii="Arial" w:hAnsi="Arial" w:cs="Arial"/>
          <w:sz w:val="24"/>
          <w:szCs w:val="24"/>
        </w:rPr>
        <w:t>er</w:t>
      </w:r>
      <w:r w:rsidRPr="00720592">
        <w:rPr>
          <w:rFonts w:ascii="Arial" w:hAnsi="Arial" w:cs="Arial"/>
          <w:sz w:val="24"/>
          <w:szCs w:val="24"/>
        </w:rPr>
        <w:t xml:space="preserve"> melhor onde pode ter uma nova oportunidade de melhor</w:t>
      </w:r>
      <w:r w:rsidR="00290455">
        <w:rPr>
          <w:rFonts w:ascii="Arial" w:hAnsi="Arial" w:cs="Arial"/>
          <w:sz w:val="24"/>
          <w:szCs w:val="24"/>
        </w:rPr>
        <w:t>a</w:t>
      </w:r>
      <w:r w:rsidRPr="00720592">
        <w:rPr>
          <w:rFonts w:ascii="Arial" w:hAnsi="Arial" w:cs="Arial"/>
          <w:sz w:val="24"/>
          <w:szCs w:val="24"/>
        </w:rPr>
        <w:t xml:space="preserve"> da rede mercantil</w:t>
      </w:r>
      <w:r w:rsidR="001C2B78">
        <w:rPr>
          <w:rFonts w:ascii="Arial" w:hAnsi="Arial" w:cs="Arial"/>
          <w:sz w:val="24"/>
          <w:szCs w:val="24"/>
        </w:rPr>
        <w:t>.</w:t>
      </w:r>
      <w:r w:rsidRPr="00720592">
        <w:rPr>
          <w:rFonts w:ascii="Arial" w:hAnsi="Arial" w:cs="Arial"/>
          <w:sz w:val="24"/>
          <w:szCs w:val="24"/>
        </w:rPr>
        <w:t xml:space="preserve"> </w:t>
      </w:r>
      <w:r w:rsidR="001C2B78">
        <w:rPr>
          <w:rFonts w:ascii="Arial" w:hAnsi="Arial" w:cs="Arial"/>
          <w:sz w:val="24"/>
          <w:szCs w:val="24"/>
        </w:rPr>
        <w:t>D</w:t>
      </w:r>
      <w:r w:rsidRPr="00720592">
        <w:rPr>
          <w:rFonts w:ascii="Arial" w:hAnsi="Arial" w:cs="Arial"/>
          <w:sz w:val="24"/>
          <w:szCs w:val="24"/>
        </w:rPr>
        <w:t>essa forma ficando cada vez mais competitiva</w:t>
      </w:r>
      <w:r w:rsidR="00290455">
        <w:rPr>
          <w:rFonts w:ascii="Arial" w:hAnsi="Arial" w:cs="Arial"/>
          <w:sz w:val="24"/>
          <w:szCs w:val="24"/>
        </w:rPr>
        <w:t xml:space="preserve"> perante aos outros concorrentes do seguimento, e</w:t>
      </w:r>
      <w:r w:rsidR="001C2B78">
        <w:rPr>
          <w:rFonts w:ascii="Arial" w:hAnsi="Arial" w:cs="Arial"/>
          <w:sz w:val="24"/>
          <w:szCs w:val="24"/>
        </w:rPr>
        <w:t xml:space="preserve"> cada vez mais</w:t>
      </w:r>
      <w:r w:rsidR="00290455">
        <w:rPr>
          <w:rFonts w:ascii="Arial" w:hAnsi="Arial" w:cs="Arial"/>
          <w:sz w:val="24"/>
          <w:szCs w:val="24"/>
        </w:rPr>
        <w:t xml:space="preserve"> atraente para os </w:t>
      </w:r>
      <w:r w:rsidR="001C2B78">
        <w:rPr>
          <w:rFonts w:ascii="Arial" w:hAnsi="Arial" w:cs="Arial"/>
          <w:sz w:val="24"/>
          <w:szCs w:val="24"/>
        </w:rPr>
        <w:t>clientes, que</w:t>
      </w:r>
      <w:r w:rsidR="00290455">
        <w:rPr>
          <w:rFonts w:ascii="Arial" w:hAnsi="Arial" w:cs="Arial"/>
          <w:sz w:val="24"/>
          <w:szCs w:val="24"/>
        </w:rPr>
        <w:t xml:space="preserve"> buscam </w:t>
      </w:r>
      <w:r w:rsidR="001C2B78">
        <w:rPr>
          <w:rFonts w:ascii="Arial" w:hAnsi="Arial" w:cs="Arial"/>
          <w:sz w:val="24"/>
          <w:szCs w:val="24"/>
        </w:rPr>
        <w:t>um lugar agradável</w:t>
      </w:r>
      <w:r w:rsidR="00290455">
        <w:rPr>
          <w:rFonts w:ascii="Arial" w:hAnsi="Arial" w:cs="Arial"/>
          <w:sz w:val="24"/>
          <w:szCs w:val="24"/>
        </w:rPr>
        <w:t xml:space="preserve"> e </w:t>
      </w:r>
      <w:r w:rsidR="001C2B78">
        <w:rPr>
          <w:rFonts w:ascii="Arial" w:hAnsi="Arial" w:cs="Arial"/>
          <w:sz w:val="24"/>
          <w:szCs w:val="24"/>
        </w:rPr>
        <w:t>com preços</w:t>
      </w:r>
      <w:r w:rsidR="00290455">
        <w:rPr>
          <w:rFonts w:ascii="Arial" w:hAnsi="Arial" w:cs="Arial"/>
          <w:sz w:val="24"/>
          <w:szCs w:val="24"/>
        </w:rPr>
        <w:t xml:space="preserve"> </w:t>
      </w:r>
      <w:r w:rsidR="001C2B78">
        <w:rPr>
          <w:rFonts w:ascii="Arial" w:hAnsi="Arial" w:cs="Arial"/>
          <w:sz w:val="24"/>
          <w:szCs w:val="24"/>
        </w:rPr>
        <w:t>baixos</w:t>
      </w:r>
      <w:r w:rsidR="00290455">
        <w:rPr>
          <w:rFonts w:ascii="Arial" w:hAnsi="Arial" w:cs="Arial"/>
          <w:sz w:val="24"/>
          <w:szCs w:val="24"/>
        </w:rPr>
        <w:t xml:space="preserve"> ou em promoç</w:t>
      </w:r>
      <w:r w:rsidR="001C2B78">
        <w:rPr>
          <w:rFonts w:ascii="Arial" w:hAnsi="Arial" w:cs="Arial"/>
          <w:sz w:val="24"/>
          <w:szCs w:val="24"/>
        </w:rPr>
        <w:t>ões.</w:t>
      </w:r>
      <w:r w:rsidRPr="00720592">
        <w:rPr>
          <w:rFonts w:ascii="Arial" w:hAnsi="Arial" w:cs="Arial"/>
          <w:sz w:val="24"/>
          <w:szCs w:val="24"/>
        </w:rPr>
        <w:t xml:space="preserve"> </w:t>
      </w:r>
      <w:r w:rsidR="001C2B78">
        <w:rPr>
          <w:rFonts w:ascii="Arial" w:hAnsi="Arial" w:cs="Arial"/>
          <w:sz w:val="24"/>
          <w:szCs w:val="24"/>
        </w:rPr>
        <w:t xml:space="preserve">E assim o </w:t>
      </w:r>
      <w:r w:rsidR="00E07EB2" w:rsidRPr="00DC7BC8">
        <w:rPr>
          <w:rFonts w:ascii="Arial" w:hAnsi="Arial" w:cs="Arial"/>
          <w:color w:val="262626"/>
          <w:sz w:val="24"/>
          <w:szCs w:val="24"/>
          <w:shd w:val="clear" w:color="auto" w:fill="FFFFFF"/>
        </w:rPr>
        <w:t>Extra Market</w:t>
      </w:r>
      <w:r w:rsidR="00E07EB2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</w:t>
      </w:r>
      <w:r w:rsidR="001C2B78" w:rsidRPr="00720592">
        <w:rPr>
          <w:rFonts w:ascii="Arial" w:hAnsi="Arial" w:cs="Arial"/>
          <w:sz w:val="24"/>
          <w:szCs w:val="24"/>
        </w:rPr>
        <w:t>mercado</w:t>
      </w:r>
      <w:r w:rsidR="001C2B78">
        <w:rPr>
          <w:rFonts w:ascii="Arial" w:hAnsi="Arial" w:cs="Arial"/>
          <w:sz w:val="24"/>
          <w:szCs w:val="24"/>
        </w:rPr>
        <w:t xml:space="preserve"> </w:t>
      </w:r>
      <w:r w:rsidR="005D5065">
        <w:rPr>
          <w:rFonts w:ascii="Arial" w:hAnsi="Arial" w:cs="Arial"/>
          <w:sz w:val="24"/>
          <w:szCs w:val="24"/>
        </w:rPr>
        <w:t xml:space="preserve">acaba se tornando cada vez mais uma das melhores redes de Super Mercados da região e podendo se tornar uma das melhores opções de rede do </w:t>
      </w:r>
      <w:r w:rsidRPr="00720592">
        <w:rPr>
          <w:rFonts w:ascii="Arial" w:hAnsi="Arial" w:cs="Arial"/>
          <w:sz w:val="24"/>
          <w:szCs w:val="24"/>
        </w:rPr>
        <w:t>seguimento em que atua</w:t>
      </w:r>
      <w:r w:rsidR="001C2B78">
        <w:rPr>
          <w:rFonts w:ascii="Arial" w:hAnsi="Arial" w:cs="Arial"/>
          <w:sz w:val="24"/>
          <w:szCs w:val="24"/>
        </w:rPr>
        <w:t>.</w:t>
      </w:r>
    </w:p>
    <w:sectPr w:rsidR="00720592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171798"/>
    <w:rsid w:val="001964E9"/>
    <w:rsid w:val="001C2B78"/>
    <w:rsid w:val="001D657E"/>
    <w:rsid w:val="00214B60"/>
    <w:rsid w:val="00290455"/>
    <w:rsid w:val="00291C60"/>
    <w:rsid w:val="003B41CC"/>
    <w:rsid w:val="003B489C"/>
    <w:rsid w:val="00422C8A"/>
    <w:rsid w:val="00551461"/>
    <w:rsid w:val="00585C72"/>
    <w:rsid w:val="005D5065"/>
    <w:rsid w:val="006B5158"/>
    <w:rsid w:val="00720592"/>
    <w:rsid w:val="007D74C2"/>
    <w:rsid w:val="008653CC"/>
    <w:rsid w:val="0090247B"/>
    <w:rsid w:val="0091435A"/>
    <w:rsid w:val="0091761C"/>
    <w:rsid w:val="00945DEC"/>
    <w:rsid w:val="0097287B"/>
    <w:rsid w:val="00A2437B"/>
    <w:rsid w:val="00C50660"/>
    <w:rsid w:val="00D655E1"/>
    <w:rsid w:val="00DC7BC8"/>
    <w:rsid w:val="00E07EB2"/>
    <w:rsid w:val="00E31AFD"/>
    <w:rsid w:val="00EF1050"/>
    <w:rsid w:val="00F2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5478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361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13</cp:revision>
  <dcterms:created xsi:type="dcterms:W3CDTF">2022-02-17T18:19:00Z</dcterms:created>
  <dcterms:modified xsi:type="dcterms:W3CDTF">2022-05-19T19:43:00Z</dcterms:modified>
</cp:coreProperties>
</file>