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665" w:rsidRPr="00C05665" w:rsidRDefault="00C05665">
      <w:pPr>
        <w:rPr>
          <w:rFonts w:ascii="Times New Roman" w:hAnsi="Times New Roman" w:cs="Times New Roman"/>
          <w:sz w:val="24"/>
          <w:szCs w:val="24"/>
        </w:rPr>
      </w:pPr>
      <w:r w:rsidRPr="00C05665">
        <w:rPr>
          <w:rFonts w:ascii="Times New Roman" w:hAnsi="Times New Roman" w:cs="Times New Roman"/>
          <w:sz w:val="24"/>
          <w:szCs w:val="24"/>
        </w:rPr>
        <w:t xml:space="preserve">Explain in brief: </w:t>
      </w:r>
    </w:p>
    <w:p w:rsidR="0080140C" w:rsidRPr="00C05665" w:rsidRDefault="00C05665">
      <w:pPr>
        <w:rPr>
          <w:rFonts w:ascii="Times New Roman" w:hAnsi="Times New Roman" w:cs="Times New Roman"/>
          <w:sz w:val="24"/>
          <w:szCs w:val="24"/>
        </w:rPr>
      </w:pPr>
      <w:r w:rsidRPr="00C05665">
        <w:rPr>
          <w:rFonts w:ascii="Times New Roman" w:hAnsi="Times New Roman" w:cs="Times New Roman"/>
          <w:sz w:val="24"/>
          <w:szCs w:val="24"/>
        </w:rPr>
        <w:t xml:space="preserve">● </w:t>
      </w:r>
      <w:proofErr w:type="gramStart"/>
      <w:r w:rsidRPr="00C05665">
        <w:rPr>
          <w:rFonts w:ascii="Times New Roman" w:hAnsi="Times New Roman" w:cs="Times New Roman"/>
          <w:sz w:val="24"/>
          <w:szCs w:val="24"/>
        </w:rPr>
        <w:t>The</w:t>
      </w:r>
      <w:proofErr w:type="gramEnd"/>
      <w:r w:rsidRPr="00C05665">
        <w:rPr>
          <w:rFonts w:ascii="Times New Roman" w:hAnsi="Times New Roman" w:cs="Times New Roman"/>
          <w:sz w:val="24"/>
          <w:szCs w:val="24"/>
        </w:rPr>
        <w:t xml:space="preserve"> complete structure and the working of “</w:t>
      </w:r>
      <w:proofErr w:type="spellStart"/>
      <w:r w:rsidRPr="00C05665">
        <w:rPr>
          <w:rFonts w:ascii="Times New Roman" w:hAnsi="Times New Roman" w:cs="Times New Roman"/>
          <w:sz w:val="24"/>
          <w:szCs w:val="24"/>
        </w:rPr>
        <w:t>Oozie</w:t>
      </w:r>
      <w:proofErr w:type="spellEnd"/>
      <w:r w:rsidRPr="00C05665">
        <w:rPr>
          <w:rFonts w:ascii="Times New Roman" w:hAnsi="Times New Roman" w:cs="Times New Roman"/>
          <w:sz w:val="24"/>
          <w:szCs w:val="24"/>
        </w:rPr>
        <w:t xml:space="preserve"> Workflow scheduler “</w:t>
      </w:r>
    </w:p>
    <w:p w:rsidR="00C05665" w:rsidRPr="00C05665" w:rsidRDefault="00C05665">
      <w:pPr>
        <w:rPr>
          <w:rFonts w:ascii="Times New Roman" w:hAnsi="Times New Roman" w:cs="Times New Roman"/>
          <w:sz w:val="24"/>
          <w:szCs w:val="24"/>
        </w:rPr>
      </w:pPr>
    </w:p>
    <w:p w:rsidR="00C05665" w:rsidRPr="00C05665" w:rsidRDefault="00C05665" w:rsidP="00C05665">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C05665">
        <w:rPr>
          <w:rFonts w:ascii="Times New Roman" w:eastAsia="Times New Roman" w:hAnsi="Times New Roman" w:cs="Times New Roman"/>
          <w:color w:val="000000"/>
          <w:sz w:val="24"/>
          <w:szCs w:val="24"/>
        </w:rPr>
        <w:t>Workflow nodes are classified in control flow nodes and action nodes:</w:t>
      </w:r>
    </w:p>
    <w:p w:rsidR="00C05665" w:rsidRPr="00C05665" w:rsidRDefault="00C05665" w:rsidP="00C0566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05665">
        <w:rPr>
          <w:rFonts w:ascii="Times New Roman" w:eastAsia="Times New Roman" w:hAnsi="Times New Roman" w:cs="Times New Roman"/>
          <w:b/>
          <w:bCs/>
          <w:color w:val="333333"/>
          <w:sz w:val="24"/>
          <w:szCs w:val="24"/>
        </w:rPr>
        <w:t>Control flow nodes:</w:t>
      </w:r>
      <w:r w:rsidRPr="00C05665">
        <w:rPr>
          <w:rFonts w:ascii="Times New Roman" w:eastAsia="Times New Roman" w:hAnsi="Times New Roman" w:cs="Times New Roman"/>
          <w:color w:val="333333"/>
          <w:sz w:val="24"/>
          <w:szCs w:val="24"/>
        </w:rPr>
        <w:t> nodes that control the start and end of the workflow and workflow job execution path.</w:t>
      </w:r>
    </w:p>
    <w:p w:rsidR="00C05665" w:rsidRPr="00C05665" w:rsidRDefault="00C05665" w:rsidP="00C0566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05665">
        <w:rPr>
          <w:rFonts w:ascii="Times New Roman" w:eastAsia="Times New Roman" w:hAnsi="Times New Roman" w:cs="Times New Roman"/>
          <w:b/>
          <w:bCs/>
          <w:color w:val="333333"/>
          <w:sz w:val="24"/>
          <w:szCs w:val="24"/>
        </w:rPr>
        <w:t>Action nodes:</w:t>
      </w:r>
      <w:r w:rsidRPr="00C05665">
        <w:rPr>
          <w:rFonts w:ascii="Times New Roman" w:eastAsia="Times New Roman" w:hAnsi="Times New Roman" w:cs="Times New Roman"/>
          <w:color w:val="333333"/>
          <w:sz w:val="24"/>
          <w:szCs w:val="24"/>
        </w:rPr>
        <w:t> nodes that trigger the execution of a computation/processing task.</w:t>
      </w:r>
    </w:p>
    <w:p w:rsidR="00C05665" w:rsidRPr="00C05665" w:rsidRDefault="00C05665" w:rsidP="00C05665">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C05665">
        <w:rPr>
          <w:rFonts w:ascii="Times New Roman" w:eastAsia="Times New Roman" w:hAnsi="Times New Roman" w:cs="Times New Roman"/>
          <w:color w:val="000000"/>
          <w:sz w:val="24"/>
          <w:szCs w:val="24"/>
        </w:rPr>
        <w:t xml:space="preserve">Node names and transitions must be conform to the following pattern </w:t>
      </w:r>
      <w:proofErr w:type="gramStart"/>
      <w:r w:rsidRPr="00C05665">
        <w:rPr>
          <w:rFonts w:ascii="Times New Roman" w:eastAsia="Times New Roman" w:hAnsi="Times New Roman" w:cs="Times New Roman"/>
          <w:color w:val="000000"/>
          <w:sz w:val="24"/>
          <w:szCs w:val="24"/>
        </w:rPr>
        <w:t>=[</w:t>
      </w:r>
      <w:proofErr w:type="gramEnd"/>
      <w:r w:rsidRPr="00C05665">
        <w:rPr>
          <w:rFonts w:ascii="Times New Roman" w:eastAsia="Times New Roman" w:hAnsi="Times New Roman" w:cs="Times New Roman"/>
          <w:color w:val="000000"/>
          <w:sz w:val="24"/>
          <w:szCs w:val="24"/>
        </w:rPr>
        <w:t>a-</w:t>
      </w:r>
      <w:proofErr w:type="spellStart"/>
      <w:r w:rsidRPr="00C05665">
        <w:rPr>
          <w:rFonts w:ascii="Times New Roman" w:eastAsia="Times New Roman" w:hAnsi="Times New Roman" w:cs="Times New Roman"/>
          <w:color w:val="000000"/>
          <w:sz w:val="24"/>
          <w:szCs w:val="24"/>
        </w:rPr>
        <w:t>zA</w:t>
      </w:r>
      <w:proofErr w:type="spellEnd"/>
      <w:r w:rsidRPr="00C05665">
        <w:rPr>
          <w:rFonts w:ascii="Times New Roman" w:eastAsia="Times New Roman" w:hAnsi="Times New Roman" w:cs="Times New Roman"/>
          <w:color w:val="000000"/>
          <w:sz w:val="24"/>
          <w:szCs w:val="24"/>
        </w:rPr>
        <w:t>-Z][\-_a-zA-Z0-0]*=, of up to 20 characters long.</w:t>
      </w:r>
    </w:p>
    <w:p w:rsidR="00C05665" w:rsidRPr="00C05665" w:rsidRDefault="00C05665" w:rsidP="00C05665">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p>
    <w:p w:rsidR="00C05665" w:rsidRPr="00C05665" w:rsidRDefault="00C05665" w:rsidP="00C05665">
      <w:pPr>
        <w:pStyle w:val="Heading2"/>
        <w:shd w:val="clear" w:color="auto" w:fill="FFFFFF"/>
        <w:spacing w:before="0"/>
        <w:textAlignment w:val="baseline"/>
        <w:rPr>
          <w:rFonts w:ascii="Times New Roman" w:hAnsi="Times New Roman" w:cs="Times New Roman"/>
          <w:color w:val="3F3F3F"/>
          <w:sz w:val="24"/>
          <w:szCs w:val="24"/>
        </w:rPr>
      </w:pPr>
      <w:r w:rsidRPr="00C05665">
        <w:rPr>
          <w:rFonts w:ascii="Times New Roman" w:hAnsi="Times New Roman" w:cs="Times New Roman"/>
          <w:b/>
          <w:bCs/>
          <w:color w:val="3F3F3F"/>
          <w:sz w:val="24"/>
          <w:szCs w:val="24"/>
        </w:rPr>
        <w:t xml:space="preserve">What is </w:t>
      </w:r>
      <w:proofErr w:type="spellStart"/>
      <w:r w:rsidRPr="00C05665">
        <w:rPr>
          <w:rFonts w:ascii="Times New Roman" w:hAnsi="Times New Roman" w:cs="Times New Roman"/>
          <w:b/>
          <w:bCs/>
          <w:color w:val="3F3F3F"/>
          <w:sz w:val="24"/>
          <w:szCs w:val="24"/>
        </w:rPr>
        <w:t>Oozie</w:t>
      </w:r>
      <w:proofErr w:type="spellEnd"/>
      <w:r w:rsidRPr="00C05665">
        <w:rPr>
          <w:rFonts w:ascii="Times New Roman" w:hAnsi="Times New Roman" w:cs="Times New Roman"/>
          <w:b/>
          <w:bCs/>
          <w:color w:val="3F3F3F"/>
          <w:sz w:val="24"/>
          <w:szCs w:val="24"/>
        </w:rPr>
        <w:t>?</w:t>
      </w:r>
    </w:p>
    <w:p w:rsidR="00C05665" w:rsidRPr="00C05665" w:rsidRDefault="00C05665" w:rsidP="00C05665">
      <w:pPr>
        <w:pStyle w:val="NormalWeb"/>
        <w:shd w:val="clear" w:color="auto" w:fill="FFFFFF"/>
        <w:spacing w:before="0" w:beforeAutospacing="0" w:after="0" w:afterAutospacing="0"/>
        <w:textAlignment w:val="baseline"/>
        <w:rPr>
          <w:color w:val="323232"/>
        </w:rPr>
      </w:pPr>
      <w:r w:rsidRPr="00C05665">
        <w:rPr>
          <w:color w:val="323232"/>
        </w:rPr>
        <w:t xml:space="preserve">Apache </w:t>
      </w:r>
      <w:proofErr w:type="spellStart"/>
      <w:r w:rsidRPr="00C05665">
        <w:rPr>
          <w:color w:val="323232"/>
        </w:rPr>
        <w:t>Oozie</w:t>
      </w:r>
      <w:proofErr w:type="spellEnd"/>
      <w:r w:rsidRPr="00C05665">
        <w:rPr>
          <w:color w:val="323232"/>
        </w:rPr>
        <w:t xml:space="preserve"> is an open source project based on Java™ technology that simplifies the process of creating workflows and managing coordination among jobs. In principle, </w:t>
      </w:r>
      <w:proofErr w:type="spellStart"/>
      <w:r w:rsidRPr="00C05665">
        <w:rPr>
          <w:color w:val="323232"/>
        </w:rPr>
        <w:t>Oozie</w:t>
      </w:r>
      <w:proofErr w:type="spellEnd"/>
      <w:r w:rsidRPr="00C05665">
        <w:rPr>
          <w:color w:val="323232"/>
        </w:rPr>
        <w:t xml:space="preserve"> offers the ability to combine multiple jobs sequentially into one logical unit of work. One advantage of the </w:t>
      </w:r>
      <w:proofErr w:type="spellStart"/>
      <w:r w:rsidRPr="00C05665">
        <w:rPr>
          <w:color w:val="323232"/>
        </w:rPr>
        <w:t>Oozie</w:t>
      </w:r>
      <w:proofErr w:type="spellEnd"/>
      <w:r w:rsidRPr="00C05665">
        <w:rPr>
          <w:color w:val="323232"/>
        </w:rPr>
        <w:t xml:space="preserve"> framework is that it is fully integrated with the Apache Hadoop stack and supports Hadoop jobs for Apache </w:t>
      </w:r>
      <w:proofErr w:type="spellStart"/>
      <w:r w:rsidRPr="00C05665">
        <w:rPr>
          <w:color w:val="323232"/>
        </w:rPr>
        <w:t>MapReduce</w:t>
      </w:r>
      <w:proofErr w:type="spellEnd"/>
      <w:r w:rsidRPr="00C05665">
        <w:rPr>
          <w:color w:val="323232"/>
        </w:rPr>
        <w:t xml:space="preserve">, Pig, Hive, and </w:t>
      </w:r>
      <w:proofErr w:type="spellStart"/>
      <w:r w:rsidRPr="00C05665">
        <w:rPr>
          <w:color w:val="323232"/>
        </w:rPr>
        <w:t>Sqoop</w:t>
      </w:r>
      <w:proofErr w:type="spellEnd"/>
      <w:r w:rsidRPr="00C05665">
        <w:rPr>
          <w:color w:val="323232"/>
        </w:rPr>
        <w:t xml:space="preserve">. In addition, it can be used to schedule jobs specific to a system, such as Java programs. Therefore, using </w:t>
      </w:r>
      <w:proofErr w:type="spellStart"/>
      <w:r w:rsidRPr="00C05665">
        <w:rPr>
          <w:color w:val="323232"/>
        </w:rPr>
        <w:t>Oozie</w:t>
      </w:r>
      <w:proofErr w:type="spellEnd"/>
      <w:r w:rsidRPr="00C05665">
        <w:rPr>
          <w:color w:val="323232"/>
        </w:rPr>
        <w:t>, Hadoop administrators are able to build complex data transformations that can combine the processing of different individual tasks and even sub-workflows. This ability allows for greater control over complex jobs and makes it easier to repeat those jobs at predetermined periods.</w:t>
      </w:r>
    </w:p>
    <w:p w:rsidR="00C05665" w:rsidRPr="00C05665" w:rsidRDefault="00C05665" w:rsidP="00C05665">
      <w:pPr>
        <w:pStyle w:val="NormalWeb"/>
        <w:shd w:val="clear" w:color="auto" w:fill="FFFFFF"/>
        <w:spacing w:before="0" w:beforeAutospacing="0" w:after="0" w:afterAutospacing="0"/>
        <w:textAlignment w:val="baseline"/>
        <w:rPr>
          <w:color w:val="323232"/>
        </w:rPr>
      </w:pPr>
      <w:r w:rsidRPr="00C05665">
        <w:rPr>
          <w:color w:val="323232"/>
        </w:rPr>
        <w:t xml:space="preserve">In practice, there are different types of </w:t>
      </w:r>
      <w:proofErr w:type="spellStart"/>
      <w:r w:rsidRPr="00C05665">
        <w:rPr>
          <w:color w:val="323232"/>
        </w:rPr>
        <w:t>Oozie</w:t>
      </w:r>
      <w:proofErr w:type="spellEnd"/>
      <w:r w:rsidRPr="00C05665">
        <w:rPr>
          <w:color w:val="323232"/>
        </w:rPr>
        <w:t xml:space="preserve"> jobs:</w:t>
      </w:r>
    </w:p>
    <w:p w:rsidR="00C05665" w:rsidRPr="00C05665" w:rsidRDefault="00C05665" w:rsidP="00C05665">
      <w:pPr>
        <w:numPr>
          <w:ilvl w:val="0"/>
          <w:numId w:val="2"/>
        </w:numPr>
        <w:shd w:val="clear" w:color="auto" w:fill="FFFFFF"/>
        <w:spacing w:after="0" w:line="240" w:lineRule="auto"/>
        <w:ind w:left="0"/>
        <w:textAlignment w:val="baseline"/>
        <w:rPr>
          <w:rFonts w:ascii="Times New Roman" w:hAnsi="Times New Roman" w:cs="Times New Roman"/>
          <w:color w:val="323232"/>
          <w:sz w:val="24"/>
          <w:szCs w:val="24"/>
        </w:rPr>
      </w:pPr>
      <w:proofErr w:type="spellStart"/>
      <w:r w:rsidRPr="00C05665">
        <w:rPr>
          <w:rStyle w:val="Emphasis"/>
          <w:rFonts w:ascii="Times New Roman" w:hAnsi="Times New Roman" w:cs="Times New Roman"/>
          <w:color w:val="323232"/>
          <w:sz w:val="24"/>
          <w:szCs w:val="24"/>
          <w:bdr w:val="none" w:sz="0" w:space="0" w:color="auto" w:frame="1"/>
        </w:rPr>
        <w:t>Oozie</w:t>
      </w:r>
      <w:proofErr w:type="spellEnd"/>
      <w:r w:rsidRPr="00C05665">
        <w:rPr>
          <w:rStyle w:val="Emphasis"/>
          <w:rFonts w:ascii="Times New Roman" w:hAnsi="Times New Roman" w:cs="Times New Roman"/>
          <w:color w:val="323232"/>
          <w:sz w:val="24"/>
          <w:szCs w:val="24"/>
          <w:bdr w:val="none" w:sz="0" w:space="0" w:color="auto" w:frame="1"/>
        </w:rPr>
        <w:t xml:space="preserve"> Workflow</w:t>
      </w:r>
      <w:r w:rsidRPr="00C05665">
        <w:rPr>
          <w:rStyle w:val="apple-converted-space"/>
          <w:rFonts w:ascii="Times New Roman" w:hAnsi="Times New Roman" w:cs="Times New Roman"/>
          <w:color w:val="323232"/>
          <w:sz w:val="24"/>
          <w:szCs w:val="24"/>
        </w:rPr>
        <w:t> </w:t>
      </w:r>
      <w:r w:rsidRPr="00C05665">
        <w:rPr>
          <w:rFonts w:ascii="Times New Roman" w:hAnsi="Times New Roman" w:cs="Times New Roman"/>
          <w:color w:val="323232"/>
          <w:sz w:val="24"/>
          <w:szCs w:val="24"/>
        </w:rPr>
        <w:t xml:space="preserve">jobs — </w:t>
      </w:r>
      <w:proofErr w:type="gramStart"/>
      <w:r w:rsidRPr="00C05665">
        <w:rPr>
          <w:rFonts w:ascii="Times New Roman" w:hAnsi="Times New Roman" w:cs="Times New Roman"/>
          <w:color w:val="323232"/>
          <w:sz w:val="24"/>
          <w:szCs w:val="24"/>
        </w:rPr>
        <w:t>Represented</w:t>
      </w:r>
      <w:proofErr w:type="gramEnd"/>
      <w:r w:rsidRPr="00C05665">
        <w:rPr>
          <w:rFonts w:ascii="Times New Roman" w:hAnsi="Times New Roman" w:cs="Times New Roman"/>
          <w:color w:val="323232"/>
          <w:sz w:val="24"/>
          <w:szCs w:val="24"/>
        </w:rPr>
        <w:t xml:space="preserve"> as directed </w:t>
      </w:r>
      <w:proofErr w:type="spellStart"/>
      <w:r w:rsidRPr="00C05665">
        <w:rPr>
          <w:rFonts w:ascii="Times New Roman" w:hAnsi="Times New Roman" w:cs="Times New Roman"/>
          <w:color w:val="323232"/>
          <w:sz w:val="24"/>
          <w:szCs w:val="24"/>
        </w:rPr>
        <w:t>acyclical</w:t>
      </w:r>
      <w:proofErr w:type="spellEnd"/>
      <w:r w:rsidRPr="00C05665">
        <w:rPr>
          <w:rFonts w:ascii="Times New Roman" w:hAnsi="Times New Roman" w:cs="Times New Roman"/>
          <w:color w:val="323232"/>
          <w:sz w:val="24"/>
          <w:szCs w:val="24"/>
        </w:rPr>
        <w:t xml:space="preserve"> graphs to specify a sequence of actions to be executed.</w:t>
      </w:r>
    </w:p>
    <w:p w:rsidR="00C05665" w:rsidRPr="00C05665" w:rsidRDefault="00C05665" w:rsidP="00C05665">
      <w:pPr>
        <w:numPr>
          <w:ilvl w:val="0"/>
          <w:numId w:val="2"/>
        </w:numPr>
        <w:shd w:val="clear" w:color="auto" w:fill="FFFFFF"/>
        <w:spacing w:after="0" w:line="240" w:lineRule="auto"/>
        <w:ind w:left="0"/>
        <w:textAlignment w:val="baseline"/>
        <w:rPr>
          <w:rFonts w:ascii="Times New Roman" w:hAnsi="Times New Roman" w:cs="Times New Roman"/>
          <w:color w:val="323232"/>
          <w:sz w:val="24"/>
          <w:szCs w:val="24"/>
        </w:rPr>
      </w:pPr>
      <w:proofErr w:type="spellStart"/>
      <w:r w:rsidRPr="00C05665">
        <w:rPr>
          <w:rStyle w:val="Emphasis"/>
          <w:rFonts w:ascii="Times New Roman" w:hAnsi="Times New Roman" w:cs="Times New Roman"/>
          <w:color w:val="323232"/>
          <w:sz w:val="24"/>
          <w:szCs w:val="24"/>
          <w:bdr w:val="none" w:sz="0" w:space="0" w:color="auto" w:frame="1"/>
        </w:rPr>
        <w:t>Oozie</w:t>
      </w:r>
      <w:proofErr w:type="spellEnd"/>
      <w:r w:rsidRPr="00C05665">
        <w:rPr>
          <w:rStyle w:val="Emphasis"/>
          <w:rFonts w:ascii="Times New Roman" w:hAnsi="Times New Roman" w:cs="Times New Roman"/>
          <w:color w:val="323232"/>
          <w:sz w:val="24"/>
          <w:szCs w:val="24"/>
          <w:bdr w:val="none" w:sz="0" w:space="0" w:color="auto" w:frame="1"/>
        </w:rPr>
        <w:t xml:space="preserve"> Coordinator</w:t>
      </w:r>
      <w:r w:rsidRPr="00C05665">
        <w:rPr>
          <w:rStyle w:val="apple-converted-space"/>
          <w:rFonts w:ascii="Times New Roman" w:hAnsi="Times New Roman" w:cs="Times New Roman"/>
          <w:color w:val="323232"/>
          <w:sz w:val="24"/>
          <w:szCs w:val="24"/>
        </w:rPr>
        <w:t> </w:t>
      </w:r>
      <w:r w:rsidRPr="00C05665">
        <w:rPr>
          <w:rFonts w:ascii="Times New Roman" w:hAnsi="Times New Roman" w:cs="Times New Roman"/>
          <w:color w:val="323232"/>
          <w:sz w:val="24"/>
          <w:szCs w:val="24"/>
        </w:rPr>
        <w:t xml:space="preserve">jobs — Represent </w:t>
      </w:r>
      <w:proofErr w:type="spellStart"/>
      <w:r w:rsidRPr="00C05665">
        <w:rPr>
          <w:rFonts w:ascii="Times New Roman" w:hAnsi="Times New Roman" w:cs="Times New Roman"/>
          <w:color w:val="323232"/>
          <w:sz w:val="24"/>
          <w:szCs w:val="24"/>
        </w:rPr>
        <w:t>Oozie</w:t>
      </w:r>
      <w:proofErr w:type="spellEnd"/>
      <w:r w:rsidRPr="00C05665">
        <w:rPr>
          <w:rFonts w:ascii="Times New Roman" w:hAnsi="Times New Roman" w:cs="Times New Roman"/>
          <w:color w:val="323232"/>
          <w:sz w:val="24"/>
          <w:szCs w:val="24"/>
        </w:rPr>
        <w:t xml:space="preserve"> workflow jobs triggered by time and data availability.</w:t>
      </w:r>
    </w:p>
    <w:p w:rsidR="00C05665" w:rsidRPr="00C05665" w:rsidRDefault="00C05665" w:rsidP="00C05665">
      <w:pPr>
        <w:numPr>
          <w:ilvl w:val="0"/>
          <w:numId w:val="2"/>
        </w:numPr>
        <w:shd w:val="clear" w:color="auto" w:fill="FFFFFF"/>
        <w:spacing w:after="0" w:line="240" w:lineRule="auto"/>
        <w:ind w:left="0"/>
        <w:textAlignment w:val="baseline"/>
        <w:rPr>
          <w:rFonts w:ascii="Times New Roman" w:hAnsi="Times New Roman" w:cs="Times New Roman"/>
          <w:color w:val="323232"/>
          <w:sz w:val="24"/>
          <w:szCs w:val="24"/>
        </w:rPr>
      </w:pPr>
      <w:proofErr w:type="spellStart"/>
      <w:r w:rsidRPr="00C05665">
        <w:rPr>
          <w:rStyle w:val="Emphasis"/>
          <w:rFonts w:ascii="Times New Roman" w:hAnsi="Times New Roman" w:cs="Times New Roman"/>
          <w:color w:val="323232"/>
          <w:sz w:val="24"/>
          <w:szCs w:val="24"/>
          <w:bdr w:val="none" w:sz="0" w:space="0" w:color="auto" w:frame="1"/>
        </w:rPr>
        <w:t>Oozie</w:t>
      </w:r>
      <w:proofErr w:type="spellEnd"/>
      <w:r w:rsidRPr="00C05665">
        <w:rPr>
          <w:rStyle w:val="Emphasis"/>
          <w:rFonts w:ascii="Times New Roman" w:hAnsi="Times New Roman" w:cs="Times New Roman"/>
          <w:color w:val="323232"/>
          <w:sz w:val="24"/>
          <w:szCs w:val="24"/>
          <w:bdr w:val="none" w:sz="0" w:space="0" w:color="auto" w:frame="1"/>
        </w:rPr>
        <w:t xml:space="preserve"> Bundle</w:t>
      </w:r>
      <w:r w:rsidRPr="00C05665">
        <w:rPr>
          <w:rFonts w:ascii="Times New Roman" w:hAnsi="Times New Roman" w:cs="Times New Roman"/>
          <w:color w:val="323232"/>
          <w:sz w:val="24"/>
          <w:szCs w:val="24"/>
        </w:rPr>
        <w:t>— Facilitates packaging multiple coordinator and workflow jobs, and makes it easier to manage the life cycle of those jobs.</w:t>
      </w:r>
    </w:p>
    <w:p w:rsidR="00C05665" w:rsidRPr="00C05665" w:rsidRDefault="00C05665" w:rsidP="00C05665">
      <w:pPr>
        <w:pStyle w:val="Heading2"/>
        <w:shd w:val="clear" w:color="auto" w:fill="FFFFFF"/>
        <w:spacing w:before="0"/>
        <w:textAlignment w:val="baseline"/>
        <w:rPr>
          <w:rFonts w:ascii="Times New Roman" w:hAnsi="Times New Roman" w:cs="Times New Roman"/>
          <w:color w:val="3F3F3F"/>
          <w:sz w:val="24"/>
          <w:szCs w:val="24"/>
        </w:rPr>
      </w:pPr>
      <w:r w:rsidRPr="00C05665">
        <w:rPr>
          <w:rFonts w:ascii="Times New Roman" w:hAnsi="Times New Roman" w:cs="Times New Roman"/>
          <w:b/>
          <w:bCs/>
          <w:color w:val="3F3F3F"/>
          <w:sz w:val="24"/>
          <w:szCs w:val="24"/>
        </w:rPr>
        <w:t xml:space="preserve">How does </w:t>
      </w:r>
      <w:proofErr w:type="spellStart"/>
      <w:r w:rsidRPr="00C05665">
        <w:rPr>
          <w:rFonts w:ascii="Times New Roman" w:hAnsi="Times New Roman" w:cs="Times New Roman"/>
          <w:b/>
          <w:bCs/>
          <w:color w:val="3F3F3F"/>
          <w:sz w:val="24"/>
          <w:szCs w:val="24"/>
        </w:rPr>
        <w:t>Oozie</w:t>
      </w:r>
      <w:proofErr w:type="spellEnd"/>
      <w:r w:rsidRPr="00C05665">
        <w:rPr>
          <w:rFonts w:ascii="Times New Roman" w:hAnsi="Times New Roman" w:cs="Times New Roman"/>
          <w:b/>
          <w:bCs/>
          <w:color w:val="3F3F3F"/>
          <w:sz w:val="24"/>
          <w:szCs w:val="24"/>
        </w:rPr>
        <w:t xml:space="preserve"> work?</w:t>
      </w:r>
    </w:p>
    <w:p w:rsidR="00C05665" w:rsidRPr="00C05665" w:rsidRDefault="00C05665" w:rsidP="00C05665">
      <w:pPr>
        <w:pStyle w:val="NormalWeb"/>
        <w:shd w:val="clear" w:color="auto" w:fill="FFFFFF"/>
        <w:spacing w:before="0" w:beforeAutospacing="0" w:after="0" w:afterAutospacing="0"/>
        <w:textAlignment w:val="baseline"/>
        <w:rPr>
          <w:color w:val="323232"/>
        </w:rPr>
      </w:pPr>
      <w:r w:rsidRPr="00C05665">
        <w:rPr>
          <w:color w:val="323232"/>
        </w:rPr>
        <w:t xml:space="preserve">An </w:t>
      </w:r>
      <w:proofErr w:type="spellStart"/>
      <w:r w:rsidRPr="00C05665">
        <w:rPr>
          <w:color w:val="323232"/>
        </w:rPr>
        <w:t>Oozie</w:t>
      </w:r>
      <w:proofErr w:type="spellEnd"/>
      <w:r w:rsidRPr="00C05665">
        <w:rPr>
          <w:color w:val="323232"/>
        </w:rPr>
        <w:t xml:space="preserve"> workflow is a collection of actions arranged in a directed acyclic graph (DAG). This graph can contain two types of nodes: control nodes and action nodes.</w:t>
      </w:r>
      <w:r w:rsidRPr="00C05665">
        <w:rPr>
          <w:rStyle w:val="apple-converted-space"/>
          <w:color w:val="323232"/>
        </w:rPr>
        <w:t> </w:t>
      </w:r>
      <w:r w:rsidRPr="00C05665">
        <w:rPr>
          <w:rStyle w:val="Emphasis"/>
          <w:color w:val="323232"/>
          <w:bdr w:val="none" w:sz="0" w:space="0" w:color="auto" w:frame="1"/>
        </w:rPr>
        <w:t>Control nodes</w:t>
      </w:r>
      <w:r w:rsidRPr="00C05665">
        <w:rPr>
          <w:color w:val="323232"/>
        </w:rPr>
        <w:t>, which are used to define job chronology, provide the rules for beginning and ending a workflow and control the workflow execution path with possible decision points known as fork and join nodes.</w:t>
      </w:r>
      <w:r w:rsidRPr="00C05665">
        <w:rPr>
          <w:rStyle w:val="apple-converted-space"/>
          <w:color w:val="323232"/>
        </w:rPr>
        <w:t> </w:t>
      </w:r>
      <w:r w:rsidRPr="00C05665">
        <w:rPr>
          <w:rStyle w:val="Emphasis"/>
          <w:color w:val="323232"/>
          <w:bdr w:val="none" w:sz="0" w:space="0" w:color="auto" w:frame="1"/>
        </w:rPr>
        <w:t>Action nodes</w:t>
      </w:r>
      <w:r w:rsidRPr="00C05665">
        <w:rPr>
          <w:rStyle w:val="apple-converted-space"/>
          <w:color w:val="323232"/>
        </w:rPr>
        <w:t> </w:t>
      </w:r>
      <w:r w:rsidRPr="00C05665">
        <w:rPr>
          <w:color w:val="323232"/>
        </w:rPr>
        <w:t xml:space="preserve">are used to trigger the execution of tasks. In particular, an action node can be a </w:t>
      </w:r>
      <w:proofErr w:type="spellStart"/>
      <w:r w:rsidRPr="00C05665">
        <w:rPr>
          <w:color w:val="323232"/>
        </w:rPr>
        <w:t>MapReduce</w:t>
      </w:r>
      <w:proofErr w:type="spellEnd"/>
      <w:r w:rsidRPr="00C05665">
        <w:rPr>
          <w:color w:val="323232"/>
        </w:rPr>
        <w:t xml:space="preserve"> job, a Pig application, a file system task, or a Java application. (The shell and </w:t>
      </w:r>
      <w:proofErr w:type="spellStart"/>
      <w:proofErr w:type="gramStart"/>
      <w:r w:rsidRPr="00C05665">
        <w:rPr>
          <w:color w:val="323232"/>
        </w:rPr>
        <w:t>ssh</w:t>
      </w:r>
      <w:proofErr w:type="spellEnd"/>
      <w:proofErr w:type="gramEnd"/>
      <w:r w:rsidRPr="00C05665">
        <w:rPr>
          <w:color w:val="323232"/>
        </w:rPr>
        <w:t xml:space="preserve"> actions have been deprecated).</w:t>
      </w:r>
    </w:p>
    <w:p w:rsidR="00C05665" w:rsidRPr="00C05665" w:rsidRDefault="00C05665" w:rsidP="00C05665">
      <w:pPr>
        <w:pStyle w:val="NormalWeb"/>
        <w:shd w:val="clear" w:color="auto" w:fill="FFFFFF"/>
        <w:spacing w:before="0" w:beforeAutospacing="0" w:after="0" w:afterAutospacing="0"/>
        <w:textAlignment w:val="baseline"/>
        <w:rPr>
          <w:color w:val="323232"/>
        </w:rPr>
      </w:pPr>
      <w:proofErr w:type="spellStart"/>
      <w:r w:rsidRPr="00C05665">
        <w:rPr>
          <w:color w:val="323232"/>
        </w:rPr>
        <w:t>Oozie</w:t>
      </w:r>
      <w:proofErr w:type="spellEnd"/>
      <w:r w:rsidRPr="00C05665">
        <w:rPr>
          <w:color w:val="323232"/>
        </w:rPr>
        <w:t xml:space="preserve"> is a native Hadoop stack integration that supports all types of Hadoop jobs and is integrated with the Hadoop stack. In particular, </w:t>
      </w:r>
      <w:proofErr w:type="spellStart"/>
      <w:r w:rsidRPr="00C05665">
        <w:rPr>
          <w:color w:val="323232"/>
        </w:rPr>
        <w:t>Oozie</w:t>
      </w:r>
      <w:proofErr w:type="spellEnd"/>
      <w:r w:rsidRPr="00C05665">
        <w:rPr>
          <w:color w:val="323232"/>
        </w:rPr>
        <w:t xml:space="preserve"> is responsible for triggering the workflow actions, while the actual execution of the tasks is done using Hadoop </w:t>
      </w:r>
      <w:proofErr w:type="spellStart"/>
      <w:r w:rsidRPr="00C05665">
        <w:rPr>
          <w:color w:val="323232"/>
        </w:rPr>
        <w:t>MapReduce</w:t>
      </w:r>
      <w:proofErr w:type="spellEnd"/>
      <w:r w:rsidRPr="00C05665">
        <w:rPr>
          <w:color w:val="323232"/>
        </w:rPr>
        <w:t xml:space="preserve">. Therefore, </w:t>
      </w:r>
      <w:proofErr w:type="spellStart"/>
      <w:r w:rsidRPr="00C05665">
        <w:rPr>
          <w:color w:val="323232"/>
        </w:rPr>
        <w:t>Oozie</w:t>
      </w:r>
      <w:proofErr w:type="spellEnd"/>
      <w:r w:rsidRPr="00C05665">
        <w:rPr>
          <w:color w:val="323232"/>
        </w:rPr>
        <w:t xml:space="preserve"> becomes able to leverage existing Hadoop machinery for load balancing, fail-over, etc. </w:t>
      </w:r>
      <w:proofErr w:type="spellStart"/>
      <w:r w:rsidRPr="00C05665">
        <w:rPr>
          <w:color w:val="323232"/>
        </w:rPr>
        <w:lastRenderedPageBreak/>
        <w:t>Oozie</w:t>
      </w:r>
      <w:proofErr w:type="spellEnd"/>
      <w:r w:rsidRPr="00C05665">
        <w:rPr>
          <w:color w:val="323232"/>
        </w:rPr>
        <w:t xml:space="preserve"> detects completion of tasks through callback and polling. When </w:t>
      </w:r>
      <w:proofErr w:type="spellStart"/>
      <w:r w:rsidRPr="00C05665">
        <w:rPr>
          <w:color w:val="323232"/>
        </w:rPr>
        <w:t>Oozie</w:t>
      </w:r>
      <w:proofErr w:type="spellEnd"/>
      <w:r w:rsidRPr="00C05665">
        <w:rPr>
          <w:color w:val="323232"/>
        </w:rPr>
        <w:t xml:space="preserve"> starts a task, it provides a unique callback HTTP URL to the task, and notifies that URL when it is complete. If the task fails to invoke the callback URL, </w:t>
      </w:r>
      <w:proofErr w:type="spellStart"/>
      <w:r w:rsidRPr="00C05665">
        <w:rPr>
          <w:color w:val="323232"/>
        </w:rPr>
        <w:t>Oozie</w:t>
      </w:r>
      <w:proofErr w:type="spellEnd"/>
      <w:r w:rsidRPr="00C05665">
        <w:rPr>
          <w:color w:val="323232"/>
        </w:rPr>
        <w:t xml:space="preserve"> can poll the task for completion. Figure 1 illustrates a sample </w:t>
      </w:r>
      <w:proofErr w:type="spellStart"/>
      <w:r w:rsidRPr="00C05665">
        <w:rPr>
          <w:color w:val="323232"/>
        </w:rPr>
        <w:t>Oozie</w:t>
      </w:r>
      <w:proofErr w:type="spellEnd"/>
      <w:r w:rsidRPr="00C05665">
        <w:rPr>
          <w:color w:val="323232"/>
        </w:rPr>
        <w:t xml:space="preserve"> workflow that combines six action nodes (Pig scrip, </w:t>
      </w:r>
      <w:proofErr w:type="spellStart"/>
      <w:r w:rsidRPr="00C05665">
        <w:rPr>
          <w:color w:val="323232"/>
        </w:rPr>
        <w:t>MapReduce</w:t>
      </w:r>
      <w:proofErr w:type="spellEnd"/>
      <w:r w:rsidRPr="00C05665">
        <w:rPr>
          <w:color w:val="323232"/>
        </w:rPr>
        <w:t xml:space="preserve"> jobs, Java code, and HDFS task) and five control nodes (Start, Decision control, Fork, Join, and End). </w:t>
      </w:r>
      <w:proofErr w:type="spellStart"/>
      <w:r w:rsidRPr="00C05665">
        <w:rPr>
          <w:color w:val="323232"/>
        </w:rPr>
        <w:t>Oozie</w:t>
      </w:r>
      <w:proofErr w:type="spellEnd"/>
      <w:r w:rsidRPr="00C05665">
        <w:rPr>
          <w:color w:val="323232"/>
        </w:rPr>
        <w:t xml:space="preserve"> workflows can be also parameterized. When submitting a workflow job, values for the parameters must be provided. If the appropriate parameters are used, several identical workflow jobs can occur concurrently.</w:t>
      </w:r>
    </w:p>
    <w:p w:rsidR="00C05665" w:rsidRPr="00C05665" w:rsidRDefault="00C05665" w:rsidP="00C05665">
      <w:pPr>
        <w:pStyle w:val="Heading5"/>
        <w:shd w:val="clear" w:color="auto" w:fill="FFFFFF"/>
        <w:spacing w:before="0" w:beforeAutospacing="0" w:after="0" w:afterAutospacing="0"/>
        <w:textAlignment w:val="baseline"/>
        <w:rPr>
          <w:b w:val="0"/>
          <w:bCs w:val="0"/>
          <w:color w:val="323232"/>
          <w:sz w:val="24"/>
          <w:szCs w:val="24"/>
        </w:rPr>
      </w:pPr>
      <w:r w:rsidRPr="00C05665">
        <w:rPr>
          <w:b w:val="0"/>
          <w:bCs w:val="0"/>
          <w:color w:val="323232"/>
          <w:sz w:val="24"/>
          <w:szCs w:val="24"/>
        </w:rPr>
        <w:t xml:space="preserve">Figure 1. Sample </w:t>
      </w:r>
      <w:proofErr w:type="spellStart"/>
      <w:r w:rsidRPr="00C05665">
        <w:rPr>
          <w:b w:val="0"/>
          <w:bCs w:val="0"/>
          <w:color w:val="323232"/>
          <w:sz w:val="24"/>
          <w:szCs w:val="24"/>
        </w:rPr>
        <w:t>Oozie</w:t>
      </w:r>
      <w:proofErr w:type="spellEnd"/>
      <w:r w:rsidRPr="00C05665">
        <w:rPr>
          <w:b w:val="0"/>
          <w:bCs w:val="0"/>
          <w:color w:val="323232"/>
          <w:sz w:val="24"/>
          <w:szCs w:val="24"/>
        </w:rPr>
        <w:t xml:space="preserve"> workflow</w:t>
      </w:r>
    </w:p>
    <w:p w:rsidR="00C05665" w:rsidRPr="00C05665" w:rsidRDefault="00C05665" w:rsidP="00C05665">
      <w:pPr>
        <w:rPr>
          <w:rFonts w:ascii="Times New Roman" w:hAnsi="Times New Roman" w:cs="Times New Roman"/>
          <w:sz w:val="24"/>
          <w:szCs w:val="24"/>
        </w:rPr>
      </w:pPr>
      <w:r w:rsidRPr="00C05665">
        <w:rPr>
          <w:rFonts w:ascii="Times New Roman" w:hAnsi="Times New Roman" w:cs="Times New Roman"/>
          <w:noProof/>
          <w:sz w:val="24"/>
          <w:szCs w:val="24"/>
        </w:rPr>
        <w:drawing>
          <wp:inline distT="0" distB="0" distL="0" distR="0">
            <wp:extent cx="6200775" cy="1943100"/>
            <wp:effectExtent l="0" t="0" r="9525" b="0"/>
            <wp:docPr id="2" name="Picture 2" descr="Image shows sample Oozi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shows sample Oozie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0775" cy="1943100"/>
                    </a:xfrm>
                    <a:prstGeom prst="rect">
                      <a:avLst/>
                    </a:prstGeom>
                    <a:noFill/>
                    <a:ln>
                      <a:noFill/>
                    </a:ln>
                  </pic:spPr>
                </pic:pic>
              </a:graphicData>
            </a:graphic>
          </wp:inline>
        </w:drawing>
      </w:r>
    </w:p>
    <w:p w:rsidR="00C05665" w:rsidRPr="00C05665" w:rsidRDefault="00C05665" w:rsidP="00C05665">
      <w:pPr>
        <w:pStyle w:val="NormalWeb"/>
        <w:shd w:val="clear" w:color="auto" w:fill="FFFFFF"/>
        <w:spacing w:before="0" w:beforeAutospacing="0" w:after="0" w:afterAutospacing="0"/>
        <w:textAlignment w:val="baseline"/>
        <w:rPr>
          <w:color w:val="323232"/>
        </w:rPr>
      </w:pPr>
      <w:r w:rsidRPr="00C05665">
        <w:rPr>
          <w:color w:val="323232"/>
        </w:rPr>
        <w:t xml:space="preserve">In practice, it is sometimes necessary to run </w:t>
      </w:r>
      <w:proofErr w:type="spellStart"/>
      <w:r w:rsidRPr="00C05665">
        <w:rPr>
          <w:color w:val="323232"/>
        </w:rPr>
        <w:t>Oozie</w:t>
      </w:r>
      <w:proofErr w:type="spellEnd"/>
      <w:r w:rsidRPr="00C05665">
        <w:rPr>
          <w:color w:val="323232"/>
        </w:rPr>
        <w:t xml:space="preserve"> workflows on regular time intervals, but in coordination with other conditions, such as the availability of specific data or the completion of any other events or tasks. In these situations, </w:t>
      </w:r>
      <w:proofErr w:type="spellStart"/>
      <w:r w:rsidRPr="00C05665">
        <w:rPr>
          <w:color w:val="323232"/>
        </w:rPr>
        <w:t>Oozie</w:t>
      </w:r>
      <w:proofErr w:type="spellEnd"/>
      <w:r w:rsidRPr="00C05665">
        <w:rPr>
          <w:color w:val="323232"/>
        </w:rPr>
        <w:t xml:space="preserve"> Coordinator jobs allow the user to model workflow execution triggers in the form of the data, time, or event predicates where the workflow job is started after those predicates get satisfied. The </w:t>
      </w:r>
      <w:proofErr w:type="spellStart"/>
      <w:r w:rsidRPr="00C05665">
        <w:rPr>
          <w:color w:val="323232"/>
        </w:rPr>
        <w:t>Oozie</w:t>
      </w:r>
      <w:proofErr w:type="spellEnd"/>
      <w:r w:rsidRPr="00C05665">
        <w:rPr>
          <w:color w:val="323232"/>
        </w:rPr>
        <w:t xml:space="preserve"> Coordinator can also manage multiple workflows that are dependent on the outcome of subsequent workflows. The outputs of subsequent workflows become the input to the next workflow. This chain is called a</w:t>
      </w:r>
      <w:r w:rsidRPr="00C05665">
        <w:rPr>
          <w:rStyle w:val="apple-converted-space"/>
          <w:color w:val="323232"/>
        </w:rPr>
        <w:t> </w:t>
      </w:r>
      <w:r w:rsidRPr="00C05665">
        <w:rPr>
          <w:rStyle w:val="Emphasis"/>
          <w:color w:val="323232"/>
          <w:bdr w:val="none" w:sz="0" w:space="0" w:color="auto" w:frame="1"/>
        </w:rPr>
        <w:t>data application pipeline</w:t>
      </w:r>
      <w:r w:rsidRPr="00C05665">
        <w:rPr>
          <w:color w:val="323232"/>
        </w:rPr>
        <w:t>.</w:t>
      </w:r>
    </w:p>
    <w:p w:rsidR="00C05665" w:rsidRPr="00C05665" w:rsidRDefault="00C05665" w:rsidP="00C05665">
      <w:pPr>
        <w:pStyle w:val="NormalWeb"/>
        <w:shd w:val="clear" w:color="auto" w:fill="FFFFFF"/>
        <w:spacing w:before="0" w:beforeAutospacing="0" w:after="0" w:afterAutospacing="0"/>
        <w:textAlignment w:val="baseline"/>
        <w:rPr>
          <w:color w:val="323232"/>
        </w:rPr>
      </w:pPr>
      <w:proofErr w:type="spellStart"/>
      <w:r w:rsidRPr="00C05665">
        <w:rPr>
          <w:color w:val="323232"/>
        </w:rPr>
        <w:t>Oozie</w:t>
      </w:r>
      <w:proofErr w:type="spellEnd"/>
      <w:r w:rsidRPr="00C05665">
        <w:rPr>
          <w:color w:val="323232"/>
        </w:rPr>
        <w:t xml:space="preserve"> workflow definition language is XML-based and it is called the</w:t>
      </w:r>
      <w:r w:rsidRPr="00C05665">
        <w:rPr>
          <w:rStyle w:val="apple-converted-space"/>
          <w:color w:val="323232"/>
        </w:rPr>
        <w:t> </w:t>
      </w:r>
      <w:r w:rsidRPr="00C05665">
        <w:rPr>
          <w:rStyle w:val="Emphasis"/>
          <w:color w:val="323232"/>
          <w:bdr w:val="none" w:sz="0" w:space="0" w:color="auto" w:frame="1"/>
        </w:rPr>
        <w:t xml:space="preserve">Hadoop Process Definition </w:t>
      </w:r>
      <w:proofErr w:type="spellStart"/>
      <w:r w:rsidRPr="00C05665">
        <w:rPr>
          <w:rStyle w:val="Emphasis"/>
          <w:color w:val="323232"/>
          <w:bdr w:val="none" w:sz="0" w:space="0" w:color="auto" w:frame="1"/>
        </w:rPr>
        <w:t>Language.</w:t>
      </w:r>
      <w:r w:rsidRPr="00C05665">
        <w:rPr>
          <w:color w:val="323232"/>
        </w:rPr>
        <w:t>Oozie</w:t>
      </w:r>
      <w:proofErr w:type="spellEnd"/>
      <w:r w:rsidRPr="00C05665">
        <w:rPr>
          <w:color w:val="323232"/>
        </w:rPr>
        <w:t xml:space="preserve"> comes with a command-line program for submitting jobs. This command-line program interacts with the </w:t>
      </w:r>
      <w:proofErr w:type="spellStart"/>
      <w:r w:rsidRPr="00C05665">
        <w:rPr>
          <w:color w:val="323232"/>
        </w:rPr>
        <w:t>Oozie</w:t>
      </w:r>
      <w:proofErr w:type="spellEnd"/>
      <w:r w:rsidRPr="00C05665">
        <w:rPr>
          <w:color w:val="323232"/>
        </w:rPr>
        <w:t xml:space="preserve"> server using REST. To submit or run a job using the </w:t>
      </w:r>
      <w:proofErr w:type="spellStart"/>
      <w:r w:rsidRPr="00C05665">
        <w:rPr>
          <w:color w:val="323232"/>
        </w:rPr>
        <w:t>Oozie</w:t>
      </w:r>
      <w:proofErr w:type="spellEnd"/>
      <w:r w:rsidRPr="00C05665">
        <w:rPr>
          <w:color w:val="323232"/>
        </w:rPr>
        <w:t xml:space="preserve"> client, give </w:t>
      </w:r>
      <w:proofErr w:type="spellStart"/>
      <w:r w:rsidRPr="00C05665">
        <w:rPr>
          <w:color w:val="323232"/>
        </w:rPr>
        <w:t>Oozie</w:t>
      </w:r>
      <w:proofErr w:type="spellEnd"/>
      <w:r w:rsidRPr="00C05665">
        <w:rPr>
          <w:color w:val="323232"/>
        </w:rPr>
        <w:t xml:space="preserve"> the full path to your workflow.xml file in HDFS as a parameter to the client. </w:t>
      </w:r>
      <w:proofErr w:type="spellStart"/>
      <w:r w:rsidRPr="00C05665">
        <w:rPr>
          <w:color w:val="323232"/>
        </w:rPr>
        <w:t>Oozie</w:t>
      </w:r>
      <w:proofErr w:type="spellEnd"/>
      <w:r w:rsidRPr="00C05665">
        <w:rPr>
          <w:color w:val="323232"/>
        </w:rPr>
        <w:t xml:space="preserve"> does not have a notion of global properties. All properties, including the</w:t>
      </w:r>
      <w:r w:rsidRPr="00C05665">
        <w:rPr>
          <w:rStyle w:val="apple-converted-space"/>
          <w:color w:val="323232"/>
        </w:rPr>
        <w:t> </w:t>
      </w:r>
      <w:proofErr w:type="spellStart"/>
      <w:r w:rsidRPr="00C05665">
        <w:rPr>
          <w:rStyle w:val="Emphasis"/>
          <w:color w:val="323232"/>
          <w:bdr w:val="none" w:sz="0" w:space="0" w:color="auto" w:frame="1"/>
        </w:rPr>
        <w:t>jobtracker</w:t>
      </w:r>
      <w:proofErr w:type="spellEnd"/>
      <w:r w:rsidRPr="00C05665">
        <w:rPr>
          <w:rStyle w:val="apple-converted-space"/>
          <w:color w:val="323232"/>
        </w:rPr>
        <w:t> </w:t>
      </w:r>
      <w:r w:rsidRPr="00C05665">
        <w:rPr>
          <w:color w:val="323232"/>
        </w:rPr>
        <w:t>and the</w:t>
      </w:r>
      <w:r w:rsidRPr="00C05665">
        <w:rPr>
          <w:rStyle w:val="apple-converted-space"/>
          <w:color w:val="323232"/>
        </w:rPr>
        <w:t> </w:t>
      </w:r>
      <w:proofErr w:type="spellStart"/>
      <w:r w:rsidRPr="00C05665">
        <w:rPr>
          <w:rStyle w:val="Emphasis"/>
          <w:color w:val="323232"/>
          <w:bdr w:val="none" w:sz="0" w:space="0" w:color="auto" w:frame="1"/>
        </w:rPr>
        <w:t>namenode</w:t>
      </w:r>
      <w:proofErr w:type="spellEnd"/>
      <w:r w:rsidRPr="00C05665">
        <w:rPr>
          <w:color w:val="323232"/>
        </w:rPr>
        <w:t xml:space="preserve">, must be submitted as part of every job run. </w:t>
      </w:r>
      <w:proofErr w:type="spellStart"/>
      <w:r w:rsidRPr="00C05665">
        <w:rPr>
          <w:color w:val="323232"/>
        </w:rPr>
        <w:t>Oozie</w:t>
      </w:r>
      <w:proofErr w:type="spellEnd"/>
      <w:r w:rsidRPr="00C05665">
        <w:rPr>
          <w:color w:val="323232"/>
        </w:rPr>
        <w:t xml:space="preserve"> uses an RDBMS for storing state.</w:t>
      </w:r>
    </w:p>
    <w:p w:rsidR="00C05665" w:rsidRPr="00C05665" w:rsidRDefault="00C05665" w:rsidP="00C05665">
      <w:pPr>
        <w:pStyle w:val="NormalWeb"/>
        <w:shd w:val="clear" w:color="auto" w:fill="FFFFFF"/>
        <w:rPr>
          <w:color w:val="343434"/>
        </w:rPr>
      </w:pPr>
      <w:r w:rsidRPr="00C05665">
        <w:rPr>
          <w:color w:val="343434"/>
        </w:rPr>
        <w:t xml:space="preserve">It is necessary to keep workflow.xml (a workflow definition file) in the top level directory (parent directory with workflow name). Lib directory contains Jar files containing </w:t>
      </w:r>
      <w:proofErr w:type="spellStart"/>
      <w:r w:rsidRPr="00C05665">
        <w:rPr>
          <w:color w:val="343434"/>
        </w:rPr>
        <w:t>MapReduce</w:t>
      </w:r>
      <w:proofErr w:type="spellEnd"/>
      <w:r w:rsidRPr="00C05665">
        <w:rPr>
          <w:color w:val="343434"/>
        </w:rPr>
        <w:t xml:space="preserve"> classes. Workflow application conforming to this layout can be built with any build tool e.g., Ant or Maven.</w:t>
      </w:r>
    </w:p>
    <w:p w:rsidR="00C05665" w:rsidRPr="00C05665" w:rsidRDefault="00C05665" w:rsidP="00C05665">
      <w:pPr>
        <w:pStyle w:val="NormalWeb"/>
        <w:shd w:val="clear" w:color="auto" w:fill="FFFFFF"/>
        <w:rPr>
          <w:color w:val="343434"/>
        </w:rPr>
      </w:pPr>
      <w:r w:rsidRPr="00C05665">
        <w:rPr>
          <w:color w:val="343434"/>
        </w:rPr>
        <w:t>Such a build need to be copied to HDFS using command, for example -</w:t>
      </w:r>
    </w:p>
    <w:p w:rsidR="00C05665" w:rsidRPr="00C05665" w:rsidRDefault="00C05665" w:rsidP="00C05665">
      <w:pPr>
        <w:pStyle w:val="NormalWeb"/>
        <w:shd w:val="clear" w:color="auto" w:fill="FFFFFF"/>
        <w:rPr>
          <w:color w:val="343434"/>
        </w:rPr>
      </w:pPr>
      <w:r w:rsidRPr="00C05665">
        <w:rPr>
          <w:color w:val="343434"/>
        </w:rPr>
        <w:t xml:space="preserve">% </w:t>
      </w:r>
      <w:proofErr w:type="spellStart"/>
      <w:r w:rsidRPr="00C05665">
        <w:rPr>
          <w:color w:val="343434"/>
        </w:rPr>
        <w:t>hadoop</w:t>
      </w:r>
      <w:proofErr w:type="spellEnd"/>
      <w:r w:rsidRPr="00C05665">
        <w:rPr>
          <w:color w:val="343434"/>
        </w:rPr>
        <w:t xml:space="preserve"> fs -put </w:t>
      </w:r>
      <w:proofErr w:type="spellStart"/>
      <w:r w:rsidRPr="00C05665">
        <w:rPr>
          <w:color w:val="343434"/>
        </w:rPr>
        <w:t>hadoop</w:t>
      </w:r>
      <w:proofErr w:type="spellEnd"/>
      <w:r w:rsidRPr="00C05665">
        <w:rPr>
          <w:color w:val="343434"/>
        </w:rPr>
        <w:t>-examples/target/</w:t>
      </w:r>
      <w:r w:rsidRPr="00C05665">
        <w:rPr>
          <w:rStyle w:val="apple-converted-space"/>
          <w:color w:val="343434"/>
        </w:rPr>
        <w:t> </w:t>
      </w:r>
      <w:r w:rsidRPr="00C05665">
        <w:rPr>
          <w:color w:val="343434"/>
        </w:rPr>
        <w:t>name of workflow</w:t>
      </w:r>
      <w:r w:rsidRPr="00C05665">
        <w:rPr>
          <w:rStyle w:val="apple-converted-space"/>
          <w:color w:val="343434"/>
        </w:rPr>
        <w:t> </w:t>
      </w:r>
      <w:r w:rsidRPr="00C05665">
        <w:rPr>
          <w:rStyle w:val="Strong"/>
          <w:color w:val="343434"/>
        </w:rPr>
        <w:t xml:space="preserve">Steps for Running an </w:t>
      </w:r>
      <w:proofErr w:type="spellStart"/>
      <w:r w:rsidRPr="00C05665">
        <w:rPr>
          <w:rStyle w:val="Strong"/>
          <w:color w:val="343434"/>
        </w:rPr>
        <w:t>Oozie</w:t>
      </w:r>
      <w:proofErr w:type="spellEnd"/>
      <w:r w:rsidRPr="00C05665">
        <w:rPr>
          <w:rStyle w:val="Strong"/>
          <w:color w:val="343434"/>
        </w:rPr>
        <w:t xml:space="preserve"> workflow job</w:t>
      </w:r>
    </w:p>
    <w:p w:rsidR="00C05665" w:rsidRPr="00C05665" w:rsidRDefault="00C05665" w:rsidP="00C05665">
      <w:pPr>
        <w:pStyle w:val="NormalWeb"/>
        <w:shd w:val="clear" w:color="auto" w:fill="FFFFFF"/>
        <w:rPr>
          <w:color w:val="343434"/>
        </w:rPr>
      </w:pPr>
      <w:r w:rsidRPr="00C05665">
        <w:rPr>
          <w:color w:val="343434"/>
        </w:rPr>
        <w:lastRenderedPageBreak/>
        <w:t xml:space="preserve">In this section we will see how to run a workflow job. To run this, we will use </w:t>
      </w:r>
      <w:proofErr w:type="spellStart"/>
      <w:r w:rsidRPr="00C05665">
        <w:rPr>
          <w:color w:val="343434"/>
        </w:rPr>
        <w:t>Oozie</w:t>
      </w:r>
      <w:proofErr w:type="spellEnd"/>
      <w:r w:rsidRPr="00C05665">
        <w:rPr>
          <w:color w:val="343434"/>
        </w:rPr>
        <w:t xml:space="preserve"> command-line tool (a client program which communicates with the </w:t>
      </w:r>
      <w:proofErr w:type="spellStart"/>
      <w:r w:rsidRPr="00C05665">
        <w:rPr>
          <w:color w:val="343434"/>
        </w:rPr>
        <w:t>Oozie</w:t>
      </w:r>
      <w:proofErr w:type="spellEnd"/>
      <w:r w:rsidRPr="00C05665">
        <w:rPr>
          <w:color w:val="343434"/>
        </w:rPr>
        <w:t xml:space="preserve"> server).</w:t>
      </w:r>
    </w:p>
    <w:p w:rsidR="00C05665" w:rsidRPr="00C05665" w:rsidRDefault="00C05665" w:rsidP="00C05665">
      <w:pPr>
        <w:pStyle w:val="NormalWeb"/>
        <w:shd w:val="clear" w:color="auto" w:fill="FFFFFF"/>
        <w:rPr>
          <w:color w:val="343434"/>
        </w:rPr>
      </w:pPr>
      <w:r w:rsidRPr="00C05665">
        <w:rPr>
          <w:rStyle w:val="Strong"/>
          <w:color w:val="343434"/>
        </w:rPr>
        <w:t xml:space="preserve">1. Export OOZIE_URL environment variable which tells the </w:t>
      </w:r>
      <w:proofErr w:type="spellStart"/>
      <w:r w:rsidRPr="00C05665">
        <w:rPr>
          <w:rStyle w:val="Strong"/>
          <w:color w:val="343434"/>
        </w:rPr>
        <w:t>oozie</w:t>
      </w:r>
      <w:proofErr w:type="spellEnd"/>
      <w:r w:rsidRPr="00C05665">
        <w:rPr>
          <w:rStyle w:val="Strong"/>
          <w:color w:val="343434"/>
        </w:rPr>
        <w:t xml:space="preserve"> command which </w:t>
      </w:r>
      <w:proofErr w:type="spellStart"/>
      <w:r w:rsidRPr="00C05665">
        <w:rPr>
          <w:rStyle w:val="Strong"/>
          <w:color w:val="343434"/>
        </w:rPr>
        <w:t>Oozie</w:t>
      </w:r>
      <w:proofErr w:type="spellEnd"/>
      <w:r w:rsidRPr="00C05665">
        <w:rPr>
          <w:rStyle w:val="Strong"/>
          <w:color w:val="343434"/>
        </w:rPr>
        <w:t xml:space="preserve"> server to use (here we’re using one running locally):</w:t>
      </w:r>
    </w:p>
    <w:p w:rsidR="00C05665" w:rsidRPr="00C05665" w:rsidRDefault="00C05665" w:rsidP="00C05665">
      <w:pPr>
        <w:pStyle w:val="NormalWeb"/>
        <w:shd w:val="clear" w:color="auto" w:fill="FFFFFF"/>
        <w:rPr>
          <w:color w:val="343434"/>
        </w:rPr>
      </w:pPr>
      <w:r w:rsidRPr="00C05665">
        <w:rPr>
          <w:color w:val="343434"/>
        </w:rPr>
        <w:t>% export OOZIE_URL="http://localhost:11000/</w:t>
      </w:r>
      <w:proofErr w:type="spellStart"/>
      <w:r w:rsidRPr="00C05665">
        <w:rPr>
          <w:color w:val="343434"/>
        </w:rPr>
        <w:t>oozie</w:t>
      </w:r>
      <w:proofErr w:type="spellEnd"/>
      <w:r w:rsidRPr="00C05665">
        <w:rPr>
          <w:color w:val="343434"/>
        </w:rPr>
        <w:t>"</w:t>
      </w:r>
    </w:p>
    <w:p w:rsidR="00C05665" w:rsidRPr="00C05665" w:rsidRDefault="00C05665" w:rsidP="00C05665">
      <w:pPr>
        <w:pStyle w:val="NormalWeb"/>
        <w:shd w:val="clear" w:color="auto" w:fill="FFFFFF"/>
        <w:rPr>
          <w:color w:val="343434"/>
        </w:rPr>
      </w:pPr>
      <w:r w:rsidRPr="00C05665">
        <w:rPr>
          <w:rStyle w:val="Strong"/>
          <w:color w:val="343434"/>
        </w:rPr>
        <w:t>2. Run workflow job using-</w:t>
      </w:r>
    </w:p>
    <w:p w:rsidR="00C05665" w:rsidRPr="00C05665" w:rsidRDefault="00C05665" w:rsidP="00C05665">
      <w:pPr>
        <w:pStyle w:val="NormalWeb"/>
        <w:shd w:val="clear" w:color="auto" w:fill="FFFFFF"/>
        <w:rPr>
          <w:color w:val="343434"/>
        </w:rPr>
      </w:pPr>
      <w:r w:rsidRPr="00C05665">
        <w:rPr>
          <w:color w:val="343434"/>
        </w:rPr>
        <w:t xml:space="preserve">% </w:t>
      </w:r>
      <w:proofErr w:type="spellStart"/>
      <w:r w:rsidRPr="00C05665">
        <w:rPr>
          <w:color w:val="343434"/>
        </w:rPr>
        <w:t>oozie</w:t>
      </w:r>
      <w:proofErr w:type="spellEnd"/>
      <w:r w:rsidRPr="00C05665">
        <w:rPr>
          <w:color w:val="343434"/>
        </w:rPr>
        <w:t xml:space="preserve"> job -</w:t>
      </w:r>
      <w:proofErr w:type="spellStart"/>
      <w:r w:rsidRPr="00C05665">
        <w:rPr>
          <w:color w:val="343434"/>
        </w:rPr>
        <w:t>config</w:t>
      </w:r>
      <w:proofErr w:type="spellEnd"/>
      <w:r w:rsidRPr="00C05665">
        <w:rPr>
          <w:color w:val="343434"/>
        </w:rPr>
        <w:t xml:space="preserve"> ch05/</w:t>
      </w:r>
      <w:proofErr w:type="spellStart"/>
      <w:r w:rsidRPr="00C05665">
        <w:rPr>
          <w:color w:val="343434"/>
        </w:rPr>
        <w:t>src</w:t>
      </w:r>
      <w:proofErr w:type="spellEnd"/>
      <w:r w:rsidRPr="00C05665">
        <w:rPr>
          <w:color w:val="343434"/>
        </w:rPr>
        <w:t>/main/resources/max-temp-</w:t>
      </w:r>
      <w:proofErr w:type="spellStart"/>
      <w:r w:rsidRPr="00C05665">
        <w:rPr>
          <w:color w:val="343434"/>
        </w:rPr>
        <w:t>workflow.properties</w:t>
      </w:r>
      <w:proofErr w:type="spellEnd"/>
      <w:r w:rsidRPr="00C05665">
        <w:rPr>
          <w:color w:val="343434"/>
        </w:rPr>
        <w:t xml:space="preserve"> -run</w:t>
      </w:r>
    </w:p>
    <w:p w:rsidR="00C05665" w:rsidRPr="00C05665" w:rsidRDefault="00C05665" w:rsidP="00C05665">
      <w:pPr>
        <w:pStyle w:val="NormalWeb"/>
        <w:shd w:val="clear" w:color="auto" w:fill="FFFFFF"/>
        <w:rPr>
          <w:color w:val="343434"/>
        </w:rPr>
      </w:pPr>
      <w:r w:rsidRPr="00C05665">
        <w:rPr>
          <w:color w:val="343434"/>
        </w:rPr>
        <w:t>The -</w:t>
      </w:r>
      <w:proofErr w:type="spellStart"/>
      <w:r w:rsidRPr="00C05665">
        <w:rPr>
          <w:color w:val="343434"/>
        </w:rPr>
        <w:t>config</w:t>
      </w:r>
      <w:proofErr w:type="spellEnd"/>
      <w:r w:rsidRPr="00C05665">
        <w:rPr>
          <w:color w:val="343434"/>
        </w:rPr>
        <w:t xml:space="preserve"> option refers to a local</w:t>
      </w:r>
      <w:hyperlink r:id="rId6" w:history="1">
        <w:r w:rsidRPr="00C05665">
          <w:rPr>
            <w:rStyle w:val="apple-converted-space"/>
            <w:color w:val="40A2B5"/>
          </w:rPr>
          <w:t> </w:t>
        </w:r>
        <w:r w:rsidRPr="00C05665">
          <w:rPr>
            <w:rStyle w:val="Hyperlink"/>
            <w:color w:val="40A2B5"/>
          </w:rPr>
          <w:t>Java</w:t>
        </w:r>
        <w:r w:rsidRPr="00C05665">
          <w:rPr>
            <w:rStyle w:val="apple-converted-space"/>
            <w:color w:val="40A2B5"/>
          </w:rPr>
          <w:t> </w:t>
        </w:r>
      </w:hyperlink>
      <w:r w:rsidRPr="00C05665">
        <w:rPr>
          <w:color w:val="343434"/>
        </w:rPr>
        <w:t xml:space="preserve">properties file containing definitions for the parameters in the workflow XML file, as well as </w:t>
      </w:r>
      <w:proofErr w:type="spellStart"/>
      <w:r w:rsidRPr="00C05665">
        <w:rPr>
          <w:color w:val="343434"/>
        </w:rPr>
        <w:t>oozie.wf.application.path</w:t>
      </w:r>
      <w:proofErr w:type="spellEnd"/>
      <w:r w:rsidRPr="00C05665">
        <w:rPr>
          <w:color w:val="343434"/>
        </w:rPr>
        <w:t xml:space="preserve">, which tells </w:t>
      </w:r>
      <w:proofErr w:type="spellStart"/>
      <w:r w:rsidRPr="00C05665">
        <w:rPr>
          <w:color w:val="343434"/>
        </w:rPr>
        <w:t>Oozie</w:t>
      </w:r>
      <w:proofErr w:type="spellEnd"/>
      <w:r w:rsidRPr="00C05665">
        <w:rPr>
          <w:color w:val="343434"/>
        </w:rPr>
        <w:t xml:space="preserve"> the location of the workflow application in HDFS.</w:t>
      </w:r>
    </w:p>
    <w:p w:rsidR="00C05665" w:rsidRPr="00C05665" w:rsidRDefault="00C05665" w:rsidP="00C05665">
      <w:pPr>
        <w:pStyle w:val="NormalWeb"/>
        <w:shd w:val="clear" w:color="auto" w:fill="FFFFFF"/>
        <w:rPr>
          <w:color w:val="343434"/>
        </w:rPr>
      </w:pPr>
      <w:r w:rsidRPr="00C05665">
        <w:rPr>
          <w:color w:val="343434"/>
        </w:rPr>
        <w:t>Example contents of the properties file:</w:t>
      </w:r>
    </w:p>
    <w:p w:rsidR="00C05665" w:rsidRPr="00C05665" w:rsidRDefault="00C05665" w:rsidP="00C05665">
      <w:pPr>
        <w:pStyle w:val="NormalWeb"/>
        <w:shd w:val="clear" w:color="auto" w:fill="FFFFFF"/>
        <w:rPr>
          <w:color w:val="343434"/>
        </w:rPr>
      </w:pPr>
      <w:proofErr w:type="spellStart"/>
      <w:proofErr w:type="gramStart"/>
      <w:r w:rsidRPr="00C05665">
        <w:rPr>
          <w:color w:val="343434"/>
        </w:rPr>
        <w:t>nameNode</w:t>
      </w:r>
      <w:proofErr w:type="spellEnd"/>
      <w:r w:rsidRPr="00C05665">
        <w:rPr>
          <w:color w:val="343434"/>
        </w:rPr>
        <w:t>=</w:t>
      </w:r>
      <w:proofErr w:type="gramEnd"/>
      <w:r w:rsidRPr="00C05665">
        <w:rPr>
          <w:color w:val="343434"/>
        </w:rPr>
        <w:t xml:space="preserve">hdfs://localhost:8020 </w:t>
      </w:r>
      <w:proofErr w:type="spellStart"/>
      <w:r w:rsidRPr="00C05665">
        <w:rPr>
          <w:color w:val="343434"/>
        </w:rPr>
        <w:t>jobTracker</w:t>
      </w:r>
      <w:proofErr w:type="spellEnd"/>
      <w:r w:rsidRPr="00C05665">
        <w:rPr>
          <w:color w:val="343434"/>
        </w:rPr>
        <w:t xml:space="preserve">=localhost:8021 </w:t>
      </w:r>
      <w:proofErr w:type="spellStart"/>
      <w:r w:rsidRPr="00C05665">
        <w:rPr>
          <w:color w:val="343434"/>
        </w:rPr>
        <w:t>oozie.wf.application.path</w:t>
      </w:r>
      <w:proofErr w:type="spellEnd"/>
      <w:r w:rsidRPr="00C05665">
        <w:rPr>
          <w:color w:val="343434"/>
        </w:rPr>
        <w:t>=${</w:t>
      </w:r>
      <w:proofErr w:type="spellStart"/>
      <w:r w:rsidRPr="00C05665">
        <w:rPr>
          <w:color w:val="343434"/>
        </w:rPr>
        <w:t>nameNode</w:t>
      </w:r>
      <w:proofErr w:type="spellEnd"/>
      <w:r w:rsidRPr="00C05665">
        <w:rPr>
          <w:color w:val="343434"/>
        </w:rPr>
        <w:t>}/user/${user.name}/</w:t>
      </w:r>
    </w:p>
    <w:p w:rsidR="00C05665" w:rsidRPr="00C05665" w:rsidRDefault="00C05665" w:rsidP="00C05665">
      <w:pPr>
        <w:pStyle w:val="NormalWeb"/>
        <w:shd w:val="clear" w:color="auto" w:fill="FFFFFF"/>
        <w:rPr>
          <w:color w:val="343434"/>
        </w:rPr>
      </w:pPr>
      <w:r w:rsidRPr="00C05665">
        <w:rPr>
          <w:rStyle w:val="Strong"/>
          <w:color w:val="343434"/>
        </w:rPr>
        <w:t>3. Get the status of workflow job-</w:t>
      </w:r>
    </w:p>
    <w:p w:rsidR="00C05665" w:rsidRPr="00C05665" w:rsidRDefault="00C05665" w:rsidP="00C05665">
      <w:pPr>
        <w:pStyle w:val="NormalWeb"/>
        <w:shd w:val="clear" w:color="auto" w:fill="FFFFFF"/>
        <w:rPr>
          <w:color w:val="343434"/>
        </w:rPr>
      </w:pPr>
      <w:r w:rsidRPr="00C05665">
        <w:rPr>
          <w:color w:val="343434"/>
        </w:rPr>
        <w:t>Status of workflow job can be seen using subcommand 'job' with '-info' option and specifying job id after '-info'.</w:t>
      </w:r>
    </w:p>
    <w:p w:rsidR="00C05665" w:rsidRPr="00C05665" w:rsidRDefault="00C05665" w:rsidP="00C05665">
      <w:pPr>
        <w:pStyle w:val="NormalWeb"/>
        <w:shd w:val="clear" w:color="auto" w:fill="FFFFFF"/>
        <w:rPr>
          <w:color w:val="343434"/>
        </w:rPr>
      </w:pPr>
      <w:r w:rsidRPr="00C05665">
        <w:rPr>
          <w:color w:val="343434"/>
        </w:rPr>
        <w:t xml:space="preserve">e.g., % </w:t>
      </w:r>
      <w:proofErr w:type="spellStart"/>
      <w:r w:rsidRPr="00C05665">
        <w:rPr>
          <w:color w:val="343434"/>
        </w:rPr>
        <w:t>oozie</w:t>
      </w:r>
      <w:proofErr w:type="spellEnd"/>
      <w:r w:rsidRPr="00C05665">
        <w:rPr>
          <w:color w:val="343434"/>
        </w:rPr>
        <w:t xml:space="preserve"> job -info</w:t>
      </w:r>
    </w:p>
    <w:p w:rsidR="00C05665" w:rsidRPr="00C05665" w:rsidRDefault="00C05665" w:rsidP="00C05665">
      <w:pPr>
        <w:pStyle w:val="NormalWeb"/>
        <w:shd w:val="clear" w:color="auto" w:fill="FFFFFF"/>
        <w:rPr>
          <w:color w:val="343434"/>
        </w:rPr>
      </w:pPr>
      <w:r w:rsidRPr="00C05665">
        <w:rPr>
          <w:color w:val="343434"/>
        </w:rPr>
        <w:t>Output shows status which is one of: RUNNING, KILLED, or SUCCEEDED.</w:t>
      </w:r>
    </w:p>
    <w:p w:rsidR="00C05665" w:rsidRPr="00C05665" w:rsidRDefault="00C05665" w:rsidP="00C05665">
      <w:pPr>
        <w:pStyle w:val="NormalWeb"/>
        <w:shd w:val="clear" w:color="auto" w:fill="FFFFFF"/>
        <w:rPr>
          <w:color w:val="343434"/>
        </w:rPr>
      </w:pPr>
      <w:r w:rsidRPr="00C05665">
        <w:rPr>
          <w:rStyle w:val="Strong"/>
          <w:color w:val="343434"/>
        </w:rPr>
        <w:t>4. Results of successful workflow execution can be seen using Hadoop command like-</w:t>
      </w:r>
    </w:p>
    <w:p w:rsidR="00C05665" w:rsidRPr="00C05665" w:rsidRDefault="00C05665" w:rsidP="00C05665">
      <w:pPr>
        <w:pStyle w:val="NormalWeb"/>
        <w:shd w:val="clear" w:color="auto" w:fill="FFFFFF"/>
        <w:rPr>
          <w:color w:val="343434"/>
        </w:rPr>
      </w:pPr>
      <w:r w:rsidRPr="00C05665">
        <w:rPr>
          <w:color w:val="343434"/>
        </w:rPr>
        <w:t xml:space="preserve">% </w:t>
      </w:r>
      <w:proofErr w:type="spellStart"/>
      <w:r w:rsidRPr="00C05665">
        <w:rPr>
          <w:color w:val="343434"/>
        </w:rPr>
        <w:t>hadoop</w:t>
      </w:r>
      <w:proofErr w:type="spellEnd"/>
      <w:r w:rsidRPr="00C05665">
        <w:rPr>
          <w:color w:val="343434"/>
        </w:rPr>
        <w:t xml:space="preserve"> fs -cat</w:t>
      </w:r>
    </w:p>
    <w:p w:rsidR="00C05665" w:rsidRPr="00C05665" w:rsidRDefault="00C05665" w:rsidP="00C05665">
      <w:pPr>
        <w:pStyle w:val="Heading3"/>
        <w:shd w:val="clear" w:color="auto" w:fill="FFFFFF"/>
        <w:spacing w:line="372" w:lineRule="atLeast"/>
        <w:rPr>
          <w:rFonts w:ascii="Times New Roman" w:hAnsi="Times New Roman" w:cs="Times New Roman"/>
          <w:color w:val="343434"/>
        </w:rPr>
      </w:pPr>
      <w:r w:rsidRPr="00C05665">
        <w:rPr>
          <w:rStyle w:val="Strong"/>
          <w:rFonts w:ascii="Times New Roman" w:hAnsi="Times New Roman" w:cs="Times New Roman"/>
          <w:b w:val="0"/>
          <w:bCs w:val="0"/>
          <w:color w:val="343434"/>
        </w:rPr>
        <w:t xml:space="preserve">Why use </w:t>
      </w:r>
      <w:proofErr w:type="spellStart"/>
      <w:r w:rsidRPr="00C05665">
        <w:rPr>
          <w:rStyle w:val="Strong"/>
          <w:rFonts w:ascii="Times New Roman" w:hAnsi="Times New Roman" w:cs="Times New Roman"/>
          <w:b w:val="0"/>
          <w:bCs w:val="0"/>
          <w:color w:val="343434"/>
        </w:rPr>
        <w:t>Oozie</w:t>
      </w:r>
      <w:proofErr w:type="spellEnd"/>
      <w:r w:rsidRPr="00C05665">
        <w:rPr>
          <w:rStyle w:val="Strong"/>
          <w:rFonts w:ascii="Times New Roman" w:hAnsi="Times New Roman" w:cs="Times New Roman"/>
          <w:b w:val="0"/>
          <w:bCs w:val="0"/>
          <w:color w:val="343434"/>
        </w:rPr>
        <w:t>?</w:t>
      </w:r>
    </w:p>
    <w:p w:rsidR="00C05665" w:rsidRPr="00C05665" w:rsidRDefault="00C05665" w:rsidP="00C05665">
      <w:pPr>
        <w:pStyle w:val="NormalWeb"/>
        <w:shd w:val="clear" w:color="auto" w:fill="FFFFFF"/>
        <w:rPr>
          <w:color w:val="343434"/>
        </w:rPr>
      </w:pPr>
      <w:r w:rsidRPr="00C05665">
        <w:rPr>
          <w:color w:val="343434"/>
        </w:rPr>
        <w:t xml:space="preserve">Main purpose of using </w:t>
      </w:r>
      <w:proofErr w:type="spellStart"/>
      <w:r w:rsidRPr="00C05665">
        <w:rPr>
          <w:color w:val="343434"/>
        </w:rPr>
        <w:t>Oozie</w:t>
      </w:r>
      <w:proofErr w:type="spellEnd"/>
      <w:r w:rsidRPr="00C05665">
        <w:rPr>
          <w:color w:val="343434"/>
        </w:rPr>
        <w:t xml:space="preserve"> is to manage different type of jobs being processed in Hadoop system.</w:t>
      </w:r>
    </w:p>
    <w:p w:rsidR="00C05665" w:rsidRPr="00C05665" w:rsidRDefault="00C05665" w:rsidP="00C05665">
      <w:pPr>
        <w:pStyle w:val="NormalWeb"/>
        <w:shd w:val="clear" w:color="auto" w:fill="FFFFFF"/>
        <w:rPr>
          <w:color w:val="343434"/>
        </w:rPr>
      </w:pPr>
      <w:r w:rsidRPr="00C05665">
        <w:rPr>
          <w:color w:val="343434"/>
        </w:rPr>
        <w:t xml:space="preserve">Dependencies between jobs are specified by user in the form of Directed Acyclic Graphs. </w:t>
      </w:r>
      <w:proofErr w:type="spellStart"/>
      <w:r w:rsidRPr="00C05665">
        <w:rPr>
          <w:color w:val="343434"/>
        </w:rPr>
        <w:t>Oozie</w:t>
      </w:r>
      <w:proofErr w:type="spellEnd"/>
      <w:r w:rsidRPr="00C05665">
        <w:rPr>
          <w:color w:val="343434"/>
        </w:rPr>
        <w:t xml:space="preserve"> consumes this information and takes care of their execution in correct order as specified in a workflow. That way user's time to manage complete workflow is saved. In addition, </w:t>
      </w:r>
      <w:proofErr w:type="spellStart"/>
      <w:r w:rsidRPr="00C05665">
        <w:rPr>
          <w:color w:val="343434"/>
        </w:rPr>
        <w:t>Oozie</w:t>
      </w:r>
      <w:proofErr w:type="spellEnd"/>
      <w:r w:rsidRPr="00C05665">
        <w:rPr>
          <w:color w:val="343434"/>
        </w:rPr>
        <w:t xml:space="preserve"> has a provision to specify frequency of execution of a particular job.</w:t>
      </w:r>
    </w:p>
    <w:p w:rsidR="00C05665" w:rsidRPr="00C05665" w:rsidRDefault="00C05665" w:rsidP="00C05665">
      <w:pPr>
        <w:pStyle w:val="Heading3"/>
        <w:shd w:val="clear" w:color="auto" w:fill="FFFFFF"/>
        <w:spacing w:line="372" w:lineRule="atLeast"/>
        <w:rPr>
          <w:rFonts w:ascii="Times New Roman" w:hAnsi="Times New Roman" w:cs="Times New Roman"/>
          <w:color w:val="343434"/>
        </w:rPr>
      </w:pPr>
      <w:r w:rsidRPr="00C05665">
        <w:rPr>
          <w:rStyle w:val="Strong"/>
          <w:rFonts w:ascii="Times New Roman" w:hAnsi="Times New Roman" w:cs="Times New Roman"/>
          <w:b w:val="0"/>
          <w:bCs w:val="0"/>
          <w:color w:val="343434"/>
        </w:rPr>
        <w:lastRenderedPageBreak/>
        <w:t>FEATURES OF OOZIE</w:t>
      </w:r>
    </w:p>
    <w:p w:rsidR="00C05665" w:rsidRPr="00C05665" w:rsidRDefault="00C05665" w:rsidP="00C05665">
      <w:pPr>
        <w:numPr>
          <w:ilvl w:val="0"/>
          <w:numId w:val="3"/>
        </w:numPr>
        <w:shd w:val="clear" w:color="auto" w:fill="FFFFFF"/>
        <w:spacing w:before="100" w:beforeAutospacing="1" w:after="100" w:afterAutospacing="1" w:line="240" w:lineRule="auto"/>
        <w:rPr>
          <w:rFonts w:ascii="Times New Roman" w:hAnsi="Times New Roman" w:cs="Times New Roman"/>
          <w:color w:val="343434"/>
          <w:sz w:val="24"/>
          <w:szCs w:val="24"/>
        </w:rPr>
      </w:pPr>
      <w:proofErr w:type="spellStart"/>
      <w:r w:rsidRPr="00C05665">
        <w:rPr>
          <w:rFonts w:ascii="Times New Roman" w:hAnsi="Times New Roman" w:cs="Times New Roman"/>
          <w:color w:val="343434"/>
          <w:sz w:val="24"/>
          <w:szCs w:val="24"/>
        </w:rPr>
        <w:t>Oozie</w:t>
      </w:r>
      <w:proofErr w:type="spellEnd"/>
      <w:r w:rsidRPr="00C05665">
        <w:rPr>
          <w:rFonts w:ascii="Times New Roman" w:hAnsi="Times New Roman" w:cs="Times New Roman"/>
          <w:color w:val="343434"/>
          <w:sz w:val="24"/>
          <w:szCs w:val="24"/>
        </w:rPr>
        <w:t xml:space="preserve"> has client API and command line interface which can be used to launch, control and monitor job from Java application.</w:t>
      </w:r>
    </w:p>
    <w:p w:rsidR="00C05665" w:rsidRPr="00C05665" w:rsidRDefault="00C05665" w:rsidP="00C05665">
      <w:pPr>
        <w:numPr>
          <w:ilvl w:val="0"/>
          <w:numId w:val="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C05665">
        <w:rPr>
          <w:rFonts w:ascii="Times New Roman" w:hAnsi="Times New Roman" w:cs="Times New Roman"/>
          <w:color w:val="343434"/>
          <w:sz w:val="24"/>
          <w:szCs w:val="24"/>
        </w:rPr>
        <w:t>Using its Web Service APIs one can control jobs from anywhere.</w:t>
      </w:r>
    </w:p>
    <w:p w:rsidR="00C05665" w:rsidRPr="00C05665" w:rsidRDefault="00C05665" w:rsidP="00C05665">
      <w:pPr>
        <w:numPr>
          <w:ilvl w:val="0"/>
          <w:numId w:val="3"/>
        </w:numPr>
        <w:shd w:val="clear" w:color="auto" w:fill="FFFFFF"/>
        <w:spacing w:before="100" w:beforeAutospacing="1" w:after="100" w:afterAutospacing="1" w:line="240" w:lineRule="auto"/>
        <w:rPr>
          <w:rFonts w:ascii="Times New Roman" w:hAnsi="Times New Roman" w:cs="Times New Roman"/>
          <w:color w:val="343434"/>
          <w:sz w:val="24"/>
          <w:szCs w:val="24"/>
        </w:rPr>
      </w:pPr>
      <w:proofErr w:type="spellStart"/>
      <w:r w:rsidRPr="00C05665">
        <w:rPr>
          <w:rFonts w:ascii="Times New Roman" w:hAnsi="Times New Roman" w:cs="Times New Roman"/>
          <w:color w:val="343434"/>
          <w:sz w:val="24"/>
          <w:szCs w:val="24"/>
        </w:rPr>
        <w:t>Oozie</w:t>
      </w:r>
      <w:proofErr w:type="spellEnd"/>
      <w:r w:rsidRPr="00C05665">
        <w:rPr>
          <w:rFonts w:ascii="Times New Roman" w:hAnsi="Times New Roman" w:cs="Times New Roman"/>
          <w:color w:val="343434"/>
          <w:sz w:val="24"/>
          <w:szCs w:val="24"/>
        </w:rPr>
        <w:t xml:space="preserve"> has provision to execute jobs which are scheduled to run periodically.</w:t>
      </w:r>
    </w:p>
    <w:p w:rsidR="00C05665" w:rsidRPr="00C05665" w:rsidRDefault="00C05665" w:rsidP="00C05665">
      <w:pPr>
        <w:numPr>
          <w:ilvl w:val="0"/>
          <w:numId w:val="3"/>
        </w:numPr>
        <w:shd w:val="clear" w:color="auto" w:fill="FFFFFF"/>
        <w:spacing w:before="100" w:beforeAutospacing="1" w:after="100" w:afterAutospacing="1" w:line="240" w:lineRule="auto"/>
        <w:rPr>
          <w:rFonts w:ascii="Times New Roman" w:hAnsi="Times New Roman" w:cs="Times New Roman"/>
          <w:color w:val="343434"/>
          <w:sz w:val="24"/>
          <w:szCs w:val="24"/>
        </w:rPr>
      </w:pPr>
      <w:proofErr w:type="spellStart"/>
      <w:r w:rsidRPr="00C05665">
        <w:rPr>
          <w:rFonts w:ascii="Times New Roman" w:hAnsi="Times New Roman" w:cs="Times New Roman"/>
          <w:color w:val="343434"/>
          <w:sz w:val="24"/>
          <w:szCs w:val="24"/>
        </w:rPr>
        <w:t>Oozie</w:t>
      </w:r>
      <w:proofErr w:type="spellEnd"/>
      <w:r w:rsidRPr="00C05665">
        <w:rPr>
          <w:rFonts w:ascii="Times New Roman" w:hAnsi="Times New Roman" w:cs="Times New Roman"/>
          <w:color w:val="343434"/>
          <w:sz w:val="24"/>
          <w:szCs w:val="24"/>
        </w:rPr>
        <w:t xml:space="preserve"> has provision to send email notifications upon completion of jobs.</w:t>
      </w:r>
    </w:p>
    <w:p w:rsidR="00C05665" w:rsidRPr="00C05665" w:rsidRDefault="00C05665" w:rsidP="00C05665">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p>
    <w:p w:rsidR="00C05665" w:rsidRPr="00C05665" w:rsidRDefault="00C05665">
      <w:pPr>
        <w:rPr>
          <w:rFonts w:ascii="Times New Roman" w:hAnsi="Times New Roman" w:cs="Times New Roman"/>
          <w:sz w:val="24"/>
          <w:szCs w:val="24"/>
        </w:rPr>
      </w:pPr>
      <w:bookmarkStart w:id="0" w:name="_GoBack"/>
      <w:bookmarkEnd w:id="0"/>
    </w:p>
    <w:sectPr w:rsidR="00C05665" w:rsidRPr="00C05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E6C51"/>
    <w:multiLevelType w:val="multilevel"/>
    <w:tmpl w:val="6F3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F34F47"/>
    <w:multiLevelType w:val="multilevel"/>
    <w:tmpl w:val="5234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317B24"/>
    <w:multiLevelType w:val="multilevel"/>
    <w:tmpl w:val="BBFA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665"/>
    <w:rsid w:val="0080140C"/>
    <w:rsid w:val="00822EAC"/>
    <w:rsid w:val="00881558"/>
    <w:rsid w:val="00C0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FCC3F-759B-4C55-AF40-04D6983F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056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056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056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0566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566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0566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056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5665"/>
  </w:style>
  <w:style w:type="character" w:styleId="HTMLTypewriter">
    <w:name w:val="HTML Typewriter"/>
    <w:basedOn w:val="DefaultParagraphFont"/>
    <w:uiPriority w:val="99"/>
    <w:semiHidden/>
    <w:unhideWhenUsed/>
    <w:rsid w:val="00C056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5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566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05665"/>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C05665"/>
    <w:rPr>
      <w:i/>
      <w:iCs/>
    </w:rPr>
  </w:style>
  <w:style w:type="character" w:customStyle="1" w:styleId="Heading3Char">
    <w:name w:val="Heading 3 Char"/>
    <w:basedOn w:val="DefaultParagraphFont"/>
    <w:link w:val="Heading3"/>
    <w:uiPriority w:val="9"/>
    <w:semiHidden/>
    <w:rsid w:val="00C0566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05665"/>
    <w:rPr>
      <w:b/>
      <w:bCs/>
    </w:rPr>
  </w:style>
  <w:style w:type="character" w:styleId="Hyperlink">
    <w:name w:val="Hyperlink"/>
    <w:basedOn w:val="DefaultParagraphFont"/>
    <w:uiPriority w:val="99"/>
    <w:semiHidden/>
    <w:unhideWhenUsed/>
    <w:rsid w:val="00C056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770855">
      <w:bodyDiv w:val="1"/>
      <w:marLeft w:val="0"/>
      <w:marRight w:val="0"/>
      <w:marTop w:val="0"/>
      <w:marBottom w:val="0"/>
      <w:divBdr>
        <w:top w:val="none" w:sz="0" w:space="0" w:color="auto"/>
        <w:left w:val="none" w:sz="0" w:space="0" w:color="auto"/>
        <w:bottom w:val="none" w:sz="0" w:space="0" w:color="auto"/>
        <w:right w:val="none" w:sz="0" w:space="0" w:color="auto"/>
      </w:divBdr>
    </w:div>
    <w:div w:id="1444421184">
      <w:bodyDiv w:val="1"/>
      <w:marLeft w:val="0"/>
      <w:marRight w:val="0"/>
      <w:marTop w:val="0"/>
      <w:marBottom w:val="0"/>
      <w:divBdr>
        <w:top w:val="none" w:sz="0" w:space="0" w:color="auto"/>
        <w:left w:val="none" w:sz="0" w:space="0" w:color="auto"/>
        <w:bottom w:val="none" w:sz="0" w:space="0" w:color="auto"/>
        <w:right w:val="none" w:sz="0" w:space="0" w:color="auto"/>
      </w:divBdr>
      <w:divsChild>
        <w:div w:id="589851264">
          <w:marLeft w:val="0"/>
          <w:marRight w:val="0"/>
          <w:marTop w:val="0"/>
          <w:marBottom w:val="0"/>
          <w:divBdr>
            <w:top w:val="none" w:sz="0" w:space="0" w:color="auto"/>
            <w:left w:val="none" w:sz="0" w:space="0" w:color="auto"/>
            <w:bottom w:val="none" w:sz="0" w:space="0" w:color="auto"/>
            <w:right w:val="none" w:sz="0" w:space="0" w:color="auto"/>
          </w:divBdr>
          <w:divsChild>
            <w:div w:id="194538194">
              <w:marLeft w:val="0"/>
              <w:marRight w:val="0"/>
              <w:marTop w:val="0"/>
              <w:marBottom w:val="0"/>
              <w:divBdr>
                <w:top w:val="none" w:sz="0" w:space="0" w:color="auto"/>
                <w:left w:val="none" w:sz="0" w:space="0" w:color="auto"/>
                <w:bottom w:val="none" w:sz="0" w:space="0" w:color="auto"/>
                <w:right w:val="none" w:sz="0" w:space="0" w:color="auto"/>
              </w:divBdr>
            </w:div>
            <w:div w:id="459881106">
              <w:marLeft w:val="0"/>
              <w:marRight w:val="0"/>
              <w:marTop w:val="0"/>
              <w:marBottom w:val="0"/>
              <w:divBdr>
                <w:top w:val="none" w:sz="0" w:space="0" w:color="auto"/>
                <w:left w:val="none" w:sz="0" w:space="0" w:color="auto"/>
                <w:bottom w:val="none" w:sz="0" w:space="0" w:color="auto"/>
                <w:right w:val="none" w:sz="0" w:space="0" w:color="auto"/>
              </w:divBdr>
            </w:div>
            <w:div w:id="477310953">
              <w:marLeft w:val="0"/>
              <w:marRight w:val="0"/>
              <w:marTop w:val="0"/>
              <w:marBottom w:val="0"/>
              <w:divBdr>
                <w:top w:val="none" w:sz="0" w:space="0" w:color="auto"/>
                <w:left w:val="none" w:sz="0" w:space="0" w:color="auto"/>
                <w:bottom w:val="none" w:sz="0" w:space="0" w:color="auto"/>
                <w:right w:val="none" w:sz="0" w:space="0" w:color="auto"/>
              </w:divBdr>
            </w:div>
            <w:div w:id="60909953">
              <w:marLeft w:val="0"/>
              <w:marRight w:val="0"/>
              <w:marTop w:val="0"/>
              <w:marBottom w:val="0"/>
              <w:divBdr>
                <w:top w:val="none" w:sz="0" w:space="0" w:color="auto"/>
                <w:left w:val="none" w:sz="0" w:space="0" w:color="auto"/>
                <w:bottom w:val="none" w:sz="0" w:space="0" w:color="auto"/>
                <w:right w:val="none" w:sz="0" w:space="0" w:color="auto"/>
              </w:divBdr>
            </w:div>
            <w:div w:id="5100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8952">
      <w:bodyDiv w:val="1"/>
      <w:marLeft w:val="0"/>
      <w:marRight w:val="0"/>
      <w:marTop w:val="0"/>
      <w:marBottom w:val="0"/>
      <w:divBdr>
        <w:top w:val="none" w:sz="0" w:space="0" w:color="auto"/>
        <w:left w:val="none" w:sz="0" w:space="0" w:color="auto"/>
        <w:bottom w:val="none" w:sz="0" w:space="0" w:color="auto"/>
        <w:right w:val="none" w:sz="0" w:space="0" w:color="auto"/>
      </w:divBdr>
    </w:div>
    <w:div w:id="1855414114">
      <w:bodyDiv w:val="1"/>
      <w:marLeft w:val="0"/>
      <w:marRight w:val="0"/>
      <w:marTop w:val="0"/>
      <w:marBottom w:val="0"/>
      <w:divBdr>
        <w:top w:val="none" w:sz="0" w:space="0" w:color="auto"/>
        <w:left w:val="none" w:sz="0" w:space="0" w:color="auto"/>
        <w:bottom w:val="none" w:sz="0" w:space="0" w:color="auto"/>
        <w:right w:val="none" w:sz="0" w:space="0" w:color="auto"/>
      </w:divBdr>
      <w:divsChild>
        <w:div w:id="1486555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99.com/java-tutorial.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2</cp:revision>
  <dcterms:created xsi:type="dcterms:W3CDTF">2017-05-16T10:45:00Z</dcterms:created>
  <dcterms:modified xsi:type="dcterms:W3CDTF">2017-05-16T11:03:00Z</dcterms:modified>
</cp:coreProperties>
</file>