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lang w:val="en-US" w:eastAsia="zh-CN"/>
        </w:rPr>
      </w:pPr>
      <w:r>
        <w:rPr>
          <w:lang w:val="en-US"/>
        </w:rPr>
        <w:t>Public I</w:t>
      </w:r>
      <w:r>
        <w:rPr>
          <w:rFonts w:hint="eastAsia"/>
          <w:lang w:val="en-US"/>
        </w:rPr>
        <w:t>terator</w:t>
      </w:r>
      <w:r>
        <w:rPr>
          <w:rFonts w:hint="default"/>
          <w:lang w:val="en-US" w:eastAsia="zh-CN"/>
        </w:rPr>
        <w:t>&lt;SingleDayMessage&gt; getStockMessage(String stocknumber,String begindate,String enddate)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lang w:val="en-US"/>
        </w:rPr>
        <w:t>I</w:t>
      </w:r>
      <w:r>
        <w:rPr>
          <w:rFonts w:hint="eastAsia"/>
          <w:lang w:val="en-US"/>
        </w:rPr>
        <w:t>terator</w:t>
      </w:r>
      <w:r>
        <w:rPr>
          <w:rFonts w:hint="default"/>
          <w:lang w:val="en-US" w:eastAsia="zh-CN"/>
        </w:rPr>
        <w:t>&lt;SingleDayMessage&gt; getStockList(MessageType type,String message)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lang w:val="en-US"/>
        </w:rPr>
        <w:t>I</w:t>
      </w:r>
      <w:r>
        <w:rPr>
          <w:rFonts w:hint="eastAsia"/>
          <w:lang w:val="en-US"/>
        </w:rPr>
        <w:t>terator</w:t>
      </w:r>
      <w:r>
        <w:rPr>
          <w:rFonts w:hint="default"/>
          <w:lang w:val="en-US" w:eastAsia="zh-CN"/>
        </w:rPr>
        <w:t>&lt;SingleDayMessage&gt; getAll</w:t>
      </w:r>
      <w:bookmarkStart w:id="0" w:name="_GoBack"/>
      <w:bookmarkEnd w:id="0"/>
      <w:r>
        <w:rPr>
          <w:rFonts w:hint="default"/>
          <w:lang w:val="en-US" w:eastAsia="zh-CN"/>
        </w:rPr>
        <w:t>Stock()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lang w:val="en-US"/>
        </w:rPr>
        <w:t>I</w:t>
      </w:r>
      <w:r>
        <w:rPr>
          <w:rFonts w:hint="eastAsia"/>
          <w:lang w:val="en-US"/>
        </w:rPr>
        <w:t>terator</w:t>
      </w:r>
      <w:r>
        <w:rPr>
          <w:rFonts w:hint="default"/>
          <w:lang w:val="en-US" w:eastAsia="zh-CN"/>
        </w:rPr>
        <w:t>&lt;MarketMessage&gt; getMarketMessage(MarketType type,String beginDate,String endDate)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lang w:val="en-US"/>
        </w:rPr>
        <w:t>I</w:t>
      </w:r>
      <w:r>
        <w:rPr>
          <w:rFonts w:hint="eastAsia"/>
          <w:lang w:val="en-US"/>
        </w:rPr>
        <w:t>terator</w:t>
      </w:r>
      <w:r>
        <w:rPr>
          <w:rFonts w:hint="default"/>
          <w:lang w:val="en-US" w:eastAsia="zh-CN"/>
        </w:rPr>
        <w:t>&lt;MarketMessage&gt; getMarketMessage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rop(MarketType type,double dropRate,String beginDate,String endDate)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lang w:val="en-US"/>
        </w:rPr>
        <w:t>I</w:t>
      </w:r>
      <w:r>
        <w:rPr>
          <w:rFonts w:hint="eastAsia"/>
          <w:lang w:val="en-US"/>
        </w:rPr>
        <w:t>terator</w:t>
      </w:r>
      <w:r>
        <w:rPr>
          <w:rFonts w:hint="default"/>
          <w:lang w:val="en-US" w:eastAsia="zh-CN"/>
        </w:rPr>
        <w:t>&lt;MarketMessage&gt; getMarketMessage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yRise(MarketType type,double riseRate,String beginDate,String endDate)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62D70"/>
    <w:rsid w:val="2F333630"/>
    <w:rsid w:val="35B333A7"/>
    <w:rsid w:val="5DB62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2016-03-03T10:59:00Z</dcterms:created>
  <dc:creator>dyp</dc:creator>
  <cp:lastModifiedBy>dyp</cp:lastModifiedBy>
  <dcterms:modified xsi:type="dcterms:W3CDTF">2016-03-03T12:38:22Z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