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1EB" w:rsidRPr="00C411EB" w:rsidRDefault="00C411EB" w:rsidP="00C411EB">
      <w:pPr>
        <w:widowControl/>
        <w:shd w:val="clear" w:color="auto" w:fill="FFFFFF"/>
        <w:spacing w:before="300" w:after="150"/>
        <w:jc w:val="left"/>
        <w:outlineLvl w:val="0"/>
        <w:rPr>
          <w:rFonts w:ascii="微软雅黑" w:eastAsia="微软雅黑" w:hAnsi="微软雅黑" w:cs="宋体"/>
          <w:color w:val="38485A"/>
          <w:kern w:val="36"/>
          <w:sz w:val="54"/>
          <w:szCs w:val="54"/>
        </w:rPr>
      </w:pPr>
      <w:r w:rsidRPr="00C411EB">
        <w:rPr>
          <w:rFonts w:ascii="微软雅黑" w:eastAsia="微软雅黑" w:hAnsi="微软雅黑" w:cs="宋体" w:hint="eastAsia"/>
          <w:color w:val="38485A"/>
          <w:kern w:val="36"/>
          <w:sz w:val="54"/>
          <w:szCs w:val="54"/>
        </w:rPr>
        <w:t>从 0 到 1 建立自己的区块链</w:t>
      </w:r>
    </w:p>
    <w:p w:rsidR="00C411EB" w:rsidRPr="00C411EB" w:rsidRDefault="00C411EB" w:rsidP="00C411EB">
      <w:pPr>
        <w:widowControl/>
        <w:shd w:val="clear" w:color="auto" w:fill="E2E5E9"/>
        <w:spacing w:line="300" w:lineRule="atLeast"/>
        <w:jc w:val="left"/>
        <w:rPr>
          <w:rFonts w:ascii="微软雅黑" w:eastAsia="微软雅黑" w:hAnsi="微软雅黑" w:cs="宋体" w:hint="eastAsia"/>
          <w:b/>
          <w:bCs/>
          <w:color w:val="9FA3A7"/>
          <w:kern w:val="0"/>
          <w:szCs w:val="21"/>
        </w:rPr>
      </w:pPr>
      <w:r w:rsidRPr="00C411EB">
        <w:rPr>
          <w:rFonts w:ascii="微软雅黑" w:eastAsia="微软雅黑" w:hAnsi="微软雅黑" w:cs="宋体" w:hint="eastAsia"/>
          <w:b/>
          <w:bCs/>
          <w:color w:val="9FA3A7"/>
          <w:kern w:val="0"/>
          <w:szCs w:val="21"/>
        </w:rPr>
        <w:t> </w:t>
      </w:r>
      <w:hyperlink r:id="rId4" w:tooltip="由 帅初 发布" w:history="1">
        <w:proofErr w:type="gramStart"/>
        <w:r w:rsidRPr="00C411EB">
          <w:rPr>
            <w:rFonts w:ascii="微软雅黑" w:eastAsia="微软雅黑" w:hAnsi="微软雅黑" w:cs="宋体" w:hint="eastAsia"/>
            <w:b/>
            <w:bCs/>
            <w:color w:val="3F484F"/>
            <w:kern w:val="0"/>
            <w:szCs w:val="21"/>
            <w:u w:val="single"/>
          </w:rPr>
          <w:t>帅初</w:t>
        </w:r>
        <w:proofErr w:type="gramEnd"/>
      </w:hyperlink>
      <w:r w:rsidRPr="00C411EB">
        <w:rPr>
          <w:rFonts w:ascii="微软雅黑" w:eastAsia="微软雅黑" w:hAnsi="微软雅黑" w:cs="宋体" w:hint="eastAsia"/>
          <w:b/>
          <w:bCs/>
          <w:color w:val="9FA3A7"/>
          <w:kern w:val="0"/>
          <w:szCs w:val="21"/>
        </w:rPr>
        <w:t> 2015-11-09 10:23 发布在 </w:t>
      </w:r>
      <w:hyperlink r:id="rId5" w:tooltip="查看 区块链 中的全部文章" w:history="1">
        <w:r w:rsidRPr="00C411EB">
          <w:rPr>
            <w:rFonts w:ascii="微软雅黑" w:eastAsia="微软雅黑" w:hAnsi="微软雅黑" w:cs="宋体" w:hint="eastAsia"/>
            <w:b/>
            <w:bCs/>
            <w:color w:val="3F484F"/>
            <w:kern w:val="0"/>
            <w:szCs w:val="21"/>
            <w:u w:val="single"/>
          </w:rPr>
          <w:t>区块链</w:t>
        </w:r>
      </w:hyperlink>
      <w:r w:rsidRPr="00C411EB">
        <w:rPr>
          <w:rFonts w:ascii="微软雅黑" w:eastAsia="微软雅黑" w:hAnsi="微软雅黑" w:cs="宋体" w:hint="eastAsia"/>
          <w:b/>
          <w:bCs/>
          <w:color w:val="9FA3A7"/>
          <w:kern w:val="0"/>
          <w:szCs w:val="21"/>
        </w:rPr>
        <w:t>,</w:t>
      </w:r>
      <w:hyperlink r:id="rId6" w:tooltip="查看 技术指南 中的全部文章" w:history="1">
        <w:r w:rsidRPr="00C411EB">
          <w:rPr>
            <w:rFonts w:ascii="微软雅黑" w:eastAsia="微软雅黑" w:hAnsi="微软雅黑" w:cs="宋体" w:hint="eastAsia"/>
            <w:b/>
            <w:bCs/>
            <w:color w:val="3F484F"/>
            <w:kern w:val="0"/>
            <w:szCs w:val="21"/>
            <w:u w:val="single"/>
          </w:rPr>
          <w:t>技术指南</w:t>
        </w:r>
      </w:hyperlink>
      <w:r w:rsidRPr="00C411EB">
        <w:rPr>
          <w:rFonts w:ascii="微软雅黑" w:eastAsia="微软雅黑" w:hAnsi="微软雅黑" w:cs="宋体" w:hint="eastAsia"/>
          <w:b/>
          <w:bCs/>
          <w:color w:val="9FA3A7"/>
          <w:kern w:val="0"/>
          <w:szCs w:val="21"/>
        </w:rPr>
        <w:t> </w:t>
      </w:r>
      <w:hyperlink r:id="rId7" w:anchor="comment" w:history="1">
        <w:r w:rsidRPr="00C411EB">
          <w:rPr>
            <w:rFonts w:ascii="微软雅黑" w:eastAsia="微软雅黑" w:hAnsi="微软雅黑" w:cs="宋体" w:hint="eastAsia"/>
            <w:b/>
            <w:bCs/>
            <w:color w:val="3F484F"/>
            <w:kern w:val="0"/>
            <w:szCs w:val="21"/>
            <w:u w:val="single"/>
          </w:rPr>
          <w:t>7</w:t>
        </w:r>
      </w:hyperlink>
      <w:r w:rsidRPr="00C411EB">
        <w:rPr>
          <w:rFonts w:ascii="微软雅黑" w:eastAsia="微软雅黑" w:hAnsi="微软雅黑" w:cs="宋体" w:hint="eastAsia"/>
          <w:b/>
          <w:bCs/>
          <w:color w:val="3F484F"/>
          <w:kern w:val="0"/>
          <w:szCs w:val="21"/>
        </w:rPr>
        <w:t> 22880</w:t>
      </w:r>
    </w:p>
    <w:p w:rsidR="00C411EB" w:rsidRPr="00C411EB" w:rsidRDefault="00C411EB" w:rsidP="00C411EB">
      <w:pPr>
        <w:widowControl/>
        <w:shd w:val="clear" w:color="auto" w:fill="FFFFFF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555555"/>
          <w:kern w:val="0"/>
          <w:sz w:val="36"/>
          <w:szCs w:val="36"/>
        </w:rPr>
      </w:pPr>
      <w:r w:rsidRPr="00C411EB">
        <w:rPr>
          <w:rFonts w:ascii="微软雅黑" w:eastAsia="微软雅黑" w:hAnsi="微软雅黑" w:cs="宋体"/>
          <w:noProof/>
          <w:color w:val="555555"/>
          <w:kern w:val="0"/>
          <w:sz w:val="36"/>
          <w:szCs w:val="36"/>
        </w:rPr>
        <w:drawing>
          <wp:inline distT="0" distB="0" distL="0" distR="0">
            <wp:extent cx="7143750" cy="4286250"/>
            <wp:effectExtent l="0" t="0" r="0" b="0"/>
            <wp:docPr id="8" name="图片 8" descr="Snip20151109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ip20151109_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411EB" w:rsidRPr="00C411EB" w:rsidRDefault="00C411EB" w:rsidP="00C411EB">
      <w:pPr>
        <w:widowControl/>
        <w:shd w:val="clear" w:color="auto" w:fill="FFFFFF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555555"/>
          <w:kern w:val="0"/>
          <w:sz w:val="36"/>
          <w:szCs w:val="36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36"/>
          <w:szCs w:val="36"/>
        </w:rPr>
        <w:t>写作说明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自从 2009 年 Satoshi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Nakamoto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发布了 Bitcoin 的开源项目,区块链技术作为其背后的支撑技术也在慢慢发展,2014 年以来,越来越多的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科技巨头和产业资本逐渐进入了这个领 域,对区块链技术的发展也起到了极大的促进作用。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我们可以把 bitcoin 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看做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基于区块链技术的第一个金融应用,它是一个去中心化、无需 信任单个节点、隐私又透明、在共识机制下由人人维护的货币系统和支付清算网络。这样 的一个去中心化的清算网络正在成为另外一种互联网的基础设施,就像计算能力、带宽是 互联网的基础设施一样,比特币的支付网络正成为另外一种互联网基础设施—“信任”, 这样的一个基础设施每天由全世界的矿工共同维护,并越来越散发出迷人的魔力,并成为 Fintech 创新的温床和基础设施,也吸引了越来越多的资源进入该领域。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除了在支付和金融领域的应用,区块链作为一种去中心化的、共享的、无需信任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单个节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点的公开透明的数字账本,也在逐渐应用到物联网、身份认证、供应链管理、版权管理、 去中心化的应用等众多领域。区块链技术解决了计算机领域著名的“拜占庭将军”问题, 使得在无需信任单个节点的情况下,创建一个去中心化的共识网络。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目前大多数和区块链技术相关的项目都在国外,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国内区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块链技术的开发和应用相对滞后, 因此计划在闲暇时间写一些简单的开发手册,希望可以帮助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到从事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这个行业的个人或者小 公司。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暂定的写作计划分为两部分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第一部分:《从 0 到 1,建立自己的区块链》 :重温比特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币网络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的发布过程,并发行自 己的区块链网络(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私链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)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第二部分:《从 0 到 1,开发区块链的应用》 :在公有链和私有链上,开发自己的区块 链应用。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第一部分:从 0 到 1 建立自己的区块链 目录: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1.1 从模仿开始,初识区块链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1.2 区块链的基础:共识机制剖析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1.3 共识机制的设计原理和设计方法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1.4 如何快速克隆一条区块链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1.5 如何把比特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币变成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自己的私链–分叉比特币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1.6 如何把以太坊变成自己的私链–分叉以太坊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1.7 如何把 Ripple 变成自己的私链–分叉 ripple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1.8 如何把 stellar 变成自己的私链–分叉 stellar 1.9 如何搭建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一个矿池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,并挖出自己的创始区块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 xml:space="preserve">1.10 如何开发自己的区块链钱包(Windows 和 MAC) 1.11 如何开发自己的区块链钱包(Android 和 IOS) 1.12 如何开发一个类似于 blockchain.info 的在线钱包 1.13 如何增加自己的区块链网络的安全性和鲁棒性 1.14 如何利用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coind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来处理充值提现业务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1.15 如何利用资金池搭建一个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混币服务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1.16 如何设计一种新的挖矿算法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 </w:t>
      </w:r>
    </w:p>
    <w:p w:rsidR="00C411EB" w:rsidRPr="00C411EB" w:rsidRDefault="00C411EB" w:rsidP="00C411EB">
      <w:pPr>
        <w:widowControl/>
        <w:shd w:val="clear" w:color="auto" w:fill="FFFFFF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555555"/>
          <w:kern w:val="0"/>
          <w:sz w:val="36"/>
          <w:szCs w:val="36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36"/>
          <w:szCs w:val="36"/>
        </w:rPr>
        <w:t>1.1 从模仿开始,初识区块链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对理工科的人来说,学习的最好方式就是直接上手,区块链的概念我们了解了很多,今 天就让我们解开区块链的神秘面纱,让我们直接动工吧,让我们自己从零开始发布自己的区块链,并且在发布过程中学习!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目前主流的共识机制有 </w:t>
      </w:r>
      <w:proofErr w:type="spellStart"/>
      <w:r w:rsidRPr="00C411EB">
        <w:rPr>
          <w:rFonts w:ascii="Consolas" w:eastAsia="宋体" w:hAnsi="Consolas" w:cs="宋体"/>
          <w:color w:val="C7254E"/>
          <w:kern w:val="0"/>
          <w:sz w:val="24"/>
          <w:szCs w:val="24"/>
          <w:shd w:val="clear" w:color="auto" w:fill="F9F2F4"/>
        </w:rPr>
        <w:t>POW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</w:t>
      </w:r>
      <w:r w:rsidRPr="00C411EB">
        <w:rPr>
          <w:rFonts w:ascii="Consolas" w:eastAsia="宋体" w:hAnsi="Consolas" w:cs="宋体"/>
          <w:color w:val="C7254E"/>
          <w:kern w:val="0"/>
          <w:sz w:val="24"/>
          <w:szCs w:val="24"/>
          <w:shd w:val="clear" w:color="auto" w:fill="F9F2F4"/>
        </w:rPr>
        <w:t>POS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</w:t>
      </w:r>
      <w:r w:rsidRPr="00C411EB">
        <w:rPr>
          <w:rFonts w:ascii="Consolas" w:eastAsia="宋体" w:hAnsi="Consolas" w:cs="宋体"/>
          <w:color w:val="C7254E"/>
          <w:kern w:val="0"/>
          <w:sz w:val="24"/>
          <w:szCs w:val="24"/>
          <w:shd w:val="clear" w:color="auto" w:fill="F9F2F4"/>
        </w:rPr>
        <w:t>Dpos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,还有 ripple 和 stellar 的共识协议,以及</w:t>
      </w:r>
      <w:r w:rsidRPr="00C411EB">
        <w:rPr>
          <w:rFonts w:ascii="微软雅黑" w:eastAsia="微软雅黑" w:hAnsi="微软雅黑" w:cs="宋体"/>
          <w:color w:val="555555"/>
          <w:kern w:val="0"/>
          <w:sz w:val="27"/>
          <w:szCs w:val="27"/>
        </w:rPr>
        <w:fldChar w:fldCharType="begin"/>
      </w:r>
      <w:r w:rsidRPr="00C411EB">
        <w:rPr>
          <w:rFonts w:ascii="微软雅黑" w:eastAsia="微软雅黑" w:hAnsi="微软雅黑" w:cs="宋体"/>
          <w:color w:val="555555"/>
          <w:kern w:val="0"/>
          <w:sz w:val="27"/>
          <w:szCs w:val="27"/>
        </w:rPr>
        <w:instrText xml:space="preserve"> HYPERLINK "http://www.8btc.com/ethereum" </w:instrText>
      </w:r>
      <w:r w:rsidRPr="00C411EB">
        <w:rPr>
          <w:rFonts w:ascii="微软雅黑" w:eastAsia="微软雅黑" w:hAnsi="微软雅黑" w:cs="宋体"/>
          <w:color w:val="555555"/>
          <w:kern w:val="0"/>
          <w:sz w:val="27"/>
          <w:szCs w:val="27"/>
        </w:rPr>
        <w:fldChar w:fldCharType="separate"/>
      </w:r>
      <w:r w:rsidRPr="00C411EB">
        <w:rPr>
          <w:rFonts w:ascii="微软雅黑" w:eastAsia="微软雅黑" w:hAnsi="微软雅黑" w:cs="宋体" w:hint="eastAsia"/>
          <w:color w:val="EE4A45"/>
          <w:kern w:val="0"/>
          <w:sz w:val="27"/>
          <w:szCs w:val="27"/>
          <w:u w:val="single"/>
        </w:rPr>
        <w:t>ethereum</w:t>
      </w:r>
      <w:r w:rsidRPr="00C411EB">
        <w:rPr>
          <w:rFonts w:ascii="微软雅黑" w:eastAsia="微软雅黑" w:hAnsi="微软雅黑" w:cs="宋体"/>
          <w:color w:val="555555"/>
          <w:kern w:val="0"/>
          <w:sz w:val="27"/>
          <w:szCs w:val="27"/>
        </w:rPr>
        <w:fldChar w:fldCharType="end"/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的共识协议等等,其实还有一些 altcoin 也有一些独特的共识协议,目前关注的人 较少(这些共识协议,我们会在后面具体剖析)。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模仿需要一个源码,考虑到 Bitcoin 源码经过 6 年来的迭代,已经和最初版本有较大的差 异,我们选取 sunny king 大神的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pos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协议为基础,来发布自己的区块链,这里我们在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github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上面选取一个较好的代码库: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cravecoin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的原始代码服务器配置:阿里云租用 Ubuntu14.04 版本服务器 2Core 4GB 登陆服务器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root@your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password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 xml:space="preserve">从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github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上面下载示例源码: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wget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https://github.com/industrialcoinmagic/crave/archive/bbf8914fef9bff080ce0826e4ee6b5b76ac4690a.zip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解压下载的文件 unzip bbf8914fef9bff080ce0826e4ee6b5b76ac4690a.zip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其中 crave.pro 是 QT 客户端编译需要的文件Doc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是一些基本的 docs,包含在源码里面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Share has some needed libs build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’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s used by the build system so we always need it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Src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包含客户端编译所需要的源码,以及图像和 logo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Pro 文件为客户端编译所需要的文件,在阿里云 Ubuntu14.04 上面,我们可以编译 Linux 钱包客户端和 Windows 钱包客户端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为了 alive 自己的区块链,我们需要把 CRAVE 的区块链,替换成自己的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的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区块链,因为 NEO 是中是《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TheMatrix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》正义的化身和代言人,我们为 NEO 来发布一条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区块链区块链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吧。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448300" cy="2714625"/>
            <wp:effectExtent l="0" t="0" r="0" b="9525"/>
            <wp:docPr id="7" name="图片 7" descr="Snip20151109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nip20151109_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我们把 crave.pro 重命名成为 neocoin.pro (这里你可以重命名为任何你喜欢的名字,比如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Xcoin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or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bankcoin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. Or your company coin)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 xml:space="preserve">从 POS2.0 协议开始,区块链网络的参数存储在 chainparams.cpp 中,在最原始的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pos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源码中,网络 参数存储在 main.cpp and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main.h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,从 2014 年以后,主流的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pos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协议都在采用这种方式。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nano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chainparams.cpp 打开 chainparams.cpp 文件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修改一个区块链最重要的是要修改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pchMessage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,后面的 16 进制标识符,是区块链的一个 ID,用来区别两条不一样的区块链。否则,如果不修改,会发生自己的区块链同步到其他区块链上面的情况。 源码中为: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2] = 0x05;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2] = 0xa5;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2] = 0xb6;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2] = 0x1b;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其中 0x 保持不变,数字范围 0-6,字母范围 a-f 我们修改为: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0] = 0xaf;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1] = 0x25;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2] = 0x04;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3] = 0x32;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现在我们区块链有一个唯一的 ID 了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const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char*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pszTimestamp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8 Mar 2015 The rebirth starts.这里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一般用来记录区块链 alive 的那一天发生的大事情,大家知道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中本聪在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这里写的什么吗?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你猜?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Malgun Gothic" w:eastAsia="微软雅黑" w:hAnsi="Malgun Gothic" w:cs="Malgun Gothic"/>
          <w:color w:val="555555"/>
          <w:kern w:val="0"/>
          <w:sz w:val="27"/>
          <w:szCs w:val="27"/>
        </w:rPr>
        <w:t>￼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下一步我们需要修改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txNew.nTime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1426700641; 这个时间如何得到呢?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txNew.nTime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代表区块链发布的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unix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时间,可以在这里把北京时间转换成为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unix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时间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http://tool.chinaz.com/Tools/unixtime.aspx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同时也需要修改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genesis.nTime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1446708703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把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genesis.nNonce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17113 修改成为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genesis.nNonce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0 区块从 0 开始,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nNonce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用来计算,计算 找到第一个 block 需要的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区块数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,一旦找到创始区块,将会重新计数 block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下一步我们需要移除旧的创始区块和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merkle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的值 (remove the old genesis and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merkle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) Old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merkle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是: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assert(</w:t>
      </w:r>
      <w:proofErr w:type="spellStart"/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hashGenesisBlock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== uint256("0x00000a336bf3e2be21c2ce9a3f9bc9849$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assert(</w:t>
      </w:r>
      <w:proofErr w:type="spellStart"/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genesis.hashMerkleRoot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== uint256("0x281554338b643722b01ea689ab6$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我们删除 unit256(“0x 之后的内容,当我们第一次编译的时候,会报错。在 debug.log 里面会产生一个新 的 value,到时候把新的 value 放入这个地方即可。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然后我们修改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nLastPOWBlock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10000; 代表 POW 的最后一个 block,这里的数值可以自己选择, 取决于挖矿时间的长短。但是如果数值太小,会照成 coin 没有成熟,从而无法 stake,照成网络停滞。这 里我修改成了 1000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同时在 chainparams.cpp 文件中,可以发现一个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testnet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,同时修改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testnet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中的区块链标识符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0] = 0x1f;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1] = 0x22;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2] = 0x05;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pchMessageStart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[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3] = 0x30;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在 bitcoin 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testnet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网络中,我们可以测试一些新的 BIP 协议,比如我们可以把区块大小设置成 20MB, 来观察网络的运行状态。在自己的 private chain 上面,我们可以测试任何我们想要的功能。而不会对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mainnet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形成干扰 或者破坏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mainnet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的完整性。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同时修改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testnet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的 Genesis block assert(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hashGenesisBlock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== uint256(“0x00000a336bf3e2be21c2ce9a3f9bc9849$ 删除 0x 后面的 value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 xml:space="preserve">在 source 中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valertpubkey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也非常关键,可以增加网络的安全性,可以用来通知新的 block,在我们第 一次运行 daemon 的时间,会产生一个网络的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publickey,publickey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可以由 checkpoint 生成。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下面我们修改网络的端口号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nDefaultPort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30104; 为 p2p port,网络用来与 daemons 通信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nRPCPort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30105; 为 RPC 端口,所有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exchange,pool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, explorer 通过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rpc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port 与 daemon 通信 可以修改成为 10000 to 60000 的任何端口号,我们修改成 26666 和 26667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nDefaultPort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= 26666;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nRPCPort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= 26667;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修改完成后,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ctrl+x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保持文件,并退出。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然后进入 main.cpp,找到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unsigned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int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nStakeMinAge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= 8 60 60; // 8 hours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unsigned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int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nModifierInterval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= 8 * 60; // time to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elaps</w:t>
      </w:r>
      <w:proofErr w:type="spellEnd"/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这里是最少的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staketime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,在 pos2.0 的协议当中,我们需要 mini stake age,在 pos3.0 协议中,已经不再需 要。通用的是 8 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个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小时,但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 xml:space="preserve">是你可以修改成任何时间,通常情况下,为了网络安全,建议时间大于 1 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个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小 时。但是在 pos3.0 协议中,coin 从 block1 开始 stake!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int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nCoinbaseMaturity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188; 为 coin 成熟的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区块数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,可以修改成任何数字。这里我改为了 100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int64_t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nSubsidy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100 * COIN; 为区块奖励的数额,这里可以修改你想要的 block reward,当然也可以 在这里设定自己想要的 block reward structure,控制 pow 和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pos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出币的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多少。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static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const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int64_t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nTargetTimespan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24 * 60; // 24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mins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为区块难度调整的时间,通常如果是一个 public chain,在 挖矿的刚开始,我们希望难度系数尽快调整,可以防止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instamine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int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nTargetSpacing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60; 为区块时间,比特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币这里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是 600s,我们这里设置为 30s。时间太短,容易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分叉网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络。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下面我们修改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main.h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文件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static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const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unsigned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int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MAX_BLOCK_SIZE = 40000000;为区块大小,在 bitcoin 的 source code 中这里为 1MB,我们把 40000000 修改成 20MB,但是我们的网络不会超过 1MB 了。。。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static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const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int64_t MIN_TX_FEE = 1000; 为网络的传输收付费,单位为聪,如果太少,网络可能会停滞。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 xml:space="preserve">static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const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int64_t MAX_MONEY = 2000000000 * COIN;为单次发送的最大量,并不是 total amount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Ok main.cpp done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我们找到 checkpoints.cpp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static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MapCheckpoints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mapCheckpoints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=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boost::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assign::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map_list_of</w:t>
      </w:r>
      <w:proofErr w:type="spellEnd"/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( 0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, uint256("0x00000a336bf3e2be21c2ce9a3f9bc9849c697475d0de85e201bdc$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为创始区块的 check points,防止网络分叉,现在我们还没有这个 value,等待 daemon 第一次运行,会产 生这个 value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const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std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::</w:t>
      </w:r>
      <w:proofErr w:type="gram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string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CSyncCheckpoint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::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strMasterPubKey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=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MasterPubKey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告诉网络如何同步节点,为一个 main node,在网络早期,大家需要尽量同步到 main node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Checkpoints 告诉网络某一个特定 hash 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值属于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哪个 block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修改完成后,我们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ctrl+x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退出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然后找到 版本管理文件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clientversion.h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lastRenderedPageBreak/>
        <w:t>define CLIENT_VERSION_MAJOR 1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#define CLIENT_VERSION_MINOR 2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#define CLIENT_VERSION_REVISION 0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#define CLIENT_VERSION_BUILD 0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代表版本号 1.2.0 可以修改成 1.0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下面我们来产生,Genesis block,用下面代码来产生,把下述产生创始区块的代码,粘贴在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nNonce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下面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 xml:space="preserve">刚好在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hashGenesisBlock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  <w:r w:rsidRPr="00C411EB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7886700" cy="6219825"/>
            <wp:effectExtent l="0" t="0" r="0" b="9525"/>
            <wp:docPr id="6" name="图片 6" descr="Snip20151109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nip20151109_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1EB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7867650" cy="2247900"/>
            <wp:effectExtent l="0" t="0" r="0" b="0"/>
            <wp:docPr id="5" name="图片 5" descr="Snip20151109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nip20151109_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这段代码会检测是否有创始区块产生,如果没有,就会产生一个创始区块。并把创始区块信息打印出来, 我们可以后面使用。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一些最简单的参数修改已经完成,下面我们开始配置编译环境。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首先需要更新 Ubuntu 系统到最新版本 type : apt-get update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安装编译环境: apt-get install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git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build-essential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libssl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-dev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libboost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-all-dev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git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libdb5.1++-dev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libminiupnpc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-dev make zip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其中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* build essential package (为一个编译环境最基本的东西)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 xml:space="preserve">*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libssl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-dev :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openssl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需要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*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libboost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: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c++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boost libraries for the coin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* libdb5.1 :编译 wallet.dat files 需要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Miniupnpc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:钱包连接网络需要 wallets to look for open ports and connect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make :用来编译钱包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配置完成后,我们使用 make -f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makefile.unix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来进行第一次编译… Hmm 写到这里,忘了一件事情有没有。。。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1704975" cy="1809750"/>
            <wp:effectExtent l="0" t="0" r="9525" b="0"/>
            <wp:docPr id="4" name="图片 4" descr="Snip20151109_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ip20151109_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我们还没有修改这个 private chain 的名字有没有。。。查找替换你会不会。。? 把所有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Cravecoin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or CRAVE or CRAVECOIN 统统替换成你想要的名字。。。。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我们用一个超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炫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的命令: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grep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-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rl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‘crave’ ./ |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xargs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sed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-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i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’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s/crave/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neocoin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/g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’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替换名字 还需要你自己的来替换 CRAVE or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Cravecoin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。。同样命令用三次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话说我们 logo 我也忘记了。。后面再替换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一切替换完成后,我们再一次编译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make -f </w:t>
      </w:r>
      <w:proofErr w:type="spellStart"/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makefile.unix</w:t>
      </w:r>
      <w:proofErr w:type="spellEnd"/>
      <w:proofErr w:type="gramEnd"/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忘了我们是双核的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cpu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,我们可以加快编译速度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make -j2 -f </w:t>
      </w:r>
      <w:proofErr w:type="spellStart"/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makefile.unix</w:t>
      </w:r>
      <w:proofErr w:type="spellEnd"/>
      <w:proofErr w:type="gramEnd"/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编译成功,./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neocoind</w:t>
      </w:r>
      <w:proofErr w:type="spellEnd"/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genesis.nNonce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95200 把原来的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genesis.nNonce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0 替换成 95200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得到创始区块: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genesis.GetHash</w:t>
      </w:r>
      <w:proofErr w:type="spellEnd"/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= 00002acaf860e2ae594becc9ce1f20c4714b9aa7fc153f80585d8f562bba5e 1b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添加到 chainparams.cpp 和 checkpoints.cpp 当中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添加完成后,再次运行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neocoind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,这次找到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merkle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root,在编译之前,删除 用来产生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Genesisblock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的 那一段代码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运行得到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merkle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root: 8465c95064313d48688e08e19d80915c0e03310a9c85c57d97cb355 c04b31b0e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下面我们为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coind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配置一个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config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file,然后运行 daemon,配置简单的端口即可。 如果要修改 public key 的前缀地址,可以通过 base58 编码表修改: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https://en.bitcoin.it/wiki/List_of_address_prefixes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./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neocoind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stop 停止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>./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neocoind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getaccountaddress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“”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可以得到一个地址 NcrzS8YiRbfmDzza8sQB7CkyEaSttDZy8m 在另一台电脑上同样编译,得到一个新的节点,这里我的节点是:。。。。。 打开 chainparams.cpp,找到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vSeeds.push_back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(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CDNSSeedData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(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“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112.74.98.71″, “112.74.98.71″));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添加节点。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然后重新编译 source,这次我们找到网络的 public key 和 private key。。 Never leak your network private key..否则别人可以控制整个网络,就悲剧了。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编译完成后,./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neocoind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makekeypair</w:t>
      </w:r>
      <w:proofErr w:type="spellEnd"/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得到网络的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publickey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: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0403dc07ec3f1215b636179659ed7033015cd775baf5fa76c4f70e5d603002d9a261a3adb3bdcbbb8ddb50f19047 5b3a3cd779d2ba0830d770febcd5d7c310d437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Privatekey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我会告诉你。。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2952750" cy="1590675"/>
            <wp:effectExtent l="0" t="0" r="0" b="9525"/>
            <wp:docPr id="3" name="图片 3" descr="Snip20151109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nip20151109_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Hmm 我们的项目 还没有一个 logo。。意味着到时候客户端没有 logo。找到一个 logo 在这里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  <w:r w:rsidRPr="00C411EB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1866900" cy="1781175"/>
            <wp:effectExtent l="0" t="0" r="0" b="9525"/>
            <wp:docPr id="2" name="图片 2" descr="Snip20151109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nip20151109_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下面我们来编译让人头痛的 windows 开发环境,而且是在 Ubuntu 系统下面编译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直接用下面的逆天的命令: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apt-get install \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autoconf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automake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autopoint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bash bison bzip2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cmake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flex \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gettext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git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g++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gperf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intltool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libffi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-dev libgdk-pixbuf2.0-dev \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libtool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libltdl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-dev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libssl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-dev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libxml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-parser-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perl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make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openssl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\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p7zip-full patch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perl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pkg-config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python ruby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scons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sed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\</w:t>
      </w:r>
    </w:p>
    <w:p w:rsidR="00C411EB" w:rsidRPr="00C411EB" w:rsidRDefault="00C411EB" w:rsidP="00C411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unzip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wget</w:t>
      </w:r>
      <w:proofErr w:type="spellEnd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C411EB">
        <w:rPr>
          <w:rFonts w:ascii="Consolas" w:eastAsia="宋体" w:hAnsi="Consolas" w:cs="宋体"/>
          <w:color w:val="333333"/>
          <w:kern w:val="0"/>
          <w:sz w:val="20"/>
          <w:szCs w:val="20"/>
        </w:rPr>
        <w:t>xz-utils</w:t>
      </w:r>
      <w:proofErr w:type="spellEnd"/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会下载一大堆东西,是什么。。你自己慢慢去 Google 一下,只想说 windows 还好。。到时候编译 MAC clients 的时候,你会发现有多头大。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git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clone https://github.com/mxe/mxe.git 下载 cross compiler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 xml:space="preserve">make -j2 qt5 boost 编译一个定制化的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QTversion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under Linux 需要编译等待 3-5 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个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小时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这个时候我已经编译好了 mac wallet。为什么这么快? 因为我一直编译过啊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  <w:r w:rsidRPr="00C411EB">
        <w:rPr>
          <w:rFonts w:ascii="Malgun Gothic" w:eastAsia="微软雅黑" w:hAnsi="Malgun Gothic" w:cs="Malgun Gothic"/>
          <w:color w:val="555555"/>
          <w:kern w:val="0"/>
          <w:sz w:val="27"/>
          <w:szCs w:val="27"/>
        </w:rPr>
        <w:t>￼￼￼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</w:r>
      <w:r w:rsidRPr="00C411EB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7029450" cy="4371975"/>
            <wp:effectExtent l="0" t="0" r="0" b="9525"/>
            <wp:docPr id="1" name="图片 1" descr="Snip20151109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nip20151109_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Cool?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到/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src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qt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/res/images/ 里面修改 logo 吧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可以到这里生成 logo 文件 https://iconverticons.com/online/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 xml:space="preserve">Windows 下面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wget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http://download.oracle.com/berkeley-db/db-4.8.30.tar.gz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berkley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db4.8 用来生成 wallet.dat file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然后修改路径:export PATH=/root/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mxe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usr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/bin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/:$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{PATH};CC=i686-w64-mingw32-gcc CXX=i686-w64-mingw32-g++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告诉编译终端使用 MXE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gcc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and g++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然后 ../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dist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/configure –disable-replication –enable-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mingw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–enable-cxx –host x86_64 –prefix=/root/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mxe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/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usr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/i686-w64-mingw32.static/</w:t>
      </w: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br/>
        <w:t xml:space="preserve">配置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db</w:t>
      </w:r>
      <w:proofErr w:type="spellEnd"/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然后 type make 开始编译。</w:t>
      </w:r>
    </w:p>
    <w:p w:rsidR="00C411E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如果你第一次就编译成功了,你可以去买彩票。如果你没有编译成功,恭喜你。你需要花好几天弄明白到 底是什么原因。</w:t>
      </w:r>
    </w:p>
    <w:p w:rsidR="0037272B" w:rsidRPr="00C411EB" w:rsidRDefault="00C411EB" w:rsidP="00C411EB">
      <w:pPr>
        <w:widowControl/>
        <w:shd w:val="clear" w:color="auto" w:fill="FFFFFF"/>
        <w:spacing w:before="75" w:after="300" w:line="450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但是如果你以为你编译成功,就可以发布自己的虚拟货币或者区块链服务了,那你太天真了。要不然 中</w:t>
      </w:r>
      <w:proofErr w:type="gram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本聪如何</w:t>
      </w:r>
      <w:proofErr w:type="gram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叫做大神 大神(=@__@=)呐。前后各种版本 100 万行的 bitcoin 代码不是盖的。。如果真想学 习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satoshi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</w:t>
      </w:r>
      <w:proofErr w:type="spellStart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nakamoto</w:t>
      </w:r>
      <w:proofErr w:type="spellEnd"/>
      <w:r w:rsidRPr="00C411EB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,一步一步来吧。。这个是科普读物。。被骗了吧?</w:t>
      </w:r>
      <w:bookmarkStart w:id="0" w:name="_GoBack"/>
      <w:bookmarkEnd w:id="0"/>
    </w:p>
    <w:sectPr w:rsidR="0037272B" w:rsidRPr="00C411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FA6"/>
    <w:rsid w:val="0037272B"/>
    <w:rsid w:val="00554FA6"/>
    <w:rsid w:val="00C4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32A1A"/>
  <w15:chartTrackingRefBased/>
  <w15:docId w15:val="{0D1D1DAB-A62D-4E3F-A818-17790F9B1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411E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411E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11E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411E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C411EB"/>
  </w:style>
  <w:style w:type="character" w:styleId="a3">
    <w:name w:val="Hyperlink"/>
    <w:basedOn w:val="a0"/>
    <w:uiPriority w:val="99"/>
    <w:semiHidden/>
    <w:unhideWhenUsed/>
    <w:rsid w:val="00C411EB"/>
    <w:rPr>
      <w:color w:val="0000FF"/>
      <w:u w:val="single"/>
    </w:rPr>
  </w:style>
  <w:style w:type="character" w:customStyle="1" w:styleId="pull-right">
    <w:name w:val="pull-right"/>
    <w:basedOn w:val="a0"/>
    <w:rsid w:val="00C411EB"/>
  </w:style>
  <w:style w:type="paragraph" w:styleId="a4">
    <w:name w:val="Normal (Web)"/>
    <w:basedOn w:val="a"/>
    <w:uiPriority w:val="99"/>
    <w:semiHidden/>
    <w:unhideWhenUsed/>
    <w:rsid w:val="00C411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411E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411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411E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  <w:div w:id="8233509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www.8btc.com/build-your-own-blockchain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8btc.com/how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8btc.com/blockchai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hyperlink" Target="http://www.8btc.com/author/12240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1435</Words>
  <Characters>8186</Characters>
  <Application>Microsoft Office Word</Application>
  <DocSecurity>0</DocSecurity>
  <Lines>68</Lines>
  <Paragraphs>19</Paragraphs>
  <ScaleCrop>false</ScaleCrop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3001</dc:creator>
  <cp:keywords/>
  <dc:description/>
  <cp:lastModifiedBy>3001</cp:lastModifiedBy>
  <cp:revision>2</cp:revision>
  <dcterms:created xsi:type="dcterms:W3CDTF">2016-07-07T12:25:00Z</dcterms:created>
  <dcterms:modified xsi:type="dcterms:W3CDTF">2016-07-07T12:25:00Z</dcterms:modified>
</cp:coreProperties>
</file>