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8099" w14:textId="23266ADD" w:rsidR="00FC4052" w:rsidRPr="00FC4052" w:rsidRDefault="00FC4052" w:rsidP="00FC4052">
      <w:pPr>
        <w:jc w:val="center"/>
        <w:rPr>
          <w:b/>
          <w:bCs/>
        </w:rPr>
      </w:pPr>
      <w:r w:rsidRPr="00FC4052">
        <w:rPr>
          <w:b/>
          <w:bCs/>
        </w:rPr>
        <w:t>Concept</w:t>
      </w:r>
    </w:p>
    <w:p w14:paraId="63AE7008" w14:textId="22F9CC70" w:rsidR="00FC4052" w:rsidRPr="00FC4052" w:rsidRDefault="00FC4052" w:rsidP="00FC4052">
      <w:r w:rsidRPr="00FC4052">
        <w:rPr>
          <w:b/>
          <w:bCs/>
        </w:rPr>
        <w:t>App Name:</w:t>
      </w:r>
      <w:r w:rsidRPr="00FC4052">
        <w:t xml:space="preserve"> Animal Echoes</w:t>
      </w:r>
      <w:r>
        <w:t xml:space="preserve"> / Animal learning app - </w:t>
      </w:r>
    </w:p>
    <w:p w14:paraId="360CC5E3" w14:textId="77777777" w:rsidR="00FC4052" w:rsidRPr="00FC4052" w:rsidRDefault="00FC4052" w:rsidP="00FC4052">
      <w:pPr>
        <w:rPr>
          <w:b/>
          <w:bCs/>
        </w:rPr>
      </w:pPr>
      <w:r w:rsidRPr="00FC4052">
        <w:rPr>
          <w:b/>
          <w:bCs/>
        </w:rPr>
        <w:t>Target Audience:</w:t>
      </w:r>
    </w:p>
    <w:p w14:paraId="23106D48" w14:textId="77777777" w:rsidR="00FC4052" w:rsidRPr="00FC4052" w:rsidRDefault="00FC4052" w:rsidP="00FC4052">
      <w:r w:rsidRPr="00FC4052">
        <w:rPr>
          <w:b/>
          <w:bCs/>
        </w:rPr>
        <w:t>Primary Users:</w:t>
      </w:r>
      <w:r w:rsidRPr="00FC4052">
        <w:t xml:space="preserve"> Children aged 2-6 years</w:t>
      </w:r>
    </w:p>
    <w:p w14:paraId="483D3880" w14:textId="77777777" w:rsidR="00FC4052" w:rsidRPr="00FC4052" w:rsidRDefault="00FC4052" w:rsidP="00FC4052">
      <w:r w:rsidRPr="00FC4052">
        <w:rPr>
          <w:b/>
          <w:bCs/>
        </w:rPr>
        <w:t>Secondary Users:</w:t>
      </w:r>
      <w:r w:rsidRPr="00FC4052">
        <w:t xml:space="preserve"> Parents and educators seeking educational tools</w:t>
      </w:r>
    </w:p>
    <w:p w14:paraId="6FAD5C11" w14:textId="77777777" w:rsidR="00FC4052" w:rsidRPr="00FC4052" w:rsidRDefault="00FC4052" w:rsidP="00FC4052">
      <w:pPr>
        <w:rPr>
          <w:b/>
          <w:bCs/>
        </w:rPr>
      </w:pPr>
      <w:r w:rsidRPr="00FC4052">
        <w:rPr>
          <w:b/>
          <w:bCs/>
        </w:rPr>
        <w:t>Key Features:</w:t>
      </w:r>
    </w:p>
    <w:p w14:paraId="68B1E2A6" w14:textId="77777777" w:rsidR="00FC4052" w:rsidRPr="00FC4052" w:rsidRDefault="00FC4052" w:rsidP="00FC4052">
      <w:pPr>
        <w:ind w:left="720"/>
      </w:pPr>
      <w:r w:rsidRPr="00FC4052">
        <w:rPr>
          <w:b/>
          <w:bCs/>
        </w:rPr>
        <w:t>Interactive Animal Gallery:</w:t>
      </w:r>
    </w:p>
    <w:p w14:paraId="0B50D87E" w14:textId="17541FF2" w:rsidR="00FC4052" w:rsidRPr="00FC4052" w:rsidRDefault="00FC4052" w:rsidP="00FC4052">
      <w:pPr>
        <w:numPr>
          <w:ilvl w:val="1"/>
          <w:numId w:val="1"/>
        </w:numPr>
      </w:pPr>
      <w:r w:rsidRPr="00FC4052">
        <w:t xml:space="preserve">Display an animal </w:t>
      </w:r>
      <w:r w:rsidR="000551A7" w:rsidRPr="00FC4052">
        <w:t>image</w:t>
      </w:r>
      <w:r w:rsidRPr="00FC4052">
        <w:t>. Each image, when clicked, plays the unique sound of that animal.</w:t>
      </w:r>
    </w:p>
    <w:p w14:paraId="378E199D" w14:textId="77777777" w:rsidR="00FC4052" w:rsidRPr="00FC4052" w:rsidRDefault="00FC4052" w:rsidP="00FC4052">
      <w:pPr>
        <w:numPr>
          <w:ilvl w:val="1"/>
          <w:numId w:val="1"/>
        </w:numPr>
      </w:pPr>
      <w:r w:rsidRPr="00FC4052">
        <w:t>Include a variety of animals from different habitats (e.g., jungle, farm, ocean).</w:t>
      </w:r>
    </w:p>
    <w:p w14:paraId="61796C95" w14:textId="77777777" w:rsidR="00FC4052" w:rsidRPr="00FC4052" w:rsidRDefault="00FC4052" w:rsidP="00FC4052">
      <w:pPr>
        <w:ind w:left="720"/>
      </w:pPr>
      <w:r w:rsidRPr="00FC4052">
        <w:rPr>
          <w:b/>
          <w:bCs/>
        </w:rPr>
        <w:t>Learn Mode:</w:t>
      </w:r>
    </w:p>
    <w:p w14:paraId="0A477416" w14:textId="77777777" w:rsidR="00FC4052" w:rsidRPr="00FC4052" w:rsidRDefault="00FC4052" w:rsidP="00FC4052">
      <w:pPr>
        <w:numPr>
          <w:ilvl w:val="1"/>
          <w:numId w:val="1"/>
        </w:numPr>
      </w:pPr>
      <w:r w:rsidRPr="00FC4052">
        <w:t>Introduce an educational narrative for each animal when clicked, covering basic facts like name, habitat, and a fun fact.</w:t>
      </w:r>
    </w:p>
    <w:p w14:paraId="723D2F4E" w14:textId="77777777" w:rsidR="00FC4052" w:rsidRPr="00FC4052" w:rsidRDefault="00FC4052" w:rsidP="00FC4052">
      <w:pPr>
        <w:numPr>
          <w:ilvl w:val="1"/>
          <w:numId w:val="1"/>
        </w:numPr>
      </w:pPr>
      <w:r w:rsidRPr="00FC4052">
        <w:t>Option to toggle between sound-only and educational narrative modes.</w:t>
      </w:r>
    </w:p>
    <w:p w14:paraId="7FC877F7" w14:textId="77777777" w:rsidR="00FC4052" w:rsidRPr="00FC4052" w:rsidRDefault="00FC4052" w:rsidP="00FC4052">
      <w:pPr>
        <w:ind w:left="720"/>
      </w:pPr>
      <w:r w:rsidRPr="00FC4052">
        <w:rPr>
          <w:b/>
          <w:bCs/>
        </w:rPr>
        <w:t>Customizable Settings:</w:t>
      </w:r>
    </w:p>
    <w:p w14:paraId="48AF3651" w14:textId="77777777" w:rsidR="00FC4052" w:rsidRPr="00FC4052" w:rsidRDefault="00FC4052" w:rsidP="00FC4052">
      <w:pPr>
        <w:numPr>
          <w:ilvl w:val="1"/>
          <w:numId w:val="1"/>
        </w:numPr>
      </w:pPr>
      <w:r w:rsidRPr="00FC4052">
        <w:t>Allow parents or educators to customize the experience, such as selecting specific animal groups, adjusting the difficulty level of quizzes, and setting time limits for play.</w:t>
      </w:r>
    </w:p>
    <w:p w14:paraId="04C3975F" w14:textId="77777777" w:rsidR="00FC4052" w:rsidRPr="00FC4052" w:rsidRDefault="00FC4052" w:rsidP="00FC4052">
      <w:pPr>
        <w:ind w:left="720"/>
      </w:pPr>
      <w:r w:rsidRPr="00FC4052">
        <w:rPr>
          <w:b/>
          <w:bCs/>
        </w:rPr>
        <w:t>Accessibility Features:</w:t>
      </w:r>
    </w:p>
    <w:p w14:paraId="5E92D819" w14:textId="77777777" w:rsidR="00FC4052" w:rsidRPr="00FC4052" w:rsidRDefault="00FC4052" w:rsidP="00FC4052">
      <w:pPr>
        <w:numPr>
          <w:ilvl w:val="1"/>
          <w:numId w:val="1"/>
        </w:numPr>
      </w:pPr>
      <w:r w:rsidRPr="00FC4052">
        <w:t>Include voiceovers for texts to aid young learners who cannot read yet.</w:t>
      </w:r>
    </w:p>
    <w:p w14:paraId="427926F3" w14:textId="77777777" w:rsidR="00FC4052" w:rsidRPr="00FC4052" w:rsidRDefault="00FC4052" w:rsidP="00FC4052">
      <w:pPr>
        <w:numPr>
          <w:ilvl w:val="1"/>
          <w:numId w:val="1"/>
        </w:numPr>
      </w:pPr>
      <w:r w:rsidRPr="00FC4052">
        <w:t>High-contrast mode and larger clickable areas for better accessibility.</w:t>
      </w:r>
    </w:p>
    <w:p w14:paraId="3CD81963" w14:textId="77777777" w:rsidR="00FC4052" w:rsidRPr="00FC4052" w:rsidRDefault="00FC4052" w:rsidP="00FC4052">
      <w:pPr>
        <w:rPr>
          <w:b/>
          <w:bCs/>
        </w:rPr>
      </w:pPr>
      <w:r w:rsidRPr="00FC4052">
        <w:rPr>
          <w:b/>
          <w:bCs/>
        </w:rPr>
        <w:t>Design Considerations:</w:t>
      </w:r>
    </w:p>
    <w:p w14:paraId="4952AE07" w14:textId="77777777" w:rsidR="00FC4052" w:rsidRPr="00FC4052" w:rsidRDefault="00FC4052" w:rsidP="00FC4052">
      <w:pPr>
        <w:numPr>
          <w:ilvl w:val="0"/>
          <w:numId w:val="2"/>
        </w:numPr>
      </w:pPr>
      <w:r w:rsidRPr="00FC4052">
        <w:rPr>
          <w:b/>
          <w:bCs/>
        </w:rPr>
        <w:t>Visual Style:</w:t>
      </w:r>
      <w:r w:rsidRPr="00FC4052">
        <w:t xml:space="preserve"> Use bright, engaging colors with cartoon-style animal illustrations that appeal to young children.</w:t>
      </w:r>
    </w:p>
    <w:p w14:paraId="03EB0BD4" w14:textId="77777777" w:rsidR="00FC4052" w:rsidRPr="00FC4052" w:rsidRDefault="00FC4052" w:rsidP="00FC4052">
      <w:pPr>
        <w:numPr>
          <w:ilvl w:val="0"/>
          <w:numId w:val="2"/>
        </w:numPr>
      </w:pPr>
      <w:r w:rsidRPr="00FC4052">
        <w:rPr>
          <w:b/>
          <w:bCs/>
        </w:rPr>
        <w:t>User Interface:</w:t>
      </w:r>
      <w:r w:rsidRPr="00FC4052">
        <w:t xml:space="preserve"> Simple, intuitive interface with large buttons and swipe gestures suitable for young users.</w:t>
      </w:r>
    </w:p>
    <w:p w14:paraId="0D5E2653" w14:textId="08322073" w:rsidR="00760CF4" w:rsidRPr="00FC4052" w:rsidRDefault="00FC4052" w:rsidP="00760CF4">
      <w:pPr>
        <w:numPr>
          <w:ilvl w:val="0"/>
          <w:numId w:val="2"/>
        </w:numPr>
      </w:pPr>
      <w:r w:rsidRPr="00FC4052">
        <w:rPr>
          <w:b/>
          <w:bCs/>
        </w:rPr>
        <w:t>Audio Components:</w:t>
      </w:r>
      <w:r w:rsidRPr="00FC4052">
        <w:t xml:space="preserve"> High-quality animal sounds paired with cheerful background music that can be toggled on/off.</w:t>
      </w:r>
    </w:p>
    <w:sectPr w:rsidR="00760CF4" w:rsidRPr="00FC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76635"/>
    <w:multiLevelType w:val="multilevel"/>
    <w:tmpl w:val="951E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A092A"/>
    <w:multiLevelType w:val="multilevel"/>
    <w:tmpl w:val="86D2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FA27F8"/>
    <w:multiLevelType w:val="multilevel"/>
    <w:tmpl w:val="27C4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973037"/>
    <w:multiLevelType w:val="multilevel"/>
    <w:tmpl w:val="F87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0400232">
    <w:abstractNumId w:val="0"/>
  </w:num>
  <w:num w:numId="2" w16cid:durableId="1780177037">
    <w:abstractNumId w:val="3"/>
  </w:num>
  <w:num w:numId="3" w16cid:durableId="1330672618">
    <w:abstractNumId w:val="2"/>
  </w:num>
  <w:num w:numId="4" w16cid:durableId="108159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52"/>
    <w:rsid w:val="00044F31"/>
    <w:rsid w:val="000551A7"/>
    <w:rsid w:val="003262C3"/>
    <w:rsid w:val="00406631"/>
    <w:rsid w:val="0065623E"/>
    <w:rsid w:val="0066634B"/>
    <w:rsid w:val="00760CF4"/>
    <w:rsid w:val="008323F6"/>
    <w:rsid w:val="00FC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5333"/>
  <w15:chartTrackingRefBased/>
  <w15:docId w15:val="{65467267-13B2-411E-88A0-B77AAE7A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Raul Rivas</cp:lastModifiedBy>
  <cp:revision>3</cp:revision>
  <dcterms:created xsi:type="dcterms:W3CDTF">2024-05-07T14:38:00Z</dcterms:created>
  <dcterms:modified xsi:type="dcterms:W3CDTF">2024-05-08T14:51:00Z</dcterms:modified>
</cp:coreProperties>
</file>