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loc1sa16ylv6" w:id="0"/>
      <w:bookmarkEnd w:id="0"/>
      <w:r w:rsidDel="00000000" w:rsidR="00000000" w:rsidRPr="00000000">
        <w:rPr>
          <w:rtl w:val="0"/>
        </w:rPr>
        <w:t xml:space="preserve">Nutritional Overview</w:t>
      </w:r>
    </w:p>
    <w:p w:rsidR="00000000" w:rsidDel="00000000" w:rsidP="00000000" w:rsidRDefault="00000000" w:rsidRPr="00000000" w14:paraId="00000002">
      <w:pPr>
        <w:rPr/>
      </w:pPr>
      <w:r w:rsidDel="00000000" w:rsidR="00000000" w:rsidRPr="00000000">
        <w:rPr>
          <w:rtl w:val="0"/>
        </w:rPr>
        <w:t xml:space="preserve">The food items purchased show a commendable variety, including fresh vegetables (e.g., tomatoes, red peppers, onions), whole grains and legumes (e.g., brown rice and quinoa, chickpeas), lean proteins (e.g., fresh lean pork, chicken sausages), and a mix of processed foods (e.g., fried tomato sauce, cookies, pizzas). The choice of dairy and egg products, such as semi-skimmed milk and cured sheep cheese, adds essential nutrients to the diet. However, the presence of processed meats and snacks indicates areas for nutritional improvement.</w:t>
      </w:r>
    </w:p>
    <w:p w:rsidR="00000000" w:rsidDel="00000000" w:rsidP="00000000" w:rsidRDefault="00000000" w:rsidRPr="00000000" w14:paraId="00000003">
      <w:pPr>
        <w:pStyle w:val="Heading3"/>
        <w:rPr/>
      </w:pPr>
      <w:bookmarkStart w:colFirst="0" w:colLast="0" w:name="_y82wz6uqc7up" w:id="1"/>
      <w:bookmarkEnd w:id="1"/>
      <w:r w:rsidDel="00000000" w:rsidR="00000000" w:rsidRPr="00000000">
        <w:rPr>
          <w:rtl w:val="0"/>
        </w:rPr>
        <w:t xml:space="preserve">Sustainability Insights</w:t>
      </w:r>
    </w:p>
    <w:p w:rsidR="00000000" w:rsidDel="00000000" w:rsidP="00000000" w:rsidRDefault="00000000" w:rsidRPr="00000000" w14:paraId="00000004">
      <w:pPr>
        <w:rPr/>
      </w:pPr>
      <w:r w:rsidDel="00000000" w:rsidR="00000000" w:rsidRPr="00000000">
        <w:rPr>
          <w:rtl w:val="0"/>
        </w:rPr>
        <w:t xml:space="preserve">Many of the food items appear to be locally sourced, which is excellent for reducing transportation emissions. The mix of packaging options, including some bulk or loose items, is a good practice but can be improved by further minimizing plastic waste. Emphasizing plant-based proteins over animal proteins could significantly lower the carbon footprint associated with food consumption.</w:t>
      </w:r>
    </w:p>
    <w:p w:rsidR="00000000" w:rsidDel="00000000" w:rsidP="00000000" w:rsidRDefault="00000000" w:rsidRPr="00000000" w14:paraId="00000005">
      <w:pPr>
        <w:pStyle w:val="Heading3"/>
        <w:rPr/>
      </w:pPr>
      <w:bookmarkStart w:colFirst="0" w:colLast="0" w:name="_7j6oydkz3v2x" w:id="2"/>
      <w:bookmarkEnd w:id="2"/>
      <w:r w:rsidDel="00000000" w:rsidR="00000000" w:rsidRPr="00000000">
        <w:rPr>
          <w:rtl w:val="0"/>
        </w:rPr>
        <w:t xml:space="preserve">Recommendations</w:t>
      </w:r>
    </w:p>
    <w:p w:rsidR="00000000" w:rsidDel="00000000" w:rsidP="00000000" w:rsidRDefault="00000000" w:rsidRPr="00000000" w14:paraId="00000006">
      <w:pPr>
        <w:numPr>
          <w:ilvl w:val="0"/>
          <w:numId w:val="1"/>
        </w:numPr>
        <w:ind w:left="720" w:hanging="360"/>
        <w:rPr>
          <w:u w:val="none"/>
        </w:rPr>
      </w:pPr>
      <w:r w:rsidDel="00000000" w:rsidR="00000000" w:rsidRPr="00000000">
        <w:rPr>
          <w:b w:val="1"/>
          <w:rtl w:val="0"/>
        </w:rPr>
        <w:t xml:space="preserve">Nutrition:</w:t>
      </w:r>
      <w:r w:rsidDel="00000000" w:rsidR="00000000" w:rsidRPr="00000000">
        <w:rPr>
          <w:rtl w:val="0"/>
        </w:rPr>
        <w:t xml:space="preserve"> Increase the intake of whole foods, particularly fruits, vegetables, whole grains, and legumes, while reducing the consumption of processed foods high in added sugars and saturated fats.</w:t>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Sustainability:</w:t>
      </w:r>
      <w:r w:rsidDel="00000000" w:rsidR="00000000" w:rsidRPr="00000000">
        <w:rPr>
          <w:rtl w:val="0"/>
        </w:rPr>
        <w:t xml:space="preserve"> Opt for more eco-friendly packaging by choosing bulk or unpackaged items where possible. Increase the proportion of plant-based proteins in the diet to further reduce environmental impact. Continue supporting local produce to minimize carbon emissions from transportation.</w:t>
      </w:r>
    </w:p>
    <w:p w:rsidR="00000000" w:rsidDel="00000000" w:rsidP="00000000" w:rsidRDefault="00000000" w:rsidRPr="00000000" w14:paraId="00000008">
      <w:pPr>
        <w:pStyle w:val="Heading3"/>
        <w:rPr/>
      </w:pPr>
      <w:bookmarkStart w:colFirst="0" w:colLast="0" w:name="_fv43w163n8ye" w:id="3"/>
      <w:bookmarkEnd w:id="3"/>
      <w:r w:rsidDel="00000000" w:rsidR="00000000" w:rsidRPr="00000000">
        <w:rPr>
          <w:rtl w:val="0"/>
        </w:rPr>
        <w:t xml:space="preserve">Conclusions</w:t>
      </w:r>
    </w:p>
    <w:p w:rsidR="00000000" w:rsidDel="00000000" w:rsidP="00000000" w:rsidRDefault="00000000" w:rsidRPr="00000000" w14:paraId="00000009">
      <w:pPr>
        <w:rPr/>
      </w:pPr>
      <w:r w:rsidDel="00000000" w:rsidR="00000000" w:rsidRPr="00000000">
        <w:rPr>
          <w:rtl w:val="0"/>
        </w:rPr>
        <w:t xml:space="preserve">The consumer demonstrates a balanced approach to shopping with an admirable variety of fresh produce and a mix of whole and processed foods. There's a good foundation for both nutrition and sustainability, but there is room for improvement. Enhancing the diet's nutritional quality by focusing more on whole foods and minimizing processed items, coupled with adopting more sustainable shopping practices, can lead to better health outcomes and a lower environmental footprint.</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