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BBFA" w14:textId="045D0DD5" w:rsidR="00227FB4" w:rsidRPr="009D46F9" w:rsidRDefault="00227FB4" w:rsidP="00227FB4">
      <w:pPr>
        <w:spacing w:beforeLines="500" w:before="1560"/>
        <w:jc w:val="center"/>
        <w:rPr>
          <w:rFonts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CF9E" wp14:editId="029BBA51">
            <wp:simplePos x="0" y="0"/>
            <wp:positionH relativeFrom="column">
              <wp:posOffset>3131185</wp:posOffset>
            </wp:positionH>
            <wp:positionV relativeFrom="paragraph">
              <wp:posOffset>-300355</wp:posOffset>
            </wp:positionV>
            <wp:extent cx="2971800" cy="547437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6F9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</w:t>
      </w:r>
      <w:r w:rsidR="006A35CE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人工智能</w:t>
      </w:r>
      <w:r w:rsidRPr="009D46F9"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》</w:t>
      </w:r>
    </w:p>
    <w:p w14:paraId="598D3744" w14:textId="6D70B35D" w:rsidR="00227FB4" w:rsidRPr="009D46F9" w:rsidRDefault="006A35CE" w:rsidP="00227FB4">
      <w:pPr>
        <w:spacing w:afterLines="500" w:after="156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227FB4" w:rsidRPr="009D46F9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7B03F9CF" w14:textId="0118DF71" w:rsidR="00227FB4" w:rsidRDefault="006A35CE" w:rsidP="006A35C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实验</w:t>
      </w:r>
      <w:r w:rsidR="00227FB4">
        <w:rPr>
          <w:rFonts w:ascii="仿宋" w:eastAsia="仿宋" w:hAnsi="仿宋" w:hint="eastAsia"/>
          <w:b/>
          <w:sz w:val="36"/>
          <w:szCs w:val="28"/>
        </w:rPr>
        <w:t>名称</w:t>
      </w:r>
      <w:r w:rsidR="00227FB4"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>知识表示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</w:p>
    <w:p w14:paraId="62936B30" w14:textId="6F5DB775" w:rsidR="00227FB4" w:rsidRDefault="00227FB4" w:rsidP="00227FB4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成    员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 w:rsidR="006A35CE">
        <w:rPr>
          <w:rFonts w:ascii="仿宋" w:eastAsia="仿宋" w:hAnsi="仿宋" w:hint="eastAsia"/>
          <w:b/>
          <w:sz w:val="36"/>
          <w:szCs w:val="28"/>
          <w:u w:val="single"/>
        </w:rPr>
        <w:t xml:space="preserve">张文韬 胡 聪 李瑞吉 李乐航 </w:t>
      </w:r>
    </w:p>
    <w:p w14:paraId="7953F4DE" w14:textId="1A6E9246" w:rsidR="0078226A" w:rsidRPr="0078226A" w:rsidRDefault="0050394B" w:rsidP="0078226A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完</w:t>
      </w:r>
      <w:r w:rsidR="0078226A">
        <w:rPr>
          <w:rFonts w:ascii="仿宋" w:eastAsia="仿宋" w:hAnsi="仿宋" w:hint="eastAsia"/>
          <w:b/>
          <w:sz w:val="36"/>
          <w:szCs w:val="28"/>
        </w:rPr>
        <w:t xml:space="preserve">    </w:t>
      </w:r>
      <w:r w:rsidR="00965D69">
        <w:rPr>
          <w:rFonts w:ascii="仿宋" w:eastAsia="仿宋" w:hAnsi="仿宋" w:hint="eastAsia"/>
          <w:b/>
          <w:sz w:val="36"/>
          <w:szCs w:val="28"/>
        </w:rPr>
        <w:t>成</w:t>
      </w:r>
      <w:r w:rsidR="0078226A"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         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胡 聪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         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</w:p>
    <w:p w14:paraId="4C840D58" w14:textId="77777777" w:rsidR="00227FB4" w:rsidRDefault="00227FB4" w:rsidP="00227FB4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学年学期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 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>2020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>年秋季学期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</w:p>
    <w:p w14:paraId="14107E74" w14:textId="1B2C4049" w:rsidR="00227FB4" w:rsidRDefault="00227FB4" w:rsidP="0078226A">
      <w:pPr>
        <w:spacing w:line="600" w:lineRule="auto"/>
        <w:ind w:firstLineChars="300" w:firstLine="1084"/>
        <w:rPr>
          <w:rFonts w:ascii="华文细黑" w:eastAsia="华文细黑" w:hAnsi="华文细黑"/>
          <w:sz w:val="32"/>
          <w:szCs w:val="28"/>
        </w:rPr>
      </w:pPr>
      <w:r>
        <w:rPr>
          <w:rFonts w:ascii="仿宋" w:eastAsia="仿宋" w:hAnsi="仿宋" w:hint="eastAsia"/>
          <w:b/>
          <w:sz w:val="36"/>
          <w:szCs w:val="28"/>
        </w:rPr>
        <w:t>任课教师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</w:t>
      </w:r>
      <w:r w:rsidR="00966C2D">
        <w:rPr>
          <w:rFonts w:ascii="仿宋" w:eastAsia="仿宋" w:hAnsi="仿宋" w:hint="eastAsia"/>
          <w:b/>
          <w:sz w:val="36"/>
          <w:szCs w:val="28"/>
          <w:u w:val="single"/>
        </w:rPr>
        <w:t>苏敬勇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</w:t>
      </w:r>
      <w:r w:rsidR="00966C2D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</w:p>
    <w:p w14:paraId="57CFE5E2" w14:textId="77777777" w:rsidR="00227FB4" w:rsidRDefault="00227FB4" w:rsidP="00227FB4">
      <w:pPr>
        <w:spacing w:beforeLines="100" w:before="312"/>
        <w:jc w:val="center"/>
        <w:rPr>
          <w:rFonts w:ascii="华文细黑" w:eastAsia="华文细黑" w:hAnsi="华文细黑"/>
          <w:sz w:val="32"/>
          <w:szCs w:val="28"/>
        </w:rPr>
      </w:pPr>
    </w:p>
    <w:p w14:paraId="7467FD62" w14:textId="7B40D41A" w:rsidR="00966C2D" w:rsidRDefault="00966C2D" w:rsidP="00966C2D">
      <w:pPr>
        <w:spacing w:beforeLines="100" w:before="312"/>
        <w:jc w:val="center"/>
        <w:rPr>
          <w:rFonts w:asciiTheme="majorEastAsia" w:eastAsiaTheme="majorEastAsia" w:hAnsiTheme="majorEastAsia"/>
          <w:sz w:val="32"/>
          <w:szCs w:val="28"/>
        </w:rPr>
      </w:pPr>
    </w:p>
    <w:p w14:paraId="0115D8CB" w14:textId="77777777" w:rsidR="0078226A" w:rsidRPr="0078226A" w:rsidRDefault="0078226A" w:rsidP="00966C2D">
      <w:pPr>
        <w:spacing w:beforeLines="100" w:before="312"/>
        <w:jc w:val="center"/>
        <w:rPr>
          <w:rFonts w:asciiTheme="majorEastAsia" w:eastAsiaTheme="majorEastAsia" w:hAnsiTheme="majorEastAsia"/>
          <w:sz w:val="44"/>
          <w:szCs w:val="40"/>
        </w:rPr>
      </w:pPr>
    </w:p>
    <w:p w14:paraId="0D4B0628" w14:textId="77777777" w:rsidR="0078226A" w:rsidRPr="0078226A" w:rsidRDefault="00227FB4" w:rsidP="0078226A">
      <w:pPr>
        <w:pStyle w:val="a8"/>
        <w:jc w:val="center"/>
        <w:rPr>
          <w:rFonts w:ascii="宋体" w:eastAsia="宋体" w:hAnsi="宋体"/>
          <w:sz w:val="40"/>
          <w:szCs w:val="32"/>
        </w:rPr>
      </w:pPr>
      <w:r w:rsidRPr="0078226A">
        <w:rPr>
          <w:rFonts w:ascii="宋体" w:eastAsia="宋体" w:hAnsi="宋体" w:hint="eastAsia"/>
          <w:sz w:val="40"/>
          <w:szCs w:val="32"/>
        </w:rPr>
        <w:t>哈尔滨工业大学（深圳）</w:t>
      </w:r>
    </w:p>
    <w:p w14:paraId="3DB251B7" w14:textId="73869690" w:rsidR="0078226A" w:rsidRPr="0078226A" w:rsidRDefault="00227FB4" w:rsidP="0078226A">
      <w:pPr>
        <w:pStyle w:val="a8"/>
        <w:jc w:val="center"/>
        <w:rPr>
          <w:rFonts w:ascii="宋体" w:eastAsia="宋体" w:hAnsi="宋体"/>
          <w:sz w:val="36"/>
          <w:szCs w:val="28"/>
        </w:rPr>
      </w:pPr>
      <w:r w:rsidRPr="0078226A">
        <w:rPr>
          <w:rFonts w:ascii="宋体" w:eastAsia="宋体" w:hAnsi="宋体" w:hint="eastAsia"/>
          <w:sz w:val="36"/>
          <w:szCs w:val="28"/>
        </w:rPr>
        <w:t>计算机科学与技术学院</w:t>
      </w:r>
    </w:p>
    <w:p w14:paraId="15BB9512" w14:textId="050120AB" w:rsidR="00501489" w:rsidRPr="00966C2D" w:rsidRDefault="00CC0AA0" w:rsidP="00945538">
      <w:pPr>
        <w:jc w:val="center"/>
        <w:rPr>
          <w:rFonts w:ascii="宋体" w:eastAsia="宋体" w:hAnsi="宋体"/>
          <w:b/>
          <w:sz w:val="40"/>
          <w:szCs w:val="24"/>
        </w:rPr>
      </w:pPr>
      <w:r w:rsidRPr="00966C2D">
        <w:rPr>
          <w:rFonts w:ascii="宋体" w:eastAsia="宋体" w:hAnsi="宋体" w:hint="eastAsia"/>
          <w:b/>
          <w:sz w:val="40"/>
          <w:szCs w:val="24"/>
        </w:rPr>
        <w:lastRenderedPageBreak/>
        <w:t>目录</w:t>
      </w:r>
    </w:p>
    <w:p w14:paraId="15BB951D" w14:textId="77777777" w:rsidR="00812D4F" w:rsidRDefault="00015C07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14:paraId="15BB951E" w14:textId="77777777" w:rsidR="0058478F" w:rsidRDefault="0058478F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14:paraId="15BB951F" w14:textId="77777777" w:rsidR="0058478F" w:rsidRDefault="0058478F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14:paraId="15BB9520" w14:textId="77777777" w:rsidR="0058478F" w:rsidRDefault="00CA1839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14:paraId="15BB9521" w14:textId="77777777" w:rsidR="00812D4F" w:rsidRDefault="0058478F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14:paraId="15BB9522" w14:textId="77777777" w:rsidR="0058478F" w:rsidRDefault="00CA1839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14:paraId="15BB9523" w14:textId="77777777" w:rsidR="00CA1839" w:rsidRPr="00844A2E" w:rsidRDefault="00CA1839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14:paraId="15BB9524" w14:textId="77777777" w:rsidR="00F12D96" w:rsidRDefault="00F12D96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14:paraId="15BB9525" w14:textId="77777777" w:rsidR="00812D4F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14:paraId="15BB9526" w14:textId="77777777" w:rsidR="00F12D96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14:paraId="15BB9527" w14:textId="77777777" w:rsidR="00F12D96" w:rsidRPr="00F12D96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14:paraId="15BB9528" w14:textId="50E3C5FA" w:rsidR="00F12D96" w:rsidRPr="00844A2E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</w:t>
      </w:r>
    </w:p>
    <w:p w14:paraId="15BB9529" w14:textId="5324A158" w:rsidR="00812D4F" w:rsidRPr="00844A2E" w:rsidRDefault="00015C07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</w:t>
      </w:r>
    </w:p>
    <w:p w14:paraId="15BB952A" w14:textId="77777777" w:rsidR="00F12D96" w:rsidRPr="00F12D96" w:rsidRDefault="00F12D96" w:rsidP="00966C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14:paraId="15BB952B" w14:textId="44A1AD55" w:rsidR="00357F9B" w:rsidRPr="00F12D96" w:rsidRDefault="00F12D96" w:rsidP="00966C2D">
      <w:pPr>
        <w:spacing w:line="360" w:lineRule="auto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附录—源代码及其注释</w:t>
      </w:r>
    </w:p>
    <w:p w14:paraId="15BB952C" w14:textId="0106EC04" w:rsidR="001E2379" w:rsidRDefault="001E2379" w:rsidP="00357F9B">
      <w:pPr>
        <w:rPr>
          <w:rFonts w:ascii="宋体" w:eastAsia="宋体" w:hAnsi="宋体"/>
          <w:b/>
          <w:sz w:val="36"/>
        </w:rPr>
      </w:pPr>
    </w:p>
    <w:p w14:paraId="01990FD4" w14:textId="77777777" w:rsidR="001E2379" w:rsidRDefault="001E2379">
      <w:pPr>
        <w:widowControl/>
        <w:jc w:val="left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br w:type="page"/>
      </w:r>
    </w:p>
    <w:p w14:paraId="5B7AA434" w14:textId="140ADC6B" w:rsidR="001E2379" w:rsidRPr="001E2379" w:rsidRDefault="001E2379" w:rsidP="001E237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36"/>
        </w:rPr>
      </w:pPr>
      <w:r w:rsidRPr="001E2379">
        <w:rPr>
          <w:rFonts w:ascii="宋体" w:eastAsia="宋体" w:hAnsi="宋体"/>
          <w:b/>
          <w:sz w:val="36"/>
        </w:rPr>
        <w:lastRenderedPageBreak/>
        <w:t>简介/问题描述</w:t>
      </w:r>
    </w:p>
    <w:p w14:paraId="20E02630" w14:textId="5343BC60" w:rsidR="001E2379" w:rsidRPr="00A91714" w:rsidRDefault="001E2379" w:rsidP="00012E93">
      <w:pPr>
        <w:pStyle w:val="a9"/>
        <w:numPr>
          <w:ilvl w:val="1"/>
          <w:numId w:val="5"/>
        </w:numPr>
        <w:spacing w:line="360" w:lineRule="auto"/>
        <w:ind w:left="1" w:firstLineChars="0" w:hanging="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/>
          <w:szCs w:val="28"/>
        </w:rPr>
        <w:t>待解决问题的解释</w:t>
      </w:r>
    </w:p>
    <w:p w14:paraId="689E8BF9" w14:textId="01F49E88" w:rsidR="001E2379" w:rsidRPr="00A91714" w:rsidRDefault="00F138A5" w:rsidP="00012E93">
      <w:pPr>
        <w:pStyle w:val="a9"/>
        <w:spacing w:line="360" w:lineRule="auto"/>
        <w:ind w:firstLineChars="0" w:firstLine="567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A91714">
        <w:rPr>
          <w:rFonts w:ascii="宋体" w:eastAsia="宋体" w:hAnsi="宋体"/>
          <w:szCs w:val="28"/>
        </w:rPr>
        <w:t>A，箱子位置为B，香蕉位置在C），如何行动可摘取到香蕉。</w:t>
      </w:r>
    </w:p>
    <w:p w14:paraId="4FFB1470" w14:textId="60DAA2F7" w:rsidR="001E2379" w:rsidRPr="00A91714" w:rsidRDefault="001E2379" w:rsidP="00012E93">
      <w:pPr>
        <w:pStyle w:val="a9"/>
        <w:numPr>
          <w:ilvl w:val="1"/>
          <w:numId w:val="5"/>
        </w:numPr>
        <w:spacing w:line="360" w:lineRule="auto"/>
        <w:ind w:left="0" w:firstLineChars="0" w:hanging="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问题的形式化描述</w:t>
      </w:r>
    </w:p>
    <w:p w14:paraId="3EAABC4A" w14:textId="4B3BBB76" w:rsidR="000539DF" w:rsidRPr="00A91714" w:rsidRDefault="001906C0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状态表示：</w:t>
      </w:r>
      <w:r w:rsidR="006A1220" w:rsidRPr="00A91714">
        <w:rPr>
          <w:rFonts w:ascii="宋体" w:eastAsia="宋体" w:hAnsi="宋体" w:hint="eastAsia"/>
          <w:szCs w:val="28"/>
        </w:rPr>
        <w:t>（</w:t>
      </w:r>
      <w:proofErr w:type="spellStart"/>
      <w:r w:rsidR="006A1220" w:rsidRPr="00A91714">
        <w:rPr>
          <w:rFonts w:ascii="宋体" w:eastAsia="宋体" w:hAnsi="宋体" w:hint="eastAsia"/>
          <w:szCs w:val="28"/>
        </w:rPr>
        <w:t>atMonkey</w:t>
      </w:r>
      <w:r w:rsidR="006A1220" w:rsidRPr="00A91714">
        <w:rPr>
          <w:rFonts w:ascii="宋体" w:eastAsia="宋体" w:hAnsi="宋体"/>
          <w:szCs w:val="28"/>
        </w:rPr>
        <w:t>,atBanana,atBox,onBox,caBanana</w:t>
      </w:r>
      <w:proofErr w:type="spellEnd"/>
      <w:r w:rsidR="006A1220" w:rsidRPr="00A91714">
        <w:rPr>
          <w:rFonts w:ascii="宋体" w:eastAsia="宋体" w:hAnsi="宋体" w:hint="eastAsia"/>
          <w:szCs w:val="28"/>
        </w:rPr>
        <w:t>）</w:t>
      </w:r>
    </w:p>
    <w:p w14:paraId="4D936B6B" w14:textId="69C719B9" w:rsidR="006A1220" w:rsidRPr="00A91714" w:rsidRDefault="006A1220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="00454FB7" w:rsidRPr="00A91714">
        <w:rPr>
          <w:rFonts w:ascii="宋体" w:eastAsia="宋体" w:hAnsi="宋体" w:hint="eastAsia"/>
          <w:szCs w:val="28"/>
        </w:rPr>
        <w:t>：猴子的位置</w:t>
      </w:r>
    </w:p>
    <w:p w14:paraId="1632BEFA" w14:textId="539C5989" w:rsidR="00454FB7" w:rsidRPr="00A91714" w:rsidRDefault="00454FB7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atBanana</w:t>
      </w:r>
      <w:proofErr w:type="spellEnd"/>
      <w:r w:rsidRPr="00A91714">
        <w:rPr>
          <w:rFonts w:ascii="宋体" w:eastAsia="宋体" w:hAnsi="宋体" w:hint="eastAsia"/>
          <w:szCs w:val="28"/>
        </w:rPr>
        <w:t>：香蕉的位置</w:t>
      </w:r>
    </w:p>
    <w:p w14:paraId="3023B93B" w14:textId="299BF01E" w:rsidR="00454FB7" w:rsidRPr="00A91714" w:rsidRDefault="00454FB7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atBox</w:t>
      </w:r>
      <w:proofErr w:type="spellEnd"/>
      <w:r w:rsidRPr="00A91714">
        <w:rPr>
          <w:rFonts w:ascii="宋体" w:eastAsia="宋体" w:hAnsi="宋体" w:hint="eastAsia"/>
          <w:szCs w:val="28"/>
        </w:rPr>
        <w:t>：箱子的位置</w:t>
      </w:r>
    </w:p>
    <w:p w14:paraId="5E577B66" w14:textId="3852C22F" w:rsidR="00454FB7" w:rsidRPr="00A91714" w:rsidRDefault="00454FB7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Pr="00A91714">
        <w:rPr>
          <w:rFonts w:ascii="宋体" w:eastAsia="宋体" w:hAnsi="宋体" w:hint="eastAsia"/>
          <w:szCs w:val="28"/>
        </w:rPr>
        <w:t>：猴子</w:t>
      </w:r>
      <w:r w:rsidR="00F75597" w:rsidRPr="00A91714">
        <w:rPr>
          <w:rFonts w:ascii="宋体" w:eastAsia="宋体" w:hAnsi="宋体" w:hint="eastAsia"/>
          <w:szCs w:val="28"/>
        </w:rPr>
        <w:t xml:space="preserve">是否在箱子上 </w:t>
      </w:r>
      <w:proofErr w:type="spellStart"/>
      <w:r w:rsidR="00F75597" w:rsidRPr="00A91714">
        <w:rPr>
          <w:rFonts w:ascii="宋体" w:eastAsia="宋体" w:hAnsi="宋体" w:hint="eastAsia"/>
          <w:szCs w:val="28"/>
        </w:rPr>
        <w:t>onBox</w:t>
      </w:r>
      <w:proofErr w:type="spellEnd"/>
      <w:r w:rsidR="00F75597" w:rsidRPr="00A91714">
        <w:rPr>
          <w:rFonts w:ascii="宋体" w:eastAsia="宋体" w:hAnsi="宋体" w:hint="eastAsia"/>
          <w:szCs w:val="28"/>
        </w:rPr>
        <w:t>=</w:t>
      </w:r>
      <w:r w:rsidR="00F75597" w:rsidRPr="00A91714">
        <w:rPr>
          <w:rFonts w:ascii="宋体" w:eastAsia="宋体" w:hAnsi="宋体"/>
          <w:szCs w:val="28"/>
        </w:rPr>
        <w:t xml:space="preserve">1 </w:t>
      </w:r>
      <w:r w:rsidR="00F75597" w:rsidRPr="00A91714">
        <w:rPr>
          <w:rFonts w:ascii="宋体" w:eastAsia="宋体" w:hAnsi="宋体" w:hint="eastAsia"/>
          <w:szCs w:val="28"/>
        </w:rPr>
        <w:t xml:space="preserve">猴子在箱子上 </w:t>
      </w:r>
      <w:proofErr w:type="spellStart"/>
      <w:r w:rsidR="00F75597" w:rsidRPr="00A91714">
        <w:rPr>
          <w:rFonts w:ascii="宋体" w:eastAsia="宋体" w:hAnsi="宋体" w:hint="eastAsia"/>
          <w:szCs w:val="28"/>
        </w:rPr>
        <w:t>onBox</w:t>
      </w:r>
      <w:proofErr w:type="spellEnd"/>
      <w:r w:rsidR="00F75597" w:rsidRPr="00A91714">
        <w:rPr>
          <w:rFonts w:ascii="宋体" w:eastAsia="宋体" w:hAnsi="宋体" w:hint="eastAsia"/>
          <w:szCs w:val="28"/>
        </w:rPr>
        <w:t>=</w:t>
      </w:r>
      <w:r w:rsidR="00F75597" w:rsidRPr="00A91714">
        <w:rPr>
          <w:rFonts w:ascii="宋体" w:eastAsia="宋体" w:hAnsi="宋体"/>
          <w:szCs w:val="28"/>
        </w:rPr>
        <w:t xml:space="preserve">0 </w:t>
      </w:r>
      <w:r w:rsidR="00F75597" w:rsidRPr="00A91714">
        <w:rPr>
          <w:rFonts w:ascii="宋体" w:eastAsia="宋体" w:hAnsi="宋体" w:hint="eastAsia"/>
          <w:szCs w:val="28"/>
        </w:rPr>
        <w:t>猴子不在箱子上</w:t>
      </w:r>
    </w:p>
    <w:p w14:paraId="59F05805" w14:textId="46DD694C" w:rsidR="00F75597" w:rsidRPr="00A91714" w:rsidRDefault="00912B3A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caBanana</w:t>
      </w:r>
      <w:proofErr w:type="spellEnd"/>
      <w:r w:rsidRPr="00A91714">
        <w:rPr>
          <w:rFonts w:ascii="宋体" w:eastAsia="宋体" w:hAnsi="宋体" w:hint="eastAsia"/>
          <w:szCs w:val="28"/>
        </w:rPr>
        <w:t xml:space="preserve">：猴子是否抓到了香蕉 </w:t>
      </w:r>
      <w:proofErr w:type="spellStart"/>
      <w:r w:rsidRPr="00A91714">
        <w:rPr>
          <w:rFonts w:ascii="宋体" w:eastAsia="宋体" w:hAnsi="宋体" w:hint="eastAsia"/>
          <w:szCs w:val="28"/>
        </w:rPr>
        <w:t>caBanana</w:t>
      </w:r>
      <w:proofErr w:type="spellEnd"/>
      <w:r w:rsidRPr="00A91714">
        <w:rPr>
          <w:rFonts w:ascii="宋体" w:eastAsia="宋体" w:hAnsi="宋体" w:hint="eastAsia"/>
          <w:szCs w:val="28"/>
        </w:rPr>
        <w:t>=</w:t>
      </w:r>
      <w:r w:rsidRPr="00A91714">
        <w:rPr>
          <w:rFonts w:ascii="宋体" w:eastAsia="宋体" w:hAnsi="宋体"/>
          <w:szCs w:val="28"/>
        </w:rPr>
        <w:t xml:space="preserve">1 </w:t>
      </w:r>
      <w:r w:rsidRPr="00A91714">
        <w:rPr>
          <w:rFonts w:ascii="宋体" w:eastAsia="宋体" w:hAnsi="宋体" w:hint="eastAsia"/>
          <w:szCs w:val="28"/>
        </w:rPr>
        <w:t xml:space="preserve">猴子抓到了香蕉 </w:t>
      </w:r>
      <w:proofErr w:type="spellStart"/>
      <w:r w:rsidRPr="00A91714">
        <w:rPr>
          <w:rFonts w:ascii="宋体" w:eastAsia="宋体" w:hAnsi="宋体" w:hint="eastAsia"/>
          <w:szCs w:val="28"/>
        </w:rPr>
        <w:t>caBanana</w:t>
      </w:r>
      <w:proofErr w:type="spellEnd"/>
      <w:r w:rsidRPr="00A91714">
        <w:rPr>
          <w:rFonts w:ascii="宋体" w:eastAsia="宋体" w:hAnsi="宋体" w:hint="eastAsia"/>
          <w:szCs w:val="28"/>
        </w:rPr>
        <w:t>=</w:t>
      </w:r>
      <w:r w:rsidRPr="00A91714">
        <w:rPr>
          <w:rFonts w:ascii="宋体" w:eastAsia="宋体" w:hAnsi="宋体"/>
          <w:szCs w:val="28"/>
        </w:rPr>
        <w:t xml:space="preserve">0 </w:t>
      </w:r>
      <w:r w:rsidRPr="00A91714">
        <w:rPr>
          <w:rFonts w:ascii="宋体" w:eastAsia="宋体" w:hAnsi="宋体" w:hint="eastAsia"/>
          <w:szCs w:val="28"/>
        </w:rPr>
        <w:t>猴子没有抓到香蕉</w:t>
      </w:r>
    </w:p>
    <w:p w14:paraId="371D75A2" w14:textId="2FD9D3BF" w:rsidR="00CB7EE7" w:rsidRPr="00A91714" w:rsidRDefault="00CB7EE7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初始状态：（A，C，B，0，0）</w:t>
      </w:r>
    </w:p>
    <w:p w14:paraId="529D2146" w14:textId="7E385AA6" w:rsidR="00CB7EE7" w:rsidRPr="00A91714" w:rsidRDefault="00CB7EE7" w:rsidP="000539D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结束状态：（C，C，C，1，</w:t>
      </w:r>
      <w:r w:rsidRPr="00A91714">
        <w:rPr>
          <w:rFonts w:ascii="宋体" w:eastAsia="宋体" w:hAnsi="宋体"/>
          <w:szCs w:val="28"/>
        </w:rPr>
        <w:t>1</w:t>
      </w:r>
      <w:r w:rsidRPr="00A91714">
        <w:rPr>
          <w:rFonts w:ascii="宋体" w:eastAsia="宋体" w:hAnsi="宋体" w:hint="eastAsia"/>
          <w:szCs w:val="28"/>
        </w:rPr>
        <w:t>）</w:t>
      </w:r>
    </w:p>
    <w:p w14:paraId="19427284" w14:textId="7CE12457" w:rsidR="00A408F5" w:rsidRPr="00A91714" w:rsidRDefault="001E2379" w:rsidP="00012E93">
      <w:pPr>
        <w:pStyle w:val="a9"/>
        <w:numPr>
          <w:ilvl w:val="1"/>
          <w:numId w:val="5"/>
        </w:numPr>
        <w:spacing w:line="360" w:lineRule="auto"/>
        <w:ind w:left="0" w:firstLineChars="0" w:hanging="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解决方案介绍（原理）</w:t>
      </w:r>
    </w:p>
    <w:p w14:paraId="54D7EE87" w14:textId="3F5445EB" w:rsidR="006B1F55" w:rsidRPr="00A91714" w:rsidRDefault="006B1F55" w:rsidP="006B1F55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定义四个操作</w:t>
      </w:r>
      <w:r w:rsidRPr="00A91714">
        <w:rPr>
          <w:rFonts w:ascii="宋体" w:eastAsia="宋体" w:hAnsi="宋体"/>
          <w:szCs w:val="28"/>
        </w:rPr>
        <w:t>:</w:t>
      </w:r>
    </w:p>
    <w:p w14:paraId="7AE697D7" w14:textId="77777777" w:rsidR="006B1F55" w:rsidRPr="00A91714" w:rsidRDefault="006B1F55" w:rsidP="006B1F55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/>
          <w:szCs w:val="28"/>
        </w:rPr>
        <w:t>Goto</w:t>
      </w:r>
      <w:proofErr w:type="spellEnd"/>
      <w:r w:rsidRPr="00A91714">
        <w:rPr>
          <w:rFonts w:ascii="宋体" w:eastAsia="宋体" w:hAnsi="宋体"/>
          <w:szCs w:val="28"/>
        </w:rPr>
        <w:t>(</w:t>
      </w:r>
      <w:proofErr w:type="spellStart"/>
      <w:r w:rsidRPr="00A91714">
        <w:rPr>
          <w:rFonts w:ascii="宋体" w:eastAsia="宋体" w:hAnsi="宋体"/>
          <w:szCs w:val="28"/>
        </w:rPr>
        <w:t>u,v</w:t>
      </w:r>
      <w:proofErr w:type="spellEnd"/>
      <w:r w:rsidRPr="00A91714">
        <w:rPr>
          <w:rFonts w:ascii="宋体" w:eastAsia="宋体" w:hAnsi="宋体"/>
          <w:szCs w:val="28"/>
        </w:rPr>
        <w:t>): 猴子从 u 走到 v 处。</w:t>
      </w:r>
    </w:p>
    <w:p w14:paraId="7B5C1B66" w14:textId="77777777" w:rsidR="006B1F55" w:rsidRPr="00A91714" w:rsidRDefault="006B1F55" w:rsidP="006B1F55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/>
          <w:szCs w:val="28"/>
        </w:rPr>
        <w:t>Pushbox</w:t>
      </w:r>
      <w:proofErr w:type="spellEnd"/>
      <w:r w:rsidRPr="00A91714">
        <w:rPr>
          <w:rFonts w:ascii="宋体" w:eastAsia="宋体" w:hAnsi="宋体"/>
          <w:szCs w:val="28"/>
        </w:rPr>
        <w:t>(</w:t>
      </w:r>
      <w:proofErr w:type="spellStart"/>
      <w:r w:rsidRPr="00A91714">
        <w:rPr>
          <w:rFonts w:ascii="宋体" w:eastAsia="宋体" w:hAnsi="宋体"/>
          <w:szCs w:val="28"/>
        </w:rPr>
        <w:t>v,w</w:t>
      </w:r>
      <w:proofErr w:type="spellEnd"/>
      <w:r w:rsidRPr="00A91714">
        <w:rPr>
          <w:rFonts w:ascii="宋体" w:eastAsia="宋体" w:hAnsi="宋体"/>
          <w:szCs w:val="28"/>
        </w:rPr>
        <w:t>):猴子推着箱子从v 走到w 处。</w:t>
      </w:r>
    </w:p>
    <w:p w14:paraId="1794017B" w14:textId="77777777" w:rsidR="006B1F55" w:rsidRPr="00A91714" w:rsidRDefault="006B1F55" w:rsidP="006B1F55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/>
          <w:szCs w:val="28"/>
        </w:rPr>
        <w:lastRenderedPageBreak/>
        <w:t>Climbbox</w:t>
      </w:r>
      <w:proofErr w:type="spellEnd"/>
      <w:r w:rsidRPr="00A91714">
        <w:rPr>
          <w:rFonts w:ascii="宋体" w:eastAsia="宋体" w:hAnsi="宋体"/>
          <w:szCs w:val="28"/>
        </w:rPr>
        <w:t>: 猴子爬上箱子。</w:t>
      </w:r>
    </w:p>
    <w:p w14:paraId="4EBC8F3F" w14:textId="77777777" w:rsidR="00690844" w:rsidRPr="00A91714" w:rsidRDefault="006B1F55" w:rsidP="006B1F55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/>
          <w:szCs w:val="28"/>
        </w:rPr>
        <w:t>Grasp: 猴子摘到香蕉。</w:t>
      </w:r>
      <w:r w:rsidR="003D59A7" w:rsidRPr="00A91714">
        <w:rPr>
          <w:rFonts w:ascii="宋体" w:eastAsia="宋体" w:hAnsi="宋体"/>
          <w:szCs w:val="28"/>
        </w:rPr>
        <w:t xml:space="preserve">    </w:t>
      </w:r>
    </w:p>
    <w:p w14:paraId="7E95B1E1" w14:textId="57BD3B5C" w:rsidR="00690844" w:rsidRPr="00A91714" w:rsidRDefault="00690844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各操作的条件和动作：</w:t>
      </w:r>
    </w:p>
    <w:p w14:paraId="119B0F58" w14:textId="26086B8A" w:rsidR="005E4B59" w:rsidRPr="00A91714" w:rsidRDefault="005E4B59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Goto</w:t>
      </w:r>
      <w:proofErr w:type="spellEnd"/>
      <w:r w:rsidRPr="00A91714">
        <w:rPr>
          <w:rFonts w:ascii="宋体" w:eastAsia="宋体" w:hAnsi="宋体" w:hint="eastAsia"/>
          <w:szCs w:val="28"/>
        </w:rPr>
        <w:t>(</w:t>
      </w:r>
      <w:proofErr w:type="spellStart"/>
      <w:proofErr w:type="gramStart"/>
      <w:r w:rsidRPr="00A91714">
        <w:rPr>
          <w:rFonts w:ascii="宋体" w:eastAsia="宋体" w:hAnsi="宋体"/>
          <w:szCs w:val="28"/>
        </w:rPr>
        <w:t>u,v</w:t>
      </w:r>
      <w:proofErr w:type="spellEnd"/>
      <w:proofErr w:type="gramEnd"/>
      <w:r w:rsidRPr="00A91714">
        <w:rPr>
          <w:rFonts w:ascii="宋体" w:eastAsia="宋体" w:hAnsi="宋体"/>
          <w:szCs w:val="28"/>
        </w:rPr>
        <w:t>)</w:t>
      </w:r>
    </w:p>
    <w:p w14:paraId="2C12469B" w14:textId="1B74E206" w:rsidR="005E4B59" w:rsidRPr="00A91714" w:rsidRDefault="005E4B59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条件：</w:t>
      </w:r>
      <w:r w:rsidRPr="00A91714">
        <w:rPr>
          <w:szCs w:val="28"/>
        </w:rPr>
        <w:t>¬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Pr="00A91714">
        <w:rPr>
          <w:rFonts w:ascii="宋体" w:eastAsia="宋体" w:hAnsi="宋体"/>
          <w:szCs w:val="28"/>
        </w:rPr>
        <w:t xml:space="preserve"> 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="00756FAE" w:rsidRPr="00A91714">
        <w:rPr>
          <w:rFonts w:ascii="宋体" w:eastAsia="宋体" w:hAnsi="宋体" w:hint="eastAsia"/>
          <w:szCs w:val="28"/>
        </w:rPr>
        <w:t>(</w:t>
      </w:r>
      <w:r w:rsidR="00756FAE" w:rsidRPr="00A91714">
        <w:rPr>
          <w:rFonts w:ascii="宋体" w:eastAsia="宋体" w:hAnsi="宋体"/>
          <w:szCs w:val="28"/>
        </w:rPr>
        <w:t>u)</w:t>
      </w:r>
    </w:p>
    <w:p w14:paraId="3EEF4726" w14:textId="77777777" w:rsidR="00756FAE" w:rsidRPr="00A91714" w:rsidRDefault="005E4B59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动作：</w:t>
      </w:r>
    </w:p>
    <w:p w14:paraId="25A223D7" w14:textId="22312C9C" w:rsidR="005E4B59" w:rsidRPr="00A91714" w:rsidRDefault="00756FAE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删除表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Pr="00A91714">
        <w:rPr>
          <w:rFonts w:ascii="宋体" w:eastAsia="宋体" w:hAnsi="宋体" w:hint="eastAsia"/>
          <w:szCs w:val="28"/>
        </w:rPr>
        <w:t>(</w:t>
      </w:r>
      <w:r w:rsidRPr="00A91714">
        <w:rPr>
          <w:rFonts w:ascii="宋体" w:eastAsia="宋体" w:hAnsi="宋体"/>
          <w:szCs w:val="28"/>
        </w:rPr>
        <w:t>u)</w:t>
      </w:r>
      <w:r w:rsidRPr="00A91714">
        <w:rPr>
          <w:rFonts w:ascii="宋体" w:eastAsia="宋体" w:hAnsi="宋体"/>
          <w:szCs w:val="28"/>
        </w:rPr>
        <w:t xml:space="preserve"> </w:t>
      </w:r>
    </w:p>
    <w:p w14:paraId="538915FE" w14:textId="5DA6542F" w:rsidR="00756FAE" w:rsidRPr="00A91714" w:rsidRDefault="00756FAE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添加表</w:t>
      </w:r>
      <w:proofErr w:type="spellStart"/>
      <w:r w:rsidR="000D20A2" w:rsidRPr="00A91714">
        <w:rPr>
          <w:rFonts w:ascii="宋体" w:eastAsia="宋体" w:hAnsi="宋体" w:hint="eastAsia"/>
          <w:szCs w:val="28"/>
        </w:rPr>
        <w:t>atMonkey</w:t>
      </w:r>
      <w:proofErr w:type="spellEnd"/>
      <w:r w:rsidR="000D20A2" w:rsidRPr="00A91714">
        <w:rPr>
          <w:rFonts w:ascii="宋体" w:eastAsia="宋体" w:hAnsi="宋体" w:hint="eastAsia"/>
          <w:szCs w:val="28"/>
        </w:rPr>
        <w:t>(</w:t>
      </w:r>
      <w:r w:rsidR="000D20A2" w:rsidRPr="00A91714">
        <w:rPr>
          <w:rFonts w:ascii="宋体" w:eastAsia="宋体" w:hAnsi="宋体" w:hint="eastAsia"/>
          <w:szCs w:val="28"/>
        </w:rPr>
        <w:t>v</w:t>
      </w:r>
      <w:r w:rsidR="000D20A2" w:rsidRPr="00A91714">
        <w:rPr>
          <w:rFonts w:ascii="宋体" w:eastAsia="宋体" w:hAnsi="宋体"/>
          <w:szCs w:val="28"/>
        </w:rPr>
        <w:t>)</w:t>
      </w:r>
    </w:p>
    <w:p w14:paraId="50F8774C" w14:textId="670591D9" w:rsidR="000D20A2" w:rsidRPr="00A91714" w:rsidRDefault="000D20A2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</w:p>
    <w:p w14:paraId="5BB9199B" w14:textId="661BDA36" w:rsidR="000D20A2" w:rsidRPr="00A91714" w:rsidRDefault="000D20A2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Pushbox</w:t>
      </w:r>
      <w:proofErr w:type="spellEnd"/>
      <w:r w:rsidRPr="00A91714">
        <w:rPr>
          <w:rFonts w:ascii="宋体" w:eastAsia="宋体" w:hAnsi="宋体"/>
          <w:szCs w:val="28"/>
        </w:rPr>
        <w:t>(</w:t>
      </w:r>
      <w:proofErr w:type="spellStart"/>
      <w:proofErr w:type="gramStart"/>
      <w:r w:rsidRPr="00A91714">
        <w:rPr>
          <w:rFonts w:ascii="宋体" w:eastAsia="宋体" w:hAnsi="宋体"/>
          <w:szCs w:val="28"/>
        </w:rPr>
        <w:t>v,w</w:t>
      </w:r>
      <w:proofErr w:type="spellEnd"/>
      <w:proofErr w:type="gramEnd"/>
      <w:r w:rsidRPr="00A91714">
        <w:rPr>
          <w:rFonts w:ascii="宋体" w:eastAsia="宋体" w:hAnsi="宋体"/>
          <w:szCs w:val="28"/>
        </w:rPr>
        <w:t>)</w:t>
      </w:r>
    </w:p>
    <w:p w14:paraId="66267679" w14:textId="2FD4E2C2" w:rsidR="00B22FED" w:rsidRPr="00A91714" w:rsidRDefault="00B22FED" w:rsidP="00B22FED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条件：</w:t>
      </w:r>
      <w:r w:rsidRPr="00A91714">
        <w:rPr>
          <w:szCs w:val="28"/>
        </w:rPr>
        <w:t>¬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Pr="00A91714">
        <w:rPr>
          <w:rFonts w:ascii="宋体" w:eastAsia="宋体" w:hAnsi="宋体"/>
          <w:szCs w:val="28"/>
        </w:rPr>
        <w:t xml:space="preserve"> 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Pr="00A91714">
        <w:rPr>
          <w:rFonts w:ascii="宋体" w:eastAsia="宋体" w:hAnsi="宋体" w:hint="eastAsia"/>
          <w:szCs w:val="28"/>
        </w:rPr>
        <w:t>(</w:t>
      </w:r>
      <w:r w:rsidRPr="00A91714">
        <w:rPr>
          <w:rFonts w:ascii="宋体" w:eastAsia="宋体" w:hAnsi="宋体" w:hint="eastAsia"/>
          <w:szCs w:val="28"/>
        </w:rPr>
        <w:t>v</w:t>
      </w:r>
      <w:r w:rsidRPr="00A91714">
        <w:rPr>
          <w:rFonts w:ascii="宋体" w:eastAsia="宋体" w:hAnsi="宋体"/>
          <w:szCs w:val="28"/>
        </w:rPr>
        <w:t>)</w:t>
      </w:r>
      <w:r w:rsidR="00493CCB" w:rsidRPr="00A91714">
        <w:rPr>
          <w:rFonts w:ascii="宋体" w:eastAsia="宋体" w:hAnsi="宋体"/>
          <w:szCs w:val="28"/>
        </w:rPr>
        <w:t xml:space="preserve"> </w:t>
      </w:r>
      <w:proofErr w:type="spellStart"/>
      <w:r w:rsidR="00493CCB" w:rsidRPr="00A91714">
        <w:rPr>
          <w:rFonts w:ascii="宋体" w:eastAsia="宋体" w:hAnsi="宋体" w:hint="eastAsia"/>
          <w:szCs w:val="28"/>
        </w:rPr>
        <w:t>atBox</w:t>
      </w:r>
      <w:proofErr w:type="spellEnd"/>
      <w:r w:rsidR="00493CCB" w:rsidRPr="00A91714">
        <w:rPr>
          <w:rFonts w:ascii="宋体" w:eastAsia="宋体" w:hAnsi="宋体" w:hint="eastAsia"/>
          <w:szCs w:val="28"/>
        </w:rPr>
        <w:t>（v）</w:t>
      </w:r>
    </w:p>
    <w:p w14:paraId="2DABC5C1" w14:textId="53DDF589" w:rsidR="00B22FED" w:rsidRPr="00A91714" w:rsidRDefault="00B22FED" w:rsidP="00B22FED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动作：</w:t>
      </w:r>
    </w:p>
    <w:p w14:paraId="1E0E0389" w14:textId="77777777" w:rsidR="00493CCB" w:rsidRPr="00A91714" w:rsidRDefault="00B22FED" w:rsidP="00493CCB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删除表：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Pr="00A91714">
        <w:rPr>
          <w:rFonts w:ascii="宋体" w:eastAsia="宋体" w:hAnsi="宋体" w:hint="eastAsia"/>
          <w:szCs w:val="28"/>
        </w:rPr>
        <w:t>(v</w:t>
      </w:r>
      <w:r w:rsidRPr="00A91714">
        <w:rPr>
          <w:rFonts w:ascii="宋体" w:eastAsia="宋体" w:hAnsi="宋体"/>
          <w:szCs w:val="28"/>
        </w:rPr>
        <w:t>)</w:t>
      </w:r>
      <w:r w:rsidRPr="00A91714">
        <w:rPr>
          <w:rFonts w:ascii="宋体" w:eastAsia="宋体" w:hAnsi="宋体"/>
          <w:szCs w:val="28"/>
        </w:rPr>
        <w:t xml:space="preserve"> </w:t>
      </w:r>
      <w:proofErr w:type="spellStart"/>
      <w:r w:rsidR="00493CCB" w:rsidRPr="00A91714">
        <w:rPr>
          <w:rFonts w:ascii="宋体" w:eastAsia="宋体" w:hAnsi="宋体" w:hint="eastAsia"/>
          <w:szCs w:val="28"/>
        </w:rPr>
        <w:t>atBox</w:t>
      </w:r>
      <w:proofErr w:type="spellEnd"/>
      <w:r w:rsidR="00493CCB" w:rsidRPr="00A91714">
        <w:rPr>
          <w:rFonts w:ascii="宋体" w:eastAsia="宋体" w:hAnsi="宋体" w:hint="eastAsia"/>
          <w:szCs w:val="28"/>
        </w:rPr>
        <w:t>（v）</w:t>
      </w:r>
    </w:p>
    <w:p w14:paraId="03FBF420" w14:textId="022450AE" w:rsidR="00493CCB" w:rsidRPr="00A91714" w:rsidRDefault="00493CCB" w:rsidP="00493CCB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添加表：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Pr="00A91714">
        <w:rPr>
          <w:rFonts w:ascii="宋体" w:eastAsia="宋体" w:hAnsi="宋体" w:hint="eastAsia"/>
          <w:szCs w:val="28"/>
        </w:rPr>
        <w:t>(</w:t>
      </w:r>
      <w:r w:rsidRPr="00A91714">
        <w:rPr>
          <w:rFonts w:ascii="宋体" w:eastAsia="宋体" w:hAnsi="宋体" w:hint="eastAsia"/>
          <w:szCs w:val="28"/>
        </w:rPr>
        <w:t>w</w:t>
      </w:r>
      <w:r w:rsidRPr="00A91714">
        <w:rPr>
          <w:rFonts w:ascii="宋体" w:eastAsia="宋体" w:hAnsi="宋体"/>
          <w:szCs w:val="28"/>
        </w:rPr>
        <w:t xml:space="preserve">) </w:t>
      </w:r>
      <w:proofErr w:type="spellStart"/>
      <w:r w:rsidRPr="00A91714">
        <w:rPr>
          <w:rFonts w:ascii="宋体" w:eastAsia="宋体" w:hAnsi="宋体" w:hint="eastAsia"/>
          <w:szCs w:val="28"/>
        </w:rPr>
        <w:t>atBox</w:t>
      </w:r>
      <w:proofErr w:type="spellEnd"/>
      <w:r w:rsidRPr="00A91714">
        <w:rPr>
          <w:rFonts w:ascii="宋体" w:eastAsia="宋体" w:hAnsi="宋体" w:hint="eastAsia"/>
          <w:szCs w:val="28"/>
        </w:rPr>
        <w:t>（</w:t>
      </w:r>
      <w:r w:rsidRPr="00A91714">
        <w:rPr>
          <w:rFonts w:ascii="宋体" w:eastAsia="宋体" w:hAnsi="宋体" w:hint="eastAsia"/>
          <w:szCs w:val="28"/>
        </w:rPr>
        <w:t>w</w:t>
      </w:r>
      <w:r w:rsidRPr="00A91714">
        <w:rPr>
          <w:rFonts w:ascii="宋体" w:eastAsia="宋体" w:hAnsi="宋体" w:hint="eastAsia"/>
          <w:szCs w:val="28"/>
        </w:rPr>
        <w:t>）</w:t>
      </w:r>
    </w:p>
    <w:p w14:paraId="05216DDA" w14:textId="73D122E0" w:rsidR="00B22FED" w:rsidRPr="00A91714" w:rsidRDefault="00B22FED" w:rsidP="00B22FED">
      <w:pPr>
        <w:pStyle w:val="a9"/>
        <w:spacing w:line="360" w:lineRule="auto"/>
        <w:ind w:firstLineChars="236" w:firstLine="661"/>
        <w:rPr>
          <w:rFonts w:ascii="宋体" w:eastAsia="宋体" w:hAnsi="宋体" w:hint="eastAsia"/>
          <w:szCs w:val="28"/>
        </w:rPr>
      </w:pPr>
    </w:p>
    <w:p w14:paraId="558F31FE" w14:textId="68B5E02E" w:rsidR="000D20A2" w:rsidRPr="00A91714" w:rsidRDefault="00493CCB" w:rsidP="00690844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proofErr w:type="spellStart"/>
      <w:r w:rsidRPr="00A91714">
        <w:rPr>
          <w:rFonts w:ascii="宋体" w:eastAsia="宋体" w:hAnsi="宋体" w:hint="eastAsia"/>
          <w:szCs w:val="28"/>
        </w:rPr>
        <w:t>Climbbox</w:t>
      </w:r>
      <w:proofErr w:type="spellEnd"/>
    </w:p>
    <w:p w14:paraId="28B832E6" w14:textId="77777777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条件：</w:t>
      </w:r>
      <w:r w:rsidRPr="00A91714">
        <w:rPr>
          <w:szCs w:val="28"/>
        </w:rPr>
        <w:t>¬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Pr="00A91714">
        <w:rPr>
          <w:rFonts w:ascii="宋体" w:eastAsia="宋体" w:hAnsi="宋体"/>
          <w:szCs w:val="28"/>
        </w:rPr>
        <w:t xml:space="preserve"> </w:t>
      </w:r>
      <w:proofErr w:type="spellStart"/>
      <w:r w:rsidRPr="00A91714">
        <w:rPr>
          <w:rFonts w:ascii="宋体" w:eastAsia="宋体" w:hAnsi="宋体" w:hint="eastAsia"/>
          <w:szCs w:val="28"/>
        </w:rPr>
        <w:t>atMonkey</w:t>
      </w:r>
      <w:proofErr w:type="spellEnd"/>
      <w:r w:rsidRPr="00A91714">
        <w:rPr>
          <w:rFonts w:ascii="宋体" w:eastAsia="宋体" w:hAnsi="宋体" w:hint="eastAsia"/>
          <w:szCs w:val="28"/>
        </w:rPr>
        <w:t>(w</w:t>
      </w:r>
      <w:r w:rsidRPr="00A91714">
        <w:rPr>
          <w:rFonts w:ascii="宋体" w:eastAsia="宋体" w:hAnsi="宋体"/>
          <w:szCs w:val="28"/>
        </w:rPr>
        <w:t xml:space="preserve">) </w:t>
      </w:r>
      <w:proofErr w:type="spellStart"/>
      <w:r w:rsidRPr="00A91714">
        <w:rPr>
          <w:rFonts w:ascii="宋体" w:eastAsia="宋体" w:hAnsi="宋体" w:hint="eastAsia"/>
          <w:szCs w:val="28"/>
        </w:rPr>
        <w:t>atBox</w:t>
      </w:r>
      <w:proofErr w:type="spellEnd"/>
      <w:r w:rsidRPr="00A91714">
        <w:rPr>
          <w:rFonts w:ascii="宋体" w:eastAsia="宋体" w:hAnsi="宋体" w:hint="eastAsia"/>
          <w:szCs w:val="28"/>
        </w:rPr>
        <w:t>（w）</w:t>
      </w:r>
    </w:p>
    <w:p w14:paraId="557DE7F1" w14:textId="77777777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动作：</w:t>
      </w:r>
    </w:p>
    <w:p w14:paraId="4E01133A" w14:textId="77777777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删除表：</w:t>
      </w:r>
      <w:r w:rsidRPr="00A91714">
        <w:rPr>
          <w:szCs w:val="28"/>
        </w:rPr>
        <w:t>¬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</w:p>
    <w:p w14:paraId="3C062036" w14:textId="381ED40D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添加表：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="003D59A7" w:rsidRPr="00A91714">
        <w:rPr>
          <w:rFonts w:ascii="宋体" w:eastAsia="宋体" w:hAnsi="宋体"/>
          <w:szCs w:val="28"/>
        </w:rPr>
        <w:t xml:space="preserve"> </w:t>
      </w:r>
    </w:p>
    <w:p w14:paraId="14C97D5A" w14:textId="77777777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</w:p>
    <w:p w14:paraId="542C8D29" w14:textId="6FA086EF" w:rsidR="00601669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Grasp</w:t>
      </w:r>
    </w:p>
    <w:p w14:paraId="1C046EEA" w14:textId="217493CA" w:rsidR="00854E2C" w:rsidRPr="00A91714" w:rsidRDefault="00601669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lastRenderedPageBreak/>
        <w:t>条件：</w:t>
      </w:r>
      <w:proofErr w:type="spellStart"/>
      <w:r w:rsidRPr="00A91714">
        <w:rPr>
          <w:rFonts w:ascii="宋体" w:eastAsia="宋体" w:hAnsi="宋体" w:hint="eastAsia"/>
          <w:szCs w:val="28"/>
        </w:rPr>
        <w:t>onBox</w:t>
      </w:r>
      <w:proofErr w:type="spellEnd"/>
      <w:r w:rsidR="009615D6" w:rsidRPr="00A91714">
        <w:rPr>
          <w:rFonts w:ascii="宋体" w:eastAsia="宋体" w:hAnsi="宋体"/>
          <w:szCs w:val="28"/>
        </w:rPr>
        <w:t xml:space="preserve"> </w:t>
      </w:r>
      <w:proofErr w:type="spellStart"/>
      <w:r w:rsidR="009615D6" w:rsidRPr="00A91714">
        <w:rPr>
          <w:rFonts w:ascii="宋体" w:eastAsia="宋体" w:hAnsi="宋体" w:hint="eastAsia"/>
          <w:szCs w:val="28"/>
        </w:rPr>
        <w:t>atBox</w:t>
      </w:r>
      <w:proofErr w:type="spellEnd"/>
      <w:r w:rsidR="009615D6" w:rsidRPr="00A91714">
        <w:rPr>
          <w:rFonts w:ascii="宋体" w:eastAsia="宋体" w:hAnsi="宋体" w:hint="eastAsia"/>
          <w:szCs w:val="28"/>
        </w:rPr>
        <w:t>（b）</w:t>
      </w:r>
      <w:r w:rsidR="00854E2C" w:rsidRPr="00A91714">
        <w:rPr>
          <w:szCs w:val="28"/>
        </w:rPr>
        <w:t>¬</w:t>
      </w:r>
      <w:proofErr w:type="spellStart"/>
      <w:r w:rsidR="009615D6" w:rsidRPr="00A91714">
        <w:rPr>
          <w:rFonts w:ascii="宋体" w:eastAsia="宋体" w:hAnsi="宋体"/>
          <w:szCs w:val="28"/>
        </w:rPr>
        <w:t>caBanana</w:t>
      </w:r>
      <w:proofErr w:type="spellEnd"/>
      <w:r w:rsidR="003D59A7" w:rsidRPr="00A91714">
        <w:rPr>
          <w:rFonts w:ascii="宋体" w:eastAsia="宋体" w:hAnsi="宋体"/>
          <w:szCs w:val="28"/>
        </w:rPr>
        <w:t xml:space="preserve"> </w:t>
      </w:r>
    </w:p>
    <w:p w14:paraId="529D8BBE" w14:textId="5F546DD0" w:rsidR="00F12D96" w:rsidRPr="00A91714" w:rsidRDefault="00854E2C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动作：</w:t>
      </w:r>
    </w:p>
    <w:p w14:paraId="331851D1" w14:textId="67563D2D" w:rsidR="00854E2C" w:rsidRPr="00A91714" w:rsidRDefault="00854E2C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删除表：</w:t>
      </w:r>
      <w:r w:rsidRPr="00A91714">
        <w:rPr>
          <w:szCs w:val="28"/>
        </w:rPr>
        <w:t>¬</w:t>
      </w:r>
      <w:proofErr w:type="spellStart"/>
      <w:r w:rsidRPr="00A91714">
        <w:rPr>
          <w:rFonts w:ascii="宋体" w:eastAsia="宋体" w:hAnsi="宋体"/>
          <w:szCs w:val="28"/>
        </w:rPr>
        <w:t>caBanana</w:t>
      </w:r>
      <w:proofErr w:type="spellEnd"/>
      <w:r w:rsidRPr="00A91714">
        <w:rPr>
          <w:rFonts w:ascii="宋体" w:eastAsia="宋体" w:hAnsi="宋体"/>
          <w:szCs w:val="28"/>
        </w:rPr>
        <w:t xml:space="preserve"> </w:t>
      </w:r>
    </w:p>
    <w:p w14:paraId="4505AE96" w14:textId="69A770A8" w:rsidR="00854E2C" w:rsidRPr="00A91714" w:rsidRDefault="00854E2C" w:rsidP="004F065F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添加表：</w:t>
      </w:r>
      <w:proofErr w:type="spellStart"/>
      <w:r w:rsidRPr="00A91714">
        <w:rPr>
          <w:rFonts w:ascii="宋体" w:eastAsia="宋体" w:hAnsi="宋体"/>
          <w:szCs w:val="28"/>
        </w:rPr>
        <w:t>caBanana</w:t>
      </w:r>
      <w:proofErr w:type="spellEnd"/>
    </w:p>
    <w:p w14:paraId="5799C51B" w14:textId="412B821D" w:rsidR="00A91714" w:rsidRDefault="00A91714" w:rsidP="004F065F">
      <w:pPr>
        <w:pStyle w:val="a9"/>
        <w:spacing w:line="360" w:lineRule="auto"/>
        <w:ind w:firstLineChars="236" w:firstLine="566"/>
        <w:rPr>
          <w:rFonts w:ascii="宋体" w:eastAsia="宋体" w:hAnsi="宋体"/>
          <w:sz w:val="24"/>
        </w:rPr>
      </w:pPr>
    </w:p>
    <w:p w14:paraId="3D2B5C31" w14:textId="2748453B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2"/>
        </w:rPr>
      </w:pPr>
      <w:r w:rsidRPr="00A91714">
        <w:rPr>
          <w:rFonts w:ascii="宋体" w:eastAsia="宋体" w:hAnsi="宋体" w:hint="eastAsia"/>
          <w:b/>
          <w:bCs/>
          <w:sz w:val="36"/>
          <w:szCs w:val="32"/>
        </w:rPr>
        <w:t>算法介绍</w:t>
      </w:r>
    </w:p>
    <w:p w14:paraId="52ED3244" w14:textId="77777777" w:rsidR="00A91714" w:rsidRPr="00A91714" w:rsidRDefault="00A91714" w:rsidP="00A91714">
      <w:pPr>
        <w:pStyle w:val="a9"/>
        <w:spacing w:line="360" w:lineRule="auto"/>
        <w:ind w:firstLineChars="0" w:firstLine="0"/>
        <w:rPr>
          <w:rFonts w:ascii="宋体" w:eastAsia="宋体" w:hAnsi="宋体"/>
          <w:szCs w:val="24"/>
        </w:rPr>
      </w:pPr>
      <w:r w:rsidRPr="00A91714">
        <w:rPr>
          <w:rFonts w:ascii="宋体" w:eastAsia="宋体" w:hAnsi="宋体" w:hint="eastAsia"/>
          <w:szCs w:val="24"/>
        </w:rPr>
        <w:t>2</w:t>
      </w:r>
      <w:r w:rsidRPr="00A91714">
        <w:rPr>
          <w:rFonts w:ascii="宋体" w:eastAsia="宋体" w:hAnsi="宋体"/>
          <w:szCs w:val="24"/>
        </w:rPr>
        <w:t xml:space="preserve">.1 </w:t>
      </w:r>
      <w:r w:rsidRPr="00A91714">
        <w:rPr>
          <w:rFonts w:ascii="宋体" w:eastAsia="宋体" w:hAnsi="宋体"/>
          <w:szCs w:val="24"/>
        </w:rPr>
        <w:t>所用方法的一般介绍</w:t>
      </w:r>
    </w:p>
    <w:p w14:paraId="3B1F6442" w14:textId="007795FC" w:rsidR="00A47E32" w:rsidRDefault="00A47E32" w:rsidP="00796142">
      <w:pPr>
        <w:pStyle w:val="a9"/>
        <w:spacing w:line="360" w:lineRule="auto"/>
        <w:ind w:firstLineChars="236" w:firstLine="66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一阶谓词逻辑表示法是一种重要的知识表示方法，它以数理逻辑为基础，是到目前为止能够表达人类思维活动规律的一种最精确的形式语言。</w:t>
      </w:r>
    </w:p>
    <w:p w14:paraId="06C19A6D" w14:textId="77777777" w:rsidR="00796142" w:rsidRPr="00796142" w:rsidRDefault="00796142" w:rsidP="00796142">
      <w:pPr>
        <w:pStyle w:val="a9"/>
        <w:spacing w:line="360" w:lineRule="auto"/>
        <w:ind w:firstLineChars="236" w:firstLine="661"/>
        <w:rPr>
          <w:rFonts w:ascii="宋体" w:eastAsia="宋体" w:hAnsi="宋体" w:hint="eastAsia"/>
          <w:szCs w:val="28"/>
        </w:rPr>
      </w:pPr>
    </w:p>
    <w:p w14:paraId="69F7903B" w14:textId="2E637C2A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A91714">
        <w:rPr>
          <w:rFonts w:ascii="宋体" w:eastAsia="宋体" w:hAnsi="宋体" w:hint="eastAsia"/>
          <w:b/>
          <w:bCs/>
          <w:sz w:val="36"/>
          <w:szCs w:val="36"/>
        </w:rPr>
        <w:t>算法实现</w:t>
      </w:r>
    </w:p>
    <w:p w14:paraId="1DDD08DB" w14:textId="37FF0E80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t>3.1 实验环境与问题规模</w:t>
      </w:r>
    </w:p>
    <w:p w14:paraId="4EDC0C0E" w14:textId="285F7424" w:rsidR="007C6D79" w:rsidRDefault="007C6D79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实验环境：</w:t>
      </w:r>
    </w:p>
    <w:p w14:paraId="70F74325" w14:textId="32D30532" w:rsidR="007C6D79" w:rsidRDefault="007C6D79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操作系统：</w:t>
      </w:r>
      <w:r w:rsidR="00760D6F">
        <w:rPr>
          <w:rFonts w:ascii="宋体" w:eastAsia="宋体" w:hAnsi="宋体" w:hint="eastAsia"/>
          <w:szCs w:val="28"/>
        </w:rPr>
        <w:t>Windows</w:t>
      </w:r>
      <w:r w:rsidR="00760D6F">
        <w:rPr>
          <w:rFonts w:ascii="宋体" w:eastAsia="宋体" w:hAnsi="宋体"/>
          <w:szCs w:val="28"/>
        </w:rPr>
        <w:t xml:space="preserve"> 10 </w:t>
      </w:r>
      <w:r w:rsidR="00760D6F">
        <w:rPr>
          <w:rFonts w:ascii="宋体" w:eastAsia="宋体" w:hAnsi="宋体" w:hint="eastAsia"/>
          <w:szCs w:val="28"/>
        </w:rPr>
        <w:t>Pro</w:t>
      </w:r>
      <w:r w:rsidR="00760D6F">
        <w:rPr>
          <w:rFonts w:ascii="宋体" w:eastAsia="宋体" w:hAnsi="宋体"/>
          <w:szCs w:val="28"/>
        </w:rPr>
        <w:t xml:space="preserve"> </w:t>
      </w:r>
      <w:r w:rsidR="00760D6F">
        <w:rPr>
          <w:rFonts w:ascii="宋体" w:eastAsia="宋体" w:hAnsi="宋体" w:hint="eastAsia"/>
          <w:szCs w:val="28"/>
        </w:rPr>
        <w:t>X</w:t>
      </w:r>
      <w:r w:rsidR="00760D6F">
        <w:rPr>
          <w:rFonts w:ascii="宋体" w:eastAsia="宋体" w:hAnsi="宋体"/>
          <w:szCs w:val="28"/>
        </w:rPr>
        <w:t xml:space="preserve">64 </w:t>
      </w:r>
      <w:r w:rsidR="00760D6F">
        <w:rPr>
          <w:rFonts w:ascii="宋体" w:eastAsia="宋体" w:hAnsi="宋体" w:hint="eastAsia"/>
          <w:szCs w:val="28"/>
        </w:rPr>
        <w:t>Edition</w:t>
      </w:r>
      <w:r w:rsidR="00760D6F">
        <w:rPr>
          <w:rFonts w:ascii="宋体" w:eastAsia="宋体" w:hAnsi="宋体"/>
          <w:szCs w:val="28"/>
        </w:rPr>
        <w:t xml:space="preserve"> </w:t>
      </w:r>
      <w:r w:rsidR="00760D6F">
        <w:rPr>
          <w:rFonts w:ascii="宋体" w:eastAsia="宋体" w:hAnsi="宋体" w:hint="eastAsia"/>
          <w:szCs w:val="28"/>
        </w:rPr>
        <w:t>版本号2</w:t>
      </w:r>
      <w:r w:rsidR="00760D6F">
        <w:rPr>
          <w:rFonts w:ascii="宋体" w:eastAsia="宋体" w:hAnsi="宋体"/>
          <w:szCs w:val="28"/>
        </w:rPr>
        <w:t>004</w:t>
      </w:r>
    </w:p>
    <w:p w14:paraId="6B528A18" w14:textId="72EC2944" w:rsidR="00CE0413" w:rsidRPr="00755CCA" w:rsidRDefault="00B27769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开发环境：</w:t>
      </w:r>
      <w:r w:rsidR="00CE0413" w:rsidRPr="00CE0413">
        <w:rPr>
          <w:rFonts w:ascii="宋体" w:eastAsia="宋体" w:hAnsi="宋体"/>
          <w:szCs w:val="28"/>
        </w:rPr>
        <w:t>Visual Studio Code</w:t>
      </w:r>
      <w:r w:rsidR="00CE0413">
        <w:rPr>
          <w:rFonts w:ascii="宋体" w:eastAsia="宋体" w:hAnsi="宋体"/>
          <w:szCs w:val="28"/>
        </w:rPr>
        <w:t xml:space="preserve"> 1.50.0</w:t>
      </w:r>
    </w:p>
    <w:p w14:paraId="43A985E9" w14:textId="60DF6076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t>3.2 数据结构</w:t>
      </w:r>
    </w:p>
    <w:p w14:paraId="748471C5" w14:textId="76078763" w:rsidR="00755CCA" w:rsidRDefault="00CC133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使用结构体进行状态定义：</w:t>
      </w:r>
    </w:p>
    <w:p w14:paraId="5A91FB21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State</w:t>
      </w:r>
    </w:p>
    <w:p w14:paraId="2D5BF788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C33EE61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CC133A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atMonkey</w:t>
      </w:r>
      <w:proofErr w:type="spell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proofErr w:type="gram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2F4CCE24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CC133A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atBox</w:t>
      </w:r>
      <w:proofErr w:type="spell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proofErr w:type="gram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08CF8D2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CC133A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atBanana</w:t>
      </w:r>
      <w:proofErr w:type="spell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proofErr w:type="gram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2B325D8B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CC133A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onBox</w:t>
      </w:r>
      <w:proofErr w:type="spellEnd"/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proofErr w:type="gramEnd"/>
    </w:p>
    <w:p w14:paraId="463B5B63" w14:textId="77777777" w:rsidR="00CC133A" w:rsidRPr="00CC133A" w:rsidRDefault="00CC133A" w:rsidP="00CC1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C133A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19E1C61F" w14:textId="714F9650" w:rsidR="00CC133A" w:rsidRPr="00755CCA" w:rsidRDefault="00CC133A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使用数组进行猴子摘香蕉过程中的线路存储</w:t>
      </w:r>
    </w:p>
    <w:p w14:paraId="59831901" w14:textId="1927B162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lastRenderedPageBreak/>
        <w:t>3.3 实验结果</w:t>
      </w:r>
    </w:p>
    <w:p w14:paraId="22CCC8A8" w14:textId="570CFABE" w:rsidR="007C6D79" w:rsidRPr="00755CCA" w:rsidRDefault="00EE0FA0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noProof/>
        </w:rPr>
        <w:drawing>
          <wp:inline distT="0" distB="0" distL="0" distR="0" wp14:anchorId="27FC2FE2" wp14:editId="10C5A7F4">
            <wp:extent cx="4671465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3CB7" w14:textId="77777777" w:rsidR="007C6D79" w:rsidRPr="00755CCA" w:rsidRDefault="007C6D79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</w:p>
    <w:p w14:paraId="50DD5B95" w14:textId="40CC60B0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A91714">
        <w:rPr>
          <w:rFonts w:ascii="宋体" w:eastAsia="宋体" w:hAnsi="宋体" w:hint="eastAsia"/>
          <w:b/>
          <w:bCs/>
          <w:sz w:val="36"/>
          <w:szCs w:val="36"/>
        </w:rPr>
        <w:t>总结和讨论</w:t>
      </w:r>
    </w:p>
    <w:p w14:paraId="0711A25E" w14:textId="4EF78C35" w:rsidR="00CC7BAC" w:rsidRDefault="00920B23" w:rsidP="00CC7BAC">
      <w:pPr>
        <w:spacing w:line="360" w:lineRule="auto"/>
        <w:ind w:firstLineChars="202" w:firstLine="566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本次实验</w:t>
      </w:r>
      <w:r w:rsidR="004B77BB">
        <w:rPr>
          <w:rFonts w:ascii="宋体" w:eastAsia="宋体" w:hAnsi="宋体" w:hint="eastAsia"/>
          <w:szCs w:val="28"/>
        </w:rPr>
        <w:t>通过猴子摘香蕉问题这个经典的人工智能</w:t>
      </w:r>
      <w:r w:rsidR="00BD2E48">
        <w:rPr>
          <w:rFonts w:ascii="宋体" w:eastAsia="宋体" w:hAnsi="宋体" w:hint="eastAsia"/>
          <w:szCs w:val="28"/>
        </w:rPr>
        <w:t>问题，复习了一阶逻辑谓词表示法、</w:t>
      </w:r>
      <w:r w:rsidR="00002751" w:rsidRPr="00002751">
        <w:rPr>
          <w:rFonts w:ascii="宋体" w:eastAsia="宋体" w:hAnsi="宋体" w:hint="eastAsia"/>
          <w:szCs w:val="28"/>
        </w:rPr>
        <w:t>产生式表示法</w:t>
      </w:r>
      <w:r w:rsidR="00002751">
        <w:rPr>
          <w:rFonts w:ascii="宋体" w:eastAsia="宋体" w:hAnsi="宋体" w:hint="eastAsia"/>
          <w:szCs w:val="28"/>
        </w:rPr>
        <w:t>、</w:t>
      </w:r>
      <w:r w:rsidR="00002751" w:rsidRPr="00002751">
        <w:rPr>
          <w:rFonts w:ascii="宋体" w:eastAsia="宋体" w:hAnsi="宋体" w:hint="eastAsia"/>
          <w:szCs w:val="28"/>
        </w:rPr>
        <w:t>语义网络表示法</w:t>
      </w:r>
      <w:r w:rsidR="00002751">
        <w:rPr>
          <w:rFonts w:ascii="宋体" w:eastAsia="宋体" w:hAnsi="宋体" w:hint="eastAsia"/>
          <w:szCs w:val="28"/>
        </w:rPr>
        <w:t>、框架表示法等知识表示方法，同时本小组通过分工完成了不同方法的问题解决方案，有效提高了动手能力和团队协作能力。</w:t>
      </w:r>
    </w:p>
    <w:p w14:paraId="7443607A" w14:textId="77777777" w:rsidR="00CC7BAC" w:rsidRPr="00CC7BAC" w:rsidRDefault="00CC7BAC" w:rsidP="00CC7BAC">
      <w:pPr>
        <w:spacing w:line="360" w:lineRule="auto"/>
        <w:rPr>
          <w:rFonts w:ascii="宋体" w:eastAsia="宋体" w:hAnsi="宋体" w:hint="eastAsia"/>
          <w:szCs w:val="28"/>
        </w:rPr>
      </w:pPr>
    </w:p>
    <w:p w14:paraId="7C7468F8" w14:textId="1AB01A43" w:rsidR="00CC7BAC" w:rsidRPr="00CC7BAC" w:rsidRDefault="00CC7BAC" w:rsidP="00CC7BA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参考文献</w:t>
      </w:r>
    </w:p>
    <w:p w14:paraId="5E0838B5" w14:textId="303273C1" w:rsidR="00CC7BAC" w:rsidRPr="00CC7BAC" w:rsidRDefault="00CC7BAC" w:rsidP="00CC7BAC">
      <w:pPr>
        <w:spacing w:line="360" w:lineRule="auto"/>
        <w:rPr>
          <w:rFonts w:ascii="宋体" w:eastAsia="宋体" w:hAnsi="宋体"/>
          <w:szCs w:val="28"/>
        </w:rPr>
      </w:pPr>
      <w:r w:rsidRPr="00CC7BAC">
        <w:rPr>
          <w:rFonts w:ascii="宋体" w:eastAsia="宋体" w:hAnsi="宋体" w:hint="eastAsia"/>
          <w:szCs w:val="28"/>
        </w:rPr>
        <w:t>无</w:t>
      </w:r>
    </w:p>
    <w:p w14:paraId="1A8F7E92" w14:textId="0DF75725" w:rsidR="00CC7BAC" w:rsidRDefault="00CC7BAC" w:rsidP="00CC7BA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64D6F171" w14:textId="43D5AE4E" w:rsidR="00CC7BAC" w:rsidRPr="00CC7BAC" w:rsidRDefault="00CC7BAC" w:rsidP="00CC7BAC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  <w:r w:rsidRPr="00CC7BAC">
        <w:rPr>
          <w:rFonts w:ascii="宋体" w:eastAsia="宋体" w:hAnsi="宋体" w:hint="eastAsia"/>
          <w:b/>
          <w:bCs/>
          <w:sz w:val="36"/>
          <w:szCs w:val="36"/>
        </w:rPr>
        <w:t>附录—</w:t>
      </w:r>
      <w:r>
        <w:rPr>
          <w:rFonts w:ascii="宋体" w:eastAsia="宋体" w:hAnsi="宋体" w:hint="eastAsia"/>
          <w:b/>
          <w:bCs/>
          <w:sz w:val="36"/>
          <w:szCs w:val="36"/>
        </w:rPr>
        <w:t>源代码及其注释</w:t>
      </w:r>
    </w:p>
    <w:sectPr w:rsidR="00CC7BAC" w:rsidRPr="00CC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7782D" w14:textId="77777777" w:rsidR="00FD7EB5" w:rsidRDefault="00FD7EB5" w:rsidP="00012136">
      <w:r>
        <w:separator/>
      </w:r>
    </w:p>
  </w:endnote>
  <w:endnote w:type="continuationSeparator" w:id="0">
    <w:p w14:paraId="452271F6" w14:textId="77777777" w:rsidR="00FD7EB5" w:rsidRDefault="00FD7EB5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171F" w14:textId="77777777" w:rsidR="00FD7EB5" w:rsidRDefault="00FD7EB5" w:rsidP="00012136">
      <w:r>
        <w:separator/>
      </w:r>
    </w:p>
  </w:footnote>
  <w:footnote w:type="continuationSeparator" w:id="0">
    <w:p w14:paraId="3C764B85" w14:textId="77777777" w:rsidR="00FD7EB5" w:rsidRDefault="00FD7EB5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F0B44F7"/>
    <w:multiLevelType w:val="multilevel"/>
    <w:tmpl w:val="FB0EFEB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2C531A5"/>
    <w:multiLevelType w:val="multilevel"/>
    <w:tmpl w:val="ACA486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B520F1"/>
    <w:multiLevelType w:val="hybridMultilevel"/>
    <w:tmpl w:val="A5148B9A"/>
    <w:lvl w:ilvl="0" w:tplc="F9CA4EDA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20CE372">
      <w:start w:val="1"/>
      <w:numFmt w:val="decimal"/>
      <w:lvlText w:val="%2、"/>
      <w:lvlJc w:val="left"/>
      <w:pPr>
        <w:ind w:left="840" w:hanging="420"/>
      </w:pPr>
      <w:rPr>
        <w:rFonts w:ascii="宋体" w:eastAsia="宋体" w:hAnsi="宋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538"/>
    <w:rsid w:val="00002751"/>
    <w:rsid w:val="00012136"/>
    <w:rsid w:val="00012E93"/>
    <w:rsid w:val="00015C07"/>
    <w:rsid w:val="00043BB2"/>
    <w:rsid w:val="000463F9"/>
    <w:rsid w:val="000539DF"/>
    <w:rsid w:val="000773ED"/>
    <w:rsid w:val="00091E5E"/>
    <w:rsid w:val="000B0310"/>
    <w:rsid w:val="000B3DD9"/>
    <w:rsid w:val="000D20A2"/>
    <w:rsid w:val="000D4332"/>
    <w:rsid w:val="00132FA2"/>
    <w:rsid w:val="0014113F"/>
    <w:rsid w:val="001433A9"/>
    <w:rsid w:val="00163423"/>
    <w:rsid w:val="001906C0"/>
    <w:rsid w:val="001A670C"/>
    <w:rsid w:val="001A6850"/>
    <w:rsid w:val="001A6C79"/>
    <w:rsid w:val="001B351F"/>
    <w:rsid w:val="001E2379"/>
    <w:rsid w:val="001F7269"/>
    <w:rsid w:val="00200E55"/>
    <w:rsid w:val="00204BD4"/>
    <w:rsid w:val="0021145C"/>
    <w:rsid w:val="0021212A"/>
    <w:rsid w:val="00225654"/>
    <w:rsid w:val="00227FB4"/>
    <w:rsid w:val="00275BC5"/>
    <w:rsid w:val="002914ED"/>
    <w:rsid w:val="002B4470"/>
    <w:rsid w:val="002B7DC3"/>
    <w:rsid w:val="00301CFB"/>
    <w:rsid w:val="00303F90"/>
    <w:rsid w:val="00314478"/>
    <w:rsid w:val="003173C2"/>
    <w:rsid w:val="00325068"/>
    <w:rsid w:val="00352671"/>
    <w:rsid w:val="003535CC"/>
    <w:rsid w:val="00357F9B"/>
    <w:rsid w:val="00364C53"/>
    <w:rsid w:val="003A231C"/>
    <w:rsid w:val="003B0E18"/>
    <w:rsid w:val="003B66B8"/>
    <w:rsid w:val="003D59A7"/>
    <w:rsid w:val="003E236B"/>
    <w:rsid w:val="0041030A"/>
    <w:rsid w:val="00411AE9"/>
    <w:rsid w:val="004221AC"/>
    <w:rsid w:val="00441560"/>
    <w:rsid w:val="00454FB7"/>
    <w:rsid w:val="0046120C"/>
    <w:rsid w:val="00484A24"/>
    <w:rsid w:val="00493CCB"/>
    <w:rsid w:val="00496C3B"/>
    <w:rsid w:val="004B77BB"/>
    <w:rsid w:val="004C1DC3"/>
    <w:rsid w:val="004C2CA3"/>
    <w:rsid w:val="004C7AE1"/>
    <w:rsid w:val="004D4E6C"/>
    <w:rsid w:val="004D6977"/>
    <w:rsid w:val="004F065F"/>
    <w:rsid w:val="004F13C2"/>
    <w:rsid w:val="00501489"/>
    <w:rsid w:val="00501C7F"/>
    <w:rsid w:val="0050394B"/>
    <w:rsid w:val="0054017E"/>
    <w:rsid w:val="00552BF4"/>
    <w:rsid w:val="0058478F"/>
    <w:rsid w:val="005C3BB0"/>
    <w:rsid w:val="005D7B1E"/>
    <w:rsid w:val="005E4B59"/>
    <w:rsid w:val="00601669"/>
    <w:rsid w:val="0062001D"/>
    <w:rsid w:val="0062616A"/>
    <w:rsid w:val="0064088E"/>
    <w:rsid w:val="00647EEC"/>
    <w:rsid w:val="0066335A"/>
    <w:rsid w:val="00665AD3"/>
    <w:rsid w:val="00667431"/>
    <w:rsid w:val="00690844"/>
    <w:rsid w:val="006A1220"/>
    <w:rsid w:val="006A35CE"/>
    <w:rsid w:val="006B1F55"/>
    <w:rsid w:val="006B3334"/>
    <w:rsid w:val="006D0030"/>
    <w:rsid w:val="006D444D"/>
    <w:rsid w:val="006E68DC"/>
    <w:rsid w:val="00724F35"/>
    <w:rsid w:val="00755CCA"/>
    <w:rsid w:val="00756FAE"/>
    <w:rsid w:val="00760D6F"/>
    <w:rsid w:val="007771ED"/>
    <w:rsid w:val="0078226A"/>
    <w:rsid w:val="007829F3"/>
    <w:rsid w:val="00791083"/>
    <w:rsid w:val="00796142"/>
    <w:rsid w:val="007A2A2F"/>
    <w:rsid w:val="007C6D79"/>
    <w:rsid w:val="00812D4F"/>
    <w:rsid w:val="00844A2E"/>
    <w:rsid w:val="00854E2C"/>
    <w:rsid w:val="00861A96"/>
    <w:rsid w:val="00882DC2"/>
    <w:rsid w:val="008A1995"/>
    <w:rsid w:val="008D52C9"/>
    <w:rsid w:val="008F5859"/>
    <w:rsid w:val="00906277"/>
    <w:rsid w:val="009107C6"/>
    <w:rsid w:val="00912B3A"/>
    <w:rsid w:val="00914A2D"/>
    <w:rsid w:val="00920B23"/>
    <w:rsid w:val="00935854"/>
    <w:rsid w:val="00945538"/>
    <w:rsid w:val="009615D6"/>
    <w:rsid w:val="009617D6"/>
    <w:rsid w:val="00965D69"/>
    <w:rsid w:val="00966C2D"/>
    <w:rsid w:val="00982226"/>
    <w:rsid w:val="0098499F"/>
    <w:rsid w:val="00997E6E"/>
    <w:rsid w:val="009A7604"/>
    <w:rsid w:val="00A12936"/>
    <w:rsid w:val="00A325F3"/>
    <w:rsid w:val="00A408F5"/>
    <w:rsid w:val="00A47E32"/>
    <w:rsid w:val="00A77DDE"/>
    <w:rsid w:val="00A820E8"/>
    <w:rsid w:val="00A846B5"/>
    <w:rsid w:val="00A87B72"/>
    <w:rsid w:val="00A91714"/>
    <w:rsid w:val="00AA21BF"/>
    <w:rsid w:val="00AB3D33"/>
    <w:rsid w:val="00AC5D34"/>
    <w:rsid w:val="00B02883"/>
    <w:rsid w:val="00B22FED"/>
    <w:rsid w:val="00B27769"/>
    <w:rsid w:val="00B3558E"/>
    <w:rsid w:val="00B37B9E"/>
    <w:rsid w:val="00B55E9E"/>
    <w:rsid w:val="00B62E95"/>
    <w:rsid w:val="00B77586"/>
    <w:rsid w:val="00BA6FA8"/>
    <w:rsid w:val="00BB2FB7"/>
    <w:rsid w:val="00BC496C"/>
    <w:rsid w:val="00BD2E48"/>
    <w:rsid w:val="00BD3074"/>
    <w:rsid w:val="00C05B09"/>
    <w:rsid w:val="00C17D77"/>
    <w:rsid w:val="00C72267"/>
    <w:rsid w:val="00CA1839"/>
    <w:rsid w:val="00CB178B"/>
    <w:rsid w:val="00CB7C83"/>
    <w:rsid w:val="00CB7EE7"/>
    <w:rsid w:val="00CC0AA0"/>
    <w:rsid w:val="00CC133A"/>
    <w:rsid w:val="00CC30FE"/>
    <w:rsid w:val="00CC7BAC"/>
    <w:rsid w:val="00CE0413"/>
    <w:rsid w:val="00D06D43"/>
    <w:rsid w:val="00D10529"/>
    <w:rsid w:val="00D12A89"/>
    <w:rsid w:val="00D2404E"/>
    <w:rsid w:val="00D44E0D"/>
    <w:rsid w:val="00D93889"/>
    <w:rsid w:val="00DE0678"/>
    <w:rsid w:val="00DF50B9"/>
    <w:rsid w:val="00E05C87"/>
    <w:rsid w:val="00E17139"/>
    <w:rsid w:val="00E17353"/>
    <w:rsid w:val="00E270D9"/>
    <w:rsid w:val="00E4084D"/>
    <w:rsid w:val="00E77073"/>
    <w:rsid w:val="00E943D8"/>
    <w:rsid w:val="00EE0FA0"/>
    <w:rsid w:val="00EE66BF"/>
    <w:rsid w:val="00F045A1"/>
    <w:rsid w:val="00F12D96"/>
    <w:rsid w:val="00F138A5"/>
    <w:rsid w:val="00F20BAB"/>
    <w:rsid w:val="00F32E01"/>
    <w:rsid w:val="00F75597"/>
    <w:rsid w:val="00FD5787"/>
    <w:rsid w:val="00FD7EB5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BB9512"/>
  <w15:docId w15:val="{224FC12C-34AB-4C3E-A382-081EA4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11AE9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11A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Hu Fred</cp:lastModifiedBy>
  <cp:revision>55</cp:revision>
  <dcterms:created xsi:type="dcterms:W3CDTF">2018-05-17T05:53:00Z</dcterms:created>
  <dcterms:modified xsi:type="dcterms:W3CDTF">2020-10-10T08:35:00Z</dcterms:modified>
</cp:coreProperties>
</file>