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USA Master Email Processing – End-to-End Process</w:t>
      </w:r>
    </w:p>
    <w:p>
      <w:r>
        <w:t>This document describes the complete, corporate-grade process for handling USA email data.</w:t>
        <w:br/>
        <w:t>It supports infinite runs, duplicate capture, and safe insertion into a master table.</w:t>
      </w:r>
    </w:p>
    <w:p>
      <w:pPr>
        <w:pStyle w:val="Heading2"/>
      </w:pPr>
      <w:r>
        <w:t>Tables Used</w:t>
      </w:r>
    </w:p>
    <w:p>
      <w:r>
        <w:t>1. staging_emails – Temporary raw data</w:t>
        <w:br/>
        <w:t>2. usa_master_emails – Clean, unique master table</w:t>
        <w:br/>
        <w:t>3. usa_duplicate_emails – Captures duplicates for audit</w:t>
      </w:r>
    </w:p>
    <w:p>
      <w:pPr>
        <w:pStyle w:val="Heading2"/>
      </w:pPr>
      <w:r>
        <w:t>One-Time Setup</w:t>
      </w:r>
    </w:p>
    <w:p>
      <w:r>
        <w:br/>
        <w:t>CREATE TABLE usa_duplicate_emails (</w:t>
        <w:br/>
        <w:t xml:space="preserve">    email NVARCHAR(255),</w:t>
        <w:br/>
        <w:t xml:space="preserve">    source NVARCHAR(255),</w:t>
        <w:br/>
        <w:t xml:space="preserve">    country NVARCHAR(255),</w:t>
        <w:br/>
        <w:t xml:space="preserve">    duplicate_reason NVARCHAR(100),</w:t>
        <w:br/>
        <w:t xml:space="preserve">    captured_date DATETIME DEFAULT GETDATE()</w:t>
        <w:br/>
        <w:t>);</w:t>
        <w:br/>
        <w:br/>
        <w:t>CREATE UNIQUE NONCLUSTERED INDEX UX_usa_master_emails_email</w:t>
        <w:br/>
        <w:t>ON usa_master_emails (email);</w:t>
        <w:br/>
      </w:r>
    </w:p>
    <w:p>
      <w:pPr>
        <w:pStyle w:val="Heading2"/>
      </w:pPr>
      <w:r>
        <w:t>Stored Procedure</w:t>
      </w:r>
    </w:p>
    <w:p>
      <w:r>
        <w:br/>
        <w:t>CREATE OR ALTER PROCEDURE dbo.usp_Process_USA_Master_Emails</w:t>
        <w:br/>
        <w:t>AS</w:t>
        <w:br/>
        <w:t>BEGIN</w:t>
        <w:br/>
        <w:t xml:space="preserve">    SET NOCOUNT ON;</w:t>
        <w:br/>
        <w:t xml:space="preserve">    BEGIN TRY</w:t>
        <w:br/>
        <w:t xml:space="preserve">        BEGIN TRANSACTION;</w:t>
        <w:br/>
        <w:br/>
        <w:t xml:space="preserve">        UPDATE staging_emails</w:t>
        <w:br/>
        <w:t xml:space="preserve">        SET email = LOWER(LTRIM(RTRIM(email)));</w:t>
        <w:br/>
        <w:br/>
        <w:t xml:space="preserve">        INSERT INTO usa_duplicate_emails (email, source, country, duplicate_reason)</w:t>
        <w:br/>
        <w:t xml:space="preserve">        SELECT s.email, s.source, s.country, 'Already exists'</w:t>
        <w:br/>
        <w:t xml:space="preserve">        FROM staging_emails s</w:t>
        <w:br/>
        <w:t xml:space="preserve">        WHERE EXISTS (</w:t>
        <w:br/>
        <w:t xml:space="preserve">            SELECT 1 FROM usa_master_emails u WHERE u.email = s.email</w:t>
        <w:br/>
        <w:t xml:space="preserve">        );</w:t>
        <w:br/>
        <w:br/>
        <w:t xml:space="preserve">        INSERT INTO usa_master_emails (email, source, country, created_date)</w:t>
        <w:br/>
        <w:t xml:space="preserve">        SELECT s.email, s.source, s.country, GETDATE()</w:t>
        <w:br/>
        <w:t xml:space="preserve">        FROM staging_emails s</w:t>
        <w:br/>
        <w:t xml:space="preserve">        WHERE NOT EXISTS (</w:t>
        <w:br/>
        <w:t xml:space="preserve">            SELECT 1 FROM usa_master_emails u WHERE u.email = s.email</w:t>
        <w:br/>
        <w:t xml:space="preserve">        );</w:t>
        <w:br/>
        <w:br/>
        <w:t xml:space="preserve">        TRUNCATE TABLE staging_emails;</w:t>
        <w:br/>
        <w:br/>
        <w:t xml:space="preserve">        COMMIT TRANSACTION;</w:t>
        <w:br/>
        <w:t xml:space="preserve">    END TRY</w:t>
        <w:br/>
        <w:t xml:space="preserve">    BEGIN CATCH</w:t>
        <w:br/>
        <w:t xml:space="preserve">        ROLLBACK TRANSACTION;</w:t>
        <w:br/>
        <w:t xml:space="preserve">        THROW;</w:t>
        <w:br/>
        <w:t xml:space="preserve">    END CATCH</w:t>
        <w:br/>
        <w:t>END;</w:t>
        <w:br/>
      </w:r>
    </w:p>
    <w:p>
      <w:pPr>
        <w:pStyle w:val="Heading2"/>
      </w:pPr>
      <w:r>
        <w:t>Daily / Monthly Process</w:t>
      </w:r>
    </w:p>
    <w:p>
      <w:r>
        <w:t>1. Load CSV into staging_emails using BCP or BULK INSERT</w:t>
        <w:br/>
        <w:t>2. Execute: EXEC dbo.usp_Process_USA_Master_Emails;</w:t>
        <w:br/>
        <w:t>3. Export usa_master_emails if required</w:t>
      </w:r>
    </w:p>
    <w:p>
      <w:pPr>
        <w:pStyle w:val="Heading2"/>
      </w:pPr>
      <w:r>
        <w:t>Benefits</w:t>
      </w:r>
    </w:p>
    <w:p>
      <w:r>
        <w:t>Safe infinite runs</w:t>
        <w:br/>
        <w:t>No duplicate corruption</w:t>
        <w:br/>
        <w:t>Full audit of duplicates</w:t>
        <w:br/>
        <w:t>Enterprise SQL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