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F9" w:rsidRDefault="00D667F9" w:rsidP="00D667F9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「</w:t>
      </w:r>
      <w:r>
        <w:rPr>
          <w:rFonts w:ascii="Calibri" w:hAnsi="Calibri" w:hint="eastAsia"/>
          <w:sz w:val="22"/>
          <w:szCs w:val="22"/>
        </w:rPr>
        <w:t>朋友</w:t>
      </w:r>
      <w:r w:rsidRPr="00E01202">
        <w:rPr>
          <w:rFonts w:ascii="Calibri" w:hAnsi="Calibri"/>
          <w:sz w:val="22"/>
          <w:szCs w:val="22"/>
        </w:rPr>
        <w:t>標籤了我，要寫十本曾經影響我的書籍。不需要太用力想，也不必非要是偉大的書不可，就是寫下那些曾經帶給生命一些什麼的書就好。」</w:t>
      </w:r>
    </w:p>
    <w:p w:rsidR="00D667F9" w:rsidRDefault="00D667F9" w:rsidP="00D667F9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1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Fonts w:ascii="Calibri" w:hAnsi="Calibri"/>
          <w:sz w:val="22"/>
          <w:szCs w:val="22"/>
        </w:rPr>
        <w:t>約翰</w:t>
      </w:r>
      <w:r w:rsidRPr="00E01202">
        <w:rPr>
          <w:rFonts w:ascii="Calibri" w:hAnsi="Calibri"/>
          <w:sz w:val="22"/>
          <w:szCs w:val="22"/>
        </w:rPr>
        <w:t>·</w:t>
      </w:r>
      <w:r w:rsidRPr="00E01202">
        <w:rPr>
          <w:rFonts w:ascii="Calibri" w:hAnsi="Calibri"/>
          <w:sz w:val="22"/>
          <w:szCs w:val="22"/>
        </w:rPr>
        <w:t>克里斯朵夫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偉大的人格，讓人仰望。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Fonts w:ascii="Calibri" w:hAnsi="Calibri"/>
          <w:sz w:val="22"/>
          <w:szCs w:val="22"/>
        </w:rPr>
        <w:t>梵谷傳也同樣令人印象深刻。）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2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Fonts w:ascii="Calibri" w:hAnsi="Calibri"/>
          <w:sz w:val="22"/>
          <w:szCs w:val="22"/>
        </w:rPr>
        <w:t>能趨疲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幾十年前的趨勢書。高中時，我</w:t>
      </w:r>
      <w:proofErr w:type="gramStart"/>
      <w:r w:rsidRPr="00E01202">
        <w:rPr>
          <w:rFonts w:ascii="Calibri" w:hAnsi="Calibri"/>
          <w:sz w:val="22"/>
          <w:szCs w:val="22"/>
        </w:rPr>
        <w:t>個</w:t>
      </w:r>
      <w:proofErr w:type="gramEnd"/>
      <w:r w:rsidRPr="00E01202">
        <w:rPr>
          <w:rFonts w:ascii="Calibri" w:hAnsi="Calibri"/>
          <w:sz w:val="22"/>
          <w:szCs w:val="22"/>
        </w:rPr>
        <w:t>雖</w:t>
      </w:r>
      <w:bookmarkStart w:id="0" w:name="_GoBack"/>
      <w:bookmarkEnd w:id="0"/>
      <w:r w:rsidRPr="00E01202">
        <w:rPr>
          <w:rFonts w:ascii="Calibri" w:hAnsi="Calibri"/>
          <w:sz w:val="22"/>
          <w:szCs w:val="22"/>
        </w:rPr>
        <w:t>小，與班上的好學生換了座位，坐到最後倒數第二排，方便上課的時間看閒書。印</w:t>
      </w:r>
      <w:r w:rsidRPr="00E01202">
        <w:rPr>
          <w:rStyle w:val="textexposedshow"/>
          <w:rFonts w:ascii="Calibri" w:hAnsi="Calibri"/>
          <w:sz w:val="22"/>
          <w:szCs w:val="22"/>
        </w:rPr>
        <w:t>象中當時讀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科技的噩夢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寂靜的春天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小即是美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。後來又讀了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第三波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3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煙愁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小時候喜歡讀散文，琦君、張秀亞、殷穎、張曉風、林良都是常讀的作家。不過老蔣過世，張曉風寫一篇「黑紗」以後，她就是拒絕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往來戶了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4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人子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遠景出版社在我讀高中時創社，彩色的封面，本土作家的作品，轟動一時。黃春明、王禎和、陳若曦、鹿橋，都是這時候讀的。不過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人子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裡面，有一朵可以開任何顏色的花，在太陽升起時，卻因不知要開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什麼花而枯萎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了。後來遭陳映真痛罵，這是奴性。）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5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郭衣洞小說集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柏楊的批判雜文集、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醜陋的中國人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中國人史綱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資治通鑑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等為人所熟悉，可是我印象比較深刻的卻是他以鄧克保之名寫的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異域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，以及以郭衣洞之名發表的小說：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秘密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掙扎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、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怒航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等，詭譎而恐怖。）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6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流浪者之歌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為賦新詞強說愁的年紀，讀了這本書，好像看透了一些什麼。）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7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棋王樹王孩子王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可以把下棋寫的有如千軍萬馬殺氣騰騰，文字的想像力讓人佩服。）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8 </w:t>
      </w:r>
      <w:r w:rsidRPr="00E01202">
        <w:rPr>
          <w:rStyle w:val="textexposedshow"/>
          <w:rFonts w:ascii="Calibri" w:hAnsi="Calibri"/>
          <w:sz w:val="22"/>
          <w:szCs w:val="22"/>
        </w:rPr>
        <w:t>金庸小</w:t>
      </w:r>
      <w:r>
        <w:rPr>
          <w:rStyle w:val="textexposedshow"/>
          <w:rFonts w:ascii="Calibri" w:hAnsi="Calibri"/>
          <w:sz w:val="22"/>
          <w:szCs w:val="22"/>
        </w:rPr>
        <w:t>說集</w:t>
      </w:r>
      <w:proofErr w:type="gramStart"/>
      <w:r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>
        <w:rPr>
          <w:rStyle w:val="textexposedshow"/>
          <w:rFonts w:ascii="Calibri" w:hAnsi="Calibri"/>
          <w:sz w:val="22"/>
          <w:szCs w:val="22"/>
        </w:rPr>
        <w:t>本來在台灣是禁書，我曾經讀過作者為司馬翎，主角為任大同的</w:t>
      </w:r>
      <w:r>
        <w:rPr>
          <w:rStyle w:val="textexposedshow"/>
          <w:rFonts w:hint="eastAsia"/>
          <w:sz w:val="22"/>
          <w:szCs w:val="22"/>
        </w:rPr>
        <w:t>《</w:t>
      </w:r>
      <w:r>
        <w:rPr>
          <w:rStyle w:val="textexposedshow"/>
          <w:rFonts w:ascii="Calibri" w:hAnsi="Calibri"/>
          <w:sz w:val="22"/>
          <w:szCs w:val="22"/>
        </w:rPr>
        <w:t>小白龍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，後來才知道原來是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鹿鼎記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。書本開放後，在報紙副刊上連載，每天只有數百字，根本是吊人胃口。曾經以為，可以讀金庸武俠，是懂中文的福氣。）</w:t>
      </w:r>
    </w:p>
    <w:p w:rsidR="00D667F9" w:rsidRDefault="00D667F9" w:rsidP="00D667F9">
      <w:pPr>
        <w:pStyle w:val="Web"/>
        <w:jc w:val="both"/>
        <w:rPr>
          <w:rStyle w:val="textexposedshow"/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9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翻譯研究</w:t>
      </w:r>
      <w:r>
        <w:rPr>
          <w:rStyle w:val="textexposedshow"/>
          <w:rFonts w:hint="eastAsia"/>
          <w:sz w:val="22"/>
          <w:szCs w:val="22"/>
        </w:rPr>
        <w:t>》</w:t>
      </w:r>
      <w:proofErr w:type="gramStart"/>
      <w:r w:rsidRPr="00E01202">
        <w:rPr>
          <w:rStyle w:val="textexposedshow"/>
          <w:rFonts w:ascii="Calibri" w:hAnsi="Calibri"/>
          <w:sz w:val="22"/>
          <w:szCs w:val="22"/>
        </w:rPr>
        <w:t>（</w:t>
      </w:r>
      <w:proofErr w:type="gramEnd"/>
      <w:r w:rsidRPr="00E01202">
        <w:rPr>
          <w:rStyle w:val="textexposedshow"/>
          <w:rFonts w:ascii="Calibri" w:hAnsi="Calibri"/>
          <w:sz w:val="22"/>
          <w:szCs w:val="22"/>
        </w:rPr>
        <w:t>思果。怎樣避免西式中文，這本書到現在還是有用。）</w:t>
      </w:r>
    </w:p>
    <w:p w:rsidR="00D667F9" w:rsidRPr="00E01202" w:rsidRDefault="00D667F9" w:rsidP="00D667F9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Style w:val="textexposedshow"/>
          <w:rFonts w:ascii="Calibri" w:hAnsi="Calibri"/>
          <w:sz w:val="22"/>
          <w:szCs w:val="22"/>
        </w:rPr>
        <w:t xml:space="preserve">10 </w:t>
      </w:r>
      <w:r>
        <w:rPr>
          <w:rStyle w:val="textexposedshow"/>
          <w:rFonts w:hint="eastAsia"/>
          <w:sz w:val="22"/>
          <w:szCs w:val="22"/>
        </w:rPr>
        <w:t>《</w:t>
      </w:r>
      <w:r w:rsidRPr="00E01202">
        <w:rPr>
          <w:rStyle w:val="textexposedshow"/>
          <w:rFonts w:ascii="Calibri" w:hAnsi="Calibri"/>
          <w:sz w:val="22"/>
          <w:szCs w:val="22"/>
        </w:rPr>
        <w:t>自己的房間</w:t>
      </w:r>
      <w:r>
        <w:rPr>
          <w:rStyle w:val="textexposedshow"/>
          <w:rFonts w:hint="eastAsia"/>
          <w:sz w:val="22"/>
          <w:szCs w:val="22"/>
        </w:rPr>
        <w:t>》</w:t>
      </w:r>
      <w:r w:rsidRPr="00E01202">
        <w:rPr>
          <w:rStyle w:val="textexposedshow"/>
          <w:rFonts w:ascii="Calibri" w:hAnsi="Calibri"/>
          <w:sz w:val="22"/>
          <w:szCs w:val="22"/>
        </w:rPr>
        <w:t>（女性主義經典）</w:t>
      </w:r>
    </w:p>
    <w:p w:rsidR="00AC5E8A" w:rsidRPr="00D667F9" w:rsidRDefault="00AC5E8A"/>
    <w:sectPr w:rsidR="00AC5E8A" w:rsidRPr="00D667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F9"/>
    <w:rsid w:val="00AC5E8A"/>
    <w:rsid w:val="00D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3A8"/>
  <w15:chartTrackingRefBased/>
  <w15:docId w15:val="{B7C54F49-6412-461F-9B94-B0589D3E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667F9"/>
    <w:rPr>
      <w:color w:val="0000FF"/>
      <w:u w:val="single"/>
    </w:rPr>
  </w:style>
  <w:style w:type="character" w:customStyle="1" w:styleId="textexposedshow">
    <w:name w:val="text_exposed_show"/>
    <w:basedOn w:val="a0"/>
    <w:rsid w:val="00D667F9"/>
  </w:style>
  <w:style w:type="paragraph" w:styleId="Web">
    <w:name w:val="Normal (Web)"/>
    <w:basedOn w:val="a"/>
    <w:uiPriority w:val="99"/>
    <w:semiHidden/>
    <w:unhideWhenUsed/>
    <w:rsid w:val="00D667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2018-03-03T03:34:00Z</dcterms:created>
  <dcterms:modified xsi:type="dcterms:W3CDTF">2018-03-03T03:35:00Z</dcterms:modified>
</cp:coreProperties>
</file>