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=Лабораторная работа 6</w:t>
      </w:r>
      <w:r>
        <w:rPr>
          <w:b/>
          <w:bCs/>
        </w:rPr>
      </w:r>
      <w:r/>
    </w:p>
    <w:p>
      <w:pPr>
        <w:jc w:val="left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Выполнил: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Новиков Константин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 xml:space="preserve">Сеть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: 10.1.17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.0 </w:t>
      </w:r>
      <w:r/>
    </w:p>
    <w:p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Маска: 255.255.255.0 = 24</w:t>
      </w:r>
      <w:r/>
    </w:p>
    <w:p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Сеть в двоичной системе: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10100000.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10000000.10001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000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.00000000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Маска в двоичной системе:</w:t>
      </w:r>
      <w:r/>
    </w:p>
    <w:p>
      <w:pPr>
        <w:rPr>
          <w:rFonts w:ascii="Times New Roman" w:hAnsi="Times New Roman" w:cs="Times New Roman"/>
          <w:sz w:val="40"/>
          <w:szCs w:val="40"/>
          <w:lang w:val="be-BY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11111111.11111111.11111111.00000000</w:t>
      </w:r>
      <w:r/>
    </w:p>
    <w:p>
      <w:pPr>
        <w:pStyle w:val="821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Разбить сеть на 5 подсетей</w:t>
      </w:r>
      <w:r/>
    </w:p>
    <w:p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Подсети:</w:t>
      </w:r>
      <w:r/>
    </w:p>
    <w:p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</w:r>
      <w:r/>
    </w:p>
    <w:p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Сеть 1: 10.1.17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.0 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10100000.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10000000.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10001000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.</w:t>
      </w:r>
      <w:r>
        <w:rPr>
          <w:rFonts w:ascii="Times New Roman" w:hAnsi="Times New Roman" w:cs="Times New Roman"/>
          <w:b/>
          <w:bCs/>
          <w:color w:val="495057"/>
          <w:sz w:val="28"/>
          <w:szCs w:val="28"/>
          <w:shd w:val="clear" w:color="auto" w:fill="fbfcfc"/>
        </w:rPr>
        <w:t xml:space="preserve">000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00000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Маска: 255.255.255.224 = 27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11111111.11111111.11111111.11100000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  <w:lang w:val="en-US"/>
        </w:rPr>
        <w:t xml:space="preserve">Broadcast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: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10.1.17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31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10100000.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10000000.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10001000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.00011111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Сеть 2: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10.1.17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32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10100000.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10000000.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10001000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.</w:t>
      </w:r>
      <w:r>
        <w:rPr>
          <w:rFonts w:ascii="Times New Roman" w:hAnsi="Times New Roman" w:cs="Times New Roman"/>
          <w:b/>
          <w:bCs/>
          <w:color w:val="495057"/>
          <w:sz w:val="28"/>
          <w:szCs w:val="28"/>
          <w:shd w:val="clear" w:color="auto" w:fill="fbfcfc"/>
        </w:rPr>
        <w:t xml:space="preserve">00</w:t>
      </w:r>
      <w:r>
        <w:rPr>
          <w:rFonts w:ascii="Times New Roman" w:hAnsi="Times New Roman" w:cs="Times New Roman"/>
          <w:b/>
          <w:bCs/>
          <w:color w:val="495057"/>
          <w:sz w:val="28"/>
          <w:szCs w:val="28"/>
          <w:shd w:val="clear" w:color="auto" w:fill="fbfcfc"/>
        </w:rPr>
        <w:t xml:space="preserve">1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00000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Маска: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255.255.255.224 = 27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11111111.11111111.11111111.11100000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  <w:lang w:val="en-US"/>
        </w:rPr>
        <w:t xml:space="preserve">Broadcast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: 10.1.17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.63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10100000.10000000.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10001000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.00111111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r>
      <w:r/>
    </w:p>
    <w:p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Сеть 3: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10.1.17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96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10100000.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10000000.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10001000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.</w:t>
      </w:r>
      <w:r>
        <w:rPr>
          <w:rFonts w:ascii="Times New Roman" w:hAnsi="Times New Roman" w:cs="Times New Roman"/>
          <w:b/>
          <w:bCs/>
          <w:color w:val="495057"/>
          <w:sz w:val="28"/>
          <w:szCs w:val="28"/>
          <w:shd w:val="clear" w:color="auto" w:fill="fbfcfc"/>
        </w:rPr>
        <w:t xml:space="preserve">0</w:t>
      </w:r>
      <w:r>
        <w:rPr>
          <w:rFonts w:ascii="Times New Roman" w:hAnsi="Times New Roman" w:cs="Times New Roman"/>
          <w:b/>
          <w:bCs/>
          <w:color w:val="495057"/>
          <w:sz w:val="28"/>
          <w:szCs w:val="28"/>
          <w:shd w:val="clear" w:color="auto" w:fill="fbfcfc"/>
        </w:rPr>
        <w:t xml:space="preserve">11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00000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Маска: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255.255.255.224 = 27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11111111.11111111.11111111.11100000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 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  <w:lang w:val="en-US"/>
        </w:rPr>
        <w:t xml:space="preserve">Broadcast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: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 10.1.17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.</w:t>
      </w:r>
      <w:r>
        <w:t xml:space="preserve"> 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127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10100000.10000000.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10001000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.01111111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r>
      <w:r/>
    </w:p>
    <w:p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Сеть 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4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10.1.17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96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  <w:lang w:val="be-BY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  <w:lang w:val="be-BY"/>
        </w:rPr>
        <w:t xml:space="preserve">10100000.10000000.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10001000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  <w:lang w:val="be-BY"/>
        </w:rPr>
        <w:t xml:space="preserve">.</w:t>
      </w:r>
      <w:r>
        <w:rPr>
          <w:rFonts w:ascii="Times New Roman" w:hAnsi="Times New Roman" w:cs="Times New Roman"/>
          <w:b/>
          <w:bCs/>
          <w:color w:val="495057"/>
          <w:sz w:val="28"/>
          <w:szCs w:val="28"/>
          <w:shd w:val="clear" w:color="auto" w:fill="fbfcfc"/>
          <w:lang w:val="be-BY"/>
        </w:rPr>
        <w:t xml:space="preserve">1</w:t>
      </w:r>
      <w:r>
        <w:rPr>
          <w:rFonts w:ascii="Times New Roman" w:hAnsi="Times New Roman" w:cs="Times New Roman"/>
          <w:b/>
          <w:bCs/>
          <w:color w:val="495057"/>
          <w:sz w:val="28"/>
          <w:szCs w:val="28"/>
          <w:shd w:val="clear" w:color="auto" w:fill="fbfcfc"/>
          <w:lang w:val="be-BY"/>
        </w:rPr>
        <w:t xml:space="preserve">1</w:t>
      </w:r>
      <w:r>
        <w:rPr>
          <w:rFonts w:ascii="Times New Roman" w:hAnsi="Times New Roman" w:cs="Times New Roman"/>
          <w:b/>
          <w:bCs/>
          <w:color w:val="495057"/>
          <w:sz w:val="28"/>
          <w:szCs w:val="28"/>
          <w:shd w:val="clear" w:color="auto" w:fill="fbfcfc"/>
          <w:lang w:val="be-BY"/>
        </w:rPr>
        <w:t xml:space="preserve">1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  <w:lang w:val="be-BY"/>
        </w:rPr>
        <w:t xml:space="preserve">00000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  <w:lang w:val="be-BY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  <w:lang w:val="be-BY"/>
        </w:rPr>
        <w:t xml:space="preserve">Маска: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255.255.255.224 = 27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  <w:lang w:val="be-BY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  <w:lang w:val="be-BY"/>
        </w:rPr>
        <w:t xml:space="preserve">11111111.11111111.11111111.11100000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  <w:lang w:val="be-BY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  <w:lang w:val="en-US"/>
        </w:rPr>
        <w:t xml:space="preserve">Broadcast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  <w:lang w:val="be-BY"/>
        </w:rPr>
        <w:t xml:space="preserve">: 10.1.17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  <w:lang w:val="be-BY"/>
        </w:rPr>
        <w:t xml:space="preserve">.255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  <w:lang w:val="be-BY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  <w:lang w:val="be-BY"/>
        </w:rPr>
        <w:t xml:space="preserve">10100000.10000000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  <w:lang w:val="be-BY"/>
        </w:rPr>
        <w:t xml:space="preserve">.10001000.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  <w:lang w:val="be-BY"/>
        </w:rPr>
        <w:t xml:space="preserve">11111111</w:t>
      </w:r>
      <w:r/>
    </w:p>
    <w:p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  <w:lang w:val="be-BY"/>
        </w:rPr>
        <w:t xml:space="preserve">Сеть 5: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10.1.17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.160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  <w:lang w:val="be-BY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  <w:lang w:val="be-BY"/>
        </w:rPr>
        <w:t xml:space="preserve">10100000.10000000.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10001000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  <w:lang w:val="be-BY"/>
        </w:rPr>
        <w:t xml:space="preserve">.</w:t>
      </w:r>
      <w:r>
        <w:rPr>
          <w:rFonts w:ascii="Times New Roman" w:hAnsi="Times New Roman" w:cs="Times New Roman"/>
          <w:b/>
          <w:bCs/>
          <w:color w:val="495057"/>
          <w:sz w:val="28"/>
          <w:szCs w:val="28"/>
          <w:shd w:val="clear" w:color="auto" w:fill="fbfcfc"/>
          <w:lang w:val="be-BY"/>
        </w:rPr>
        <w:t xml:space="preserve">101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  <w:lang w:val="be-BY"/>
        </w:rPr>
        <w:t xml:space="preserve">00000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  <w:lang w:val="be-BY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  <w:lang w:val="be-BY"/>
        </w:rPr>
        <w:t xml:space="preserve">Маска: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255.255.255.224 = 27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  <w:lang w:val="be-BY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  <w:lang w:val="be-BY"/>
        </w:rPr>
        <w:t xml:space="preserve">11111111.11111111.11111111.111</w:t>
      </w:r>
      <w:r>
        <w:rPr>
          <w:rFonts w:ascii="Times New Roman" w:hAnsi="Times New Roman" w:cs="Times New Roman"/>
          <w:b/>
          <w:bCs/>
          <w:color w:val="495057"/>
          <w:sz w:val="28"/>
          <w:szCs w:val="28"/>
          <w:shd w:val="clear" w:color="auto" w:fill="fbfcfc"/>
          <w:lang w:val="be-BY"/>
        </w:rPr>
        <w:t xml:space="preserve">00000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  <w:lang w:val="be-BY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  <w:lang w:val="en-US"/>
        </w:rPr>
        <w:t xml:space="preserve">Broadcast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  <w:lang w:val="be-BY"/>
        </w:rPr>
        <w:t xml:space="preserve">: 10.1.17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  <w:lang w:val="be-BY"/>
        </w:rPr>
        <w:t xml:space="preserve">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  <w:lang w:val="be-BY"/>
        </w:rPr>
        <w:t xml:space="preserve">191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  <w:lang w:val="be-BY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10100000.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10000000.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10001000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.</w:t>
      </w:r>
      <w:r>
        <w:rPr>
          <w:rFonts w:ascii="Times New Roman" w:hAnsi="Times New Roman" w:cs="Times New Roman"/>
          <w:b/>
          <w:bCs/>
          <w:color w:val="495057"/>
          <w:sz w:val="28"/>
          <w:szCs w:val="28"/>
          <w:shd w:val="clear" w:color="auto" w:fill="fbfcfc"/>
        </w:rPr>
        <w:t xml:space="preserve">10</w:t>
      </w:r>
      <w:r>
        <w:rPr>
          <w:rFonts w:ascii="Times New Roman" w:hAnsi="Times New Roman" w:cs="Times New Roman"/>
          <w:b/>
          <w:bCs/>
          <w:color w:val="495057"/>
          <w:sz w:val="28"/>
          <w:szCs w:val="28"/>
          <w:shd w:val="clear" w:color="auto" w:fill="fbfcfc"/>
        </w:rPr>
        <w:t xml:space="preserve">1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11111</w:t>
      </w:r>
      <w:r/>
    </w:p>
    <w:p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</w:r>
      <w:r/>
    </w:p>
    <w:p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 Разбить сеть на 100 подсетей (выписать 5)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Подсети:</w:t>
      </w:r>
      <w:r/>
    </w:p>
    <w:p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Сеть 1: 10.1.17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.0 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10100000.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10000000.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10001000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.</w:t>
      </w:r>
      <w:r>
        <w:rPr>
          <w:rFonts w:ascii="Times New Roman" w:hAnsi="Times New Roman" w:cs="Times New Roman"/>
          <w:b/>
          <w:bCs/>
          <w:color w:val="495057"/>
          <w:sz w:val="28"/>
          <w:szCs w:val="28"/>
          <w:shd w:val="clear" w:color="auto" w:fill="fbfcfc"/>
        </w:rPr>
        <w:t xml:space="preserve">0000000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0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Маска: 255.255.255.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254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31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11111111.11111111.11111111.11111110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  <w:lang w:val="en-US"/>
        </w:rPr>
        <w:t xml:space="preserve">Broadcast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: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10.1.17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1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10100000.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10000000.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10001000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.00000001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r>
      <w:r/>
    </w:p>
    <w:p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Сеть 2: 10.1.17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128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10100000.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10000000.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10001000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.</w:t>
      </w:r>
      <w:r>
        <w:rPr>
          <w:rFonts w:ascii="Times New Roman" w:hAnsi="Times New Roman" w:cs="Times New Roman"/>
          <w:b/>
          <w:bCs/>
          <w:color w:val="495057"/>
          <w:sz w:val="28"/>
          <w:szCs w:val="28"/>
          <w:shd w:val="clear" w:color="auto" w:fill="fbfcfc"/>
        </w:rPr>
        <w:t xml:space="preserve">1</w:t>
      </w:r>
      <w:r>
        <w:rPr>
          <w:rFonts w:ascii="Times New Roman" w:hAnsi="Times New Roman" w:cs="Times New Roman"/>
          <w:b/>
          <w:bCs/>
          <w:color w:val="495057"/>
          <w:sz w:val="28"/>
          <w:szCs w:val="28"/>
          <w:shd w:val="clear" w:color="auto" w:fill="fbfcfc"/>
        </w:rPr>
        <w:t xml:space="preserve">000000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0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Маска: 255.255.255.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254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31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11111111.11111111.11111111.11111110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  <w:lang w:val="en-US"/>
        </w:rPr>
        <w:t xml:space="preserve">Broadcast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: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10.1.17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1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29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10100000.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10000000.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10001000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.10000001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r>
      <w:r/>
    </w:p>
    <w:p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Сеть 3: 10.1.17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192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10100000.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10000000.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10001000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.</w:t>
      </w:r>
      <w:r>
        <w:rPr>
          <w:rFonts w:ascii="Times New Roman" w:hAnsi="Times New Roman" w:cs="Times New Roman"/>
          <w:b/>
          <w:bCs/>
          <w:color w:val="495057"/>
          <w:sz w:val="28"/>
          <w:szCs w:val="28"/>
          <w:shd w:val="clear" w:color="auto" w:fill="fbfcfc"/>
        </w:rPr>
        <w:t xml:space="preserve">11</w:t>
      </w:r>
      <w:r>
        <w:rPr>
          <w:rFonts w:ascii="Times New Roman" w:hAnsi="Times New Roman" w:cs="Times New Roman"/>
          <w:b/>
          <w:bCs/>
          <w:color w:val="495057"/>
          <w:sz w:val="28"/>
          <w:szCs w:val="28"/>
          <w:shd w:val="clear" w:color="auto" w:fill="fbfcfc"/>
        </w:rPr>
        <w:t xml:space="preserve">00000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0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Маска: 255.255.255.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254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31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11111111.11111111.11111111.11111110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  <w:lang w:val="en-US"/>
        </w:rPr>
        <w:t xml:space="preserve">Broadcast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: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10.1.17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193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10100000.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10000000.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10001000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.11000001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r>
      <w:r/>
    </w:p>
    <w:p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Сеть 4: 10.1.17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224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10100000.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10000000.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10001000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.</w:t>
      </w:r>
      <w:r>
        <w:rPr>
          <w:rFonts w:ascii="Times New Roman" w:hAnsi="Times New Roman" w:cs="Times New Roman"/>
          <w:b/>
          <w:bCs/>
          <w:color w:val="495057"/>
          <w:sz w:val="28"/>
          <w:szCs w:val="28"/>
          <w:shd w:val="clear" w:color="auto" w:fill="fbfcfc"/>
        </w:rPr>
        <w:t xml:space="preserve">111</w:t>
      </w:r>
      <w:r>
        <w:rPr>
          <w:rFonts w:ascii="Times New Roman" w:hAnsi="Times New Roman" w:cs="Times New Roman"/>
          <w:b/>
          <w:bCs/>
          <w:color w:val="495057"/>
          <w:sz w:val="28"/>
          <w:szCs w:val="28"/>
          <w:shd w:val="clear" w:color="auto" w:fill="fbfcfc"/>
        </w:rPr>
        <w:t xml:space="preserve">0000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0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Маска: 255.255.255.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254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31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11111111.11111111.11111111.11111110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  <w:lang w:val="en-US"/>
        </w:rPr>
        <w:t xml:space="preserve">Broadcast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: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10.1.17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225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10100000.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10000000.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10001000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.</w:t>
      </w:r>
      <w:r>
        <w:rPr>
          <w:rFonts w:ascii="Times New Roman" w:hAnsi="Times New Roman" w:cs="Times New Roman"/>
          <w:b/>
          <w:bCs/>
          <w:color w:val="495057"/>
          <w:sz w:val="28"/>
          <w:szCs w:val="28"/>
          <w:shd w:val="clear" w:color="auto" w:fill="fbfcfc"/>
        </w:rPr>
        <w:t xml:space="preserve"> </w:t>
      </w:r>
      <w:r>
        <w:rPr>
          <w:rFonts w:ascii="Times New Roman" w:hAnsi="Times New Roman" w:cs="Times New Roman"/>
          <w:b/>
          <w:bCs/>
          <w:color w:val="495057"/>
          <w:sz w:val="28"/>
          <w:szCs w:val="28"/>
          <w:shd w:val="clear" w:color="auto" w:fill="fbfcfc"/>
        </w:rPr>
        <w:t xml:space="preserve">111</w:t>
      </w:r>
      <w:r>
        <w:rPr>
          <w:rFonts w:ascii="Times New Roman" w:hAnsi="Times New Roman" w:cs="Times New Roman"/>
          <w:b/>
          <w:bCs/>
          <w:color w:val="495057"/>
          <w:sz w:val="28"/>
          <w:szCs w:val="28"/>
          <w:shd w:val="clear" w:color="auto" w:fill="fbfcfc"/>
        </w:rPr>
        <w:t xml:space="preserve">0000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r>
      <w:r/>
    </w:p>
    <w:p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Сеть 5: 10.1.17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240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10100000.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10000000.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10001000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.</w:t>
      </w:r>
      <w:r>
        <w:rPr>
          <w:rFonts w:ascii="Times New Roman" w:hAnsi="Times New Roman" w:cs="Times New Roman"/>
          <w:b/>
          <w:bCs/>
          <w:color w:val="495057"/>
          <w:sz w:val="28"/>
          <w:szCs w:val="28"/>
          <w:shd w:val="clear" w:color="auto" w:fill="fbfcfc"/>
        </w:rPr>
        <w:t xml:space="preserve">1111</w:t>
      </w:r>
      <w:r>
        <w:rPr>
          <w:rFonts w:ascii="Times New Roman" w:hAnsi="Times New Roman" w:cs="Times New Roman"/>
          <w:b/>
          <w:bCs/>
          <w:color w:val="495057"/>
          <w:sz w:val="28"/>
          <w:szCs w:val="28"/>
          <w:shd w:val="clear" w:color="auto" w:fill="fbfcfc"/>
        </w:rPr>
        <w:t xml:space="preserve">000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0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Маска: 255.255.255.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254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31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11111111.11111111.11111111.11111110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  <w:lang w:val="en-US"/>
        </w:rPr>
        <w:t xml:space="preserve">Broadcast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10.1.17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.241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highlight w:val="none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10100000.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10000000.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10001000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.</w:t>
      </w:r>
      <w:r>
        <w:rPr>
          <w:rFonts w:ascii="Times New Roman" w:hAnsi="Times New Roman" w:cs="Times New Roman"/>
          <w:b/>
          <w:bCs/>
          <w:color w:val="495057"/>
          <w:sz w:val="28"/>
          <w:szCs w:val="28"/>
          <w:shd w:val="clear" w:color="auto" w:fill="fbfcfc"/>
        </w:rPr>
        <w:t xml:space="preserve"> </w:t>
      </w:r>
      <w:r>
        <w:rPr>
          <w:rFonts w:ascii="Times New Roman" w:hAnsi="Times New Roman" w:cs="Times New Roman"/>
          <w:b/>
          <w:bCs/>
          <w:color w:val="495057"/>
          <w:sz w:val="28"/>
          <w:szCs w:val="28"/>
          <w:shd w:val="clear" w:color="auto" w:fill="fbfcfc"/>
        </w:rPr>
        <w:t xml:space="preserve">1111</w:t>
      </w:r>
      <w:r>
        <w:rPr>
          <w:rFonts w:ascii="Times New Roman" w:hAnsi="Times New Roman" w:cs="Times New Roman"/>
          <w:b/>
          <w:bCs/>
          <w:color w:val="495057"/>
          <w:sz w:val="28"/>
          <w:szCs w:val="28"/>
          <w:shd w:val="clear" w:color="auto" w:fill="fbfcfc"/>
        </w:rPr>
        <w:t xml:space="preserve">000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</w:rPr>
      </w:pPr>
      <w:r>
        <w:rPr>
          <w:rFonts w:ascii="Times New Roman" w:hAnsi="Times New Roman" w:cs="Times New Roman"/>
          <w:color w:val="495057"/>
          <w:sz w:val="28"/>
          <w:szCs w:val="28"/>
        </w:rPr>
      </w:r>
      <w:r>
        <w:rPr>
          <w:rFonts w:ascii="Times New Roman" w:hAnsi="Times New Roman" w:cs="Times New Roman"/>
          <w:color w:val="495057"/>
          <w:sz w:val="28"/>
          <w:szCs w:val="28"/>
        </w:rPr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</w:rPr>
      </w:pPr>
      <w:r>
        <w:rPr>
          <w:rFonts w:ascii="Times New Roman" w:hAnsi="Times New Roman" w:cs="Times New Roman"/>
          <w:color w:val="495057"/>
          <w:sz w:val="28"/>
          <w:szCs w:val="28"/>
          <w:highlight w:val="none"/>
          <w:shd w:val="clear" w:color="auto" w:fill="fbfcfc"/>
        </w:rPr>
      </w:r>
      <w:r>
        <w:rPr>
          <w:rFonts w:ascii="Times New Roman" w:hAnsi="Times New Roman" w:cs="Times New Roman"/>
          <w:color w:val="495057"/>
          <w:sz w:val="28"/>
          <w:szCs w:val="28"/>
          <w:highlight w:val="none"/>
          <w:shd w:val="clear" w:color="auto" w:fill="fbfcfc"/>
        </w:rPr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495057"/>
          <w:sz w:val="28"/>
          <w:szCs w:val="28"/>
          <w:highlight w:val="none"/>
          <w:shd w:val="clear" w:color="auto" w:fill="fbfcfc"/>
        </w:rPr>
      </w:r>
      <w:r>
        <w:rPr>
          <w:rFonts w:ascii="Times New Roman" w:hAnsi="Times New Roman" w:cs="Times New Roman"/>
          <w:color w:val="495057"/>
          <w:sz w:val="28"/>
          <w:szCs w:val="28"/>
          <w:highlight w:val="none"/>
          <w:shd w:val="clear" w:color="auto" w:fill="fbfcfc"/>
        </w:rPr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495057"/>
          <w:sz w:val="28"/>
          <w:szCs w:val="28"/>
          <w:highlight w:val="none"/>
          <w:shd w:val="clear" w:color="auto" w:fill="fbfcfc"/>
        </w:rPr>
      </w:r>
      <w:r>
        <w:rPr>
          <w:rFonts w:ascii="Times New Roman" w:hAnsi="Times New Roman" w:cs="Times New Roman"/>
          <w:color w:val="495057"/>
          <w:sz w:val="28"/>
          <w:szCs w:val="28"/>
          <w:highlight w:val="none"/>
          <w:shd w:val="clear" w:color="auto" w:fill="fbfcfc"/>
        </w:rPr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495057"/>
          <w:sz w:val="28"/>
          <w:szCs w:val="28"/>
          <w:highlight w:val="none"/>
          <w:shd w:val="clear" w:color="auto" w:fill="fbfcfc"/>
        </w:rPr>
      </w:r>
      <w:r>
        <w:rPr>
          <w:rFonts w:ascii="Times New Roman" w:hAnsi="Times New Roman" w:cs="Times New Roman"/>
          <w:color w:val="495057"/>
          <w:sz w:val="28"/>
          <w:szCs w:val="28"/>
          <w:highlight w:val="none"/>
          <w:shd w:val="clear" w:color="auto" w:fill="fbfcfc"/>
        </w:rPr>
      </w:r>
      <w:r/>
    </w:p>
    <w:p>
      <w:r>
        <w:rPr>
          <w:rFonts w:ascii="Times New Roman" w:hAnsi="Times New Roman" w:cs="Times New Roman"/>
          <w:color w:val="495057"/>
          <w:sz w:val="28"/>
          <w:szCs w:val="28"/>
          <w:highlight w:val="none"/>
          <w:shd w:val="clear" w:color="auto" w:fill="fbfcfc"/>
        </w:rPr>
        <w:t xml:space="preserve">1.3 Разбить сеть на 300 подсетей. </w:t>
      </w:r>
      <w:r>
        <w:rPr>
          <w:rFonts w:ascii="Times New Roman" w:hAnsi="Times New Roman" w:cs="Times New Roman"/>
          <w:color w:val="495057"/>
          <w:sz w:val="28"/>
          <w:szCs w:val="28"/>
          <w:highlight w:val="none"/>
          <w:shd w:val="clear" w:color="auto" w:fill="fbfcfc"/>
        </w:rPr>
        <w:t xml:space="preserve">Если этого сделать нельзя, указать почему,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495057"/>
          <w:sz w:val="28"/>
          <w:szCs w:val="28"/>
          <w:highlight w:val="none"/>
          <w:shd w:val="clear" w:color="auto" w:fill="fbfcfc"/>
        </w:rPr>
        <w:t xml:space="preserve">определив максимальное количество подсетей для этой сети.</w:t>
      </w:r>
      <w:r>
        <w:rPr>
          <w:rFonts w:ascii="Times New Roman" w:hAnsi="Times New Roman" w:cs="Times New Roman"/>
          <w:color w:val="495057"/>
          <w:sz w:val="28"/>
          <w:szCs w:val="28"/>
          <w:highlight w:val="none"/>
          <w:shd w:val="clear" w:color="auto" w:fill="fbfcfc"/>
        </w:rPr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Сделать это невозможно, максимальное возможное количество – это 256, т.к. 2 в 8 степени (8 – максимальное кол-во битов) это 256.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firstLine="0"/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2.1. Разбить сеть на 2 хоста, указать 5 подсетей</w:t>
      </w:r>
      <w:r/>
    </w:p>
    <w:p>
      <w:pPr>
        <w:pStyle w:val="821"/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Подсети:</w:t>
      </w:r>
      <w:r/>
    </w:p>
    <w:p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Сеть 1: 10.1.17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.0 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10100000.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10000000.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10001000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.000000</w:t>
      </w:r>
      <w:r>
        <w:rPr>
          <w:rFonts w:ascii="Times New Roman" w:hAnsi="Times New Roman" w:cs="Times New Roman"/>
          <w:b/>
          <w:bCs/>
          <w:color w:val="495057"/>
          <w:sz w:val="28"/>
          <w:szCs w:val="28"/>
          <w:shd w:val="clear" w:color="auto" w:fill="fbfcfc"/>
        </w:rPr>
        <w:t xml:space="preserve">00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Маска: 255.255.255.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25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2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30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11111111.11111111.11111111.11111100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  <w:lang w:val="en-US"/>
        </w:rPr>
        <w:t xml:space="preserve">Broadcast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: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10.1.17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3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10100000.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10000000.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10001000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.00000011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r>
      <w:r/>
    </w:p>
    <w:p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Сеть 2: 10.1.17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128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10100000.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10000000.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10001000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100000</w:t>
      </w:r>
      <w:r>
        <w:rPr>
          <w:rFonts w:ascii="Times New Roman" w:hAnsi="Times New Roman" w:cs="Times New Roman"/>
          <w:b/>
          <w:bCs/>
          <w:color w:val="495057"/>
          <w:sz w:val="28"/>
          <w:szCs w:val="28"/>
          <w:shd w:val="clear" w:color="auto" w:fill="fbfcfc"/>
        </w:rPr>
        <w:t xml:space="preserve">00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Маска: 255.255.255.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25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2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30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11111111.11111111.11111111.11111100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  <w:lang w:val="en-US"/>
        </w:rPr>
        <w:t xml:space="preserve">Broadcast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: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10.1.17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131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10100000.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10000000.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10001000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.100000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r>
      <w:r/>
    </w:p>
    <w:p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Сеть 3: 10.1.17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192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10100000.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10000000.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10001000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110000</w:t>
      </w:r>
      <w:r>
        <w:rPr>
          <w:rFonts w:ascii="Times New Roman" w:hAnsi="Times New Roman" w:cs="Times New Roman"/>
          <w:b/>
          <w:bCs/>
          <w:color w:val="495057"/>
          <w:sz w:val="28"/>
          <w:szCs w:val="28"/>
          <w:shd w:val="clear" w:color="auto" w:fill="fbfcfc"/>
        </w:rPr>
        <w:t xml:space="preserve">00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Маска: 255.255.255.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25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2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3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0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11111111.11111111.11111111.111111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0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0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  <w:lang w:val="en-US"/>
        </w:rPr>
        <w:t xml:space="preserve">Broadcast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: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10.1.17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195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10100000.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10000000.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10001000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.110000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r>
      <w:r/>
    </w:p>
    <w:p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Сеть 4: 10.1.17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224</w:t>
      </w:r>
      <w:r/>
    </w:p>
    <w:p>
      <w:pPr>
        <w:jc w:val="both"/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10100000.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10000000.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10001000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111000</w:t>
      </w:r>
      <w:r>
        <w:rPr>
          <w:rFonts w:ascii="Times New Roman" w:hAnsi="Times New Roman" w:cs="Times New Roman"/>
          <w:b/>
          <w:bCs/>
          <w:color w:val="495057"/>
          <w:sz w:val="28"/>
          <w:szCs w:val="28"/>
          <w:shd w:val="clear" w:color="auto" w:fill="fbfcfc"/>
        </w:rPr>
        <w:t xml:space="preserve">00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Маска: 255.255.255.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25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2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3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0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11111111.11111111.11111111.111111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0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0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  <w:lang w:val="en-US"/>
        </w:rPr>
        <w:t xml:space="preserve">Broadcast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: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10.1.17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227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10100000.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10000000.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10001000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.</w:t>
      </w:r>
      <w:r>
        <w:rPr>
          <w:rFonts w:ascii="Times New Roman" w:hAnsi="Times New Roman" w:cs="Times New Roman"/>
          <w:b/>
          <w:bCs/>
          <w:color w:val="495057"/>
          <w:sz w:val="28"/>
          <w:szCs w:val="28"/>
          <w:shd w:val="clear" w:color="auto" w:fill="fbfcfc"/>
        </w:rPr>
        <w:t xml:space="preserve">111</w:t>
      </w:r>
      <w:r>
        <w:rPr>
          <w:rFonts w:ascii="Times New Roman" w:hAnsi="Times New Roman" w:cs="Times New Roman"/>
          <w:b/>
          <w:bCs/>
          <w:color w:val="495057"/>
          <w:sz w:val="28"/>
          <w:szCs w:val="28"/>
          <w:shd w:val="clear" w:color="auto" w:fill="fbfcfc"/>
        </w:rPr>
        <w:t xml:space="preserve">000</w:t>
      </w:r>
      <w:r>
        <w:rPr>
          <w:rFonts w:ascii="Times New Roman" w:hAnsi="Times New Roman" w:cs="Times New Roman"/>
          <w:b/>
          <w:bCs/>
          <w:color w:val="495057"/>
          <w:sz w:val="28"/>
          <w:szCs w:val="28"/>
          <w:shd w:val="clear" w:color="auto" w:fill="fbfcfc"/>
        </w:rPr>
        <w:t xml:space="preserve">1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r>
      <w:r/>
    </w:p>
    <w:p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Сеть 5: 10.1.17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240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10100000.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10000000.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10001000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111100</w:t>
      </w:r>
      <w:r>
        <w:rPr>
          <w:rFonts w:ascii="Times New Roman" w:hAnsi="Times New Roman" w:cs="Times New Roman"/>
          <w:b/>
          <w:bCs/>
          <w:color w:val="495057"/>
          <w:sz w:val="28"/>
          <w:szCs w:val="28"/>
          <w:shd w:val="clear" w:color="auto" w:fill="fbfcfc"/>
        </w:rPr>
        <w:t xml:space="preserve">00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Маска: 255.255.255.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25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2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3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0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11111111.11111111.11111111.11111110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  <w:lang w:val="en-US"/>
        </w:rPr>
        <w:t xml:space="preserve">Broadcast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10.1.17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.24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3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10100000.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10000000.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10001000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.</w:t>
      </w:r>
      <w:r>
        <w:rPr>
          <w:rFonts w:ascii="Times New Roman" w:hAnsi="Times New Roman" w:cs="Times New Roman"/>
          <w:b/>
          <w:bCs/>
          <w:color w:val="495057"/>
          <w:sz w:val="28"/>
          <w:szCs w:val="28"/>
          <w:shd w:val="clear" w:color="auto" w:fill="fbfcfc"/>
        </w:rPr>
        <w:t xml:space="preserve">1111</w:t>
      </w:r>
      <w:r>
        <w:rPr>
          <w:rFonts w:ascii="Times New Roman" w:hAnsi="Times New Roman" w:cs="Times New Roman"/>
          <w:b/>
          <w:bCs/>
          <w:color w:val="495057"/>
          <w:sz w:val="28"/>
          <w:szCs w:val="28"/>
          <w:shd w:val="clear" w:color="auto" w:fill="fbfcfc"/>
        </w:rPr>
        <w:t xml:space="preserve">00</w:t>
      </w:r>
      <w:r>
        <w:rPr>
          <w:rFonts w:ascii="Times New Roman" w:hAnsi="Times New Roman" w:cs="Times New Roman"/>
          <w:b/>
          <w:bCs/>
          <w:color w:val="495057"/>
          <w:sz w:val="28"/>
          <w:szCs w:val="28"/>
          <w:shd w:val="clear" w:color="auto" w:fill="fbfcfc"/>
        </w:rPr>
        <w:t xml:space="preserve">1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2.2. 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Разбить сеть на 10 хостов (указать первые 5 подсетей).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495057"/>
          <w:sz w:val="28"/>
          <w:szCs w:val="28"/>
          <w:highlight w:val="none"/>
          <w:shd w:val="clear" w:color="auto" w:fill="fbfcfc"/>
        </w:rPr>
        <w:t xml:space="preserve">О</w:t>
      </w:r>
      <w:r>
        <w:rPr>
          <w:rFonts w:ascii="Times New Roman" w:hAnsi="Times New Roman" w:cs="Times New Roman"/>
          <w:color w:val="495057"/>
          <w:sz w:val="28"/>
          <w:szCs w:val="28"/>
          <w:highlight w:val="none"/>
          <w:shd w:val="clear" w:color="auto" w:fill="fbfcfc"/>
        </w:rPr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</w:rPr>
      </w:pPr>
      <w:r>
        <w:rPr>
          <w:rFonts w:ascii="Times New Roman" w:hAnsi="Times New Roman" w:cs="Times New Roman"/>
          <w:color w:val="495057"/>
          <w:sz w:val="28"/>
          <w:szCs w:val="28"/>
          <w:highlight w:val="none"/>
          <w:shd w:val="clear" w:color="auto" w:fill="fbfcfc"/>
        </w:rPr>
      </w:r>
      <w:r>
        <w:rPr>
          <w:rFonts w:ascii="Times New Roman" w:hAnsi="Times New Roman" w:cs="Times New Roman"/>
          <w:color w:val="495057"/>
          <w:sz w:val="28"/>
          <w:szCs w:val="28"/>
          <w:highlight w:val="none"/>
          <w:shd w:val="clear" w:color="auto" w:fill="fbfcfc"/>
        </w:rPr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b/>
          <w:bCs/>
          <w:color w:val="495057"/>
          <w:sz w:val="28"/>
          <w:szCs w:val="28"/>
          <w:shd w:val="clear" w:color="auto" w:fill="fbfcfc"/>
        </w:rPr>
        <w:t xml:space="preserve">Вопросы:( 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1.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Из скольких бит состоит ipv4 адрес?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 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Из 32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2.</w:t>
      </w:r>
      <w:r>
        <w:t xml:space="preserve"> 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Что такое адрес широковещательной рассылки?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Адрес широковещательной рассылки – это такой 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ip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 адрес, в 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хостовой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 части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которого все биты равны единице.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3.</w:t>
      </w:r>
      <w:r>
        <w:t xml:space="preserve"> 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Что такое сетевая часть 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ip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 адреса?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Сетевая часть идентифицирует сеть, в которой находятся все уникальные адреса узлов.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highlight w:val="none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4.</w:t>
      </w:r>
      <w:r>
        <w:t xml:space="preserve"> 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Что такое 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хостовая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 часть 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ip</w:t>
      </w: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 xml:space="preserve"> адреса?</w:t>
      </w:r>
      <w:r/>
    </w:p>
    <w:p>
      <w:pPr>
        <w:ind w:left="0" w:right="0" w:firstLine="0"/>
        <w:jc w:val="both"/>
        <w:spacing w:before="0" w:after="0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Noto Sans" w:cs="Times New Roman"/>
          <w:b w:val="0"/>
          <w:bCs w:val="0"/>
          <w:color w:val="4a4a4a"/>
          <w:sz w:val="28"/>
          <w:szCs w:val="28"/>
        </w:rPr>
        <w:t xml:space="preserve">Хостовая часть</w:t>
      </w:r>
      <w:r>
        <w:rPr>
          <w:rFonts w:ascii="Times New Roman" w:hAnsi="Times New Roman" w:eastAsia="Noto Sans" w:cs="Times New Roman"/>
          <w:color w:val="333333"/>
          <w:sz w:val="28"/>
          <w:szCs w:val="28"/>
        </w:rPr>
        <w:t xml:space="preserve"> определяет конечную точку. Конечными точками являются серверы, компьютеры и другие сетевые устройства.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</w:rPr>
      </w:pPr>
      <w:r>
        <w:rPr>
          <w:rFonts w:ascii="Times New Roman" w:hAnsi="Times New Roman" w:cs="Times New Roman"/>
          <w:color w:val="495057"/>
          <w:sz w:val="28"/>
          <w:szCs w:val="28"/>
          <w:highlight w:val="none"/>
          <w:shd w:val="clear" w:color="auto" w:fill="fbfcfc"/>
        </w:rPr>
      </w:r>
      <w:r>
        <w:rPr>
          <w:rFonts w:ascii="Times New Roman" w:hAnsi="Times New Roman" w:cs="Times New Roman"/>
          <w:color w:val="495057"/>
          <w:sz w:val="28"/>
          <w:szCs w:val="28"/>
          <w:highlight w:val="none"/>
          <w:shd w:val="clear" w:color="auto" w:fill="fbfcfc"/>
        </w:rPr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/>
      <w:bookmarkStart w:id="0" w:name="_GoBack"/>
      <w:r/>
      <w:bookmarkEnd w:id="0"/>
      <w:r/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t xml:space="preserve"> </w:t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r>
      <w:r/>
    </w:p>
    <w:p>
      <w:pP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pPr>
      <w:r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</w:r>
      <w:r/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</w:r>
      <w:r/>
    </w:p>
    <w:p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">
    <w:panose1 w:val="020B0502040504020204"/>
  </w:font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4a4a4a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4a4a4a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4a4a4a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4a4a4a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4a4a4a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4a4a4a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4a4a4a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4a4a4a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4a4a4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7"/>
    <w:next w:val="817"/>
    <w:link w:val="64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1">
    <w:name w:val="Heading 1 Char"/>
    <w:basedOn w:val="818"/>
    <w:link w:val="640"/>
    <w:uiPriority w:val="9"/>
    <w:rPr>
      <w:rFonts w:ascii="Arial" w:hAnsi="Arial" w:eastAsia="Arial" w:cs="Arial"/>
      <w:sz w:val="40"/>
      <w:szCs w:val="40"/>
    </w:rPr>
  </w:style>
  <w:style w:type="paragraph" w:styleId="642">
    <w:name w:val="Heading 2"/>
    <w:basedOn w:val="817"/>
    <w:next w:val="817"/>
    <w:link w:val="6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3">
    <w:name w:val="Heading 2 Char"/>
    <w:basedOn w:val="818"/>
    <w:link w:val="642"/>
    <w:uiPriority w:val="9"/>
    <w:rPr>
      <w:rFonts w:ascii="Arial" w:hAnsi="Arial" w:eastAsia="Arial" w:cs="Arial"/>
      <w:sz w:val="34"/>
    </w:rPr>
  </w:style>
  <w:style w:type="paragraph" w:styleId="644">
    <w:name w:val="Heading 3"/>
    <w:basedOn w:val="817"/>
    <w:next w:val="817"/>
    <w:link w:val="6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5">
    <w:name w:val="Heading 3 Char"/>
    <w:basedOn w:val="818"/>
    <w:link w:val="644"/>
    <w:uiPriority w:val="9"/>
    <w:rPr>
      <w:rFonts w:ascii="Arial" w:hAnsi="Arial" w:eastAsia="Arial" w:cs="Arial"/>
      <w:sz w:val="30"/>
      <w:szCs w:val="30"/>
    </w:rPr>
  </w:style>
  <w:style w:type="paragraph" w:styleId="646">
    <w:name w:val="Heading 4"/>
    <w:basedOn w:val="817"/>
    <w:next w:val="817"/>
    <w:link w:val="6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7">
    <w:name w:val="Heading 4 Char"/>
    <w:basedOn w:val="818"/>
    <w:link w:val="646"/>
    <w:uiPriority w:val="9"/>
    <w:rPr>
      <w:rFonts w:ascii="Arial" w:hAnsi="Arial" w:eastAsia="Arial" w:cs="Arial"/>
      <w:b/>
      <w:bCs/>
      <w:sz w:val="26"/>
      <w:szCs w:val="26"/>
    </w:rPr>
  </w:style>
  <w:style w:type="paragraph" w:styleId="648">
    <w:name w:val="Heading 5"/>
    <w:basedOn w:val="817"/>
    <w:next w:val="817"/>
    <w:link w:val="6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9">
    <w:name w:val="Heading 5 Char"/>
    <w:basedOn w:val="818"/>
    <w:link w:val="648"/>
    <w:uiPriority w:val="9"/>
    <w:rPr>
      <w:rFonts w:ascii="Arial" w:hAnsi="Arial" w:eastAsia="Arial" w:cs="Arial"/>
      <w:b/>
      <w:bCs/>
      <w:sz w:val="24"/>
      <w:szCs w:val="24"/>
    </w:rPr>
  </w:style>
  <w:style w:type="paragraph" w:styleId="650">
    <w:name w:val="Heading 6"/>
    <w:basedOn w:val="817"/>
    <w:next w:val="817"/>
    <w:link w:val="6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1">
    <w:name w:val="Heading 6 Char"/>
    <w:basedOn w:val="818"/>
    <w:link w:val="650"/>
    <w:uiPriority w:val="9"/>
    <w:rPr>
      <w:rFonts w:ascii="Arial" w:hAnsi="Arial" w:eastAsia="Arial" w:cs="Arial"/>
      <w:b/>
      <w:bCs/>
      <w:sz w:val="22"/>
      <w:szCs w:val="22"/>
    </w:rPr>
  </w:style>
  <w:style w:type="paragraph" w:styleId="652">
    <w:name w:val="Heading 7"/>
    <w:basedOn w:val="817"/>
    <w:next w:val="817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3">
    <w:name w:val="Heading 7 Char"/>
    <w:basedOn w:val="818"/>
    <w:link w:val="65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4">
    <w:name w:val="Heading 8"/>
    <w:basedOn w:val="817"/>
    <w:next w:val="817"/>
    <w:link w:val="6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5">
    <w:name w:val="Heading 8 Char"/>
    <w:basedOn w:val="818"/>
    <w:link w:val="654"/>
    <w:uiPriority w:val="9"/>
    <w:rPr>
      <w:rFonts w:ascii="Arial" w:hAnsi="Arial" w:eastAsia="Arial" w:cs="Arial"/>
      <w:i/>
      <w:iCs/>
      <w:sz w:val="22"/>
      <w:szCs w:val="22"/>
    </w:rPr>
  </w:style>
  <w:style w:type="paragraph" w:styleId="656">
    <w:name w:val="Heading 9"/>
    <w:basedOn w:val="817"/>
    <w:next w:val="817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7">
    <w:name w:val="Heading 9 Char"/>
    <w:basedOn w:val="818"/>
    <w:link w:val="656"/>
    <w:uiPriority w:val="9"/>
    <w:rPr>
      <w:rFonts w:ascii="Arial" w:hAnsi="Arial" w:eastAsia="Arial" w:cs="Arial"/>
      <w:i/>
      <w:iCs/>
      <w:sz w:val="21"/>
      <w:szCs w:val="21"/>
    </w:rPr>
  </w:style>
  <w:style w:type="paragraph" w:styleId="658">
    <w:name w:val="No Spacing"/>
    <w:uiPriority w:val="1"/>
    <w:qFormat/>
    <w:pPr>
      <w:spacing w:before="0" w:after="0" w:line="240" w:lineRule="auto"/>
    </w:pPr>
  </w:style>
  <w:style w:type="paragraph" w:styleId="659">
    <w:name w:val="Title"/>
    <w:basedOn w:val="817"/>
    <w:next w:val="817"/>
    <w:link w:val="66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0">
    <w:name w:val="Title Char"/>
    <w:basedOn w:val="818"/>
    <w:link w:val="659"/>
    <w:uiPriority w:val="10"/>
    <w:rPr>
      <w:sz w:val="48"/>
      <w:szCs w:val="48"/>
    </w:rPr>
  </w:style>
  <w:style w:type="paragraph" w:styleId="661">
    <w:name w:val="Subtitle"/>
    <w:basedOn w:val="817"/>
    <w:next w:val="817"/>
    <w:link w:val="662"/>
    <w:uiPriority w:val="11"/>
    <w:qFormat/>
    <w:pPr>
      <w:spacing w:before="200" w:after="200"/>
    </w:pPr>
    <w:rPr>
      <w:sz w:val="24"/>
      <w:szCs w:val="24"/>
    </w:rPr>
  </w:style>
  <w:style w:type="character" w:styleId="662">
    <w:name w:val="Subtitle Char"/>
    <w:basedOn w:val="818"/>
    <w:link w:val="661"/>
    <w:uiPriority w:val="11"/>
    <w:rPr>
      <w:sz w:val="24"/>
      <w:szCs w:val="24"/>
    </w:rPr>
  </w:style>
  <w:style w:type="paragraph" w:styleId="663">
    <w:name w:val="Quote"/>
    <w:basedOn w:val="817"/>
    <w:next w:val="817"/>
    <w:link w:val="664"/>
    <w:uiPriority w:val="29"/>
    <w:qFormat/>
    <w:pPr>
      <w:ind w:left="720" w:right="720"/>
    </w:pPr>
    <w:rPr>
      <w:i/>
    </w:rPr>
  </w:style>
  <w:style w:type="character" w:styleId="664">
    <w:name w:val="Quote Char"/>
    <w:link w:val="663"/>
    <w:uiPriority w:val="29"/>
    <w:rPr>
      <w:i/>
    </w:rPr>
  </w:style>
  <w:style w:type="paragraph" w:styleId="665">
    <w:name w:val="Intense Quote"/>
    <w:basedOn w:val="817"/>
    <w:next w:val="817"/>
    <w:link w:val="66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6">
    <w:name w:val="Intense Quote Char"/>
    <w:link w:val="665"/>
    <w:uiPriority w:val="30"/>
    <w:rPr>
      <w:i/>
    </w:rPr>
  </w:style>
  <w:style w:type="paragraph" w:styleId="667">
    <w:name w:val="Header"/>
    <w:basedOn w:val="817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8">
    <w:name w:val="Header Char"/>
    <w:basedOn w:val="818"/>
    <w:link w:val="667"/>
    <w:uiPriority w:val="99"/>
  </w:style>
  <w:style w:type="paragraph" w:styleId="669">
    <w:name w:val="Footer"/>
    <w:basedOn w:val="817"/>
    <w:link w:val="67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0">
    <w:name w:val="Footer Char"/>
    <w:basedOn w:val="818"/>
    <w:link w:val="669"/>
    <w:uiPriority w:val="99"/>
  </w:style>
  <w:style w:type="paragraph" w:styleId="671">
    <w:name w:val="Caption"/>
    <w:basedOn w:val="817"/>
    <w:next w:val="8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2">
    <w:name w:val="Caption Char"/>
    <w:basedOn w:val="671"/>
    <w:link w:val="669"/>
    <w:uiPriority w:val="99"/>
  </w:style>
  <w:style w:type="table" w:styleId="673">
    <w:name w:val="Table Grid"/>
    <w:basedOn w:val="8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Table Grid Light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Plain Table 1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2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8">
    <w:name w:val="Plain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Plain Table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0">
    <w:name w:val="Grid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2">
    <w:name w:val="Grid Table 4 - Accent 1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3">
    <w:name w:val="Grid Table 4 - Accent 2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4">
    <w:name w:val="Grid Table 4 - Accent 3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5">
    <w:name w:val="Grid Table 4 - Accent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6">
    <w:name w:val="Grid Table 4 - Accent 5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7">
    <w:name w:val="Grid Table 4 - Accent 6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8">
    <w:name w:val="Grid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5">
    <w:name w:val="Grid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6">
    <w:name w:val="Grid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7">
    <w:name w:val="Grid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8">
    <w:name w:val="Grid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9">
    <w:name w:val="Grid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0">
    <w:name w:val="Grid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7">
    <w:name w:val="List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8">
    <w:name w:val="List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9">
    <w:name w:val="List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0">
    <w:name w:val="List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1">
    <w:name w:val="List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2">
    <w:name w:val="List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3">
    <w:name w:val="List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5">
    <w:name w:val="List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6">
    <w:name w:val="List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7">
    <w:name w:val="List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8">
    <w:name w:val="List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9">
    <w:name w:val="List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0">
    <w:name w:val="List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1">
    <w:name w:val="List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2">
    <w:name w:val="List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3">
    <w:name w:val="List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4">
    <w:name w:val="List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5">
    <w:name w:val="List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6">
    <w:name w:val="List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7">
    <w:name w:val="List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8">
    <w:name w:val="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0">
    <w:name w:val="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4">
    <w:name w:val="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 &amp; 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6">
    <w:name w:val="Bordered &amp; 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7">
    <w:name w:val="Bordered &amp; 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8">
    <w:name w:val="Bordered &amp; 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9">
    <w:name w:val="Bordered &amp; 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0">
    <w:name w:val="Bordered &amp; 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1">
    <w:name w:val="Bordered &amp; 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2">
    <w:name w:val="Bordered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3">
    <w:name w:val="Bordered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4">
    <w:name w:val="Bordered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5">
    <w:name w:val="Bordered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6">
    <w:name w:val="Bordered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7">
    <w:name w:val="Bordered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8">
    <w:name w:val="Bordered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9">
    <w:name w:val="Hyperlink"/>
    <w:uiPriority w:val="99"/>
    <w:unhideWhenUsed/>
    <w:rPr>
      <w:color w:val="0000ff" w:themeColor="hyperlink"/>
      <w:u w:val="single"/>
    </w:rPr>
  </w:style>
  <w:style w:type="paragraph" w:styleId="800">
    <w:name w:val="footnote text"/>
    <w:basedOn w:val="817"/>
    <w:link w:val="801"/>
    <w:uiPriority w:val="99"/>
    <w:semiHidden/>
    <w:unhideWhenUsed/>
    <w:pPr>
      <w:spacing w:after="40" w:line="240" w:lineRule="auto"/>
    </w:pPr>
    <w:rPr>
      <w:sz w:val="18"/>
    </w:rPr>
  </w:style>
  <w:style w:type="character" w:styleId="801">
    <w:name w:val="Footnote Text Char"/>
    <w:link w:val="800"/>
    <w:uiPriority w:val="99"/>
    <w:rPr>
      <w:sz w:val="18"/>
    </w:rPr>
  </w:style>
  <w:style w:type="character" w:styleId="802">
    <w:name w:val="footnote reference"/>
    <w:basedOn w:val="818"/>
    <w:uiPriority w:val="99"/>
    <w:unhideWhenUsed/>
    <w:rPr>
      <w:vertAlign w:val="superscript"/>
    </w:rPr>
  </w:style>
  <w:style w:type="paragraph" w:styleId="803">
    <w:name w:val="endnote text"/>
    <w:basedOn w:val="817"/>
    <w:link w:val="804"/>
    <w:uiPriority w:val="99"/>
    <w:semiHidden/>
    <w:unhideWhenUsed/>
    <w:pPr>
      <w:spacing w:after="0" w:line="240" w:lineRule="auto"/>
    </w:pPr>
    <w:rPr>
      <w:sz w:val="20"/>
    </w:rPr>
  </w:style>
  <w:style w:type="character" w:styleId="804">
    <w:name w:val="Endnote Text Char"/>
    <w:link w:val="803"/>
    <w:uiPriority w:val="99"/>
    <w:rPr>
      <w:sz w:val="20"/>
    </w:rPr>
  </w:style>
  <w:style w:type="character" w:styleId="805">
    <w:name w:val="endnote reference"/>
    <w:basedOn w:val="818"/>
    <w:uiPriority w:val="99"/>
    <w:semiHidden/>
    <w:unhideWhenUsed/>
    <w:rPr>
      <w:vertAlign w:val="superscript"/>
    </w:rPr>
  </w:style>
  <w:style w:type="paragraph" w:styleId="806">
    <w:name w:val="toc 1"/>
    <w:basedOn w:val="817"/>
    <w:next w:val="817"/>
    <w:uiPriority w:val="39"/>
    <w:unhideWhenUsed/>
    <w:pPr>
      <w:ind w:left="0" w:right="0" w:firstLine="0"/>
      <w:spacing w:after="57"/>
    </w:pPr>
  </w:style>
  <w:style w:type="paragraph" w:styleId="807">
    <w:name w:val="toc 2"/>
    <w:basedOn w:val="817"/>
    <w:next w:val="817"/>
    <w:uiPriority w:val="39"/>
    <w:unhideWhenUsed/>
    <w:pPr>
      <w:ind w:left="283" w:right="0" w:firstLine="0"/>
      <w:spacing w:after="57"/>
    </w:pPr>
  </w:style>
  <w:style w:type="paragraph" w:styleId="808">
    <w:name w:val="toc 3"/>
    <w:basedOn w:val="817"/>
    <w:next w:val="817"/>
    <w:uiPriority w:val="39"/>
    <w:unhideWhenUsed/>
    <w:pPr>
      <w:ind w:left="567" w:right="0" w:firstLine="0"/>
      <w:spacing w:after="57"/>
    </w:pPr>
  </w:style>
  <w:style w:type="paragraph" w:styleId="809">
    <w:name w:val="toc 4"/>
    <w:basedOn w:val="817"/>
    <w:next w:val="817"/>
    <w:uiPriority w:val="39"/>
    <w:unhideWhenUsed/>
    <w:pPr>
      <w:ind w:left="850" w:right="0" w:firstLine="0"/>
      <w:spacing w:after="57"/>
    </w:pPr>
  </w:style>
  <w:style w:type="paragraph" w:styleId="810">
    <w:name w:val="toc 5"/>
    <w:basedOn w:val="817"/>
    <w:next w:val="817"/>
    <w:uiPriority w:val="39"/>
    <w:unhideWhenUsed/>
    <w:pPr>
      <w:ind w:left="1134" w:right="0" w:firstLine="0"/>
      <w:spacing w:after="57"/>
    </w:pPr>
  </w:style>
  <w:style w:type="paragraph" w:styleId="811">
    <w:name w:val="toc 6"/>
    <w:basedOn w:val="817"/>
    <w:next w:val="817"/>
    <w:uiPriority w:val="39"/>
    <w:unhideWhenUsed/>
    <w:pPr>
      <w:ind w:left="1417" w:right="0" w:firstLine="0"/>
      <w:spacing w:after="57"/>
    </w:pPr>
  </w:style>
  <w:style w:type="paragraph" w:styleId="812">
    <w:name w:val="toc 7"/>
    <w:basedOn w:val="817"/>
    <w:next w:val="817"/>
    <w:uiPriority w:val="39"/>
    <w:unhideWhenUsed/>
    <w:pPr>
      <w:ind w:left="1701" w:right="0" w:firstLine="0"/>
      <w:spacing w:after="57"/>
    </w:pPr>
  </w:style>
  <w:style w:type="paragraph" w:styleId="813">
    <w:name w:val="toc 8"/>
    <w:basedOn w:val="817"/>
    <w:next w:val="817"/>
    <w:uiPriority w:val="39"/>
    <w:unhideWhenUsed/>
    <w:pPr>
      <w:ind w:left="1984" w:right="0" w:firstLine="0"/>
      <w:spacing w:after="57"/>
    </w:pPr>
  </w:style>
  <w:style w:type="paragraph" w:styleId="814">
    <w:name w:val="toc 9"/>
    <w:basedOn w:val="817"/>
    <w:next w:val="817"/>
    <w:uiPriority w:val="39"/>
    <w:unhideWhenUsed/>
    <w:pPr>
      <w:ind w:left="2268" w:right="0" w:firstLine="0"/>
      <w:spacing w:after="57"/>
    </w:pPr>
  </w:style>
  <w:style w:type="paragraph" w:styleId="815">
    <w:name w:val="TOC Heading"/>
    <w:uiPriority w:val="39"/>
    <w:unhideWhenUsed/>
  </w:style>
  <w:style w:type="paragraph" w:styleId="816">
    <w:name w:val="table of figures"/>
    <w:basedOn w:val="817"/>
    <w:next w:val="817"/>
    <w:uiPriority w:val="99"/>
    <w:unhideWhenUsed/>
    <w:pPr>
      <w:spacing w:after="0" w:afterAutospacing="0"/>
    </w:pPr>
  </w:style>
  <w:style w:type="paragraph" w:styleId="817" w:default="1">
    <w:name w:val="Normal"/>
    <w:qFormat/>
  </w:style>
  <w:style w:type="character" w:styleId="818" w:default="1">
    <w:name w:val="Default Paragraph Font"/>
    <w:uiPriority w:val="1"/>
    <w:semiHidden/>
    <w:unhideWhenUsed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paragraph" w:styleId="821">
    <w:name w:val="List Paragraph"/>
    <w:basedOn w:val="817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10</cp:revision>
  <dcterms:created xsi:type="dcterms:W3CDTF">2023-01-16T08:54:00Z</dcterms:created>
  <dcterms:modified xsi:type="dcterms:W3CDTF">2023-01-18T13:20:37Z</dcterms:modified>
</cp:coreProperties>
</file>